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C983F4" w14:textId="77777777" w:rsidR="00BD7C1B" w:rsidRPr="009669CF" w:rsidRDefault="00BD7C1B" w:rsidP="00BD7C1B">
      <w:pPr>
        <w:pStyle w:val="a9"/>
        <w:jc w:val="center"/>
        <w:rPr>
          <w:rFonts w:ascii="Times New Roman" w:hAnsi="Times New Roman"/>
        </w:rPr>
      </w:pPr>
      <w:bookmarkStart w:id="0" w:name="_Toc116740075"/>
      <w:bookmarkStart w:id="1" w:name="_Toc104287056"/>
      <w:bookmarkStart w:id="2" w:name="_Toc337658223"/>
      <w:bookmarkStart w:id="3" w:name="_Toc338244330"/>
      <w:bookmarkStart w:id="4" w:name="_Toc345671418"/>
      <w:r w:rsidRPr="005D4870">
        <w:rPr>
          <w:rFonts w:eastAsiaTheme="minorHAnsi"/>
          <w:noProof/>
          <w:sz w:val="28"/>
          <w:szCs w:val="28"/>
        </w:rPr>
        <w:drawing>
          <wp:inline distT="0" distB="0" distL="0" distR="0" wp14:anchorId="15EF649C" wp14:editId="1BF37364">
            <wp:extent cx="859790" cy="90233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9790" cy="902335"/>
                    </a:xfrm>
                    <a:prstGeom prst="rect">
                      <a:avLst/>
                    </a:prstGeom>
                    <a:noFill/>
                  </pic:spPr>
                </pic:pic>
              </a:graphicData>
            </a:graphic>
          </wp:inline>
        </w:drawing>
      </w:r>
    </w:p>
    <w:p w14:paraId="09D82779" w14:textId="77777777" w:rsidR="00BD7C1B" w:rsidRPr="009669CF" w:rsidRDefault="00BD7C1B" w:rsidP="00BD7C1B">
      <w:pPr>
        <w:jc w:val="right"/>
        <w:rPr>
          <w:rFonts w:ascii="Times New Roman" w:hAnsi="Times New Roman"/>
        </w:rPr>
      </w:pPr>
    </w:p>
    <w:p w14:paraId="2D319B46" w14:textId="49D0FCC9" w:rsidR="00BD7C1B" w:rsidRDefault="00BD7C1B" w:rsidP="00BD7C1B">
      <w:pPr>
        <w:jc w:val="center"/>
        <w:rPr>
          <w:rFonts w:ascii="Times New Roman" w:hAnsi="Times New Roman"/>
          <w:b/>
          <w:caps/>
          <w:sz w:val="28"/>
        </w:rPr>
      </w:pPr>
    </w:p>
    <w:p w14:paraId="717E8468" w14:textId="1DAA7E5F" w:rsidR="005428CF" w:rsidRDefault="005428CF" w:rsidP="00BD7C1B">
      <w:pPr>
        <w:jc w:val="center"/>
        <w:rPr>
          <w:rFonts w:ascii="Times New Roman" w:hAnsi="Times New Roman"/>
          <w:b/>
          <w:caps/>
          <w:sz w:val="28"/>
        </w:rPr>
      </w:pPr>
    </w:p>
    <w:p w14:paraId="30BECE44" w14:textId="22FBD2AF" w:rsidR="005428CF" w:rsidRDefault="005428CF" w:rsidP="00BD7C1B">
      <w:pPr>
        <w:jc w:val="center"/>
        <w:rPr>
          <w:rFonts w:ascii="Times New Roman" w:hAnsi="Times New Roman"/>
          <w:b/>
          <w:caps/>
          <w:sz w:val="28"/>
        </w:rPr>
      </w:pPr>
    </w:p>
    <w:p w14:paraId="31CE3E18" w14:textId="77777777" w:rsidR="005428CF" w:rsidRPr="009669CF" w:rsidRDefault="005428CF" w:rsidP="00BD7C1B">
      <w:pPr>
        <w:jc w:val="center"/>
        <w:rPr>
          <w:rFonts w:ascii="Times New Roman" w:hAnsi="Times New Roman"/>
          <w:b/>
          <w:caps/>
          <w:sz w:val="28"/>
        </w:rPr>
      </w:pPr>
    </w:p>
    <w:p w14:paraId="304DD348" w14:textId="77777777" w:rsidR="00A34A64" w:rsidRPr="00E050EA" w:rsidRDefault="00A34A64" w:rsidP="00A34A64">
      <w:pPr>
        <w:jc w:val="center"/>
        <w:rPr>
          <w:rFonts w:ascii="Times New Roman" w:hAnsi="Times New Roman"/>
          <w:b/>
          <w:sz w:val="36"/>
          <w:szCs w:val="36"/>
        </w:rPr>
      </w:pPr>
      <w:r w:rsidRPr="00E050EA">
        <w:rPr>
          <w:rFonts w:ascii="Times New Roman" w:hAnsi="Times New Roman"/>
          <w:b/>
          <w:sz w:val="36"/>
          <w:szCs w:val="36"/>
        </w:rPr>
        <w:t>Схема теплоснабжения</w:t>
      </w:r>
    </w:p>
    <w:p w14:paraId="34AF4FCB" w14:textId="77777777" w:rsidR="00A34A64" w:rsidRDefault="00A34A64" w:rsidP="00A34A64">
      <w:pPr>
        <w:jc w:val="center"/>
        <w:rPr>
          <w:rFonts w:ascii="Times New Roman" w:hAnsi="Times New Roman"/>
          <w:b/>
          <w:sz w:val="36"/>
          <w:szCs w:val="36"/>
        </w:rPr>
      </w:pPr>
      <w:r>
        <w:rPr>
          <w:rFonts w:ascii="Times New Roman" w:hAnsi="Times New Roman"/>
          <w:b/>
          <w:sz w:val="36"/>
          <w:szCs w:val="36"/>
        </w:rPr>
        <w:t xml:space="preserve">муниципального образования городской округ </w:t>
      </w:r>
    </w:p>
    <w:p w14:paraId="4494E208" w14:textId="77777777" w:rsidR="00A34A64" w:rsidRPr="00E050EA" w:rsidRDefault="00A34A64" w:rsidP="00A34A64">
      <w:pPr>
        <w:jc w:val="center"/>
        <w:rPr>
          <w:rFonts w:ascii="Times New Roman" w:hAnsi="Times New Roman"/>
          <w:b/>
          <w:sz w:val="36"/>
          <w:szCs w:val="36"/>
        </w:rPr>
      </w:pPr>
      <w:r>
        <w:rPr>
          <w:rFonts w:ascii="Times New Roman" w:hAnsi="Times New Roman"/>
          <w:b/>
          <w:sz w:val="36"/>
          <w:szCs w:val="36"/>
        </w:rPr>
        <w:t>г</w:t>
      </w:r>
      <w:r w:rsidRPr="00E050EA">
        <w:rPr>
          <w:rFonts w:ascii="Times New Roman" w:hAnsi="Times New Roman"/>
          <w:b/>
          <w:sz w:val="36"/>
          <w:szCs w:val="36"/>
        </w:rPr>
        <w:t>ор</w:t>
      </w:r>
      <w:r>
        <w:rPr>
          <w:rFonts w:ascii="Times New Roman" w:hAnsi="Times New Roman"/>
          <w:b/>
          <w:sz w:val="36"/>
          <w:szCs w:val="36"/>
        </w:rPr>
        <w:t>о</w:t>
      </w:r>
      <w:r w:rsidRPr="00E050EA">
        <w:rPr>
          <w:rFonts w:ascii="Times New Roman" w:hAnsi="Times New Roman"/>
          <w:b/>
          <w:sz w:val="36"/>
          <w:szCs w:val="36"/>
        </w:rPr>
        <w:t>д Курск</w:t>
      </w:r>
    </w:p>
    <w:p w14:paraId="1EB02B18" w14:textId="46D36965" w:rsidR="00A34A64" w:rsidRPr="00E050EA" w:rsidRDefault="00A34A64" w:rsidP="00A34A64">
      <w:pPr>
        <w:jc w:val="center"/>
        <w:rPr>
          <w:rFonts w:ascii="Times New Roman" w:hAnsi="Times New Roman"/>
          <w:b/>
          <w:sz w:val="36"/>
          <w:szCs w:val="36"/>
        </w:rPr>
      </w:pPr>
      <w:r w:rsidRPr="00E050EA">
        <w:rPr>
          <w:rFonts w:ascii="Times New Roman" w:hAnsi="Times New Roman"/>
          <w:b/>
          <w:sz w:val="36"/>
          <w:szCs w:val="36"/>
        </w:rPr>
        <w:t xml:space="preserve">на 2022 - </w:t>
      </w:r>
      <w:r>
        <w:rPr>
          <w:rFonts w:ascii="Times New Roman" w:hAnsi="Times New Roman"/>
          <w:b/>
          <w:sz w:val="36"/>
          <w:szCs w:val="36"/>
        </w:rPr>
        <w:t>2040</w:t>
      </w:r>
      <w:r w:rsidRPr="00E050EA">
        <w:rPr>
          <w:rFonts w:ascii="Times New Roman" w:hAnsi="Times New Roman"/>
          <w:b/>
          <w:sz w:val="36"/>
          <w:szCs w:val="36"/>
        </w:rPr>
        <w:t xml:space="preserve"> годы (актуализация на 202</w:t>
      </w:r>
      <w:r w:rsidR="00DE43FE">
        <w:rPr>
          <w:rFonts w:ascii="Times New Roman" w:hAnsi="Times New Roman"/>
          <w:b/>
          <w:sz w:val="36"/>
          <w:szCs w:val="36"/>
        </w:rPr>
        <w:t>7</w:t>
      </w:r>
      <w:r w:rsidRPr="00E050EA">
        <w:rPr>
          <w:rFonts w:ascii="Times New Roman" w:hAnsi="Times New Roman"/>
          <w:b/>
          <w:sz w:val="36"/>
          <w:szCs w:val="36"/>
        </w:rPr>
        <w:t xml:space="preserve"> год)</w:t>
      </w:r>
    </w:p>
    <w:p w14:paraId="23294682" w14:textId="77777777" w:rsidR="00BD7C1B" w:rsidRPr="009669CF" w:rsidRDefault="00BD7C1B" w:rsidP="00BD7C1B">
      <w:pPr>
        <w:jc w:val="center"/>
        <w:rPr>
          <w:rFonts w:ascii="Times New Roman" w:hAnsi="Times New Roman"/>
          <w:b/>
          <w:sz w:val="36"/>
          <w:szCs w:val="36"/>
        </w:rPr>
      </w:pPr>
    </w:p>
    <w:p w14:paraId="0182A5EC" w14:textId="77777777" w:rsidR="00BD7C1B" w:rsidRPr="009669CF" w:rsidRDefault="00BD7C1B" w:rsidP="00BD7C1B">
      <w:pPr>
        <w:jc w:val="center"/>
        <w:rPr>
          <w:rFonts w:ascii="Times New Roman" w:hAnsi="Times New Roman"/>
          <w:b/>
          <w:sz w:val="28"/>
          <w:szCs w:val="28"/>
        </w:rPr>
      </w:pPr>
      <w:r w:rsidRPr="009669CF">
        <w:rPr>
          <w:rFonts w:ascii="Times New Roman" w:hAnsi="Times New Roman"/>
          <w:b/>
          <w:sz w:val="28"/>
          <w:szCs w:val="28"/>
        </w:rPr>
        <w:t xml:space="preserve">Обосновывающие материалы к схеме теплоснабжения. </w:t>
      </w:r>
    </w:p>
    <w:p w14:paraId="0C240729" w14:textId="6C9FFC8C" w:rsidR="00BD7C1B" w:rsidRPr="009669CF" w:rsidRDefault="009C25B0" w:rsidP="00BD7C1B">
      <w:pPr>
        <w:jc w:val="center"/>
        <w:rPr>
          <w:rFonts w:ascii="Times New Roman" w:hAnsi="Times New Roman"/>
        </w:rPr>
      </w:pPr>
      <w:r>
        <w:rPr>
          <w:rFonts w:ascii="Times New Roman" w:hAnsi="Times New Roman"/>
          <w:b/>
          <w:sz w:val="28"/>
          <w:szCs w:val="28"/>
        </w:rPr>
        <w:t>Глава</w:t>
      </w:r>
      <w:r w:rsidR="00BD7C1B" w:rsidRPr="00E050EA">
        <w:rPr>
          <w:rFonts w:ascii="Times New Roman" w:hAnsi="Times New Roman"/>
          <w:b/>
          <w:sz w:val="28"/>
          <w:szCs w:val="28"/>
        </w:rPr>
        <w:t xml:space="preserve"> </w:t>
      </w:r>
      <w:r w:rsidR="00BD7C1B">
        <w:rPr>
          <w:rFonts w:ascii="Times New Roman" w:hAnsi="Times New Roman"/>
          <w:b/>
          <w:sz w:val="28"/>
          <w:szCs w:val="28"/>
        </w:rPr>
        <w:t>4</w:t>
      </w:r>
      <w:r w:rsidR="00BD7C1B" w:rsidRPr="009669CF">
        <w:rPr>
          <w:rFonts w:ascii="Times New Roman" w:hAnsi="Times New Roman"/>
          <w:b/>
          <w:sz w:val="28"/>
          <w:szCs w:val="28"/>
        </w:rPr>
        <w:t xml:space="preserve">. </w:t>
      </w:r>
      <w:r w:rsidR="00BD7C1B" w:rsidRPr="00BD7C1B">
        <w:rPr>
          <w:rFonts w:ascii="Times New Roman" w:hAnsi="Times New Roman"/>
          <w:b/>
          <w:sz w:val="28"/>
          <w:szCs w:val="28"/>
        </w:rPr>
        <w:t>Существующие и перспективные балансы тепловой мощности источников тепловой энергии и тепловой нагрузки потребителей</w:t>
      </w:r>
    </w:p>
    <w:p w14:paraId="5D335AC1" w14:textId="77777777" w:rsidR="00BD7C1B" w:rsidRPr="009669CF" w:rsidRDefault="00BD7C1B" w:rsidP="00BD7C1B">
      <w:pPr>
        <w:rPr>
          <w:rFonts w:ascii="Times New Roman" w:hAnsi="Times New Roman"/>
        </w:rPr>
      </w:pPr>
    </w:p>
    <w:p w14:paraId="4D0F4B4A" w14:textId="2CBA6946" w:rsidR="00BD7C1B" w:rsidRDefault="00BD7C1B" w:rsidP="00BD7C1B"/>
    <w:p w14:paraId="06657DC5" w14:textId="77777777" w:rsidR="00BD7C1B" w:rsidRPr="0042070A" w:rsidRDefault="00BD7C1B" w:rsidP="00BD7C1B"/>
    <w:p w14:paraId="5EC834E4" w14:textId="6AEE9EC6" w:rsidR="00BD7C1B" w:rsidRPr="00DE72E0" w:rsidRDefault="00BD7C1B" w:rsidP="00BD7C1B">
      <w:pPr>
        <w:shd w:val="clear" w:color="auto" w:fill="FFFFFF"/>
        <w:spacing w:line="240" w:lineRule="auto"/>
        <w:rPr>
          <w:rFonts w:ascii="Times New Roman" w:hAnsi="Times New Roman"/>
          <w:sz w:val="26"/>
          <w:szCs w:val="26"/>
        </w:rPr>
      </w:pPr>
      <w:r w:rsidRPr="00DE72E0">
        <w:rPr>
          <w:rFonts w:ascii="Times New Roman" w:hAnsi="Times New Roman"/>
          <w:sz w:val="26"/>
          <w:szCs w:val="26"/>
        </w:rPr>
        <w:t>Разработчик: Акционерное общество "Р</w:t>
      </w:r>
      <w:r w:rsidR="005428CF">
        <w:rPr>
          <w:rFonts w:ascii="Times New Roman" w:hAnsi="Times New Roman"/>
          <w:sz w:val="26"/>
          <w:szCs w:val="26"/>
        </w:rPr>
        <w:t>о</w:t>
      </w:r>
      <w:r w:rsidRPr="00DE72E0">
        <w:rPr>
          <w:rFonts w:ascii="Times New Roman" w:hAnsi="Times New Roman"/>
          <w:sz w:val="26"/>
          <w:szCs w:val="26"/>
        </w:rPr>
        <w:t>сатом Инфраструктурные решения»</w:t>
      </w:r>
    </w:p>
    <w:p w14:paraId="41A1F4F5" w14:textId="5B30DFAE" w:rsidR="00BD7C1B" w:rsidRDefault="00BD7C1B" w:rsidP="00BD7C1B">
      <w:pPr>
        <w:shd w:val="clear" w:color="auto" w:fill="FFFFFF"/>
        <w:spacing w:line="240" w:lineRule="auto"/>
        <w:rPr>
          <w:rFonts w:ascii="Times New Roman" w:hAnsi="Times New Roman"/>
          <w:sz w:val="26"/>
          <w:szCs w:val="26"/>
        </w:rPr>
      </w:pPr>
      <w:r w:rsidRPr="00DE72E0">
        <w:rPr>
          <w:rFonts w:ascii="Times New Roman" w:hAnsi="Times New Roman"/>
          <w:sz w:val="26"/>
          <w:szCs w:val="26"/>
        </w:rPr>
        <w:t>Юр. адрес: 119017, г. Москва, улица Большая Ордынка, дом 40, строение 1</w:t>
      </w:r>
    </w:p>
    <w:p w14:paraId="7D0209BF" w14:textId="523CE809" w:rsidR="00BD7C1B" w:rsidRDefault="00BD7C1B" w:rsidP="00BD7C1B">
      <w:pPr>
        <w:shd w:val="clear" w:color="auto" w:fill="FFFFFF"/>
        <w:spacing w:line="240" w:lineRule="auto"/>
        <w:rPr>
          <w:rFonts w:ascii="Times New Roman" w:hAnsi="Times New Roman"/>
          <w:sz w:val="26"/>
          <w:szCs w:val="26"/>
        </w:rPr>
      </w:pPr>
    </w:p>
    <w:p w14:paraId="7D3F2495" w14:textId="77777777" w:rsidR="00BD7C1B" w:rsidRPr="00DE72E0" w:rsidRDefault="00BD7C1B" w:rsidP="00BD7C1B">
      <w:pPr>
        <w:spacing w:line="240" w:lineRule="auto"/>
        <w:rPr>
          <w:rFonts w:ascii="Times New Roman" w:hAnsi="Times New Roman"/>
        </w:rPr>
      </w:pPr>
    </w:p>
    <w:p w14:paraId="466CEC05" w14:textId="47B1D2DD" w:rsidR="00BD7C1B" w:rsidRDefault="00BD7C1B" w:rsidP="00BD7C1B">
      <w:pPr>
        <w:rPr>
          <w:rFonts w:ascii="Times New Roman" w:hAnsi="Times New Roman"/>
        </w:rPr>
      </w:pPr>
    </w:p>
    <w:p w14:paraId="0BF3310B" w14:textId="0BAD34C9" w:rsidR="00B31BB3" w:rsidRDefault="00B31BB3" w:rsidP="00BD7C1B">
      <w:pPr>
        <w:rPr>
          <w:rFonts w:ascii="Times New Roman" w:hAnsi="Times New Roman"/>
        </w:rPr>
      </w:pPr>
    </w:p>
    <w:p w14:paraId="3EC9C325" w14:textId="77777777" w:rsidR="005428CF" w:rsidRDefault="005428CF" w:rsidP="00BD7C1B">
      <w:pPr>
        <w:rPr>
          <w:rFonts w:ascii="Times New Roman" w:hAnsi="Times New Roman"/>
        </w:rPr>
      </w:pPr>
    </w:p>
    <w:p w14:paraId="2E485AB1" w14:textId="77777777" w:rsidR="00B31BB3" w:rsidRPr="00E050EA" w:rsidRDefault="00B31BB3" w:rsidP="00BD7C1B">
      <w:pPr>
        <w:rPr>
          <w:rFonts w:ascii="Times New Roman" w:hAnsi="Times New Roman"/>
        </w:rPr>
      </w:pPr>
    </w:p>
    <w:p w14:paraId="5BA75CFF" w14:textId="77777777" w:rsidR="00BD7C1B" w:rsidRPr="00E050EA" w:rsidRDefault="00BD7C1B" w:rsidP="00BD7C1B">
      <w:pPr>
        <w:rPr>
          <w:rFonts w:ascii="Times New Roman" w:hAnsi="Times New Roman"/>
        </w:rPr>
      </w:pPr>
    </w:p>
    <w:p w14:paraId="3EA79308" w14:textId="77777777" w:rsidR="00BD7C1B" w:rsidRPr="00E050EA" w:rsidRDefault="00BD7C1B" w:rsidP="00BD7C1B">
      <w:pPr>
        <w:rPr>
          <w:rFonts w:ascii="Times New Roman" w:hAnsi="Times New Roman"/>
        </w:rPr>
      </w:pPr>
    </w:p>
    <w:p w14:paraId="3DC05F11" w14:textId="77777777" w:rsidR="00BD7C1B" w:rsidRPr="00E050EA" w:rsidRDefault="00BD7C1B" w:rsidP="00BD7C1B">
      <w:pPr>
        <w:jc w:val="center"/>
        <w:rPr>
          <w:rFonts w:ascii="Times New Roman" w:hAnsi="Times New Roman"/>
          <w:sz w:val="28"/>
        </w:rPr>
      </w:pPr>
      <w:r w:rsidRPr="00E050EA">
        <w:rPr>
          <w:rFonts w:ascii="Times New Roman" w:hAnsi="Times New Roman"/>
          <w:sz w:val="28"/>
        </w:rPr>
        <w:t>Москва</w:t>
      </w:r>
    </w:p>
    <w:p w14:paraId="180BDBC1" w14:textId="2EFBE1AA" w:rsidR="00BD7C1B" w:rsidRDefault="00C55A75" w:rsidP="00BD7C1B">
      <w:pPr>
        <w:spacing w:line="276" w:lineRule="auto"/>
        <w:jc w:val="center"/>
        <w:rPr>
          <w:rFonts w:ascii="Times New Roman" w:hAnsi="Times New Roman"/>
        </w:rPr>
      </w:pPr>
      <w:r>
        <w:rPr>
          <w:rFonts w:ascii="Times New Roman" w:hAnsi="Times New Roman"/>
          <w:sz w:val="28"/>
        </w:rPr>
        <w:t>202</w:t>
      </w:r>
      <w:r w:rsidR="00DE43FE">
        <w:rPr>
          <w:rFonts w:ascii="Times New Roman" w:hAnsi="Times New Roman"/>
          <w:sz w:val="28"/>
        </w:rPr>
        <w:t>6</w:t>
      </w:r>
      <w:r w:rsidR="00BD7C1B" w:rsidRPr="00297039">
        <w:rPr>
          <w:rFonts w:ascii="Times New Roman" w:hAnsi="Times New Roman"/>
          <w:sz w:val="28"/>
        </w:rPr>
        <w:t xml:space="preserve"> г.</w:t>
      </w:r>
      <w:r w:rsidR="00BD7C1B">
        <w:br w:type="page"/>
      </w:r>
      <w:r w:rsidR="00BD7C1B" w:rsidRPr="002A0AD1">
        <w:rPr>
          <w:rFonts w:ascii="Times New Roman" w:hAnsi="Times New Roman"/>
        </w:rPr>
        <w:lastRenderedPageBreak/>
        <w:t>СОСТАВ РАБОТЫ</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628"/>
      </w:tblGrid>
      <w:tr w:rsidR="00BD7C1B" w:rsidRPr="004E438F" w14:paraId="31833E5E" w14:textId="77777777" w:rsidTr="00CE5452">
        <w:trPr>
          <w:cantSplit/>
          <w:trHeight w:val="20"/>
          <w:tblHeader/>
        </w:trPr>
        <w:tc>
          <w:tcPr>
            <w:tcW w:w="9634"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19FA4705" w14:textId="77777777" w:rsidR="00BD7C1B" w:rsidRPr="004E438F" w:rsidRDefault="00BD7C1B" w:rsidP="00BD7C1B">
            <w:pPr>
              <w:spacing w:line="276" w:lineRule="auto"/>
              <w:rPr>
                <w:rFonts w:ascii="Times New Roman" w:hAnsi="Times New Roman"/>
                <w:szCs w:val="24"/>
              </w:rPr>
            </w:pPr>
            <w:bookmarkStart w:id="5" w:name="_Hlk129785878"/>
            <w:r w:rsidRPr="004E438F">
              <w:rPr>
                <w:rFonts w:ascii="Times New Roman" w:hAnsi="Times New Roman"/>
                <w:szCs w:val="24"/>
              </w:rPr>
              <w:t>Наименование документа</w:t>
            </w:r>
          </w:p>
        </w:tc>
      </w:tr>
      <w:tr w:rsidR="00BD7C1B" w:rsidRPr="004E438F" w14:paraId="7A193EA6" w14:textId="77777777" w:rsidTr="00CE5452">
        <w:trPr>
          <w:trHeight w:val="20"/>
        </w:trPr>
        <w:tc>
          <w:tcPr>
            <w:tcW w:w="96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FC74CB" w14:textId="5CC77758" w:rsidR="00BD7C1B" w:rsidRPr="004E438F" w:rsidRDefault="00BD7C1B" w:rsidP="00DE43FE">
            <w:pPr>
              <w:spacing w:line="276" w:lineRule="auto"/>
              <w:jc w:val="both"/>
              <w:rPr>
                <w:rFonts w:ascii="Times New Roman" w:hAnsi="Times New Roman"/>
                <w:szCs w:val="24"/>
              </w:rPr>
            </w:pPr>
            <w:r w:rsidRPr="004E438F">
              <w:rPr>
                <w:rFonts w:ascii="Times New Roman" w:hAnsi="Times New Roman"/>
                <w:szCs w:val="24"/>
              </w:rPr>
              <w:t xml:space="preserve">Схема теплоснабжения г. Курска на период до </w:t>
            </w:r>
            <w:r w:rsidR="004F3AFC">
              <w:rPr>
                <w:rFonts w:ascii="Times New Roman" w:hAnsi="Times New Roman"/>
                <w:szCs w:val="24"/>
              </w:rPr>
              <w:t>2040</w:t>
            </w:r>
            <w:r w:rsidR="00C55A75">
              <w:rPr>
                <w:rFonts w:ascii="Times New Roman" w:hAnsi="Times New Roman"/>
                <w:szCs w:val="24"/>
              </w:rPr>
              <w:t xml:space="preserve"> года (Актуализация на 202</w:t>
            </w:r>
            <w:r w:rsidR="00DE43FE">
              <w:rPr>
                <w:rFonts w:ascii="Times New Roman" w:hAnsi="Times New Roman"/>
                <w:szCs w:val="24"/>
              </w:rPr>
              <w:t>7</w:t>
            </w:r>
            <w:r w:rsidRPr="004E438F">
              <w:rPr>
                <w:rFonts w:ascii="Times New Roman" w:hAnsi="Times New Roman"/>
                <w:szCs w:val="24"/>
              </w:rPr>
              <w:t xml:space="preserve"> год)</w:t>
            </w:r>
          </w:p>
        </w:tc>
      </w:tr>
      <w:tr w:rsidR="00BD7C1B" w:rsidRPr="004E438F" w14:paraId="580B2E5F" w14:textId="77777777" w:rsidTr="00CE5452">
        <w:trPr>
          <w:trHeight w:val="20"/>
        </w:trPr>
        <w:tc>
          <w:tcPr>
            <w:tcW w:w="96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5855B45" w14:textId="3717F7BB" w:rsidR="00BD7C1B" w:rsidRPr="004E438F" w:rsidRDefault="00BD7C1B" w:rsidP="00DE43FE">
            <w:pPr>
              <w:spacing w:line="276" w:lineRule="auto"/>
              <w:jc w:val="both"/>
              <w:rPr>
                <w:rFonts w:ascii="Times New Roman" w:hAnsi="Times New Roman"/>
                <w:szCs w:val="24"/>
              </w:rPr>
            </w:pPr>
            <w:r w:rsidRPr="004E438F">
              <w:rPr>
                <w:rFonts w:ascii="Times New Roman" w:hAnsi="Times New Roman"/>
                <w:szCs w:val="24"/>
              </w:rPr>
              <w:t>Обосновывающие материалы к схеме теплоснабж</w:t>
            </w:r>
            <w:r w:rsidR="00C55A75">
              <w:rPr>
                <w:rFonts w:ascii="Times New Roman" w:hAnsi="Times New Roman"/>
                <w:szCs w:val="24"/>
              </w:rPr>
              <w:t xml:space="preserve">ения г. Курска на период до </w:t>
            </w:r>
            <w:r w:rsidR="004F3AFC">
              <w:rPr>
                <w:rFonts w:ascii="Times New Roman" w:hAnsi="Times New Roman"/>
                <w:szCs w:val="24"/>
              </w:rPr>
              <w:t>2040</w:t>
            </w:r>
            <w:r w:rsidR="00C55A75">
              <w:rPr>
                <w:rFonts w:ascii="Times New Roman" w:hAnsi="Times New Roman"/>
                <w:szCs w:val="24"/>
              </w:rPr>
              <w:t xml:space="preserve"> года (Актуализация на 202</w:t>
            </w:r>
            <w:r w:rsidR="00DE43FE">
              <w:rPr>
                <w:rFonts w:ascii="Times New Roman" w:hAnsi="Times New Roman"/>
                <w:szCs w:val="24"/>
              </w:rPr>
              <w:t>7</w:t>
            </w:r>
            <w:r w:rsidRPr="004E438F">
              <w:rPr>
                <w:rFonts w:ascii="Times New Roman" w:hAnsi="Times New Roman"/>
                <w:szCs w:val="24"/>
              </w:rPr>
              <w:t xml:space="preserve"> год)</w:t>
            </w:r>
          </w:p>
        </w:tc>
      </w:tr>
      <w:tr w:rsidR="00BD7C1B" w:rsidRPr="004E438F" w14:paraId="2E93379E" w14:textId="77777777" w:rsidTr="00CE5452">
        <w:trPr>
          <w:trHeight w:val="20"/>
        </w:trPr>
        <w:tc>
          <w:tcPr>
            <w:tcW w:w="96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FED737" w14:textId="683BF1A2" w:rsidR="00BD7C1B" w:rsidRPr="004E438F" w:rsidRDefault="009C25B0" w:rsidP="00BD7C1B">
            <w:pPr>
              <w:spacing w:line="276" w:lineRule="auto"/>
              <w:jc w:val="both"/>
              <w:rPr>
                <w:rFonts w:ascii="Times New Roman" w:hAnsi="Times New Roman"/>
                <w:szCs w:val="24"/>
              </w:rPr>
            </w:pPr>
            <w:r>
              <w:rPr>
                <w:rFonts w:ascii="Times New Roman" w:hAnsi="Times New Roman"/>
                <w:szCs w:val="24"/>
              </w:rPr>
              <w:t>Глава</w:t>
            </w:r>
            <w:r w:rsidR="00BD7C1B" w:rsidRPr="004E438F">
              <w:rPr>
                <w:rFonts w:ascii="Times New Roman" w:hAnsi="Times New Roman"/>
                <w:szCs w:val="24"/>
              </w:rPr>
              <w:t xml:space="preserve"> 1. Существующее положение в сфере производства, передачи и потребления тепловой энергии для целей теплоснабжения</w:t>
            </w:r>
          </w:p>
        </w:tc>
      </w:tr>
      <w:tr w:rsidR="00BD7C1B" w:rsidRPr="004E438F" w14:paraId="2A34F6C3" w14:textId="77777777" w:rsidTr="00CE5452">
        <w:trPr>
          <w:trHeight w:val="20"/>
        </w:trPr>
        <w:tc>
          <w:tcPr>
            <w:tcW w:w="96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C96BAF" w14:textId="62F0BEFF" w:rsidR="00BD7C1B" w:rsidRPr="004E438F" w:rsidRDefault="009C25B0" w:rsidP="00BD7C1B">
            <w:pPr>
              <w:spacing w:line="276" w:lineRule="auto"/>
              <w:jc w:val="both"/>
              <w:rPr>
                <w:rFonts w:ascii="Times New Roman" w:hAnsi="Times New Roman"/>
                <w:szCs w:val="24"/>
              </w:rPr>
            </w:pPr>
            <w:r>
              <w:rPr>
                <w:rFonts w:ascii="Times New Roman" w:hAnsi="Times New Roman"/>
                <w:szCs w:val="24"/>
              </w:rPr>
              <w:t>Глава</w:t>
            </w:r>
            <w:r w:rsidR="00BD7C1B" w:rsidRPr="004E438F">
              <w:rPr>
                <w:rFonts w:ascii="Times New Roman" w:hAnsi="Times New Roman"/>
                <w:szCs w:val="24"/>
              </w:rPr>
              <w:t xml:space="preserve"> 2. Существующее и перспективное потребление тепловой энергии на цели теплоснабжения</w:t>
            </w:r>
          </w:p>
        </w:tc>
      </w:tr>
      <w:tr w:rsidR="00BD7C1B" w:rsidRPr="004E438F" w14:paraId="7B6921C1" w14:textId="77777777" w:rsidTr="00CE5452">
        <w:trPr>
          <w:trHeight w:val="20"/>
        </w:trPr>
        <w:tc>
          <w:tcPr>
            <w:tcW w:w="96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EB56AE" w14:textId="3EAA743E" w:rsidR="00BD7C1B" w:rsidRPr="004E438F" w:rsidRDefault="009C25B0" w:rsidP="00BD7C1B">
            <w:pPr>
              <w:spacing w:line="276" w:lineRule="auto"/>
              <w:jc w:val="both"/>
              <w:rPr>
                <w:rFonts w:ascii="Times New Roman" w:hAnsi="Times New Roman"/>
                <w:szCs w:val="24"/>
              </w:rPr>
            </w:pPr>
            <w:r>
              <w:rPr>
                <w:rFonts w:ascii="Times New Roman" w:hAnsi="Times New Roman"/>
                <w:szCs w:val="24"/>
              </w:rPr>
              <w:t>Глава</w:t>
            </w:r>
            <w:r w:rsidR="00BD7C1B" w:rsidRPr="004E438F">
              <w:rPr>
                <w:rFonts w:ascii="Times New Roman" w:hAnsi="Times New Roman"/>
                <w:szCs w:val="24"/>
              </w:rPr>
              <w:t xml:space="preserve"> 3. Электронная модель системы теплоснабжения поселения, городского округа, города федерального значения</w:t>
            </w:r>
          </w:p>
        </w:tc>
      </w:tr>
      <w:tr w:rsidR="00BD7C1B" w:rsidRPr="004E438F" w14:paraId="55C7A8CA" w14:textId="77777777" w:rsidTr="00CE5452">
        <w:trPr>
          <w:trHeight w:val="20"/>
        </w:trPr>
        <w:tc>
          <w:tcPr>
            <w:tcW w:w="96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B40F36F" w14:textId="523C11DD" w:rsidR="00BD7C1B" w:rsidRPr="004E438F" w:rsidRDefault="009C25B0" w:rsidP="00BD7C1B">
            <w:pPr>
              <w:spacing w:line="276" w:lineRule="auto"/>
              <w:jc w:val="both"/>
              <w:rPr>
                <w:rFonts w:ascii="Times New Roman" w:hAnsi="Times New Roman"/>
                <w:szCs w:val="24"/>
              </w:rPr>
            </w:pPr>
            <w:r>
              <w:rPr>
                <w:rFonts w:ascii="Times New Roman" w:hAnsi="Times New Roman"/>
                <w:szCs w:val="24"/>
              </w:rPr>
              <w:t>Глава</w:t>
            </w:r>
            <w:r w:rsidR="00BD7C1B" w:rsidRPr="004E438F">
              <w:rPr>
                <w:rFonts w:ascii="Times New Roman" w:hAnsi="Times New Roman"/>
                <w:szCs w:val="24"/>
              </w:rPr>
              <w:t xml:space="preserve"> 4. Существующие и перспективные балансы тепловой мощности источников тепловой энергии и тепловой нагрузки потребителей</w:t>
            </w:r>
          </w:p>
        </w:tc>
      </w:tr>
      <w:tr w:rsidR="00BD7C1B" w:rsidRPr="004E438F" w14:paraId="78473155" w14:textId="77777777" w:rsidTr="00CE5452">
        <w:trPr>
          <w:trHeight w:val="20"/>
        </w:trPr>
        <w:tc>
          <w:tcPr>
            <w:tcW w:w="96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7A32173" w14:textId="661FF03C" w:rsidR="00BD7C1B" w:rsidRPr="004E438F" w:rsidRDefault="009C25B0" w:rsidP="00BD7C1B">
            <w:pPr>
              <w:spacing w:line="276" w:lineRule="auto"/>
              <w:jc w:val="both"/>
              <w:rPr>
                <w:rFonts w:ascii="Times New Roman" w:hAnsi="Times New Roman"/>
                <w:szCs w:val="24"/>
              </w:rPr>
            </w:pPr>
            <w:r>
              <w:rPr>
                <w:rFonts w:ascii="Times New Roman" w:hAnsi="Times New Roman"/>
                <w:szCs w:val="24"/>
              </w:rPr>
              <w:t>Глава</w:t>
            </w:r>
            <w:r w:rsidR="00BD7C1B" w:rsidRPr="004E438F">
              <w:rPr>
                <w:rFonts w:ascii="Times New Roman" w:hAnsi="Times New Roman"/>
                <w:szCs w:val="24"/>
              </w:rPr>
              <w:t xml:space="preserve"> 5. Мастер-план развития систем теплоснабжения поселения, городского округа, города федерального значения</w:t>
            </w:r>
          </w:p>
        </w:tc>
      </w:tr>
      <w:tr w:rsidR="00BD7C1B" w:rsidRPr="004E438F" w14:paraId="55086819" w14:textId="77777777" w:rsidTr="00CE5452">
        <w:trPr>
          <w:trHeight w:val="20"/>
        </w:trPr>
        <w:tc>
          <w:tcPr>
            <w:tcW w:w="96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E3C940C" w14:textId="06B44230" w:rsidR="00BD7C1B" w:rsidRPr="004E438F" w:rsidRDefault="009C25B0" w:rsidP="00BD7C1B">
            <w:pPr>
              <w:spacing w:line="276" w:lineRule="auto"/>
              <w:jc w:val="both"/>
              <w:rPr>
                <w:rFonts w:ascii="Times New Roman" w:hAnsi="Times New Roman"/>
                <w:szCs w:val="24"/>
              </w:rPr>
            </w:pPr>
            <w:r>
              <w:rPr>
                <w:rFonts w:ascii="Times New Roman" w:hAnsi="Times New Roman"/>
                <w:szCs w:val="24"/>
              </w:rPr>
              <w:t>Глава</w:t>
            </w:r>
            <w:r w:rsidR="00BD7C1B" w:rsidRPr="004E438F">
              <w:rPr>
                <w:rFonts w:ascii="Times New Roman" w:hAnsi="Times New Roman"/>
                <w:szCs w:val="24"/>
              </w:rPr>
              <w:t xml:space="preserve">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r>
      <w:tr w:rsidR="00BD7C1B" w:rsidRPr="004E438F" w14:paraId="7B3100FA" w14:textId="77777777" w:rsidTr="00CE5452">
        <w:trPr>
          <w:trHeight w:val="20"/>
        </w:trPr>
        <w:tc>
          <w:tcPr>
            <w:tcW w:w="96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E8E7BD2" w14:textId="7B94C7E6" w:rsidR="00BD7C1B" w:rsidRPr="004E438F" w:rsidRDefault="009C25B0" w:rsidP="00BD7C1B">
            <w:pPr>
              <w:spacing w:line="276" w:lineRule="auto"/>
              <w:jc w:val="both"/>
              <w:rPr>
                <w:rFonts w:ascii="Times New Roman" w:hAnsi="Times New Roman"/>
                <w:szCs w:val="24"/>
              </w:rPr>
            </w:pPr>
            <w:r>
              <w:rPr>
                <w:rFonts w:ascii="Times New Roman" w:hAnsi="Times New Roman"/>
                <w:szCs w:val="24"/>
              </w:rPr>
              <w:t>Глава</w:t>
            </w:r>
            <w:r w:rsidR="00BD7C1B" w:rsidRPr="004E438F">
              <w:rPr>
                <w:rFonts w:ascii="Times New Roman" w:hAnsi="Times New Roman"/>
                <w:szCs w:val="24"/>
              </w:rPr>
              <w:t xml:space="preserve"> 7. Предложения по строительству, реконструкции и техническому перевооружению источников тепловой энергии</w:t>
            </w:r>
          </w:p>
        </w:tc>
      </w:tr>
      <w:tr w:rsidR="00BD7C1B" w:rsidRPr="004E438F" w14:paraId="5D35F900" w14:textId="77777777" w:rsidTr="00CE5452">
        <w:trPr>
          <w:trHeight w:val="20"/>
        </w:trPr>
        <w:tc>
          <w:tcPr>
            <w:tcW w:w="96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FF60EC" w14:textId="60C74776" w:rsidR="00BD7C1B" w:rsidRPr="004E438F" w:rsidRDefault="009C25B0" w:rsidP="00BD7C1B">
            <w:pPr>
              <w:spacing w:line="276" w:lineRule="auto"/>
              <w:jc w:val="both"/>
              <w:rPr>
                <w:rFonts w:ascii="Times New Roman" w:hAnsi="Times New Roman"/>
                <w:szCs w:val="24"/>
              </w:rPr>
            </w:pPr>
            <w:r>
              <w:rPr>
                <w:rFonts w:ascii="Times New Roman" w:hAnsi="Times New Roman"/>
                <w:szCs w:val="24"/>
              </w:rPr>
              <w:t>Глава</w:t>
            </w:r>
            <w:r w:rsidR="00BD7C1B" w:rsidRPr="004E438F">
              <w:rPr>
                <w:rFonts w:ascii="Times New Roman" w:hAnsi="Times New Roman"/>
                <w:szCs w:val="24"/>
              </w:rPr>
              <w:t xml:space="preserve"> 8. Предложения по строительству и реконструкции тепловых сетей</w:t>
            </w:r>
          </w:p>
        </w:tc>
      </w:tr>
      <w:tr w:rsidR="00BD7C1B" w:rsidRPr="004E438F" w14:paraId="2A28D2E7" w14:textId="77777777" w:rsidTr="00CE5452">
        <w:trPr>
          <w:trHeight w:val="20"/>
        </w:trPr>
        <w:tc>
          <w:tcPr>
            <w:tcW w:w="96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A9E68D6" w14:textId="13D526F8" w:rsidR="00BD7C1B" w:rsidRPr="004E438F" w:rsidRDefault="009C25B0" w:rsidP="00BD7C1B">
            <w:pPr>
              <w:spacing w:line="276" w:lineRule="auto"/>
              <w:jc w:val="both"/>
              <w:rPr>
                <w:rFonts w:ascii="Times New Roman" w:hAnsi="Times New Roman"/>
                <w:szCs w:val="24"/>
              </w:rPr>
            </w:pPr>
            <w:r>
              <w:rPr>
                <w:rFonts w:ascii="Times New Roman" w:hAnsi="Times New Roman"/>
                <w:szCs w:val="24"/>
              </w:rPr>
              <w:t>Глава</w:t>
            </w:r>
            <w:r w:rsidR="00BD7C1B" w:rsidRPr="004E438F">
              <w:rPr>
                <w:rFonts w:ascii="Times New Roman" w:hAnsi="Times New Roman"/>
                <w:szCs w:val="24"/>
              </w:rPr>
              <w:t xml:space="preserve"> 9.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r>
      <w:tr w:rsidR="00BD7C1B" w:rsidRPr="004E438F" w14:paraId="70855407" w14:textId="77777777" w:rsidTr="00CE5452">
        <w:trPr>
          <w:trHeight w:val="20"/>
        </w:trPr>
        <w:tc>
          <w:tcPr>
            <w:tcW w:w="96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2FB6D0" w14:textId="2F429183" w:rsidR="00BD7C1B" w:rsidRPr="004E438F" w:rsidRDefault="009C25B0" w:rsidP="00BD7C1B">
            <w:pPr>
              <w:spacing w:line="276" w:lineRule="auto"/>
              <w:jc w:val="both"/>
              <w:rPr>
                <w:rFonts w:ascii="Times New Roman" w:hAnsi="Times New Roman"/>
                <w:szCs w:val="24"/>
              </w:rPr>
            </w:pPr>
            <w:r>
              <w:rPr>
                <w:rFonts w:ascii="Times New Roman" w:hAnsi="Times New Roman"/>
                <w:szCs w:val="24"/>
              </w:rPr>
              <w:t>Глава</w:t>
            </w:r>
            <w:r w:rsidR="00BD7C1B" w:rsidRPr="004E438F">
              <w:rPr>
                <w:rFonts w:ascii="Times New Roman" w:hAnsi="Times New Roman"/>
                <w:szCs w:val="24"/>
              </w:rPr>
              <w:t xml:space="preserve"> 10. Перспективные топливные балансы</w:t>
            </w:r>
          </w:p>
        </w:tc>
      </w:tr>
      <w:tr w:rsidR="00BD7C1B" w:rsidRPr="004E438F" w14:paraId="76DBD6DB" w14:textId="77777777" w:rsidTr="00CE5452">
        <w:trPr>
          <w:trHeight w:val="20"/>
        </w:trPr>
        <w:tc>
          <w:tcPr>
            <w:tcW w:w="96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5F58428" w14:textId="332187D0" w:rsidR="00BD7C1B" w:rsidRPr="004E438F" w:rsidRDefault="009C25B0" w:rsidP="00BD7C1B">
            <w:pPr>
              <w:spacing w:line="276" w:lineRule="auto"/>
              <w:jc w:val="both"/>
              <w:rPr>
                <w:rFonts w:ascii="Times New Roman" w:hAnsi="Times New Roman"/>
                <w:szCs w:val="24"/>
              </w:rPr>
            </w:pPr>
            <w:r>
              <w:rPr>
                <w:rFonts w:ascii="Times New Roman" w:hAnsi="Times New Roman"/>
                <w:szCs w:val="24"/>
              </w:rPr>
              <w:t>Глава</w:t>
            </w:r>
            <w:r w:rsidR="00BD7C1B" w:rsidRPr="004E438F">
              <w:rPr>
                <w:rFonts w:ascii="Times New Roman" w:hAnsi="Times New Roman"/>
                <w:szCs w:val="24"/>
              </w:rPr>
              <w:t xml:space="preserve"> 11. Оценка надежности теплоснабжения</w:t>
            </w:r>
          </w:p>
        </w:tc>
      </w:tr>
      <w:tr w:rsidR="00BD7C1B" w:rsidRPr="004E438F" w14:paraId="12AD0F4F" w14:textId="77777777" w:rsidTr="00CE5452">
        <w:trPr>
          <w:trHeight w:val="20"/>
        </w:trPr>
        <w:tc>
          <w:tcPr>
            <w:tcW w:w="96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CE9813" w14:textId="1FED6714" w:rsidR="00BD7C1B" w:rsidRPr="004E438F" w:rsidRDefault="009C25B0" w:rsidP="00BD7C1B">
            <w:pPr>
              <w:spacing w:line="276" w:lineRule="auto"/>
              <w:jc w:val="both"/>
              <w:rPr>
                <w:rFonts w:ascii="Times New Roman" w:hAnsi="Times New Roman"/>
                <w:szCs w:val="24"/>
              </w:rPr>
            </w:pPr>
            <w:r>
              <w:rPr>
                <w:rFonts w:ascii="Times New Roman" w:hAnsi="Times New Roman"/>
                <w:szCs w:val="24"/>
              </w:rPr>
              <w:t>Глава</w:t>
            </w:r>
            <w:r w:rsidR="00BD7C1B" w:rsidRPr="004E438F">
              <w:rPr>
                <w:rFonts w:ascii="Times New Roman" w:hAnsi="Times New Roman"/>
                <w:szCs w:val="24"/>
              </w:rPr>
              <w:t xml:space="preserve"> 12. Обоснование инвестиций в строительство, реконструкцию и техническое перевооружение</w:t>
            </w:r>
          </w:p>
        </w:tc>
      </w:tr>
      <w:tr w:rsidR="00BD7C1B" w:rsidRPr="004E438F" w14:paraId="38E5DC92" w14:textId="77777777" w:rsidTr="00CE5452">
        <w:trPr>
          <w:trHeight w:val="20"/>
        </w:trPr>
        <w:tc>
          <w:tcPr>
            <w:tcW w:w="96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4310DAA" w14:textId="7529C323" w:rsidR="00BD7C1B" w:rsidRPr="004E438F" w:rsidRDefault="009C25B0" w:rsidP="00BD7C1B">
            <w:pPr>
              <w:spacing w:line="276" w:lineRule="auto"/>
              <w:jc w:val="both"/>
              <w:rPr>
                <w:rFonts w:ascii="Times New Roman" w:hAnsi="Times New Roman"/>
                <w:szCs w:val="24"/>
              </w:rPr>
            </w:pPr>
            <w:r>
              <w:rPr>
                <w:rFonts w:ascii="Times New Roman" w:hAnsi="Times New Roman"/>
                <w:szCs w:val="24"/>
              </w:rPr>
              <w:t>Глава</w:t>
            </w:r>
            <w:r w:rsidR="00BD7C1B" w:rsidRPr="004E438F">
              <w:rPr>
                <w:rFonts w:ascii="Times New Roman" w:hAnsi="Times New Roman"/>
                <w:szCs w:val="24"/>
              </w:rPr>
              <w:t xml:space="preserve"> 13. Индикаторы развития систем теплоснабжения поселения, городского округа, города федерального значения</w:t>
            </w:r>
          </w:p>
        </w:tc>
      </w:tr>
      <w:tr w:rsidR="00BD7C1B" w:rsidRPr="004E438F" w14:paraId="1E994217" w14:textId="77777777" w:rsidTr="00CE5452">
        <w:trPr>
          <w:trHeight w:val="20"/>
        </w:trPr>
        <w:tc>
          <w:tcPr>
            <w:tcW w:w="96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4B8E26" w14:textId="772A1A14" w:rsidR="00BD7C1B" w:rsidRPr="004E438F" w:rsidRDefault="009C25B0" w:rsidP="00BD7C1B">
            <w:pPr>
              <w:spacing w:line="276" w:lineRule="auto"/>
              <w:jc w:val="both"/>
              <w:rPr>
                <w:rFonts w:ascii="Times New Roman" w:hAnsi="Times New Roman"/>
                <w:szCs w:val="24"/>
              </w:rPr>
            </w:pPr>
            <w:r>
              <w:rPr>
                <w:rFonts w:ascii="Times New Roman" w:hAnsi="Times New Roman"/>
                <w:szCs w:val="24"/>
              </w:rPr>
              <w:t>Глава</w:t>
            </w:r>
            <w:r w:rsidR="00BD7C1B" w:rsidRPr="004E438F">
              <w:rPr>
                <w:rFonts w:ascii="Times New Roman" w:hAnsi="Times New Roman"/>
                <w:szCs w:val="24"/>
              </w:rPr>
              <w:t xml:space="preserve"> 14. Ценовые (тарифные) последствия</w:t>
            </w:r>
          </w:p>
        </w:tc>
      </w:tr>
      <w:tr w:rsidR="00BD7C1B" w:rsidRPr="004E438F" w14:paraId="421AE315" w14:textId="77777777" w:rsidTr="00CE5452">
        <w:trPr>
          <w:trHeight w:val="20"/>
        </w:trPr>
        <w:tc>
          <w:tcPr>
            <w:tcW w:w="96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889309D" w14:textId="5A2B845F" w:rsidR="00BD7C1B" w:rsidRPr="004E438F" w:rsidRDefault="009C25B0" w:rsidP="00BD7C1B">
            <w:pPr>
              <w:spacing w:line="276" w:lineRule="auto"/>
              <w:jc w:val="both"/>
              <w:rPr>
                <w:rFonts w:ascii="Times New Roman" w:hAnsi="Times New Roman"/>
                <w:szCs w:val="24"/>
              </w:rPr>
            </w:pPr>
            <w:r>
              <w:rPr>
                <w:rFonts w:ascii="Times New Roman" w:hAnsi="Times New Roman"/>
                <w:szCs w:val="24"/>
              </w:rPr>
              <w:t>Глава</w:t>
            </w:r>
            <w:r w:rsidR="00BD7C1B" w:rsidRPr="004E438F">
              <w:rPr>
                <w:rFonts w:ascii="Times New Roman" w:hAnsi="Times New Roman"/>
                <w:szCs w:val="24"/>
              </w:rPr>
              <w:t xml:space="preserve"> 15. Реестр единых теплоснабжающих организаций</w:t>
            </w:r>
          </w:p>
        </w:tc>
      </w:tr>
      <w:tr w:rsidR="00BD7C1B" w:rsidRPr="004E438F" w14:paraId="6D142FEB" w14:textId="77777777" w:rsidTr="00CE5452">
        <w:trPr>
          <w:trHeight w:val="20"/>
        </w:trPr>
        <w:tc>
          <w:tcPr>
            <w:tcW w:w="96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C8673C6" w14:textId="6568E71C" w:rsidR="00BD7C1B" w:rsidRPr="004E438F" w:rsidRDefault="009C25B0" w:rsidP="00BD7C1B">
            <w:pPr>
              <w:spacing w:line="276" w:lineRule="auto"/>
              <w:jc w:val="both"/>
              <w:rPr>
                <w:rFonts w:ascii="Times New Roman" w:hAnsi="Times New Roman"/>
                <w:szCs w:val="24"/>
              </w:rPr>
            </w:pPr>
            <w:r>
              <w:rPr>
                <w:rFonts w:ascii="Times New Roman" w:hAnsi="Times New Roman"/>
                <w:szCs w:val="24"/>
              </w:rPr>
              <w:t>Глава</w:t>
            </w:r>
            <w:r w:rsidR="00BD7C1B" w:rsidRPr="004E438F">
              <w:rPr>
                <w:rFonts w:ascii="Times New Roman" w:hAnsi="Times New Roman"/>
                <w:szCs w:val="24"/>
              </w:rPr>
              <w:t xml:space="preserve"> 16. Реестр проектов схемы теплоснабжения</w:t>
            </w:r>
          </w:p>
        </w:tc>
      </w:tr>
      <w:tr w:rsidR="00BD7C1B" w:rsidRPr="004E438F" w14:paraId="3F8804B8" w14:textId="77777777" w:rsidTr="00CE5452">
        <w:trPr>
          <w:trHeight w:val="20"/>
        </w:trPr>
        <w:tc>
          <w:tcPr>
            <w:tcW w:w="96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A7F4508" w14:textId="6713B00A" w:rsidR="00BD7C1B" w:rsidRPr="004E438F" w:rsidRDefault="009C25B0" w:rsidP="00BD7C1B">
            <w:pPr>
              <w:spacing w:line="276" w:lineRule="auto"/>
              <w:jc w:val="both"/>
              <w:rPr>
                <w:rFonts w:ascii="Times New Roman" w:hAnsi="Times New Roman"/>
                <w:szCs w:val="24"/>
              </w:rPr>
            </w:pPr>
            <w:r>
              <w:rPr>
                <w:rFonts w:ascii="Times New Roman" w:hAnsi="Times New Roman"/>
                <w:szCs w:val="24"/>
              </w:rPr>
              <w:t>Глава</w:t>
            </w:r>
            <w:r w:rsidR="00BD7C1B" w:rsidRPr="004E438F">
              <w:rPr>
                <w:rFonts w:ascii="Times New Roman" w:hAnsi="Times New Roman"/>
                <w:szCs w:val="24"/>
              </w:rPr>
              <w:t xml:space="preserve"> 17. Замечания и предложения к проекту схемы теплоснабжения</w:t>
            </w:r>
          </w:p>
        </w:tc>
      </w:tr>
      <w:tr w:rsidR="00BD7C1B" w:rsidRPr="004E438F" w14:paraId="424CC35B" w14:textId="77777777" w:rsidTr="00CE5452">
        <w:trPr>
          <w:trHeight w:val="20"/>
        </w:trPr>
        <w:tc>
          <w:tcPr>
            <w:tcW w:w="96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29E540" w14:textId="59F3017A" w:rsidR="00BD7C1B" w:rsidRPr="004E438F" w:rsidRDefault="009C25B0" w:rsidP="00BD7C1B">
            <w:pPr>
              <w:spacing w:line="276" w:lineRule="auto"/>
              <w:jc w:val="both"/>
              <w:rPr>
                <w:rFonts w:ascii="Times New Roman" w:hAnsi="Times New Roman"/>
                <w:szCs w:val="24"/>
              </w:rPr>
            </w:pPr>
            <w:r>
              <w:rPr>
                <w:rFonts w:ascii="Times New Roman" w:hAnsi="Times New Roman"/>
                <w:szCs w:val="24"/>
              </w:rPr>
              <w:t>Глава</w:t>
            </w:r>
            <w:r w:rsidR="00BD7C1B" w:rsidRPr="004E438F">
              <w:rPr>
                <w:rFonts w:ascii="Times New Roman" w:hAnsi="Times New Roman"/>
                <w:szCs w:val="24"/>
              </w:rPr>
              <w:t xml:space="preserve"> 18. Сводный том изменений, выполненных в доработанной и (или) актуализированной схеме теплоснабжения</w:t>
            </w:r>
          </w:p>
        </w:tc>
      </w:tr>
      <w:bookmarkEnd w:id="5"/>
    </w:tbl>
    <w:p w14:paraId="30054E37" w14:textId="4843541A" w:rsidR="00BD7C1B" w:rsidRDefault="00BD7C1B" w:rsidP="00BD7C1B">
      <w:pPr>
        <w:pStyle w:val="af9"/>
      </w:pPr>
    </w:p>
    <w:p w14:paraId="59FE320D" w14:textId="77777777" w:rsidR="00BD7C1B" w:rsidRDefault="00BD7C1B">
      <w:pPr>
        <w:spacing w:line="240" w:lineRule="auto"/>
        <w:rPr>
          <w:rFonts w:ascii="Times New Roman" w:hAnsi="Times New Roman"/>
          <w:szCs w:val="22"/>
        </w:rPr>
      </w:pPr>
      <w:r>
        <w:br w:type="page"/>
      </w:r>
    </w:p>
    <w:sdt>
      <w:sdtPr>
        <w:rPr>
          <w:rFonts w:ascii="Arial" w:eastAsia="Times New Roman" w:hAnsi="Arial" w:cs="Times New Roman"/>
          <w:b w:val="0"/>
          <w:bCs w:val="0"/>
          <w:color w:val="auto"/>
          <w:sz w:val="32"/>
          <w:szCs w:val="20"/>
        </w:rPr>
        <w:id w:val="-1719350573"/>
        <w:docPartObj>
          <w:docPartGallery w:val="Table of Contents"/>
          <w:docPartUnique/>
        </w:docPartObj>
      </w:sdtPr>
      <w:sdtEndPr>
        <w:rPr>
          <w:b/>
          <w:sz w:val="24"/>
        </w:rPr>
      </w:sdtEndPr>
      <w:sdtContent>
        <w:p w14:paraId="57BA087C" w14:textId="17A2C987" w:rsidR="00BD7C1B" w:rsidRPr="00245E51" w:rsidRDefault="00BD7C1B" w:rsidP="00245E51">
          <w:pPr>
            <w:pStyle w:val="affa"/>
            <w:numPr>
              <w:ilvl w:val="0"/>
              <w:numId w:val="0"/>
            </w:numPr>
            <w:jc w:val="center"/>
            <w:rPr>
              <w:rFonts w:ascii="Times New Roman" w:hAnsi="Times New Roman" w:cs="Times New Roman"/>
              <w:b w:val="0"/>
              <w:color w:val="auto"/>
              <w:sz w:val="24"/>
              <w:szCs w:val="24"/>
            </w:rPr>
          </w:pPr>
          <w:r w:rsidRPr="00245E51">
            <w:rPr>
              <w:rFonts w:ascii="Times New Roman" w:hAnsi="Times New Roman" w:cs="Times New Roman"/>
              <w:color w:val="auto"/>
              <w:sz w:val="24"/>
              <w:szCs w:val="24"/>
            </w:rPr>
            <w:t>Оглавление</w:t>
          </w:r>
        </w:p>
        <w:p w14:paraId="2921C4C7" w14:textId="77777777" w:rsidR="00BD7C1B" w:rsidRPr="00BD7C1B" w:rsidRDefault="00BD7C1B" w:rsidP="00CE5452">
          <w:pPr>
            <w:spacing w:line="276" w:lineRule="auto"/>
          </w:pPr>
        </w:p>
        <w:p w14:paraId="2A317471" w14:textId="2F620FFA" w:rsidR="00245E51" w:rsidRDefault="00BD7C1B" w:rsidP="00CE5452">
          <w:pPr>
            <w:pStyle w:val="18"/>
            <w:tabs>
              <w:tab w:val="clear" w:pos="9770"/>
              <w:tab w:val="right" w:leader="dot" w:pos="10346"/>
            </w:tabs>
            <w:spacing w:line="276" w:lineRule="auto"/>
            <w:ind w:left="0" w:firstLine="0"/>
            <w:rPr>
              <w:rFonts w:asciiTheme="minorHAnsi" w:eastAsiaTheme="minorEastAsia" w:hAnsiTheme="minorHAnsi" w:cstheme="minorBidi"/>
              <w:sz w:val="22"/>
              <w:szCs w:val="22"/>
            </w:rPr>
          </w:pPr>
          <w:r w:rsidRPr="00BD7C1B">
            <w:rPr>
              <w:szCs w:val="24"/>
            </w:rPr>
            <w:fldChar w:fldCharType="begin"/>
          </w:r>
          <w:r w:rsidRPr="00BD7C1B">
            <w:rPr>
              <w:szCs w:val="24"/>
            </w:rPr>
            <w:instrText xml:space="preserve"> TOC \o "1-3" \h \z \u </w:instrText>
          </w:r>
          <w:r w:rsidRPr="00BD7C1B">
            <w:rPr>
              <w:szCs w:val="24"/>
            </w:rPr>
            <w:fldChar w:fldCharType="separate"/>
          </w:r>
          <w:hyperlink w:anchor="_Toc227917371" w:history="1">
            <w:r w:rsidR="00245E51" w:rsidRPr="008B5715">
              <w:rPr>
                <w:rStyle w:val="af7"/>
              </w:rPr>
              <w:t>Глава 4. Перспективные балансы тепловой мощности источников тепловой энергии и тепловой нагрузки</w:t>
            </w:r>
            <w:r w:rsidR="00245E51">
              <w:rPr>
                <w:webHidden/>
              </w:rPr>
              <w:tab/>
            </w:r>
            <w:r w:rsidR="00245E51">
              <w:rPr>
                <w:webHidden/>
              </w:rPr>
              <w:fldChar w:fldCharType="begin"/>
            </w:r>
            <w:r w:rsidR="00245E51">
              <w:rPr>
                <w:webHidden/>
              </w:rPr>
              <w:instrText xml:space="preserve"> PAGEREF _Toc227917371 \h </w:instrText>
            </w:r>
            <w:r w:rsidR="00245E51">
              <w:rPr>
                <w:webHidden/>
              </w:rPr>
            </w:r>
            <w:r w:rsidR="00245E51">
              <w:rPr>
                <w:webHidden/>
              </w:rPr>
              <w:fldChar w:fldCharType="separate"/>
            </w:r>
            <w:r w:rsidR="00B8423C">
              <w:rPr>
                <w:webHidden/>
              </w:rPr>
              <w:t>5</w:t>
            </w:r>
            <w:r w:rsidR="00245E51">
              <w:rPr>
                <w:webHidden/>
              </w:rPr>
              <w:fldChar w:fldCharType="end"/>
            </w:r>
          </w:hyperlink>
        </w:p>
        <w:p w14:paraId="464CEAB8" w14:textId="01501222" w:rsidR="00245E51" w:rsidRDefault="000112FE" w:rsidP="00CE5452">
          <w:pPr>
            <w:pStyle w:val="18"/>
            <w:tabs>
              <w:tab w:val="clear" w:pos="9770"/>
              <w:tab w:val="right" w:leader="dot" w:pos="10346"/>
            </w:tabs>
            <w:spacing w:line="276" w:lineRule="auto"/>
            <w:ind w:left="0" w:firstLine="0"/>
            <w:rPr>
              <w:rFonts w:asciiTheme="minorHAnsi" w:eastAsiaTheme="minorEastAsia" w:hAnsiTheme="minorHAnsi" w:cstheme="minorBidi"/>
              <w:sz w:val="22"/>
              <w:szCs w:val="22"/>
            </w:rPr>
          </w:pPr>
          <w:hyperlink w:anchor="_Toc227917372" w:history="1">
            <w:r w:rsidR="00245E51" w:rsidRPr="008B5715">
              <w:rPr>
                <w:rStyle w:val="af7"/>
              </w:rPr>
              <w:t>4.1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r w:rsidR="00245E51">
              <w:rPr>
                <w:webHidden/>
              </w:rPr>
              <w:tab/>
            </w:r>
            <w:r w:rsidR="00245E51">
              <w:rPr>
                <w:webHidden/>
              </w:rPr>
              <w:fldChar w:fldCharType="begin"/>
            </w:r>
            <w:r w:rsidR="00245E51">
              <w:rPr>
                <w:webHidden/>
              </w:rPr>
              <w:instrText xml:space="preserve"> PAGEREF _Toc227917372 \h </w:instrText>
            </w:r>
            <w:r w:rsidR="00245E51">
              <w:rPr>
                <w:webHidden/>
              </w:rPr>
            </w:r>
            <w:r w:rsidR="00245E51">
              <w:rPr>
                <w:webHidden/>
              </w:rPr>
              <w:fldChar w:fldCharType="separate"/>
            </w:r>
            <w:r w:rsidR="00B8423C">
              <w:rPr>
                <w:webHidden/>
              </w:rPr>
              <w:t>5</w:t>
            </w:r>
            <w:r w:rsidR="00245E51">
              <w:rPr>
                <w:webHidden/>
              </w:rPr>
              <w:fldChar w:fldCharType="end"/>
            </w:r>
          </w:hyperlink>
        </w:p>
        <w:p w14:paraId="0FD55C41" w14:textId="0CF805B8" w:rsidR="00245E51" w:rsidRDefault="000112FE" w:rsidP="00CE5452">
          <w:pPr>
            <w:pStyle w:val="18"/>
            <w:tabs>
              <w:tab w:val="clear" w:pos="9770"/>
              <w:tab w:val="right" w:leader="dot" w:pos="10346"/>
            </w:tabs>
            <w:spacing w:line="276" w:lineRule="auto"/>
            <w:ind w:left="0" w:firstLine="0"/>
            <w:rPr>
              <w:rFonts w:asciiTheme="minorHAnsi" w:eastAsiaTheme="minorEastAsia" w:hAnsiTheme="minorHAnsi" w:cstheme="minorBidi"/>
              <w:sz w:val="22"/>
              <w:szCs w:val="22"/>
            </w:rPr>
          </w:pPr>
          <w:hyperlink w:anchor="_Toc227917373" w:history="1">
            <w:r w:rsidR="00245E51" w:rsidRPr="008B5715">
              <w:rPr>
                <w:rStyle w:val="af7"/>
              </w:rPr>
              <w:t>4.2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245E51">
              <w:rPr>
                <w:webHidden/>
              </w:rPr>
              <w:tab/>
            </w:r>
            <w:r w:rsidR="00245E51">
              <w:rPr>
                <w:webHidden/>
              </w:rPr>
              <w:fldChar w:fldCharType="begin"/>
            </w:r>
            <w:r w:rsidR="00245E51">
              <w:rPr>
                <w:webHidden/>
              </w:rPr>
              <w:instrText xml:space="preserve"> PAGEREF _Toc227917373 \h </w:instrText>
            </w:r>
            <w:r w:rsidR="00245E51">
              <w:rPr>
                <w:webHidden/>
              </w:rPr>
            </w:r>
            <w:r w:rsidR="00245E51">
              <w:rPr>
                <w:webHidden/>
              </w:rPr>
              <w:fldChar w:fldCharType="separate"/>
            </w:r>
            <w:r w:rsidR="00B8423C">
              <w:rPr>
                <w:webHidden/>
              </w:rPr>
              <w:t>22</w:t>
            </w:r>
            <w:r w:rsidR="00245E51">
              <w:rPr>
                <w:webHidden/>
              </w:rPr>
              <w:fldChar w:fldCharType="end"/>
            </w:r>
          </w:hyperlink>
        </w:p>
        <w:p w14:paraId="0740E110" w14:textId="372A0364" w:rsidR="00245E51" w:rsidRDefault="000112FE" w:rsidP="00CE5452">
          <w:pPr>
            <w:pStyle w:val="18"/>
            <w:tabs>
              <w:tab w:val="clear" w:pos="9770"/>
              <w:tab w:val="right" w:leader="dot" w:pos="10346"/>
            </w:tabs>
            <w:spacing w:line="276" w:lineRule="auto"/>
            <w:ind w:left="0" w:firstLine="0"/>
            <w:rPr>
              <w:rFonts w:asciiTheme="minorHAnsi" w:eastAsiaTheme="minorEastAsia" w:hAnsiTheme="minorHAnsi" w:cstheme="minorBidi"/>
              <w:sz w:val="22"/>
              <w:szCs w:val="22"/>
            </w:rPr>
          </w:pPr>
          <w:hyperlink w:anchor="_Toc227917374" w:history="1">
            <w:r w:rsidR="00245E51" w:rsidRPr="008B5715">
              <w:rPr>
                <w:rStyle w:val="af7"/>
              </w:rPr>
              <w:t>4.3 Выводы о резервах (дефицитах) существующей системы теплоснабжения при обеспечении перспективной тепловой нагрузки потребителей</w:t>
            </w:r>
            <w:r w:rsidR="00245E51">
              <w:rPr>
                <w:webHidden/>
              </w:rPr>
              <w:tab/>
            </w:r>
            <w:r w:rsidR="00245E51">
              <w:rPr>
                <w:webHidden/>
              </w:rPr>
              <w:fldChar w:fldCharType="begin"/>
            </w:r>
            <w:r w:rsidR="00245E51">
              <w:rPr>
                <w:webHidden/>
              </w:rPr>
              <w:instrText xml:space="preserve"> PAGEREF _Toc227917374 \h </w:instrText>
            </w:r>
            <w:r w:rsidR="00245E51">
              <w:rPr>
                <w:webHidden/>
              </w:rPr>
            </w:r>
            <w:r w:rsidR="00245E51">
              <w:rPr>
                <w:webHidden/>
              </w:rPr>
              <w:fldChar w:fldCharType="separate"/>
            </w:r>
            <w:r w:rsidR="00B8423C">
              <w:rPr>
                <w:webHidden/>
              </w:rPr>
              <w:t>22</w:t>
            </w:r>
            <w:r w:rsidR="00245E51">
              <w:rPr>
                <w:webHidden/>
              </w:rPr>
              <w:fldChar w:fldCharType="end"/>
            </w:r>
          </w:hyperlink>
        </w:p>
        <w:p w14:paraId="5F06E62C" w14:textId="72F2DB12" w:rsidR="00245E51" w:rsidRDefault="000112FE" w:rsidP="00CE5452">
          <w:pPr>
            <w:pStyle w:val="18"/>
            <w:tabs>
              <w:tab w:val="clear" w:pos="9770"/>
              <w:tab w:val="right" w:leader="dot" w:pos="10346"/>
            </w:tabs>
            <w:spacing w:line="276" w:lineRule="auto"/>
            <w:ind w:left="0" w:firstLine="0"/>
            <w:rPr>
              <w:rFonts w:asciiTheme="minorHAnsi" w:eastAsiaTheme="minorEastAsia" w:hAnsiTheme="minorHAnsi" w:cstheme="minorBidi"/>
              <w:sz w:val="22"/>
              <w:szCs w:val="22"/>
            </w:rPr>
          </w:pPr>
          <w:hyperlink w:anchor="_Toc227917375" w:history="1">
            <w:r w:rsidR="00245E51" w:rsidRPr="008B5715">
              <w:rPr>
                <w:rStyle w:val="af7"/>
              </w:rPr>
              <w:t>4.4 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разработке схемы теплоснабжения</w:t>
            </w:r>
            <w:r w:rsidR="00245E51">
              <w:rPr>
                <w:webHidden/>
              </w:rPr>
              <w:tab/>
            </w:r>
            <w:r w:rsidR="00245E51">
              <w:rPr>
                <w:webHidden/>
              </w:rPr>
              <w:fldChar w:fldCharType="begin"/>
            </w:r>
            <w:r w:rsidR="00245E51">
              <w:rPr>
                <w:webHidden/>
              </w:rPr>
              <w:instrText xml:space="preserve"> PAGEREF _Toc227917375 \h </w:instrText>
            </w:r>
            <w:r w:rsidR="00245E51">
              <w:rPr>
                <w:webHidden/>
              </w:rPr>
            </w:r>
            <w:r w:rsidR="00245E51">
              <w:rPr>
                <w:webHidden/>
              </w:rPr>
              <w:fldChar w:fldCharType="separate"/>
            </w:r>
            <w:r w:rsidR="00B8423C">
              <w:rPr>
                <w:webHidden/>
              </w:rPr>
              <w:t>22</w:t>
            </w:r>
            <w:r w:rsidR="00245E51">
              <w:rPr>
                <w:webHidden/>
              </w:rPr>
              <w:fldChar w:fldCharType="end"/>
            </w:r>
          </w:hyperlink>
        </w:p>
        <w:p w14:paraId="16E45DB5" w14:textId="729A07CF" w:rsidR="007A55AF" w:rsidRDefault="00BD7C1B" w:rsidP="00CE5452">
          <w:pPr>
            <w:spacing w:line="276" w:lineRule="auto"/>
            <w:jc w:val="center"/>
            <w:rPr>
              <w:rFonts w:ascii="Times New Roman" w:hAnsi="Times New Roman"/>
              <w:b/>
              <w:bCs/>
              <w:sz w:val="28"/>
              <w:szCs w:val="22"/>
            </w:rPr>
          </w:pPr>
          <w:r w:rsidRPr="00BD7C1B">
            <w:rPr>
              <w:rFonts w:ascii="Times New Roman" w:hAnsi="Times New Roman"/>
              <w:b/>
              <w:bCs/>
              <w:szCs w:val="24"/>
            </w:rPr>
            <w:fldChar w:fldCharType="end"/>
          </w:r>
        </w:p>
      </w:sdtContent>
    </w:sdt>
    <w:p w14:paraId="5E0AEB5E" w14:textId="77777777" w:rsidR="007A55AF" w:rsidRPr="007A55AF" w:rsidRDefault="007A55AF" w:rsidP="007A55AF">
      <w:pPr>
        <w:rPr>
          <w:rFonts w:ascii="Times New Roman" w:hAnsi="Times New Roman"/>
          <w:sz w:val="28"/>
          <w:szCs w:val="22"/>
        </w:rPr>
      </w:pPr>
    </w:p>
    <w:p w14:paraId="334F9A7E" w14:textId="77777777" w:rsidR="007A55AF" w:rsidRPr="007A55AF" w:rsidRDefault="007A55AF" w:rsidP="007A55AF">
      <w:pPr>
        <w:rPr>
          <w:rFonts w:ascii="Times New Roman" w:hAnsi="Times New Roman"/>
          <w:sz w:val="28"/>
          <w:szCs w:val="22"/>
        </w:rPr>
      </w:pPr>
    </w:p>
    <w:p w14:paraId="1B2CE4EC" w14:textId="77777777" w:rsidR="007A55AF" w:rsidRPr="007A55AF" w:rsidRDefault="007A55AF" w:rsidP="007A55AF">
      <w:pPr>
        <w:rPr>
          <w:rFonts w:ascii="Times New Roman" w:hAnsi="Times New Roman"/>
          <w:sz w:val="28"/>
          <w:szCs w:val="22"/>
        </w:rPr>
      </w:pPr>
    </w:p>
    <w:p w14:paraId="37AC375F" w14:textId="77777777" w:rsidR="007A55AF" w:rsidRPr="007A55AF" w:rsidRDefault="007A55AF" w:rsidP="007A55AF">
      <w:pPr>
        <w:rPr>
          <w:rFonts w:ascii="Times New Roman" w:hAnsi="Times New Roman"/>
          <w:sz w:val="28"/>
          <w:szCs w:val="22"/>
        </w:rPr>
      </w:pPr>
    </w:p>
    <w:p w14:paraId="5CF07C66" w14:textId="77777777" w:rsidR="007A55AF" w:rsidRPr="007A55AF" w:rsidRDefault="007A55AF" w:rsidP="007A55AF">
      <w:pPr>
        <w:rPr>
          <w:rFonts w:ascii="Times New Roman" w:hAnsi="Times New Roman"/>
          <w:sz w:val="28"/>
          <w:szCs w:val="22"/>
        </w:rPr>
      </w:pPr>
    </w:p>
    <w:p w14:paraId="2EB060BD" w14:textId="77777777" w:rsidR="007A55AF" w:rsidRPr="007A55AF" w:rsidRDefault="007A55AF" w:rsidP="007A55AF">
      <w:pPr>
        <w:rPr>
          <w:rFonts w:ascii="Times New Roman" w:hAnsi="Times New Roman"/>
          <w:sz w:val="28"/>
          <w:szCs w:val="22"/>
        </w:rPr>
      </w:pPr>
    </w:p>
    <w:p w14:paraId="11550614" w14:textId="77777777" w:rsidR="007A55AF" w:rsidRPr="007A55AF" w:rsidRDefault="007A55AF" w:rsidP="007A55AF">
      <w:pPr>
        <w:rPr>
          <w:rFonts w:ascii="Times New Roman" w:hAnsi="Times New Roman"/>
          <w:sz w:val="28"/>
          <w:szCs w:val="22"/>
        </w:rPr>
      </w:pPr>
    </w:p>
    <w:p w14:paraId="1E47F868" w14:textId="77777777" w:rsidR="007A55AF" w:rsidRPr="007A55AF" w:rsidRDefault="007A55AF" w:rsidP="007A55AF">
      <w:pPr>
        <w:rPr>
          <w:rFonts w:ascii="Times New Roman" w:hAnsi="Times New Roman"/>
          <w:sz w:val="28"/>
          <w:szCs w:val="22"/>
        </w:rPr>
      </w:pPr>
    </w:p>
    <w:p w14:paraId="19F4D9D2" w14:textId="77777777" w:rsidR="007A55AF" w:rsidRPr="007A55AF" w:rsidRDefault="007A55AF" w:rsidP="007A55AF">
      <w:pPr>
        <w:rPr>
          <w:rFonts w:ascii="Times New Roman" w:hAnsi="Times New Roman"/>
          <w:sz w:val="28"/>
          <w:szCs w:val="22"/>
        </w:rPr>
      </w:pPr>
    </w:p>
    <w:p w14:paraId="1721D8D3" w14:textId="77777777" w:rsidR="007A55AF" w:rsidRPr="007A55AF" w:rsidRDefault="007A55AF" w:rsidP="007A55AF">
      <w:pPr>
        <w:rPr>
          <w:rFonts w:ascii="Times New Roman" w:hAnsi="Times New Roman"/>
          <w:sz w:val="28"/>
          <w:szCs w:val="22"/>
        </w:rPr>
      </w:pPr>
    </w:p>
    <w:p w14:paraId="5C6DA524" w14:textId="77777777" w:rsidR="007A55AF" w:rsidRPr="007A55AF" w:rsidRDefault="007A55AF" w:rsidP="007A55AF">
      <w:pPr>
        <w:rPr>
          <w:rFonts w:ascii="Times New Roman" w:hAnsi="Times New Roman"/>
          <w:sz w:val="28"/>
          <w:szCs w:val="22"/>
        </w:rPr>
      </w:pPr>
    </w:p>
    <w:p w14:paraId="4922370E" w14:textId="77777777" w:rsidR="007A55AF" w:rsidRPr="007A55AF" w:rsidRDefault="007A55AF" w:rsidP="007A55AF">
      <w:pPr>
        <w:rPr>
          <w:rFonts w:ascii="Times New Roman" w:hAnsi="Times New Roman"/>
          <w:sz w:val="28"/>
          <w:szCs w:val="22"/>
        </w:rPr>
      </w:pPr>
    </w:p>
    <w:p w14:paraId="60895D2E" w14:textId="77777777" w:rsidR="007A55AF" w:rsidRPr="007A55AF" w:rsidRDefault="007A55AF" w:rsidP="007A55AF">
      <w:pPr>
        <w:rPr>
          <w:rFonts w:ascii="Times New Roman" w:hAnsi="Times New Roman"/>
          <w:sz w:val="28"/>
          <w:szCs w:val="22"/>
        </w:rPr>
      </w:pPr>
    </w:p>
    <w:p w14:paraId="7A32A4CD" w14:textId="77777777" w:rsidR="007A55AF" w:rsidRPr="007A55AF" w:rsidRDefault="007A55AF" w:rsidP="007A55AF">
      <w:pPr>
        <w:rPr>
          <w:rFonts w:ascii="Times New Roman" w:hAnsi="Times New Roman"/>
          <w:sz w:val="28"/>
          <w:szCs w:val="22"/>
        </w:rPr>
      </w:pPr>
    </w:p>
    <w:p w14:paraId="2909D0C4" w14:textId="77777777" w:rsidR="007A55AF" w:rsidRPr="007A55AF" w:rsidRDefault="007A55AF" w:rsidP="007A55AF">
      <w:pPr>
        <w:rPr>
          <w:rFonts w:ascii="Times New Roman" w:hAnsi="Times New Roman"/>
          <w:sz w:val="28"/>
          <w:szCs w:val="22"/>
        </w:rPr>
      </w:pPr>
    </w:p>
    <w:p w14:paraId="1A2A7D39" w14:textId="0E9ECDAE" w:rsidR="007A55AF" w:rsidRDefault="007A55AF" w:rsidP="007A55AF">
      <w:pPr>
        <w:rPr>
          <w:rFonts w:ascii="Times New Roman" w:hAnsi="Times New Roman"/>
          <w:sz w:val="28"/>
          <w:szCs w:val="22"/>
        </w:rPr>
      </w:pPr>
    </w:p>
    <w:p w14:paraId="7D45411B" w14:textId="77777777" w:rsidR="00BD7C1B" w:rsidRPr="007A55AF" w:rsidRDefault="00BD7C1B" w:rsidP="007A55AF">
      <w:pPr>
        <w:jc w:val="right"/>
        <w:rPr>
          <w:rFonts w:ascii="Times New Roman" w:hAnsi="Times New Roman"/>
          <w:sz w:val="28"/>
          <w:szCs w:val="22"/>
        </w:rPr>
      </w:pPr>
    </w:p>
    <w:p w14:paraId="30EC1718" w14:textId="0EFD37B5" w:rsidR="00572CD4" w:rsidRPr="002302E1" w:rsidRDefault="00572CD4" w:rsidP="00572CD4">
      <w:pPr>
        <w:pageBreakBefore/>
        <w:spacing w:line="240" w:lineRule="auto"/>
        <w:jc w:val="center"/>
        <w:rPr>
          <w:rFonts w:ascii="Times New Roman" w:hAnsi="Times New Roman"/>
          <w:b/>
          <w:bCs/>
          <w:szCs w:val="24"/>
        </w:rPr>
      </w:pPr>
      <w:r w:rsidRPr="002302E1">
        <w:rPr>
          <w:rFonts w:ascii="Times New Roman" w:hAnsi="Times New Roman"/>
          <w:b/>
          <w:bCs/>
          <w:szCs w:val="24"/>
        </w:rPr>
        <w:lastRenderedPageBreak/>
        <w:t>Перечень таблиц</w:t>
      </w:r>
      <w:r w:rsidR="002302E1">
        <w:rPr>
          <w:rFonts w:ascii="Times New Roman" w:hAnsi="Times New Roman"/>
          <w:b/>
          <w:bCs/>
          <w:szCs w:val="24"/>
        </w:rPr>
        <w:br/>
      </w:r>
    </w:p>
    <w:p w14:paraId="6C6DE894" w14:textId="57D5876C" w:rsidR="00B8423C" w:rsidRPr="002302E1" w:rsidRDefault="00B8423C" w:rsidP="00CE5452">
      <w:pPr>
        <w:pStyle w:val="af2"/>
        <w:tabs>
          <w:tab w:val="clear" w:pos="9781"/>
          <w:tab w:val="right" w:leader="dot" w:pos="10346"/>
        </w:tabs>
        <w:spacing w:line="276" w:lineRule="auto"/>
        <w:ind w:left="0" w:firstLine="0"/>
        <w:rPr>
          <w:rFonts w:asciiTheme="minorHAnsi" w:eastAsiaTheme="minorEastAsia" w:hAnsiTheme="minorHAnsi" w:cstheme="minorBidi"/>
          <w:szCs w:val="24"/>
        </w:rPr>
      </w:pPr>
      <w:r w:rsidRPr="002302E1">
        <w:rPr>
          <w:szCs w:val="24"/>
        </w:rPr>
        <w:fldChar w:fldCharType="begin"/>
      </w:r>
      <w:r w:rsidRPr="002302E1">
        <w:rPr>
          <w:szCs w:val="24"/>
        </w:rPr>
        <w:instrText xml:space="preserve"> TOC \h \z \c "Таблица" </w:instrText>
      </w:r>
      <w:r w:rsidRPr="002302E1">
        <w:rPr>
          <w:szCs w:val="24"/>
        </w:rPr>
        <w:fldChar w:fldCharType="separate"/>
      </w:r>
      <w:hyperlink w:anchor="_Toc227944622" w:history="1">
        <w:r w:rsidRPr="002302E1">
          <w:rPr>
            <w:rStyle w:val="af7"/>
            <w:szCs w:val="24"/>
          </w:rPr>
          <w:t>Таблица 1 - Балансы тепловой мощности источников тепла и перспективной тепловой нагрузки в каждой зоне действия источников тепловой энергии</w:t>
        </w:r>
        <w:r w:rsidRPr="002302E1">
          <w:rPr>
            <w:webHidden/>
            <w:szCs w:val="24"/>
          </w:rPr>
          <w:tab/>
        </w:r>
        <w:r w:rsidRPr="002302E1">
          <w:rPr>
            <w:webHidden/>
            <w:szCs w:val="24"/>
          </w:rPr>
          <w:fldChar w:fldCharType="begin"/>
        </w:r>
        <w:r w:rsidRPr="002302E1">
          <w:rPr>
            <w:webHidden/>
            <w:szCs w:val="24"/>
          </w:rPr>
          <w:instrText xml:space="preserve"> PAGEREF _Toc227944622 \h </w:instrText>
        </w:r>
        <w:r w:rsidRPr="002302E1">
          <w:rPr>
            <w:webHidden/>
            <w:szCs w:val="24"/>
          </w:rPr>
        </w:r>
        <w:r w:rsidRPr="002302E1">
          <w:rPr>
            <w:webHidden/>
            <w:szCs w:val="24"/>
          </w:rPr>
          <w:fldChar w:fldCharType="separate"/>
        </w:r>
        <w:r w:rsidRPr="002302E1">
          <w:rPr>
            <w:webHidden/>
            <w:szCs w:val="24"/>
          </w:rPr>
          <w:t>6</w:t>
        </w:r>
        <w:r w:rsidRPr="002302E1">
          <w:rPr>
            <w:webHidden/>
            <w:szCs w:val="24"/>
          </w:rPr>
          <w:fldChar w:fldCharType="end"/>
        </w:r>
      </w:hyperlink>
    </w:p>
    <w:p w14:paraId="5BBEF82A" w14:textId="673E2B1F" w:rsidR="00BD7C1B" w:rsidRPr="00245E51" w:rsidRDefault="00B8423C" w:rsidP="00CE5452">
      <w:pPr>
        <w:tabs>
          <w:tab w:val="right" w:leader="dot" w:pos="10346"/>
        </w:tabs>
        <w:spacing w:line="276" w:lineRule="auto"/>
        <w:jc w:val="both"/>
        <w:rPr>
          <w:rFonts w:ascii="Times New Roman" w:hAnsi="Times New Roman"/>
          <w:szCs w:val="22"/>
        </w:rPr>
      </w:pPr>
      <w:r w:rsidRPr="002302E1">
        <w:rPr>
          <w:rFonts w:ascii="Times New Roman" w:hAnsi="Times New Roman"/>
          <w:noProof/>
          <w:szCs w:val="24"/>
        </w:rPr>
        <w:fldChar w:fldCharType="end"/>
      </w:r>
      <w:r w:rsidRPr="00245E51">
        <w:rPr>
          <w:rFonts w:ascii="Times New Roman" w:hAnsi="Times New Roman"/>
        </w:rPr>
        <w:t xml:space="preserve"> </w:t>
      </w:r>
      <w:r w:rsidR="00BD7C1B" w:rsidRPr="00245E51">
        <w:rPr>
          <w:rFonts w:ascii="Times New Roman" w:hAnsi="Times New Roman"/>
        </w:rPr>
        <w:br w:type="page"/>
      </w:r>
    </w:p>
    <w:p w14:paraId="1EF0651E" w14:textId="06853C0D" w:rsidR="00C66237" w:rsidRPr="009D1CA4" w:rsidRDefault="009C25B0" w:rsidP="00CE5452">
      <w:pPr>
        <w:pStyle w:val="1ff4"/>
      </w:pPr>
      <w:bookmarkStart w:id="6" w:name="_Toc133920426"/>
      <w:bookmarkStart w:id="7" w:name="_Toc133949490"/>
      <w:bookmarkStart w:id="8" w:name="_Toc134040057"/>
      <w:bookmarkStart w:id="9" w:name="_Toc227917371"/>
      <w:bookmarkEnd w:id="6"/>
      <w:bookmarkEnd w:id="7"/>
      <w:bookmarkEnd w:id="8"/>
      <w:r w:rsidRPr="009D1CA4">
        <w:lastRenderedPageBreak/>
        <w:t>Глава</w:t>
      </w:r>
      <w:r w:rsidR="004F3635" w:rsidRPr="009D1CA4">
        <w:t xml:space="preserve"> </w:t>
      </w:r>
      <w:r w:rsidR="00452CB9" w:rsidRPr="009D1CA4">
        <w:t>4</w:t>
      </w:r>
      <w:r w:rsidR="009D1CA4" w:rsidRPr="009D1CA4">
        <w:t xml:space="preserve">. </w:t>
      </w:r>
      <w:r w:rsidR="00A2262D" w:rsidRPr="009D1CA4">
        <w:t>Перспективные балансы тепловой мощности источников тепловой энергии и тепловой нагрузки</w:t>
      </w:r>
      <w:bookmarkEnd w:id="0"/>
      <w:bookmarkEnd w:id="9"/>
    </w:p>
    <w:p w14:paraId="405D5FEB" w14:textId="77777777" w:rsidR="009D1CA4" w:rsidRPr="009D1CA4" w:rsidRDefault="009D1CA4" w:rsidP="00CE5452">
      <w:pPr>
        <w:spacing w:line="276" w:lineRule="auto"/>
      </w:pPr>
    </w:p>
    <w:p w14:paraId="0763F1C4" w14:textId="6CA6E807" w:rsidR="00843FF3" w:rsidRDefault="009D1CA4" w:rsidP="00CE5452">
      <w:pPr>
        <w:pStyle w:val="1ff4"/>
      </w:pPr>
      <w:bookmarkStart w:id="10" w:name="_Toc116740076"/>
      <w:bookmarkStart w:id="11" w:name="_Toc227917372"/>
      <w:r>
        <w:t xml:space="preserve">4.1 </w:t>
      </w:r>
      <w:r w:rsidR="00843FF3" w:rsidRPr="00065832">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bookmarkEnd w:id="10"/>
      <w:bookmarkEnd w:id="11"/>
    </w:p>
    <w:p w14:paraId="203E92B8" w14:textId="7C492199" w:rsidR="006908D6" w:rsidRPr="00065832" w:rsidRDefault="006908D6" w:rsidP="00CE5452">
      <w:pPr>
        <w:pStyle w:val="af9"/>
        <w:rPr>
          <w:rFonts w:eastAsiaTheme="minorHAnsi"/>
        </w:rPr>
      </w:pPr>
      <w:r w:rsidRPr="00065832">
        <w:rPr>
          <w:rFonts w:eastAsiaTheme="minorHAnsi"/>
        </w:rPr>
        <w:t>На основании фактических данных по балансу тепловой мощности</w:t>
      </w:r>
      <w:r w:rsidR="00274A8C">
        <w:rPr>
          <w:rFonts w:eastAsiaTheme="minorHAnsi"/>
        </w:rPr>
        <w:t xml:space="preserve"> принят </w:t>
      </w:r>
      <w:r w:rsidRPr="00065832">
        <w:rPr>
          <w:rFonts w:eastAsiaTheme="minorHAnsi"/>
        </w:rPr>
        <w:t>за базовый 202</w:t>
      </w:r>
      <w:r w:rsidR="00274A8C">
        <w:rPr>
          <w:rFonts w:eastAsiaTheme="minorHAnsi"/>
        </w:rPr>
        <w:t>5</w:t>
      </w:r>
      <w:r w:rsidRPr="00065832">
        <w:rPr>
          <w:rFonts w:eastAsiaTheme="minorHAnsi"/>
        </w:rPr>
        <w:t xml:space="preserve"> год, с учетом спрогнозированного объема потребления тепловой энергии на перспективу до </w:t>
      </w:r>
      <w:r w:rsidR="004F3AFC">
        <w:rPr>
          <w:rFonts w:eastAsiaTheme="minorHAnsi"/>
        </w:rPr>
        <w:t>2040</w:t>
      </w:r>
      <w:r w:rsidRPr="00065832">
        <w:rPr>
          <w:rFonts w:eastAsiaTheme="minorHAnsi"/>
        </w:rPr>
        <w:t xml:space="preserve"> года, сформированы балансы тепловой мощности и тепловой нагрузки в зонах теплоснабжения существующих источников тепла, с разбивкой по этапам и на расчетный срок схемы теплоснабжения. Развитие городского округа рассмотрено по сценарию, определенному в генеральном плане, с учетом корректировок, внесенных по результатам оценки текущей ситуации. В первую очередь рассмотрены балансы тепловой мощности существующего оборудования источников тепловой энергии и присоединенной тепловой нагрузки в зонах действия источников тепловой энергии, сложившихся за 202</w:t>
      </w:r>
      <w:r w:rsidR="00486124">
        <w:rPr>
          <w:rFonts w:eastAsiaTheme="minorHAnsi"/>
        </w:rPr>
        <w:t>5</w:t>
      </w:r>
      <w:r w:rsidRPr="00065832">
        <w:rPr>
          <w:rFonts w:eastAsiaTheme="minorHAnsi"/>
        </w:rPr>
        <w:t xml:space="preserve"> год. Установленные тепловые балансы за указанный год являются базовыми и неизменными для всего дальнейшего анализа перспективных балансов последующих периодов.</w:t>
      </w:r>
    </w:p>
    <w:p w14:paraId="661FD367" w14:textId="2C7FEA1A" w:rsidR="00F45F74" w:rsidRPr="00065832" w:rsidRDefault="00360150" w:rsidP="00CE5452">
      <w:pPr>
        <w:pStyle w:val="af9"/>
        <w:rPr>
          <w:rFonts w:eastAsiaTheme="minorHAnsi"/>
        </w:rPr>
      </w:pPr>
      <w:r w:rsidRPr="00065832">
        <w:rPr>
          <w:rFonts w:eastAsiaTheme="minorHAnsi"/>
        </w:rPr>
        <w:t xml:space="preserve">Балансы тепловой мощности и перспективной нагрузки с определением резервов (дефицитов) были составлены, как для источников тепловой энергии, на которых происходит изменение перспективной тепловой нагрузки, так и для прочих </w:t>
      </w:r>
      <w:r w:rsidR="006F3DE9" w:rsidRPr="00065832">
        <w:rPr>
          <w:rFonts w:eastAsiaTheme="minorHAnsi"/>
        </w:rPr>
        <w:t>источников тепла</w:t>
      </w:r>
      <w:r w:rsidRPr="00065832">
        <w:rPr>
          <w:rFonts w:eastAsiaTheme="minorHAnsi"/>
        </w:rPr>
        <w:t>, на кото</w:t>
      </w:r>
      <w:r w:rsidR="00FC4AC1">
        <w:rPr>
          <w:rFonts w:eastAsiaTheme="minorHAnsi"/>
        </w:rPr>
        <w:t>рых тепловая нагрузка неизменна</w:t>
      </w:r>
      <w:r w:rsidR="00D65F9F" w:rsidRPr="00065832">
        <w:rPr>
          <w:rFonts w:eastAsiaTheme="minorHAnsi"/>
        </w:rPr>
        <w:t>, приведены в таблице 1</w:t>
      </w:r>
      <w:r w:rsidR="00506FDA">
        <w:rPr>
          <w:rFonts w:eastAsiaTheme="minorHAnsi"/>
        </w:rPr>
        <w:t>.</w:t>
      </w:r>
      <w:r w:rsidR="00C322EE">
        <w:rPr>
          <w:rFonts w:eastAsiaTheme="minorHAnsi"/>
        </w:rPr>
        <w:t xml:space="preserve"> </w:t>
      </w:r>
    </w:p>
    <w:p w14:paraId="6DFE16EB" w14:textId="77777777" w:rsidR="00F45F74" w:rsidRPr="00065832" w:rsidRDefault="00F45F74" w:rsidP="0073001E">
      <w:pPr>
        <w:pStyle w:val="af9"/>
        <w:rPr>
          <w:rFonts w:eastAsiaTheme="minorHAnsi"/>
        </w:rPr>
      </w:pPr>
    </w:p>
    <w:p w14:paraId="47C222EB" w14:textId="77777777" w:rsidR="00D65F9F" w:rsidRPr="00065832" w:rsidRDefault="00D65F9F" w:rsidP="0073001E">
      <w:pPr>
        <w:pStyle w:val="af9"/>
        <w:rPr>
          <w:rFonts w:eastAsiaTheme="minorHAnsi"/>
        </w:rPr>
        <w:sectPr w:rsidR="00D65F9F" w:rsidRPr="00065832" w:rsidSect="00CE5452">
          <w:footerReference w:type="default" r:id="rId9"/>
          <w:footerReference w:type="first" r:id="rId10"/>
          <w:pgSz w:w="11906" w:h="16838"/>
          <w:pgMar w:top="1134" w:right="1134" w:bottom="567" w:left="1134" w:header="680" w:footer="488" w:gutter="0"/>
          <w:pgBorders w:offsetFrom="page">
            <w:top w:val="single" w:sz="4" w:space="20" w:color="auto"/>
            <w:left w:val="single" w:sz="4" w:space="20" w:color="auto"/>
            <w:bottom w:val="single" w:sz="4" w:space="20" w:color="auto"/>
            <w:right w:val="single" w:sz="4" w:space="20" w:color="auto"/>
          </w:pgBorders>
          <w:cols w:space="708"/>
          <w:titlePg/>
          <w:docGrid w:linePitch="360"/>
        </w:sectPr>
      </w:pPr>
    </w:p>
    <w:p w14:paraId="73DBD2FC" w14:textId="1D7480F7" w:rsidR="009D1CA4" w:rsidRPr="009D1CA4" w:rsidRDefault="009D1CA4" w:rsidP="009D1CA4">
      <w:pPr>
        <w:pStyle w:val="af1"/>
        <w:keepNext/>
        <w:rPr>
          <w:b w:val="0"/>
        </w:rPr>
      </w:pPr>
      <w:bookmarkStart w:id="12" w:name="_Ref227917459"/>
      <w:bookmarkStart w:id="13" w:name="_Toc227944622"/>
      <w:r w:rsidRPr="009D1CA4">
        <w:rPr>
          <w:b w:val="0"/>
        </w:rPr>
        <w:lastRenderedPageBreak/>
        <w:t xml:space="preserve">Таблица </w:t>
      </w:r>
      <w:r w:rsidRPr="009D1CA4">
        <w:rPr>
          <w:b w:val="0"/>
        </w:rPr>
        <w:fldChar w:fldCharType="begin"/>
      </w:r>
      <w:r w:rsidRPr="009D1CA4">
        <w:rPr>
          <w:b w:val="0"/>
        </w:rPr>
        <w:instrText xml:space="preserve"> SEQ Таблица \* ARABIC </w:instrText>
      </w:r>
      <w:r w:rsidRPr="009D1CA4">
        <w:rPr>
          <w:b w:val="0"/>
        </w:rPr>
        <w:fldChar w:fldCharType="separate"/>
      </w:r>
      <w:r w:rsidRPr="009D1CA4">
        <w:rPr>
          <w:b w:val="0"/>
          <w:noProof/>
        </w:rPr>
        <w:t>1</w:t>
      </w:r>
      <w:r w:rsidRPr="009D1CA4">
        <w:rPr>
          <w:b w:val="0"/>
        </w:rPr>
        <w:fldChar w:fldCharType="end"/>
      </w:r>
      <w:r w:rsidRPr="009D1CA4">
        <w:rPr>
          <w:b w:val="0"/>
        </w:rPr>
        <w:t xml:space="preserve"> - Балансы тепловой мощности источников тепла и перспективной тепловой нагрузки в каждой зоне действия источников тепловой энергии</w:t>
      </w:r>
      <w:bookmarkEnd w:id="12"/>
      <w:bookmarkEnd w:id="13"/>
    </w:p>
    <w:tbl>
      <w:tblPr>
        <w:tblW w:w="22103" w:type="dxa"/>
        <w:jc w:val="center"/>
        <w:tblLook w:val="04A0" w:firstRow="1" w:lastRow="0" w:firstColumn="1" w:lastColumn="0" w:noHBand="0" w:noVBand="1"/>
      </w:tblPr>
      <w:tblGrid>
        <w:gridCol w:w="4614"/>
        <w:gridCol w:w="950"/>
        <w:gridCol w:w="960"/>
        <w:gridCol w:w="960"/>
        <w:gridCol w:w="960"/>
        <w:gridCol w:w="1012"/>
        <w:gridCol w:w="960"/>
        <w:gridCol w:w="960"/>
        <w:gridCol w:w="960"/>
        <w:gridCol w:w="1165"/>
        <w:gridCol w:w="960"/>
        <w:gridCol w:w="1012"/>
        <w:gridCol w:w="960"/>
        <w:gridCol w:w="1012"/>
        <w:gridCol w:w="960"/>
        <w:gridCol w:w="960"/>
        <w:gridCol w:w="889"/>
        <w:gridCol w:w="889"/>
        <w:gridCol w:w="960"/>
      </w:tblGrid>
      <w:tr w:rsidR="004F3AFC" w:rsidRPr="009B4204" w14:paraId="44FB99D0" w14:textId="77777777" w:rsidTr="007D4CF0">
        <w:trPr>
          <w:trHeight w:val="300"/>
          <w:jc w:val="center"/>
        </w:trPr>
        <w:tc>
          <w:tcPr>
            <w:tcW w:w="46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F3CD5" w14:textId="77777777" w:rsidR="004F3AFC" w:rsidRPr="00276DDC" w:rsidRDefault="004F3AFC" w:rsidP="00276DDC">
            <w:pPr>
              <w:jc w:val="center"/>
              <w:rPr>
                <w:rFonts w:ascii="Times New Roman" w:hAnsi="Times New Roman"/>
                <w:b/>
                <w:bCs/>
                <w:color w:val="000000"/>
                <w:sz w:val="20"/>
              </w:rPr>
            </w:pPr>
            <w:r w:rsidRPr="00276DDC">
              <w:rPr>
                <w:rFonts w:ascii="Times New Roman" w:hAnsi="Times New Roman"/>
                <w:b/>
                <w:bCs/>
                <w:color w:val="000000"/>
                <w:sz w:val="20"/>
              </w:rPr>
              <w:t>Показатель</w:t>
            </w:r>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621D6323" w14:textId="77777777" w:rsidR="004F3AFC" w:rsidRPr="00276DDC" w:rsidRDefault="004F3AFC" w:rsidP="00276DDC">
            <w:pPr>
              <w:jc w:val="center"/>
              <w:rPr>
                <w:rFonts w:ascii="Times New Roman" w:hAnsi="Times New Roman"/>
                <w:b/>
                <w:bCs/>
                <w:color w:val="000000"/>
                <w:sz w:val="20"/>
              </w:rPr>
            </w:pPr>
            <w:r w:rsidRPr="00276DDC">
              <w:rPr>
                <w:rFonts w:ascii="Times New Roman" w:hAnsi="Times New Roman"/>
                <w:b/>
                <w:bCs/>
                <w:color w:val="000000"/>
                <w:sz w:val="20"/>
              </w:rPr>
              <w:t>Ед. изм.</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C71128E" w14:textId="77777777" w:rsidR="004F3AFC" w:rsidRPr="00276DDC" w:rsidRDefault="004F3AFC" w:rsidP="00276DDC">
            <w:pPr>
              <w:jc w:val="center"/>
              <w:rPr>
                <w:rFonts w:ascii="Times New Roman" w:hAnsi="Times New Roman"/>
                <w:b/>
                <w:bCs/>
                <w:color w:val="000000"/>
                <w:sz w:val="20"/>
              </w:rPr>
            </w:pPr>
            <w:r w:rsidRPr="00276DDC">
              <w:rPr>
                <w:rFonts w:ascii="Times New Roman" w:hAnsi="Times New Roman"/>
                <w:b/>
                <w:bCs/>
                <w:color w:val="000000"/>
                <w:sz w:val="20"/>
              </w:rPr>
              <w:t>2024</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8E18716" w14:textId="77777777" w:rsidR="004F3AFC" w:rsidRPr="00276DDC" w:rsidRDefault="004F3AFC" w:rsidP="00276DDC">
            <w:pPr>
              <w:jc w:val="center"/>
              <w:rPr>
                <w:rFonts w:ascii="Times New Roman" w:hAnsi="Times New Roman"/>
                <w:b/>
                <w:bCs/>
                <w:color w:val="000000"/>
                <w:sz w:val="20"/>
              </w:rPr>
            </w:pPr>
            <w:r w:rsidRPr="00276DDC">
              <w:rPr>
                <w:rFonts w:ascii="Times New Roman" w:hAnsi="Times New Roman"/>
                <w:b/>
                <w:bCs/>
                <w:color w:val="000000"/>
                <w:sz w:val="20"/>
              </w:rPr>
              <w:t>2025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F0824FE" w14:textId="77777777" w:rsidR="004F3AFC" w:rsidRPr="00276DDC" w:rsidRDefault="004F3AFC" w:rsidP="00276DDC">
            <w:pPr>
              <w:jc w:val="center"/>
              <w:rPr>
                <w:rFonts w:ascii="Times New Roman" w:hAnsi="Times New Roman"/>
                <w:b/>
                <w:bCs/>
                <w:color w:val="000000"/>
                <w:sz w:val="20"/>
              </w:rPr>
            </w:pPr>
            <w:r w:rsidRPr="00276DDC">
              <w:rPr>
                <w:rFonts w:ascii="Times New Roman" w:hAnsi="Times New Roman"/>
                <w:b/>
                <w:bCs/>
                <w:color w:val="000000"/>
                <w:sz w:val="20"/>
              </w:rPr>
              <w:t>2026</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14:paraId="3680017C" w14:textId="77777777" w:rsidR="004F3AFC" w:rsidRPr="00276DDC" w:rsidRDefault="004F3AFC" w:rsidP="00276DDC">
            <w:pPr>
              <w:jc w:val="center"/>
              <w:rPr>
                <w:rFonts w:ascii="Times New Roman" w:hAnsi="Times New Roman"/>
                <w:b/>
                <w:bCs/>
                <w:color w:val="000000"/>
                <w:sz w:val="20"/>
              </w:rPr>
            </w:pPr>
            <w:r w:rsidRPr="00276DDC">
              <w:rPr>
                <w:rFonts w:ascii="Times New Roman" w:hAnsi="Times New Roman"/>
                <w:b/>
                <w:bCs/>
                <w:color w:val="000000"/>
                <w:sz w:val="20"/>
              </w:rPr>
              <w:t>2027</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7C5CA63" w14:textId="77777777" w:rsidR="004F3AFC" w:rsidRPr="00276DDC" w:rsidRDefault="004F3AFC" w:rsidP="00276DDC">
            <w:pPr>
              <w:jc w:val="center"/>
              <w:rPr>
                <w:rFonts w:ascii="Times New Roman" w:hAnsi="Times New Roman"/>
                <w:b/>
                <w:bCs/>
                <w:color w:val="000000"/>
                <w:sz w:val="20"/>
              </w:rPr>
            </w:pPr>
            <w:r w:rsidRPr="00276DDC">
              <w:rPr>
                <w:rFonts w:ascii="Times New Roman" w:hAnsi="Times New Roman"/>
                <w:b/>
                <w:bCs/>
                <w:color w:val="000000"/>
                <w:sz w:val="20"/>
              </w:rPr>
              <w:t>2028</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9F217BA" w14:textId="77777777" w:rsidR="004F3AFC" w:rsidRPr="00276DDC" w:rsidRDefault="004F3AFC" w:rsidP="00276DDC">
            <w:pPr>
              <w:jc w:val="center"/>
              <w:rPr>
                <w:rFonts w:ascii="Times New Roman" w:hAnsi="Times New Roman"/>
                <w:b/>
                <w:bCs/>
                <w:color w:val="000000"/>
                <w:sz w:val="20"/>
              </w:rPr>
            </w:pPr>
            <w:r w:rsidRPr="00276DDC">
              <w:rPr>
                <w:rFonts w:ascii="Times New Roman" w:hAnsi="Times New Roman"/>
                <w:b/>
                <w:bCs/>
                <w:color w:val="000000"/>
                <w:sz w:val="20"/>
              </w:rPr>
              <w:t>2029</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784F34A" w14:textId="77777777" w:rsidR="004F3AFC" w:rsidRPr="00276DDC" w:rsidRDefault="004F3AFC" w:rsidP="00276DDC">
            <w:pPr>
              <w:jc w:val="center"/>
              <w:rPr>
                <w:rFonts w:ascii="Times New Roman" w:hAnsi="Times New Roman"/>
                <w:b/>
                <w:bCs/>
                <w:color w:val="000000"/>
                <w:sz w:val="20"/>
              </w:rPr>
            </w:pPr>
            <w:r w:rsidRPr="00276DDC">
              <w:rPr>
                <w:rFonts w:ascii="Times New Roman" w:hAnsi="Times New Roman"/>
                <w:b/>
                <w:bCs/>
                <w:color w:val="000000"/>
                <w:sz w:val="20"/>
              </w:rPr>
              <w:t>2030</w:t>
            </w:r>
          </w:p>
        </w:tc>
        <w:tc>
          <w:tcPr>
            <w:tcW w:w="1165" w:type="dxa"/>
            <w:tcBorders>
              <w:top w:val="single" w:sz="4" w:space="0" w:color="auto"/>
              <w:left w:val="nil"/>
              <w:bottom w:val="single" w:sz="4" w:space="0" w:color="auto"/>
              <w:right w:val="single" w:sz="4" w:space="0" w:color="auto"/>
            </w:tcBorders>
            <w:shd w:val="clear" w:color="auto" w:fill="auto"/>
            <w:vAlign w:val="center"/>
            <w:hideMark/>
          </w:tcPr>
          <w:p w14:paraId="52764AFA" w14:textId="77777777" w:rsidR="004F3AFC" w:rsidRPr="00276DDC" w:rsidRDefault="004F3AFC" w:rsidP="00276DDC">
            <w:pPr>
              <w:jc w:val="center"/>
              <w:rPr>
                <w:rFonts w:ascii="Times New Roman" w:hAnsi="Times New Roman"/>
                <w:b/>
                <w:bCs/>
                <w:color w:val="000000"/>
                <w:sz w:val="20"/>
              </w:rPr>
            </w:pPr>
            <w:r w:rsidRPr="00276DDC">
              <w:rPr>
                <w:rFonts w:ascii="Times New Roman" w:hAnsi="Times New Roman"/>
                <w:b/>
                <w:bCs/>
                <w:color w:val="000000"/>
                <w:sz w:val="20"/>
              </w:rPr>
              <w:t>2031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F2744A5" w14:textId="77777777" w:rsidR="004F3AFC" w:rsidRPr="00276DDC" w:rsidRDefault="004F3AFC" w:rsidP="00276DDC">
            <w:pPr>
              <w:jc w:val="center"/>
              <w:rPr>
                <w:rFonts w:ascii="Times New Roman" w:hAnsi="Times New Roman"/>
                <w:b/>
                <w:bCs/>
                <w:color w:val="000000"/>
                <w:sz w:val="20"/>
              </w:rPr>
            </w:pPr>
            <w:r w:rsidRPr="00276DDC">
              <w:rPr>
                <w:rFonts w:ascii="Times New Roman" w:hAnsi="Times New Roman"/>
                <w:b/>
                <w:bCs/>
                <w:color w:val="000000"/>
                <w:sz w:val="20"/>
              </w:rPr>
              <w:t>2032</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14:paraId="40813007" w14:textId="77777777" w:rsidR="004F3AFC" w:rsidRPr="00276DDC" w:rsidRDefault="004F3AFC" w:rsidP="00276DDC">
            <w:pPr>
              <w:jc w:val="center"/>
              <w:rPr>
                <w:rFonts w:ascii="Times New Roman" w:hAnsi="Times New Roman"/>
                <w:b/>
                <w:bCs/>
                <w:color w:val="000000"/>
                <w:sz w:val="20"/>
              </w:rPr>
            </w:pPr>
            <w:r w:rsidRPr="00276DDC">
              <w:rPr>
                <w:rFonts w:ascii="Times New Roman" w:hAnsi="Times New Roman"/>
                <w:b/>
                <w:bCs/>
                <w:color w:val="000000"/>
                <w:sz w:val="20"/>
              </w:rPr>
              <w:t>2033</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71C5E53" w14:textId="77777777" w:rsidR="004F3AFC" w:rsidRPr="00276DDC" w:rsidRDefault="004F3AFC" w:rsidP="00276DDC">
            <w:pPr>
              <w:jc w:val="center"/>
              <w:rPr>
                <w:rFonts w:ascii="Times New Roman" w:hAnsi="Times New Roman"/>
                <w:b/>
                <w:bCs/>
                <w:color w:val="000000"/>
                <w:sz w:val="20"/>
              </w:rPr>
            </w:pPr>
            <w:r w:rsidRPr="00276DDC">
              <w:rPr>
                <w:rFonts w:ascii="Times New Roman" w:hAnsi="Times New Roman"/>
                <w:b/>
                <w:bCs/>
                <w:color w:val="000000"/>
                <w:sz w:val="20"/>
              </w:rPr>
              <w:t>2034</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14:paraId="565B7190" w14:textId="77777777" w:rsidR="004F3AFC" w:rsidRPr="00276DDC" w:rsidRDefault="004F3AFC" w:rsidP="00276DDC">
            <w:pPr>
              <w:jc w:val="center"/>
              <w:rPr>
                <w:rFonts w:ascii="Times New Roman" w:hAnsi="Times New Roman"/>
                <w:b/>
                <w:bCs/>
                <w:color w:val="000000"/>
                <w:sz w:val="20"/>
              </w:rPr>
            </w:pPr>
            <w:r w:rsidRPr="00276DDC">
              <w:rPr>
                <w:rFonts w:ascii="Times New Roman" w:hAnsi="Times New Roman"/>
                <w:b/>
                <w:bCs/>
                <w:color w:val="000000"/>
                <w:sz w:val="20"/>
              </w:rPr>
              <w:t>2035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D20923C" w14:textId="77777777" w:rsidR="004F3AFC" w:rsidRPr="00276DDC" w:rsidRDefault="004F3AFC" w:rsidP="00276DDC">
            <w:pPr>
              <w:jc w:val="center"/>
              <w:rPr>
                <w:rFonts w:ascii="Times New Roman" w:hAnsi="Times New Roman"/>
                <w:b/>
                <w:bCs/>
                <w:color w:val="000000"/>
                <w:sz w:val="20"/>
              </w:rPr>
            </w:pPr>
            <w:r w:rsidRPr="00276DDC">
              <w:rPr>
                <w:rFonts w:ascii="Times New Roman" w:hAnsi="Times New Roman"/>
                <w:b/>
                <w:bCs/>
                <w:color w:val="000000"/>
                <w:sz w:val="20"/>
              </w:rPr>
              <w:t>2036</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596B102" w14:textId="77777777" w:rsidR="004F3AFC" w:rsidRPr="00276DDC" w:rsidRDefault="004F3AFC" w:rsidP="00276DDC">
            <w:pPr>
              <w:jc w:val="center"/>
              <w:rPr>
                <w:rFonts w:ascii="Times New Roman" w:hAnsi="Times New Roman"/>
                <w:b/>
                <w:bCs/>
                <w:color w:val="000000"/>
                <w:sz w:val="20"/>
              </w:rPr>
            </w:pPr>
            <w:r w:rsidRPr="00276DDC">
              <w:rPr>
                <w:rFonts w:ascii="Times New Roman" w:hAnsi="Times New Roman"/>
                <w:b/>
                <w:bCs/>
                <w:color w:val="000000"/>
                <w:sz w:val="20"/>
              </w:rPr>
              <w:t>2037</w:t>
            </w:r>
          </w:p>
        </w:tc>
        <w:tc>
          <w:tcPr>
            <w:tcW w:w="889" w:type="dxa"/>
            <w:tcBorders>
              <w:top w:val="single" w:sz="4" w:space="0" w:color="auto"/>
              <w:left w:val="nil"/>
              <w:bottom w:val="single" w:sz="4" w:space="0" w:color="auto"/>
              <w:right w:val="single" w:sz="4" w:space="0" w:color="auto"/>
            </w:tcBorders>
            <w:vAlign w:val="center"/>
          </w:tcPr>
          <w:p w14:paraId="25780C21" w14:textId="0E2806EA" w:rsidR="004F3AFC" w:rsidRPr="00276DDC" w:rsidRDefault="004F3AFC" w:rsidP="00276DDC">
            <w:pPr>
              <w:jc w:val="center"/>
              <w:rPr>
                <w:rFonts w:ascii="Times New Roman" w:hAnsi="Times New Roman"/>
                <w:b/>
                <w:bCs/>
                <w:color w:val="000000"/>
                <w:sz w:val="20"/>
              </w:rPr>
            </w:pPr>
            <w:r w:rsidRPr="00276DDC">
              <w:rPr>
                <w:rFonts w:ascii="Times New Roman" w:hAnsi="Times New Roman"/>
                <w:b/>
                <w:bCs/>
                <w:color w:val="000000"/>
                <w:sz w:val="20"/>
              </w:rPr>
              <w:t>2038</w:t>
            </w:r>
          </w:p>
        </w:tc>
        <w:tc>
          <w:tcPr>
            <w:tcW w:w="889" w:type="dxa"/>
            <w:tcBorders>
              <w:top w:val="single" w:sz="4" w:space="0" w:color="auto"/>
              <w:left w:val="single" w:sz="4" w:space="0" w:color="auto"/>
              <w:bottom w:val="single" w:sz="4" w:space="0" w:color="auto"/>
              <w:right w:val="single" w:sz="4" w:space="0" w:color="auto"/>
            </w:tcBorders>
            <w:vAlign w:val="center"/>
          </w:tcPr>
          <w:p w14:paraId="3D8D5AC3" w14:textId="499ED670" w:rsidR="004F3AFC" w:rsidRPr="00276DDC" w:rsidRDefault="004F3AFC" w:rsidP="00276DDC">
            <w:pPr>
              <w:jc w:val="center"/>
              <w:rPr>
                <w:rFonts w:ascii="Times New Roman" w:hAnsi="Times New Roman"/>
                <w:b/>
                <w:bCs/>
                <w:color w:val="000000"/>
                <w:sz w:val="20"/>
              </w:rPr>
            </w:pPr>
            <w:r w:rsidRPr="00276DDC">
              <w:rPr>
                <w:rFonts w:ascii="Times New Roman" w:hAnsi="Times New Roman"/>
                <w:b/>
                <w:bCs/>
                <w:color w:val="000000"/>
                <w:sz w:val="20"/>
              </w:rPr>
              <w:t>2039</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16FD1" w14:textId="7CD975E9" w:rsidR="004F3AFC" w:rsidRPr="00276DDC" w:rsidRDefault="004F3AFC" w:rsidP="00276DDC">
            <w:pPr>
              <w:jc w:val="center"/>
              <w:rPr>
                <w:rFonts w:ascii="Times New Roman" w:hAnsi="Times New Roman"/>
                <w:b/>
                <w:bCs/>
                <w:color w:val="000000"/>
                <w:sz w:val="20"/>
              </w:rPr>
            </w:pPr>
            <w:r w:rsidRPr="00276DDC">
              <w:rPr>
                <w:rFonts w:ascii="Times New Roman" w:hAnsi="Times New Roman"/>
                <w:b/>
                <w:bCs/>
                <w:color w:val="000000"/>
                <w:sz w:val="20"/>
              </w:rPr>
              <w:t>2040</w:t>
            </w:r>
          </w:p>
        </w:tc>
      </w:tr>
      <w:tr w:rsidR="000863F0" w:rsidRPr="009B4204" w14:paraId="15691B4C" w14:textId="77777777" w:rsidTr="007D4CF0">
        <w:trPr>
          <w:trHeight w:val="300"/>
          <w:jc w:val="center"/>
        </w:trPr>
        <w:tc>
          <w:tcPr>
            <w:tcW w:w="22103" w:type="dxa"/>
            <w:gridSpan w:val="19"/>
            <w:tcBorders>
              <w:top w:val="single" w:sz="4" w:space="0" w:color="auto"/>
              <w:left w:val="single" w:sz="4" w:space="0" w:color="auto"/>
              <w:bottom w:val="single" w:sz="4" w:space="0" w:color="auto"/>
              <w:right w:val="single" w:sz="4" w:space="0" w:color="auto"/>
            </w:tcBorders>
          </w:tcPr>
          <w:p w14:paraId="0348A831" w14:textId="63F4D148" w:rsidR="0028664C" w:rsidRPr="009B4204" w:rsidRDefault="0028664C" w:rsidP="00346B40">
            <w:pPr>
              <w:tabs>
                <w:tab w:val="left" w:pos="8558"/>
                <w:tab w:val="center" w:pos="10943"/>
              </w:tabs>
              <w:spacing w:line="240" w:lineRule="auto"/>
              <w:jc w:val="center"/>
              <w:rPr>
                <w:rFonts w:ascii="Times New Roman" w:hAnsi="Times New Roman"/>
                <w:b/>
                <w:bCs/>
                <w:color w:val="000000"/>
                <w:sz w:val="22"/>
                <w:szCs w:val="22"/>
              </w:rPr>
            </w:pPr>
            <w:r>
              <w:rPr>
                <w:rFonts w:ascii="Times New Roman" w:hAnsi="Times New Roman"/>
                <w:b/>
                <w:bCs/>
                <w:color w:val="000000"/>
                <w:sz w:val="22"/>
                <w:szCs w:val="22"/>
              </w:rPr>
              <w:t xml:space="preserve">ЕТО-1 </w:t>
            </w:r>
            <w:r w:rsidR="000863F0" w:rsidRPr="009B4204">
              <w:rPr>
                <w:rFonts w:ascii="Times New Roman" w:hAnsi="Times New Roman"/>
                <w:b/>
                <w:bCs/>
                <w:color w:val="000000"/>
                <w:sz w:val="22"/>
                <w:szCs w:val="22"/>
              </w:rPr>
              <w:t>филиал "РИР Энерго" "Курская генерация"</w:t>
            </w:r>
          </w:p>
        </w:tc>
      </w:tr>
      <w:tr w:rsidR="000863F0" w:rsidRPr="009B4204" w14:paraId="14F773ED" w14:textId="77777777" w:rsidTr="007D4CF0">
        <w:trPr>
          <w:trHeight w:val="300"/>
          <w:jc w:val="center"/>
        </w:trPr>
        <w:tc>
          <w:tcPr>
            <w:tcW w:w="22103" w:type="dxa"/>
            <w:gridSpan w:val="19"/>
            <w:tcBorders>
              <w:top w:val="single" w:sz="4" w:space="0" w:color="auto"/>
              <w:left w:val="single" w:sz="4" w:space="0" w:color="auto"/>
              <w:bottom w:val="single" w:sz="4" w:space="0" w:color="auto"/>
              <w:right w:val="single" w:sz="4" w:space="0" w:color="auto"/>
            </w:tcBorders>
          </w:tcPr>
          <w:p w14:paraId="7C48EEA0" w14:textId="145BDAA7" w:rsidR="000863F0" w:rsidRPr="009B4204" w:rsidRDefault="000863F0" w:rsidP="00346B40">
            <w:pPr>
              <w:spacing w:line="240" w:lineRule="auto"/>
              <w:jc w:val="center"/>
              <w:rPr>
                <w:rFonts w:ascii="Times New Roman" w:hAnsi="Times New Roman"/>
                <w:b/>
                <w:bCs/>
                <w:color w:val="000000"/>
                <w:sz w:val="22"/>
                <w:szCs w:val="22"/>
              </w:rPr>
            </w:pPr>
            <w:r w:rsidRPr="009B4204">
              <w:rPr>
                <w:rFonts w:ascii="Times New Roman" w:hAnsi="Times New Roman"/>
                <w:b/>
                <w:bCs/>
                <w:color w:val="000000"/>
                <w:sz w:val="22"/>
                <w:szCs w:val="22"/>
              </w:rPr>
              <w:t>Курская ТЭЦ-1</w:t>
            </w:r>
          </w:p>
        </w:tc>
      </w:tr>
      <w:tr w:rsidR="004F3AFC" w:rsidRPr="009B4204" w14:paraId="50C627BE" w14:textId="77777777" w:rsidTr="007D4CF0">
        <w:trPr>
          <w:trHeight w:val="30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7427120D" w14:textId="77777777"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Установленная тепловая мощность, в т.ч.</w:t>
            </w:r>
          </w:p>
        </w:tc>
        <w:tc>
          <w:tcPr>
            <w:tcW w:w="950" w:type="dxa"/>
            <w:tcBorders>
              <w:top w:val="nil"/>
              <w:left w:val="nil"/>
              <w:bottom w:val="single" w:sz="4" w:space="0" w:color="auto"/>
              <w:right w:val="single" w:sz="4" w:space="0" w:color="auto"/>
            </w:tcBorders>
            <w:shd w:val="clear" w:color="auto" w:fill="auto"/>
            <w:vAlign w:val="center"/>
            <w:hideMark/>
          </w:tcPr>
          <w:p w14:paraId="19EC7D74" w14:textId="7777777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noWrap/>
            <w:vAlign w:val="center"/>
            <w:hideMark/>
          </w:tcPr>
          <w:p w14:paraId="20958104" w14:textId="294CB3A5"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904</w:t>
            </w:r>
          </w:p>
        </w:tc>
        <w:tc>
          <w:tcPr>
            <w:tcW w:w="960" w:type="dxa"/>
            <w:tcBorders>
              <w:top w:val="nil"/>
              <w:left w:val="nil"/>
              <w:bottom w:val="single" w:sz="4" w:space="0" w:color="auto"/>
              <w:right w:val="single" w:sz="4" w:space="0" w:color="auto"/>
            </w:tcBorders>
            <w:shd w:val="clear" w:color="auto" w:fill="auto"/>
            <w:noWrap/>
            <w:vAlign w:val="center"/>
            <w:hideMark/>
          </w:tcPr>
          <w:p w14:paraId="228340EF" w14:textId="25816226"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904</w:t>
            </w:r>
          </w:p>
        </w:tc>
        <w:tc>
          <w:tcPr>
            <w:tcW w:w="960" w:type="dxa"/>
            <w:tcBorders>
              <w:top w:val="nil"/>
              <w:left w:val="nil"/>
              <w:bottom w:val="single" w:sz="4" w:space="0" w:color="auto"/>
              <w:right w:val="single" w:sz="4" w:space="0" w:color="auto"/>
            </w:tcBorders>
            <w:shd w:val="clear" w:color="auto" w:fill="auto"/>
            <w:noWrap/>
            <w:vAlign w:val="center"/>
            <w:hideMark/>
          </w:tcPr>
          <w:p w14:paraId="205ED96F" w14:textId="46714841"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904</w:t>
            </w:r>
          </w:p>
        </w:tc>
        <w:tc>
          <w:tcPr>
            <w:tcW w:w="1012" w:type="dxa"/>
            <w:tcBorders>
              <w:top w:val="nil"/>
              <w:left w:val="nil"/>
              <w:bottom w:val="single" w:sz="4" w:space="0" w:color="auto"/>
              <w:right w:val="single" w:sz="4" w:space="0" w:color="auto"/>
            </w:tcBorders>
            <w:shd w:val="clear" w:color="auto" w:fill="auto"/>
            <w:noWrap/>
            <w:vAlign w:val="center"/>
            <w:hideMark/>
          </w:tcPr>
          <w:p w14:paraId="71C82B2C" w14:textId="73DCAD92"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904</w:t>
            </w:r>
          </w:p>
        </w:tc>
        <w:tc>
          <w:tcPr>
            <w:tcW w:w="960" w:type="dxa"/>
            <w:tcBorders>
              <w:top w:val="nil"/>
              <w:left w:val="nil"/>
              <w:bottom w:val="single" w:sz="4" w:space="0" w:color="auto"/>
              <w:right w:val="single" w:sz="4" w:space="0" w:color="auto"/>
            </w:tcBorders>
            <w:shd w:val="clear" w:color="auto" w:fill="auto"/>
            <w:noWrap/>
            <w:vAlign w:val="center"/>
            <w:hideMark/>
          </w:tcPr>
          <w:p w14:paraId="272D2B80" w14:textId="1A898C2F"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904</w:t>
            </w:r>
          </w:p>
        </w:tc>
        <w:tc>
          <w:tcPr>
            <w:tcW w:w="960" w:type="dxa"/>
            <w:tcBorders>
              <w:top w:val="nil"/>
              <w:left w:val="nil"/>
              <w:bottom w:val="single" w:sz="4" w:space="0" w:color="auto"/>
              <w:right w:val="single" w:sz="4" w:space="0" w:color="auto"/>
            </w:tcBorders>
            <w:shd w:val="clear" w:color="auto" w:fill="auto"/>
            <w:noWrap/>
            <w:vAlign w:val="center"/>
            <w:hideMark/>
          </w:tcPr>
          <w:p w14:paraId="0AEA925D" w14:textId="390D402B"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904</w:t>
            </w:r>
          </w:p>
        </w:tc>
        <w:tc>
          <w:tcPr>
            <w:tcW w:w="960" w:type="dxa"/>
            <w:tcBorders>
              <w:top w:val="nil"/>
              <w:left w:val="nil"/>
              <w:bottom w:val="single" w:sz="4" w:space="0" w:color="auto"/>
              <w:right w:val="single" w:sz="4" w:space="0" w:color="auto"/>
            </w:tcBorders>
            <w:shd w:val="clear" w:color="auto" w:fill="auto"/>
            <w:noWrap/>
            <w:vAlign w:val="center"/>
            <w:hideMark/>
          </w:tcPr>
          <w:p w14:paraId="63FDAA7D" w14:textId="1EED61F1"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904</w:t>
            </w:r>
          </w:p>
        </w:tc>
        <w:tc>
          <w:tcPr>
            <w:tcW w:w="1165" w:type="dxa"/>
            <w:tcBorders>
              <w:top w:val="nil"/>
              <w:left w:val="nil"/>
              <w:bottom w:val="single" w:sz="4" w:space="0" w:color="auto"/>
              <w:right w:val="single" w:sz="4" w:space="0" w:color="auto"/>
            </w:tcBorders>
            <w:shd w:val="clear" w:color="auto" w:fill="auto"/>
            <w:noWrap/>
            <w:vAlign w:val="center"/>
            <w:hideMark/>
          </w:tcPr>
          <w:p w14:paraId="158259CD" w14:textId="2609CEF9"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904</w:t>
            </w:r>
          </w:p>
        </w:tc>
        <w:tc>
          <w:tcPr>
            <w:tcW w:w="960" w:type="dxa"/>
            <w:tcBorders>
              <w:top w:val="nil"/>
              <w:left w:val="nil"/>
              <w:bottom w:val="single" w:sz="4" w:space="0" w:color="auto"/>
              <w:right w:val="single" w:sz="4" w:space="0" w:color="auto"/>
            </w:tcBorders>
            <w:shd w:val="clear" w:color="auto" w:fill="auto"/>
            <w:noWrap/>
            <w:vAlign w:val="center"/>
            <w:hideMark/>
          </w:tcPr>
          <w:p w14:paraId="44BBBF86" w14:textId="35E13422"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904</w:t>
            </w:r>
          </w:p>
        </w:tc>
        <w:tc>
          <w:tcPr>
            <w:tcW w:w="1012" w:type="dxa"/>
            <w:tcBorders>
              <w:top w:val="nil"/>
              <w:left w:val="nil"/>
              <w:bottom w:val="single" w:sz="4" w:space="0" w:color="auto"/>
              <w:right w:val="single" w:sz="4" w:space="0" w:color="auto"/>
            </w:tcBorders>
            <w:shd w:val="clear" w:color="auto" w:fill="auto"/>
            <w:noWrap/>
            <w:vAlign w:val="center"/>
            <w:hideMark/>
          </w:tcPr>
          <w:p w14:paraId="71AF5E67" w14:textId="78DA5A89"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904</w:t>
            </w:r>
          </w:p>
        </w:tc>
        <w:tc>
          <w:tcPr>
            <w:tcW w:w="960" w:type="dxa"/>
            <w:tcBorders>
              <w:top w:val="nil"/>
              <w:left w:val="nil"/>
              <w:bottom w:val="single" w:sz="4" w:space="0" w:color="auto"/>
              <w:right w:val="single" w:sz="4" w:space="0" w:color="auto"/>
            </w:tcBorders>
            <w:shd w:val="clear" w:color="auto" w:fill="auto"/>
            <w:noWrap/>
            <w:vAlign w:val="center"/>
            <w:hideMark/>
          </w:tcPr>
          <w:p w14:paraId="6FC596BE" w14:textId="2FB706E9"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904</w:t>
            </w:r>
          </w:p>
        </w:tc>
        <w:tc>
          <w:tcPr>
            <w:tcW w:w="1012" w:type="dxa"/>
            <w:tcBorders>
              <w:top w:val="nil"/>
              <w:left w:val="nil"/>
              <w:bottom w:val="single" w:sz="4" w:space="0" w:color="auto"/>
              <w:right w:val="single" w:sz="4" w:space="0" w:color="auto"/>
            </w:tcBorders>
            <w:shd w:val="clear" w:color="auto" w:fill="auto"/>
            <w:noWrap/>
            <w:vAlign w:val="center"/>
            <w:hideMark/>
          </w:tcPr>
          <w:p w14:paraId="0A34E4A6" w14:textId="209CA8C7"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904</w:t>
            </w:r>
          </w:p>
        </w:tc>
        <w:tc>
          <w:tcPr>
            <w:tcW w:w="960" w:type="dxa"/>
            <w:tcBorders>
              <w:top w:val="nil"/>
              <w:left w:val="nil"/>
              <w:bottom w:val="single" w:sz="4" w:space="0" w:color="auto"/>
              <w:right w:val="single" w:sz="4" w:space="0" w:color="auto"/>
            </w:tcBorders>
            <w:shd w:val="clear" w:color="auto" w:fill="auto"/>
            <w:noWrap/>
            <w:vAlign w:val="center"/>
            <w:hideMark/>
          </w:tcPr>
          <w:p w14:paraId="2A345DE4" w14:textId="6434924E"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904</w:t>
            </w:r>
          </w:p>
        </w:tc>
        <w:tc>
          <w:tcPr>
            <w:tcW w:w="960" w:type="dxa"/>
            <w:tcBorders>
              <w:top w:val="nil"/>
              <w:left w:val="nil"/>
              <w:bottom w:val="single" w:sz="4" w:space="0" w:color="auto"/>
              <w:right w:val="single" w:sz="4" w:space="0" w:color="auto"/>
            </w:tcBorders>
            <w:shd w:val="clear" w:color="auto" w:fill="auto"/>
            <w:noWrap/>
            <w:vAlign w:val="center"/>
            <w:hideMark/>
          </w:tcPr>
          <w:p w14:paraId="3602C666" w14:textId="069AE535"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904</w:t>
            </w:r>
          </w:p>
        </w:tc>
        <w:tc>
          <w:tcPr>
            <w:tcW w:w="889" w:type="dxa"/>
            <w:tcBorders>
              <w:top w:val="nil"/>
              <w:left w:val="nil"/>
              <w:bottom w:val="single" w:sz="4" w:space="0" w:color="auto"/>
              <w:right w:val="single" w:sz="4" w:space="0" w:color="auto"/>
            </w:tcBorders>
            <w:shd w:val="clear" w:color="auto" w:fill="auto"/>
            <w:vAlign w:val="center"/>
          </w:tcPr>
          <w:p w14:paraId="215CA285" w14:textId="19C14AF9"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904</w:t>
            </w:r>
          </w:p>
        </w:tc>
        <w:tc>
          <w:tcPr>
            <w:tcW w:w="889" w:type="dxa"/>
            <w:tcBorders>
              <w:top w:val="nil"/>
              <w:left w:val="nil"/>
              <w:bottom w:val="single" w:sz="4" w:space="0" w:color="auto"/>
              <w:right w:val="single" w:sz="4" w:space="0" w:color="auto"/>
            </w:tcBorders>
            <w:shd w:val="clear" w:color="auto" w:fill="auto"/>
            <w:vAlign w:val="center"/>
          </w:tcPr>
          <w:p w14:paraId="3A83A089" w14:textId="0F47B53A"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904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21757" w14:textId="03143D63"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904</w:t>
            </w:r>
          </w:p>
        </w:tc>
      </w:tr>
      <w:tr w:rsidR="004F3AFC" w:rsidRPr="009B4204" w14:paraId="0F6122C9" w14:textId="77777777" w:rsidTr="007D4CF0">
        <w:trPr>
          <w:trHeight w:val="30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5CEF7445" w14:textId="7181C11F"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 отборы паровых турбин, в т.ч.</w:t>
            </w:r>
          </w:p>
        </w:tc>
        <w:tc>
          <w:tcPr>
            <w:tcW w:w="950" w:type="dxa"/>
            <w:tcBorders>
              <w:top w:val="nil"/>
              <w:left w:val="nil"/>
              <w:bottom w:val="single" w:sz="4" w:space="0" w:color="auto"/>
              <w:right w:val="single" w:sz="4" w:space="0" w:color="auto"/>
            </w:tcBorders>
            <w:shd w:val="clear" w:color="auto" w:fill="auto"/>
            <w:vAlign w:val="center"/>
            <w:hideMark/>
          </w:tcPr>
          <w:p w14:paraId="694C6982" w14:textId="7777777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33789664" w14:textId="0A858A8B"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c>
          <w:tcPr>
            <w:tcW w:w="960" w:type="dxa"/>
            <w:tcBorders>
              <w:top w:val="nil"/>
              <w:left w:val="nil"/>
              <w:bottom w:val="single" w:sz="4" w:space="0" w:color="auto"/>
              <w:right w:val="single" w:sz="4" w:space="0" w:color="auto"/>
            </w:tcBorders>
            <w:shd w:val="clear" w:color="auto" w:fill="auto"/>
            <w:vAlign w:val="center"/>
            <w:hideMark/>
          </w:tcPr>
          <w:p w14:paraId="342E3EF7" w14:textId="3E1A5EAB"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c>
          <w:tcPr>
            <w:tcW w:w="960" w:type="dxa"/>
            <w:tcBorders>
              <w:top w:val="nil"/>
              <w:left w:val="nil"/>
              <w:bottom w:val="single" w:sz="4" w:space="0" w:color="auto"/>
              <w:right w:val="single" w:sz="4" w:space="0" w:color="auto"/>
            </w:tcBorders>
            <w:shd w:val="clear" w:color="auto" w:fill="auto"/>
            <w:vAlign w:val="center"/>
            <w:hideMark/>
          </w:tcPr>
          <w:p w14:paraId="6D324BE4" w14:textId="07951090"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c>
          <w:tcPr>
            <w:tcW w:w="1012" w:type="dxa"/>
            <w:tcBorders>
              <w:top w:val="nil"/>
              <w:left w:val="nil"/>
              <w:bottom w:val="single" w:sz="4" w:space="0" w:color="auto"/>
              <w:right w:val="single" w:sz="4" w:space="0" w:color="auto"/>
            </w:tcBorders>
            <w:shd w:val="clear" w:color="auto" w:fill="auto"/>
            <w:vAlign w:val="center"/>
            <w:hideMark/>
          </w:tcPr>
          <w:p w14:paraId="3D965294" w14:textId="7FF69B8C"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c>
          <w:tcPr>
            <w:tcW w:w="960" w:type="dxa"/>
            <w:tcBorders>
              <w:top w:val="nil"/>
              <w:left w:val="nil"/>
              <w:bottom w:val="single" w:sz="4" w:space="0" w:color="auto"/>
              <w:right w:val="single" w:sz="4" w:space="0" w:color="auto"/>
            </w:tcBorders>
            <w:shd w:val="clear" w:color="auto" w:fill="auto"/>
            <w:vAlign w:val="center"/>
            <w:hideMark/>
          </w:tcPr>
          <w:p w14:paraId="4AEACF35" w14:textId="316D05E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c>
          <w:tcPr>
            <w:tcW w:w="960" w:type="dxa"/>
            <w:tcBorders>
              <w:top w:val="nil"/>
              <w:left w:val="nil"/>
              <w:bottom w:val="single" w:sz="4" w:space="0" w:color="auto"/>
              <w:right w:val="single" w:sz="4" w:space="0" w:color="auto"/>
            </w:tcBorders>
            <w:shd w:val="clear" w:color="auto" w:fill="auto"/>
            <w:vAlign w:val="center"/>
            <w:hideMark/>
          </w:tcPr>
          <w:p w14:paraId="2D1BFD1F" w14:textId="0C7336A1"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c>
          <w:tcPr>
            <w:tcW w:w="960" w:type="dxa"/>
            <w:tcBorders>
              <w:top w:val="nil"/>
              <w:left w:val="nil"/>
              <w:bottom w:val="single" w:sz="4" w:space="0" w:color="auto"/>
              <w:right w:val="single" w:sz="4" w:space="0" w:color="auto"/>
            </w:tcBorders>
            <w:shd w:val="clear" w:color="auto" w:fill="auto"/>
            <w:vAlign w:val="center"/>
            <w:hideMark/>
          </w:tcPr>
          <w:p w14:paraId="25CA5213" w14:textId="0C6ED6F8"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c>
          <w:tcPr>
            <w:tcW w:w="1165" w:type="dxa"/>
            <w:tcBorders>
              <w:top w:val="nil"/>
              <w:left w:val="nil"/>
              <w:bottom w:val="single" w:sz="4" w:space="0" w:color="auto"/>
              <w:right w:val="single" w:sz="4" w:space="0" w:color="auto"/>
            </w:tcBorders>
            <w:shd w:val="clear" w:color="auto" w:fill="auto"/>
            <w:vAlign w:val="center"/>
            <w:hideMark/>
          </w:tcPr>
          <w:p w14:paraId="5DBB6523" w14:textId="24769D30"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c>
          <w:tcPr>
            <w:tcW w:w="960" w:type="dxa"/>
            <w:tcBorders>
              <w:top w:val="nil"/>
              <w:left w:val="nil"/>
              <w:bottom w:val="single" w:sz="4" w:space="0" w:color="auto"/>
              <w:right w:val="single" w:sz="4" w:space="0" w:color="auto"/>
            </w:tcBorders>
            <w:shd w:val="clear" w:color="auto" w:fill="auto"/>
            <w:vAlign w:val="center"/>
            <w:hideMark/>
          </w:tcPr>
          <w:p w14:paraId="7923DF6E" w14:textId="3C9C4C8D"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c>
          <w:tcPr>
            <w:tcW w:w="1012" w:type="dxa"/>
            <w:tcBorders>
              <w:top w:val="nil"/>
              <w:left w:val="nil"/>
              <w:bottom w:val="single" w:sz="4" w:space="0" w:color="auto"/>
              <w:right w:val="single" w:sz="4" w:space="0" w:color="auto"/>
            </w:tcBorders>
            <w:shd w:val="clear" w:color="auto" w:fill="auto"/>
            <w:vAlign w:val="center"/>
            <w:hideMark/>
          </w:tcPr>
          <w:p w14:paraId="703F787E" w14:textId="2D2A38C4"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c>
          <w:tcPr>
            <w:tcW w:w="960" w:type="dxa"/>
            <w:tcBorders>
              <w:top w:val="nil"/>
              <w:left w:val="nil"/>
              <w:bottom w:val="single" w:sz="4" w:space="0" w:color="auto"/>
              <w:right w:val="single" w:sz="4" w:space="0" w:color="auto"/>
            </w:tcBorders>
            <w:shd w:val="clear" w:color="auto" w:fill="auto"/>
            <w:vAlign w:val="center"/>
            <w:hideMark/>
          </w:tcPr>
          <w:p w14:paraId="4DFE6B97" w14:textId="261CF2E5"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c>
          <w:tcPr>
            <w:tcW w:w="1012" w:type="dxa"/>
            <w:tcBorders>
              <w:top w:val="nil"/>
              <w:left w:val="nil"/>
              <w:bottom w:val="single" w:sz="4" w:space="0" w:color="auto"/>
              <w:right w:val="single" w:sz="4" w:space="0" w:color="auto"/>
            </w:tcBorders>
            <w:shd w:val="clear" w:color="auto" w:fill="auto"/>
            <w:vAlign w:val="center"/>
            <w:hideMark/>
          </w:tcPr>
          <w:p w14:paraId="34725666" w14:textId="53D73283"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c>
          <w:tcPr>
            <w:tcW w:w="960" w:type="dxa"/>
            <w:tcBorders>
              <w:top w:val="nil"/>
              <w:left w:val="nil"/>
              <w:bottom w:val="single" w:sz="4" w:space="0" w:color="auto"/>
              <w:right w:val="single" w:sz="4" w:space="0" w:color="auto"/>
            </w:tcBorders>
            <w:shd w:val="clear" w:color="auto" w:fill="auto"/>
            <w:vAlign w:val="center"/>
            <w:hideMark/>
          </w:tcPr>
          <w:p w14:paraId="21695907" w14:textId="487F907B"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c>
          <w:tcPr>
            <w:tcW w:w="960" w:type="dxa"/>
            <w:tcBorders>
              <w:top w:val="nil"/>
              <w:left w:val="nil"/>
              <w:bottom w:val="single" w:sz="4" w:space="0" w:color="auto"/>
              <w:right w:val="single" w:sz="4" w:space="0" w:color="auto"/>
            </w:tcBorders>
            <w:shd w:val="clear" w:color="auto" w:fill="auto"/>
            <w:vAlign w:val="center"/>
            <w:hideMark/>
          </w:tcPr>
          <w:p w14:paraId="61893071" w14:textId="229241C6"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c>
          <w:tcPr>
            <w:tcW w:w="889" w:type="dxa"/>
            <w:tcBorders>
              <w:top w:val="nil"/>
              <w:left w:val="nil"/>
              <w:bottom w:val="single" w:sz="4" w:space="0" w:color="auto"/>
              <w:right w:val="single" w:sz="4" w:space="0" w:color="auto"/>
            </w:tcBorders>
            <w:shd w:val="clear" w:color="auto" w:fill="auto"/>
            <w:vAlign w:val="center"/>
          </w:tcPr>
          <w:p w14:paraId="4385924B" w14:textId="2765F7C4"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c>
          <w:tcPr>
            <w:tcW w:w="889" w:type="dxa"/>
            <w:tcBorders>
              <w:top w:val="nil"/>
              <w:left w:val="nil"/>
              <w:bottom w:val="single" w:sz="4" w:space="0" w:color="auto"/>
              <w:right w:val="single" w:sz="4" w:space="0" w:color="auto"/>
            </w:tcBorders>
            <w:shd w:val="clear" w:color="auto" w:fill="auto"/>
            <w:vAlign w:val="center"/>
          </w:tcPr>
          <w:p w14:paraId="658B4FBB" w14:textId="4D002519"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44327" w14:textId="66B269A2"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r>
      <w:tr w:rsidR="004F3AFC" w:rsidRPr="009B4204" w14:paraId="736FFB44" w14:textId="77777777" w:rsidTr="007D4CF0">
        <w:trPr>
          <w:trHeight w:val="30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1C8036EA" w14:textId="7777777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производственных параметров</w:t>
            </w:r>
          </w:p>
        </w:tc>
        <w:tc>
          <w:tcPr>
            <w:tcW w:w="950" w:type="dxa"/>
            <w:tcBorders>
              <w:top w:val="nil"/>
              <w:left w:val="nil"/>
              <w:bottom w:val="single" w:sz="4" w:space="0" w:color="auto"/>
              <w:right w:val="single" w:sz="4" w:space="0" w:color="auto"/>
            </w:tcBorders>
            <w:shd w:val="clear" w:color="auto" w:fill="auto"/>
            <w:vAlign w:val="center"/>
            <w:hideMark/>
          </w:tcPr>
          <w:p w14:paraId="7DC763D4" w14:textId="7777777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654DBE64" w14:textId="19A6C053"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728DDE43" w14:textId="319DA133"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4794ABAC" w14:textId="6EB34466"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2D8ABEBA" w14:textId="22F1AF26"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3EC3A5DC" w14:textId="1C4C21BA"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72BEBCEA" w14:textId="09763166"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1A624E9A" w14:textId="596B4690"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65" w:type="dxa"/>
            <w:tcBorders>
              <w:top w:val="nil"/>
              <w:left w:val="nil"/>
              <w:bottom w:val="single" w:sz="4" w:space="0" w:color="auto"/>
              <w:right w:val="single" w:sz="4" w:space="0" w:color="auto"/>
            </w:tcBorders>
            <w:shd w:val="clear" w:color="auto" w:fill="auto"/>
            <w:vAlign w:val="center"/>
            <w:hideMark/>
          </w:tcPr>
          <w:p w14:paraId="486E2B82" w14:textId="34ED548C"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4587F198" w14:textId="6CC62263"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0B4C261E" w14:textId="20FB0640"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035F14D5" w14:textId="78AB70B9"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71AEF13D" w14:textId="64EACFFD"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5F69A466" w14:textId="12CC5B19"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72D4C4FA" w14:textId="6AC658CC"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89" w:type="dxa"/>
            <w:tcBorders>
              <w:top w:val="nil"/>
              <w:left w:val="nil"/>
              <w:bottom w:val="single" w:sz="4" w:space="0" w:color="auto"/>
              <w:right w:val="single" w:sz="4" w:space="0" w:color="auto"/>
            </w:tcBorders>
            <w:shd w:val="clear" w:color="auto" w:fill="auto"/>
            <w:vAlign w:val="center"/>
          </w:tcPr>
          <w:p w14:paraId="168D8787" w14:textId="0DDEF4B8"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89" w:type="dxa"/>
            <w:tcBorders>
              <w:top w:val="nil"/>
              <w:left w:val="nil"/>
              <w:bottom w:val="single" w:sz="4" w:space="0" w:color="auto"/>
              <w:right w:val="single" w:sz="4" w:space="0" w:color="auto"/>
            </w:tcBorders>
            <w:shd w:val="clear" w:color="auto" w:fill="auto"/>
            <w:vAlign w:val="center"/>
          </w:tcPr>
          <w:p w14:paraId="0F8C5F33" w14:textId="199BFE4F"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5A88C" w14:textId="2C7E97A5"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r>
      <w:tr w:rsidR="004F3AFC" w:rsidRPr="009B4204" w14:paraId="41F925FA" w14:textId="77777777" w:rsidTr="007D4CF0">
        <w:trPr>
          <w:trHeight w:val="30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2A075BF0" w14:textId="7777777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теплофикационные</w:t>
            </w:r>
          </w:p>
        </w:tc>
        <w:tc>
          <w:tcPr>
            <w:tcW w:w="950" w:type="dxa"/>
            <w:tcBorders>
              <w:top w:val="nil"/>
              <w:left w:val="nil"/>
              <w:bottom w:val="single" w:sz="4" w:space="0" w:color="auto"/>
              <w:right w:val="single" w:sz="4" w:space="0" w:color="auto"/>
            </w:tcBorders>
            <w:shd w:val="clear" w:color="auto" w:fill="auto"/>
            <w:vAlign w:val="center"/>
            <w:hideMark/>
          </w:tcPr>
          <w:p w14:paraId="775EBFF4" w14:textId="7777777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08F6F592" w14:textId="06012343"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c>
          <w:tcPr>
            <w:tcW w:w="960" w:type="dxa"/>
            <w:tcBorders>
              <w:top w:val="nil"/>
              <w:left w:val="nil"/>
              <w:bottom w:val="single" w:sz="4" w:space="0" w:color="auto"/>
              <w:right w:val="single" w:sz="4" w:space="0" w:color="auto"/>
            </w:tcBorders>
            <w:shd w:val="clear" w:color="auto" w:fill="auto"/>
            <w:vAlign w:val="center"/>
            <w:hideMark/>
          </w:tcPr>
          <w:p w14:paraId="05379452" w14:textId="7BA8B992"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c>
          <w:tcPr>
            <w:tcW w:w="960" w:type="dxa"/>
            <w:tcBorders>
              <w:top w:val="nil"/>
              <w:left w:val="nil"/>
              <w:bottom w:val="single" w:sz="4" w:space="0" w:color="auto"/>
              <w:right w:val="single" w:sz="4" w:space="0" w:color="auto"/>
            </w:tcBorders>
            <w:shd w:val="clear" w:color="auto" w:fill="auto"/>
            <w:vAlign w:val="center"/>
            <w:hideMark/>
          </w:tcPr>
          <w:p w14:paraId="4041BCB2" w14:textId="52C31F71"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c>
          <w:tcPr>
            <w:tcW w:w="1012" w:type="dxa"/>
            <w:tcBorders>
              <w:top w:val="nil"/>
              <w:left w:val="nil"/>
              <w:bottom w:val="single" w:sz="4" w:space="0" w:color="auto"/>
              <w:right w:val="single" w:sz="4" w:space="0" w:color="auto"/>
            </w:tcBorders>
            <w:shd w:val="clear" w:color="auto" w:fill="auto"/>
            <w:vAlign w:val="center"/>
            <w:hideMark/>
          </w:tcPr>
          <w:p w14:paraId="34F0C744" w14:textId="0D75FC98"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c>
          <w:tcPr>
            <w:tcW w:w="960" w:type="dxa"/>
            <w:tcBorders>
              <w:top w:val="nil"/>
              <w:left w:val="nil"/>
              <w:bottom w:val="single" w:sz="4" w:space="0" w:color="auto"/>
              <w:right w:val="single" w:sz="4" w:space="0" w:color="auto"/>
            </w:tcBorders>
            <w:shd w:val="clear" w:color="auto" w:fill="auto"/>
            <w:vAlign w:val="center"/>
            <w:hideMark/>
          </w:tcPr>
          <w:p w14:paraId="141943F0" w14:textId="6DA47783"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c>
          <w:tcPr>
            <w:tcW w:w="960" w:type="dxa"/>
            <w:tcBorders>
              <w:top w:val="nil"/>
              <w:left w:val="nil"/>
              <w:bottom w:val="single" w:sz="4" w:space="0" w:color="auto"/>
              <w:right w:val="single" w:sz="4" w:space="0" w:color="auto"/>
            </w:tcBorders>
            <w:shd w:val="clear" w:color="auto" w:fill="auto"/>
            <w:vAlign w:val="center"/>
            <w:hideMark/>
          </w:tcPr>
          <w:p w14:paraId="28500590" w14:textId="1724F4CE"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c>
          <w:tcPr>
            <w:tcW w:w="960" w:type="dxa"/>
            <w:tcBorders>
              <w:top w:val="nil"/>
              <w:left w:val="nil"/>
              <w:bottom w:val="single" w:sz="4" w:space="0" w:color="auto"/>
              <w:right w:val="single" w:sz="4" w:space="0" w:color="auto"/>
            </w:tcBorders>
            <w:shd w:val="clear" w:color="auto" w:fill="auto"/>
            <w:vAlign w:val="center"/>
            <w:hideMark/>
          </w:tcPr>
          <w:p w14:paraId="20F221B5" w14:textId="70985A0D"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c>
          <w:tcPr>
            <w:tcW w:w="1165" w:type="dxa"/>
            <w:tcBorders>
              <w:top w:val="nil"/>
              <w:left w:val="nil"/>
              <w:bottom w:val="single" w:sz="4" w:space="0" w:color="auto"/>
              <w:right w:val="single" w:sz="4" w:space="0" w:color="auto"/>
            </w:tcBorders>
            <w:shd w:val="clear" w:color="auto" w:fill="auto"/>
            <w:vAlign w:val="center"/>
            <w:hideMark/>
          </w:tcPr>
          <w:p w14:paraId="0403DFAB" w14:textId="2FEB6639"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c>
          <w:tcPr>
            <w:tcW w:w="960" w:type="dxa"/>
            <w:tcBorders>
              <w:top w:val="nil"/>
              <w:left w:val="nil"/>
              <w:bottom w:val="single" w:sz="4" w:space="0" w:color="auto"/>
              <w:right w:val="single" w:sz="4" w:space="0" w:color="auto"/>
            </w:tcBorders>
            <w:shd w:val="clear" w:color="auto" w:fill="auto"/>
            <w:vAlign w:val="center"/>
            <w:hideMark/>
          </w:tcPr>
          <w:p w14:paraId="23A85E77" w14:textId="23CECBCD"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c>
          <w:tcPr>
            <w:tcW w:w="1012" w:type="dxa"/>
            <w:tcBorders>
              <w:top w:val="nil"/>
              <w:left w:val="nil"/>
              <w:bottom w:val="single" w:sz="4" w:space="0" w:color="auto"/>
              <w:right w:val="single" w:sz="4" w:space="0" w:color="auto"/>
            </w:tcBorders>
            <w:shd w:val="clear" w:color="auto" w:fill="auto"/>
            <w:vAlign w:val="center"/>
            <w:hideMark/>
          </w:tcPr>
          <w:p w14:paraId="0D3CCFAE" w14:textId="2A82B909"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c>
          <w:tcPr>
            <w:tcW w:w="960" w:type="dxa"/>
            <w:tcBorders>
              <w:top w:val="nil"/>
              <w:left w:val="nil"/>
              <w:bottom w:val="single" w:sz="4" w:space="0" w:color="auto"/>
              <w:right w:val="single" w:sz="4" w:space="0" w:color="auto"/>
            </w:tcBorders>
            <w:shd w:val="clear" w:color="auto" w:fill="auto"/>
            <w:vAlign w:val="center"/>
            <w:hideMark/>
          </w:tcPr>
          <w:p w14:paraId="70F7EE85" w14:textId="7479D20C"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c>
          <w:tcPr>
            <w:tcW w:w="1012" w:type="dxa"/>
            <w:tcBorders>
              <w:top w:val="nil"/>
              <w:left w:val="nil"/>
              <w:bottom w:val="single" w:sz="4" w:space="0" w:color="auto"/>
              <w:right w:val="single" w:sz="4" w:space="0" w:color="auto"/>
            </w:tcBorders>
            <w:shd w:val="clear" w:color="auto" w:fill="auto"/>
            <w:vAlign w:val="center"/>
            <w:hideMark/>
          </w:tcPr>
          <w:p w14:paraId="728659E0" w14:textId="3454DA3B"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c>
          <w:tcPr>
            <w:tcW w:w="960" w:type="dxa"/>
            <w:tcBorders>
              <w:top w:val="nil"/>
              <w:left w:val="nil"/>
              <w:bottom w:val="single" w:sz="4" w:space="0" w:color="auto"/>
              <w:right w:val="single" w:sz="4" w:space="0" w:color="auto"/>
            </w:tcBorders>
            <w:shd w:val="clear" w:color="auto" w:fill="auto"/>
            <w:vAlign w:val="center"/>
            <w:hideMark/>
          </w:tcPr>
          <w:p w14:paraId="2732E66E" w14:textId="0BD87138"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c>
          <w:tcPr>
            <w:tcW w:w="960" w:type="dxa"/>
            <w:tcBorders>
              <w:top w:val="nil"/>
              <w:left w:val="nil"/>
              <w:bottom w:val="single" w:sz="4" w:space="0" w:color="auto"/>
              <w:right w:val="single" w:sz="4" w:space="0" w:color="auto"/>
            </w:tcBorders>
            <w:shd w:val="clear" w:color="auto" w:fill="auto"/>
            <w:vAlign w:val="center"/>
            <w:hideMark/>
          </w:tcPr>
          <w:p w14:paraId="66BECDC5" w14:textId="7AE53AB9"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c>
          <w:tcPr>
            <w:tcW w:w="889" w:type="dxa"/>
            <w:tcBorders>
              <w:top w:val="nil"/>
              <w:left w:val="nil"/>
              <w:bottom w:val="single" w:sz="4" w:space="0" w:color="auto"/>
              <w:right w:val="single" w:sz="4" w:space="0" w:color="auto"/>
            </w:tcBorders>
            <w:shd w:val="clear" w:color="auto" w:fill="auto"/>
            <w:vAlign w:val="center"/>
          </w:tcPr>
          <w:p w14:paraId="44BF2EC8" w14:textId="3D5EFA81"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c>
          <w:tcPr>
            <w:tcW w:w="889" w:type="dxa"/>
            <w:tcBorders>
              <w:top w:val="nil"/>
              <w:left w:val="nil"/>
              <w:bottom w:val="single" w:sz="4" w:space="0" w:color="auto"/>
              <w:right w:val="single" w:sz="4" w:space="0" w:color="auto"/>
            </w:tcBorders>
            <w:shd w:val="clear" w:color="auto" w:fill="auto"/>
            <w:vAlign w:val="center"/>
          </w:tcPr>
          <w:p w14:paraId="2EE326A6" w14:textId="1077E874"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8E72B" w14:textId="172CDB3B"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304</w:t>
            </w:r>
          </w:p>
        </w:tc>
      </w:tr>
      <w:tr w:rsidR="004F3AFC" w:rsidRPr="009B4204" w14:paraId="4DEB066C" w14:textId="77777777" w:rsidTr="007D4CF0">
        <w:trPr>
          <w:trHeight w:val="30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0E32BAFE" w14:textId="7777777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котлы утилизаторы</w:t>
            </w:r>
          </w:p>
        </w:tc>
        <w:tc>
          <w:tcPr>
            <w:tcW w:w="950" w:type="dxa"/>
            <w:tcBorders>
              <w:top w:val="nil"/>
              <w:left w:val="nil"/>
              <w:bottom w:val="single" w:sz="4" w:space="0" w:color="auto"/>
              <w:right w:val="single" w:sz="4" w:space="0" w:color="auto"/>
            </w:tcBorders>
            <w:shd w:val="clear" w:color="auto" w:fill="auto"/>
            <w:vAlign w:val="center"/>
            <w:hideMark/>
          </w:tcPr>
          <w:p w14:paraId="4B3C6D93" w14:textId="7777777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68448F4B" w14:textId="17999FDD"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293A29DB" w14:textId="5D459272"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376488D5" w14:textId="70C2574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26E217CA" w14:textId="5E87E881"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4AB77401" w14:textId="68A8CF83"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7AEA191C" w14:textId="079A975A"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01D243B5" w14:textId="18535704"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65" w:type="dxa"/>
            <w:tcBorders>
              <w:top w:val="nil"/>
              <w:left w:val="nil"/>
              <w:bottom w:val="single" w:sz="4" w:space="0" w:color="auto"/>
              <w:right w:val="single" w:sz="4" w:space="0" w:color="auto"/>
            </w:tcBorders>
            <w:shd w:val="clear" w:color="auto" w:fill="auto"/>
            <w:vAlign w:val="center"/>
            <w:hideMark/>
          </w:tcPr>
          <w:p w14:paraId="7A7C2608" w14:textId="71760CF3"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07CBF25B" w14:textId="01549A21"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361D3166" w14:textId="74C8B18D"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18FCF391" w14:textId="6E8E7C93"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3B18CF87" w14:textId="298A3EB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41DE3D51" w14:textId="5FDFD4F2"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05E32D03" w14:textId="7B53DAF8"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89" w:type="dxa"/>
            <w:tcBorders>
              <w:top w:val="nil"/>
              <w:left w:val="nil"/>
              <w:bottom w:val="single" w:sz="4" w:space="0" w:color="auto"/>
              <w:right w:val="single" w:sz="4" w:space="0" w:color="auto"/>
            </w:tcBorders>
            <w:shd w:val="clear" w:color="auto" w:fill="auto"/>
            <w:vAlign w:val="center"/>
          </w:tcPr>
          <w:p w14:paraId="44F40CEE" w14:textId="7FBD0186"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89" w:type="dxa"/>
            <w:tcBorders>
              <w:top w:val="nil"/>
              <w:left w:val="nil"/>
              <w:bottom w:val="single" w:sz="4" w:space="0" w:color="auto"/>
              <w:right w:val="single" w:sz="4" w:space="0" w:color="auto"/>
            </w:tcBorders>
            <w:shd w:val="clear" w:color="auto" w:fill="auto"/>
            <w:vAlign w:val="center"/>
          </w:tcPr>
          <w:p w14:paraId="6CDE3B3A" w14:textId="631D761E"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284BC" w14:textId="5B4E7B54"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r>
      <w:tr w:rsidR="004F3AFC" w:rsidRPr="009B4204" w14:paraId="010B3E4E" w14:textId="77777777" w:rsidTr="007D4CF0">
        <w:trPr>
          <w:trHeight w:val="30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4C624D40" w14:textId="7777777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РОУ</w:t>
            </w:r>
          </w:p>
        </w:tc>
        <w:tc>
          <w:tcPr>
            <w:tcW w:w="950" w:type="dxa"/>
            <w:tcBorders>
              <w:top w:val="nil"/>
              <w:left w:val="nil"/>
              <w:bottom w:val="single" w:sz="4" w:space="0" w:color="auto"/>
              <w:right w:val="single" w:sz="4" w:space="0" w:color="auto"/>
            </w:tcBorders>
            <w:shd w:val="clear" w:color="auto" w:fill="auto"/>
            <w:vAlign w:val="center"/>
            <w:hideMark/>
          </w:tcPr>
          <w:p w14:paraId="723A7F4A" w14:textId="7777777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4932416E" w14:textId="3382A58E"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2804E311" w14:textId="08FB83B2"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5E87CF4D" w14:textId="4924A505"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1B28ABCB" w14:textId="0A5A8118"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02535707" w14:textId="0E5D404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523E5792" w14:textId="486BE9D1"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3CB26671" w14:textId="678D5E6A"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65" w:type="dxa"/>
            <w:tcBorders>
              <w:top w:val="nil"/>
              <w:left w:val="nil"/>
              <w:bottom w:val="single" w:sz="4" w:space="0" w:color="auto"/>
              <w:right w:val="single" w:sz="4" w:space="0" w:color="auto"/>
            </w:tcBorders>
            <w:shd w:val="clear" w:color="auto" w:fill="auto"/>
            <w:vAlign w:val="center"/>
            <w:hideMark/>
          </w:tcPr>
          <w:p w14:paraId="2310C4D6" w14:textId="0C4C4328"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555BF9AB" w14:textId="285971E2"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4485EA3D" w14:textId="7016E1ED"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60780D2F" w14:textId="73E57E68"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789EBAE8" w14:textId="21504B3A"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7C7559A1" w14:textId="036B2090"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3CFC5F5D" w14:textId="301F0200"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89" w:type="dxa"/>
            <w:tcBorders>
              <w:top w:val="nil"/>
              <w:left w:val="nil"/>
              <w:bottom w:val="single" w:sz="4" w:space="0" w:color="auto"/>
              <w:right w:val="single" w:sz="4" w:space="0" w:color="auto"/>
            </w:tcBorders>
            <w:shd w:val="clear" w:color="auto" w:fill="auto"/>
            <w:vAlign w:val="center"/>
          </w:tcPr>
          <w:p w14:paraId="75172CA4" w14:textId="10F069A5"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89" w:type="dxa"/>
            <w:tcBorders>
              <w:top w:val="nil"/>
              <w:left w:val="nil"/>
              <w:bottom w:val="single" w:sz="4" w:space="0" w:color="auto"/>
              <w:right w:val="single" w:sz="4" w:space="0" w:color="auto"/>
            </w:tcBorders>
            <w:shd w:val="clear" w:color="auto" w:fill="auto"/>
            <w:vAlign w:val="center"/>
          </w:tcPr>
          <w:p w14:paraId="379839CD" w14:textId="7C493DC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33F96" w14:textId="249307A0"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r>
      <w:tr w:rsidR="004F3AFC" w:rsidRPr="009B4204" w14:paraId="09610726" w14:textId="77777777" w:rsidTr="007D4CF0">
        <w:trPr>
          <w:trHeight w:val="33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2761DD86" w14:textId="7777777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ПВК</w:t>
            </w:r>
          </w:p>
        </w:tc>
        <w:tc>
          <w:tcPr>
            <w:tcW w:w="950" w:type="dxa"/>
            <w:tcBorders>
              <w:top w:val="nil"/>
              <w:left w:val="nil"/>
              <w:bottom w:val="single" w:sz="4" w:space="0" w:color="auto"/>
              <w:right w:val="single" w:sz="4" w:space="0" w:color="auto"/>
            </w:tcBorders>
            <w:shd w:val="clear" w:color="auto" w:fill="auto"/>
            <w:vAlign w:val="center"/>
            <w:hideMark/>
          </w:tcPr>
          <w:p w14:paraId="707C3771" w14:textId="7777777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6867E69E" w14:textId="62E8551F"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960" w:type="dxa"/>
            <w:tcBorders>
              <w:top w:val="nil"/>
              <w:left w:val="nil"/>
              <w:bottom w:val="single" w:sz="4" w:space="0" w:color="auto"/>
              <w:right w:val="single" w:sz="4" w:space="0" w:color="auto"/>
            </w:tcBorders>
            <w:shd w:val="clear" w:color="auto" w:fill="auto"/>
            <w:vAlign w:val="center"/>
            <w:hideMark/>
          </w:tcPr>
          <w:p w14:paraId="750727AB" w14:textId="2426AEF9"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960" w:type="dxa"/>
            <w:tcBorders>
              <w:top w:val="nil"/>
              <w:left w:val="nil"/>
              <w:bottom w:val="single" w:sz="4" w:space="0" w:color="auto"/>
              <w:right w:val="single" w:sz="4" w:space="0" w:color="auto"/>
            </w:tcBorders>
            <w:shd w:val="clear" w:color="auto" w:fill="auto"/>
            <w:vAlign w:val="center"/>
            <w:hideMark/>
          </w:tcPr>
          <w:p w14:paraId="2E89B705" w14:textId="2CE728E2"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1012" w:type="dxa"/>
            <w:tcBorders>
              <w:top w:val="nil"/>
              <w:left w:val="nil"/>
              <w:bottom w:val="single" w:sz="4" w:space="0" w:color="auto"/>
              <w:right w:val="single" w:sz="4" w:space="0" w:color="auto"/>
            </w:tcBorders>
            <w:shd w:val="clear" w:color="auto" w:fill="auto"/>
            <w:vAlign w:val="center"/>
            <w:hideMark/>
          </w:tcPr>
          <w:p w14:paraId="743F03DE" w14:textId="2B7F5C0E"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960" w:type="dxa"/>
            <w:tcBorders>
              <w:top w:val="nil"/>
              <w:left w:val="nil"/>
              <w:bottom w:val="single" w:sz="4" w:space="0" w:color="auto"/>
              <w:right w:val="single" w:sz="4" w:space="0" w:color="auto"/>
            </w:tcBorders>
            <w:shd w:val="clear" w:color="auto" w:fill="auto"/>
            <w:vAlign w:val="center"/>
            <w:hideMark/>
          </w:tcPr>
          <w:p w14:paraId="30845FAC" w14:textId="7495F3E5"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960" w:type="dxa"/>
            <w:tcBorders>
              <w:top w:val="nil"/>
              <w:left w:val="nil"/>
              <w:bottom w:val="single" w:sz="4" w:space="0" w:color="auto"/>
              <w:right w:val="single" w:sz="4" w:space="0" w:color="auto"/>
            </w:tcBorders>
            <w:shd w:val="clear" w:color="auto" w:fill="auto"/>
            <w:vAlign w:val="center"/>
            <w:hideMark/>
          </w:tcPr>
          <w:p w14:paraId="6157256B" w14:textId="0A36464F"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960" w:type="dxa"/>
            <w:tcBorders>
              <w:top w:val="nil"/>
              <w:left w:val="nil"/>
              <w:bottom w:val="single" w:sz="4" w:space="0" w:color="auto"/>
              <w:right w:val="single" w:sz="4" w:space="0" w:color="auto"/>
            </w:tcBorders>
            <w:shd w:val="clear" w:color="auto" w:fill="auto"/>
            <w:vAlign w:val="center"/>
            <w:hideMark/>
          </w:tcPr>
          <w:p w14:paraId="67437533" w14:textId="65C7DEE8"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1165" w:type="dxa"/>
            <w:tcBorders>
              <w:top w:val="nil"/>
              <w:left w:val="nil"/>
              <w:bottom w:val="single" w:sz="4" w:space="0" w:color="auto"/>
              <w:right w:val="single" w:sz="4" w:space="0" w:color="auto"/>
            </w:tcBorders>
            <w:shd w:val="clear" w:color="auto" w:fill="auto"/>
            <w:vAlign w:val="center"/>
            <w:hideMark/>
          </w:tcPr>
          <w:p w14:paraId="21F424FC" w14:textId="2D67C89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960" w:type="dxa"/>
            <w:tcBorders>
              <w:top w:val="nil"/>
              <w:left w:val="nil"/>
              <w:bottom w:val="single" w:sz="4" w:space="0" w:color="auto"/>
              <w:right w:val="single" w:sz="4" w:space="0" w:color="auto"/>
            </w:tcBorders>
            <w:shd w:val="clear" w:color="auto" w:fill="auto"/>
            <w:vAlign w:val="center"/>
            <w:hideMark/>
          </w:tcPr>
          <w:p w14:paraId="2E3B89E6" w14:textId="379B803A"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1012" w:type="dxa"/>
            <w:tcBorders>
              <w:top w:val="nil"/>
              <w:left w:val="nil"/>
              <w:bottom w:val="single" w:sz="4" w:space="0" w:color="auto"/>
              <w:right w:val="single" w:sz="4" w:space="0" w:color="auto"/>
            </w:tcBorders>
            <w:shd w:val="clear" w:color="auto" w:fill="auto"/>
            <w:vAlign w:val="center"/>
            <w:hideMark/>
          </w:tcPr>
          <w:p w14:paraId="3D2618CB" w14:textId="1872E82D"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960" w:type="dxa"/>
            <w:tcBorders>
              <w:top w:val="nil"/>
              <w:left w:val="nil"/>
              <w:bottom w:val="single" w:sz="4" w:space="0" w:color="auto"/>
              <w:right w:val="single" w:sz="4" w:space="0" w:color="auto"/>
            </w:tcBorders>
            <w:shd w:val="clear" w:color="auto" w:fill="auto"/>
            <w:vAlign w:val="center"/>
            <w:hideMark/>
          </w:tcPr>
          <w:p w14:paraId="7991EE39" w14:textId="73A523C5"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1012" w:type="dxa"/>
            <w:tcBorders>
              <w:top w:val="nil"/>
              <w:left w:val="nil"/>
              <w:bottom w:val="single" w:sz="4" w:space="0" w:color="auto"/>
              <w:right w:val="single" w:sz="4" w:space="0" w:color="auto"/>
            </w:tcBorders>
            <w:shd w:val="clear" w:color="auto" w:fill="auto"/>
            <w:vAlign w:val="center"/>
            <w:hideMark/>
          </w:tcPr>
          <w:p w14:paraId="6E6CEFAC" w14:textId="1C1F773B"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960" w:type="dxa"/>
            <w:tcBorders>
              <w:top w:val="nil"/>
              <w:left w:val="nil"/>
              <w:bottom w:val="single" w:sz="4" w:space="0" w:color="auto"/>
              <w:right w:val="single" w:sz="4" w:space="0" w:color="auto"/>
            </w:tcBorders>
            <w:shd w:val="clear" w:color="auto" w:fill="auto"/>
            <w:vAlign w:val="center"/>
            <w:hideMark/>
          </w:tcPr>
          <w:p w14:paraId="64339A22" w14:textId="41277E1D"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960" w:type="dxa"/>
            <w:tcBorders>
              <w:top w:val="nil"/>
              <w:left w:val="nil"/>
              <w:bottom w:val="single" w:sz="4" w:space="0" w:color="auto"/>
              <w:right w:val="single" w:sz="4" w:space="0" w:color="auto"/>
            </w:tcBorders>
            <w:shd w:val="clear" w:color="auto" w:fill="auto"/>
            <w:vAlign w:val="center"/>
            <w:hideMark/>
          </w:tcPr>
          <w:p w14:paraId="2AAD05E9" w14:textId="4E8C5B08"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889" w:type="dxa"/>
            <w:tcBorders>
              <w:top w:val="nil"/>
              <w:left w:val="nil"/>
              <w:bottom w:val="single" w:sz="4" w:space="0" w:color="auto"/>
              <w:right w:val="single" w:sz="4" w:space="0" w:color="auto"/>
            </w:tcBorders>
            <w:shd w:val="clear" w:color="auto" w:fill="auto"/>
            <w:vAlign w:val="center"/>
          </w:tcPr>
          <w:p w14:paraId="67991CB3" w14:textId="72118B12"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889" w:type="dxa"/>
            <w:tcBorders>
              <w:top w:val="nil"/>
              <w:left w:val="nil"/>
              <w:bottom w:val="single" w:sz="4" w:space="0" w:color="auto"/>
              <w:right w:val="single" w:sz="4" w:space="0" w:color="auto"/>
            </w:tcBorders>
            <w:shd w:val="clear" w:color="auto" w:fill="auto"/>
            <w:vAlign w:val="center"/>
          </w:tcPr>
          <w:p w14:paraId="7F6F4E09" w14:textId="20D3F62D"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88347" w14:textId="65EE3B8C"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r>
      <w:tr w:rsidR="004F3AFC" w:rsidRPr="009B4204" w14:paraId="1242063C" w14:textId="77777777" w:rsidTr="007D4CF0">
        <w:trPr>
          <w:trHeight w:val="30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6A5BF3CD" w14:textId="77777777"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Располагаемая тепловая мощность станции</w:t>
            </w:r>
          </w:p>
        </w:tc>
        <w:tc>
          <w:tcPr>
            <w:tcW w:w="950" w:type="dxa"/>
            <w:tcBorders>
              <w:top w:val="nil"/>
              <w:left w:val="nil"/>
              <w:bottom w:val="single" w:sz="4" w:space="0" w:color="auto"/>
              <w:right w:val="single" w:sz="4" w:space="0" w:color="auto"/>
            </w:tcBorders>
            <w:shd w:val="clear" w:color="auto" w:fill="auto"/>
            <w:vAlign w:val="center"/>
            <w:hideMark/>
          </w:tcPr>
          <w:p w14:paraId="64A4E5BF" w14:textId="7777777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250ECE45" w14:textId="6704205B"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724,5</w:t>
            </w:r>
          </w:p>
        </w:tc>
        <w:tc>
          <w:tcPr>
            <w:tcW w:w="960" w:type="dxa"/>
            <w:tcBorders>
              <w:top w:val="nil"/>
              <w:left w:val="nil"/>
              <w:bottom w:val="single" w:sz="4" w:space="0" w:color="auto"/>
              <w:right w:val="single" w:sz="4" w:space="0" w:color="auto"/>
            </w:tcBorders>
            <w:shd w:val="clear" w:color="auto" w:fill="auto"/>
            <w:vAlign w:val="center"/>
            <w:hideMark/>
          </w:tcPr>
          <w:p w14:paraId="440BE689" w14:textId="342F85E5"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724,5</w:t>
            </w:r>
          </w:p>
        </w:tc>
        <w:tc>
          <w:tcPr>
            <w:tcW w:w="960" w:type="dxa"/>
            <w:tcBorders>
              <w:top w:val="nil"/>
              <w:left w:val="nil"/>
              <w:bottom w:val="single" w:sz="4" w:space="0" w:color="auto"/>
              <w:right w:val="single" w:sz="4" w:space="0" w:color="auto"/>
            </w:tcBorders>
            <w:shd w:val="clear" w:color="auto" w:fill="auto"/>
            <w:vAlign w:val="center"/>
            <w:hideMark/>
          </w:tcPr>
          <w:p w14:paraId="1797FBD3" w14:textId="4330264E"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724,5</w:t>
            </w:r>
          </w:p>
        </w:tc>
        <w:tc>
          <w:tcPr>
            <w:tcW w:w="1012" w:type="dxa"/>
            <w:tcBorders>
              <w:top w:val="nil"/>
              <w:left w:val="nil"/>
              <w:bottom w:val="single" w:sz="4" w:space="0" w:color="auto"/>
              <w:right w:val="single" w:sz="4" w:space="0" w:color="auto"/>
            </w:tcBorders>
            <w:shd w:val="clear" w:color="auto" w:fill="auto"/>
            <w:vAlign w:val="center"/>
            <w:hideMark/>
          </w:tcPr>
          <w:p w14:paraId="3CA49044" w14:textId="3E8945B1"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724,5</w:t>
            </w:r>
          </w:p>
        </w:tc>
        <w:tc>
          <w:tcPr>
            <w:tcW w:w="960" w:type="dxa"/>
            <w:tcBorders>
              <w:top w:val="nil"/>
              <w:left w:val="nil"/>
              <w:bottom w:val="single" w:sz="4" w:space="0" w:color="auto"/>
              <w:right w:val="single" w:sz="4" w:space="0" w:color="auto"/>
            </w:tcBorders>
            <w:shd w:val="clear" w:color="auto" w:fill="auto"/>
            <w:vAlign w:val="center"/>
            <w:hideMark/>
          </w:tcPr>
          <w:p w14:paraId="103F468A" w14:textId="3DA8C021"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724,5</w:t>
            </w:r>
          </w:p>
        </w:tc>
        <w:tc>
          <w:tcPr>
            <w:tcW w:w="960" w:type="dxa"/>
            <w:tcBorders>
              <w:top w:val="nil"/>
              <w:left w:val="nil"/>
              <w:bottom w:val="single" w:sz="4" w:space="0" w:color="auto"/>
              <w:right w:val="single" w:sz="4" w:space="0" w:color="auto"/>
            </w:tcBorders>
            <w:shd w:val="clear" w:color="auto" w:fill="auto"/>
            <w:vAlign w:val="center"/>
            <w:hideMark/>
          </w:tcPr>
          <w:p w14:paraId="6681DAB2" w14:textId="53E756FB"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724,5</w:t>
            </w:r>
          </w:p>
        </w:tc>
        <w:tc>
          <w:tcPr>
            <w:tcW w:w="960" w:type="dxa"/>
            <w:tcBorders>
              <w:top w:val="nil"/>
              <w:left w:val="nil"/>
              <w:bottom w:val="single" w:sz="4" w:space="0" w:color="auto"/>
              <w:right w:val="single" w:sz="4" w:space="0" w:color="auto"/>
            </w:tcBorders>
            <w:shd w:val="clear" w:color="auto" w:fill="auto"/>
            <w:vAlign w:val="center"/>
            <w:hideMark/>
          </w:tcPr>
          <w:p w14:paraId="1EAFD235" w14:textId="4F8974B6"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724,5</w:t>
            </w:r>
          </w:p>
        </w:tc>
        <w:tc>
          <w:tcPr>
            <w:tcW w:w="1165" w:type="dxa"/>
            <w:tcBorders>
              <w:top w:val="nil"/>
              <w:left w:val="nil"/>
              <w:bottom w:val="single" w:sz="4" w:space="0" w:color="auto"/>
              <w:right w:val="single" w:sz="4" w:space="0" w:color="auto"/>
            </w:tcBorders>
            <w:shd w:val="clear" w:color="auto" w:fill="auto"/>
            <w:vAlign w:val="center"/>
            <w:hideMark/>
          </w:tcPr>
          <w:p w14:paraId="5A1FF22D" w14:textId="6A1F3AF2"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724,5</w:t>
            </w:r>
          </w:p>
        </w:tc>
        <w:tc>
          <w:tcPr>
            <w:tcW w:w="960" w:type="dxa"/>
            <w:tcBorders>
              <w:top w:val="nil"/>
              <w:left w:val="nil"/>
              <w:bottom w:val="single" w:sz="4" w:space="0" w:color="auto"/>
              <w:right w:val="single" w:sz="4" w:space="0" w:color="auto"/>
            </w:tcBorders>
            <w:shd w:val="clear" w:color="auto" w:fill="auto"/>
            <w:vAlign w:val="center"/>
            <w:hideMark/>
          </w:tcPr>
          <w:p w14:paraId="169A87A9" w14:textId="6F68F0F8"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724,5</w:t>
            </w:r>
          </w:p>
        </w:tc>
        <w:tc>
          <w:tcPr>
            <w:tcW w:w="1012" w:type="dxa"/>
            <w:tcBorders>
              <w:top w:val="nil"/>
              <w:left w:val="nil"/>
              <w:bottom w:val="single" w:sz="4" w:space="0" w:color="auto"/>
              <w:right w:val="single" w:sz="4" w:space="0" w:color="auto"/>
            </w:tcBorders>
            <w:shd w:val="clear" w:color="auto" w:fill="auto"/>
            <w:vAlign w:val="center"/>
            <w:hideMark/>
          </w:tcPr>
          <w:p w14:paraId="415313AB" w14:textId="6E9E0453"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724,5</w:t>
            </w:r>
          </w:p>
        </w:tc>
        <w:tc>
          <w:tcPr>
            <w:tcW w:w="960" w:type="dxa"/>
            <w:tcBorders>
              <w:top w:val="nil"/>
              <w:left w:val="nil"/>
              <w:bottom w:val="single" w:sz="4" w:space="0" w:color="auto"/>
              <w:right w:val="single" w:sz="4" w:space="0" w:color="auto"/>
            </w:tcBorders>
            <w:shd w:val="clear" w:color="auto" w:fill="auto"/>
            <w:vAlign w:val="center"/>
            <w:hideMark/>
          </w:tcPr>
          <w:p w14:paraId="2B266695" w14:textId="34939BB5"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724,5</w:t>
            </w:r>
          </w:p>
        </w:tc>
        <w:tc>
          <w:tcPr>
            <w:tcW w:w="1012" w:type="dxa"/>
            <w:tcBorders>
              <w:top w:val="nil"/>
              <w:left w:val="nil"/>
              <w:bottom w:val="single" w:sz="4" w:space="0" w:color="auto"/>
              <w:right w:val="single" w:sz="4" w:space="0" w:color="auto"/>
            </w:tcBorders>
            <w:shd w:val="clear" w:color="auto" w:fill="auto"/>
            <w:vAlign w:val="center"/>
            <w:hideMark/>
          </w:tcPr>
          <w:p w14:paraId="7B3A2556" w14:textId="4B777D79"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724,5</w:t>
            </w:r>
          </w:p>
        </w:tc>
        <w:tc>
          <w:tcPr>
            <w:tcW w:w="960" w:type="dxa"/>
            <w:tcBorders>
              <w:top w:val="nil"/>
              <w:left w:val="nil"/>
              <w:bottom w:val="single" w:sz="4" w:space="0" w:color="auto"/>
              <w:right w:val="single" w:sz="4" w:space="0" w:color="auto"/>
            </w:tcBorders>
            <w:shd w:val="clear" w:color="auto" w:fill="auto"/>
            <w:vAlign w:val="center"/>
            <w:hideMark/>
          </w:tcPr>
          <w:p w14:paraId="00B751D4" w14:textId="483929C2"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724,5</w:t>
            </w:r>
          </w:p>
        </w:tc>
        <w:tc>
          <w:tcPr>
            <w:tcW w:w="960" w:type="dxa"/>
            <w:tcBorders>
              <w:top w:val="nil"/>
              <w:left w:val="nil"/>
              <w:bottom w:val="single" w:sz="4" w:space="0" w:color="auto"/>
              <w:right w:val="single" w:sz="4" w:space="0" w:color="auto"/>
            </w:tcBorders>
            <w:shd w:val="clear" w:color="auto" w:fill="auto"/>
            <w:vAlign w:val="center"/>
            <w:hideMark/>
          </w:tcPr>
          <w:p w14:paraId="13CACF9E" w14:textId="310C0767"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724,5</w:t>
            </w:r>
          </w:p>
        </w:tc>
        <w:tc>
          <w:tcPr>
            <w:tcW w:w="889" w:type="dxa"/>
            <w:tcBorders>
              <w:top w:val="nil"/>
              <w:left w:val="nil"/>
              <w:bottom w:val="single" w:sz="4" w:space="0" w:color="auto"/>
              <w:right w:val="single" w:sz="4" w:space="0" w:color="auto"/>
            </w:tcBorders>
            <w:shd w:val="clear" w:color="auto" w:fill="auto"/>
            <w:vAlign w:val="center"/>
          </w:tcPr>
          <w:p w14:paraId="21F6E354" w14:textId="26113138"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724,5</w:t>
            </w:r>
          </w:p>
        </w:tc>
        <w:tc>
          <w:tcPr>
            <w:tcW w:w="889" w:type="dxa"/>
            <w:tcBorders>
              <w:top w:val="nil"/>
              <w:left w:val="nil"/>
              <w:bottom w:val="single" w:sz="4" w:space="0" w:color="auto"/>
              <w:right w:val="single" w:sz="4" w:space="0" w:color="auto"/>
            </w:tcBorders>
            <w:shd w:val="clear" w:color="auto" w:fill="auto"/>
            <w:vAlign w:val="center"/>
          </w:tcPr>
          <w:p w14:paraId="7CADF053" w14:textId="7E97F1FD"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724,5</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B8A35" w14:textId="6C11A9DA"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724,5</w:t>
            </w:r>
          </w:p>
        </w:tc>
      </w:tr>
      <w:tr w:rsidR="00CF3AE9" w:rsidRPr="009B4204" w14:paraId="5EEDEA60" w14:textId="77777777" w:rsidTr="007D4CF0">
        <w:trPr>
          <w:trHeight w:val="30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09F5E80B" w14:textId="77777777" w:rsidR="00CF3AE9" w:rsidRPr="00CC11EF" w:rsidRDefault="00CF3AE9"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станции</w:t>
            </w:r>
          </w:p>
        </w:tc>
        <w:tc>
          <w:tcPr>
            <w:tcW w:w="950" w:type="dxa"/>
            <w:tcBorders>
              <w:top w:val="nil"/>
              <w:left w:val="nil"/>
              <w:bottom w:val="single" w:sz="4" w:space="0" w:color="auto"/>
              <w:right w:val="single" w:sz="4" w:space="0" w:color="auto"/>
            </w:tcBorders>
            <w:shd w:val="clear" w:color="auto" w:fill="auto"/>
            <w:vAlign w:val="center"/>
            <w:hideMark/>
          </w:tcPr>
          <w:p w14:paraId="39D3A2F9" w14:textId="77777777" w:rsidR="00CF3AE9" w:rsidRPr="00CC11EF" w:rsidRDefault="00CF3AE9"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071FEE0C" w14:textId="304981D5" w:rsidR="00CF3AE9" w:rsidRPr="00CC11EF" w:rsidRDefault="00CF3AE9"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960" w:type="dxa"/>
            <w:tcBorders>
              <w:top w:val="nil"/>
              <w:left w:val="nil"/>
              <w:bottom w:val="single" w:sz="4" w:space="0" w:color="auto"/>
              <w:right w:val="single" w:sz="4" w:space="0" w:color="auto"/>
            </w:tcBorders>
            <w:shd w:val="clear" w:color="auto" w:fill="auto"/>
            <w:vAlign w:val="center"/>
            <w:hideMark/>
          </w:tcPr>
          <w:p w14:paraId="6EFBEFB0" w14:textId="14C85C97" w:rsidR="00CF3AE9" w:rsidRPr="00CC11EF" w:rsidRDefault="00CF3AE9" w:rsidP="00346B40">
            <w:pPr>
              <w:spacing w:line="240" w:lineRule="auto"/>
              <w:jc w:val="center"/>
              <w:rPr>
                <w:rFonts w:ascii="Times New Roman" w:hAnsi="Times New Roman"/>
                <w:color w:val="000000"/>
                <w:sz w:val="20"/>
              </w:rPr>
            </w:pPr>
            <w:r w:rsidRPr="00CC11EF">
              <w:rPr>
                <w:rFonts w:ascii="Times New Roman" w:hAnsi="Times New Roman"/>
                <w:color w:val="000000"/>
                <w:sz w:val="20"/>
              </w:rPr>
              <w:t>0,93</w:t>
            </w:r>
          </w:p>
        </w:tc>
        <w:tc>
          <w:tcPr>
            <w:tcW w:w="960" w:type="dxa"/>
            <w:tcBorders>
              <w:top w:val="nil"/>
              <w:left w:val="nil"/>
              <w:bottom w:val="single" w:sz="4" w:space="0" w:color="auto"/>
              <w:right w:val="single" w:sz="4" w:space="0" w:color="auto"/>
            </w:tcBorders>
            <w:shd w:val="clear" w:color="auto" w:fill="auto"/>
            <w:hideMark/>
          </w:tcPr>
          <w:p w14:paraId="52272F05" w14:textId="761EBEA3" w:rsidR="00CF3AE9" w:rsidRPr="00CC11EF" w:rsidRDefault="00CF3AE9" w:rsidP="00346B40">
            <w:pPr>
              <w:spacing w:line="240" w:lineRule="auto"/>
              <w:jc w:val="center"/>
              <w:rPr>
                <w:rFonts w:ascii="Times New Roman" w:hAnsi="Times New Roman"/>
                <w:color w:val="000000"/>
                <w:sz w:val="20"/>
              </w:rPr>
            </w:pPr>
            <w:r w:rsidRPr="00CC11EF">
              <w:rPr>
                <w:rFonts w:ascii="Times New Roman" w:hAnsi="Times New Roman"/>
                <w:color w:val="000000"/>
                <w:sz w:val="20"/>
              </w:rPr>
              <w:t>0,93</w:t>
            </w:r>
          </w:p>
        </w:tc>
        <w:tc>
          <w:tcPr>
            <w:tcW w:w="1012" w:type="dxa"/>
            <w:tcBorders>
              <w:top w:val="nil"/>
              <w:left w:val="nil"/>
              <w:bottom w:val="single" w:sz="4" w:space="0" w:color="auto"/>
              <w:right w:val="single" w:sz="4" w:space="0" w:color="auto"/>
            </w:tcBorders>
            <w:shd w:val="clear" w:color="auto" w:fill="auto"/>
            <w:hideMark/>
          </w:tcPr>
          <w:p w14:paraId="4443A4DD" w14:textId="370AB01A" w:rsidR="00CF3AE9" w:rsidRPr="00CC11EF" w:rsidRDefault="00CF3AE9" w:rsidP="00346B40">
            <w:pPr>
              <w:spacing w:line="240" w:lineRule="auto"/>
              <w:jc w:val="center"/>
              <w:rPr>
                <w:rFonts w:ascii="Times New Roman" w:hAnsi="Times New Roman"/>
                <w:color w:val="000000"/>
                <w:sz w:val="20"/>
              </w:rPr>
            </w:pPr>
            <w:r w:rsidRPr="00CC11EF">
              <w:rPr>
                <w:rFonts w:ascii="Times New Roman" w:hAnsi="Times New Roman"/>
                <w:color w:val="000000"/>
                <w:sz w:val="20"/>
              </w:rPr>
              <w:t>0,93</w:t>
            </w:r>
          </w:p>
        </w:tc>
        <w:tc>
          <w:tcPr>
            <w:tcW w:w="960" w:type="dxa"/>
            <w:tcBorders>
              <w:top w:val="nil"/>
              <w:left w:val="nil"/>
              <w:bottom w:val="single" w:sz="4" w:space="0" w:color="auto"/>
              <w:right w:val="single" w:sz="4" w:space="0" w:color="auto"/>
            </w:tcBorders>
            <w:shd w:val="clear" w:color="auto" w:fill="auto"/>
            <w:hideMark/>
          </w:tcPr>
          <w:p w14:paraId="72188826" w14:textId="590367DF" w:rsidR="00CF3AE9" w:rsidRPr="00CC11EF" w:rsidRDefault="00CF3AE9" w:rsidP="00346B40">
            <w:pPr>
              <w:spacing w:line="240" w:lineRule="auto"/>
              <w:jc w:val="center"/>
              <w:rPr>
                <w:rFonts w:ascii="Times New Roman" w:hAnsi="Times New Roman"/>
                <w:color w:val="000000"/>
                <w:sz w:val="20"/>
              </w:rPr>
            </w:pPr>
            <w:r w:rsidRPr="00CC11EF">
              <w:rPr>
                <w:rFonts w:ascii="Times New Roman" w:hAnsi="Times New Roman"/>
                <w:color w:val="000000"/>
                <w:sz w:val="20"/>
              </w:rPr>
              <w:t>0,93</w:t>
            </w:r>
          </w:p>
        </w:tc>
        <w:tc>
          <w:tcPr>
            <w:tcW w:w="960" w:type="dxa"/>
            <w:tcBorders>
              <w:top w:val="nil"/>
              <w:left w:val="nil"/>
              <w:bottom w:val="single" w:sz="4" w:space="0" w:color="auto"/>
              <w:right w:val="single" w:sz="4" w:space="0" w:color="auto"/>
            </w:tcBorders>
            <w:shd w:val="clear" w:color="auto" w:fill="auto"/>
            <w:hideMark/>
          </w:tcPr>
          <w:p w14:paraId="322C2027" w14:textId="185AF4EA" w:rsidR="00CF3AE9" w:rsidRPr="00CC11EF" w:rsidRDefault="00CF3AE9" w:rsidP="00346B40">
            <w:pPr>
              <w:spacing w:line="240" w:lineRule="auto"/>
              <w:jc w:val="center"/>
              <w:rPr>
                <w:rFonts w:ascii="Times New Roman" w:hAnsi="Times New Roman"/>
                <w:color w:val="000000"/>
                <w:sz w:val="20"/>
              </w:rPr>
            </w:pPr>
            <w:r w:rsidRPr="00CC11EF">
              <w:rPr>
                <w:rFonts w:ascii="Times New Roman" w:hAnsi="Times New Roman"/>
                <w:color w:val="000000"/>
                <w:sz w:val="20"/>
              </w:rPr>
              <w:t>0,93</w:t>
            </w:r>
          </w:p>
        </w:tc>
        <w:tc>
          <w:tcPr>
            <w:tcW w:w="960" w:type="dxa"/>
            <w:tcBorders>
              <w:top w:val="nil"/>
              <w:left w:val="nil"/>
              <w:bottom w:val="single" w:sz="4" w:space="0" w:color="auto"/>
              <w:right w:val="single" w:sz="4" w:space="0" w:color="auto"/>
            </w:tcBorders>
            <w:shd w:val="clear" w:color="auto" w:fill="auto"/>
            <w:hideMark/>
          </w:tcPr>
          <w:p w14:paraId="61DA45DE" w14:textId="6527A2D2" w:rsidR="00CF3AE9" w:rsidRPr="00CC11EF" w:rsidRDefault="00CF3AE9" w:rsidP="00346B40">
            <w:pPr>
              <w:spacing w:line="240" w:lineRule="auto"/>
              <w:jc w:val="center"/>
              <w:rPr>
                <w:rFonts w:ascii="Times New Roman" w:hAnsi="Times New Roman"/>
                <w:color w:val="000000"/>
                <w:sz w:val="20"/>
              </w:rPr>
            </w:pPr>
            <w:r w:rsidRPr="00CC11EF">
              <w:rPr>
                <w:rFonts w:ascii="Times New Roman" w:hAnsi="Times New Roman"/>
                <w:color w:val="000000"/>
                <w:sz w:val="20"/>
              </w:rPr>
              <w:t>0,93</w:t>
            </w:r>
          </w:p>
        </w:tc>
        <w:tc>
          <w:tcPr>
            <w:tcW w:w="1165" w:type="dxa"/>
            <w:tcBorders>
              <w:top w:val="nil"/>
              <w:left w:val="nil"/>
              <w:bottom w:val="single" w:sz="4" w:space="0" w:color="auto"/>
              <w:right w:val="single" w:sz="4" w:space="0" w:color="auto"/>
            </w:tcBorders>
            <w:shd w:val="clear" w:color="auto" w:fill="auto"/>
            <w:hideMark/>
          </w:tcPr>
          <w:p w14:paraId="0DB73D5A" w14:textId="1BB0B86C" w:rsidR="00CF3AE9" w:rsidRPr="00CC11EF" w:rsidRDefault="00CF3AE9" w:rsidP="00346B40">
            <w:pPr>
              <w:spacing w:line="240" w:lineRule="auto"/>
              <w:jc w:val="center"/>
              <w:rPr>
                <w:rFonts w:ascii="Times New Roman" w:hAnsi="Times New Roman"/>
                <w:color w:val="000000"/>
                <w:sz w:val="20"/>
              </w:rPr>
            </w:pPr>
            <w:r w:rsidRPr="00CC11EF">
              <w:rPr>
                <w:rFonts w:ascii="Times New Roman" w:hAnsi="Times New Roman"/>
                <w:color w:val="000000"/>
                <w:sz w:val="20"/>
              </w:rPr>
              <w:t>0,93</w:t>
            </w:r>
          </w:p>
        </w:tc>
        <w:tc>
          <w:tcPr>
            <w:tcW w:w="960" w:type="dxa"/>
            <w:tcBorders>
              <w:top w:val="nil"/>
              <w:left w:val="nil"/>
              <w:bottom w:val="single" w:sz="4" w:space="0" w:color="auto"/>
              <w:right w:val="single" w:sz="4" w:space="0" w:color="auto"/>
            </w:tcBorders>
            <w:shd w:val="clear" w:color="auto" w:fill="auto"/>
            <w:hideMark/>
          </w:tcPr>
          <w:p w14:paraId="49B96828" w14:textId="3BA26B9A" w:rsidR="00CF3AE9" w:rsidRPr="00CC11EF" w:rsidRDefault="00CF3AE9" w:rsidP="00346B40">
            <w:pPr>
              <w:spacing w:line="240" w:lineRule="auto"/>
              <w:jc w:val="center"/>
              <w:rPr>
                <w:rFonts w:ascii="Times New Roman" w:hAnsi="Times New Roman"/>
                <w:color w:val="000000"/>
                <w:sz w:val="20"/>
              </w:rPr>
            </w:pPr>
            <w:r w:rsidRPr="00CC11EF">
              <w:rPr>
                <w:rFonts w:ascii="Times New Roman" w:hAnsi="Times New Roman"/>
                <w:color w:val="000000"/>
                <w:sz w:val="20"/>
              </w:rPr>
              <w:t>0,93</w:t>
            </w:r>
          </w:p>
        </w:tc>
        <w:tc>
          <w:tcPr>
            <w:tcW w:w="1012" w:type="dxa"/>
            <w:tcBorders>
              <w:top w:val="nil"/>
              <w:left w:val="nil"/>
              <w:bottom w:val="single" w:sz="4" w:space="0" w:color="auto"/>
              <w:right w:val="single" w:sz="4" w:space="0" w:color="auto"/>
            </w:tcBorders>
            <w:shd w:val="clear" w:color="auto" w:fill="auto"/>
            <w:hideMark/>
          </w:tcPr>
          <w:p w14:paraId="68DDA4CA" w14:textId="59FFAE51" w:rsidR="00CF3AE9" w:rsidRPr="00CC11EF" w:rsidRDefault="00CF3AE9" w:rsidP="00346B40">
            <w:pPr>
              <w:spacing w:line="240" w:lineRule="auto"/>
              <w:jc w:val="center"/>
              <w:rPr>
                <w:rFonts w:ascii="Times New Roman" w:hAnsi="Times New Roman"/>
                <w:color w:val="000000"/>
                <w:sz w:val="20"/>
              </w:rPr>
            </w:pPr>
            <w:r w:rsidRPr="00CC11EF">
              <w:rPr>
                <w:rFonts w:ascii="Times New Roman" w:hAnsi="Times New Roman"/>
                <w:color w:val="000000"/>
                <w:sz w:val="20"/>
              </w:rPr>
              <w:t>0,93</w:t>
            </w:r>
          </w:p>
        </w:tc>
        <w:tc>
          <w:tcPr>
            <w:tcW w:w="960" w:type="dxa"/>
            <w:tcBorders>
              <w:top w:val="nil"/>
              <w:left w:val="nil"/>
              <w:bottom w:val="single" w:sz="4" w:space="0" w:color="auto"/>
              <w:right w:val="single" w:sz="4" w:space="0" w:color="auto"/>
            </w:tcBorders>
            <w:shd w:val="clear" w:color="auto" w:fill="auto"/>
            <w:hideMark/>
          </w:tcPr>
          <w:p w14:paraId="1A07C68E" w14:textId="6775CECE" w:rsidR="00CF3AE9" w:rsidRPr="00CC11EF" w:rsidRDefault="00CF3AE9" w:rsidP="00346B40">
            <w:pPr>
              <w:spacing w:line="240" w:lineRule="auto"/>
              <w:jc w:val="center"/>
              <w:rPr>
                <w:rFonts w:ascii="Times New Roman" w:hAnsi="Times New Roman"/>
                <w:color w:val="000000"/>
                <w:sz w:val="20"/>
              </w:rPr>
            </w:pPr>
            <w:r w:rsidRPr="00CC11EF">
              <w:rPr>
                <w:rFonts w:ascii="Times New Roman" w:hAnsi="Times New Roman"/>
                <w:color w:val="000000"/>
                <w:sz w:val="20"/>
              </w:rPr>
              <w:t>0,93</w:t>
            </w:r>
          </w:p>
        </w:tc>
        <w:tc>
          <w:tcPr>
            <w:tcW w:w="1012" w:type="dxa"/>
            <w:tcBorders>
              <w:top w:val="nil"/>
              <w:left w:val="nil"/>
              <w:bottom w:val="single" w:sz="4" w:space="0" w:color="auto"/>
              <w:right w:val="single" w:sz="4" w:space="0" w:color="auto"/>
            </w:tcBorders>
            <w:shd w:val="clear" w:color="auto" w:fill="auto"/>
            <w:hideMark/>
          </w:tcPr>
          <w:p w14:paraId="37590203" w14:textId="60CD3369" w:rsidR="00CF3AE9" w:rsidRPr="00CC11EF" w:rsidRDefault="00CF3AE9" w:rsidP="00346B40">
            <w:pPr>
              <w:spacing w:line="240" w:lineRule="auto"/>
              <w:jc w:val="center"/>
              <w:rPr>
                <w:rFonts w:ascii="Times New Roman" w:hAnsi="Times New Roman"/>
                <w:color w:val="000000"/>
                <w:sz w:val="20"/>
              </w:rPr>
            </w:pPr>
            <w:r w:rsidRPr="00CC11EF">
              <w:rPr>
                <w:rFonts w:ascii="Times New Roman" w:hAnsi="Times New Roman"/>
                <w:color w:val="000000"/>
                <w:sz w:val="20"/>
              </w:rPr>
              <w:t>0,93</w:t>
            </w:r>
          </w:p>
        </w:tc>
        <w:tc>
          <w:tcPr>
            <w:tcW w:w="960" w:type="dxa"/>
            <w:tcBorders>
              <w:top w:val="nil"/>
              <w:left w:val="nil"/>
              <w:bottom w:val="single" w:sz="4" w:space="0" w:color="auto"/>
              <w:right w:val="single" w:sz="4" w:space="0" w:color="auto"/>
            </w:tcBorders>
            <w:shd w:val="clear" w:color="auto" w:fill="auto"/>
            <w:hideMark/>
          </w:tcPr>
          <w:p w14:paraId="6CAF116B" w14:textId="424560E3" w:rsidR="00CF3AE9" w:rsidRPr="00CC11EF" w:rsidRDefault="00CF3AE9" w:rsidP="00346B40">
            <w:pPr>
              <w:spacing w:line="240" w:lineRule="auto"/>
              <w:jc w:val="center"/>
              <w:rPr>
                <w:rFonts w:ascii="Times New Roman" w:hAnsi="Times New Roman"/>
                <w:color w:val="000000"/>
                <w:sz w:val="20"/>
              </w:rPr>
            </w:pPr>
            <w:r w:rsidRPr="00CC11EF">
              <w:rPr>
                <w:rFonts w:ascii="Times New Roman" w:hAnsi="Times New Roman"/>
                <w:color w:val="000000"/>
                <w:sz w:val="20"/>
              </w:rPr>
              <w:t>0,93</w:t>
            </w:r>
          </w:p>
        </w:tc>
        <w:tc>
          <w:tcPr>
            <w:tcW w:w="960" w:type="dxa"/>
            <w:tcBorders>
              <w:top w:val="nil"/>
              <w:left w:val="nil"/>
              <w:bottom w:val="single" w:sz="4" w:space="0" w:color="auto"/>
              <w:right w:val="single" w:sz="4" w:space="0" w:color="auto"/>
            </w:tcBorders>
            <w:shd w:val="clear" w:color="auto" w:fill="auto"/>
            <w:hideMark/>
          </w:tcPr>
          <w:p w14:paraId="133C1808" w14:textId="512EFF37" w:rsidR="00CF3AE9" w:rsidRPr="00CC11EF" w:rsidRDefault="00CF3AE9" w:rsidP="00346B40">
            <w:pPr>
              <w:spacing w:line="240" w:lineRule="auto"/>
              <w:jc w:val="center"/>
              <w:rPr>
                <w:rFonts w:ascii="Times New Roman" w:hAnsi="Times New Roman"/>
                <w:color w:val="000000"/>
                <w:sz w:val="20"/>
              </w:rPr>
            </w:pPr>
            <w:r w:rsidRPr="00CC11EF">
              <w:rPr>
                <w:rFonts w:ascii="Times New Roman" w:hAnsi="Times New Roman"/>
                <w:color w:val="000000"/>
                <w:sz w:val="20"/>
              </w:rPr>
              <w:t>0,93</w:t>
            </w:r>
          </w:p>
        </w:tc>
        <w:tc>
          <w:tcPr>
            <w:tcW w:w="889" w:type="dxa"/>
            <w:tcBorders>
              <w:top w:val="nil"/>
              <w:left w:val="nil"/>
              <w:bottom w:val="single" w:sz="4" w:space="0" w:color="auto"/>
              <w:right w:val="single" w:sz="4" w:space="0" w:color="auto"/>
            </w:tcBorders>
            <w:shd w:val="clear" w:color="auto" w:fill="auto"/>
          </w:tcPr>
          <w:p w14:paraId="0698690C" w14:textId="429CF0A7" w:rsidR="00CF3AE9" w:rsidRPr="00CC11EF" w:rsidRDefault="00CF3AE9" w:rsidP="00346B40">
            <w:pPr>
              <w:spacing w:line="240" w:lineRule="auto"/>
              <w:jc w:val="center"/>
              <w:rPr>
                <w:rFonts w:ascii="Times New Roman" w:hAnsi="Times New Roman"/>
                <w:color w:val="000000"/>
                <w:sz w:val="20"/>
              </w:rPr>
            </w:pPr>
            <w:r w:rsidRPr="00CC11EF">
              <w:rPr>
                <w:rFonts w:ascii="Times New Roman" w:hAnsi="Times New Roman"/>
                <w:color w:val="000000"/>
                <w:sz w:val="20"/>
              </w:rPr>
              <w:t>0,93</w:t>
            </w:r>
          </w:p>
        </w:tc>
        <w:tc>
          <w:tcPr>
            <w:tcW w:w="889" w:type="dxa"/>
            <w:tcBorders>
              <w:top w:val="nil"/>
              <w:left w:val="nil"/>
              <w:bottom w:val="single" w:sz="4" w:space="0" w:color="auto"/>
              <w:right w:val="single" w:sz="4" w:space="0" w:color="auto"/>
            </w:tcBorders>
            <w:shd w:val="clear" w:color="auto" w:fill="auto"/>
          </w:tcPr>
          <w:p w14:paraId="18FE91B4" w14:textId="528DD142" w:rsidR="00CF3AE9" w:rsidRPr="00CC11EF" w:rsidRDefault="00CF3AE9" w:rsidP="00346B40">
            <w:pPr>
              <w:spacing w:line="240" w:lineRule="auto"/>
              <w:jc w:val="center"/>
              <w:rPr>
                <w:rFonts w:ascii="Times New Roman" w:hAnsi="Times New Roman"/>
                <w:color w:val="000000"/>
                <w:sz w:val="20"/>
              </w:rPr>
            </w:pPr>
            <w:r w:rsidRPr="00CC11EF">
              <w:rPr>
                <w:rFonts w:ascii="Times New Roman" w:hAnsi="Times New Roman"/>
                <w:color w:val="000000"/>
                <w:sz w:val="20"/>
              </w:rPr>
              <w:t>0,93</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03729C96" w14:textId="47FA5063" w:rsidR="00CF3AE9" w:rsidRPr="00CC11EF" w:rsidRDefault="00CF3AE9" w:rsidP="00346B40">
            <w:pPr>
              <w:spacing w:line="240" w:lineRule="auto"/>
              <w:jc w:val="center"/>
              <w:rPr>
                <w:rFonts w:ascii="Times New Roman" w:hAnsi="Times New Roman"/>
                <w:color w:val="000000"/>
                <w:sz w:val="20"/>
              </w:rPr>
            </w:pPr>
            <w:r w:rsidRPr="00CC11EF">
              <w:rPr>
                <w:rFonts w:ascii="Times New Roman" w:hAnsi="Times New Roman"/>
                <w:color w:val="000000"/>
                <w:sz w:val="20"/>
              </w:rPr>
              <w:t>0,93</w:t>
            </w:r>
          </w:p>
        </w:tc>
      </w:tr>
      <w:tr w:rsidR="007F28B3" w:rsidRPr="009B4204" w14:paraId="0670F7FD" w14:textId="77777777" w:rsidTr="007D4CF0">
        <w:trPr>
          <w:trHeight w:val="30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68455471" w14:textId="77777777" w:rsidR="007F28B3" w:rsidRPr="00CC11EF" w:rsidRDefault="007F28B3"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 в горячей воде</w:t>
            </w:r>
          </w:p>
        </w:tc>
        <w:tc>
          <w:tcPr>
            <w:tcW w:w="950" w:type="dxa"/>
            <w:tcBorders>
              <w:top w:val="nil"/>
              <w:left w:val="nil"/>
              <w:bottom w:val="single" w:sz="4" w:space="0" w:color="auto"/>
              <w:right w:val="single" w:sz="4" w:space="0" w:color="auto"/>
            </w:tcBorders>
            <w:shd w:val="clear" w:color="auto" w:fill="auto"/>
            <w:vAlign w:val="center"/>
            <w:hideMark/>
          </w:tcPr>
          <w:p w14:paraId="46C55EA6" w14:textId="77777777" w:rsidR="007F28B3" w:rsidRPr="00CC11EF" w:rsidRDefault="007F28B3"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1CCCD9DA" w14:textId="0C3ABC20"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20,3</w:t>
            </w:r>
          </w:p>
        </w:tc>
        <w:tc>
          <w:tcPr>
            <w:tcW w:w="960" w:type="dxa"/>
            <w:tcBorders>
              <w:top w:val="nil"/>
              <w:left w:val="nil"/>
              <w:bottom w:val="single" w:sz="4" w:space="0" w:color="auto"/>
              <w:right w:val="single" w:sz="4" w:space="0" w:color="auto"/>
            </w:tcBorders>
            <w:shd w:val="clear" w:color="auto" w:fill="auto"/>
            <w:vAlign w:val="center"/>
            <w:hideMark/>
          </w:tcPr>
          <w:p w14:paraId="79CE47F9" w14:textId="42CB0627"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20,3</w:t>
            </w:r>
          </w:p>
        </w:tc>
        <w:tc>
          <w:tcPr>
            <w:tcW w:w="960" w:type="dxa"/>
            <w:tcBorders>
              <w:top w:val="nil"/>
              <w:left w:val="nil"/>
              <w:bottom w:val="single" w:sz="4" w:space="0" w:color="auto"/>
              <w:right w:val="single" w:sz="4" w:space="0" w:color="auto"/>
            </w:tcBorders>
            <w:shd w:val="clear" w:color="auto" w:fill="auto"/>
            <w:vAlign w:val="center"/>
            <w:hideMark/>
          </w:tcPr>
          <w:p w14:paraId="79AC1C1B" w14:textId="07DFA9F8"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20,3</w:t>
            </w:r>
          </w:p>
        </w:tc>
        <w:tc>
          <w:tcPr>
            <w:tcW w:w="1012" w:type="dxa"/>
            <w:tcBorders>
              <w:top w:val="nil"/>
              <w:left w:val="nil"/>
              <w:bottom w:val="single" w:sz="4" w:space="0" w:color="auto"/>
              <w:right w:val="single" w:sz="4" w:space="0" w:color="auto"/>
            </w:tcBorders>
            <w:shd w:val="clear" w:color="auto" w:fill="auto"/>
            <w:vAlign w:val="center"/>
            <w:hideMark/>
          </w:tcPr>
          <w:p w14:paraId="5ABF335D" w14:textId="4885C2AB"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20,3</w:t>
            </w:r>
          </w:p>
        </w:tc>
        <w:tc>
          <w:tcPr>
            <w:tcW w:w="960" w:type="dxa"/>
            <w:tcBorders>
              <w:top w:val="nil"/>
              <w:left w:val="nil"/>
              <w:bottom w:val="single" w:sz="4" w:space="0" w:color="auto"/>
              <w:right w:val="single" w:sz="4" w:space="0" w:color="auto"/>
            </w:tcBorders>
            <w:shd w:val="clear" w:color="auto" w:fill="auto"/>
            <w:vAlign w:val="center"/>
            <w:hideMark/>
          </w:tcPr>
          <w:p w14:paraId="742264DA" w14:textId="2039A54B"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20,4</w:t>
            </w:r>
          </w:p>
        </w:tc>
        <w:tc>
          <w:tcPr>
            <w:tcW w:w="960" w:type="dxa"/>
            <w:tcBorders>
              <w:top w:val="nil"/>
              <w:left w:val="nil"/>
              <w:bottom w:val="single" w:sz="4" w:space="0" w:color="auto"/>
              <w:right w:val="single" w:sz="4" w:space="0" w:color="auto"/>
            </w:tcBorders>
            <w:shd w:val="clear" w:color="auto" w:fill="auto"/>
            <w:vAlign w:val="center"/>
            <w:hideMark/>
          </w:tcPr>
          <w:p w14:paraId="6683F8E0" w14:textId="7C6DCFC0"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20,4</w:t>
            </w:r>
          </w:p>
        </w:tc>
        <w:tc>
          <w:tcPr>
            <w:tcW w:w="960" w:type="dxa"/>
            <w:tcBorders>
              <w:top w:val="nil"/>
              <w:left w:val="nil"/>
              <w:bottom w:val="single" w:sz="4" w:space="0" w:color="auto"/>
              <w:right w:val="single" w:sz="4" w:space="0" w:color="auto"/>
            </w:tcBorders>
            <w:shd w:val="clear" w:color="auto" w:fill="auto"/>
            <w:vAlign w:val="center"/>
            <w:hideMark/>
          </w:tcPr>
          <w:p w14:paraId="6FEFA8FA" w14:textId="5E03244A"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20,5</w:t>
            </w:r>
          </w:p>
        </w:tc>
        <w:tc>
          <w:tcPr>
            <w:tcW w:w="1165" w:type="dxa"/>
            <w:tcBorders>
              <w:top w:val="nil"/>
              <w:left w:val="nil"/>
              <w:bottom w:val="single" w:sz="4" w:space="0" w:color="auto"/>
              <w:right w:val="single" w:sz="4" w:space="0" w:color="auto"/>
            </w:tcBorders>
            <w:shd w:val="clear" w:color="auto" w:fill="auto"/>
            <w:vAlign w:val="center"/>
            <w:hideMark/>
          </w:tcPr>
          <w:p w14:paraId="58326579" w14:textId="7E60A08E"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20,5</w:t>
            </w:r>
          </w:p>
        </w:tc>
        <w:tc>
          <w:tcPr>
            <w:tcW w:w="960" w:type="dxa"/>
            <w:tcBorders>
              <w:top w:val="nil"/>
              <w:left w:val="nil"/>
              <w:bottom w:val="single" w:sz="4" w:space="0" w:color="auto"/>
              <w:right w:val="single" w:sz="4" w:space="0" w:color="auto"/>
            </w:tcBorders>
            <w:shd w:val="clear" w:color="auto" w:fill="auto"/>
            <w:vAlign w:val="center"/>
            <w:hideMark/>
          </w:tcPr>
          <w:p w14:paraId="206BA71B" w14:textId="7F5CC893"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20,5</w:t>
            </w:r>
          </w:p>
        </w:tc>
        <w:tc>
          <w:tcPr>
            <w:tcW w:w="1012" w:type="dxa"/>
            <w:tcBorders>
              <w:top w:val="nil"/>
              <w:left w:val="nil"/>
              <w:bottom w:val="single" w:sz="4" w:space="0" w:color="auto"/>
              <w:right w:val="single" w:sz="4" w:space="0" w:color="auto"/>
            </w:tcBorders>
            <w:shd w:val="clear" w:color="auto" w:fill="auto"/>
            <w:vAlign w:val="center"/>
            <w:hideMark/>
          </w:tcPr>
          <w:p w14:paraId="5CF6699C" w14:textId="6068CAA3"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20,5</w:t>
            </w:r>
          </w:p>
        </w:tc>
        <w:tc>
          <w:tcPr>
            <w:tcW w:w="960" w:type="dxa"/>
            <w:tcBorders>
              <w:top w:val="nil"/>
              <w:left w:val="nil"/>
              <w:bottom w:val="single" w:sz="4" w:space="0" w:color="auto"/>
              <w:right w:val="single" w:sz="4" w:space="0" w:color="auto"/>
            </w:tcBorders>
            <w:shd w:val="clear" w:color="auto" w:fill="auto"/>
            <w:vAlign w:val="center"/>
            <w:hideMark/>
          </w:tcPr>
          <w:p w14:paraId="743E655A" w14:textId="4ACAB35D"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20,5</w:t>
            </w:r>
          </w:p>
        </w:tc>
        <w:tc>
          <w:tcPr>
            <w:tcW w:w="1012" w:type="dxa"/>
            <w:tcBorders>
              <w:top w:val="nil"/>
              <w:left w:val="nil"/>
              <w:bottom w:val="single" w:sz="4" w:space="0" w:color="auto"/>
              <w:right w:val="single" w:sz="4" w:space="0" w:color="auto"/>
            </w:tcBorders>
            <w:shd w:val="clear" w:color="auto" w:fill="auto"/>
            <w:vAlign w:val="center"/>
            <w:hideMark/>
          </w:tcPr>
          <w:p w14:paraId="18C32C2D" w14:textId="58FDC790"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20,5</w:t>
            </w:r>
          </w:p>
        </w:tc>
        <w:tc>
          <w:tcPr>
            <w:tcW w:w="960" w:type="dxa"/>
            <w:tcBorders>
              <w:top w:val="nil"/>
              <w:left w:val="nil"/>
              <w:bottom w:val="single" w:sz="4" w:space="0" w:color="auto"/>
              <w:right w:val="single" w:sz="4" w:space="0" w:color="auto"/>
            </w:tcBorders>
            <w:shd w:val="clear" w:color="auto" w:fill="auto"/>
            <w:vAlign w:val="center"/>
            <w:hideMark/>
          </w:tcPr>
          <w:p w14:paraId="12828534" w14:textId="4B78CC46"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20,5</w:t>
            </w:r>
          </w:p>
        </w:tc>
        <w:tc>
          <w:tcPr>
            <w:tcW w:w="960" w:type="dxa"/>
            <w:tcBorders>
              <w:top w:val="nil"/>
              <w:left w:val="nil"/>
              <w:bottom w:val="single" w:sz="4" w:space="0" w:color="auto"/>
              <w:right w:val="single" w:sz="4" w:space="0" w:color="auto"/>
            </w:tcBorders>
            <w:shd w:val="clear" w:color="auto" w:fill="auto"/>
            <w:vAlign w:val="center"/>
            <w:hideMark/>
          </w:tcPr>
          <w:p w14:paraId="343CE0FA" w14:textId="0DDBD0A6"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20,5</w:t>
            </w:r>
          </w:p>
        </w:tc>
        <w:tc>
          <w:tcPr>
            <w:tcW w:w="889" w:type="dxa"/>
            <w:tcBorders>
              <w:top w:val="nil"/>
              <w:left w:val="nil"/>
              <w:bottom w:val="single" w:sz="4" w:space="0" w:color="auto"/>
              <w:right w:val="single" w:sz="4" w:space="0" w:color="auto"/>
            </w:tcBorders>
            <w:shd w:val="clear" w:color="auto" w:fill="auto"/>
            <w:vAlign w:val="center"/>
          </w:tcPr>
          <w:p w14:paraId="1EE249C8" w14:textId="644E1266"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20,5</w:t>
            </w:r>
          </w:p>
        </w:tc>
        <w:tc>
          <w:tcPr>
            <w:tcW w:w="889" w:type="dxa"/>
            <w:tcBorders>
              <w:top w:val="nil"/>
              <w:left w:val="nil"/>
              <w:bottom w:val="single" w:sz="4" w:space="0" w:color="auto"/>
              <w:right w:val="single" w:sz="4" w:space="0" w:color="auto"/>
            </w:tcBorders>
            <w:shd w:val="clear" w:color="auto" w:fill="auto"/>
            <w:vAlign w:val="center"/>
          </w:tcPr>
          <w:p w14:paraId="1F736423" w14:textId="7500D3BD"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20,5</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F9C6E" w14:textId="00597597"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20,5</w:t>
            </w:r>
          </w:p>
        </w:tc>
      </w:tr>
      <w:tr w:rsidR="00434F80" w:rsidRPr="009B4204" w14:paraId="7FDE0A42" w14:textId="77777777" w:rsidTr="007D4CF0">
        <w:trPr>
          <w:trHeight w:val="57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36E65816" w14:textId="77777777" w:rsidR="00434F80" w:rsidRPr="00CC11EF" w:rsidRDefault="00434F80"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Присоединенная договорная тепловая нагрузка в горячей воде, в т.ч</w:t>
            </w:r>
          </w:p>
        </w:tc>
        <w:tc>
          <w:tcPr>
            <w:tcW w:w="950" w:type="dxa"/>
            <w:tcBorders>
              <w:top w:val="nil"/>
              <w:left w:val="nil"/>
              <w:bottom w:val="single" w:sz="4" w:space="0" w:color="auto"/>
              <w:right w:val="single" w:sz="4" w:space="0" w:color="auto"/>
            </w:tcBorders>
            <w:shd w:val="clear" w:color="auto" w:fill="auto"/>
            <w:vAlign w:val="center"/>
            <w:hideMark/>
          </w:tcPr>
          <w:p w14:paraId="3DCE2028" w14:textId="77777777"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27B4620B" w14:textId="4D68911E"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441,5</w:t>
            </w:r>
          </w:p>
        </w:tc>
        <w:tc>
          <w:tcPr>
            <w:tcW w:w="960" w:type="dxa"/>
            <w:tcBorders>
              <w:top w:val="nil"/>
              <w:left w:val="nil"/>
              <w:bottom w:val="single" w:sz="4" w:space="0" w:color="auto"/>
              <w:right w:val="single" w:sz="4" w:space="0" w:color="auto"/>
            </w:tcBorders>
            <w:shd w:val="clear" w:color="auto" w:fill="auto"/>
            <w:vAlign w:val="center"/>
            <w:hideMark/>
          </w:tcPr>
          <w:p w14:paraId="4E220CB9" w14:textId="2BE0DE84"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453,8</w:t>
            </w:r>
          </w:p>
        </w:tc>
        <w:tc>
          <w:tcPr>
            <w:tcW w:w="960" w:type="dxa"/>
            <w:tcBorders>
              <w:top w:val="nil"/>
              <w:left w:val="nil"/>
              <w:bottom w:val="single" w:sz="4" w:space="0" w:color="auto"/>
              <w:right w:val="single" w:sz="4" w:space="0" w:color="auto"/>
            </w:tcBorders>
            <w:shd w:val="clear" w:color="auto" w:fill="auto"/>
            <w:vAlign w:val="center"/>
            <w:hideMark/>
          </w:tcPr>
          <w:p w14:paraId="0B4EEF0D" w14:textId="6529C1E5"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460,8</w:t>
            </w:r>
          </w:p>
        </w:tc>
        <w:tc>
          <w:tcPr>
            <w:tcW w:w="1012" w:type="dxa"/>
            <w:tcBorders>
              <w:top w:val="nil"/>
              <w:left w:val="nil"/>
              <w:bottom w:val="single" w:sz="4" w:space="0" w:color="auto"/>
              <w:right w:val="single" w:sz="4" w:space="0" w:color="auto"/>
            </w:tcBorders>
            <w:shd w:val="clear" w:color="auto" w:fill="auto"/>
            <w:vAlign w:val="center"/>
            <w:hideMark/>
          </w:tcPr>
          <w:p w14:paraId="6E357107" w14:textId="3CB8627E"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466,2</w:t>
            </w:r>
          </w:p>
        </w:tc>
        <w:tc>
          <w:tcPr>
            <w:tcW w:w="960" w:type="dxa"/>
            <w:tcBorders>
              <w:top w:val="nil"/>
              <w:left w:val="nil"/>
              <w:bottom w:val="single" w:sz="4" w:space="0" w:color="auto"/>
              <w:right w:val="single" w:sz="4" w:space="0" w:color="auto"/>
            </w:tcBorders>
            <w:shd w:val="clear" w:color="auto" w:fill="auto"/>
            <w:vAlign w:val="center"/>
            <w:hideMark/>
          </w:tcPr>
          <w:p w14:paraId="133E194C" w14:textId="144D5393"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468,3</w:t>
            </w:r>
          </w:p>
        </w:tc>
        <w:tc>
          <w:tcPr>
            <w:tcW w:w="960" w:type="dxa"/>
            <w:tcBorders>
              <w:top w:val="nil"/>
              <w:left w:val="nil"/>
              <w:bottom w:val="single" w:sz="4" w:space="0" w:color="auto"/>
              <w:right w:val="single" w:sz="4" w:space="0" w:color="auto"/>
            </w:tcBorders>
            <w:shd w:val="clear" w:color="auto" w:fill="auto"/>
            <w:vAlign w:val="center"/>
            <w:hideMark/>
          </w:tcPr>
          <w:p w14:paraId="505D46E9" w14:textId="151CE71E"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468,5</w:t>
            </w:r>
          </w:p>
        </w:tc>
        <w:tc>
          <w:tcPr>
            <w:tcW w:w="960" w:type="dxa"/>
            <w:tcBorders>
              <w:top w:val="nil"/>
              <w:left w:val="nil"/>
              <w:bottom w:val="single" w:sz="4" w:space="0" w:color="auto"/>
              <w:right w:val="single" w:sz="4" w:space="0" w:color="auto"/>
            </w:tcBorders>
            <w:shd w:val="clear" w:color="auto" w:fill="auto"/>
            <w:vAlign w:val="center"/>
            <w:hideMark/>
          </w:tcPr>
          <w:p w14:paraId="25762B5E" w14:textId="40F73E10"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473,6</w:t>
            </w:r>
          </w:p>
        </w:tc>
        <w:tc>
          <w:tcPr>
            <w:tcW w:w="1165" w:type="dxa"/>
            <w:tcBorders>
              <w:top w:val="nil"/>
              <w:left w:val="nil"/>
              <w:bottom w:val="single" w:sz="4" w:space="0" w:color="auto"/>
              <w:right w:val="single" w:sz="4" w:space="0" w:color="auto"/>
            </w:tcBorders>
            <w:shd w:val="clear" w:color="auto" w:fill="auto"/>
            <w:vAlign w:val="center"/>
            <w:hideMark/>
          </w:tcPr>
          <w:p w14:paraId="416A7D01" w14:textId="02568DAB"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478,7</w:t>
            </w:r>
          </w:p>
        </w:tc>
        <w:tc>
          <w:tcPr>
            <w:tcW w:w="960" w:type="dxa"/>
            <w:tcBorders>
              <w:top w:val="nil"/>
              <w:left w:val="nil"/>
              <w:bottom w:val="single" w:sz="4" w:space="0" w:color="auto"/>
              <w:right w:val="single" w:sz="4" w:space="0" w:color="auto"/>
            </w:tcBorders>
            <w:shd w:val="clear" w:color="auto" w:fill="auto"/>
            <w:vAlign w:val="center"/>
            <w:hideMark/>
          </w:tcPr>
          <w:p w14:paraId="2D4A709F" w14:textId="176F9B42"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483,8</w:t>
            </w:r>
          </w:p>
        </w:tc>
        <w:tc>
          <w:tcPr>
            <w:tcW w:w="1012" w:type="dxa"/>
            <w:tcBorders>
              <w:top w:val="nil"/>
              <w:left w:val="nil"/>
              <w:bottom w:val="single" w:sz="4" w:space="0" w:color="auto"/>
              <w:right w:val="single" w:sz="4" w:space="0" w:color="auto"/>
            </w:tcBorders>
            <w:shd w:val="clear" w:color="auto" w:fill="auto"/>
            <w:vAlign w:val="center"/>
            <w:hideMark/>
          </w:tcPr>
          <w:p w14:paraId="1BCF54C3" w14:textId="412DFAE3"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488,9</w:t>
            </w:r>
          </w:p>
        </w:tc>
        <w:tc>
          <w:tcPr>
            <w:tcW w:w="960" w:type="dxa"/>
            <w:tcBorders>
              <w:top w:val="nil"/>
              <w:left w:val="nil"/>
              <w:bottom w:val="single" w:sz="4" w:space="0" w:color="auto"/>
              <w:right w:val="single" w:sz="4" w:space="0" w:color="auto"/>
            </w:tcBorders>
            <w:shd w:val="clear" w:color="auto" w:fill="auto"/>
            <w:vAlign w:val="center"/>
            <w:hideMark/>
          </w:tcPr>
          <w:p w14:paraId="7BF37DE0" w14:textId="12C1A8E7"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494,1</w:t>
            </w:r>
          </w:p>
        </w:tc>
        <w:tc>
          <w:tcPr>
            <w:tcW w:w="1012" w:type="dxa"/>
            <w:tcBorders>
              <w:top w:val="nil"/>
              <w:left w:val="nil"/>
              <w:bottom w:val="single" w:sz="4" w:space="0" w:color="auto"/>
              <w:right w:val="single" w:sz="4" w:space="0" w:color="auto"/>
            </w:tcBorders>
            <w:shd w:val="clear" w:color="auto" w:fill="auto"/>
            <w:vAlign w:val="center"/>
            <w:hideMark/>
          </w:tcPr>
          <w:p w14:paraId="4730EDB1" w14:textId="0C6A293D"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499,2</w:t>
            </w:r>
          </w:p>
        </w:tc>
        <w:tc>
          <w:tcPr>
            <w:tcW w:w="960" w:type="dxa"/>
            <w:tcBorders>
              <w:top w:val="nil"/>
              <w:left w:val="nil"/>
              <w:bottom w:val="single" w:sz="4" w:space="0" w:color="auto"/>
              <w:right w:val="single" w:sz="4" w:space="0" w:color="auto"/>
            </w:tcBorders>
            <w:shd w:val="clear" w:color="auto" w:fill="auto"/>
            <w:vAlign w:val="center"/>
            <w:hideMark/>
          </w:tcPr>
          <w:p w14:paraId="3B1B67C2" w14:textId="65EE32C6"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504,3</w:t>
            </w:r>
          </w:p>
        </w:tc>
        <w:tc>
          <w:tcPr>
            <w:tcW w:w="960" w:type="dxa"/>
            <w:tcBorders>
              <w:top w:val="nil"/>
              <w:left w:val="nil"/>
              <w:bottom w:val="single" w:sz="4" w:space="0" w:color="auto"/>
              <w:right w:val="single" w:sz="4" w:space="0" w:color="auto"/>
            </w:tcBorders>
            <w:shd w:val="clear" w:color="auto" w:fill="auto"/>
            <w:vAlign w:val="center"/>
            <w:hideMark/>
          </w:tcPr>
          <w:p w14:paraId="256849C1" w14:textId="7D662669"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509,4</w:t>
            </w:r>
          </w:p>
        </w:tc>
        <w:tc>
          <w:tcPr>
            <w:tcW w:w="889" w:type="dxa"/>
            <w:tcBorders>
              <w:top w:val="nil"/>
              <w:left w:val="nil"/>
              <w:bottom w:val="single" w:sz="4" w:space="0" w:color="auto"/>
              <w:right w:val="single" w:sz="4" w:space="0" w:color="auto"/>
            </w:tcBorders>
            <w:shd w:val="clear" w:color="auto" w:fill="auto"/>
            <w:vAlign w:val="center"/>
          </w:tcPr>
          <w:p w14:paraId="170F26FD" w14:textId="730D3A8F"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514,5</w:t>
            </w:r>
          </w:p>
        </w:tc>
        <w:tc>
          <w:tcPr>
            <w:tcW w:w="889" w:type="dxa"/>
            <w:tcBorders>
              <w:top w:val="nil"/>
              <w:left w:val="nil"/>
              <w:bottom w:val="single" w:sz="4" w:space="0" w:color="auto"/>
              <w:right w:val="single" w:sz="4" w:space="0" w:color="auto"/>
            </w:tcBorders>
            <w:shd w:val="clear" w:color="auto" w:fill="auto"/>
            <w:vAlign w:val="center"/>
          </w:tcPr>
          <w:p w14:paraId="1B7C3A3F" w14:textId="6DF879B5"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519,7</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24782" w14:textId="7DBC6D78"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524,8</w:t>
            </w:r>
          </w:p>
        </w:tc>
      </w:tr>
      <w:tr w:rsidR="00434F80" w:rsidRPr="009B4204" w14:paraId="19259C6F" w14:textId="77777777" w:rsidTr="007D4CF0">
        <w:trPr>
          <w:trHeight w:val="30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043C837C" w14:textId="77777777"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отопление и вентиляция</w:t>
            </w:r>
          </w:p>
        </w:tc>
        <w:tc>
          <w:tcPr>
            <w:tcW w:w="950" w:type="dxa"/>
            <w:tcBorders>
              <w:top w:val="nil"/>
              <w:left w:val="nil"/>
              <w:bottom w:val="single" w:sz="4" w:space="0" w:color="auto"/>
              <w:right w:val="single" w:sz="4" w:space="0" w:color="auto"/>
            </w:tcBorders>
            <w:shd w:val="clear" w:color="auto" w:fill="auto"/>
            <w:vAlign w:val="center"/>
            <w:hideMark/>
          </w:tcPr>
          <w:p w14:paraId="208CE91E" w14:textId="77777777"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58D7D8CC" w14:textId="36782F19"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365,3</w:t>
            </w:r>
          </w:p>
        </w:tc>
        <w:tc>
          <w:tcPr>
            <w:tcW w:w="960" w:type="dxa"/>
            <w:tcBorders>
              <w:top w:val="nil"/>
              <w:left w:val="nil"/>
              <w:bottom w:val="single" w:sz="4" w:space="0" w:color="auto"/>
              <w:right w:val="single" w:sz="4" w:space="0" w:color="auto"/>
            </w:tcBorders>
            <w:shd w:val="clear" w:color="auto" w:fill="auto"/>
            <w:vAlign w:val="center"/>
            <w:hideMark/>
          </w:tcPr>
          <w:p w14:paraId="6BA4ED16" w14:textId="77E8621E"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376,4</w:t>
            </w:r>
          </w:p>
        </w:tc>
        <w:tc>
          <w:tcPr>
            <w:tcW w:w="960" w:type="dxa"/>
            <w:tcBorders>
              <w:top w:val="nil"/>
              <w:left w:val="nil"/>
              <w:bottom w:val="single" w:sz="4" w:space="0" w:color="auto"/>
              <w:right w:val="single" w:sz="4" w:space="0" w:color="auto"/>
            </w:tcBorders>
            <w:shd w:val="clear" w:color="000000" w:fill="FFFFFF"/>
            <w:vAlign w:val="center"/>
            <w:hideMark/>
          </w:tcPr>
          <w:p w14:paraId="3128632C" w14:textId="5BD5BA79"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382,7</w:t>
            </w:r>
          </w:p>
        </w:tc>
        <w:tc>
          <w:tcPr>
            <w:tcW w:w="1012" w:type="dxa"/>
            <w:tcBorders>
              <w:top w:val="nil"/>
              <w:left w:val="nil"/>
              <w:bottom w:val="single" w:sz="4" w:space="0" w:color="auto"/>
              <w:right w:val="single" w:sz="4" w:space="0" w:color="auto"/>
            </w:tcBorders>
            <w:shd w:val="clear" w:color="000000" w:fill="FFFFFF"/>
            <w:vAlign w:val="center"/>
            <w:hideMark/>
          </w:tcPr>
          <w:p w14:paraId="75716453" w14:textId="394E429A"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387,6</w:t>
            </w:r>
          </w:p>
        </w:tc>
        <w:tc>
          <w:tcPr>
            <w:tcW w:w="960" w:type="dxa"/>
            <w:tcBorders>
              <w:top w:val="nil"/>
              <w:left w:val="nil"/>
              <w:bottom w:val="single" w:sz="4" w:space="0" w:color="auto"/>
              <w:right w:val="single" w:sz="4" w:space="0" w:color="auto"/>
            </w:tcBorders>
            <w:shd w:val="clear" w:color="000000" w:fill="FFFFFF"/>
            <w:vAlign w:val="center"/>
            <w:hideMark/>
          </w:tcPr>
          <w:p w14:paraId="1A22C016" w14:textId="4E8C4776"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389,2</w:t>
            </w:r>
          </w:p>
        </w:tc>
        <w:tc>
          <w:tcPr>
            <w:tcW w:w="960" w:type="dxa"/>
            <w:tcBorders>
              <w:top w:val="nil"/>
              <w:left w:val="nil"/>
              <w:bottom w:val="single" w:sz="4" w:space="0" w:color="auto"/>
              <w:right w:val="single" w:sz="4" w:space="0" w:color="auto"/>
            </w:tcBorders>
            <w:shd w:val="clear" w:color="000000" w:fill="FFFFFF"/>
            <w:vAlign w:val="center"/>
            <w:hideMark/>
          </w:tcPr>
          <w:p w14:paraId="422FD041" w14:textId="31A24813"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389,2</w:t>
            </w:r>
          </w:p>
        </w:tc>
        <w:tc>
          <w:tcPr>
            <w:tcW w:w="960" w:type="dxa"/>
            <w:tcBorders>
              <w:top w:val="nil"/>
              <w:left w:val="nil"/>
              <w:bottom w:val="single" w:sz="4" w:space="0" w:color="auto"/>
              <w:right w:val="single" w:sz="4" w:space="0" w:color="auto"/>
            </w:tcBorders>
            <w:shd w:val="clear" w:color="000000" w:fill="FFFFFF"/>
            <w:vAlign w:val="center"/>
            <w:hideMark/>
          </w:tcPr>
          <w:p w14:paraId="3F55134C" w14:textId="43CA3D79"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392,3</w:t>
            </w:r>
          </w:p>
        </w:tc>
        <w:tc>
          <w:tcPr>
            <w:tcW w:w="1165" w:type="dxa"/>
            <w:tcBorders>
              <w:top w:val="nil"/>
              <w:left w:val="nil"/>
              <w:bottom w:val="single" w:sz="4" w:space="0" w:color="auto"/>
              <w:right w:val="single" w:sz="4" w:space="0" w:color="auto"/>
            </w:tcBorders>
            <w:shd w:val="clear" w:color="000000" w:fill="FFFFFF"/>
            <w:vAlign w:val="center"/>
            <w:hideMark/>
          </w:tcPr>
          <w:p w14:paraId="3DD2219A" w14:textId="18651019"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396,4</w:t>
            </w:r>
          </w:p>
        </w:tc>
        <w:tc>
          <w:tcPr>
            <w:tcW w:w="960" w:type="dxa"/>
            <w:tcBorders>
              <w:top w:val="nil"/>
              <w:left w:val="nil"/>
              <w:bottom w:val="single" w:sz="4" w:space="0" w:color="auto"/>
              <w:right w:val="single" w:sz="4" w:space="0" w:color="auto"/>
            </w:tcBorders>
            <w:shd w:val="clear" w:color="000000" w:fill="FFFFFF"/>
            <w:vAlign w:val="center"/>
            <w:hideMark/>
          </w:tcPr>
          <w:p w14:paraId="415FE65D" w14:textId="163F6D78"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400,5</w:t>
            </w:r>
          </w:p>
        </w:tc>
        <w:tc>
          <w:tcPr>
            <w:tcW w:w="1012" w:type="dxa"/>
            <w:tcBorders>
              <w:top w:val="nil"/>
              <w:left w:val="nil"/>
              <w:bottom w:val="single" w:sz="4" w:space="0" w:color="auto"/>
              <w:right w:val="single" w:sz="4" w:space="0" w:color="auto"/>
            </w:tcBorders>
            <w:shd w:val="clear" w:color="000000" w:fill="FFFFFF"/>
            <w:vAlign w:val="center"/>
            <w:hideMark/>
          </w:tcPr>
          <w:p w14:paraId="17155A53" w14:textId="20D3B375"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404,6</w:t>
            </w:r>
          </w:p>
        </w:tc>
        <w:tc>
          <w:tcPr>
            <w:tcW w:w="960" w:type="dxa"/>
            <w:tcBorders>
              <w:top w:val="nil"/>
              <w:left w:val="nil"/>
              <w:bottom w:val="single" w:sz="4" w:space="0" w:color="auto"/>
              <w:right w:val="single" w:sz="4" w:space="0" w:color="auto"/>
            </w:tcBorders>
            <w:shd w:val="clear" w:color="000000" w:fill="FFFFFF"/>
            <w:vAlign w:val="center"/>
            <w:hideMark/>
          </w:tcPr>
          <w:p w14:paraId="2936E225" w14:textId="1054289A"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408,7</w:t>
            </w:r>
          </w:p>
        </w:tc>
        <w:tc>
          <w:tcPr>
            <w:tcW w:w="1012" w:type="dxa"/>
            <w:tcBorders>
              <w:top w:val="nil"/>
              <w:left w:val="nil"/>
              <w:bottom w:val="single" w:sz="4" w:space="0" w:color="auto"/>
              <w:right w:val="single" w:sz="4" w:space="0" w:color="auto"/>
            </w:tcBorders>
            <w:shd w:val="clear" w:color="000000" w:fill="FFFFFF"/>
            <w:vAlign w:val="center"/>
            <w:hideMark/>
          </w:tcPr>
          <w:p w14:paraId="398E5D90" w14:textId="10F442E9"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412,8</w:t>
            </w:r>
          </w:p>
        </w:tc>
        <w:tc>
          <w:tcPr>
            <w:tcW w:w="960" w:type="dxa"/>
            <w:tcBorders>
              <w:top w:val="nil"/>
              <w:left w:val="nil"/>
              <w:bottom w:val="single" w:sz="4" w:space="0" w:color="auto"/>
              <w:right w:val="single" w:sz="4" w:space="0" w:color="auto"/>
            </w:tcBorders>
            <w:shd w:val="clear" w:color="000000" w:fill="FFFFFF"/>
            <w:vAlign w:val="center"/>
            <w:hideMark/>
          </w:tcPr>
          <w:p w14:paraId="25A83907" w14:textId="71E8D130"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416,9</w:t>
            </w:r>
          </w:p>
        </w:tc>
        <w:tc>
          <w:tcPr>
            <w:tcW w:w="960" w:type="dxa"/>
            <w:tcBorders>
              <w:top w:val="nil"/>
              <w:left w:val="nil"/>
              <w:bottom w:val="single" w:sz="4" w:space="0" w:color="auto"/>
              <w:right w:val="single" w:sz="4" w:space="0" w:color="auto"/>
            </w:tcBorders>
            <w:shd w:val="clear" w:color="000000" w:fill="FFFFFF"/>
            <w:vAlign w:val="center"/>
            <w:hideMark/>
          </w:tcPr>
          <w:p w14:paraId="41A0819B" w14:textId="2DB87AEB"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421,0</w:t>
            </w:r>
          </w:p>
        </w:tc>
        <w:tc>
          <w:tcPr>
            <w:tcW w:w="889" w:type="dxa"/>
            <w:tcBorders>
              <w:top w:val="nil"/>
              <w:left w:val="nil"/>
              <w:bottom w:val="single" w:sz="4" w:space="0" w:color="auto"/>
              <w:right w:val="single" w:sz="4" w:space="0" w:color="auto"/>
            </w:tcBorders>
            <w:shd w:val="clear" w:color="000000" w:fill="FFFFFF"/>
            <w:vAlign w:val="center"/>
          </w:tcPr>
          <w:p w14:paraId="27969A69" w14:textId="3A431414"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425,1</w:t>
            </w:r>
          </w:p>
        </w:tc>
        <w:tc>
          <w:tcPr>
            <w:tcW w:w="889" w:type="dxa"/>
            <w:tcBorders>
              <w:top w:val="nil"/>
              <w:left w:val="nil"/>
              <w:bottom w:val="single" w:sz="4" w:space="0" w:color="auto"/>
              <w:right w:val="single" w:sz="4" w:space="0" w:color="auto"/>
            </w:tcBorders>
            <w:shd w:val="clear" w:color="000000" w:fill="FFFFFF"/>
            <w:vAlign w:val="center"/>
          </w:tcPr>
          <w:p w14:paraId="50EFB062" w14:textId="77276CA1"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429,2</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98FCC3" w14:textId="35397976"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433,3</w:t>
            </w:r>
          </w:p>
        </w:tc>
      </w:tr>
      <w:tr w:rsidR="00434F80" w:rsidRPr="009B4204" w14:paraId="7A3C9A5E" w14:textId="77777777" w:rsidTr="007D4CF0">
        <w:trPr>
          <w:trHeight w:val="30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52EF0EC3" w14:textId="77777777"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ГВС</w:t>
            </w:r>
          </w:p>
        </w:tc>
        <w:tc>
          <w:tcPr>
            <w:tcW w:w="950" w:type="dxa"/>
            <w:tcBorders>
              <w:top w:val="nil"/>
              <w:left w:val="nil"/>
              <w:bottom w:val="single" w:sz="4" w:space="0" w:color="auto"/>
              <w:right w:val="single" w:sz="4" w:space="0" w:color="auto"/>
            </w:tcBorders>
            <w:shd w:val="clear" w:color="auto" w:fill="auto"/>
            <w:vAlign w:val="center"/>
            <w:hideMark/>
          </w:tcPr>
          <w:p w14:paraId="381630C6" w14:textId="77777777"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4659DEEA" w14:textId="7D547561"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38,9</w:t>
            </w:r>
          </w:p>
        </w:tc>
        <w:tc>
          <w:tcPr>
            <w:tcW w:w="960" w:type="dxa"/>
            <w:tcBorders>
              <w:top w:val="nil"/>
              <w:left w:val="nil"/>
              <w:bottom w:val="single" w:sz="4" w:space="0" w:color="auto"/>
              <w:right w:val="single" w:sz="4" w:space="0" w:color="auto"/>
            </w:tcBorders>
            <w:shd w:val="clear" w:color="auto" w:fill="auto"/>
            <w:vAlign w:val="center"/>
            <w:hideMark/>
          </w:tcPr>
          <w:p w14:paraId="00C99FB0" w14:textId="16002FFE"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40,1</w:t>
            </w:r>
          </w:p>
        </w:tc>
        <w:tc>
          <w:tcPr>
            <w:tcW w:w="960" w:type="dxa"/>
            <w:tcBorders>
              <w:top w:val="nil"/>
              <w:left w:val="nil"/>
              <w:bottom w:val="single" w:sz="4" w:space="0" w:color="auto"/>
              <w:right w:val="single" w:sz="4" w:space="0" w:color="auto"/>
            </w:tcBorders>
            <w:shd w:val="clear" w:color="000000" w:fill="FFFFFF"/>
            <w:vAlign w:val="center"/>
            <w:hideMark/>
          </w:tcPr>
          <w:p w14:paraId="51FFCCE6" w14:textId="001F2D05"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40,8</w:t>
            </w:r>
          </w:p>
        </w:tc>
        <w:tc>
          <w:tcPr>
            <w:tcW w:w="1012" w:type="dxa"/>
            <w:tcBorders>
              <w:top w:val="nil"/>
              <w:left w:val="nil"/>
              <w:bottom w:val="single" w:sz="4" w:space="0" w:color="auto"/>
              <w:right w:val="single" w:sz="4" w:space="0" w:color="auto"/>
            </w:tcBorders>
            <w:shd w:val="clear" w:color="000000" w:fill="FFFFFF"/>
            <w:vAlign w:val="center"/>
            <w:hideMark/>
          </w:tcPr>
          <w:p w14:paraId="5D64629B" w14:textId="1DC8CA89"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41,3</w:t>
            </w:r>
          </w:p>
        </w:tc>
        <w:tc>
          <w:tcPr>
            <w:tcW w:w="960" w:type="dxa"/>
            <w:tcBorders>
              <w:top w:val="nil"/>
              <w:left w:val="nil"/>
              <w:bottom w:val="single" w:sz="4" w:space="0" w:color="auto"/>
              <w:right w:val="single" w:sz="4" w:space="0" w:color="auto"/>
            </w:tcBorders>
            <w:shd w:val="clear" w:color="000000" w:fill="FFFFFF"/>
            <w:vAlign w:val="center"/>
            <w:hideMark/>
          </w:tcPr>
          <w:p w14:paraId="6F27AB73" w14:textId="3AEFA8D8"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41,8</w:t>
            </w:r>
          </w:p>
        </w:tc>
        <w:tc>
          <w:tcPr>
            <w:tcW w:w="960" w:type="dxa"/>
            <w:tcBorders>
              <w:top w:val="nil"/>
              <w:left w:val="nil"/>
              <w:bottom w:val="single" w:sz="4" w:space="0" w:color="auto"/>
              <w:right w:val="single" w:sz="4" w:space="0" w:color="auto"/>
            </w:tcBorders>
            <w:shd w:val="clear" w:color="000000" w:fill="FFFFFF"/>
            <w:vAlign w:val="center"/>
            <w:hideMark/>
          </w:tcPr>
          <w:p w14:paraId="5FE93E21" w14:textId="3C7F1A17"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41,9</w:t>
            </w:r>
          </w:p>
        </w:tc>
        <w:tc>
          <w:tcPr>
            <w:tcW w:w="960" w:type="dxa"/>
            <w:tcBorders>
              <w:top w:val="nil"/>
              <w:left w:val="nil"/>
              <w:bottom w:val="single" w:sz="4" w:space="0" w:color="auto"/>
              <w:right w:val="single" w:sz="4" w:space="0" w:color="auto"/>
            </w:tcBorders>
            <w:shd w:val="clear" w:color="000000" w:fill="FFFFFF"/>
            <w:vAlign w:val="center"/>
            <w:hideMark/>
          </w:tcPr>
          <w:p w14:paraId="120172CD" w14:textId="1593495E"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43,9</w:t>
            </w:r>
          </w:p>
        </w:tc>
        <w:tc>
          <w:tcPr>
            <w:tcW w:w="1165" w:type="dxa"/>
            <w:tcBorders>
              <w:top w:val="nil"/>
              <w:left w:val="nil"/>
              <w:bottom w:val="single" w:sz="4" w:space="0" w:color="auto"/>
              <w:right w:val="single" w:sz="4" w:space="0" w:color="auto"/>
            </w:tcBorders>
            <w:shd w:val="clear" w:color="000000" w:fill="FFFFFF"/>
            <w:vAlign w:val="center"/>
            <w:hideMark/>
          </w:tcPr>
          <w:p w14:paraId="5C9DCAC8" w14:textId="137593D5"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45,0</w:t>
            </w:r>
          </w:p>
        </w:tc>
        <w:tc>
          <w:tcPr>
            <w:tcW w:w="960" w:type="dxa"/>
            <w:tcBorders>
              <w:top w:val="nil"/>
              <w:left w:val="nil"/>
              <w:bottom w:val="single" w:sz="4" w:space="0" w:color="auto"/>
              <w:right w:val="single" w:sz="4" w:space="0" w:color="auto"/>
            </w:tcBorders>
            <w:shd w:val="clear" w:color="000000" w:fill="FFFFFF"/>
            <w:vAlign w:val="center"/>
            <w:hideMark/>
          </w:tcPr>
          <w:p w14:paraId="2C795038" w14:textId="5DE79A9F"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46,0</w:t>
            </w:r>
          </w:p>
        </w:tc>
        <w:tc>
          <w:tcPr>
            <w:tcW w:w="1012" w:type="dxa"/>
            <w:tcBorders>
              <w:top w:val="nil"/>
              <w:left w:val="nil"/>
              <w:bottom w:val="single" w:sz="4" w:space="0" w:color="auto"/>
              <w:right w:val="single" w:sz="4" w:space="0" w:color="auto"/>
            </w:tcBorders>
            <w:shd w:val="clear" w:color="000000" w:fill="FFFFFF"/>
            <w:vAlign w:val="center"/>
            <w:hideMark/>
          </w:tcPr>
          <w:p w14:paraId="45074DF5" w14:textId="0AD07907"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47,0</w:t>
            </w:r>
          </w:p>
        </w:tc>
        <w:tc>
          <w:tcPr>
            <w:tcW w:w="960" w:type="dxa"/>
            <w:tcBorders>
              <w:top w:val="nil"/>
              <w:left w:val="nil"/>
              <w:bottom w:val="single" w:sz="4" w:space="0" w:color="auto"/>
              <w:right w:val="single" w:sz="4" w:space="0" w:color="auto"/>
            </w:tcBorders>
            <w:shd w:val="clear" w:color="000000" w:fill="FFFFFF"/>
            <w:vAlign w:val="center"/>
            <w:hideMark/>
          </w:tcPr>
          <w:p w14:paraId="44469322" w14:textId="2A30F43A"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48,0</w:t>
            </w:r>
          </w:p>
        </w:tc>
        <w:tc>
          <w:tcPr>
            <w:tcW w:w="1012" w:type="dxa"/>
            <w:tcBorders>
              <w:top w:val="nil"/>
              <w:left w:val="nil"/>
              <w:bottom w:val="single" w:sz="4" w:space="0" w:color="auto"/>
              <w:right w:val="single" w:sz="4" w:space="0" w:color="auto"/>
            </w:tcBorders>
            <w:shd w:val="clear" w:color="000000" w:fill="FFFFFF"/>
            <w:vAlign w:val="center"/>
            <w:hideMark/>
          </w:tcPr>
          <w:p w14:paraId="6287651A" w14:textId="7437FC24"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49,1</w:t>
            </w:r>
          </w:p>
        </w:tc>
        <w:tc>
          <w:tcPr>
            <w:tcW w:w="960" w:type="dxa"/>
            <w:tcBorders>
              <w:top w:val="nil"/>
              <w:left w:val="nil"/>
              <w:bottom w:val="single" w:sz="4" w:space="0" w:color="auto"/>
              <w:right w:val="single" w:sz="4" w:space="0" w:color="auto"/>
            </w:tcBorders>
            <w:shd w:val="clear" w:color="000000" w:fill="FFFFFF"/>
            <w:vAlign w:val="center"/>
            <w:hideMark/>
          </w:tcPr>
          <w:p w14:paraId="7F3E89E8" w14:textId="45A55ED1"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50,1</w:t>
            </w:r>
          </w:p>
        </w:tc>
        <w:tc>
          <w:tcPr>
            <w:tcW w:w="960" w:type="dxa"/>
            <w:tcBorders>
              <w:top w:val="nil"/>
              <w:left w:val="nil"/>
              <w:bottom w:val="single" w:sz="4" w:space="0" w:color="auto"/>
              <w:right w:val="single" w:sz="4" w:space="0" w:color="auto"/>
            </w:tcBorders>
            <w:shd w:val="clear" w:color="000000" w:fill="FFFFFF"/>
            <w:vAlign w:val="center"/>
            <w:hideMark/>
          </w:tcPr>
          <w:p w14:paraId="1D3D85F7" w14:textId="6EA10BB6"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51,1</w:t>
            </w:r>
          </w:p>
        </w:tc>
        <w:tc>
          <w:tcPr>
            <w:tcW w:w="889" w:type="dxa"/>
            <w:tcBorders>
              <w:top w:val="nil"/>
              <w:left w:val="nil"/>
              <w:bottom w:val="single" w:sz="4" w:space="0" w:color="auto"/>
              <w:right w:val="single" w:sz="4" w:space="0" w:color="auto"/>
            </w:tcBorders>
            <w:shd w:val="clear" w:color="000000" w:fill="FFFFFF"/>
            <w:vAlign w:val="center"/>
          </w:tcPr>
          <w:p w14:paraId="5953D1E1" w14:textId="66B84EAD"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52,1</w:t>
            </w:r>
          </w:p>
        </w:tc>
        <w:tc>
          <w:tcPr>
            <w:tcW w:w="889" w:type="dxa"/>
            <w:tcBorders>
              <w:top w:val="nil"/>
              <w:left w:val="nil"/>
              <w:bottom w:val="single" w:sz="4" w:space="0" w:color="auto"/>
              <w:right w:val="single" w:sz="4" w:space="0" w:color="auto"/>
            </w:tcBorders>
            <w:shd w:val="clear" w:color="000000" w:fill="FFFFFF"/>
            <w:vAlign w:val="center"/>
          </w:tcPr>
          <w:p w14:paraId="5AEEFD39" w14:textId="26F75A90"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53,2</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4911CC" w14:textId="6DDB31FC"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54,2</w:t>
            </w:r>
          </w:p>
        </w:tc>
      </w:tr>
      <w:tr w:rsidR="00434F80" w:rsidRPr="009B4204" w14:paraId="426833E6" w14:textId="77777777" w:rsidTr="007D4CF0">
        <w:trPr>
          <w:trHeight w:val="30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01FB117F" w14:textId="77777777"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пар</w:t>
            </w:r>
          </w:p>
        </w:tc>
        <w:tc>
          <w:tcPr>
            <w:tcW w:w="950" w:type="dxa"/>
            <w:tcBorders>
              <w:top w:val="nil"/>
              <w:left w:val="nil"/>
              <w:bottom w:val="single" w:sz="4" w:space="0" w:color="auto"/>
              <w:right w:val="single" w:sz="4" w:space="0" w:color="auto"/>
            </w:tcBorders>
            <w:shd w:val="clear" w:color="auto" w:fill="auto"/>
            <w:vAlign w:val="center"/>
            <w:hideMark/>
          </w:tcPr>
          <w:p w14:paraId="17DAE6AB" w14:textId="77777777"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43CFE412" w14:textId="276E7789"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37,3</w:t>
            </w:r>
          </w:p>
        </w:tc>
        <w:tc>
          <w:tcPr>
            <w:tcW w:w="960" w:type="dxa"/>
            <w:tcBorders>
              <w:top w:val="nil"/>
              <w:left w:val="nil"/>
              <w:bottom w:val="single" w:sz="4" w:space="0" w:color="auto"/>
              <w:right w:val="single" w:sz="4" w:space="0" w:color="auto"/>
            </w:tcBorders>
            <w:shd w:val="clear" w:color="auto" w:fill="auto"/>
            <w:vAlign w:val="center"/>
            <w:hideMark/>
          </w:tcPr>
          <w:p w14:paraId="196D6EFE" w14:textId="3452A019"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37,3</w:t>
            </w:r>
          </w:p>
        </w:tc>
        <w:tc>
          <w:tcPr>
            <w:tcW w:w="960" w:type="dxa"/>
            <w:tcBorders>
              <w:top w:val="nil"/>
              <w:left w:val="nil"/>
              <w:bottom w:val="single" w:sz="4" w:space="0" w:color="auto"/>
              <w:right w:val="single" w:sz="4" w:space="0" w:color="auto"/>
            </w:tcBorders>
            <w:shd w:val="clear" w:color="auto" w:fill="auto"/>
            <w:vAlign w:val="center"/>
            <w:hideMark/>
          </w:tcPr>
          <w:p w14:paraId="1647C1B2" w14:textId="5BEC65B9"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37,3</w:t>
            </w:r>
          </w:p>
        </w:tc>
        <w:tc>
          <w:tcPr>
            <w:tcW w:w="1012" w:type="dxa"/>
            <w:tcBorders>
              <w:top w:val="nil"/>
              <w:left w:val="nil"/>
              <w:bottom w:val="single" w:sz="4" w:space="0" w:color="auto"/>
              <w:right w:val="single" w:sz="4" w:space="0" w:color="auto"/>
            </w:tcBorders>
            <w:shd w:val="clear" w:color="auto" w:fill="auto"/>
            <w:vAlign w:val="center"/>
            <w:hideMark/>
          </w:tcPr>
          <w:p w14:paraId="59DE7EB6" w14:textId="10314AD9"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37,3</w:t>
            </w:r>
          </w:p>
        </w:tc>
        <w:tc>
          <w:tcPr>
            <w:tcW w:w="960" w:type="dxa"/>
            <w:tcBorders>
              <w:top w:val="nil"/>
              <w:left w:val="nil"/>
              <w:bottom w:val="single" w:sz="4" w:space="0" w:color="auto"/>
              <w:right w:val="single" w:sz="4" w:space="0" w:color="auto"/>
            </w:tcBorders>
            <w:shd w:val="clear" w:color="auto" w:fill="auto"/>
            <w:vAlign w:val="center"/>
            <w:hideMark/>
          </w:tcPr>
          <w:p w14:paraId="47AFFD09" w14:textId="03B1DD47"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37,3</w:t>
            </w:r>
          </w:p>
        </w:tc>
        <w:tc>
          <w:tcPr>
            <w:tcW w:w="960" w:type="dxa"/>
            <w:tcBorders>
              <w:top w:val="nil"/>
              <w:left w:val="nil"/>
              <w:bottom w:val="single" w:sz="4" w:space="0" w:color="auto"/>
              <w:right w:val="single" w:sz="4" w:space="0" w:color="auto"/>
            </w:tcBorders>
            <w:shd w:val="clear" w:color="auto" w:fill="auto"/>
            <w:vAlign w:val="center"/>
            <w:hideMark/>
          </w:tcPr>
          <w:p w14:paraId="458B11D8" w14:textId="023FF4C5"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37,3</w:t>
            </w:r>
          </w:p>
        </w:tc>
        <w:tc>
          <w:tcPr>
            <w:tcW w:w="960" w:type="dxa"/>
            <w:tcBorders>
              <w:top w:val="nil"/>
              <w:left w:val="nil"/>
              <w:bottom w:val="single" w:sz="4" w:space="0" w:color="auto"/>
              <w:right w:val="single" w:sz="4" w:space="0" w:color="auto"/>
            </w:tcBorders>
            <w:shd w:val="clear" w:color="auto" w:fill="auto"/>
            <w:vAlign w:val="center"/>
            <w:hideMark/>
          </w:tcPr>
          <w:p w14:paraId="03386191" w14:textId="45162218"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37,3</w:t>
            </w:r>
          </w:p>
        </w:tc>
        <w:tc>
          <w:tcPr>
            <w:tcW w:w="1165" w:type="dxa"/>
            <w:tcBorders>
              <w:top w:val="nil"/>
              <w:left w:val="nil"/>
              <w:bottom w:val="single" w:sz="4" w:space="0" w:color="auto"/>
              <w:right w:val="single" w:sz="4" w:space="0" w:color="auto"/>
            </w:tcBorders>
            <w:shd w:val="clear" w:color="000000" w:fill="FFFFFF"/>
            <w:vAlign w:val="center"/>
            <w:hideMark/>
          </w:tcPr>
          <w:p w14:paraId="25039FD7" w14:textId="532F2AE1"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37,3</w:t>
            </w:r>
          </w:p>
        </w:tc>
        <w:tc>
          <w:tcPr>
            <w:tcW w:w="960" w:type="dxa"/>
            <w:tcBorders>
              <w:top w:val="nil"/>
              <w:left w:val="nil"/>
              <w:bottom w:val="single" w:sz="4" w:space="0" w:color="auto"/>
              <w:right w:val="single" w:sz="4" w:space="0" w:color="auto"/>
            </w:tcBorders>
            <w:shd w:val="clear" w:color="000000" w:fill="FFFFFF"/>
            <w:vAlign w:val="center"/>
            <w:hideMark/>
          </w:tcPr>
          <w:p w14:paraId="1717BC60" w14:textId="606EFA77"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37,3</w:t>
            </w:r>
          </w:p>
        </w:tc>
        <w:tc>
          <w:tcPr>
            <w:tcW w:w="1012" w:type="dxa"/>
            <w:tcBorders>
              <w:top w:val="nil"/>
              <w:left w:val="nil"/>
              <w:bottom w:val="single" w:sz="4" w:space="0" w:color="auto"/>
              <w:right w:val="single" w:sz="4" w:space="0" w:color="auto"/>
            </w:tcBorders>
            <w:shd w:val="clear" w:color="000000" w:fill="FFFFFF"/>
            <w:vAlign w:val="center"/>
            <w:hideMark/>
          </w:tcPr>
          <w:p w14:paraId="04A25B03" w14:textId="318F826F"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37,3</w:t>
            </w:r>
          </w:p>
        </w:tc>
        <w:tc>
          <w:tcPr>
            <w:tcW w:w="960" w:type="dxa"/>
            <w:tcBorders>
              <w:top w:val="nil"/>
              <w:left w:val="nil"/>
              <w:bottom w:val="single" w:sz="4" w:space="0" w:color="auto"/>
              <w:right w:val="single" w:sz="4" w:space="0" w:color="auto"/>
            </w:tcBorders>
            <w:shd w:val="clear" w:color="000000" w:fill="FFFFFF"/>
            <w:vAlign w:val="center"/>
            <w:hideMark/>
          </w:tcPr>
          <w:p w14:paraId="638A350A" w14:textId="2C856136"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37,3</w:t>
            </w:r>
          </w:p>
        </w:tc>
        <w:tc>
          <w:tcPr>
            <w:tcW w:w="1012" w:type="dxa"/>
            <w:tcBorders>
              <w:top w:val="nil"/>
              <w:left w:val="nil"/>
              <w:bottom w:val="single" w:sz="4" w:space="0" w:color="auto"/>
              <w:right w:val="single" w:sz="4" w:space="0" w:color="auto"/>
            </w:tcBorders>
            <w:shd w:val="clear" w:color="000000" w:fill="FFFFFF"/>
            <w:vAlign w:val="center"/>
            <w:hideMark/>
          </w:tcPr>
          <w:p w14:paraId="4821AE41" w14:textId="5899DE67"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37,3</w:t>
            </w:r>
          </w:p>
        </w:tc>
        <w:tc>
          <w:tcPr>
            <w:tcW w:w="960" w:type="dxa"/>
            <w:tcBorders>
              <w:top w:val="nil"/>
              <w:left w:val="nil"/>
              <w:bottom w:val="single" w:sz="4" w:space="0" w:color="auto"/>
              <w:right w:val="single" w:sz="4" w:space="0" w:color="auto"/>
            </w:tcBorders>
            <w:shd w:val="clear" w:color="000000" w:fill="FFFFFF"/>
            <w:vAlign w:val="center"/>
            <w:hideMark/>
          </w:tcPr>
          <w:p w14:paraId="4F26C37C" w14:textId="71C91594"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37,3</w:t>
            </w:r>
          </w:p>
        </w:tc>
        <w:tc>
          <w:tcPr>
            <w:tcW w:w="960" w:type="dxa"/>
            <w:tcBorders>
              <w:top w:val="nil"/>
              <w:left w:val="nil"/>
              <w:bottom w:val="single" w:sz="4" w:space="0" w:color="auto"/>
              <w:right w:val="single" w:sz="4" w:space="0" w:color="auto"/>
            </w:tcBorders>
            <w:shd w:val="clear" w:color="000000" w:fill="FFFFFF"/>
            <w:vAlign w:val="center"/>
            <w:hideMark/>
          </w:tcPr>
          <w:p w14:paraId="1D265E04" w14:textId="247D23B1"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37,3</w:t>
            </w:r>
          </w:p>
        </w:tc>
        <w:tc>
          <w:tcPr>
            <w:tcW w:w="889" w:type="dxa"/>
            <w:tcBorders>
              <w:top w:val="nil"/>
              <w:left w:val="nil"/>
              <w:bottom w:val="single" w:sz="4" w:space="0" w:color="auto"/>
              <w:right w:val="single" w:sz="4" w:space="0" w:color="auto"/>
            </w:tcBorders>
            <w:shd w:val="clear" w:color="000000" w:fill="FFFFFF"/>
            <w:vAlign w:val="center"/>
          </w:tcPr>
          <w:p w14:paraId="590E75A9" w14:textId="70EF345A"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37,3</w:t>
            </w:r>
          </w:p>
        </w:tc>
        <w:tc>
          <w:tcPr>
            <w:tcW w:w="889" w:type="dxa"/>
            <w:tcBorders>
              <w:top w:val="nil"/>
              <w:left w:val="nil"/>
              <w:bottom w:val="single" w:sz="4" w:space="0" w:color="auto"/>
              <w:right w:val="single" w:sz="4" w:space="0" w:color="auto"/>
            </w:tcBorders>
            <w:shd w:val="clear" w:color="000000" w:fill="FFFFFF"/>
            <w:vAlign w:val="center"/>
          </w:tcPr>
          <w:p w14:paraId="396EB70C" w14:textId="6F7656D2"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37,3</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F17D7E" w14:textId="1F64F2C3"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37,3</w:t>
            </w:r>
          </w:p>
        </w:tc>
      </w:tr>
      <w:tr w:rsidR="00434F80" w:rsidRPr="009B4204" w14:paraId="2689F11F" w14:textId="77777777" w:rsidTr="007D4CF0">
        <w:trPr>
          <w:trHeight w:val="57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329BD253" w14:textId="77777777" w:rsidR="00434F80" w:rsidRPr="00CC11EF" w:rsidRDefault="00434F80"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Присоединенная фактическая тепловая нагрузка в горячей воде, в т.ч</w:t>
            </w:r>
          </w:p>
        </w:tc>
        <w:tc>
          <w:tcPr>
            <w:tcW w:w="950" w:type="dxa"/>
            <w:tcBorders>
              <w:top w:val="nil"/>
              <w:left w:val="nil"/>
              <w:bottom w:val="single" w:sz="4" w:space="0" w:color="auto"/>
              <w:right w:val="single" w:sz="4" w:space="0" w:color="auto"/>
            </w:tcBorders>
            <w:shd w:val="clear" w:color="auto" w:fill="auto"/>
            <w:vAlign w:val="center"/>
            <w:hideMark/>
          </w:tcPr>
          <w:p w14:paraId="1EE096D7" w14:textId="77777777"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29078408" w14:textId="3A89E06E"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316,9</w:t>
            </w:r>
          </w:p>
        </w:tc>
        <w:tc>
          <w:tcPr>
            <w:tcW w:w="960" w:type="dxa"/>
            <w:tcBorders>
              <w:top w:val="nil"/>
              <w:left w:val="nil"/>
              <w:bottom w:val="single" w:sz="4" w:space="0" w:color="auto"/>
              <w:right w:val="single" w:sz="4" w:space="0" w:color="auto"/>
            </w:tcBorders>
            <w:shd w:val="clear" w:color="auto" w:fill="auto"/>
            <w:vAlign w:val="center"/>
            <w:hideMark/>
          </w:tcPr>
          <w:p w14:paraId="2060FD27" w14:textId="2C6C152D"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329,2</w:t>
            </w:r>
          </w:p>
        </w:tc>
        <w:tc>
          <w:tcPr>
            <w:tcW w:w="960" w:type="dxa"/>
            <w:tcBorders>
              <w:top w:val="nil"/>
              <w:left w:val="nil"/>
              <w:bottom w:val="single" w:sz="4" w:space="0" w:color="auto"/>
              <w:right w:val="single" w:sz="4" w:space="0" w:color="auto"/>
            </w:tcBorders>
            <w:shd w:val="clear" w:color="auto" w:fill="auto"/>
            <w:vAlign w:val="center"/>
            <w:hideMark/>
          </w:tcPr>
          <w:p w14:paraId="43DC7744" w14:textId="308D1EB5"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336,2</w:t>
            </w:r>
          </w:p>
        </w:tc>
        <w:tc>
          <w:tcPr>
            <w:tcW w:w="1012" w:type="dxa"/>
            <w:tcBorders>
              <w:top w:val="nil"/>
              <w:left w:val="nil"/>
              <w:bottom w:val="single" w:sz="4" w:space="0" w:color="auto"/>
              <w:right w:val="single" w:sz="4" w:space="0" w:color="auto"/>
            </w:tcBorders>
            <w:shd w:val="clear" w:color="auto" w:fill="auto"/>
            <w:vAlign w:val="center"/>
            <w:hideMark/>
          </w:tcPr>
          <w:p w14:paraId="7BD84B15" w14:textId="1480DF33"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341,6</w:t>
            </w:r>
          </w:p>
        </w:tc>
        <w:tc>
          <w:tcPr>
            <w:tcW w:w="960" w:type="dxa"/>
            <w:tcBorders>
              <w:top w:val="nil"/>
              <w:left w:val="nil"/>
              <w:bottom w:val="single" w:sz="4" w:space="0" w:color="auto"/>
              <w:right w:val="single" w:sz="4" w:space="0" w:color="auto"/>
            </w:tcBorders>
            <w:shd w:val="clear" w:color="auto" w:fill="auto"/>
            <w:vAlign w:val="center"/>
            <w:hideMark/>
          </w:tcPr>
          <w:p w14:paraId="33C56D99" w14:textId="1721D237"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343,8</w:t>
            </w:r>
          </w:p>
        </w:tc>
        <w:tc>
          <w:tcPr>
            <w:tcW w:w="960" w:type="dxa"/>
            <w:tcBorders>
              <w:top w:val="nil"/>
              <w:left w:val="nil"/>
              <w:bottom w:val="single" w:sz="4" w:space="0" w:color="auto"/>
              <w:right w:val="single" w:sz="4" w:space="0" w:color="auto"/>
            </w:tcBorders>
            <w:shd w:val="clear" w:color="auto" w:fill="auto"/>
            <w:vAlign w:val="center"/>
            <w:hideMark/>
          </w:tcPr>
          <w:p w14:paraId="380A61EC" w14:textId="61143B43"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343,9</w:t>
            </w:r>
          </w:p>
        </w:tc>
        <w:tc>
          <w:tcPr>
            <w:tcW w:w="960" w:type="dxa"/>
            <w:tcBorders>
              <w:top w:val="nil"/>
              <w:left w:val="nil"/>
              <w:bottom w:val="single" w:sz="4" w:space="0" w:color="auto"/>
              <w:right w:val="single" w:sz="4" w:space="0" w:color="auto"/>
            </w:tcBorders>
            <w:shd w:val="clear" w:color="auto" w:fill="auto"/>
            <w:vAlign w:val="center"/>
            <w:hideMark/>
          </w:tcPr>
          <w:p w14:paraId="015B5E53" w14:textId="0A9604DF"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349,0</w:t>
            </w:r>
          </w:p>
        </w:tc>
        <w:tc>
          <w:tcPr>
            <w:tcW w:w="1165" w:type="dxa"/>
            <w:tcBorders>
              <w:top w:val="nil"/>
              <w:left w:val="nil"/>
              <w:bottom w:val="single" w:sz="4" w:space="0" w:color="auto"/>
              <w:right w:val="single" w:sz="4" w:space="0" w:color="auto"/>
            </w:tcBorders>
            <w:shd w:val="clear" w:color="auto" w:fill="auto"/>
            <w:vAlign w:val="center"/>
            <w:hideMark/>
          </w:tcPr>
          <w:p w14:paraId="293E437C" w14:textId="6053B41B"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354,1</w:t>
            </w:r>
          </w:p>
        </w:tc>
        <w:tc>
          <w:tcPr>
            <w:tcW w:w="960" w:type="dxa"/>
            <w:tcBorders>
              <w:top w:val="nil"/>
              <w:left w:val="nil"/>
              <w:bottom w:val="single" w:sz="4" w:space="0" w:color="auto"/>
              <w:right w:val="single" w:sz="4" w:space="0" w:color="auto"/>
            </w:tcBorders>
            <w:shd w:val="clear" w:color="auto" w:fill="auto"/>
            <w:vAlign w:val="center"/>
            <w:hideMark/>
          </w:tcPr>
          <w:p w14:paraId="54AFC1C4" w14:textId="2EDCF4B5"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359,3</w:t>
            </w:r>
          </w:p>
        </w:tc>
        <w:tc>
          <w:tcPr>
            <w:tcW w:w="1012" w:type="dxa"/>
            <w:tcBorders>
              <w:top w:val="nil"/>
              <w:left w:val="nil"/>
              <w:bottom w:val="single" w:sz="4" w:space="0" w:color="auto"/>
              <w:right w:val="single" w:sz="4" w:space="0" w:color="auto"/>
            </w:tcBorders>
            <w:shd w:val="clear" w:color="auto" w:fill="auto"/>
            <w:vAlign w:val="center"/>
            <w:hideMark/>
          </w:tcPr>
          <w:p w14:paraId="75A959C0" w14:textId="5C7E6193"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364,4</w:t>
            </w:r>
          </w:p>
        </w:tc>
        <w:tc>
          <w:tcPr>
            <w:tcW w:w="960" w:type="dxa"/>
            <w:tcBorders>
              <w:top w:val="nil"/>
              <w:left w:val="nil"/>
              <w:bottom w:val="single" w:sz="4" w:space="0" w:color="auto"/>
              <w:right w:val="single" w:sz="4" w:space="0" w:color="auto"/>
            </w:tcBorders>
            <w:shd w:val="clear" w:color="auto" w:fill="auto"/>
            <w:vAlign w:val="center"/>
            <w:hideMark/>
          </w:tcPr>
          <w:p w14:paraId="7CE4FF4D" w14:textId="71C52DC2"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369,5</w:t>
            </w:r>
          </w:p>
        </w:tc>
        <w:tc>
          <w:tcPr>
            <w:tcW w:w="1012" w:type="dxa"/>
            <w:tcBorders>
              <w:top w:val="nil"/>
              <w:left w:val="nil"/>
              <w:bottom w:val="single" w:sz="4" w:space="0" w:color="auto"/>
              <w:right w:val="single" w:sz="4" w:space="0" w:color="auto"/>
            </w:tcBorders>
            <w:shd w:val="clear" w:color="auto" w:fill="auto"/>
            <w:vAlign w:val="center"/>
            <w:hideMark/>
          </w:tcPr>
          <w:p w14:paraId="7823242E" w14:textId="313BC2ED"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374,6</w:t>
            </w:r>
          </w:p>
        </w:tc>
        <w:tc>
          <w:tcPr>
            <w:tcW w:w="960" w:type="dxa"/>
            <w:tcBorders>
              <w:top w:val="nil"/>
              <w:left w:val="nil"/>
              <w:bottom w:val="single" w:sz="4" w:space="0" w:color="auto"/>
              <w:right w:val="single" w:sz="4" w:space="0" w:color="auto"/>
            </w:tcBorders>
            <w:shd w:val="clear" w:color="auto" w:fill="auto"/>
            <w:vAlign w:val="center"/>
            <w:hideMark/>
          </w:tcPr>
          <w:p w14:paraId="772FF89C" w14:textId="29BF3183"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379,7</w:t>
            </w:r>
          </w:p>
        </w:tc>
        <w:tc>
          <w:tcPr>
            <w:tcW w:w="960" w:type="dxa"/>
            <w:tcBorders>
              <w:top w:val="nil"/>
              <w:left w:val="nil"/>
              <w:bottom w:val="single" w:sz="4" w:space="0" w:color="auto"/>
              <w:right w:val="single" w:sz="4" w:space="0" w:color="auto"/>
            </w:tcBorders>
            <w:shd w:val="clear" w:color="auto" w:fill="auto"/>
            <w:vAlign w:val="center"/>
            <w:hideMark/>
          </w:tcPr>
          <w:p w14:paraId="06617B47" w14:textId="44EF5BB6"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384,9</w:t>
            </w:r>
          </w:p>
        </w:tc>
        <w:tc>
          <w:tcPr>
            <w:tcW w:w="889" w:type="dxa"/>
            <w:tcBorders>
              <w:top w:val="nil"/>
              <w:left w:val="nil"/>
              <w:bottom w:val="single" w:sz="4" w:space="0" w:color="auto"/>
              <w:right w:val="single" w:sz="4" w:space="0" w:color="auto"/>
            </w:tcBorders>
            <w:shd w:val="clear" w:color="auto" w:fill="auto"/>
            <w:vAlign w:val="center"/>
          </w:tcPr>
          <w:p w14:paraId="05B08D3B" w14:textId="28B2DC38"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390,0</w:t>
            </w:r>
          </w:p>
        </w:tc>
        <w:tc>
          <w:tcPr>
            <w:tcW w:w="889" w:type="dxa"/>
            <w:tcBorders>
              <w:top w:val="nil"/>
              <w:left w:val="nil"/>
              <w:bottom w:val="single" w:sz="4" w:space="0" w:color="auto"/>
              <w:right w:val="single" w:sz="4" w:space="0" w:color="auto"/>
            </w:tcBorders>
            <w:shd w:val="clear" w:color="auto" w:fill="auto"/>
            <w:vAlign w:val="center"/>
          </w:tcPr>
          <w:p w14:paraId="79D4360B" w14:textId="3D8C823D"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395,1</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2F6FB" w14:textId="426930EA" w:rsidR="00434F80" w:rsidRPr="00CC11EF" w:rsidRDefault="00434F80"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400,2</w:t>
            </w:r>
          </w:p>
        </w:tc>
      </w:tr>
      <w:tr w:rsidR="00434F80" w:rsidRPr="009B4204" w14:paraId="0E3DF5EC" w14:textId="77777777" w:rsidTr="007D4CF0">
        <w:trPr>
          <w:trHeight w:val="30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14F4085B" w14:textId="77777777"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отопление и вентиляция</w:t>
            </w:r>
          </w:p>
        </w:tc>
        <w:tc>
          <w:tcPr>
            <w:tcW w:w="950" w:type="dxa"/>
            <w:tcBorders>
              <w:top w:val="nil"/>
              <w:left w:val="nil"/>
              <w:bottom w:val="single" w:sz="4" w:space="0" w:color="auto"/>
              <w:right w:val="single" w:sz="4" w:space="0" w:color="auto"/>
            </w:tcBorders>
            <w:shd w:val="clear" w:color="auto" w:fill="auto"/>
            <w:vAlign w:val="center"/>
            <w:hideMark/>
          </w:tcPr>
          <w:p w14:paraId="70F15995" w14:textId="77777777"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760690C0" w14:textId="355DC83F"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258,1</w:t>
            </w:r>
          </w:p>
        </w:tc>
        <w:tc>
          <w:tcPr>
            <w:tcW w:w="960" w:type="dxa"/>
            <w:tcBorders>
              <w:top w:val="nil"/>
              <w:left w:val="nil"/>
              <w:bottom w:val="single" w:sz="4" w:space="0" w:color="auto"/>
              <w:right w:val="single" w:sz="4" w:space="0" w:color="auto"/>
            </w:tcBorders>
            <w:shd w:val="clear" w:color="auto" w:fill="auto"/>
            <w:vAlign w:val="center"/>
            <w:hideMark/>
          </w:tcPr>
          <w:p w14:paraId="74EC1E0B" w14:textId="1B3A2A3F"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269,2</w:t>
            </w:r>
          </w:p>
        </w:tc>
        <w:tc>
          <w:tcPr>
            <w:tcW w:w="960" w:type="dxa"/>
            <w:tcBorders>
              <w:top w:val="nil"/>
              <w:left w:val="nil"/>
              <w:bottom w:val="single" w:sz="4" w:space="0" w:color="auto"/>
              <w:right w:val="single" w:sz="4" w:space="0" w:color="auto"/>
            </w:tcBorders>
            <w:shd w:val="clear" w:color="auto" w:fill="auto"/>
            <w:vAlign w:val="center"/>
            <w:hideMark/>
          </w:tcPr>
          <w:p w14:paraId="2149756C" w14:textId="65BFF1B6"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275,5</w:t>
            </w:r>
          </w:p>
        </w:tc>
        <w:tc>
          <w:tcPr>
            <w:tcW w:w="1012" w:type="dxa"/>
            <w:tcBorders>
              <w:top w:val="nil"/>
              <w:left w:val="nil"/>
              <w:bottom w:val="single" w:sz="4" w:space="0" w:color="auto"/>
              <w:right w:val="single" w:sz="4" w:space="0" w:color="auto"/>
            </w:tcBorders>
            <w:shd w:val="clear" w:color="auto" w:fill="auto"/>
            <w:vAlign w:val="center"/>
            <w:hideMark/>
          </w:tcPr>
          <w:p w14:paraId="1A2A7998" w14:textId="569DF20D"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280,4</w:t>
            </w:r>
          </w:p>
        </w:tc>
        <w:tc>
          <w:tcPr>
            <w:tcW w:w="960" w:type="dxa"/>
            <w:tcBorders>
              <w:top w:val="nil"/>
              <w:left w:val="nil"/>
              <w:bottom w:val="single" w:sz="4" w:space="0" w:color="auto"/>
              <w:right w:val="single" w:sz="4" w:space="0" w:color="auto"/>
            </w:tcBorders>
            <w:shd w:val="clear" w:color="auto" w:fill="auto"/>
            <w:vAlign w:val="center"/>
            <w:hideMark/>
          </w:tcPr>
          <w:p w14:paraId="6A876906" w14:textId="50742195"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282,0</w:t>
            </w:r>
          </w:p>
        </w:tc>
        <w:tc>
          <w:tcPr>
            <w:tcW w:w="960" w:type="dxa"/>
            <w:tcBorders>
              <w:top w:val="nil"/>
              <w:left w:val="nil"/>
              <w:bottom w:val="single" w:sz="4" w:space="0" w:color="auto"/>
              <w:right w:val="single" w:sz="4" w:space="0" w:color="auto"/>
            </w:tcBorders>
            <w:shd w:val="clear" w:color="auto" w:fill="auto"/>
            <w:vAlign w:val="center"/>
            <w:hideMark/>
          </w:tcPr>
          <w:p w14:paraId="67D4FCD8" w14:textId="3893A259"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282,0</w:t>
            </w:r>
          </w:p>
        </w:tc>
        <w:tc>
          <w:tcPr>
            <w:tcW w:w="960" w:type="dxa"/>
            <w:tcBorders>
              <w:top w:val="nil"/>
              <w:left w:val="nil"/>
              <w:bottom w:val="single" w:sz="4" w:space="0" w:color="auto"/>
              <w:right w:val="single" w:sz="4" w:space="0" w:color="auto"/>
            </w:tcBorders>
            <w:shd w:val="clear" w:color="auto" w:fill="auto"/>
            <w:vAlign w:val="center"/>
            <w:hideMark/>
          </w:tcPr>
          <w:p w14:paraId="70F4D95C" w14:textId="20773D6F"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285,1</w:t>
            </w:r>
          </w:p>
        </w:tc>
        <w:tc>
          <w:tcPr>
            <w:tcW w:w="1165" w:type="dxa"/>
            <w:tcBorders>
              <w:top w:val="nil"/>
              <w:left w:val="nil"/>
              <w:bottom w:val="single" w:sz="4" w:space="0" w:color="auto"/>
              <w:right w:val="single" w:sz="4" w:space="0" w:color="auto"/>
            </w:tcBorders>
            <w:shd w:val="clear" w:color="auto" w:fill="auto"/>
            <w:vAlign w:val="center"/>
            <w:hideMark/>
          </w:tcPr>
          <w:p w14:paraId="7C439807" w14:textId="591644C3"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289,2</w:t>
            </w:r>
          </w:p>
        </w:tc>
        <w:tc>
          <w:tcPr>
            <w:tcW w:w="960" w:type="dxa"/>
            <w:tcBorders>
              <w:top w:val="nil"/>
              <w:left w:val="nil"/>
              <w:bottom w:val="single" w:sz="4" w:space="0" w:color="auto"/>
              <w:right w:val="single" w:sz="4" w:space="0" w:color="auto"/>
            </w:tcBorders>
            <w:shd w:val="clear" w:color="auto" w:fill="auto"/>
            <w:vAlign w:val="center"/>
            <w:hideMark/>
          </w:tcPr>
          <w:p w14:paraId="482C3D41" w14:textId="59DE6F72"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293,3</w:t>
            </w:r>
          </w:p>
        </w:tc>
        <w:tc>
          <w:tcPr>
            <w:tcW w:w="1012" w:type="dxa"/>
            <w:tcBorders>
              <w:top w:val="nil"/>
              <w:left w:val="nil"/>
              <w:bottom w:val="single" w:sz="4" w:space="0" w:color="auto"/>
              <w:right w:val="single" w:sz="4" w:space="0" w:color="auto"/>
            </w:tcBorders>
            <w:shd w:val="clear" w:color="auto" w:fill="auto"/>
            <w:vAlign w:val="center"/>
            <w:hideMark/>
          </w:tcPr>
          <w:p w14:paraId="6436B210" w14:textId="0238E490"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297,4</w:t>
            </w:r>
          </w:p>
        </w:tc>
        <w:tc>
          <w:tcPr>
            <w:tcW w:w="960" w:type="dxa"/>
            <w:tcBorders>
              <w:top w:val="nil"/>
              <w:left w:val="nil"/>
              <w:bottom w:val="single" w:sz="4" w:space="0" w:color="auto"/>
              <w:right w:val="single" w:sz="4" w:space="0" w:color="auto"/>
            </w:tcBorders>
            <w:shd w:val="clear" w:color="auto" w:fill="auto"/>
            <w:vAlign w:val="center"/>
            <w:hideMark/>
          </w:tcPr>
          <w:p w14:paraId="215A0CA5" w14:textId="652B4875"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301,5</w:t>
            </w:r>
          </w:p>
        </w:tc>
        <w:tc>
          <w:tcPr>
            <w:tcW w:w="1012" w:type="dxa"/>
            <w:tcBorders>
              <w:top w:val="nil"/>
              <w:left w:val="nil"/>
              <w:bottom w:val="single" w:sz="4" w:space="0" w:color="auto"/>
              <w:right w:val="single" w:sz="4" w:space="0" w:color="auto"/>
            </w:tcBorders>
            <w:shd w:val="clear" w:color="auto" w:fill="auto"/>
            <w:vAlign w:val="center"/>
            <w:hideMark/>
          </w:tcPr>
          <w:p w14:paraId="16A3E0F3" w14:textId="13C1B8E9"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305,6</w:t>
            </w:r>
          </w:p>
        </w:tc>
        <w:tc>
          <w:tcPr>
            <w:tcW w:w="960" w:type="dxa"/>
            <w:tcBorders>
              <w:top w:val="nil"/>
              <w:left w:val="nil"/>
              <w:bottom w:val="single" w:sz="4" w:space="0" w:color="auto"/>
              <w:right w:val="single" w:sz="4" w:space="0" w:color="auto"/>
            </w:tcBorders>
            <w:shd w:val="clear" w:color="auto" w:fill="auto"/>
            <w:vAlign w:val="center"/>
            <w:hideMark/>
          </w:tcPr>
          <w:p w14:paraId="27F976F0" w14:textId="5D2DB026"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309,7</w:t>
            </w:r>
          </w:p>
        </w:tc>
        <w:tc>
          <w:tcPr>
            <w:tcW w:w="960" w:type="dxa"/>
            <w:tcBorders>
              <w:top w:val="nil"/>
              <w:left w:val="nil"/>
              <w:bottom w:val="single" w:sz="4" w:space="0" w:color="auto"/>
              <w:right w:val="single" w:sz="4" w:space="0" w:color="auto"/>
            </w:tcBorders>
            <w:shd w:val="clear" w:color="auto" w:fill="auto"/>
            <w:vAlign w:val="center"/>
            <w:hideMark/>
          </w:tcPr>
          <w:p w14:paraId="2854928E" w14:textId="656759B5"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313,8</w:t>
            </w:r>
          </w:p>
        </w:tc>
        <w:tc>
          <w:tcPr>
            <w:tcW w:w="889" w:type="dxa"/>
            <w:tcBorders>
              <w:top w:val="nil"/>
              <w:left w:val="nil"/>
              <w:bottom w:val="single" w:sz="4" w:space="0" w:color="auto"/>
              <w:right w:val="single" w:sz="4" w:space="0" w:color="auto"/>
            </w:tcBorders>
            <w:shd w:val="clear" w:color="auto" w:fill="auto"/>
            <w:vAlign w:val="center"/>
          </w:tcPr>
          <w:p w14:paraId="29B4B69C" w14:textId="3AD4BF3E"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317,9</w:t>
            </w:r>
          </w:p>
        </w:tc>
        <w:tc>
          <w:tcPr>
            <w:tcW w:w="889" w:type="dxa"/>
            <w:tcBorders>
              <w:top w:val="nil"/>
              <w:left w:val="nil"/>
              <w:bottom w:val="single" w:sz="4" w:space="0" w:color="auto"/>
              <w:right w:val="single" w:sz="4" w:space="0" w:color="auto"/>
            </w:tcBorders>
            <w:shd w:val="clear" w:color="auto" w:fill="auto"/>
            <w:vAlign w:val="center"/>
          </w:tcPr>
          <w:p w14:paraId="35CCD536" w14:textId="7E7C6D1A"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7225C" w14:textId="6EB6F766"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326,1</w:t>
            </w:r>
          </w:p>
        </w:tc>
      </w:tr>
      <w:tr w:rsidR="00434F80" w:rsidRPr="009B4204" w14:paraId="00DDD67D" w14:textId="77777777" w:rsidTr="007D4CF0">
        <w:trPr>
          <w:trHeight w:val="30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7A1011AF" w14:textId="77777777"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ГВС</w:t>
            </w:r>
          </w:p>
        </w:tc>
        <w:tc>
          <w:tcPr>
            <w:tcW w:w="950" w:type="dxa"/>
            <w:tcBorders>
              <w:top w:val="nil"/>
              <w:left w:val="nil"/>
              <w:bottom w:val="single" w:sz="4" w:space="0" w:color="auto"/>
              <w:right w:val="single" w:sz="4" w:space="0" w:color="auto"/>
            </w:tcBorders>
            <w:shd w:val="clear" w:color="auto" w:fill="auto"/>
            <w:vAlign w:val="center"/>
            <w:hideMark/>
          </w:tcPr>
          <w:p w14:paraId="55835431" w14:textId="77777777"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2A41D21D" w14:textId="72BD43B8"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58,8</w:t>
            </w:r>
          </w:p>
        </w:tc>
        <w:tc>
          <w:tcPr>
            <w:tcW w:w="960" w:type="dxa"/>
            <w:tcBorders>
              <w:top w:val="nil"/>
              <w:left w:val="nil"/>
              <w:bottom w:val="single" w:sz="4" w:space="0" w:color="auto"/>
              <w:right w:val="single" w:sz="4" w:space="0" w:color="auto"/>
            </w:tcBorders>
            <w:shd w:val="clear" w:color="auto" w:fill="auto"/>
            <w:vAlign w:val="center"/>
            <w:hideMark/>
          </w:tcPr>
          <w:p w14:paraId="3A26751B" w14:textId="48AF4E25"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960" w:type="dxa"/>
            <w:tcBorders>
              <w:top w:val="nil"/>
              <w:left w:val="nil"/>
              <w:bottom w:val="single" w:sz="4" w:space="0" w:color="auto"/>
              <w:right w:val="single" w:sz="4" w:space="0" w:color="auto"/>
            </w:tcBorders>
            <w:shd w:val="clear" w:color="auto" w:fill="auto"/>
            <w:vAlign w:val="center"/>
            <w:hideMark/>
          </w:tcPr>
          <w:p w14:paraId="70676D17" w14:textId="5E5D0F8A"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60,7</w:t>
            </w:r>
          </w:p>
        </w:tc>
        <w:tc>
          <w:tcPr>
            <w:tcW w:w="1012" w:type="dxa"/>
            <w:tcBorders>
              <w:top w:val="nil"/>
              <w:left w:val="nil"/>
              <w:bottom w:val="single" w:sz="4" w:space="0" w:color="auto"/>
              <w:right w:val="single" w:sz="4" w:space="0" w:color="auto"/>
            </w:tcBorders>
            <w:shd w:val="clear" w:color="auto" w:fill="auto"/>
            <w:vAlign w:val="center"/>
            <w:hideMark/>
          </w:tcPr>
          <w:p w14:paraId="4AD0F4DB" w14:textId="6E683ECA"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61,2</w:t>
            </w:r>
          </w:p>
        </w:tc>
        <w:tc>
          <w:tcPr>
            <w:tcW w:w="960" w:type="dxa"/>
            <w:tcBorders>
              <w:top w:val="nil"/>
              <w:left w:val="nil"/>
              <w:bottom w:val="single" w:sz="4" w:space="0" w:color="auto"/>
              <w:right w:val="single" w:sz="4" w:space="0" w:color="auto"/>
            </w:tcBorders>
            <w:shd w:val="clear" w:color="auto" w:fill="auto"/>
            <w:vAlign w:val="center"/>
            <w:hideMark/>
          </w:tcPr>
          <w:p w14:paraId="4D4E45CE" w14:textId="497C5C12"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61,7</w:t>
            </w:r>
          </w:p>
        </w:tc>
        <w:tc>
          <w:tcPr>
            <w:tcW w:w="960" w:type="dxa"/>
            <w:tcBorders>
              <w:top w:val="nil"/>
              <w:left w:val="nil"/>
              <w:bottom w:val="single" w:sz="4" w:space="0" w:color="auto"/>
              <w:right w:val="single" w:sz="4" w:space="0" w:color="auto"/>
            </w:tcBorders>
            <w:shd w:val="clear" w:color="auto" w:fill="auto"/>
            <w:vAlign w:val="center"/>
            <w:hideMark/>
          </w:tcPr>
          <w:p w14:paraId="4ED8DE48" w14:textId="643C1CDE"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61,9</w:t>
            </w:r>
          </w:p>
        </w:tc>
        <w:tc>
          <w:tcPr>
            <w:tcW w:w="960" w:type="dxa"/>
            <w:tcBorders>
              <w:top w:val="nil"/>
              <w:left w:val="nil"/>
              <w:bottom w:val="single" w:sz="4" w:space="0" w:color="auto"/>
              <w:right w:val="single" w:sz="4" w:space="0" w:color="auto"/>
            </w:tcBorders>
            <w:shd w:val="clear" w:color="auto" w:fill="auto"/>
            <w:vAlign w:val="center"/>
            <w:hideMark/>
          </w:tcPr>
          <w:p w14:paraId="70D43FF4" w14:textId="4CB0BDE2"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63,9</w:t>
            </w:r>
          </w:p>
        </w:tc>
        <w:tc>
          <w:tcPr>
            <w:tcW w:w="1165" w:type="dxa"/>
            <w:tcBorders>
              <w:top w:val="nil"/>
              <w:left w:val="nil"/>
              <w:bottom w:val="single" w:sz="4" w:space="0" w:color="auto"/>
              <w:right w:val="single" w:sz="4" w:space="0" w:color="auto"/>
            </w:tcBorders>
            <w:shd w:val="clear" w:color="auto" w:fill="auto"/>
            <w:vAlign w:val="center"/>
            <w:hideMark/>
          </w:tcPr>
          <w:p w14:paraId="19A65EA4" w14:textId="1DEBE2E2"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64,9</w:t>
            </w:r>
          </w:p>
        </w:tc>
        <w:tc>
          <w:tcPr>
            <w:tcW w:w="960" w:type="dxa"/>
            <w:tcBorders>
              <w:top w:val="nil"/>
              <w:left w:val="nil"/>
              <w:bottom w:val="single" w:sz="4" w:space="0" w:color="auto"/>
              <w:right w:val="single" w:sz="4" w:space="0" w:color="auto"/>
            </w:tcBorders>
            <w:shd w:val="clear" w:color="auto" w:fill="auto"/>
            <w:vAlign w:val="center"/>
            <w:hideMark/>
          </w:tcPr>
          <w:p w14:paraId="1E897BBE" w14:textId="2873C97D"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65,9</w:t>
            </w:r>
          </w:p>
        </w:tc>
        <w:tc>
          <w:tcPr>
            <w:tcW w:w="1012" w:type="dxa"/>
            <w:tcBorders>
              <w:top w:val="nil"/>
              <w:left w:val="nil"/>
              <w:bottom w:val="single" w:sz="4" w:space="0" w:color="auto"/>
              <w:right w:val="single" w:sz="4" w:space="0" w:color="auto"/>
            </w:tcBorders>
            <w:shd w:val="clear" w:color="auto" w:fill="auto"/>
            <w:vAlign w:val="center"/>
            <w:hideMark/>
          </w:tcPr>
          <w:p w14:paraId="1B5CEA6A" w14:textId="5899F656"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67,0</w:t>
            </w:r>
          </w:p>
        </w:tc>
        <w:tc>
          <w:tcPr>
            <w:tcW w:w="960" w:type="dxa"/>
            <w:tcBorders>
              <w:top w:val="nil"/>
              <w:left w:val="nil"/>
              <w:bottom w:val="single" w:sz="4" w:space="0" w:color="auto"/>
              <w:right w:val="single" w:sz="4" w:space="0" w:color="auto"/>
            </w:tcBorders>
            <w:shd w:val="clear" w:color="auto" w:fill="auto"/>
            <w:vAlign w:val="center"/>
            <w:hideMark/>
          </w:tcPr>
          <w:p w14:paraId="5699956F" w14:textId="0F5E939C"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68,0</w:t>
            </w:r>
          </w:p>
        </w:tc>
        <w:tc>
          <w:tcPr>
            <w:tcW w:w="1012" w:type="dxa"/>
            <w:tcBorders>
              <w:top w:val="nil"/>
              <w:left w:val="nil"/>
              <w:bottom w:val="single" w:sz="4" w:space="0" w:color="auto"/>
              <w:right w:val="single" w:sz="4" w:space="0" w:color="auto"/>
            </w:tcBorders>
            <w:shd w:val="clear" w:color="auto" w:fill="auto"/>
            <w:vAlign w:val="center"/>
            <w:hideMark/>
          </w:tcPr>
          <w:p w14:paraId="5D06B49D" w14:textId="623BFA7E"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69,0</w:t>
            </w:r>
          </w:p>
        </w:tc>
        <w:tc>
          <w:tcPr>
            <w:tcW w:w="960" w:type="dxa"/>
            <w:tcBorders>
              <w:top w:val="nil"/>
              <w:left w:val="nil"/>
              <w:bottom w:val="single" w:sz="4" w:space="0" w:color="auto"/>
              <w:right w:val="single" w:sz="4" w:space="0" w:color="auto"/>
            </w:tcBorders>
            <w:shd w:val="clear" w:color="auto" w:fill="auto"/>
            <w:vAlign w:val="center"/>
            <w:hideMark/>
          </w:tcPr>
          <w:p w14:paraId="654BDD73" w14:textId="1DD0E6C6"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70,0</w:t>
            </w:r>
          </w:p>
        </w:tc>
        <w:tc>
          <w:tcPr>
            <w:tcW w:w="960" w:type="dxa"/>
            <w:tcBorders>
              <w:top w:val="nil"/>
              <w:left w:val="nil"/>
              <w:bottom w:val="single" w:sz="4" w:space="0" w:color="auto"/>
              <w:right w:val="single" w:sz="4" w:space="0" w:color="auto"/>
            </w:tcBorders>
            <w:shd w:val="clear" w:color="auto" w:fill="auto"/>
            <w:vAlign w:val="center"/>
            <w:hideMark/>
          </w:tcPr>
          <w:p w14:paraId="2A7B6CA1" w14:textId="024AAAFD"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71,0</w:t>
            </w:r>
          </w:p>
        </w:tc>
        <w:tc>
          <w:tcPr>
            <w:tcW w:w="889" w:type="dxa"/>
            <w:tcBorders>
              <w:top w:val="nil"/>
              <w:left w:val="nil"/>
              <w:bottom w:val="single" w:sz="4" w:space="0" w:color="auto"/>
              <w:right w:val="single" w:sz="4" w:space="0" w:color="auto"/>
            </w:tcBorders>
            <w:shd w:val="clear" w:color="auto" w:fill="auto"/>
            <w:vAlign w:val="center"/>
          </w:tcPr>
          <w:p w14:paraId="4635A42A" w14:textId="42D4204B"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72,1</w:t>
            </w:r>
          </w:p>
        </w:tc>
        <w:tc>
          <w:tcPr>
            <w:tcW w:w="889" w:type="dxa"/>
            <w:tcBorders>
              <w:top w:val="nil"/>
              <w:left w:val="nil"/>
              <w:bottom w:val="single" w:sz="4" w:space="0" w:color="auto"/>
              <w:right w:val="single" w:sz="4" w:space="0" w:color="auto"/>
            </w:tcBorders>
            <w:shd w:val="clear" w:color="auto" w:fill="auto"/>
            <w:vAlign w:val="center"/>
          </w:tcPr>
          <w:p w14:paraId="6E9FCF2A" w14:textId="7A5E9D09"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73,1</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32CE3" w14:textId="23361CD7"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74,1</w:t>
            </w:r>
          </w:p>
        </w:tc>
      </w:tr>
      <w:tr w:rsidR="00434F80" w:rsidRPr="009B4204" w14:paraId="1ED831CC" w14:textId="77777777" w:rsidTr="007D4CF0">
        <w:trPr>
          <w:trHeight w:val="30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597A1A9A" w14:textId="77777777"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пар</w:t>
            </w:r>
          </w:p>
        </w:tc>
        <w:tc>
          <w:tcPr>
            <w:tcW w:w="950" w:type="dxa"/>
            <w:tcBorders>
              <w:top w:val="nil"/>
              <w:left w:val="nil"/>
              <w:bottom w:val="single" w:sz="4" w:space="0" w:color="auto"/>
              <w:right w:val="single" w:sz="4" w:space="0" w:color="auto"/>
            </w:tcBorders>
            <w:shd w:val="clear" w:color="auto" w:fill="auto"/>
            <w:vAlign w:val="center"/>
            <w:hideMark/>
          </w:tcPr>
          <w:p w14:paraId="3C5B71B2" w14:textId="77777777"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1B258040" w14:textId="23198E4F"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5</w:t>
            </w:r>
          </w:p>
        </w:tc>
        <w:tc>
          <w:tcPr>
            <w:tcW w:w="960" w:type="dxa"/>
            <w:tcBorders>
              <w:top w:val="nil"/>
              <w:left w:val="nil"/>
              <w:bottom w:val="single" w:sz="4" w:space="0" w:color="auto"/>
              <w:right w:val="single" w:sz="4" w:space="0" w:color="auto"/>
            </w:tcBorders>
            <w:shd w:val="clear" w:color="auto" w:fill="auto"/>
            <w:vAlign w:val="center"/>
            <w:hideMark/>
          </w:tcPr>
          <w:p w14:paraId="08B5CEC7" w14:textId="79FDC660"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5</w:t>
            </w:r>
          </w:p>
        </w:tc>
        <w:tc>
          <w:tcPr>
            <w:tcW w:w="960" w:type="dxa"/>
            <w:tcBorders>
              <w:top w:val="nil"/>
              <w:left w:val="nil"/>
              <w:bottom w:val="single" w:sz="4" w:space="0" w:color="auto"/>
              <w:right w:val="single" w:sz="4" w:space="0" w:color="auto"/>
            </w:tcBorders>
            <w:shd w:val="clear" w:color="auto" w:fill="auto"/>
            <w:vAlign w:val="center"/>
            <w:hideMark/>
          </w:tcPr>
          <w:p w14:paraId="41CA4C42" w14:textId="5EADE5D8"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5</w:t>
            </w:r>
          </w:p>
        </w:tc>
        <w:tc>
          <w:tcPr>
            <w:tcW w:w="1012" w:type="dxa"/>
            <w:tcBorders>
              <w:top w:val="nil"/>
              <w:left w:val="nil"/>
              <w:bottom w:val="single" w:sz="4" w:space="0" w:color="auto"/>
              <w:right w:val="single" w:sz="4" w:space="0" w:color="auto"/>
            </w:tcBorders>
            <w:shd w:val="clear" w:color="auto" w:fill="auto"/>
            <w:vAlign w:val="center"/>
            <w:hideMark/>
          </w:tcPr>
          <w:p w14:paraId="08DC6103" w14:textId="45E85C6E"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5</w:t>
            </w:r>
          </w:p>
        </w:tc>
        <w:tc>
          <w:tcPr>
            <w:tcW w:w="960" w:type="dxa"/>
            <w:tcBorders>
              <w:top w:val="nil"/>
              <w:left w:val="nil"/>
              <w:bottom w:val="single" w:sz="4" w:space="0" w:color="auto"/>
              <w:right w:val="single" w:sz="4" w:space="0" w:color="auto"/>
            </w:tcBorders>
            <w:shd w:val="clear" w:color="auto" w:fill="auto"/>
            <w:vAlign w:val="center"/>
            <w:hideMark/>
          </w:tcPr>
          <w:p w14:paraId="09826C30" w14:textId="62520CB4"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5</w:t>
            </w:r>
          </w:p>
        </w:tc>
        <w:tc>
          <w:tcPr>
            <w:tcW w:w="960" w:type="dxa"/>
            <w:tcBorders>
              <w:top w:val="nil"/>
              <w:left w:val="nil"/>
              <w:bottom w:val="single" w:sz="4" w:space="0" w:color="auto"/>
              <w:right w:val="single" w:sz="4" w:space="0" w:color="auto"/>
            </w:tcBorders>
            <w:shd w:val="clear" w:color="auto" w:fill="auto"/>
            <w:vAlign w:val="center"/>
            <w:hideMark/>
          </w:tcPr>
          <w:p w14:paraId="6B7D1479" w14:textId="1EA793C2"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5</w:t>
            </w:r>
          </w:p>
        </w:tc>
        <w:tc>
          <w:tcPr>
            <w:tcW w:w="960" w:type="dxa"/>
            <w:tcBorders>
              <w:top w:val="nil"/>
              <w:left w:val="nil"/>
              <w:bottom w:val="single" w:sz="4" w:space="0" w:color="auto"/>
              <w:right w:val="single" w:sz="4" w:space="0" w:color="auto"/>
            </w:tcBorders>
            <w:shd w:val="clear" w:color="auto" w:fill="auto"/>
            <w:vAlign w:val="center"/>
            <w:hideMark/>
          </w:tcPr>
          <w:p w14:paraId="38875826" w14:textId="256D0A85"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5</w:t>
            </w:r>
          </w:p>
        </w:tc>
        <w:tc>
          <w:tcPr>
            <w:tcW w:w="1165" w:type="dxa"/>
            <w:tcBorders>
              <w:top w:val="nil"/>
              <w:left w:val="nil"/>
              <w:bottom w:val="single" w:sz="4" w:space="0" w:color="auto"/>
              <w:right w:val="single" w:sz="4" w:space="0" w:color="auto"/>
            </w:tcBorders>
            <w:shd w:val="clear" w:color="auto" w:fill="auto"/>
            <w:vAlign w:val="center"/>
          </w:tcPr>
          <w:p w14:paraId="3B4D7CC0" w14:textId="29110BA7"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5</w:t>
            </w:r>
          </w:p>
        </w:tc>
        <w:tc>
          <w:tcPr>
            <w:tcW w:w="960" w:type="dxa"/>
            <w:tcBorders>
              <w:top w:val="nil"/>
              <w:left w:val="nil"/>
              <w:bottom w:val="single" w:sz="4" w:space="0" w:color="auto"/>
              <w:right w:val="single" w:sz="4" w:space="0" w:color="auto"/>
            </w:tcBorders>
            <w:shd w:val="clear" w:color="auto" w:fill="auto"/>
            <w:vAlign w:val="center"/>
          </w:tcPr>
          <w:p w14:paraId="26B7AE83" w14:textId="1F27B576"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5</w:t>
            </w:r>
          </w:p>
        </w:tc>
        <w:tc>
          <w:tcPr>
            <w:tcW w:w="1012" w:type="dxa"/>
            <w:tcBorders>
              <w:top w:val="nil"/>
              <w:left w:val="nil"/>
              <w:bottom w:val="single" w:sz="4" w:space="0" w:color="auto"/>
              <w:right w:val="single" w:sz="4" w:space="0" w:color="auto"/>
            </w:tcBorders>
            <w:shd w:val="clear" w:color="auto" w:fill="auto"/>
            <w:vAlign w:val="center"/>
          </w:tcPr>
          <w:p w14:paraId="6FAEAC7B" w14:textId="4CFBB06B"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5</w:t>
            </w:r>
          </w:p>
        </w:tc>
        <w:tc>
          <w:tcPr>
            <w:tcW w:w="960" w:type="dxa"/>
            <w:tcBorders>
              <w:top w:val="nil"/>
              <w:left w:val="nil"/>
              <w:bottom w:val="single" w:sz="4" w:space="0" w:color="auto"/>
              <w:right w:val="single" w:sz="4" w:space="0" w:color="auto"/>
            </w:tcBorders>
            <w:shd w:val="clear" w:color="auto" w:fill="auto"/>
            <w:vAlign w:val="center"/>
          </w:tcPr>
          <w:p w14:paraId="1B1BE32C" w14:textId="54151B61"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5</w:t>
            </w:r>
          </w:p>
        </w:tc>
        <w:tc>
          <w:tcPr>
            <w:tcW w:w="1012" w:type="dxa"/>
            <w:tcBorders>
              <w:top w:val="nil"/>
              <w:left w:val="nil"/>
              <w:bottom w:val="single" w:sz="4" w:space="0" w:color="auto"/>
              <w:right w:val="single" w:sz="4" w:space="0" w:color="auto"/>
            </w:tcBorders>
            <w:shd w:val="clear" w:color="auto" w:fill="auto"/>
            <w:vAlign w:val="center"/>
          </w:tcPr>
          <w:p w14:paraId="17E6C576" w14:textId="43B4753F"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5</w:t>
            </w:r>
          </w:p>
        </w:tc>
        <w:tc>
          <w:tcPr>
            <w:tcW w:w="960" w:type="dxa"/>
            <w:tcBorders>
              <w:top w:val="nil"/>
              <w:left w:val="nil"/>
              <w:bottom w:val="single" w:sz="4" w:space="0" w:color="auto"/>
              <w:right w:val="single" w:sz="4" w:space="0" w:color="auto"/>
            </w:tcBorders>
            <w:shd w:val="clear" w:color="auto" w:fill="auto"/>
            <w:vAlign w:val="center"/>
          </w:tcPr>
          <w:p w14:paraId="0B31F55F" w14:textId="70CF9EE9"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5</w:t>
            </w:r>
          </w:p>
        </w:tc>
        <w:tc>
          <w:tcPr>
            <w:tcW w:w="960" w:type="dxa"/>
            <w:tcBorders>
              <w:top w:val="nil"/>
              <w:left w:val="nil"/>
              <w:bottom w:val="single" w:sz="4" w:space="0" w:color="auto"/>
              <w:right w:val="single" w:sz="4" w:space="0" w:color="auto"/>
            </w:tcBorders>
            <w:shd w:val="clear" w:color="auto" w:fill="auto"/>
            <w:vAlign w:val="center"/>
          </w:tcPr>
          <w:p w14:paraId="169EE527" w14:textId="52A4817A"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5</w:t>
            </w:r>
          </w:p>
        </w:tc>
        <w:tc>
          <w:tcPr>
            <w:tcW w:w="889" w:type="dxa"/>
            <w:tcBorders>
              <w:top w:val="nil"/>
              <w:left w:val="nil"/>
              <w:bottom w:val="single" w:sz="4" w:space="0" w:color="auto"/>
              <w:right w:val="single" w:sz="4" w:space="0" w:color="auto"/>
            </w:tcBorders>
            <w:shd w:val="clear" w:color="auto" w:fill="auto"/>
            <w:vAlign w:val="center"/>
          </w:tcPr>
          <w:p w14:paraId="602A74F1" w14:textId="2CC8978E"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5</w:t>
            </w:r>
          </w:p>
        </w:tc>
        <w:tc>
          <w:tcPr>
            <w:tcW w:w="889" w:type="dxa"/>
            <w:tcBorders>
              <w:top w:val="nil"/>
              <w:left w:val="nil"/>
              <w:bottom w:val="single" w:sz="4" w:space="0" w:color="auto"/>
              <w:right w:val="single" w:sz="4" w:space="0" w:color="auto"/>
            </w:tcBorders>
            <w:shd w:val="clear" w:color="auto" w:fill="auto"/>
            <w:vAlign w:val="center"/>
          </w:tcPr>
          <w:p w14:paraId="173E9EA7" w14:textId="6FDEA4BA"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5</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8C9C003" w14:textId="18120682"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5</w:t>
            </w:r>
          </w:p>
        </w:tc>
      </w:tr>
      <w:tr w:rsidR="00434F80" w:rsidRPr="009B4204" w14:paraId="3E203C11" w14:textId="77777777" w:rsidTr="007D4CF0">
        <w:trPr>
          <w:trHeight w:val="30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66FB1881" w14:textId="77777777"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УРУТ на выработку тепловой энергии</w:t>
            </w:r>
          </w:p>
        </w:tc>
        <w:tc>
          <w:tcPr>
            <w:tcW w:w="950" w:type="dxa"/>
            <w:tcBorders>
              <w:top w:val="nil"/>
              <w:left w:val="nil"/>
              <w:bottom w:val="single" w:sz="4" w:space="0" w:color="auto"/>
              <w:right w:val="single" w:sz="4" w:space="0" w:color="auto"/>
            </w:tcBorders>
            <w:shd w:val="clear" w:color="auto" w:fill="auto"/>
            <w:vAlign w:val="center"/>
            <w:hideMark/>
          </w:tcPr>
          <w:p w14:paraId="49E7EBF2" w14:textId="77777777"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кг/Гкал</w:t>
            </w:r>
          </w:p>
        </w:tc>
        <w:tc>
          <w:tcPr>
            <w:tcW w:w="960" w:type="dxa"/>
            <w:tcBorders>
              <w:top w:val="nil"/>
              <w:left w:val="nil"/>
              <w:bottom w:val="single" w:sz="4" w:space="0" w:color="auto"/>
              <w:right w:val="single" w:sz="4" w:space="0" w:color="auto"/>
            </w:tcBorders>
            <w:shd w:val="clear" w:color="auto" w:fill="auto"/>
            <w:vAlign w:val="center"/>
            <w:hideMark/>
          </w:tcPr>
          <w:p w14:paraId="61539002" w14:textId="35B319F6"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164,1</w:t>
            </w:r>
          </w:p>
        </w:tc>
        <w:tc>
          <w:tcPr>
            <w:tcW w:w="960" w:type="dxa"/>
            <w:tcBorders>
              <w:top w:val="nil"/>
              <w:left w:val="nil"/>
              <w:bottom w:val="single" w:sz="4" w:space="0" w:color="auto"/>
              <w:right w:val="single" w:sz="4" w:space="0" w:color="auto"/>
            </w:tcBorders>
            <w:shd w:val="clear" w:color="auto" w:fill="auto"/>
            <w:vAlign w:val="center"/>
            <w:hideMark/>
          </w:tcPr>
          <w:p w14:paraId="5DC8888C" w14:textId="66E9245B"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165,9</w:t>
            </w:r>
          </w:p>
        </w:tc>
        <w:tc>
          <w:tcPr>
            <w:tcW w:w="960" w:type="dxa"/>
            <w:tcBorders>
              <w:top w:val="nil"/>
              <w:left w:val="nil"/>
              <w:bottom w:val="single" w:sz="4" w:space="0" w:color="auto"/>
              <w:right w:val="single" w:sz="4" w:space="0" w:color="auto"/>
            </w:tcBorders>
            <w:shd w:val="clear" w:color="auto" w:fill="auto"/>
            <w:vAlign w:val="center"/>
            <w:hideMark/>
          </w:tcPr>
          <w:p w14:paraId="712B4B4F" w14:textId="2DB7781F"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148,9</w:t>
            </w:r>
          </w:p>
        </w:tc>
        <w:tc>
          <w:tcPr>
            <w:tcW w:w="1012" w:type="dxa"/>
            <w:tcBorders>
              <w:top w:val="nil"/>
              <w:left w:val="nil"/>
              <w:bottom w:val="single" w:sz="4" w:space="0" w:color="auto"/>
              <w:right w:val="single" w:sz="4" w:space="0" w:color="auto"/>
            </w:tcBorders>
            <w:shd w:val="clear" w:color="auto" w:fill="auto"/>
            <w:vAlign w:val="center"/>
            <w:hideMark/>
          </w:tcPr>
          <w:p w14:paraId="24F4F77C" w14:textId="66F9F400"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148,9</w:t>
            </w:r>
          </w:p>
        </w:tc>
        <w:tc>
          <w:tcPr>
            <w:tcW w:w="960" w:type="dxa"/>
            <w:tcBorders>
              <w:top w:val="nil"/>
              <w:left w:val="nil"/>
              <w:bottom w:val="single" w:sz="4" w:space="0" w:color="auto"/>
              <w:right w:val="single" w:sz="4" w:space="0" w:color="auto"/>
            </w:tcBorders>
            <w:shd w:val="clear" w:color="auto" w:fill="auto"/>
            <w:vAlign w:val="center"/>
            <w:hideMark/>
          </w:tcPr>
          <w:p w14:paraId="64C7052B" w14:textId="4735E9FC"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148,9</w:t>
            </w:r>
          </w:p>
        </w:tc>
        <w:tc>
          <w:tcPr>
            <w:tcW w:w="960" w:type="dxa"/>
            <w:tcBorders>
              <w:top w:val="nil"/>
              <w:left w:val="nil"/>
              <w:bottom w:val="single" w:sz="4" w:space="0" w:color="auto"/>
              <w:right w:val="single" w:sz="4" w:space="0" w:color="auto"/>
            </w:tcBorders>
            <w:shd w:val="clear" w:color="auto" w:fill="auto"/>
            <w:vAlign w:val="center"/>
            <w:hideMark/>
          </w:tcPr>
          <w:p w14:paraId="421E3A82" w14:textId="0B53F697"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148,9</w:t>
            </w:r>
          </w:p>
        </w:tc>
        <w:tc>
          <w:tcPr>
            <w:tcW w:w="960" w:type="dxa"/>
            <w:tcBorders>
              <w:top w:val="nil"/>
              <w:left w:val="nil"/>
              <w:bottom w:val="single" w:sz="4" w:space="0" w:color="auto"/>
              <w:right w:val="single" w:sz="4" w:space="0" w:color="auto"/>
            </w:tcBorders>
            <w:shd w:val="clear" w:color="auto" w:fill="auto"/>
            <w:vAlign w:val="center"/>
            <w:hideMark/>
          </w:tcPr>
          <w:p w14:paraId="1CB758AF" w14:textId="23301EB0"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148,9</w:t>
            </w:r>
          </w:p>
        </w:tc>
        <w:tc>
          <w:tcPr>
            <w:tcW w:w="1165" w:type="dxa"/>
            <w:tcBorders>
              <w:top w:val="nil"/>
              <w:left w:val="nil"/>
              <w:bottom w:val="single" w:sz="4" w:space="0" w:color="auto"/>
              <w:right w:val="single" w:sz="4" w:space="0" w:color="auto"/>
            </w:tcBorders>
            <w:shd w:val="clear" w:color="auto" w:fill="auto"/>
            <w:vAlign w:val="center"/>
            <w:hideMark/>
          </w:tcPr>
          <w:p w14:paraId="40D1E1AE" w14:textId="50F3C7D0"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148,9</w:t>
            </w:r>
          </w:p>
        </w:tc>
        <w:tc>
          <w:tcPr>
            <w:tcW w:w="960" w:type="dxa"/>
            <w:tcBorders>
              <w:top w:val="nil"/>
              <w:left w:val="nil"/>
              <w:bottom w:val="single" w:sz="4" w:space="0" w:color="auto"/>
              <w:right w:val="single" w:sz="4" w:space="0" w:color="auto"/>
            </w:tcBorders>
            <w:shd w:val="clear" w:color="auto" w:fill="auto"/>
            <w:vAlign w:val="center"/>
            <w:hideMark/>
          </w:tcPr>
          <w:p w14:paraId="4ECB9B37" w14:textId="06BCBEFD"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148,9</w:t>
            </w:r>
          </w:p>
        </w:tc>
        <w:tc>
          <w:tcPr>
            <w:tcW w:w="1012" w:type="dxa"/>
            <w:tcBorders>
              <w:top w:val="nil"/>
              <w:left w:val="nil"/>
              <w:bottom w:val="single" w:sz="4" w:space="0" w:color="auto"/>
              <w:right w:val="single" w:sz="4" w:space="0" w:color="auto"/>
            </w:tcBorders>
            <w:shd w:val="clear" w:color="auto" w:fill="auto"/>
            <w:vAlign w:val="center"/>
            <w:hideMark/>
          </w:tcPr>
          <w:p w14:paraId="740E6000" w14:textId="63F921FF"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148,9</w:t>
            </w:r>
          </w:p>
        </w:tc>
        <w:tc>
          <w:tcPr>
            <w:tcW w:w="960" w:type="dxa"/>
            <w:tcBorders>
              <w:top w:val="nil"/>
              <w:left w:val="nil"/>
              <w:bottom w:val="single" w:sz="4" w:space="0" w:color="auto"/>
              <w:right w:val="single" w:sz="4" w:space="0" w:color="auto"/>
            </w:tcBorders>
            <w:shd w:val="clear" w:color="auto" w:fill="auto"/>
            <w:vAlign w:val="center"/>
            <w:hideMark/>
          </w:tcPr>
          <w:p w14:paraId="6685C3BA" w14:textId="20819F44"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148,9</w:t>
            </w:r>
          </w:p>
        </w:tc>
        <w:tc>
          <w:tcPr>
            <w:tcW w:w="1012" w:type="dxa"/>
            <w:tcBorders>
              <w:top w:val="nil"/>
              <w:left w:val="nil"/>
              <w:bottom w:val="single" w:sz="4" w:space="0" w:color="auto"/>
              <w:right w:val="single" w:sz="4" w:space="0" w:color="auto"/>
            </w:tcBorders>
            <w:shd w:val="clear" w:color="auto" w:fill="auto"/>
            <w:vAlign w:val="center"/>
            <w:hideMark/>
          </w:tcPr>
          <w:p w14:paraId="34B2ADC8" w14:textId="31822017"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148,9</w:t>
            </w:r>
          </w:p>
        </w:tc>
        <w:tc>
          <w:tcPr>
            <w:tcW w:w="960" w:type="dxa"/>
            <w:tcBorders>
              <w:top w:val="nil"/>
              <w:left w:val="nil"/>
              <w:bottom w:val="single" w:sz="4" w:space="0" w:color="auto"/>
              <w:right w:val="single" w:sz="4" w:space="0" w:color="auto"/>
            </w:tcBorders>
            <w:shd w:val="clear" w:color="auto" w:fill="auto"/>
            <w:vAlign w:val="center"/>
            <w:hideMark/>
          </w:tcPr>
          <w:p w14:paraId="45C1AB1F" w14:textId="2B949187"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148,9</w:t>
            </w:r>
          </w:p>
        </w:tc>
        <w:tc>
          <w:tcPr>
            <w:tcW w:w="960" w:type="dxa"/>
            <w:tcBorders>
              <w:top w:val="nil"/>
              <w:left w:val="nil"/>
              <w:bottom w:val="single" w:sz="4" w:space="0" w:color="auto"/>
              <w:right w:val="single" w:sz="4" w:space="0" w:color="auto"/>
            </w:tcBorders>
            <w:shd w:val="clear" w:color="auto" w:fill="auto"/>
            <w:vAlign w:val="center"/>
            <w:hideMark/>
          </w:tcPr>
          <w:p w14:paraId="31CE9975" w14:textId="733A1FA7"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148,9</w:t>
            </w:r>
          </w:p>
        </w:tc>
        <w:tc>
          <w:tcPr>
            <w:tcW w:w="889" w:type="dxa"/>
            <w:tcBorders>
              <w:top w:val="nil"/>
              <w:left w:val="nil"/>
              <w:bottom w:val="single" w:sz="4" w:space="0" w:color="auto"/>
              <w:right w:val="single" w:sz="4" w:space="0" w:color="auto"/>
            </w:tcBorders>
            <w:shd w:val="clear" w:color="auto" w:fill="auto"/>
            <w:vAlign w:val="center"/>
          </w:tcPr>
          <w:p w14:paraId="25AB1B73" w14:textId="1D84D77D"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148,9</w:t>
            </w:r>
          </w:p>
        </w:tc>
        <w:tc>
          <w:tcPr>
            <w:tcW w:w="889" w:type="dxa"/>
            <w:tcBorders>
              <w:top w:val="nil"/>
              <w:left w:val="nil"/>
              <w:bottom w:val="single" w:sz="4" w:space="0" w:color="auto"/>
              <w:right w:val="single" w:sz="4" w:space="0" w:color="auto"/>
            </w:tcBorders>
            <w:shd w:val="clear" w:color="auto" w:fill="auto"/>
            <w:vAlign w:val="center"/>
          </w:tcPr>
          <w:p w14:paraId="70B40045" w14:textId="4A34ACC8"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148,9</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1E522" w14:textId="4F900B8A" w:rsidR="00434F80" w:rsidRPr="00CC11EF" w:rsidRDefault="00434F80" w:rsidP="00346B40">
            <w:pPr>
              <w:spacing w:line="240" w:lineRule="auto"/>
              <w:jc w:val="center"/>
              <w:rPr>
                <w:rFonts w:ascii="Times New Roman" w:hAnsi="Times New Roman"/>
                <w:color w:val="000000"/>
                <w:sz w:val="20"/>
              </w:rPr>
            </w:pPr>
            <w:r w:rsidRPr="00CC11EF">
              <w:rPr>
                <w:rFonts w:ascii="Times New Roman" w:hAnsi="Times New Roman"/>
                <w:color w:val="000000"/>
                <w:sz w:val="20"/>
              </w:rPr>
              <w:t>148,9</w:t>
            </w:r>
          </w:p>
        </w:tc>
      </w:tr>
      <w:tr w:rsidR="007F28B3" w:rsidRPr="009B4204" w14:paraId="2C3A58BC" w14:textId="77777777" w:rsidTr="007D4CF0">
        <w:trPr>
          <w:trHeight w:val="60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75AD3589" w14:textId="77777777" w:rsidR="007F28B3" w:rsidRPr="00CC11EF" w:rsidRDefault="007F28B3"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 в горячей воде (по договорной нагрузке)</w:t>
            </w:r>
          </w:p>
        </w:tc>
        <w:tc>
          <w:tcPr>
            <w:tcW w:w="950" w:type="dxa"/>
            <w:tcBorders>
              <w:top w:val="nil"/>
              <w:left w:val="nil"/>
              <w:bottom w:val="single" w:sz="4" w:space="0" w:color="auto"/>
              <w:right w:val="single" w:sz="4" w:space="0" w:color="auto"/>
            </w:tcBorders>
            <w:shd w:val="clear" w:color="auto" w:fill="auto"/>
            <w:vAlign w:val="center"/>
            <w:hideMark/>
          </w:tcPr>
          <w:p w14:paraId="10EBAF0D" w14:textId="77777777" w:rsidR="007F28B3" w:rsidRPr="00CC11EF" w:rsidRDefault="007F28B3"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3CA736F3" w14:textId="2FA0320E"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262,09</w:t>
            </w:r>
          </w:p>
        </w:tc>
        <w:tc>
          <w:tcPr>
            <w:tcW w:w="960" w:type="dxa"/>
            <w:tcBorders>
              <w:top w:val="nil"/>
              <w:left w:val="nil"/>
              <w:bottom w:val="single" w:sz="4" w:space="0" w:color="auto"/>
              <w:right w:val="single" w:sz="4" w:space="0" w:color="auto"/>
            </w:tcBorders>
            <w:shd w:val="clear" w:color="auto" w:fill="auto"/>
            <w:vAlign w:val="center"/>
            <w:hideMark/>
          </w:tcPr>
          <w:p w14:paraId="75F3EF13" w14:textId="1E35ED8A"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249,79</w:t>
            </w:r>
          </w:p>
        </w:tc>
        <w:tc>
          <w:tcPr>
            <w:tcW w:w="960" w:type="dxa"/>
            <w:tcBorders>
              <w:top w:val="nil"/>
              <w:left w:val="nil"/>
              <w:bottom w:val="single" w:sz="4" w:space="0" w:color="auto"/>
              <w:right w:val="single" w:sz="4" w:space="0" w:color="auto"/>
            </w:tcBorders>
            <w:shd w:val="clear" w:color="auto" w:fill="auto"/>
            <w:vAlign w:val="center"/>
            <w:hideMark/>
          </w:tcPr>
          <w:p w14:paraId="2A27B433" w14:textId="4A5E71C7"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242,79</w:t>
            </w:r>
          </w:p>
        </w:tc>
        <w:tc>
          <w:tcPr>
            <w:tcW w:w="1012" w:type="dxa"/>
            <w:tcBorders>
              <w:top w:val="nil"/>
              <w:left w:val="nil"/>
              <w:bottom w:val="single" w:sz="4" w:space="0" w:color="auto"/>
              <w:right w:val="single" w:sz="4" w:space="0" w:color="auto"/>
            </w:tcBorders>
            <w:shd w:val="clear" w:color="auto" w:fill="auto"/>
            <w:vAlign w:val="center"/>
            <w:hideMark/>
          </w:tcPr>
          <w:p w14:paraId="5038CB96" w14:textId="3B99FFEE"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237,39</w:t>
            </w:r>
          </w:p>
        </w:tc>
        <w:tc>
          <w:tcPr>
            <w:tcW w:w="960" w:type="dxa"/>
            <w:tcBorders>
              <w:top w:val="nil"/>
              <w:left w:val="nil"/>
              <w:bottom w:val="single" w:sz="4" w:space="0" w:color="auto"/>
              <w:right w:val="single" w:sz="4" w:space="0" w:color="auto"/>
            </w:tcBorders>
            <w:shd w:val="clear" w:color="auto" w:fill="auto"/>
            <w:vAlign w:val="center"/>
            <w:hideMark/>
          </w:tcPr>
          <w:p w14:paraId="2DE72923" w14:textId="6BFE37D8"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235,49</w:t>
            </w:r>
          </w:p>
        </w:tc>
        <w:tc>
          <w:tcPr>
            <w:tcW w:w="960" w:type="dxa"/>
            <w:tcBorders>
              <w:top w:val="nil"/>
              <w:left w:val="nil"/>
              <w:bottom w:val="single" w:sz="4" w:space="0" w:color="auto"/>
              <w:right w:val="single" w:sz="4" w:space="0" w:color="auto"/>
            </w:tcBorders>
            <w:shd w:val="clear" w:color="auto" w:fill="auto"/>
            <w:vAlign w:val="center"/>
            <w:hideMark/>
          </w:tcPr>
          <w:p w14:paraId="1821EFEB" w14:textId="349F7D23"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234,99</w:t>
            </w:r>
          </w:p>
        </w:tc>
        <w:tc>
          <w:tcPr>
            <w:tcW w:w="960" w:type="dxa"/>
            <w:tcBorders>
              <w:top w:val="nil"/>
              <w:left w:val="nil"/>
              <w:bottom w:val="single" w:sz="4" w:space="0" w:color="auto"/>
              <w:right w:val="single" w:sz="4" w:space="0" w:color="auto"/>
            </w:tcBorders>
            <w:shd w:val="clear" w:color="auto" w:fill="auto"/>
            <w:vAlign w:val="center"/>
            <w:hideMark/>
          </w:tcPr>
          <w:p w14:paraId="68FDD9CB" w14:textId="72DE20BB"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234,89</w:t>
            </w:r>
          </w:p>
        </w:tc>
        <w:tc>
          <w:tcPr>
            <w:tcW w:w="1165" w:type="dxa"/>
            <w:tcBorders>
              <w:top w:val="nil"/>
              <w:left w:val="nil"/>
              <w:bottom w:val="single" w:sz="4" w:space="0" w:color="auto"/>
              <w:right w:val="single" w:sz="4" w:space="0" w:color="auto"/>
            </w:tcBorders>
            <w:shd w:val="clear" w:color="auto" w:fill="auto"/>
            <w:vAlign w:val="center"/>
            <w:hideMark/>
          </w:tcPr>
          <w:p w14:paraId="6D992F43" w14:textId="1C1B52F4"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234,89</w:t>
            </w:r>
          </w:p>
        </w:tc>
        <w:tc>
          <w:tcPr>
            <w:tcW w:w="960" w:type="dxa"/>
            <w:tcBorders>
              <w:top w:val="nil"/>
              <w:left w:val="nil"/>
              <w:bottom w:val="single" w:sz="4" w:space="0" w:color="auto"/>
              <w:right w:val="single" w:sz="4" w:space="0" w:color="auto"/>
            </w:tcBorders>
            <w:shd w:val="clear" w:color="auto" w:fill="auto"/>
            <w:vAlign w:val="center"/>
            <w:hideMark/>
          </w:tcPr>
          <w:p w14:paraId="28B71A79" w14:textId="3771020B"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234,89</w:t>
            </w:r>
          </w:p>
        </w:tc>
        <w:tc>
          <w:tcPr>
            <w:tcW w:w="1012" w:type="dxa"/>
            <w:tcBorders>
              <w:top w:val="nil"/>
              <w:left w:val="nil"/>
              <w:bottom w:val="single" w:sz="4" w:space="0" w:color="auto"/>
              <w:right w:val="single" w:sz="4" w:space="0" w:color="auto"/>
            </w:tcBorders>
            <w:shd w:val="clear" w:color="auto" w:fill="auto"/>
            <w:vAlign w:val="center"/>
            <w:hideMark/>
          </w:tcPr>
          <w:p w14:paraId="137F54A0" w14:textId="0BCFE949"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234,89</w:t>
            </w:r>
          </w:p>
        </w:tc>
        <w:tc>
          <w:tcPr>
            <w:tcW w:w="960" w:type="dxa"/>
            <w:tcBorders>
              <w:top w:val="nil"/>
              <w:left w:val="nil"/>
              <w:bottom w:val="single" w:sz="4" w:space="0" w:color="auto"/>
              <w:right w:val="single" w:sz="4" w:space="0" w:color="auto"/>
            </w:tcBorders>
            <w:shd w:val="clear" w:color="auto" w:fill="auto"/>
            <w:vAlign w:val="center"/>
            <w:hideMark/>
          </w:tcPr>
          <w:p w14:paraId="16DE283D" w14:textId="13A83482"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234,89</w:t>
            </w:r>
          </w:p>
        </w:tc>
        <w:tc>
          <w:tcPr>
            <w:tcW w:w="1012" w:type="dxa"/>
            <w:tcBorders>
              <w:top w:val="nil"/>
              <w:left w:val="nil"/>
              <w:bottom w:val="single" w:sz="4" w:space="0" w:color="auto"/>
              <w:right w:val="single" w:sz="4" w:space="0" w:color="auto"/>
            </w:tcBorders>
            <w:shd w:val="clear" w:color="auto" w:fill="auto"/>
            <w:vAlign w:val="center"/>
            <w:hideMark/>
          </w:tcPr>
          <w:p w14:paraId="63BA62C8" w14:textId="25833C2D"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234,89</w:t>
            </w:r>
          </w:p>
        </w:tc>
        <w:tc>
          <w:tcPr>
            <w:tcW w:w="960" w:type="dxa"/>
            <w:tcBorders>
              <w:top w:val="nil"/>
              <w:left w:val="nil"/>
              <w:bottom w:val="single" w:sz="4" w:space="0" w:color="auto"/>
              <w:right w:val="single" w:sz="4" w:space="0" w:color="auto"/>
            </w:tcBorders>
            <w:shd w:val="clear" w:color="auto" w:fill="auto"/>
            <w:vAlign w:val="center"/>
            <w:hideMark/>
          </w:tcPr>
          <w:p w14:paraId="006C7C76" w14:textId="747FFDF6"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234,89</w:t>
            </w:r>
          </w:p>
        </w:tc>
        <w:tc>
          <w:tcPr>
            <w:tcW w:w="960" w:type="dxa"/>
            <w:tcBorders>
              <w:top w:val="nil"/>
              <w:left w:val="nil"/>
              <w:bottom w:val="single" w:sz="4" w:space="0" w:color="auto"/>
              <w:right w:val="single" w:sz="4" w:space="0" w:color="auto"/>
            </w:tcBorders>
            <w:shd w:val="clear" w:color="auto" w:fill="auto"/>
            <w:vAlign w:val="center"/>
            <w:hideMark/>
          </w:tcPr>
          <w:p w14:paraId="5CEF5A43" w14:textId="1A8015CB"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234,89</w:t>
            </w:r>
          </w:p>
        </w:tc>
        <w:tc>
          <w:tcPr>
            <w:tcW w:w="889" w:type="dxa"/>
            <w:tcBorders>
              <w:top w:val="nil"/>
              <w:left w:val="nil"/>
              <w:bottom w:val="single" w:sz="4" w:space="0" w:color="auto"/>
              <w:right w:val="single" w:sz="4" w:space="0" w:color="auto"/>
            </w:tcBorders>
            <w:shd w:val="clear" w:color="auto" w:fill="auto"/>
            <w:vAlign w:val="center"/>
          </w:tcPr>
          <w:p w14:paraId="75BCA6FC" w14:textId="6C4AFB45"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234,89</w:t>
            </w:r>
          </w:p>
        </w:tc>
        <w:tc>
          <w:tcPr>
            <w:tcW w:w="889" w:type="dxa"/>
            <w:tcBorders>
              <w:top w:val="nil"/>
              <w:left w:val="nil"/>
              <w:bottom w:val="single" w:sz="4" w:space="0" w:color="auto"/>
              <w:right w:val="single" w:sz="4" w:space="0" w:color="auto"/>
            </w:tcBorders>
            <w:shd w:val="clear" w:color="auto" w:fill="auto"/>
            <w:vAlign w:val="center"/>
          </w:tcPr>
          <w:p w14:paraId="4B00A18A" w14:textId="0DB8B8B3"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234,89</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9A4D" w14:textId="460F17B7"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234,89</w:t>
            </w:r>
          </w:p>
        </w:tc>
      </w:tr>
      <w:tr w:rsidR="007F28B3" w:rsidRPr="009B4204" w14:paraId="29009DDB" w14:textId="77777777" w:rsidTr="007D4CF0">
        <w:trPr>
          <w:trHeight w:val="60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556AF931" w14:textId="77777777" w:rsidR="007F28B3" w:rsidRPr="00CC11EF" w:rsidRDefault="007F28B3"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 в горячей воде (по фактической нагрузке)</w:t>
            </w:r>
          </w:p>
        </w:tc>
        <w:tc>
          <w:tcPr>
            <w:tcW w:w="950" w:type="dxa"/>
            <w:tcBorders>
              <w:top w:val="nil"/>
              <w:left w:val="nil"/>
              <w:bottom w:val="single" w:sz="4" w:space="0" w:color="auto"/>
              <w:right w:val="single" w:sz="4" w:space="0" w:color="auto"/>
            </w:tcBorders>
            <w:shd w:val="clear" w:color="auto" w:fill="auto"/>
            <w:vAlign w:val="center"/>
            <w:hideMark/>
          </w:tcPr>
          <w:p w14:paraId="03E69EED" w14:textId="77777777" w:rsidR="007F28B3" w:rsidRPr="00CC11EF" w:rsidRDefault="007F28B3"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416BA092" w14:textId="402F63C5"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386,7</w:t>
            </w:r>
          </w:p>
        </w:tc>
        <w:tc>
          <w:tcPr>
            <w:tcW w:w="960" w:type="dxa"/>
            <w:tcBorders>
              <w:top w:val="nil"/>
              <w:left w:val="nil"/>
              <w:bottom w:val="single" w:sz="4" w:space="0" w:color="auto"/>
              <w:right w:val="single" w:sz="4" w:space="0" w:color="auto"/>
            </w:tcBorders>
            <w:shd w:val="clear" w:color="auto" w:fill="auto"/>
            <w:vAlign w:val="center"/>
            <w:hideMark/>
          </w:tcPr>
          <w:p w14:paraId="58FBDCE6" w14:textId="7FB33ECC"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374,4</w:t>
            </w:r>
          </w:p>
        </w:tc>
        <w:tc>
          <w:tcPr>
            <w:tcW w:w="960" w:type="dxa"/>
            <w:tcBorders>
              <w:top w:val="nil"/>
              <w:left w:val="nil"/>
              <w:bottom w:val="single" w:sz="4" w:space="0" w:color="auto"/>
              <w:right w:val="single" w:sz="4" w:space="0" w:color="auto"/>
            </w:tcBorders>
            <w:shd w:val="clear" w:color="auto" w:fill="auto"/>
            <w:vAlign w:val="center"/>
            <w:hideMark/>
          </w:tcPr>
          <w:p w14:paraId="515657EB" w14:textId="4C5F83B4"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367,3</w:t>
            </w:r>
          </w:p>
        </w:tc>
        <w:tc>
          <w:tcPr>
            <w:tcW w:w="1012" w:type="dxa"/>
            <w:tcBorders>
              <w:top w:val="nil"/>
              <w:left w:val="nil"/>
              <w:bottom w:val="single" w:sz="4" w:space="0" w:color="auto"/>
              <w:right w:val="single" w:sz="4" w:space="0" w:color="auto"/>
            </w:tcBorders>
            <w:shd w:val="clear" w:color="auto" w:fill="auto"/>
            <w:vAlign w:val="center"/>
            <w:hideMark/>
          </w:tcPr>
          <w:p w14:paraId="7877AF94" w14:textId="1CFB23EC"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361,9</w:t>
            </w:r>
          </w:p>
        </w:tc>
        <w:tc>
          <w:tcPr>
            <w:tcW w:w="960" w:type="dxa"/>
            <w:tcBorders>
              <w:top w:val="nil"/>
              <w:left w:val="nil"/>
              <w:bottom w:val="single" w:sz="4" w:space="0" w:color="auto"/>
              <w:right w:val="single" w:sz="4" w:space="0" w:color="auto"/>
            </w:tcBorders>
            <w:shd w:val="clear" w:color="auto" w:fill="auto"/>
            <w:vAlign w:val="center"/>
            <w:hideMark/>
          </w:tcPr>
          <w:p w14:paraId="2297BF79" w14:textId="679D5430"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359,7</w:t>
            </w:r>
          </w:p>
        </w:tc>
        <w:tc>
          <w:tcPr>
            <w:tcW w:w="960" w:type="dxa"/>
            <w:tcBorders>
              <w:top w:val="nil"/>
              <w:left w:val="nil"/>
              <w:bottom w:val="single" w:sz="4" w:space="0" w:color="auto"/>
              <w:right w:val="single" w:sz="4" w:space="0" w:color="auto"/>
            </w:tcBorders>
            <w:shd w:val="clear" w:color="auto" w:fill="auto"/>
            <w:vAlign w:val="center"/>
            <w:hideMark/>
          </w:tcPr>
          <w:p w14:paraId="32993E6E" w14:textId="1D40D248"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359,6</w:t>
            </w:r>
          </w:p>
        </w:tc>
        <w:tc>
          <w:tcPr>
            <w:tcW w:w="960" w:type="dxa"/>
            <w:tcBorders>
              <w:top w:val="nil"/>
              <w:left w:val="nil"/>
              <w:bottom w:val="single" w:sz="4" w:space="0" w:color="auto"/>
              <w:right w:val="single" w:sz="4" w:space="0" w:color="auto"/>
            </w:tcBorders>
            <w:shd w:val="clear" w:color="auto" w:fill="auto"/>
            <w:vAlign w:val="center"/>
            <w:hideMark/>
          </w:tcPr>
          <w:p w14:paraId="3BFCC1A7" w14:textId="700AC4F2"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354,3</w:t>
            </w:r>
          </w:p>
        </w:tc>
        <w:tc>
          <w:tcPr>
            <w:tcW w:w="1165" w:type="dxa"/>
            <w:tcBorders>
              <w:top w:val="nil"/>
              <w:left w:val="nil"/>
              <w:bottom w:val="single" w:sz="4" w:space="0" w:color="auto"/>
              <w:right w:val="single" w:sz="4" w:space="0" w:color="auto"/>
            </w:tcBorders>
            <w:shd w:val="clear" w:color="auto" w:fill="auto"/>
            <w:vAlign w:val="center"/>
            <w:hideMark/>
          </w:tcPr>
          <w:p w14:paraId="6A9DE647" w14:textId="6E713FAE"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349,2</w:t>
            </w:r>
          </w:p>
        </w:tc>
        <w:tc>
          <w:tcPr>
            <w:tcW w:w="960" w:type="dxa"/>
            <w:tcBorders>
              <w:top w:val="nil"/>
              <w:left w:val="nil"/>
              <w:bottom w:val="single" w:sz="4" w:space="0" w:color="auto"/>
              <w:right w:val="single" w:sz="4" w:space="0" w:color="auto"/>
            </w:tcBorders>
            <w:shd w:val="clear" w:color="auto" w:fill="auto"/>
            <w:vAlign w:val="center"/>
            <w:hideMark/>
          </w:tcPr>
          <w:p w14:paraId="46981DFD" w14:textId="1896B1F2"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344,1</w:t>
            </w:r>
          </w:p>
        </w:tc>
        <w:tc>
          <w:tcPr>
            <w:tcW w:w="1012" w:type="dxa"/>
            <w:tcBorders>
              <w:top w:val="nil"/>
              <w:left w:val="nil"/>
              <w:bottom w:val="single" w:sz="4" w:space="0" w:color="auto"/>
              <w:right w:val="single" w:sz="4" w:space="0" w:color="auto"/>
            </w:tcBorders>
            <w:shd w:val="clear" w:color="auto" w:fill="auto"/>
            <w:vAlign w:val="center"/>
            <w:hideMark/>
          </w:tcPr>
          <w:p w14:paraId="54C357D6" w14:textId="5EB8A00F"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339,0</w:t>
            </w:r>
          </w:p>
        </w:tc>
        <w:tc>
          <w:tcPr>
            <w:tcW w:w="960" w:type="dxa"/>
            <w:tcBorders>
              <w:top w:val="nil"/>
              <w:left w:val="nil"/>
              <w:bottom w:val="single" w:sz="4" w:space="0" w:color="auto"/>
              <w:right w:val="single" w:sz="4" w:space="0" w:color="auto"/>
            </w:tcBorders>
            <w:shd w:val="clear" w:color="auto" w:fill="auto"/>
            <w:vAlign w:val="center"/>
            <w:hideMark/>
          </w:tcPr>
          <w:p w14:paraId="650DA048" w14:textId="3C8A6498"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333,8</w:t>
            </w:r>
          </w:p>
        </w:tc>
        <w:tc>
          <w:tcPr>
            <w:tcW w:w="1012" w:type="dxa"/>
            <w:tcBorders>
              <w:top w:val="nil"/>
              <w:left w:val="nil"/>
              <w:bottom w:val="single" w:sz="4" w:space="0" w:color="auto"/>
              <w:right w:val="single" w:sz="4" w:space="0" w:color="auto"/>
            </w:tcBorders>
            <w:shd w:val="clear" w:color="auto" w:fill="auto"/>
            <w:vAlign w:val="center"/>
            <w:hideMark/>
          </w:tcPr>
          <w:p w14:paraId="56CAC771" w14:textId="12DE810E"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328,7</w:t>
            </w:r>
          </w:p>
        </w:tc>
        <w:tc>
          <w:tcPr>
            <w:tcW w:w="960" w:type="dxa"/>
            <w:tcBorders>
              <w:top w:val="nil"/>
              <w:left w:val="nil"/>
              <w:bottom w:val="single" w:sz="4" w:space="0" w:color="auto"/>
              <w:right w:val="single" w:sz="4" w:space="0" w:color="auto"/>
            </w:tcBorders>
            <w:shd w:val="clear" w:color="auto" w:fill="auto"/>
            <w:vAlign w:val="center"/>
            <w:hideMark/>
          </w:tcPr>
          <w:p w14:paraId="3C52195C" w14:textId="75A117A8"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323,6</w:t>
            </w:r>
          </w:p>
        </w:tc>
        <w:tc>
          <w:tcPr>
            <w:tcW w:w="960" w:type="dxa"/>
            <w:tcBorders>
              <w:top w:val="nil"/>
              <w:left w:val="nil"/>
              <w:bottom w:val="single" w:sz="4" w:space="0" w:color="auto"/>
              <w:right w:val="single" w:sz="4" w:space="0" w:color="auto"/>
            </w:tcBorders>
            <w:shd w:val="clear" w:color="auto" w:fill="auto"/>
            <w:vAlign w:val="center"/>
            <w:hideMark/>
          </w:tcPr>
          <w:p w14:paraId="34A3BA0F" w14:textId="124F579F"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318,5</w:t>
            </w:r>
          </w:p>
        </w:tc>
        <w:tc>
          <w:tcPr>
            <w:tcW w:w="889" w:type="dxa"/>
            <w:tcBorders>
              <w:top w:val="nil"/>
              <w:left w:val="nil"/>
              <w:bottom w:val="single" w:sz="4" w:space="0" w:color="auto"/>
              <w:right w:val="single" w:sz="4" w:space="0" w:color="auto"/>
            </w:tcBorders>
            <w:shd w:val="clear" w:color="auto" w:fill="auto"/>
            <w:vAlign w:val="center"/>
          </w:tcPr>
          <w:p w14:paraId="1486E38A" w14:textId="3ED47C61"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313,4</w:t>
            </w:r>
          </w:p>
        </w:tc>
        <w:tc>
          <w:tcPr>
            <w:tcW w:w="889" w:type="dxa"/>
            <w:tcBorders>
              <w:top w:val="nil"/>
              <w:left w:val="nil"/>
              <w:bottom w:val="single" w:sz="4" w:space="0" w:color="auto"/>
              <w:right w:val="single" w:sz="4" w:space="0" w:color="auto"/>
            </w:tcBorders>
            <w:shd w:val="clear" w:color="auto" w:fill="auto"/>
            <w:vAlign w:val="center"/>
          </w:tcPr>
          <w:p w14:paraId="6AB42B64" w14:textId="39AF2B20"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308,2</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5B0E9" w14:textId="3EA6F96C"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303,1</w:t>
            </w:r>
          </w:p>
        </w:tc>
      </w:tr>
      <w:tr w:rsidR="007F28B3" w:rsidRPr="009B4204" w14:paraId="565C638E" w14:textId="77777777" w:rsidTr="007D4CF0">
        <w:trPr>
          <w:trHeight w:val="90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17B4B1C7" w14:textId="77777777" w:rsidR="007F28B3" w:rsidRPr="00CC11EF" w:rsidRDefault="007F28B3"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котла/турбоагрегата</w:t>
            </w:r>
          </w:p>
        </w:tc>
        <w:tc>
          <w:tcPr>
            <w:tcW w:w="950" w:type="dxa"/>
            <w:tcBorders>
              <w:top w:val="nil"/>
              <w:left w:val="nil"/>
              <w:bottom w:val="single" w:sz="4" w:space="0" w:color="auto"/>
              <w:right w:val="single" w:sz="4" w:space="0" w:color="auto"/>
            </w:tcBorders>
            <w:shd w:val="clear" w:color="auto" w:fill="auto"/>
            <w:vAlign w:val="center"/>
            <w:hideMark/>
          </w:tcPr>
          <w:p w14:paraId="0A14E342" w14:textId="77777777" w:rsidR="007F28B3" w:rsidRPr="00CC11EF" w:rsidRDefault="007F28B3"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5E5F04C9" w14:textId="03D49A13"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572,7</w:t>
            </w:r>
          </w:p>
        </w:tc>
        <w:tc>
          <w:tcPr>
            <w:tcW w:w="960" w:type="dxa"/>
            <w:tcBorders>
              <w:top w:val="nil"/>
              <w:left w:val="nil"/>
              <w:bottom w:val="single" w:sz="4" w:space="0" w:color="auto"/>
              <w:right w:val="single" w:sz="4" w:space="0" w:color="auto"/>
            </w:tcBorders>
            <w:shd w:val="clear" w:color="auto" w:fill="auto"/>
            <w:vAlign w:val="center"/>
            <w:hideMark/>
          </w:tcPr>
          <w:p w14:paraId="7E477A7E" w14:textId="1DDD0D41"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572,7</w:t>
            </w:r>
          </w:p>
        </w:tc>
        <w:tc>
          <w:tcPr>
            <w:tcW w:w="960" w:type="dxa"/>
            <w:tcBorders>
              <w:top w:val="nil"/>
              <w:left w:val="nil"/>
              <w:bottom w:val="single" w:sz="4" w:space="0" w:color="auto"/>
              <w:right w:val="single" w:sz="4" w:space="0" w:color="auto"/>
            </w:tcBorders>
            <w:shd w:val="clear" w:color="auto" w:fill="auto"/>
            <w:vAlign w:val="center"/>
            <w:hideMark/>
          </w:tcPr>
          <w:p w14:paraId="17332E0F" w14:textId="22F11A51"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572,7</w:t>
            </w:r>
          </w:p>
        </w:tc>
        <w:tc>
          <w:tcPr>
            <w:tcW w:w="1012" w:type="dxa"/>
            <w:tcBorders>
              <w:top w:val="nil"/>
              <w:left w:val="nil"/>
              <w:bottom w:val="single" w:sz="4" w:space="0" w:color="auto"/>
              <w:right w:val="single" w:sz="4" w:space="0" w:color="auto"/>
            </w:tcBorders>
            <w:shd w:val="clear" w:color="auto" w:fill="auto"/>
            <w:vAlign w:val="center"/>
            <w:hideMark/>
          </w:tcPr>
          <w:p w14:paraId="217AB9B6" w14:textId="7C60EA95"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572,7</w:t>
            </w:r>
          </w:p>
        </w:tc>
        <w:tc>
          <w:tcPr>
            <w:tcW w:w="960" w:type="dxa"/>
            <w:tcBorders>
              <w:top w:val="nil"/>
              <w:left w:val="nil"/>
              <w:bottom w:val="single" w:sz="4" w:space="0" w:color="auto"/>
              <w:right w:val="single" w:sz="4" w:space="0" w:color="auto"/>
            </w:tcBorders>
            <w:shd w:val="clear" w:color="auto" w:fill="auto"/>
            <w:vAlign w:val="center"/>
            <w:hideMark/>
          </w:tcPr>
          <w:p w14:paraId="7C3340CC" w14:textId="7DFC26BF"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572,7</w:t>
            </w:r>
          </w:p>
        </w:tc>
        <w:tc>
          <w:tcPr>
            <w:tcW w:w="960" w:type="dxa"/>
            <w:tcBorders>
              <w:top w:val="nil"/>
              <w:left w:val="nil"/>
              <w:bottom w:val="single" w:sz="4" w:space="0" w:color="auto"/>
              <w:right w:val="single" w:sz="4" w:space="0" w:color="auto"/>
            </w:tcBorders>
            <w:shd w:val="clear" w:color="auto" w:fill="auto"/>
            <w:vAlign w:val="center"/>
            <w:hideMark/>
          </w:tcPr>
          <w:p w14:paraId="5549CF77" w14:textId="13237432"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572,7</w:t>
            </w:r>
          </w:p>
        </w:tc>
        <w:tc>
          <w:tcPr>
            <w:tcW w:w="960" w:type="dxa"/>
            <w:tcBorders>
              <w:top w:val="nil"/>
              <w:left w:val="nil"/>
              <w:bottom w:val="single" w:sz="4" w:space="0" w:color="auto"/>
              <w:right w:val="single" w:sz="4" w:space="0" w:color="auto"/>
            </w:tcBorders>
            <w:shd w:val="clear" w:color="auto" w:fill="auto"/>
            <w:vAlign w:val="center"/>
            <w:hideMark/>
          </w:tcPr>
          <w:p w14:paraId="0BA8DDBA" w14:textId="314C59F7"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572,7</w:t>
            </w:r>
          </w:p>
        </w:tc>
        <w:tc>
          <w:tcPr>
            <w:tcW w:w="1165" w:type="dxa"/>
            <w:tcBorders>
              <w:top w:val="nil"/>
              <w:left w:val="nil"/>
              <w:bottom w:val="single" w:sz="4" w:space="0" w:color="auto"/>
              <w:right w:val="single" w:sz="4" w:space="0" w:color="auto"/>
            </w:tcBorders>
            <w:shd w:val="clear" w:color="auto" w:fill="auto"/>
            <w:vAlign w:val="center"/>
            <w:hideMark/>
          </w:tcPr>
          <w:p w14:paraId="684EE5B6" w14:textId="5B75CB11"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572,7</w:t>
            </w:r>
          </w:p>
        </w:tc>
        <w:tc>
          <w:tcPr>
            <w:tcW w:w="960" w:type="dxa"/>
            <w:tcBorders>
              <w:top w:val="nil"/>
              <w:left w:val="nil"/>
              <w:bottom w:val="single" w:sz="4" w:space="0" w:color="auto"/>
              <w:right w:val="single" w:sz="4" w:space="0" w:color="auto"/>
            </w:tcBorders>
            <w:shd w:val="clear" w:color="auto" w:fill="auto"/>
            <w:vAlign w:val="center"/>
            <w:hideMark/>
          </w:tcPr>
          <w:p w14:paraId="35CF5959" w14:textId="73A381F1"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572,7</w:t>
            </w:r>
          </w:p>
        </w:tc>
        <w:tc>
          <w:tcPr>
            <w:tcW w:w="1012" w:type="dxa"/>
            <w:tcBorders>
              <w:top w:val="nil"/>
              <w:left w:val="nil"/>
              <w:bottom w:val="single" w:sz="4" w:space="0" w:color="auto"/>
              <w:right w:val="single" w:sz="4" w:space="0" w:color="auto"/>
            </w:tcBorders>
            <w:shd w:val="clear" w:color="auto" w:fill="auto"/>
            <w:vAlign w:val="center"/>
            <w:hideMark/>
          </w:tcPr>
          <w:p w14:paraId="6EA38A30" w14:textId="05E6FB8F"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572,7</w:t>
            </w:r>
          </w:p>
        </w:tc>
        <w:tc>
          <w:tcPr>
            <w:tcW w:w="960" w:type="dxa"/>
            <w:tcBorders>
              <w:top w:val="nil"/>
              <w:left w:val="nil"/>
              <w:bottom w:val="single" w:sz="4" w:space="0" w:color="auto"/>
              <w:right w:val="single" w:sz="4" w:space="0" w:color="auto"/>
            </w:tcBorders>
            <w:shd w:val="clear" w:color="auto" w:fill="auto"/>
            <w:vAlign w:val="center"/>
            <w:hideMark/>
          </w:tcPr>
          <w:p w14:paraId="12F951FF" w14:textId="74B766EA"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572,7</w:t>
            </w:r>
          </w:p>
        </w:tc>
        <w:tc>
          <w:tcPr>
            <w:tcW w:w="1012" w:type="dxa"/>
            <w:tcBorders>
              <w:top w:val="nil"/>
              <w:left w:val="nil"/>
              <w:bottom w:val="single" w:sz="4" w:space="0" w:color="auto"/>
              <w:right w:val="single" w:sz="4" w:space="0" w:color="auto"/>
            </w:tcBorders>
            <w:shd w:val="clear" w:color="auto" w:fill="auto"/>
            <w:vAlign w:val="center"/>
            <w:hideMark/>
          </w:tcPr>
          <w:p w14:paraId="01CB4F2D" w14:textId="424A0D32"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572,7</w:t>
            </w:r>
          </w:p>
        </w:tc>
        <w:tc>
          <w:tcPr>
            <w:tcW w:w="960" w:type="dxa"/>
            <w:tcBorders>
              <w:top w:val="nil"/>
              <w:left w:val="nil"/>
              <w:bottom w:val="single" w:sz="4" w:space="0" w:color="auto"/>
              <w:right w:val="single" w:sz="4" w:space="0" w:color="auto"/>
            </w:tcBorders>
            <w:shd w:val="clear" w:color="auto" w:fill="auto"/>
            <w:vAlign w:val="center"/>
            <w:hideMark/>
          </w:tcPr>
          <w:p w14:paraId="6FA912EA" w14:textId="5FBFD63C"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572,7</w:t>
            </w:r>
          </w:p>
        </w:tc>
        <w:tc>
          <w:tcPr>
            <w:tcW w:w="960" w:type="dxa"/>
            <w:tcBorders>
              <w:top w:val="nil"/>
              <w:left w:val="nil"/>
              <w:bottom w:val="single" w:sz="4" w:space="0" w:color="auto"/>
              <w:right w:val="single" w:sz="4" w:space="0" w:color="auto"/>
            </w:tcBorders>
            <w:shd w:val="clear" w:color="auto" w:fill="auto"/>
            <w:vAlign w:val="center"/>
            <w:hideMark/>
          </w:tcPr>
          <w:p w14:paraId="4447833C" w14:textId="2A30ADA7"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572,7</w:t>
            </w:r>
          </w:p>
        </w:tc>
        <w:tc>
          <w:tcPr>
            <w:tcW w:w="889" w:type="dxa"/>
            <w:tcBorders>
              <w:top w:val="nil"/>
              <w:left w:val="nil"/>
              <w:bottom w:val="single" w:sz="4" w:space="0" w:color="auto"/>
              <w:right w:val="single" w:sz="4" w:space="0" w:color="auto"/>
            </w:tcBorders>
            <w:shd w:val="clear" w:color="auto" w:fill="auto"/>
            <w:vAlign w:val="center"/>
          </w:tcPr>
          <w:p w14:paraId="7AE1CD93" w14:textId="392AAC60"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572,7</w:t>
            </w:r>
          </w:p>
        </w:tc>
        <w:tc>
          <w:tcPr>
            <w:tcW w:w="889" w:type="dxa"/>
            <w:tcBorders>
              <w:top w:val="nil"/>
              <w:left w:val="nil"/>
              <w:bottom w:val="single" w:sz="4" w:space="0" w:color="auto"/>
              <w:right w:val="single" w:sz="4" w:space="0" w:color="auto"/>
            </w:tcBorders>
            <w:shd w:val="clear" w:color="auto" w:fill="auto"/>
            <w:vAlign w:val="center"/>
          </w:tcPr>
          <w:p w14:paraId="7C55BD29" w14:textId="34A90AB7"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572,7</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278AE" w14:textId="0E9DFEF0"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572,7</w:t>
            </w:r>
          </w:p>
        </w:tc>
      </w:tr>
      <w:tr w:rsidR="007F28B3" w:rsidRPr="009B4204" w14:paraId="1B434BB0" w14:textId="77777777" w:rsidTr="007D4CF0">
        <w:trPr>
          <w:trHeight w:val="915"/>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31642F34" w14:textId="77777777" w:rsidR="007F28B3" w:rsidRPr="00CC11EF" w:rsidRDefault="007F28B3"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50" w:type="dxa"/>
            <w:tcBorders>
              <w:top w:val="nil"/>
              <w:left w:val="nil"/>
              <w:bottom w:val="single" w:sz="4" w:space="0" w:color="auto"/>
              <w:right w:val="single" w:sz="4" w:space="0" w:color="auto"/>
            </w:tcBorders>
            <w:shd w:val="clear" w:color="auto" w:fill="auto"/>
            <w:vAlign w:val="center"/>
            <w:hideMark/>
          </w:tcPr>
          <w:p w14:paraId="6B73B7F4" w14:textId="77777777" w:rsidR="007F28B3" w:rsidRPr="00CC11EF" w:rsidRDefault="007F28B3"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5164F237" w14:textId="56F2CC4C"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551,8</w:t>
            </w:r>
          </w:p>
        </w:tc>
        <w:tc>
          <w:tcPr>
            <w:tcW w:w="960" w:type="dxa"/>
            <w:tcBorders>
              <w:top w:val="nil"/>
              <w:left w:val="nil"/>
              <w:bottom w:val="single" w:sz="4" w:space="0" w:color="auto"/>
              <w:right w:val="single" w:sz="4" w:space="0" w:color="auto"/>
            </w:tcBorders>
            <w:shd w:val="clear" w:color="auto" w:fill="auto"/>
            <w:vAlign w:val="center"/>
            <w:hideMark/>
          </w:tcPr>
          <w:p w14:paraId="28AD1B72" w14:textId="47A266A5"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551,8</w:t>
            </w:r>
          </w:p>
        </w:tc>
        <w:tc>
          <w:tcPr>
            <w:tcW w:w="960" w:type="dxa"/>
            <w:tcBorders>
              <w:top w:val="nil"/>
              <w:left w:val="nil"/>
              <w:bottom w:val="single" w:sz="4" w:space="0" w:color="auto"/>
              <w:right w:val="single" w:sz="4" w:space="0" w:color="auto"/>
            </w:tcBorders>
            <w:shd w:val="clear" w:color="auto" w:fill="auto"/>
            <w:vAlign w:val="center"/>
            <w:hideMark/>
          </w:tcPr>
          <w:p w14:paraId="1402BABC" w14:textId="48D52E71"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551,8</w:t>
            </w:r>
          </w:p>
        </w:tc>
        <w:tc>
          <w:tcPr>
            <w:tcW w:w="1012" w:type="dxa"/>
            <w:tcBorders>
              <w:top w:val="nil"/>
              <w:left w:val="nil"/>
              <w:bottom w:val="single" w:sz="4" w:space="0" w:color="auto"/>
              <w:right w:val="single" w:sz="4" w:space="0" w:color="auto"/>
            </w:tcBorders>
            <w:shd w:val="clear" w:color="auto" w:fill="auto"/>
            <w:vAlign w:val="center"/>
            <w:hideMark/>
          </w:tcPr>
          <w:p w14:paraId="47C27B5D" w14:textId="446F695B"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551,8</w:t>
            </w:r>
          </w:p>
        </w:tc>
        <w:tc>
          <w:tcPr>
            <w:tcW w:w="960" w:type="dxa"/>
            <w:tcBorders>
              <w:top w:val="nil"/>
              <w:left w:val="nil"/>
              <w:bottom w:val="single" w:sz="4" w:space="0" w:color="auto"/>
              <w:right w:val="single" w:sz="4" w:space="0" w:color="auto"/>
            </w:tcBorders>
            <w:shd w:val="clear" w:color="auto" w:fill="auto"/>
            <w:vAlign w:val="center"/>
            <w:hideMark/>
          </w:tcPr>
          <w:p w14:paraId="0B037A0D" w14:textId="33603B4F"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551,7</w:t>
            </w:r>
          </w:p>
        </w:tc>
        <w:tc>
          <w:tcPr>
            <w:tcW w:w="960" w:type="dxa"/>
            <w:tcBorders>
              <w:top w:val="nil"/>
              <w:left w:val="nil"/>
              <w:bottom w:val="single" w:sz="4" w:space="0" w:color="auto"/>
              <w:right w:val="single" w:sz="4" w:space="0" w:color="auto"/>
            </w:tcBorders>
            <w:shd w:val="clear" w:color="auto" w:fill="auto"/>
            <w:vAlign w:val="center"/>
            <w:hideMark/>
          </w:tcPr>
          <w:p w14:paraId="1F6E0158" w14:textId="01740F8C"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551,7</w:t>
            </w:r>
          </w:p>
        </w:tc>
        <w:tc>
          <w:tcPr>
            <w:tcW w:w="960" w:type="dxa"/>
            <w:tcBorders>
              <w:top w:val="nil"/>
              <w:left w:val="nil"/>
              <w:bottom w:val="single" w:sz="4" w:space="0" w:color="auto"/>
              <w:right w:val="single" w:sz="4" w:space="0" w:color="auto"/>
            </w:tcBorders>
            <w:shd w:val="clear" w:color="auto" w:fill="auto"/>
            <w:vAlign w:val="center"/>
            <w:hideMark/>
          </w:tcPr>
          <w:p w14:paraId="5A363E6C" w14:textId="7A3BA366"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551,6</w:t>
            </w:r>
          </w:p>
        </w:tc>
        <w:tc>
          <w:tcPr>
            <w:tcW w:w="1165" w:type="dxa"/>
            <w:tcBorders>
              <w:top w:val="nil"/>
              <w:left w:val="nil"/>
              <w:bottom w:val="single" w:sz="4" w:space="0" w:color="auto"/>
              <w:right w:val="single" w:sz="4" w:space="0" w:color="auto"/>
            </w:tcBorders>
            <w:shd w:val="clear" w:color="auto" w:fill="auto"/>
            <w:vAlign w:val="center"/>
            <w:hideMark/>
          </w:tcPr>
          <w:p w14:paraId="6E058A93" w14:textId="447FB42C"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551,6</w:t>
            </w:r>
          </w:p>
        </w:tc>
        <w:tc>
          <w:tcPr>
            <w:tcW w:w="960" w:type="dxa"/>
            <w:tcBorders>
              <w:top w:val="nil"/>
              <w:left w:val="nil"/>
              <w:bottom w:val="single" w:sz="4" w:space="0" w:color="auto"/>
              <w:right w:val="single" w:sz="4" w:space="0" w:color="auto"/>
            </w:tcBorders>
            <w:shd w:val="clear" w:color="auto" w:fill="auto"/>
            <w:vAlign w:val="center"/>
            <w:hideMark/>
          </w:tcPr>
          <w:p w14:paraId="65A22555" w14:textId="2F7B7937"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551,6</w:t>
            </w:r>
          </w:p>
        </w:tc>
        <w:tc>
          <w:tcPr>
            <w:tcW w:w="1012" w:type="dxa"/>
            <w:tcBorders>
              <w:top w:val="nil"/>
              <w:left w:val="nil"/>
              <w:bottom w:val="single" w:sz="4" w:space="0" w:color="auto"/>
              <w:right w:val="single" w:sz="4" w:space="0" w:color="auto"/>
            </w:tcBorders>
            <w:shd w:val="clear" w:color="auto" w:fill="auto"/>
            <w:vAlign w:val="center"/>
            <w:hideMark/>
          </w:tcPr>
          <w:p w14:paraId="187F1881" w14:textId="47E60439"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551,6</w:t>
            </w:r>
          </w:p>
        </w:tc>
        <w:tc>
          <w:tcPr>
            <w:tcW w:w="960" w:type="dxa"/>
            <w:tcBorders>
              <w:top w:val="nil"/>
              <w:left w:val="nil"/>
              <w:bottom w:val="single" w:sz="4" w:space="0" w:color="auto"/>
              <w:right w:val="single" w:sz="4" w:space="0" w:color="auto"/>
            </w:tcBorders>
            <w:shd w:val="clear" w:color="auto" w:fill="auto"/>
            <w:vAlign w:val="center"/>
            <w:hideMark/>
          </w:tcPr>
          <w:p w14:paraId="5EDBD28C" w14:textId="60043C41"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551,6</w:t>
            </w:r>
          </w:p>
        </w:tc>
        <w:tc>
          <w:tcPr>
            <w:tcW w:w="1012" w:type="dxa"/>
            <w:tcBorders>
              <w:top w:val="nil"/>
              <w:left w:val="nil"/>
              <w:bottom w:val="single" w:sz="4" w:space="0" w:color="auto"/>
              <w:right w:val="single" w:sz="4" w:space="0" w:color="auto"/>
            </w:tcBorders>
            <w:shd w:val="clear" w:color="auto" w:fill="auto"/>
            <w:vAlign w:val="center"/>
            <w:hideMark/>
          </w:tcPr>
          <w:p w14:paraId="32291BDA" w14:textId="1502E351"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551,6</w:t>
            </w:r>
          </w:p>
        </w:tc>
        <w:tc>
          <w:tcPr>
            <w:tcW w:w="960" w:type="dxa"/>
            <w:tcBorders>
              <w:top w:val="nil"/>
              <w:left w:val="nil"/>
              <w:bottom w:val="single" w:sz="4" w:space="0" w:color="auto"/>
              <w:right w:val="single" w:sz="4" w:space="0" w:color="auto"/>
            </w:tcBorders>
            <w:shd w:val="clear" w:color="auto" w:fill="auto"/>
            <w:vAlign w:val="center"/>
            <w:hideMark/>
          </w:tcPr>
          <w:p w14:paraId="6E1E4F9C" w14:textId="1F6FF8A1"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551,6</w:t>
            </w:r>
          </w:p>
        </w:tc>
        <w:tc>
          <w:tcPr>
            <w:tcW w:w="960" w:type="dxa"/>
            <w:tcBorders>
              <w:top w:val="nil"/>
              <w:left w:val="nil"/>
              <w:bottom w:val="single" w:sz="4" w:space="0" w:color="auto"/>
              <w:right w:val="single" w:sz="4" w:space="0" w:color="auto"/>
            </w:tcBorders>
            <w:shd w:val="clear" w:color="auto" w:fill="auto"/>
            <w:vAlign w:val="center"/>
            <w:hideMark/>
          </w:tcPr>
          <w:p w14:paraId="1BE11693" w14:textId="51AC5FF8"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551,6</w:t>
            </w:r>
          </w:p>
        </w:tc>
        <w:tc>
          <w:tcPr>
            <w:tcW w:w="889" w:type="dxa"/>
            <w:tcBorders>
              <w:top w:val="nil"/>
              <w:left w:val="nil"/>
              <w:bottom w:val="single" w:sz="4" w:space="0" w:color="auto"/>
              <w:right w:val="single" w:sz="4" w:space="0" w:color="auto"/>
            </w:tcBorders>
            <w:shd w:val="clear" w:color="auto" w:fill="auto"/>
            <w:vAlign w:val="center"/>
          </w:tcPr>
          <w:p w14:paraId="4AAA8194" w14:textId="2C5E4F77"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551,6</w:t>
            </w:r>
          </w:p>
        </w:tc>
        <w:tc>
          <w:tcPr>
            <w:tcW w:w="889" w:type="dxa"/>
            <w:tcBorders>
              <w:top w:val="nil"/>
              <w:left w:val="nil"/>
              <w:bottom w:val="single" w:sz="4" w:space="0" w:color="auto"/>
              <w:right w:val="single" w:sz="4" w:space="0" w:color="auto"/>
            </w:tcBorders>
            <w:shd w:val="clear" w:color="auto" w:fill="auto"/>
            <w:vAlign w:val="center"/>
          </w:tcPr>
          <w:p w14:paraId="36D36D0A" w14:textId="658C17E3"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551,6</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BC578" w14:textId="46367B85" w:rsidR="007F28B3" w:rsidRPr="00CC11EF" w:rsidRDefault="007F28B3" w:rsidP="00346B40">
            <w:pPr>
              <w:spacing w:line="240" w:lineRule="auto"/>
              <w:jc w:val="center"/>
              <w:rPr>
                <w:rFonts w:ascii="Times New Roman" w:hAnsi="Times New Roman"/>
                <w:color w:val="000000"/>
                <w:sz w:val="20"/>
              </w:rPr>
            </w:pPr>
            <w:r w:rsidRPr="007F28B3">
              <w:rPr>
                <w:rFonts w:ascii="Times New Roman" w:hAnsi="Times New Roman"/>
                <w:color w:val="000000"/>
                <w:sz w:val="20"/>
              </w:rPr>
              <w:t>551,6</w:t>
            </w:r>
          </w:p>
        </w:tc>
      </w:tr>
      <w:tr w:rsidR="007E5B35" w:rsidRPr="009B4204" w14:paraId="4FFF420F" w14:textId="77777777" w:rsidTr="007D4CF0">
        <w:trPr>
          <w:trHeight w:val="300"/>
          <w:jc w:val="center"/>
        </w:trPr>
        <w:tc>
          <w:tcPr>
            <w:tcW w:w="22103" w:type="dxa"/>
            <w:gridSpan w:val="19"/>
            <w:tcBorders>
              <w:top w:val="single" w:sz="4" w:space="0" w:color="auto"/>
              <w:left w:val="single" w:sz="4" w:space="0" w:color="auto"/>
              <w:bottom w:val="single" w:sz="4" w:space="0" w:color="auto"/>
              <w:right w:val="single" w:sz="4" w:space="0" w:color="auto"/>
            </w:tcBorders>
          </w:tcPr>
          <w:p w14:paraId="7FBB5029" w14:textId="680AD89F" w:rsidR="007E5B35" w:rsidRPr="009B4204" w:rsidRDefault="007E5B35" w:rsidP="00346B40">
            <w:pPr>
              <w:spacing w:line="240" w:lineRule="auto"/>
              <w:jc w:val="center"/>
              <w:rPr>
                <w:rFonts w:ascii="Times New Roman" w:hAnsi="Times New Roman"/>
                <w:b/>
                <w:bCs/>
                <w:color w:val="000000"/>
                <w:sz w:val="22"/>
                <w:szCs w:val="22"/>
              </w:rPr>
            </w:pPr>
            <w:r w:rsidRPr="009B4204">
              <w:rPr>
                <w:rFonts w:ascii="Times New Roman" w:hAnsi="Times New Roman"/>
                <w:b/>
                <w:bCs/>
                <w:color w:val="000000"/>
                <w:sz w:val="22"/>
                <w:szCs w:val="22"/>
              </w:rPr>
              <w:t>Курская ТЭЦ-4</w:t>
            </w:r>
          </w:p>
        </w:tc>
      </w:tr>
      <w:tr w:rsidR="004F3AFC" w:rsidRPr="009B4204" w14:paraId="0850BFF2" w14:textId="77777777" w:rsidTr="007D4CF0">
        <w:trPr>
          <w:trHeight w:val="30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0E961B62" w14:textId="77777777"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Установленная тепловая мощность, в т.ч.</w:t>
            </w:r>
          </w:p>
        </w:tc>
        <w:tc>
          <w:tcPr>
            <w:tcW w:w="950" w:type="dxa"/>
            <w:tcBorders>
              <w:top w:val="nil"/>
              <w:left w:val="nil"/>
              <w:bottom w:val="single" w:sz="4" w:space="0" w:color="auto"/>
              <w:right w:val="single" w:sz="4" w:space="0" w:color="auto"/>
            </w:tcBorders>
            <w:shd w:val="clear" w:color="auto" w:fill="auto"/>
            <w:vAlign w:val="center"/>
            <w:hideMark/>
          </w:tcPr>
          <w:p w14:paraId="2FA54197" w14:textId="7777777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noWrap/>
            <w:vAlign w:val="center"/>
            <w:hideMark/>
          </w:tcPr>
          <w:p w14:paraId="71D2002A" w14:textId="6D5C84F9"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395</w:t>
            </w:r>
          </w:p>
        </w:tc>
        <w:tc>
          <w:tcPr>
            <w:tcW w:w="960" w:type="dxa"/>
            <w:tcBorders>
              <w:top w:val="nil"/>
              <w:left w:val="nil"/>
              <w:bottom w:val="single" w:sz="4" w:space="0" w:color="auto"/>
              <w:right w:val="single" w:sz="4" w:space="0" w:color="auto"/>
            </w:tcBorders>
            <w:shd w:val="clear" w:color="auto" w:fill="auto"/>
            <w:noWrap/>
            <w:vAlign w:val="center"/>
            <w:hideMark/>
          </w:tcPr>
          <w:p w14:paraId="205D41F2" w14:textId="1AAA01A0"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395</w:t>
            </w:r>
          </w:p>
        </w:tc>
        <w:tc>
          <w:tcPr>
            <w:tcW w:w="960" w:type="dxa"/>
            <w:tcBorders>
              <w:top w:val="nil"/>
              <w:left w:val="nil"/>
              <w:bottom w:val="single" w:sz="4" w:space="0" w:color="auto"/>
              <w:right w:val="single" w:sz="4" w:space="0" w:color="auto"/>
            </w:tcBorders>
            <w:shd w:val="clear" w:color="auto" w:fill="auto"/>
            <w:noWrap/>
            <w:vAlign w:val="center"/>
            <w:hideMark/>
          </w:tcPr>
          <w:p w14:paraId="34B7AFF7" w14:textId="1C481181"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395</w:t>
            </w:r>
          </w:p>
        </w:tc>
        <w:tc>
          <w:tcPr>
            <w:tcW w:w="1012" w:type="dxa"/>
            <w:tcBorders>
              <w:top w:val="nil"/>
              <w:left w:val="nil"/>
              <w:bottom w:val="single" w:sz="4" w:space="0" w:color="auto"/>
              <w:right w:val="single" w:sz="4" w:space="0" w:color="auto"/>
            </w:tcBorders>
            <w:shd w:val="clear" w:color="auto" w:fill="auto"/>
            <w:noWrap/>
            <w:vAlign w:val="center"/>
            <w:hideMark/>
          </w:tcPr>
          <w:p w14:paraId="05E66269" w14:textId="529E5348"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395</w:t>
            </w:r>
          </w:p>
        </w:tc>
        <w:tc>
          <w:tcPr>
            <w:tcW w:w="960" w:type="dxa"/>
            <w:tcBorders>
              <w:top w:val="nil"/>
              <w:left w:val="nil"/>
              <w:bottom w:val="single" w:sz="4" w:space="0" w:color="auto"/>
              <w:right w:val="single" w:sz="4" w:space="0" w:color="auto"/>
            </w:tcBorders>
            <w:shd w:val="clear" w:color="auto" w:fill="auto"/>
            <w:noWrap/>
            <w:vAlign w:val="center"/>
            <w:hideMark/>
          </w:tcPr>
          <w:p w14:paraId="725A1B27" w14:textId="23328E94"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395</w:t>
            </w:r>
          </w:p>
        </w:tc>
        <w:tc>
          <w:tcPr>
            <w:tcW w:w="960" w:type="dxa"/>
            <w:tcBorders>
              <w:top w:val="nil"/>
              <w:left w:val="nil"/>
              <w:bottom w:val="single" w:sz="4" w:space="0" w:color="auto"/>
              <w:right w:val="single" w:sz="4" w:space="0" w:color="auto"/>
            </w:tcBorders>
            <w:shd w:val="clear" w:color="auto" w:fill="auto"/>
            <w:noWrap/>
            <w:vAlign w:val="center"/>
            <w:hideMark/>
          </w:tcPr>
          <w:p w14:paraId="05D08C2D" w14:textId="0EC013E5"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395</w:t>
            </w:r>
          </w:p>
        </w:tc>
        <w:tc>
          <w:tcPr>
            <w:tcW w:w="960" w:type="dxa"/>
            <w:tcBorders>
              <w:top w:val="nil"/>
              <w:left w:val="nil"/>
              <w:bottom w:val="single" w:sz="4" w:space="0" w:color="auto"/>
              <w:right w:val="single" w:sz="4" w:space="0" w:color="auto"/>
            </w:tcBorders>
            <w:shd w:val="clear" w:color="auto" w:fill="auto"/>
            <w:noWrap/>
            <w:vAlign w:val="center"/>
            <w:hideMark/>
          </w:tcPr>
          <w:p w14:paraId="2C9E4821" w14:textId="03B7872C"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395</w:t>
            </w:r>
          </w:p>
        </w:tc>
        <w:tc>
          <w:tcPr>
            <w:tcW w:w="1165" w:type="dxa"/>
            <w:tcBorders>
              <w:top w:val="nil"/>
              <w:left w:val="nil"/>
              <w:bottom w:val="single" w:sz="4" w:space="0" w:color="auto"/>
              <w:right w:val="single" w:sz="4" w:space="0" w:color="auto"/>
            </w:tcBorders>
            <w:shd w:val="clear" w:color="auto" w:fill="auto"/>
            <w:noWrap/>
            <w:vAlign w:val="center"/>
            <w:hideMark/>
          </w:tcPr>
          <w:p w14:paraId="4F41F327" w14:textId="6E941ABB"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395</w:t>
            </w:r>
          </w:p>
        </w:tc>
        <w:tc>
          <w:tcPr>
            <w:tcW w:w="960" w:type="dxa"/>
            <w:tcBorders>
              <w:top w:val="nil"/>
              <w:left w:val="nil"/>
              <w:bottom w:val="single" w:sz="4" w:space="0" w:color="auto"/>
              <w:right w:val="single" w:sz="4" w:space="0" w:color="auto"/>
            </w:tcBorders>
            <w:shd w:val="clear" w:color="auto" w:fill="auto"/>
            <w:noWrap/>
            <w:vAlign w:val="center"/>
            <w:hideMark/>
          </w:tcPr>
          <w:p w14:paraId="3019FEDA" w14:textId="1BEDCFC7"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395</w:t>
            </w:r>
          </w:p>
        </w:tc>
        <w:tc>
          <w:tcPr>
            <w:tcW w:w="1012" w:type="dxa"/>
            <w:tcBorders>
              <w:top w:val="nil"/>
              <w:left w:val="nil"/>
              <w:bottom w:val="single" w:sz="4" w:space="0" w:color="auto"/>
              <w:right w:val="single" w:sz="4" w:space="0" w:color="auto"/>
            </w:tcBorders>
            <w:shd w:val="clear" w:color="auto" w:fill="auto"/>
            <w:noWrap/>
            <w:vAlign w:val="center"/>
            <w:hideMark/>
          </w:tcPr>
          <w:p w14:paraId="7052C94F" w14:textId="3EA51889"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395</w:t>
            </w:r>
          </w:p>
        </w:tc>
        <w:tc>
          <w:tcPr>
            <w:tcW w:w="960" w:type="dxa"/>
            <w:tcBorders>
              <w:top w:val="nil"/>
              <w:left w:val="nil"/>
              <w:bottom w:val="single" w:sz="4" w:space="0" w:color="auto"/>
              <w:right w:val="single" w:sz="4" w:space="0" w:color="auto"/>
            </w:tcBorders>
            <w:shd w:val="clear" w:color="auto" w:fill="auto"/>
            <w:noWrap/>
            <w:vAlign w:val="center"/>
            <w:hideMark/>
          </w:tcPr>
          <w:p w14:paraId="3301CCEB" w14:textId="626A4537"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395</w:t>
            </w:r>
          </w:p>
        </w:tc>
        <w:tc>
          <w:tcPr>
            <w:tcW w:w="1012" w:type="dxa"/>
            <w:tcBorders>
              <w:top w:val="nil"/>
              <w:left w:val="nil"/>
              <w:bottom w:val="single" w:sz="4" w:space="0" w:color="auto"/>
              <w:right w:val="single" w:sz="4" w:space="0" w:color="auto"/>
            </w:tcBorders>
            <w:shd w:val="clear" w:color="auto" w:fill="auto"/>
            <w:noWrap/>
            <w:vAlign w:val="center"/>
            <w:hideMark/>
          </w:tcPr>
          <w:p w14:paraId="671F1887" w14:textId="4D3E3CCF"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395</w:t>
            </w:r>
          </w:p>
        </w:tc>
        <w:tc>
          <w:tcPr>
            <w:tcW w:w="960" w:type="dxa"/>
            <w:tcBorders>
              <w:top w:val="nil"/>
              <w:left w:val="nil"/>
              <w:bottom w:val="single" w:sz="4" w:space="0" w:color="auto"/>
              <w:right w:val="single" w:sz="4" w:space="0" w:color="auto"/>
            </w:tcBorders>
            <w:shd w:val="clear" w:color="auto" w:fill="auto"/>
            <w:noWrap/>
            <w:vAlign w:val="center"/>
            <w:hideMark/>
          </w:tcPr>
          <w:p w14:paraId="2EFCE5FC" w14:textId="5852DB0A"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395</w:t>
            </w:r>
          </w:p>
        </w:tc>
        <w:tc>
          <w:tcPr>
            <w:tcW w:w="960" w:type="dxa"/>
            <w:tcBorders>
              <w:top w:val="nil"/>
              <w:left w:val="nil"/>
              <w:bottom w:val="single" w:sz="4" w:space="0" w:color="auto"/>
              <w:right w:val="single" w:sz="4" w:space="0" w:color="auto"/>
            </w:tcBorders>
            <w:shd w:val="clear" w:color="auto" w:fill="auto"/>
            <w:noWrap/>
            <w:vAlign w:val="center"/>
            <w:hideMark/>
          </w:tcPr>
          <w:p w14:paraId="370FC073" w14:textId="79BB61F6"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395</w:t>
            </w:r>
          </w:p>
        </w:tc>
        <w:tc>
          <w:tcPr>
            <w:tcW w:w="889" w:type="dxa"/>
            <w:tcBorders>
              <w:top w:val="nil"/>
              <w:left w:val="nil"/>
              <w:bottom w:val="single" w:sz="4" w:space="0" w:color="auto"/>
              <w:right w:val="single" w:sz="4" w:space="0" w:color="auto"/>
            </w:tcBorders>
            <w:shd w:val="clear" w:color="auto" w:fill="auto"/>
            <w:vAlign w:val="center"/>
          </w:tcPr>
          <w:p w14:paraId="79A1331F" w14:textId="13B43F31"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395</w:t>
            </w:r>
          </w:p>
        </w:tc>
        <w:tc>
          <w:tcPr>
            <w:tcW w:w="889" w:type="dxa"/>
            <w:tcBorders>
              <w:top w:val="nil"/>
              <w:left w:val="nil"/>
              <w:bottom w:val="single" w:sz="4" w:space="0" w:color="auto"/>
              <w:right w:val="single" w:sz="4" w:space="0" w:color="auto"/>
            </w:tcBorders>
            <w:shd w:val="clear" w:color="auto" w:fill="auto"/>
            <w:vAlign w:val="center"/>
          </w:tcPr>
          <w:p w14:paraId="3484D505" w14:textId="74369355"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395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6D5B0" w14:textId="45FA75C5"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395</w:t>
            </w:r>
          </w:p>
        </w:tc>
      </w:tr>
      <w:tr w:rsidR="004F3AFC" w:rsidRPr="009B4204" w14:paraId="0AA0EEBE" w14:textId="77777777" w:rsidTr="007D4CF0">
        <w:trPr>
          <w:trHeight w:val="30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1CE055E6" w14:textId="19DAC923"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 отборы паровых турбин, в т.ч.</w:t>
            </w:r>
          </w:p>
        </w:tc>
        <w:tc>
          <w:tcPr>
            <w:tcW w:w="950" w:type="dxa"/>
            <w:tcBorders>
              <w:top w:val="nil"/>
              <w:left w:val="nil"/>
              <w:bottom w:val="single" w:sz="4" w:space="0" w:color="auto"/>
              <w:right w:val="single" w:sz="4" w:space="0" w:color="auto"/>
            </w:tcBorders>
            <w:shd w:val="clear" w:color="auto" w:fill="auto"/>
            <w:vAlign w:val="center"/>
            <w:hideMark/>
          </w:tcPr>
          <w:p w14:paraId="654C07C2" w14:textId="7777777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30D287F3" w14:textId="4B9EF4B4"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960" w:type="dxa"/>
            <w:tcBorders>
              <w:top w:val="nil"/>
              <w:left w:val="nil"/>
              <w:bottom w:val="single" w:sz="4" w:space="0" w:color="auto"/>
              <w:right w:val="single" w:sz="4" w:space="0" w:color="auto"/>
            </w:tcBorders>
            <w:shd w:val="clear" w:color="auto" w:fill="auto"/>
            <w:vAlign w:val="center"/>
            <w:hideMark/>
          </w:tcPr>
          <w:p w14:paraId="17B65364" w14:textId="26249760"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960" w:type="dxa"/>
            <w:tcBorders>
              <w:top w:val="nil"/>
              <w:left w:val="nil"/>
              <w:bottom w:val="single" w:sz="4" w:space="0" w:color="auto"/>
              <w:right w:val="single" w:sz="4" w:space="0" w:color="auto"/>
            </w:tcBorders>
            <w:shd w:val="clear" w:color="auto" w:fill="auto"/>
            <w:vAlign w:val="center"/>
            <w:hideMark/>
          </w:tcPr>
          <w:p w14:paraId="48A9DC33" w14:textId="1E21F98B"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1012" w:type="dxa"/>
            <w:tcBorders>
              <w:top w:val="nil"/>
              <w:left w:val="nil"/>
              <w:bottom w:val="single" w:sz="4" w:space="0" w:color="auto"/>
              <w:right w:val="single" w:sz="4" w:space="0" w:color="auto"/>
            </w:tcBorders>
            <w:shd w:val="clear" w:color="auto" w:fill="auto"/>
            <w:vAlign w:val="center"/>
            <w:hideMark/>
          </w:tcPr>
          <w:p w14:paraId="37716532" w14:textId="76B4B990"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960" w:type="dxa"/>
            <w:tcBorders>
              <w:top w:val="nil"/>
              <w:left w:val="nil"/>
              <w:bottom w:val="single" w:sz="4" w:space="0" w:color="auto"/>
              <w:right w:val="single" w:sz="4" w:space="0" w:color="auto"/>
            </w:tcBorders>
            <w:shd w:val="clear" w:color="auto" w:fill="auto"/>
            <w:vAlign w:val="center"/>
            <w:hideMark/>
          </w:tcPr>
          <w:p w14:paraId="144412BF" w14:textId="3F9B84B4"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960" w:type="dxa"/>
            <w:tcBorders>
              <w:top w:val="nil"/>
              <w:left w:val="nil"/>
              <w:bottom w:val="single" w:sz="4" w:space="0" w:color="auto"/>
              <w:right w:val="single" w:sz="4" w:space="0" w:color="auto"/>
            </w:tcBorders>
            <w:shd w:val="clear" w:color="auto" w:fill="auto"/>
            <w:vAlign w:val="center"/>
            <w:hideMark/>
          </w:tcPr>
          <w:p w14:paraId="128FEC3A" w14:textId="1FA491A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960" w:type="dxa"/>
            <w:tcBorders>
              <w:top w:val="nil"/>
              <w:left w:val="nil"/>
              <w:bottom w:val="single" w:sz="4" w:space="0" w:color="auto"/>
              <w:right w:val="single" w:sz="4" w:space="0" w:color="auto"/>
            </w:tcBorders>
            <w:shd w:val="clear" w:color="auto" w:fill="auto"/>
            <w:vAlign w:val="center"/>
            <w:hideMark/>
          </w:tcPr>
          <w:p w14:paraId="36662172" w14:textId="17582B9C"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1165" w:type="dxa"/>
            <w:tcBorders>
              <w:top w:val="nil"/>
              <w:left w:val="nil"/>
              <w:bottom w:val="single" w:sz="4" w:space="0" w:color="auto"/>
              <w:right w:val="single" w:sz="4" w:space="0" w:color="auto"/>
            </w:tcBorders>
            <w:shd w:val="clear" w:color="auto" w:fill="auto"/>
            <w:vAlign w:val="center"/>
            <w:hideMark/>
          </w:tcPr>
          <w:p w14:paraId="071DEAFC" w14:textId="527AB1D9"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960" w:type="dxa"/>
            <w:tcBorders>
              <w:top w:val="nil"/>
              <w:left w:val="nil"/>
              <w:bottom w:val="single" w:sz="4" w:space="0" w:color="auto"/>
              <w:right w:val="single" w:sz="4" w:space="0" w:color="auto"/>
            </w:tcBorders>
            <w:shd w:val="clear" w:color="auto" w:fill="auto"/>
            <w:vAlign w:val="center"/>
            <w:hideMark/>
          </w:tcPr>
          <w:p w14:paraId="21CC6D7C" w14:textId="1D3B8FC9"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1012" w:type="dxa"/>
            <w:tcBorders>
              <w:top w:val="nil"/>
              <w:left w:val="nil"/>
              <w:bottom w:val="single" w:sz="4" w:space="0" w:color="auto"/>
              <w:right w:val="single" w:sz="4" w:space="0" w:color="auto"/>
            </w:tcBorders>
            <w:shd w:val="clear" w:color="auto" w:fill="auto"/>
            <w:vAlign w:val="center"/>
            <w:hideMark/>
          </w:tcPr>
          <w:p w14:paraId="3A9100C5" w14:textId="7729D184"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960" w:type="dxa"/>
            <w:tcBorders>
              <w:top w:val="nil"/>
              <w:left w:val="nil"/>
              <w:bottom w:val="single" w:sz="4" w:space="0" w:color="auto"/>
              <w:right w:val="single" w:sz="4" w:space="0" w:color="auto"/>
            </w:tcBorders>
            <w:shd w:val="clear" w:color="auto" w:fill="auto"/>
            <w:vAlign w:val="center"/>
            <w:hideMark/>
          </w:tcPr>
          <w:p w14:paraId="67D74D6C" w14:textId="2E5B18E8"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1012" w:type="dxa"/>
            <w:tcBorders>
              <w:top w:val="nil"/>
              <w:left w:val="nil"/>
              <w:bottom w:val="single" w:sz="4" w:space="0" w:color="auto"/>
              <w:right w:val="single" w:sz="4" w:space="0" w:color="auto"/>
            </w:tcBorders>
            <w:shd w:val="clear" w:color="auto" w:fill="auto"/>
            <w:vAlign w:val="center"/>
            <w:hideMark/>
          </w:tcPr>
          <w:p w14:paraId="49C2097E" w14:textId="1ADED722"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960" w:type="dxa"/>
            <w:tcBorders>
              <w:top w:val="nil"/>
              <w:left w:val="nil"/>
              <w:bottom w:val="single" w:sz="4" w:space="0" w:color="auto"/>
              <w:right w:val="single" w:sz="4" w:space="0" w:color="auto"/>
            </w:tcBorders>
            <w:shd w:val="clear" w:color="auto" w:fill="auto"/>
            <w:vAlign w:val="center"/>
            <w:hideMark/>
          </w:tcPr>
          <w:p w14:paraId="33F2F7C6" w14:textId="2028AEA2"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960" w:type="dxa"/>
            <w:tcBorders>
              <w:top w:val="nil"/>
              <w:left w:val="nil"/>
              <w:bottom w:val="single" w:sz="4" w:space="0" w:color="auto"/>
              <w:right w:val="single" w:sz="4" w:space="0" w:color="auto"/>
            </w:tcBorders>
            <w:shd w:val="clear" w:color="auto" w:fill="auto"/>
            <w:vAlign w:val="center"/>
            <w:hideMark/>
          </w:tcPr>
          <w:p w14:paraId="0B1827F9" w14:textId="0F895280"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889" w:type="dxa"/>
            <w:tcBorders>
              <w:top w:val="nil"/>
              <w:left w:val="nil"/>
              <w:bottom w:val="single" w:sz="4" w:space="0" w:color="auto"/>
              <w:right w:val="single" w:sz="4" w:space="0" w:color="auto"/>
            </w:tcBorders>
            <w:shd w:val="clear" w:color="auto" w:fill="auto"/>
            <w:vAlign w:val="center"/>
          </w:tcPr>
          <w:p w14:paraId="1E68C11D" w14:textId="04E8ECC8"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889" w:type="dxa"/>
            <w:tcBorders>
              <w:top w:val="nil"/>
              <w:left w:val="nil"/>
              <w:bottom w:val="single" w:sz="4" w:space="0" w:color="auto"/>
              <w:right w:val="single" w:sz="4" w:space="0" w:color="auto"/>
            </w:tcBorders>
            <w:shd w:val="clear" w:color="auto" w:fill="auto"/>
            <w:vAlign w:val="center"/>
          </w:tcPr>
          <w:p w14:paraId="2B111F73" w14:textId="6CBF260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2220C" w14:textId="66ECF21D"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r>
      <w:tr w:rsidR="004F3AFC" w:rsidRPr="009B4204" w14:paraId="3EDF736C" w14:textId="77777777" w:rsidTr="007D4CF0">
        <w:trPr>
          <w:trHeight w:val="30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5AF3B455" w14:textId="7777777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производственных параметров</w:t>
            </w:r>
          </w:p>
        </w:tc>
        <w:tc>
          <w:tcPr>
            <w:tcW w:w="950" w:type="dxa"/>
            <w:tcBorders>
              <w:top w:val="nil"/>
              <w:left w:val="nil"/>
              <w:bottom w:val="single" w:sz="4" w:space="0" w:color="auto"/>
              <w:right w:val="single" w:sz="4" w:space="0" w:color="auto"/>
            </w:tcBorders>
            <w:shd w:val="clear" w:color="auto" w:fill="auto"/>
            <w:vAlign w:val="center"/>
            <w:hideMark/>
          </w:tcPr>
          <w:p w14:paraId="5259FB64" w14:textId="7777777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610E155A" w14:textId="2871E2BB"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7455F85B" w14:textId="7A9632CD"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2125B305" w14:textId="66ABC9FA"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3E519950" w14:textId="5E67657A"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5B736B60" w14:textId="63B4E2FF"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75EB2F7E" w14:textId="05CB3AE3"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5A89EB02" w14:textId="498493E4"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65" w:type="dxa"/>
            <w:tcBorders>
              <w:top w:val="nil"/>
              <w:left w:val="nil"/>
              <w:bottom w:val="single" w:sz="4" w:space="0" w:color="auto"/>
              <w:right w:val="single" w:sz="4" w:space="0" w:color="auto"/>
            </w:tcBorders>
            <w:shd w:val="clear" w:color="auto" w:fill="auto"/>
            <w:vAlign w:val="center"/>
            <w:hideMark/>
          </w:tcPr>
          <w:p w14:paraId="78099DD7" w14:textId="3D34C800"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23F93373" w14:textId="135AFB79"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2A377D73" w14:textId="2CAF9C5C"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2DD460DF" w14:textId="041B3C05"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4795186A" w14:textId="08DD195A"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3DD66656" w14:textId="2C579698"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6520C430" w14:textId="20C349AA"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89" w:type="dxa"/>
            <w:tcBorders>
              <w:top w:val="nil"/>
              <w:left w:val="nil"/>
              <w:bottom w:val="single" w:sz="4" w:space="0" w:color="auto"/>
              <w:right w:val="single" w:sz="4" w:space="0" w:color="auto"/>
            </w:tcBorders>
            <w:shd w:val="clear" w:color="auto" w:fill="auto"/>
            <w:vAlign w:val="center"/>
          </w:tcPr>
          <w:p w14:paraId="320498C0" w14:textId="76D06E0C"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89" w:type="dxa"/>
            <w:tcBorders>
              <w:top w:val="nil"/>
              <w:left w:val="nil"/>
              <w:bottom w:val="single" w:sz="4" w:space="0" w:color="auto"/>
              <w:right w:val="single" w:sz="4" w:space="0" w:color="auto"/>
            </w:tcBorders>
            <w:shd w:val="clear" w:color="auto" w:fill="auto"/>
            <w:vAlign w:val="center"/>
          </w:tcPr>
          <w:p w14:paraId="7D1DA9C3" w14:textId="7C22C803"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34233" w14:textId="4AF03B3E"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r>
      <w:tr w:rsidR="004F3AFC" w:rsidRPr="009B4204" w14:paraId="37AF4B88" w14:textId="77777777" w:rsidTr="007D4CF0">
        <w:trPr>
          <w:trHeight w:val="30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1D5BC85C" w14:textId="7777777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теплофикационные</w:t>
            </w:r>
          </w:p>
        </w:tc>
        <w:tc>
          <w:tcPr>
            <w:tcW w:w="950" w:type="dxa"/>
            <w:tcBorders>
              <w:top w:val="nil"/>
              <w:left w:val="nil"/>
              <w:bottom w:val="single" w:sz="4" w:space="0" w:color="auto"/>
              <w:right w:val="single" w:sz="4" w:space="0" w:color="auto"/>
            </w:tcBorders>
            <w:shd w:val="clear" w:color="auto" w:fill="auto"/>
            <w:vAlign w:val="center"/>
            <w:hideMark/>
          </w:tcPr>
          <w:p w14:paraId="652227E5" w14:textId="7777777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6A61580D" w14:textId="45E4465E"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960" w:type="dxa"/>
            <w:tcBorders>
              <w:top w:val="nil"/>
              <w:left w:val="nil"/>
              <w:bottom w:val="single" w:sz="4" w:space="0" w:color="auto"/>
              <w:right w:val="single" w:sz="4" w:space="0" w:color="auto"/>
            </w:tcBorders>
            <w:shd w:val="clear" w:color="auto" w:fill="auto"/>
            <w:vAlign w:val="center"/>
            <w:hideMark/>
          </w:tcPr>
          <w:p w14:paraId="337BDF16" w14:textId="1766CD2D"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960" w:type="dxa"/>
            <w:tcBorders>
              <w:top w:val="nil"/>
              <w:left w:val="nil"/>
              <w:bottom w:val="single" w:sz="4" w:space="0" w:color="auto"/>
              <w:right w:val="single" w:sz="4" w:space="0" w:color="auto"/>
            </w:tcBorders>
            <w:shd w:val="clear" w:color="auto" w:fill="auto"/>
            <w:vAlign w:val="center"/>
            <w:hideMark/>
          </w:tcPr>
          <w:p w14:paraId="322A2C34" w14:textId="0F346E3F"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1012" w:type="dxa"/>
            <w:tcBorders>
              <w:top w:val="nil"/>
              <w:left w:val="nil"/>
              <w:bottom w:val="single" w:sz="4" w:space="0" w:color="auto"/>
              <w:right w:val="single" w:sz="4" w:space="0" w:color="auto"/>
            </w:tcBorders>
            <w:shd w:val="clear" w:color="auto" w:fill="auto"/>
            <w:vAlign w:val="center"/>
            <w:hideMark/>
          </w:tcPr>
          <w:p w14:paraId="16EE9F3C" w14:textId="72F8124A"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960" w:type="dxa"/>
            <w:tcBorders>
              <w:top w:val="nil"/>
              <w:left w:val="nil"/>
              <w:bottom w:val="single" w:sz="4" w:space="0" w:color="auto"/>
              <w:right w:val="single" w:sz="4" w:space="0" w:color="auto"/>
            </w:tcBorders>
            <w:shd w:val="clear" w:color="auto" w:fill="auto"/>
            <w:vAlign w:val="center"/>
            <w:hideMark/>
          </w:tcPr>
          <w:p w14:paraId="5B5F7A31" w14:textId="5E6A3964"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960" w:type="dxa"/>
            <w:tcBorders>
              <w:top w:val="nil"/>
              <w:left w:val="nil"/>
              <w:bottom w:val="single" w:sz="4" w:space="0" w:color="auto"/>
              <w:right w:val="single" w:sz="4" w:space="0" w:color="auto"/>
            </w:tcBorders>
            <w:shd w:val="clear" w:color="auto" w:fill="auto"/>
            <w:vAlign w:val="center"/>
            <w:hideMark/>
          </w:tcPr>
          <w:p w14:paraId="78DF88E2" w14:textId="2B69D70B"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960" w:type="dxa"/>
            <w:tcBorders>
              <w:top w:val="nil"/>
              <w:left w:val="nil"/>
              <w:bottom w:val="single" w:sz="4" w:space="0" w:color="auto"/>
              <w:right w:val="single" w:sz="4" w:space="0" w:color="auto"/>
            </w:tcBorders>
            <w:shd w:val="clear" w:color="auto" w:fill="auto"/>
            <w:vAlign w:val="center"/>
            <w:hideMark/>
          </w:tcPr>
          <w:p w14:paraId="32933333" w14:textId="3711CD15"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1165" w:type="dxa"/>
            <w:tcBorders>
              <w:top w:val="nil"/>
              <w:left w:val="nil"/>
              <w:bottom w:val="single" w:sz="4" w:space="0" w:color="auto"/>
              <w:right w:val="single" w:sz="4" w:space="0" w:color="auto"/>
            </w:tcBorders>
            <w:shd w:val="clear" w:color="auto" w:fill="auto"/>
            <w:vAlign w:val="center"/>
            <w:hideMark/>
          </w:tcPr>
          <w:p w14:paraId="541FF0FC" w14:textId="22131CAD"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960" w:type="dxa"/>
            <w:tcBorders>
              <w:top w:val="nil"/>
              <w:left w:val="nil"/>
              <w:bottom w:val="single" w:sz="4" w:space="0" w:color="auto"/>
              <w:right w:val="single" w:sz="4" w:space="0" w:color="auto"/>
            </w:tcBorders>
            <w:shd w:val="clear" w:color="auto" w:fill="auto"/>
            <w:vAlign w:val="center"/>
            <w:hideMark/>
          </w:tcPr>
          <w:p w14:paraId="686CDBFF" w14:textId="7709A13D"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1012" w:type="dxa"/>
            <w:tcBorders>
              <w:top w:val="nil"/>
              <w:left w:val="nil"/>
              <w:bottom w:val="single" w:sz="4" w:space="0" w:color="auto"/>
              <w:right w:val="single" w:sz="4" w:space="0" w:color="auto"/>
            </w:tcBorders>
            <w:shd w:val="clear" w:color="auto" w:fill="auto"/>
            <w:vAlign w:val="center"/>
            <w:hideMark/>
          </w:tcPr>
          <w:p w14:paraId="3340A76B" w14:textId="6E574E2E"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960" w:type="dxa"/>
            <w:tcBorders>
              <w:top w:val="nil"/>
              <w:left w:val="nil"/>
              <w:bottom w:val="single" w:sz="4" w:space="0" w:color="auto"/>
              <w:right w:val="single" w:sz="4" w:space="0" w:color="auto"/>
            </w:tcBorders>
            <w:shd w:val="clear" w:color="auto" w:fill="auto"/>
            <w:vAlign w:val="center"/>
            <w:hideMark/>
          </w:tcPr>
          <w:p w14:paraId="52638F48" w14:textId="2CB7A81A"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1012" w:type="dxa"/>
            <w:tcBorders>
              <w:top w:val="nil"/>
              <w:left w:val="nil"/>
              <w:bottom w:val="single" w:sz="4" w:space="0" w:color="auto"/>
              <w:right w:val="single" w:sz="4" w:space="0" w:color="auto"/>
            </w:tcBorders>
            <w:shd w:val="clear" w:color="auto" w:fill="auto"/>
            <w:vAlign w:val="center"/>
            <w:hideMark/>
          </w:tcPr>
          <w:p w14:paraId="507CAE13" w14:textId="741057BD"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960" w:type="dxa"/>
            <w:tcBorders>
              <w:top w:val="nil"/>
              <w:left w:val="nil"/>
              <w:bottom w:val="single" w:sz="4" w:space="0" w:color="auto"/>
              <w:right w:val="single" w:sz="4" w:space="0" w:color="auto"/>
            </w:tcBorders>
            <w:shd w:val="clear" w:color="auto" w:fill="auto"/>
            <w:vAlign w:val="center"/>
            <w:hideMark/>
          </w:tcPr>
          <w:p w14:paraId="5A2EDE7A" w14:textId="31921551"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960" w:type="dxa"/>
            <w:tcBorders>
              <w:top w:val="nil"/>
              <w:left w:val="nil"/>
              <w:bottom w:val="single" w:sz="4" w:space="0" w:color="auto"/>
              <w:right w:val="single" w:sz="4" w:space="0" w:color="auto"/>
            </w:tcBorders>
            <w:shd w:val="clear" w:color="auto" w:fill="auto"/>
            <w:vAlign w:val="center"/>
            <w:hideMark/>
          </w:tcPr>
          <w:p w14:paraId="5319C469" w14:textId="17F8135F"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889" w:type="dxa"/>
            <w:tcBorders>
              <w:top w:val="nil"/>
              <w:left w:val="nil"/>
              <w:bottom w:val="single" w:sz="4" w:space="0" w:color="auto"/>
              <w:right w:val="single" w:sz="4" w:space="0" w:color="auto"/>
            </w:tcBorders>
            <w:shd w:val="clear" w:color="auto" w:fill="auto"/>
            <w:vAlign w:val="center"/>
          </w:tcPr>
          <w:p w14:paraId="34851D82" w14:textId="351AC7CF"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889" w:type="dxa"/>
            <w:tcBorders>
              <w:top w:val="nil"/>
              <w:left w:val="nil"/>
              <w:bottom w:val="single" w:sz="4" w:space="0" w:color="auto"/>
              <w:right w:val="single" w:sz="4" w:space="0" w:color="auto"/>
            </w:tcBorders>
            <w:shd w:val="clear" w:color="auto" w:fill="auto"/>
            <w:vAlign w:val="center"/>
          </w:tcPr>
          <w:p w14:paraId="77799746" w14:textId="5D60037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0E509" w14:textId="7606A1C9"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r>
      <w:tr w:rsidR="004F3AFC" w:rsidRPr="009B4204" w14:paraId="32DB797D" w14:textId="77777777" w:rsidTr="007D4CF0">
        <w:trPr>
          <w:trHeight w:val="30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5AF18243" w14:textId="7777777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котлы утилизаторы</w:t>
            </w:r>
          </w:p>
        </w:tc>
        <w:tc>
          <w:tcPr>
            <w:tcW w:w="950" w:type="dxa"/>
            <w:tcBorders>
              <w:top w:val="nil"/>
              <w:left w:val="nil"/>
              <w:bottom w:val="single" w:sz="4" w:space="0" w:color="auto"/>
              <w:right w:val="single" w:sz="4" w:space="0" w:color="auto"/>
            </w:tcBorders>
            <w:shd w:val="clear" w:color="auto" w:fill="auto"/>
            <w:vAlign w:val="center"/>
            <w:hideMark/>
          </w:tcPr>
          <w:p w14:paraId="7E1F26B8" w14:textId="7777777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0C1D4DA5" w14:textId="1D1432EA"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5B385C86" w14:textId="1E87BA86"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1C42799E" w14:textId="477D1778"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3D405C52" w14:textId="2D8B3F36"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692278EC" w14:textId="1E6B7D46"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6A85EC58" w14:textId="65C5FB4D"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2EC8DA6A" w14:textId="6F2C65AA"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65" w:type="dxa"/>
            <w:tcBorders>
              <w:top w:val="nil"/>
              <w:left w:val="nil"/>
              <w:bottom w:val="single" w:sz="4" w:space="0" w:color="auto"/>
              <w:right w:val="single" w:sz="4" w:space="0" w:color="auto"/>
            </w:tcBorders>
            <w:shd w:val="clear" w:color="auto" w:fill="auto"/>
            <w:vAlign w:val="center"/>
            <w:hideMark/>
          </w:tcPr>
          <w:p w14:paraId="6A6FE44E" w14:textId="16D6506A"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61966F55" w14:textId="0AFBDB3B"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6339F867" w14:textId="191AFAC3"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41FB702B" w14:textId="5824C638"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660AF8E9" w14:textId="2F5A49BF"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4DFBF3F0" w14:textId="6B2D2809"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55CA0A3D" w14:textId="6570B1BD"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89" w:type="dxa"/>
            <w:tcBorders>
              <w:top w:val="nil"/>
              <w:left w:val="nil"/>
              <w:bottom w:val="single" w:sz="4" w:space="0" w:color="auto"/>
              <w:right w:val="single" w:sz="4" w:space="0" w:color="auto"/>
            </w:tcBorders>
            <w:shd w:val="clear" w:color="auto" w:fill="auto"/>
            <w:vAlign w:val="center"/>
          </w:tcPr>
          <w:p w14:paraId="67730E31" w14:textId="5F701701"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89" w:type="dxa"/>
            <w:tcBorders>
              <w:top w:val="nil"/>
              <w:left w:val="nil"/>
              <w:bottom w:val="single" w:sz="4" w:space="0" w:color="auto"/>
              <w:right w:val="single" w:sz="4" w:space="0" w:color="auto"/>
            </w:tcBorders>
            <w:shd w:val="clear" w:color="auto" w:fill="auto"/>
            <w:vAlign w:val="center"/>
          </w:tcPr>
          <w:p w14:paraId="2A08DDCB" w14:textId="4771C71E"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7AE03" w14:textId="0EAD50FE"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r>
      <w:tr w:rsidR="004F3AFC" w:rsidRPr="009B4204" w14:paraId="306108D1" w14:textId="77777777" w:rsidTr="007D4CF0">
        <w:trPr>
          <w:trHeight w:val="30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28D0866E" w14:textId="7777777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РОУ</w:t>
            </w:r>
          </w:p>
        </w:tc>
        <w:tc>
          <w:tcPr>
            <w:tcW w:w="950" w:type="dxa"/>
            <w:tcBorders>
              <w:top w:val="nil"/>
              <w:left w:val="nil"/>
              <w:bottom w:val="single" w:sz="4" w:space="0" w:color="auto"/>
              <w:right w:val="single" w:sz="4" w:space="0" w:color="auto"/>
            </w:tcBorders>
            <w:shd w:val="clear" w:color="auto" w:fill="auto"/>
            <w:vAlign w:val="center"/>
            <w:hideMark/>
          </w:tcPr>
          <w:p w14:paraId="62C1F184" w14:textId="7777777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455B40B3" w14:textId="2FEF4E25"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58CDF482" w14:textId="28F75C1A"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702A0520" w14:textId="592EC6C0"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17139E07" w14:textId="7241A34E"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66A240B1" w14:textId="62B2468E"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7998B172" w14:textId="5DF8EFCB"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71DC58DF" w14:textId="49A97106"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65" w:type="dxa"/>
            <w:tcBorders>
              <w:top w:val="nil"/>
              <w:left w:val="nil"/>
              <w:bottom w:val="single" w:sz="4" w:space="0" w:color="auto"/>
              <w:right w:val="single" w:sz="4" w:space="0" w:color="auto"/>
            </w:tcBorders>
            <w:shd w:val="clear" w:color="auto" w:fill="auto"/>
            <w:vAlign w:val="center"/>
            <w:hideMark/>
          </w:tcPr>
          <w:p w14:paraId="2D4A69F6" w14:textId="3787448A"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1ACFBB17" w14:textId="23178E0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2E492817" w14:textId="5F3C7454"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4793BFD0" w14:textId="308B9C48"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0A327704" w14:textId="051025FD"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4D0C8FDF" w14:textId="024EA0AC"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75F8396C" w14:textId="699008F4"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89" w:type="dxa"/>
            <w:tcBorders>
              <w:top w:val="nil"/>
              <w:left w:val="nil"/>
              <w:bottom w:val="single" w:sz="4" w:space="0" w:color="auto"/>
              <w:right w:val="single" w:sz="4" w:space="0" w:color="auto"/>
            </w:tcBorders>
            <w:shd w:val="clear" w:color="auto" w:fill="auto"/>
            <w:vAlign w:val="center"/>
          </w:tcPr>
          <w:p w14:paraId="10CB8975" w14:textId="6A2F742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89" w:type="dxa"/>
            <w:tcBorders>
              <w:top w:val="nil"/>
              <w:left w:val="nil"/>
              <w:bottom w:val="single" w:sz="4" w:space="0" w:color="auto"/>
              <w:right w:val="single" w:sz="4" w:space="0" w:color="auto"/>
            </w:tcBorders>
            <w:shd w:val="clear" w:color="auto" w:fill="auto"/>
            <w:vAlign w:val="center"/>
          </w:tcPr>
          <w:p w14:paraId="5032FBF9" w14:textId="72F0B066"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FD527" w14:textId="31316D18"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r>
      <w:tr w:rsidR="004F3AFC" w:rsidRPr="009B4204" w14:paraId="54C52BED" w14:textId="77777777" w:rsidTr="007D4CF0">
        <w:trPr>
          <w:trHeight w:val="30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159C16FD" w14:textId="7777777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ПВК</w:t>
            </w:r>
          </w:p>
        </w:tc>
        <w:tc>
          <w:tcPr>
            <w:tcW w:w="950" w:type="dxa"/>
            <w:tcBorders>
              <w:top w:val="nil"/>
              <w:left w:val="nil"/>
              <w:bottom w:val="single" w:sz="4" w:space="0" w:color="auto"/>
              <w:right w:val="single" w:sz="4" w:space="0" w:color="auto"/>
            </w:tcBorders>
            <w:shd w:val="clear" w:color="auto" w:fill="auto"/>
            <w:vAlign w:val="center"/>
            <w:hideMark/>
          </w:tcPr>
          <w:p w14:paraId="202AB251" w14:textId="7777777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21078F11" w14:textId="0DC3658E"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350</w:t>
            </w:r>
          </w:p>
        </w:tc>
        <w:tc>
          <w:tcPr>
            <w:tcW w:w="960" w:type="dxa"/>
            <w:tcBorders>
              <w:top w:val="nil"/>
              <w:left w:val="nil"/>
              <w:bottom w:val="single" w:sz="4" w:space="0" w:color="auto"/>
              <w:right w:val="single" w:sz="4" w:space="0" w:color="auto"/>
            </w:tcBorders>
            <w:shd w:val="clear" w:color="auto" w:fill="auto"/>
            <w:vAlign w:val="center"/>
            <w:hideMark/>
          </w:tcPr>
          <w:p w14:paraId="3A083726" w14:textId="6D7F29A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350</w:t>
            </w:r>
          </w:p>
        </w:tc>
        <w:tc>
          <w:tcPr>
            <w:tcW w:w="960" w:type="dxa"/>
            <w:tcBorders>
              <w:top w:val="nil"/>
              <w:left w:val="nil"/>
              <w:bottom w:val="single" w:sz="4" w:space="0" w:color="auto"/>
              <w:right w:val="single" w:sz="4" w:space="0" w:color="auto"/>
            </w:tcBorders>
            <w:shd w:val="clear" w:color="auto" w:fill="auto"/>
            <w:vAlign w:val="center"/>
            <w:hideMark/>
          </w:tcPr>
          <w:p w14:paraId="68387A94" w14:textId="0CFBE76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350</w:t>
            </w:r>
          </w:p>
        </w:tc>
        <w:tc>
          <w:tcPr>
            <w:tcW w:w="1012" w:type="dxa"/>
            <w:tcBorders>
              <w:top w:val="nil"/>
              <w:left w:val="nil"/>
              <w:bottom w:val="single" w:sz="4" w:space="0" w:color="auto"/>
              <w:right w:val="single" w:sz="4" w:space="0" w:color="auto"/>
            </w:tcBorders>
            <w:shd w:val="clear" w:color="auto" w:fill="auto"/>
            <w:vAlign w:val="center"/>
            <w:hideMark/>
          </w:tcPr>
          <w:p w14:paraId="59C36E6F" w14:textId="24D84699"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350</w:t>
            </w:r>
          </w:p>
        </w:tc>
        <w:tc>
          <w:tcPr>
            <w:tcW w:w="960" w:type="dxa"/>
            <w:tcBorders>
              <w:top w:val="nil"/>
              <w:left w:val="nil"/>
              <w:bottom w:val="single" w:sz="4" w:space="0" w:color="auto"/>
              <w:right w:val="single" w:sz="4" w:space="0" w:color="auto"/>
            </w:tcBorders>
            <w:shd w:val="clear" w:color="auto" w:fill="auto"/>
            <w:vAlign w:val="center"/>
            <w:hideMark/>
          </w:tcPr>
          <w:p w14:paraId="39707D07" w14:textId="1996683F"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350</w:t>
            </w:r>
          </w:p>
        </w:tc>
        <w:tc>
          <w:tcPr>
            <w:tcW w:w="960" w:type="dxa"/>
            <w:tcBorders>
              <w:top w:val="nil"/>
              <w:left w:val="nil"/>
              <w:bottom w:val="single" w:sz="4" w:space="0" w:color="auto"/>
              <w:right w:val="single" w:sz="4" w:space="0" w:color="auto"/>
            </w:tcBorders>
            <w:shd w:val="clear" w:color="auto" w:fill="auto"/>
            <w:vAlign w:val="center"/>
            <w:hideMark/>
          </w:tcPr>
          <w:p w14:paraId="2B79542E" w14:textId="76D04CC5"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350</w:t>
            </w:r>
          </w:p>
        </w:tc>
        <w:tc>
          <w:tcPr>
            <w:tcW w:w="960" w:type="dxa"/>
            <w:tcBorders>
              <w:top w:val="nil"/>
              <w:left w:val="nil"/>
              <w:bottom w:val="single" w:sz="4" w:space="0" w:color="auto"/>
              <w:right w:val="single" w:sz="4" w:space="0" w:color="auto"/>
            </w:tcBorders>
            <w:shd w:val="clear" w:color="auto" w:fill="auto"/>
            <w:vAlign w:val="center"/>
            <w:hideMark/>
          </w:tcPr>
          <w:p w14:paraId="689F2BFF" w14:textId="0FC2EBBA"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350</w:t>
            </w:r>
          </w:p>
        </w:tc>
        <w:tc>
          <w:tcPr>
            <w:tcW w:w="1165" w:type="dxa"/>
            <w:tcBorders>
              <w:top w:val="nil"/>
              <w:left w:val="nil"/>
              <w:bottom w:val="single" w:sz="4" w:space="0" w:color="auto"/>
              <w:right w:val="single" w:sz="4" w:space="0" w:color="auto"/>
            </w:tcBorders>
            <w:shd w:val="clear" w:color="auto" w:fill="auto"/>
            <w:vAlign w:val="center"/>
            <w:hideMark/>
          </w:tcPr>
          <w:p w14:paraId="3D67B3D2" w14:textId="1C0A9DD1"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350</w:t>
            </w:r>
          </w:p>
        </w:tc>
        <w:tc>
          <w:tcPr>
            <w:tcW w:w="960" w:type="dxa"/>
            <w:tcBorders>
              <w:top w:val="nil"/>
              <w:left w:val="nil"/>
              <w:bottom w:val="single" w:sz="4" w:space="0" w:color="auto"/>
              <w:right w:val="single" w:sz="4" w:space="0" w:color="auto"/>
            </w:tcBorders>
            <w:shd w:val="clear" w:color="auto" w:fill="auto"/>
            <w:vAlign w:val="center"/>
            <w:hideMark/>
          </w:tcPr>
          <w:p w14:paraId="4E6A657E" w14:textId="02F915DB"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350</w:t>
            </w:r>
          </w:p>
        </w:tc>
        <w:tc>
          <w:tcPr>
            <w:tcW w:w="1012" w:type="dxa"/>
            <w:tcBorders>
              <w:top w:val="nil"/>
              <w:left w:val="nil"/>
              <w:bottom w:val="single" w:sz="4" w:space="0" w:color="auto"/>
              <w:right w:val="single" w:sz="4" w:space="0" w:color="auto"/>
            </w:tcBorders>
            <w:shd w:val="clear" w:color="auto" w:fill="auto"/>
            <w:vAlign w:val="center"/>
            <w:hideMark/>
          </w:tcPr>
          <w:p w14:paraId="62C46352" w14:textId="23987FBA"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350</w:t>
            </w:r>
          </w:p>
        </w:tc>
        <w:tc>
          <w:tcPr>
            <w:tcW w:w="960" w:type="dxa"/>
            <w:tcBorders>
              <w:top w:val="nil"/>
              <w:left w:val="nil"/>
              <w:bottom w:val="single" w:sz="4" w:space="0" w:color="auto"/>
              <w:right w:val="single" w:sz="4" w:space="0" w:color="auto"/>
            </w:tcBorders>
            <w:shd w:val="clear" w:color="auto" w:fill="auto"/>
            <w:vAlign w:val="center"/>
            <w:hideMark/>
          </w:tcPr>
          <w:p w14:paraId="232324BF" w14:textId="4BCB919D"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350</w:t>
            </w:r>
          </w:p>
        </w:tc>
        <w:tc>
          <w:tcPr>
            <w:tcW w:w="1012" w:type="dxa"/>
            <w:tcBorders>
              <w:top w:val="nil"/>
              <w:left w:val="nil"/>
              <w:bottom w:val="single" w:sz="4" w:space="0" w:color="auto"/>
              <w:right w:val="single" w:sz="4" w:space="0" w:color="auto"/>
            </w:tcBorders>
            <w:shd w:val="clear" w:color="auto" w:fill="auto"/>
            <w:vAlign w:val="center"/>
            <w:hideMark/>
          </w:tcPr>
          <w:p w14:paraId="164572B4" w14:textId="581CEC5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350</w:t>
            </w:r>
          </w:p>
        </w:tc>
        <w:tc>
          <w:tcPr>
            <w:tcW w:w="960" w:type="dxa"/>
            <w:tcBorders>
              <w:top w:val="nil"/>
              <w:left w:val="nil"/>
              <w:bottom w:val="single" w:sz="4" w:space="0" w:color="auto"/>
              <w:right w:val="single" w:sz="4" w:space="0" w:color="auto"/>
            </w:tcBorders>
            <w:shd w:val="clear" w:color="auto" w:fill="auto"/>
            <w:vAlign w:val="center"/>
            <w:hideMark/>
          </w:tcPr>
          <w:p w14:paraId="014E2987" w14:textId="6B2B076D"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350</w:t>
            </w:r>
          </w:p>
        </w:tc>
        <w:tc>
          <w:tcPr>
            <w:tcW w:w="960" w:type="dxa"/>
            <w:tcBorders>
              <w:top w:val="nil"/>
              <w:left w:val="nil"/>
              <w:bottom w:val="single" w:sz="4" w:space="0" w:color="auto"/>
              <w:right w:val="single" w:sz="4" w:space="0" w:color="auto"/>
            </w:tcBorders>
            <w:shd w:val="clear" w:color="auto" w:fill="auto"/>
            <w:vAlign w:val="center"/>
            <w:hideMark/>
          </w:tcPr>
          <w:p w14:paraId="2E9BD41F" w14:textId="6CCA5F3E"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350</w:t>
            </w:r>
          </w:p>
        </w:tc>
        <w:tc>
          <w:tcPr>
            <w:tcW w:w="889" w:type="dxa"/>
            <w:tcBorders>
              <w:top w:val="nil"/>
              <w:left w:val="nil"/>
              <w:bottom w:val="single" w:sz="4" w:space="0" w:color="auto"/>
              <w:right w:val="single" w:sz="4" w:space="0" w:color="auto"/>
            </w:tcBorders>
            <w:shd w:val="clear" w:color="auto" w:fill="auto"/>
            <w:vAlign w:val="center"/>
          </w:tcPr>
          <w:p w14:paraId="1B84BEA3" w14:textId="3987E07F"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350</w:t>
            </w:r>
          </w:p>
        </w:tc>
        <w:tc>
          <w:tcPr>
            <w:tcW w:w="889" w:type="dxa"/>
            <w:tcBorders>
              <w:top w:val="nil"/>
              <w:left w:val="nil"/>
              <w:bottom w:val="single" w:sz="4" w:space="0" w:color="auto"/>
              <w:right w:val="single" w:sz="4" w:space="0" w:color="auto"/>
            </w:tcBorders>
            <w:shd w:val="clear" w:color="auto" w:fill="auto"/>
            <w:vAlign w:val="center"/>
          </w:tcPr>
          <w:p w14:paraId="4EEC29E5" w14:textId="16AC257B"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350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565F5" w14:textId="4EF95985"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350</w:t>
            </w:r>
          </w:p>
        </w:tc>
      </w:tr>
      <w:tr w:rsidR="004F3AFC" w:rsidRPr="009B4204" w14:paraId="40230DF2" w14:textId="77777777" w:rsidTr="007D4CF0">
        <w:trPr>
          <w:trHeight w:val="30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2B3302F8" w14:textId="77777777"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Располагаемая тепловая мощность станции</w:t>
            </w:r>
          </w:p>
        </w:tc>
        <w:tc>
          <w:tcPr>
            <w:tcW w:w="950" w:type="dxa"/>
            <w:tcBorders>
              <w:top w:val="nil"/>
              <w:left w:val="nil"/>
              <w:bottom w:val="single" w:sz="4" w:space="0" w:color="auto"/>
              <w:right w:val="single" w:sz="4" w:space="0" w:color="auto"/>
            </w:tcBorders>
            <w:shd w:val="clear" w:color="auto" w:fill="auto"/>
            <w:vAlign w:val="center"/>
            <w:hideMark/>
          </w:tcPr>
          <w:p w14:paraId="5F05BA69" w14:textId="77777777" w:rsidR="004F3AFC" w:rsidRPr="00CC11EF" w:rsidRDefault="004F3AFC"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79CD3192" w14:textId="752D089C"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244,9</w:t>
            </w:r>
          </w:p>
        </w:tc>
        <w:tc>
          <w:tcPr>
            <w:tcW w:w="960" w:type="dxa"/>
            <w:tcBorders>
              <w:top w:val="nil"/>
              <w:left w:val="nil"/>
              <w:bottom w:val="single" w:sz="4" w:space="0" w:color="auto"/>
              <w:right w:val="single" w:sz="4" w:space="0" w:color="auto"/>
            </w:tcBorders>
            <w:shd w:val="clear" w:color="auto" w:fill="auto"/>
            <w:vAlign w:val="center"/>
            <w:hideMark/>
          </w:tcPr>
          <w:p w14:paraId="4FF3AFAA" w14:textId="124AC955"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244,9</w:t>
            </w:r>
          </w:p>
        </w:tc>
        <w:tc>
          <w:tcPr>
            <w:tcW w:w="960" w:type="dxa"/>
            <w:tcBorders>
              <w:top w:val="nil"/>
              <w:left w:val="nil"/>
              <w:bottom w:val="single" w:sz="4" w:space="0" w:color="auto"/>
              <w:right w:val="single" w:sz="4" w:space="0" w:color="auto"/>
            </w:tcBorders>
            <w:shd w:val="clear" w:color="auto" w:fill="auto"/>
            <w:vAlign w:val="center"/>
            <w:hideMark/>
          </w:tcPr>
          <w:p w14:paraId="52A6EFE3" w14:textId="46457C83"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244,9</w:t>
            </w:r>
          </w:p>
        </w:tc>
        <w:tc>
          <w:tcPr>
            <w:tcW w:w="1012" w:type="dxa"/>
            <w:tcBorders>
              <w:top w:val="nil"/>
              <w:left w:val="nil"/>
              <w:bottom w:val="single" w:sz="4" w:space="0" w:color="auto"/>
              <w:right w:val="single" w:sz="4" w:space="0" w:color="auto"/>
            </w:tcBorders>
            <w:shd w:val="clear" w:color="auto" w:fill="auto"/>
            <w:vAlign w:val="center"/>
            <w:hideMark/>
          </w:tcPr>
          <w:p w14:paraId="694DBD37" w14:textId="4582B5EB"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244,9</w:t>
            </w:r>
          </w:p>
        </w:tc>
        <w:tc>
          <w:tcPr>
            <w:tcW w:w="960" w:type="dxa"/>
            <w:tcBorders>
              <w:top w:val="nil"/>
              <w:left w:val="nil"/>
              <w:bottom w:val="single" w:sz="4" w:space="0" w:color="auto"/>
              <w:right w:val="single" w:sz="4" w:space="0" w:color="auto"/>
            </w:tcBorders>
            <w:shd w:val="clear" w:color="auto" w:fill="auto"/>
            <w:vAlign w:val="center"/>
            <w:hideMark/>
          </w:tcPr>
          <w:p w14:paraId="6660DA71" w14:textId="3ACB44E1"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244,9</w:t>
            </w:r>
          </w:p>
        </w:tc>
        <w:tc>
          <w:tcPr>
            <w:tcW w:w="960" w:type="dxa"/>
            <w:tcBorders>
              <w:top w:val="nil"/>
              <w:left w:val="nil"/>
              <w:bottom w:val="single" w:sz="4" w:space="0" w:color="auto"/>
              <w:right w:val="single" w:sz="4" w:space="0" w:color="auto"/>
            </w:tcBorders>
            <w:shd w:val="clear" w:color="auto" w:fill="auto"/>
            <w:vAlign w:val="center"/>
            <w:hideMark/>
          </w:tcPr>
          <w:p w14:paraId="2CA91DBC" w14:textId="590FEB14"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244,9</w:t>
            </w:r>
          </w:p>
        </w:tc>
        <w:tc>
          <w:tcPr>
            <w:tcW w:w="960" w:type="dxa"/>
            <w:tcBorders>
              <w:top w:val="nil"/>
              <w:left w:val="nil"/>
              <w:bottom w:val="single" w:sz="4" w:space="0" w:color="auto"/>
              <w:right w:val="single" w:sz="4" w:space="0" w:color="auto"/>
            </w:tcBorders>
            <w:shd w:val="clear" w:color="auto" w:fill="auto"/>
            <w:vAlign w:val="center"/>
            <w:hideMark/>
          </w:tcPr>
          <w:p w14:paraId="6EE6725C" w14:textId="4DB3ADB8"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244,9</w:t>
            </w:r>
          </w:p>
        </w:tc>
        <w:tc>
          <w:tcPr>
            <w:tcW w:w="1165" w:type="dxa"/>
            <w:tcBorders>
              <w:top w:val="nil"/>
              <w:left w:val="nil"/>
              <w:bottom w:val="single" w:sz="4" w:space="0" w:color="auto"/>
              <w:right w:val="single" w:sz="4" w:space="0" w:color="auto"/>
            </w:tcBorders>
            <w:shd w:val="clear" w:color="auto" w:fill="auto"/>
            <w:vAlign w:val="center"/>
            <w:hideMark/>
          </w:tcPr>
          <w:p w14:paraId="19BE350D" w14:textId="37C9384B"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244,9</w:t>
            </w:r>
          </w:p>
        </w:tc>
        <w:tc>
          <w:tcPr>
            <w:tcW w:w="960" w:type="dxa"/>
            <w:tcBorders>
              <w:top w:val="nil"/>
              <w:left w:val="nil"/>
              <w:bottom w:val="single" w:sz="4" w:space="0" w:color="auto"/>
              <w:right w:val="single" w:sz="4" w:space="0" w:color="auto"/>
            </w:tcBorders>
            <w:shd w:val="clear" w:color="auto" w:fill="auto"/>
            <w:vAlign w:val="center"/>
            <w:hideMark/>
          </w:tcPr>
          <w:p w14:paraId="3105F07E" w14:textId="2A4773DA"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244,9</w:t>
            </w:r>
          </w:p>
        </w:tc>
        <w:tc>
          <w:tcPr>
            <w:tcW w:w="1012" w:type="dxa"/>
            <w:tcBorders>
              <w:top w:val="nil"/>
              <w:left w:val="nil"/>
              <w:bottom w:val="single" w:sz="4" w:space="0" w:color="auto"/>
              <w:right w:val="single" w:sz="4" w:space="0" w:color="auto"/>
            </w:tcBorders>
            <w:shd w:val="clear" w:color="auto" w:fill="auto"/>
            <w:vAlign w:val="center"/>
            <w:hideMark/>
          </w:tcPr>
          <w:p w14:paraId="4BE7D12A" w14:textId="7AC8ED46"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244,9</w:t>
            </w:r>
          </w:p>
        </w:tc>
        <w:tc>
          <w:tcPr>
            <w:tcW w:w="960" w:type="dxa"/>
            <w:tcBorders>
              <w:top w:val="nil"/>
              <w:left w:val="nil"/>
              <w:bottom w:val="single" w:sz="4" w:space="0" w:color="auto"/>
              <w:right w:val="single" w:sz="4" w:space="0" w:color="auto"/>
            </w:tcBorders>
            <w:shd w:val="clear" w:color="auto" w:fill="auto"/>
            <w:vAlign w:val="center"/>
            <w:hideMark/>
          </w:tcPr>
          <w:p w14:paraId="1750055D" w14:textId="026965D8"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244,9</w:t>
            </w:r>
          </w:p>
        </w:tc>
        <w:tc>
          <w:tcPr>
            <w:tcW w:w="1012" w:type="dxa"/>
            <w:tcBorders>
              <w:top w:val="nil"/>
              <w:left w:val="nil"/>
              <w:bottom w:val="single" w:sz="4" w:space="0" w:color="auto"/>
              <w:right w:val="single" w:sz="4" w:space="0" w:color="auto"/>
            </w:tcBorders>
            <w:shd w:val="clear" w:color="auto" w:fill="auto"/>
            <w:vAlign w:val="center"/>
            <w:hideMark/>
          </w:tcPr>
          <w:p w14:paraId="73EA70BD" w14:textId="3B2826ED"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244,9</w:t>
            </w:r>
          </w:p>
        </w:tc>
        <w:tc>
          <w:tcPr>
            <w:tcW w:w="960" w:type="dxa"/>
            <w:tcBorders>
              <w:top w:val="nil"/>
              <w:left w:val="nil"/>
              <w:bottom w:val="single" w:sz="4" w:space="0" w:color="auto"/>
              <w:right w:val="single" w:sz="4" w:space="0" w:color="auto"/>
            </w:tcBorders>
            <w:shd w:val="clear" w:color="auto" w:fill="auto"/>
            <w:vAlign w:val="center"/>
            <w:hideMark/>
          </w:tcPr>
          <w:p w14:paraId="03F3E618" w14:textId="16A39036"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244,9</w:t>
            </w:r>
          </w:p>
        </w:tc>
        <w:tc>
          <w:tcPr>
            <w:tcW w:w="960" w:type="dxa"/>
            <w:tcBorders>
              <w:top w:val="nil"/>
              <w:left w:val="nil"/>
              <w:bottom w:val="single" w:sz="4" w:space="0" w:color="auto"/>
              <w:right w:val="single" w:sz="4" w:space="0" w:color="auto"/>
            </w:tcBorders>
            <w:shd w:val="clear" w:color="auto" w:fill="auto"/>
            <w:vAlign w:val="center"/>
            <w:hideMark/>
          </w:tcPr>
          <w:p w14:paraId="3ECEDBB2" w14:textId="0261D807"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244,9</w:t>
            </w:r>
          </w:p>
        </w:tc>
        <w:tc>
          <w:tcPr>
            <w:tcW w:w="889" w:type="dxa"/>
            <w:tcBorders>
              <w:top w:val="nil"/>
              <w:left w:val="nil"/>
              <w:bottom w:val="single" w:sz="4" w:space="0" w:color="auto"/>
              <w:right w:val="single" w:sz="4" w:space="0" w:color="auto"/>
            </w:tcBorders>
            <w:shd w:val="clear" w:color="auto" w:fill="auto"/>
            <w:vAlign w:val="center"/>
          </w:tcPr>
          <w:p w14:paraId="586D1FC4" w14:textId="2CBC4A4B"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244,9</w:t>
            </w:r>
          </w:p>
        </w:tc>
        <w:tc>
          <w:tcPr>
            <w:tcW w:w="889" w:type="dxa"/>
            <w:tcBorders>
              <w:top w:val="nil"/>
              <w:left w:val="nil"/>
              <w:bottom w:val="single" w:sz="4" w:space="0" w:color="auto"/>
              <w:right w:val="single" w:sz="4" w:space="0" w:color="auto"/>
            </w:tcBorders>
            <w:shd w:val="clear" w:color="auto" w:fill="auto"/>
            <w:vAlign w:val="center"/>
          </w:tcPr>
          <w:p w14:paraId="62584AB1" w14:textId="65268CDD"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244,9</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EFF40" w14:textId="55100337" w:rsidR="004F3AFC" w:rsidRPr="00CC11EF" w:rsidRDefault="004F3AFC"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244,9</w:t>
            </w:r>
          </w:p>
        </w:tc>
      </w:tr>
      <w:tr w:rsidR="00F74C34" w:rsidRPr="009B4204" w14:paraId="6E720876" w14:textId="77777777" w:rsidTr="007D4CF0">
        <w:trPr>
          <w:trHeight w:val="30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1BDAD2A2" w14:textId="77777777" w:rsidR="00F74C34" w:rsidRPr="00CC11EF" w:rsidRDefault="00F74C34"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станции</w:t>
            </w:r>
          </w:p>
        </w:tc>
        <w:tc>
          <w:tcPr>
            <w:tcW w:w="950" w:type="dxa"/>
            <w:tcBorders>
              <w:top w:val="nil"/>
              <w:left w:val="nil"/>
              <w:bottom w:val="single" w:sz="4" w:space="0" w:color="auto"/>
              <w:right w:val="single" w:sz="4" w:space="0" w:color="auto"/>
            </w:tcBorders>
            <w:shd w:val="clear" w:color="auto" w:fill="auto"/>
            <w:vAlign w:val="center"/>
            <w:hideMark/>
          </w:tcPr>
          <w:p w14:paraId="34CF62E6" w14:textId="77777777" w:rsidR="00F74C34" w:rsidRPr="00CC11EF" w:rsidRDefault="00F74C34"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1311E76D" w14:textId="3C8F7041" w:rsidR="00F74C34" w:rsidRPr="00CC11EF" w:rsidRDefault="00F74C34"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960" w:type="dxa"/>
            <w:tcBorders>
              <w:top w:val="nil"/>
              <w:left w:val="nil"/>
              <w:bottom w:val="single" w:sz="4" w:space="0" w:color="auto"/>
              <w:right w:val="single" w:sz="4" w:space="0" w:color="auto"/>
            </w:tcBorders>
            <w:shd w:val="clear" w:color="auto" w:fill="auto"/>
            <w:vAlign w:val="center"/>
            <w:hideMark/>
          </w:tcPr>
          <w:p w14:paraId="30E7FA38" w14:textId="6D3D3630" w:rsidR="00F74C34" w:rsidRPr="00CC11EF" w:rsidRDefault="00F74C34" w:rsidP="00346B40">
            <w:pPr>
              <w:spacing w:line="240" w:lineRule="auto"/>
              <w:jc w:val="center"/>
              <w:rPr>
                <w:rFonts w:ascii="Times New Roman" w:hAnsi="Times New Roman"/>
                <w:color w:val="000000"/>
                <w:sz w:val="20"/>
              </w:rPr>
            </w:pPr>
            <w:r w:rsidRPr="00CC11EF">
              <w:rPr>
                <w:rFonts w:ascii="Times New Roman" w:hAnsi="Times New Roman"/>
                <w:color w:val="000000"/>
                <w:sz w:val="20"/>
              </w:rPr>
              <w:t>0,91</w:t>
            </w:r>
          </w:p>
        </w:tc>
        <w:tc>
          <w:tcPr>
            <w:tcW w:w="960" w:type="dxa"/>
            <w:tcBorders>
              <w:top w:val="nil"/>
              <w:left w:val="nil"/>
              <w:bottom w:val="single" w:sz="4" w:space="0" w:color="auto"/>
              <w:right w:val="single" w:sz="4" w:space="0" w:color="auto"/>
            </w:tcBorders>
            <w:shd w:val="clear" w:color="auto" w:fill="auto"/>
            <w:hideMark/>
          </w:tcPr>
          <w:p w14:paraId="4E7703F8" w14:textId="6A26E3C5" w:rsidR="00F74C34" w:rsidRPr="00CC11EF" w:rsidRDefault="00F74C34" w:rsidP="00346B40">
            <w:pPr>
              <w:spacing w:line="240" w:lineRule="auto"/>
              <w:jc w:val="center"/>
              <w:rPr>
                <w:rFonts w:ascii="Times New Roman" w:hAnsi="Times New Roman"/>
                <w:color w:val="000000"/>
                <w:sz w:val="20"/>
              </w:rPr>
            </w:pPr>
            <w:r w:rsidRPr="00CC11EF">
              <w:rPr>
                <w:rFonts w:ascii="Times New Roman" w:hAnsi="Times New Roman"/>
                <w:color w:val="000000"/>
                <w:sz w:val="20"/>
              </w:rPr>
              <w:t>0,91</w:t>
            </w:r>
          </w:p>
        </w:tc>
        <w:tc>
          <w:tcPr>
            <w:tcW w:w="1012" w:type="dxa"/>
            <w:tcBorders>
              <w:top w:val="nil"/>
              <w:left w:val="nil"/>
              <w:bottom w:val="single" w:sz="4" w:space="0" w:color="auto"/>
              <w:right w:val="single" w:sz="4" w:space="0" w:color="auto"/>
            </w:tcBorders>
            <w:shd w:val="clear" w:color="auto" w:fill="auto"/>
            <w:hideMark/>
          </w:tcPr>
          <w:p w14:paraId="46E021D3" w14:textId="339C8D33" w:rsidR="00F74C34" w:rsidRPr="00CC11EF" w:rsidRDefault="00F74C34" w:rsidP="00346B40">
            <w:pPr>
              <w:spacing w:line="240" w:lineRule="auto"/>
              <w:jc w:val="center"/>
              <w:rPr>
                <w:rFonts w:ascii="Times New Roman" w:hAnsi="Times New Roman"/>
                <w:color w:val="000000"/>
                <w:sz w:val="20"/>
              </w:rPr>
            </w:pPr>
            <w:r w:rsidRPr="00CC11EF">
              <w:rPr>
                <w:rFonts w:ascii="Times New Roman" w:hAnsi="Times New Roman"/>
                <w:color w:val="000000"/>
                <w:sz w:val="20"/>
              </w:rPr>
              <w:t>0,91</w:t>
            </w:r>
          </w:p>
        </w:tc>
        <w:tc>
          <w:tcPr>
            <w:tcW w:w="960" w:type="dxa"/>
            <w:tcBorders>
              <w:top w:val="nil"/>
              <w:left w:val="nil"/>
              <w:bottom w:val="single" w:sz="4" w:space="0" w:color="auto"/>
              <w:right w:val="single" w:sz="4" w:space="0" w:color="auto"/>
            </w:tcBorders>
            <w:shd w:val="clear" w:color="auto" w:fill="auto"/>
            <w:hideMark/>
          </w:tcPr>
          <w:p w14:paraId="1F7E889A" w14:textId="4505D3B5" w:rsidR="00F74C34" w:rsidRPr="00CC11EF" w:rsidRDefault="00F74C34" w:rsidP="00346B40">
            <w:pPr>
              <w:spacing w:line="240" w:lineRule="auto"/>
              <w:jc w:val="center"/>
              <w:rPr>
                <w:rFonts w:ascii="Times New Roman" w:hAnsi="Times New Roman"/>
                <w:color w:val="000000"/>
                <w:sz w:val="20"/>
              </w:rPr>
            </w:pPr>
            <w:r w:rsidRPr="00CC11EF">
              <w:rPr>
                <w:rFonts w:ascii="Times New Roman" w:hAnsi="Times New Roman"/>
                <w:color w:val="000000"/>
                <w:sz w:val="20"/>
              </w:rPr>
              <w:t>0,91</w:t>
            </w:r>
          </w:p>
        </w:tc>
        <w:tc>
          <w:tcPr>
            <w:tcW w:w="960" w:type="dxa"/>
            <w:tcBorders>
              <w:top w:val="nil"/>
              <w:left w:val="nil"/>
              <w:bottom w:val="single" w:sz="4" w:space="0" w:color="auto"/>
              <w:right w:val="single" w:sz="4" w:space="0" w:color="auto"/>
            </w:tcBorders>
            <w:shd w:val="clear" w:color="auto" w:fill="auto"/>
            <w:hideMark/>
          </w:tcPr>
          <w:p w14:paraId="544B3377" w14:textId="50A2D3CA" w:rsidR="00F74C34" w:rsidRPr="00CC11EF" w:rsidRDefault="00F74C34" w:rsidP="00346B40">
            <w:pPr>
              <w:spacing w:line="240" w:lineRule="auto"/>
              <w:jc w:val="center"/>
              <w:rPr>
                <w:rFonts w:ascii="Times New Roman" w:hAnsi="Times New Roman"/>
                <w:color w:val="000000"/>
                <w:sz w:val="20"/>
              </w:rPr>
            </w:pPr>
            <w:r w:rsidRPr="00CC11EF">
              <w:rPr>
                <w:rFonts w:ascii="Times New Roman" w:hAnsi="Times New Roman"/>
                <w:color w:val="000000"/>
                <w:sz w:val="20"/>
              </w:rPr>
              <w:t>0,91</w:t>
            </w:r>
          </w:p>
        </w:tc>
        <w:tc>
          <w:tcPr>
            <w:tcW w:w="960" w:type="dxa"/>
            <w:tcBorders>
              <w:top w:val="nil"/>
              <w:left w:val="nil"/>
              <w:bottom w:val="single" w:sz="4" w:space="0" w:color="auto"/>
              <w:right w:val="single" w:sz="4" w:space="0" w:color="auto"/>
            </w:tcBorders>
            <w:shd w:val="clear" w:color="auto" w:fill="auto"/>
            <w:hideMark/>
          </w:tcPr>
          <w:p w14:paraId="64024CEC" w14:textId="54E0F464" w:rsidR="00F74C34" w:rsidRPr="00CC11EF" w:rsidRDefault="00F74C34" w:rsidP="00346B40">
            <w:pPr>
              <w:spacing w:line="240" w:lineRule="auto"/>
              <w:jc w:val="center"/>
              <w:rPr>
                <w:rFonts w:ascii="Times New Roman" w:hAnsi="Times New Roman"/>
                <w:color w:val="000000"/>
                <w:sz w:val="20"/>
              </w:rPr>
            </w:pPr>
            <w:r w:rsidRPr="00CC11EF">
              <w:rPr>
                <w:rFonts w:ascii="Times New Roman" w:hAnsi="Times New Roman"/>
                <w:color w:val="000000"/>
                <w:sz w:val="20"/>
              </w:rPr>
              <w:t>0,91</w:t>
            </w:r>
          </w:p>
        </w:tc>
        <w:tc>
          <w:tcPr>
            <w:tcW w:w="1165" w:type="dxa"/>
            <w:tcBorders>
              <w:top w:val="nil"/>
              <w:left w:val="nil"/>
              <w:bottom w:val="single" w:sz="4" w:space="0" w:color="auto"/>
              <w:right w:val="single" w:sz="4" w:space="0" w:color="auto"/>
            </w:tcBorders>
            <w:shd w:val="clear" w:color="auto" w:fill="auto"/>
            <w:hideMark/>
          </w:tcPr>
          <w:p w14:paraId="474DDAC4" w14:textId="5EE4E52F" w:rsidR="00F74C34" w:rsidRPr="00CC11EF" w:rsidRDefault="00F74C34" w:rsidP="00346B40">
            <w:pPr>
              <w:spacing w:line="240" w:lineRule="auto"/>
              <w:jc w:val="center"/>
              <w:rPr>
                <w:rFonts w:ascii="Times New Roman" w:hAnsi="Times New Roman"/>
                <w:color w:val="000000"/>
                <w:sz w:val="20"/>
              </w:rPr>
            </w:pPr>
            <w:r w:rsidRPr="00CC11EF">
              <w:rPr>
                <w:rFonts w:ascii="Times New Roman" w:hAnsi="Times New Roman"/>
                <w:color w:val="000000"/>
                <w:sz w:val="20"/>
              </w:rPr>
              <w:t>0,91</w:t>
            </w:r>
          </w:p>
        </w:tc>
        <w:tc>
          <w:tcPr>
            <w:tcW w:w="960" w:type="dxa"/>
            <w:tcBorders>
              <w:top w:val="nil"/>
              <w:left w:val="nil"/>
              <w:bottom w:val="single" w:sz="4" w:space="0" w:color="auto"/>
              <w:right w:val="single" w:sz="4" w:space="0" w:color="auto"/>
            </w:tcBorders>
            <w:shd w:val="clear" w:color="auto" w:fill="auto"/>
            <w:hideMark/>
          </w:tcPr>
          <w:p w14:paraId="10CE73A9" w14:textId="3F32C1DF" w:rsidR="00F74C34" w:rsidRPr="00CC11EF" w:rsidRDefault="00F74C34" w:rsidP="00346B40">
            <w:pPr>
              <w:spacing w:line="240" w:lineRule="auto"/>
              <w:jc w:val="center"/>
              <w:rPr>
                <w:rFonts w:ascii="Times New Roman" w:hAnsi="Times New Roman"/>
                <w:color w:val="000000"/>
                <w:sz w:val="20"/>
              </w:rPr>
            </w:pPr>
            <w:r w:rsidRPr="00CC11EF">
              <w:rPr>
                <w:rFonts w:ascii="Times New Roman" w:hAnsi="Times New Roman"/>
                <w:color w:val="000000"/>
                <w:sz w:val="20"/>
              </w:rPr>
              <w:t>0,91</w:t>
            </w:r>
          </w:p>
        </w:tc>
        <w:tc>
          <w:tcPr>
            <w:tcW w:w="1012" w:type="dxa"/>
            <w:tcBorders>
              <w:top w:val="nil"/>
              <w:left w:val="nil"/>
              <w:bottom w:val="single" w:sz="4" w:space="0" w:color="auto"/>
              <w:right w:val="single" w:sz="4" w:space="0" w:color="auto"/>
            </w:tcBorders>
            <w:shd w:val="clear" w:color="auto" w:fill="auto"/>
            <w:hideMark/>
          </w:tcPr>
          <w:p w14:paraId="5B37E7CB" w14:textId="6C73DC02" w:rsidR="00F74C34" w:rsidRPr="00CC11EF" w:rsidRDefault="00F74C34" w:rsidP="00346B40">
            <w:pPr>
              <w:spacing w:line="240" w:lineRule="auto"/>
              <w:jc w:val="center"/>
              <w:rPr>
                <w:rFonts w:ascii="Times New Roman" w:hAnsi="Times New Roman"/>
                <w:color w:val="000000"/>
                <w:sz w:val="20"/>
              </w:rPr>
            </w:pPr>
            <w:r w:rsidRPr="00CC11EF">
              <w:rPr>
                <w:rFonts w:ascii="Times New Roman" w:hAnsi="Times New Roman"/>
                <w:color w:val="000000"/>
                <w:sz w:val="20"/>
              </w:rPr>
              <w:t>0,91</w:t>
            </w:r>
          </w:p>
        </w:tc>
        <w:tc>
          <w:tcPr>
            <w:tcW w:w="960" w:type="dxa"/>
            <w:tcBorders>
              <w:top w:val="nil"/>
              <w:left w:val="nil"/>
              <w:bottom w:val="single" w:sz="4" w:space="0" w:color="auto"/>
              <w:right w:val="single" w:sz="4" w:space="0" w:color="auto"/>
            </w:tcBorders>
            <w:shd w:val="clear" w:color="auto" w:fill="auto"/>
            <w:hideMark/>
          </w:tcPr>
          <w:p w14:paraId="0AC448F1" w14:textId="38F0BF67" w:rsidR="00F74C34" w:rsidRPr="00CC11EF" w:rsidRDefault="00F74C34" w:rsidP="00346B40">
            <w:pPr>
              <w:spacing w:line="240" w:lineRule="auto"/>
              <w:jc w:val="center"/>
              <w:rPr>
                <w:rFonts w:ascii="Times New Roman" w:hAnsi="Times New Roman"/>
                <w:color w:val="000000"/>
                <w:sz w:val="20"/>
              </w:rPr>
            </w:pPr>
            <w:r w:rsidRPr="00CC11EF">
              <w:rPr>
                <w:rFonts w:ascii="Times New Roman" w:hAnsi="Times New Roman"/>
                <w:color w:val="000000"/>
                <w:sz w:val="20"/>
              </w:rPr>
              <w:t>0,91</w:t>
            </w:r>
          </w:p>
        </w:tc>
        <w:tc>
          <w:tcPr>
            <w:tcW w:w="1012" w:type="dxa"/>
            <w:tcBorders>
              <w:top w:val="nil"/>
              <w:left w:val="nil"/>
              <w:bottom w:val="single" w:sz="4" w:space="0" w:color="auto"/>
              <w:right w:val="single" w:sz="4" w:space="0" w:color="auto"/>
            </w:tcBorders>
            <w:shd w:val="clear" w:color="auto" w:fill="auto"/>
            <w:hideMark/>
          </w:tcPr>
          <w:p w14:paraId="272EF223" w14:textId="1A840E6B" w:rsidR="00F74C34" w:rsidRPr="00CC11EF" w:rsidRDefault="00F74C34" w:rsidP="00346B40">
            <w:pPr>
              <w:spacing w:line="240" w:lineRule="auto"/>
              <w:jc w:val="center"/>
              <w:rPr>
                <w:rFonts w:ascii="Times New Roman" w:hAnsi="Times New Roman"/>
                <w:color w:val="000000"/>
                <w:sz w:val="20"/>
              </w:rPr>
            </w:pPr>
            <w:r w:rsidRPr="00CC11EF">
              <w:rPr>
                <w:rFonts w:ascii="Times New Roman" w:hAnsi="Times New Roman"/>
                <w:color w:val="000000"/>
                <w:sz w:val="20"/>
              </w:rPr>
              <w:t>0,91</w:t>
            </w:r>
          </w:p>
        </w:tc>
        <w:tc>
          <w:tcPr>
            <w:tcW w:w="960" w:type="dxa"/>
            <w:tcBorders>
              <w:top w:val="nil"/>
              <w:left w:val="nil"/>
              <w:bottom w:val="single" w:sz="4" w:space="0" w:color="auto"/>
              <w:right w:val="single" w:sz="4" w:space="0" w:color="auto"/>
            </w:tcBorders>
            <w:shd w:val="clear" w:color="auto" w:fill="auto"/>
            <w:hideMark/>
          </w:tcPr>
          <w:p w14:paraId="4F0BDF1D" w14:textId="7C34FDF4" w:rsidR="00F74C34" w:rsidRPr="00CC11EF" w:rsidRDefault="00F74C34" w:rsidP="00346B40">
            <w:pPr>
              <w:spacing w:line="240" w:lineRule="auto"/>
              <w:jc w:val="center"/>
              <w:rPr>
                <w:rFonts w:ascii="Times New Roman" w:hAnsi="Times New Roman"/>
                <w:color w:val="000000"/>
                <w:sz w:val="20"/>
              </w:rPr>
            </w:pPr>
            <w:r w:rsidRPr="00CC11EF">
              <w:rPr>
                <w:rFonts w:ascii="Times New Roman" w:hAnsi="Times New Roman"/>
                <w:color w:val="000000"/>
                <w:sz w:val="20"/>
              </w:rPr>
              <w:t>0,91</w:t>
            </w:r>
          </w:p>
        </w:tc>
        <w:tc>
          <w:tcPr>
            <w:tcW w:w="960" w:type="dxa"/>
            <w:tcBorders>
              <w:top w:val="nil"/>
              <w:left w:val="nil"/>
              <w:bottom w:val="single" w:sz="4" w:space="0" w:color="auto"/>
              <w:right w:val="single" w:sz="4" w:space="0" w:color="auto"/>
            </w:tcBorders>
            <w:shd w:val="clear" w:color="auto" w:fill="auto"/>
            <w:hideMark/>
          </w:tcPr>
          <w:p w14:paraId="157B306F" w14:textId="40E36EC4" w:rsidR="00F74C34" w:rsidRPr="00CC11EF" w:rsidRDefault="00F74C34" w:rsidP="00346B40">
            <w:pPr>
              <w:spacing w:line="240" w:lineRule="auto"/>
              <w:jc w:val="center"/>
              <w:rPr>
                <w:rFonts w:ascii="Times New Roman" w:hAnsi="Times New Roman"/>
                <w:color w:val="000000"/>
                <w:sz w:val="20"/>
              </w:rPr>
            </w:pPr>
            <w:r w:rsidRPr="00CC11EF">
              <w:rPr>
                <w:rFonts w:ascii="Times New Roman" w:hAnsi="Times New Roman"/>
                <w:color w:val="000000"/>
                <w:sz w:val="20"/>
              </w:rPr>
              <w:t>0,91</w:t>
            </w:r>
          </w:p>
        </w:tc>
        <w:tc>
          <w:tcPr>
            <w:tcW w:w="889" w:type="dxa"/>
            <w:tcBorders>
              <w:top w:val="nil"/>
              <w:left w:val="nil"/>
              <w:bottom w:val="single" w:sz="4" w:space="0" w:color="auto"/>
              <w:right w:val="single" w:sz="4" w:space="0" w:color="auto"/>
            </w:tcBorders>
            <w:shd w:val="clear" w:color="auto" w:fill="auto"/>
          </w:tcPr>
          <w:p w14:paraId="5B744ECA" w14:textId="2CF58FE6" w:rsidR="00F74C34" w:rsidRPr="00CC11EF" w:rsidRDefault="00F74C34" w:rsidP="00346B40">
            <w:pPr>
              <w:spacing w:line="240" w:lineRule="auto"/>
              <w:jc w:val="center"/>
              <w:rPr>
                <w:rFonts w:ascii="Times New Roman" w:hAnsi="Times New Roman"/>
                <w:color w:val="000000"/>
                <w:sz w:val="20"/>
              </w:rPr>
            </w:pPr>
            <w:r w:rsidRPr="00CC11EF">
              <w:rPr>
                <w:rFonts w:ascii="Times New Roman" w:hAnsi="Times New Roman"/>
                <w:color w:val="000000"/>
                <w:sz w:val="20"/>
              </w:rPr>
              <w:t>0,91</w:t>
            </w:r>
          </w:p>
        </w:tc>
        <w:tc>
          <w:tcPr>
            <w:tcW w:w="889" w:type="dxa"/>
            <w:tcBorders>
              <w:top w:val="nil"/>
              <w:left w:val="nil"/>
              <w:bottom w:val="single" w:sz="4" w:space="0" w:color="auto"/>
              <w:right w:val="single" w:sz="4" w:space="0" w:color="auto"/>
            </w:tcBorders>
            <w:shd w:val="clear" w:color="auto" w:fill="auto"/>
          </w:tcPr>
          <w:p w14:paraId="6EA23915" w14:textId="484878A8" w:rsidR="00F74C34" w:rsidRPr="00CC11EF" w:rsidRDefault="00F74C34" w:rsidP="00346B40">
            <w:pPr>
              <w:spacing w:line="240" w:lineRule="auto"/>
              <w:jc w:val="center"/>
              <w:rPr>
                <w:rFonts w:ascii="Times New Roman" w:hAnsi="Times New Roman"/>
                <w:color w:val="000000"/>
                <w:sz w:val="20"/>
              </w:rPr>
            </w:pPr>
            <w:r w:rsidRPr="00CC11EF">
              <w:rPr>
                <w:rFonts w:ascii="Times New Roman" w:hAnsi="Times New Roman"/>
                <w:color w:val="000000"/>
                <w:sz w:val="20"/>
              </w:rPr>
              <w:t>0,91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1FDBE15" w14:textId="69630006" w:rsidR="00F74C34" w:rsidRPr="00CC11EF" w:rsidRDefault="00F74C34" w:rsidP="00346B40">
            <w:pPr>
              <w:spacing w:line="240" w:lineRule="auto"/>
              <w:jc w:val="center"/>
              <w:rPr>
                <w:rFonts w:ascii="Times New Roman" w:hAnsi="Times New Roman"/>
                <w:color w:val="000000"/>
                <w:sz w:val="20"/>
              </w:rPr>
            </w:pPr>
            <w:r w:rsidRPr="00CC11EF">
              <w:rPr>
                <w:rFonts w:ascii="Times New Roman" w:hAnsi="Times New Roman"/>
                <w:color w:val="000000"/>
                <w:sz w:val="20"/>
              </w:rPr>
              <w:t>0,91</w:t>
            </w:r>
          </w:p>
        </w:tc>
      </w:tr>
      <w:tr w:rsidR="007F28B3" w:rsidRPr="009B4204" w14:paraId="62BCDF39" w14:textId="77777777" w:rsidTr="007D4CF0">
        <w:trPr>
          <w:trHeight w:val="30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27BB9918" w14:textId="77777777" w:rsidR="007F28B3" w:rsidRPr="00CC11EF" w:rsidRDefault="007F28B3"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 в горячей воде</w:t>
            </w:r>
          </w:p>
        </w:tc>
        <w:tc>
          <w:tcPr>
            <w:tcW w:w="950" w:type="dxa"/>
            <w:tcBorders>
              <w:top w:val="nil"/>
              <w:left w:val="nil"/>
              <w:bottom w:val="single" w:sz="4" w:space="0" w:color="auto"/>
              <w:right w:val="single" w:sz="4" w:space="0" w:color="auto"/>
            </w:tcBorders>
            <w:shd w:val="clear" w:color="auto" w:fill="auto"/>
            <w:vAlign w:val="center"/>
            <w:hideMark/>
          </w:tcPr>
          <w:p w14:paraId="62ECFBDE" w14:textId="77777777" w:rsidR="007F28B3" w:rsidRPr="00CC11EF" w:rsidRDefault="007F28B3"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38875ECC" w14:textId="45572BEC" w:rsidR="007F28B3" w:rsidRPr="007F28B3" w:rsidRDefault="007F28B3" w:rsidP="00346B40">
            <w:pPr>
              <w:spacing w:line="240" w:lineRule="auto"/>
              <w:jc w:val="center"/>
              <w:rPr>
                <w:rFonts w:ascii="Times New Roman" w:hAnsi="Times New Roman"/>
                <w:bCs/>
                <w:color w:val="000000"/>
                <w:sz w:val="20"/>
              </w:rPr>
            </w:pPr>
            <w:r w:rsidRPr="007F28B3">
              <w:rPr>
                <w:rFonts w:ascii="Times New Roman" w:hAnsi="Times New Roman"/>
                <w:bCs/>
                <w:color w:val="000000"/>
                <w:sz w:val="20"/>
              </w:rPr>
              <w:t>5,3</w:t>
            </w:r>
          </w:p>
        </w:tc>
        <w:tc>
          <w:tcPr>
            <w:tcW w:w="960" w:type="dxa"/>
            <w:tcBorders>
              <w:top w:val="nil"/>
              <w:left w:val="nil"/>
              <w:bottom w:val="single" w:sz="4" w:space="0" w:color="auto"/>
              <w:right w:val="single" w:sz="4" w:space="0" w:color="auto"/>
            </w:tcBorders>
            <w:shd w:val="clear" w:color="auto" w:fill="auto"/>
            <w:vAlign w:val="center"/>
            <w:hideMark/>
          </w:tcPr>
          <w:p w14:paraId="3C4C8835" w14:textId="029C52A0" w:rsidR="007F28B3" w:rsidRPr="007F28B3" w:rsidRDefault="007F28B3" w:rsidP="00346B40">
            <w:pPr>
              <w:spacing w:line="240" w:lineRule="auto"/>
              <w:jc w:val="center"/>
              <w:rPr>
                <w:rFonts w:ascii="Times New Roman" w:hAnsi="Times New Roman"/>
                <w:bCs/>
                <w:color w:val="000000"/>
                <w:sz w:val="20"/>
              </w:rPr>
            </w:pPr>
            <w:r w:rsidRPr="007F28B3">
              <w:rPr>
                <w:rFonts w:ascii="Times New Roman" w:hAnsi="Times New Roman"/>
                <w:bCs/>
                <w:color w:val="000000"/>
                <w:sz w:val="20"/>
              </w:rPr>
              <w:t>5,3</w:t>
            </w:r>
          </w:p>
        </w:tc>
        <w:tc>
          <w:tcPr>
            <w:tcW w:w="960" w:type="dxa"/>
            <w:tcBorders>
              <w:top w:val="nil"/>
              <w:left w:val="nil"/>
              <w:bottom w:val="single" w:sz="4" w:space="0" w:color="auto"/>
              <w:right w:val="single" w:sz="4" w:space="0" w:color="auto"/>
            </w:tcBorders>
            <w:shd w:val="clear" w:color="auto" w:fill="auto"/>
            <w:vAlign w:val="center"/>
            <w:hideMark/>
          </w:tcPr>
          <w:p w14:paraId="5F1239C3" w14:textId="0BAA894A" w:rsidR="007F28B3" w:rsidRPr="007F28B3" w:rsidRDefault="007F28B3" w:rsidP="00346B40">
            <w:pPr>
              <w:spacing w:line="240" w:lineRule="auto"/>
              <w:jc w:val="center"/>
              <w:rPr>
                <w:rFonts w:ascii="Times New Roman" w:hAnsi="Times New Roman"/>
                <w:bCs/>
                <w:color w:val="000000"/>
                <w:sz w:val="20"/>
              </w:rPr>
            </w:pPr>
            <w:r w:rsidRPr="007F28B3">
              <w:rPr>
                <w:rFonts w:ascii="Times New Roman" w:hAnsi="Times New Roman"/>
                <w:bCs/>
                <w:color w:val="000000"/>
                <w:sz w:val="20"/>
              </w:rPr>
              <w:t>5,3</w:t>
            </w:r>
          </w:p>
        </w:tc>
        <w:tc>
          <w:tcPr>
            <w:tcW w:w="1012" w:type="dxa"/>
            <w:tcBorders>
              <w:top w:val="nil"/>
              <w:left w:val="nil"/>
              <w:bottom w:val="single" w:sz="4" w:space="0" w:color="auto"/>
              <w:right w:val="single" w:sz="4" w:space="0" w:color="auto"/>
            </w:tcBorders>
            <w:shd w:val="clear" w:color="auto" w:fill="auto"/>
            <w:vAlign w:val="center"/>
            <w:hideMark/>
          </w:tcPr>
          <w:p w14:paraId="593EC5E1" w14:textId="40895C52" w:rsidR="007F28B3" w:rsidRPr="007F28B3" w:rsidRDefault="007F28B3" w:rsidP="00346B40">
            <w:pPr>
              <w:spacing w:line="240" w:lineRule="auto"/>
              <w:jc w:val="center"/>
              <w:rPr>
                <w:rFonts w:ascii="Times New Roman" w:hAnsi="Times New Roman"/>
                <w:bCs/>
                <w:color w:val="000000"/>
                <w:sz w:val="20"/>
              </w:rPr>
            </w:pPr>
            <w:r w:rsidRPr="007F28B3">
              <w:rPr>
                <w:rFonts w:ascii="Times New Roman" w:hAnsi="Times New Roman"/>
                <w:bCs/>
                <w:color w:val="000000"/>
                <w:sz w:val="20"/>
              </w:rPr>
              <w:t>5,4</w:t>
            </w:r>
          </w:p>
        </w:tc>
        <w:tc>
          <w:tcPr>
            <w:tcW w:w="960" w:type="dxa"/>
            <w:tcBorders>
              <w:top w:val="nil"/>
              <w:left w:val="nil"/>
              <w:bottom w:val="single" w:sz="4" w:space="0" w:color="auto"/>
              <w:right w:val="single" w:sz="4" w:space="0" w:color="auto"/>
            </w:tcBorders>
            <w:shd w:val="clear" w:color="auto" w:fill="auto"/>
            <w:vAlign w:val="center"/>
            <w:hideMark/>
          </w:tcPr>
          <w:p w14:paraId="583A32FC" w14:textId="661E7217" w:rsidR="007F28B3" w:rsidRPr="007F28B3" w:rsidRDefault="007F28B3" w:rsidP="00346B40">
            <w:pPr>
              <w:spacing w:line="240" w:lineRule="auto"/>
              <w:jc w:val="center"/>
              <w:rPr>
                <w:rFonts w:ascii="Times New Roman" w:hAnsi="Times New Roman"/>
                <w:bCs/>
                <w:color w:val="000000"/>
                <w:sz w:val="20"/>
              </w:rPr>
            </w:pPr>
            <w:r w:rsidRPr="007F28B3">
              <w:rPr>
                <w:rFonts w:ascii="Times New Roman" w:hAnsi="Times New Roman"/>
                <w:bCs/>
                <w:color w:val="000000"/>
                <w:sz w:val="20"/>
              </w:rPr>
              <w:t>5,4</w:t>
            </w:r>
          </w:p>
        </w:tc>
        <w:tc>
          <w:tcPr>
            <w:tcW w:w="960" w:type="dxa"/>
            <w:tcBorders>
              <w:top w:val="nil"/>
              <w:left w:val="nil"/>
              <w:bottom w:val="single" w:sz="4" w:space="0" w:color="auto"/>
              <w:right w:val="single" w:sz="4" w:space="0" w:color="auto"/>
            </w:tcBorders>
            <w:shd w:val="clear" w:color="auto" w:fill="auto"/>
            <w:vAlign w:val="center"/>
            <w:hideMark/>
          </w:tcPr>
          <w:p w14:paraId="4BC2DD1D" w14:textId="15923D36" w:rsidR="007F28B3" w:rsidRPr="007F28B3" w:rsidRDefault="007F28B3" w:rsidP="00346B40">
            <w:pPr>
              <w:spacing w:line="240" w:lineRule="auto"/>
              <w:jc w:val="center"/>
              <w:rPr>
                <w:rFonts w:ascii="Times New Roman" w:hAnsi="Times New Roman"/>
                <w:bCs/>
                <w:color w:val="000000"/>
                <w:sz w:val="20"/>
              </w:rPr>
            </w:pPr>
            <w:r w:rsidRPr="007F28B3">
              <w:rPr>
                <w:rFonts w:ascii="Times New Roman" w:hAnsi="Times New Roman"/>
                <w:bCs/>
                <w:color w:val="000000"/>
                <w:sz w:val="20"/>
              </w:rPr>
              <w:t>5,5</w:t>
            </w:r>
          </w:p>
        </w:tc>
        <w:tc>
          <w:tcPr>
            <w:tcW w:w="960" w:type="dxa"/>
            <w:tcBorders>
              <w:top w:val="nil"/>
              <w:left w:val="nil"/>
              <w:bottom w:val="single" w:sz="4" w:space="0" w:color="auto"/>
              <w:right w:val="single" w:sz="4" w:space="0" w:color="auto"/>
            </w:tcBorders>
            <w:shd w:val="clear" w:color="auto" w:fill="auto"/>
            <w:vAlign w:val="center"/>
            <w:hideMark/>
          </w:tcPr>
          <w:p w14:paraId="0DA98D23" w14:textId="750AA6D0" w:rsidR="007F28B3" w:rsidRPr="007F28B3" w:rsidRDefault="007F28B3" w:rsidP="00346B40">
            <w:pPr>
              <w:spacing w:line="240" w:lineRule="auto"/>
              <w:jc w:val="center"/>
              <w:rPr>
                <w:rFonts w:ascii="Times New Roman" w:hAnsi="Times New Roman"/>
                <w:bCs/>
                <w:color w:val="000000"/>
                <w:sz w:val="20"/>
              </w:rPr>
            </w:pPr>
            <w:r w:rsidRPr="007F28B3">
              <w:rPr>
                <w:rFonts w:ascii="Times New Roman" w:hAnsi="Times New Roman"/>
                <w:bCs/>
                <w:color w:val="000000"/>
                <w:sz w:val="20"/>
              </w:rPr>
              <w:t>5,5</w:t>
            </w:r>
          </w:p>
        </w:tc>
        <w:tc>
          <w:tcPr>
            <w:tcW w:w="1165" w:type="dxa"/>
            <w:tcBorders>
              <w:top w:val="nil"/>
              <w:left w:val="nil"/>
              <w:bottom w:val="single" w:sz="4" w:space="0" w:color="auto"/>
              <w:right w:val="single" w:sz="4" w:space="0" w:color="auto"/>
            </w:tcBorders>
            <w:shd w:val="clear" w:color="auto" w:fill="auto"/>
            <w:vAlign w:val="center"/>
            <w:hideMark/>
          </w:tcPr>
          <w:p w14:paraId="3C9824E6" w14:textId="252E9E31" w:rsidR="007F28B3" w:rsidRPr="007F28B3" w:rsidRDefault="007F28B3" w:rsidP="00346B40">
            <w:pPr>
              <w:spacing w:line="240" w:lineRule="auto"/>
              <w:jc w:val="center"/>
              <w:rPr>
                <w:rFonts w:ascii="Times New Roman" w:hAnsi="Times New Roman"/>
                <w:bCs/>
                <w:color w:val="000000"/>
                <w:sz w:val="20"/>
              </w:rPr>
            </w:pPr>
            <w:r w:rsidRPr="007F28B3">
              <w:rPr>
                <w:rFonts w:ascii="Times New Roman" w:hAnsi="Times New Roman"/>
                <w:bCs/>
                <w:color w:val="000000"/>
                <w:sz w:val="20"/>
              </w:rPr>
              <w:t>5,5</w:t>
            </w:r>
          </w:p>
        </w:tc>
        <w:tc>
          <w:tcPr>
            <w:tcW w:w="960" w:type="dxa"/>
            <w:tcBorders>
              <w:top w:val="nil"/>
              <w:left w:val="nil"/>
              <w:bottom w:val="single" w:sz="4" w:space="0" w:color="auto"/>
              <w:right w:val="single" w:sz="4" w:space="0" w:color="auto"/>
            </w:tcBorders>
            <w:shd w:val="clear" w:color="auto" w:fill="auto"/>
            <w:vAlign w:val="center"/>
            <w:hideMark/>
          </w:tcPr>
          <w:p w14:paraId="33CC5356" w14:textId="6D6BF27C" w:rsidR="007F28B3" w:rsidRPr="007F28B3" w:rsidRDefault="007F28B3" w:rsidP="00346B40">
            <w:pPr>
              <w:spacing w:line="240" w:lineRule="auto"/>
              <w:jc w:val="center"/>
              <w:rPr>
                <w:rFonts w:ascii="Times New Roman" w:hAnsi="Times New Roman"/>
                <w:bCs/>
                <w:color w:val="000000"/>
                <w:sz w:val="20"/>
              </w:rPr>
            </w:pPr>
            <w:r w:rsidRPr="007F28B3">
              <w:rPr>
                <w:rFonts w:ascii="Times New Roman" w:hAnsi="Times New Roman"/>
                <w:bCs/>
                <w:color w:val="000000"/>
                <w:sz w:val="20"/>
              </w:rPr>
              <w:t>5,5</w:t>
            </w:r>
          </w:p>
        </w:tc>
        <w:tc>
          <w:tcPr>
            <w:tcW w:w="1012" w:type="dxa"/>
            <w:tcBorders>
              <w:top w:val="nil"/>
              <w:left w:val="nil"/>
              <w:bottom w:val="single" w:sz="4" w:space="0" w:color="auto"/>
              <w:right w:val="single" w:sz="4" w:space="0" w:color="auto"/>
            </w:tcBorders>
            <w:shd w:val="clear" w:color="auto" w:fill="auto"/>
            <w:vAlign w:val="center"/>
            <w:hideMark/>
          </w:tcPr>
          <w:p w14:paraId="40A5E488" w14:textId="4A1F2537" w:rsidR="007F28B3" w:rsidRPr="007F28B3" w:rsidRDefault="007F28B3" w:rsidP="00346B40">
            <w:pPr>
              <w:spacing w:line="240" w:lineRule="auto"/>
              <w:jc w:val="center"/>
              <w:rPr>
                <w:rFonts w:ascii="Times New Roman" w:hAnsi="Times New Roman"/>
                <w:bCs/>
                <w:color w:val="000000"/>
                <w:sz w:val="20"/>
              </w:rPr>
            </w:pPr>
            <w:r w:rsidRPr="007F28B3">
              <w:rPr>
                <w:rFonts w:ascii="Times New Roman" w:hAnsi="Times New Roman"/>
                <w:bCs/>
                <w:color w:val="000000"/>
                <w:sz w:val="20"/>
              </w:rPr>
              <w:t>5,5</w:t>
            </w:r>
          </w:p>
        </w:tc>
        <w:tc>
          <w:tcPr>
            <w:tcW w:w="960" w:type="dxa"/>
            <w:tcBorders>
              <w:top w:val="nil"/>
              <w:left w:val="nil"/>
              <w:bottom w:val="single" w:sz="4" w:space="0" w:color="auto"/>
              <w:right w:val="single" w:sz="4" w:space="0" w:color="auto"/>
            </w:tcBorders>
            <w:shd w:val="clear" w:color="auto" w:fill="auto"/>
            <w:vAlign w:val="center"/>
            <w:hideMark/>
          </w:tcPr>
          <w:p w14:paraId="373D0A87" w14:textId="5C94EE06" w:rsidR="007F28B3" w:rsidRPr="007F28B3" w:rsidRDefault="007F28B3" w:rsidP="00346B40">
            <w:pPr>
              <w:spacing w:line="240" w:lineRule="auto"/>
              <w:jc w:val="center"/>
              <w:rPr>
                <w:rFonts w:ascii="Times New Roman" w:hAnsi="Times New Roman"/>
                <w:bCs/>
                <w:color w:val="000000"/>
                <w:sz w:val="20"/>
              </w:rPr>
            </w:pPr>
            <w:r w:rsidRPr="007F28B3">
              <w:rPr>
                <w:rFonts w:ascii="Times New Roman" w:hAnsi="Times New Roman"/>
                <w:bCs/>
                <w:color w:val="000000"/>
                <w:sz w:val="20"/>
              </w:rPr>
              <w:t>5,5</w:t>
            </w:r>
          </w:p>
        </w:tc>
        <w:tc>
          <w:tcPr>
            <w:tcW w:w="1012" w:type="dxa"/>
            <w:tcBorders>
              <w:top w:val="nil"/>
              <w:left w:val="nil"/>
              <w:bottom w:val="single" w:sz="4" w:space="0" w:color="auto"/>
              <w:right w:val="single" w:sz="4" w:space="0" w:color="auto"/>
            </w:tcBorders>
            <w:shd w:val="clear" w:color="auto" w:fill="auto"/>
            <w:vAlign w:val="center"/>
            <w:hideMark/>
          </w:tcPr>
          <w:p w14:paraId="3BC99DB5" w14:textId="31E8FBB4" w:rsidR="007F28B3" w:rsidRPr="007F28B3" w:rsidRDefault="007F28B3" w:rsidP="00346B40">
            <w:pPr>
              <w:spacing w:line="240" w:lineRule="auto"/>
              <w:jc w:val="center"/>
              <w:rPr>
                <w:rFonts w:ascii="Times New Roman" w:hAnsi="Times New Roman"/>
                <w:bCs/>
                <w:color w:val="000000"/>
                <w:sz w:val="20"/>
              </w:rPr>
            </w:pPr>
            <w:r w:rsidRPr="007F28B3">
              <w:rPr>
                <w:rFonts w:ascii="Times New Roman" w:hAnsi="Times New Roman"/>
                <w:bCs/>
                <w:color w:val="000000"/>
                <w:sz w:val="20"/>
              </w:rPr>
              <w:t>5,5</w:t>
            </w:r>
          </w:p>
        </w:tc>
        <w:tc>
          <w:tcPr>
            <w:tcW w:w="960" w:type="dxa"/>
            <w:tcBorders>
              <w:top w:val="nil"/>
              <w:left w:val="nil"/>
              <w:bottom w:val="single" w:sz="4" w:space="0" w:color="auto"/>
              <w:right w:val="single" w:sz="4" w:space="0" w:color="auto"/>
            </w:tcBorders>
            <w:shd w:val="clear" w:color="auto" w:fill="auto"/>
            <w:vAlign w:val="center"/>
            <w:hideMark/>
          </w:tcPr>
          <w:p w14:paraId="40B3F93A" w14:textId="558920B8" w:rsidR="007F28B3" w:rsidRPr="007F28B3" w:rsidRDefault="007F28B3" w:rsidP="00346B40">
            <w:pPr>
              <w:spacing w:line="240" w:lineRule="auto"/>
              <w:jc w:val="center"/>
              <w:rPr>
                <w:rFonts w:ascii="Times New Roman" w:hAnsi="Times New Roman"/>
                <w:bCs/>
                <w:color w:val="000000"/>
                <w:sz w:val="20"/>
              </w:rPr>
            </w:pPr>
            <w:r w:rsidRPr="007F28B3">
              <w:rPr>
                <w:rFonts w:ascii="Times New Roman" w:hAnsi="Times New Roman"/>
                <w:bCs/>
                <w:color w:val="000000"/>
                <w:sz w:val="20"/>
              </w:rPr>
              <w:t>5,5</w:t>
            </w:r>
          </w:p>
        </w:tc>
        <w:tc>
          <w:tcPr>
            <w:tcW w:w="960" w:type="dxa"/>
            <w:tcBorders>
              <w:top w:val="nil"/>
              <w:left w:val="nil"/>
              <w:bottom w:val="single" w:sz="4" w:space="0" w:color="auto"/>
              <w:right w:val="single" w:sz="4" w:space="0" w:color="auto"/>
            </w:tcBorders>
            <w:shd w:val="clear" w:color="auto" w:fill="auto"/>
            <w:vAlign w:val="center"/>
            <w:hideMark/>
          </w:tcPr>
          <w:p w14:paraId="536D030E" w14:textId="4189A052" w:rsidR="007F28B3" w:rsidRPr="007F28B3" w:rsidRDefault="007F28B3" w:rsidP="00346B40">
            <w:pPr>
              <w:spacing w:line="240" w:lineRule="auto"/>
              <w:jc w:val="center"/>
              <w:rPr>
                <w:rFonts w:ascii="Times New Roman" w:hAnsi="Times New Roman"/>
                <w:bCs/>
                <w:color w:val="000000"/>
                <w:sz w:val="20"/>
              </w:rPr>
            </w:pPr>
            <w:r w:rsidRPr="007F28B3">
              <w:rPr>
                <w:rFonts w:ascii="Times New Roman" w:hAnsi="Times New Roman"/>
                <w:bCs/>
                <w:color w:val="000000"/>
                <w:sz w:val="20"/>
              </w:rPr>
              <w:t>5,5</w:t>
            </w:r>
          </w:p>
        </w:tc>
        <w:tc>
          <w:tcPr>
            <w:tcW w:w="889" w:type="dxa"/>
            <w:tcBorders>
              <w:top w:val="nil"/>
              <w:left w:val="nil"/>
              <w:bottom w:val="single" w:sz="4" w:space="0" w:color="auto"/>
              <w:right w:val="single" w:sz="4" w:space="0" w:color="auto"/>
            </w:tcBorders>
            <w:shd w:val="clear" w:color="auto" w:fill="auto"/>
            <w:vAlign w:val="center"/>
          </w:tcPr>
          <w:p w14:paraId="3F8E4E61" w14:textId="1CAA800E" w:rsidR="007F28B3" w:rsidRPr="007F28B3" w:rsidRDefault="007F28B3" w:rsidP="00346B40">
            <w:pPr>
              <w:spacing w:line="240" w:lineRule="auto"/>
              <w:jc w:val="center"/>
              <w:rPr>
                <w:rFonts w:ascii="Times New Roman" w:hAnsi="Times New Roman"/>
                <w:bCs/>
                <w:color w:val="000000"/>
                <w:sz w:val="20"/>
              </w:rPr>
            </w:pPr>
            <w:r w:rsidRPr="007F28B3">
              <w:rPr>
                <w:rFonts w:ascii="Times New Roman" w:hAnsi="Times New Roman"/>
                <w:bCs/>
                <w:color w:val="000000"/>
                <w:sz w:val="20"/>
              </w:rPr>
              <w:t>5,5</w:t>
            </w:r>
          </w:p>
        </w:tc>
        <w:tc>
          <w:tcPr>
            <w:tcW w:w="889" w:type="dxa"/>
            <w:tcBorders>
              <w:top w:val="nil"/>
              <w:left w:val="nil"/>
              <w:bottom w:val="single" w:sz="4" w:space="0" w:color="auto"/>
              <w:right w:val="single" w:sz="4" w:space="0" w:color="auto"/>
            </w:tcBorders>
            <w:shd w:val="clear" w:color="auto" w:fill="auto"/>
            <w:vAlign w:val="center"/>
          </w:tcPr>
          <w:p w14:paraId="7A24DB5A" w14:textId="042BE1DC" w:rsidR="007F28B3" w:rsidRPr="007F28B3" w:rsidRDefault="007F28B3" w:rsidP="00346B40">
            <w:pPr>
              <w:spacing w:line="240" w:lineRule="auto"/>
              <w:jc w:val="center"/>
              <w:rPr>
                <w:rFonts w:ascii="Times New Roman" w:hAnsi="Times New Roman"/>
                <w:bCs/>
                <w:color w:val="000000"/>
                <w:sz w:val="20"/>
              </w:rPr>
            </w:pPr>
            <w:r w:rsidRPr="007F28B3">
              <w:rPr>
                <w:rFonts w:ascii="Times New Roman" w:hAnsi="Times New Roman"/>
                <w:bCs/>
                <w:color w:val="000000"/>
                <w:sz w:val="20"/>
              </w:rPr>
              <w:t>5,5</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B19E3" w14:textId="4BF68A9D" w:rsidR="007F28B3" w:rsidRPr="007F28B3" w:rsidRDefault="007F28B3" w:rsidP="00346B40">
            <w:pPr>
              <w:spacing w:line="240" w:lineRule="auto"/>
              <w:jc w:val="center"/>
              <w:rPr>
                <w:rFonts w:ascii="Times New Roman" w:hAnsi="Times New Roman"/>
                <w:bCs/>
                <w:color w:val="000000"/>
                <w:sz w:val="20"/>
              </w:rPr>
            </w:pPr>
            <w:r w:rsidRPr="007F28B3">
              <w:rPr>
                <w:rFonts w:ascii="Times New Roman" w:hAnsi="Times New Roman"/>
                <w:bCs/>
                <w:color w:val="000000"/>
                <w:sz w:val="20"/>
              </w:rPr>
              <w:t>5,5</w:t>
            </w:r>
          </w:p>
        </w:tc>
      </w:tr>
    </w:tbl>
    <w:tbl>
      <w:tblPr>
        <w:tblpPr w:leftFromText="180" w:rightFromText="180" w:vertAnchor="text" w:horzAnchor="margin" w:tblpXSpec="center" w:tblpY="263"/>
        <w:tblW w:w="22103" w:type="dxa"/>
        <w:tblLook w:val="04A0" w:firstRow="1" w:lastRow="0" w:firstColumn="1" w:lastColumn="0" w:noHBand="0" w:noVBand="1"/>
      </w:tblPr>
      <w:tblGrid>
        <w:gridCol w:w="4614"/>
        <w:gridCol w:w="950"/>
        <w:gridCol w:w="960"/>
        <w:gridCol w:w="960"/>
        <w:gridCol w:w="960"/>
        <w:gridCol w:w="1012"/>
        <w:gridCol w:w="960"/>
        <w:gridCol w:w="960"/>
        <w:gridCol w:w="960"/>
        <w:gridCol w:w="1165"/>
        <w:gridCol w:w="960"/>
        <w:gridCol w:w="1012"/>
        <w:gridCol w:w="960"/>
        <w:gridCol w:w="1012"/>
        <w:gridCol w:w="960"/>
        <w:gridCol w:w="960"/>
        <w:gridCol w:w="889"/>
        <w:gridCol w:w="889"/>
        <w:gridCol w:w="960"/>
      </w:tblGrid>
      <w:tr w:rsidR="00103B4A" w:rsidRPr="00276DDC" w14:paraId="7E96157A" w14:textId="77777777" w:rsidTr="00103B4A">
        <w:trPr>
          <w:trHeight w:val="570"/>
        </w:trPr>
        <w:tc>
          <w:tcPr>
            <w:tcW w:w="4614" w:type="dxa"/>
            <w:tcBorders>
              <w:top w:val="single" w:sz="4" w:space="0" w:color="auto"/>
              <w:left w:val="single" w:sz="4" w:space="0" w:color="auto"/>
              <w:bottom w:val="single" w:sz="4" w:space="0" w:color="auto"/>
              <w:right w:val="single" w:sz="4" w:space="0" w:color="auto"/>
            </w:tcBorders>
            <w:shd w:val="clear" w:color="auto" w:fill="auto"/>
            <w:vAlign w:val="center"/>
          </w:tcPr>
          <w:p w14:paraId="37069EAF" w14:textId="77777777" w:rsidR="00103B4A" w:rsidRPr="00CC11EF" w:rsidRDefault="00103B4A" w:rsidP="00103B4A">
            <w:pPr>
              <w:jc w:val="center"/>
              <w:rPr>
                <w:rFonts w:ascii="Times New Roman" w:hAnsi="Times New Roman"/>
                <w:b/>
                <w:bCs/>
                <w:color w:val="000000"/>
                <w:sz w:val="20"/>
              </w:rPr>
            </w:pPr>
            <w:r w:rsidRPr="00276DDC">
              <w:rPr>
                <w:rFonts w:ascii="Times New Roman" w:hAnsi="Times New Roman"/>
                <w:b/>
                <w:bCs/>
                <w:color w:val="000000"/>
                <w:sz w:val="20"/>
              </w:rPr>
              <w:lastRenderedPageBreak/>
              <w:t>Показатель</w:t>
            </w:r>
          </w:p>
        </w:tc>
        <w:tc>
          <w:tcPr>
            <w:tcW w:w="950" w:type="dxa"/>
            <w:tcBorders>
              <w:top w:val="single" w:sz="4" w:space="0" w:color="auto"/>
              <w:left w:val="nil"/>
              <w:bottom w:val="single" w:sz="4" w:space="0" w:color="auto"/>
              <w:right w:val="single" w:sz="4" w:space="0" w:color="auto"/>
            </w:tcBorders>
            <w:shd w:val="clear" w:color="auto" w:fill="auto"/>
            <w:vAlign w:val="center"/>
          </w:tcPr>
          <w:p w14:paraId="1402705A" w14:textId="77777777" w:rsidR="00103B4A" w:rsidRPr="00276DDC" w:rsidRDefault="00103B4A" w:rsidP="00103B4A">
            <w:pPr>
              <w:jc w:val="center"/>
              <w:rPr>
                <w:rFonts w:ascii="Times New Roman" w:hAnsi="Times New Roman"/>
                <w:b/>
                <w:bCs/>
                <w:color w:val="000000"/>
                <w:sz w:val="20"/>
              </w:rPr>
            </w:pPr>
            <w:r w:rsidRPr="00276DDC">
              <w:rPr>
                <w:rFonts w:ascii="Times New Roman" w:hAnsi="Times New Roman"/>
                <w:b/>
                <w:bCs/>
                <w:color w:val="000000"/>
                <w:sz w:val="20"/>
              </w:rPr>
              <w:t>Ед. изм.</w:t>
            </w:r>
          </w:p>
        </w:tc>
        <w:tc>
          <w:tcPr>
            <w:tcW w:w="960" w:type="dxa"/>
            <w:tcBorders>
              <w:top w:val="single" w:sz="4" w:space="0" w:color="auto"/>
              <w:left w:val="nil"/>
              <w:bottom w:val="single" w:sz="4" w:space="0" w:color="auto"/>
              <w:right w:val="single" w:sz="4" w:space="0" w:color="auto"/>
            </w:tcBorders>
            <w:shd w:val="clear" w:color="auto" w:fill="auto"/>
            <w:vAlign w:val="center"/>
          </w:tcPr>
          <w:p w14:paraId="3C9CD8D4" w14:textId="77777777" w:rsidR="00103B4A" w:rsidRPr="00276DDC" w:rsidRDefault="00103B4A" w:rsidP="00103B4A">
            <w:pPr>
              <w:jc w:val="center"/>
              <w:rPr>
                <w:rFonts w:ascii="Times New Roman" w:hAnsi="Times New Roman"/>
                <w:b/>
                <w:bCs/>
                <w:color w:val="000000"/>
                <w:sz w:val="20"/>
              </w:rPr>
            </w:pPr>
            <w:r w:rsidRPr="00276DDC">
              <w:rPr>
                <w:rFonts w:ascii="Times New Roman" w:hAnsi="Times New Roman"/>
                <w:b/>
                <w:bCs/>
                <w:color w:val="000000"/>
                <w:sz w:val="20"/>
              </w:rPr>
              <w:t>2024</w:t>
            </w:r>
          </w:p>
        </w:tc>
        <w:tc>
          <w:tcPr>
            <w:tcW w:w="960" w:type="dxa"/>
            <w:tcBorders>
              <w:top w:val="single" w:sz="4" w:space="0" w:color="auto"/>
              <w:left w:val="nil"/>
              <w:bottom w:val="single" w:sz="4" w:space="0" w:color="auto"/>
              <w:right w:val="single" w:sz="4" w:space="0" w:color="auto"/>
            </w:tcBorders>
            <w:shd w:val="clear" w:color="auto" w:fill="auto"/>
            <w:vAlign w:val="center"/>
          </w:tcPr>
          <w:p w14:paraId="68371654" w14:textId="77777777" w:rsidR="00103B4A" w:rsidRPr="00276DDC" w:rsidRDefault="00103B4A" w:rsidP="00103B4A">
            <w:pPr>
              <w:jc w:val="center"/>
              <w:rPr>
                <w:rFonts w:ascii="Times New Roman" w:hAnsi="Times New Roman"/>
                <w:b/>
                <w:bCs/>
                <w:color w:val="000000"/>
                <w:sz w:val="20"/>
              </w:rPr>
            </w:pPr>
            <w:r w:rsidRPr="00276DDC">
              <w:rPr>
                <w:rFonts w:ascii="Times New Roman" w:hAnsi="Times New Roman"/>
                <w:b/>
                <w:bCs/>
                <w:color w:val="000000"/>
                <w:sz w:val="20"/>
              </w:rPr>
              <w:t>2025</w:t>
            </w:r>
          </w:p>
        </w:tc>
        <w:tc>
          <w:tcPr>
            <w:tcW w:w="960" w:type="dxa"/>
            <w:tcBorders>
              <w:top w:val="single" w:sz="4" w:space="0" w:color="auto"/>
              <w:left w:val="nil"/>
              <w:bottom w:val="single" w:sz="4" w:space="0" w:color="auto"/>
              <w:right w:val="single" w:sz="4" w:space="0" w:color="auto"/>
            </w:tcBorders>
            <w:shd w:val="clear" w:color="auto" w:fill="auto"/>
            <w:vAlign w:val="center"/>
          </w:tcPr>
          <w:p w14:paraId="24608223" w14:textId="77777777" w:rsidR="00103B4A" w:rsidRPr="00276DDC" w:rsidRDefault="00103B4A" w:rsidP="00103B4A">
            <w:pPr>
              <w:jc w:val="center"/>
              <w:rPr>
                <w:rFonts w:ascii="Times New Roman" w:hAnsi="Times New Roman"/>
                <w:b/>
                <w:bCs/>
                <w:color w:val="000000"/>
                <w:sz w:val="20"/>
              </w:rPr>
            </w:pPr>
            <w:r w:rsidRPr="00276DDC">
              <w:rPr>
                <w:rFonts w:ascii="Times New Roman" w:hAnsi="Times New Roman"/>
                <w:b/>
                <w:bCs/>
                <w:color w:val="000000"/>
                <w:sz w:val="20"/>
              </w:rPr>
              <w:t>2026</w:t>
            </w:r>
          </w:p>
        </w:tc>
        <w:tc>
          <w:tcPr>
            <w:tcW w:w="1012" w:type="dxa"/>
            <w:tcBorders>
              <w:top w:val="single" w:sz="4" w:space="0" w:color="auto"/>
              <w:left w:val="nil"/>
              <w:bottom w:val="single" w:sz="4" w:space="0" w:color="auto"/>
              <w:right w:val="single" w:sz="4" w:space="0" w:color="auto"/>
            </w:tcBorders>
            <w:shd w:val="clear" w:color="auto" w:fill="auto"/>
            <w:vAlign w:val="center"/>
          </w:tcPr>
          <w:p w14:paraId="256D4897" w14:textId="77777777" w:rsidR="00103B4A" w:rsidRPr="00276DDC" w:rsidRDefault="00103B4A" w:rsidP="00103B4A">
            <w:pPr>
              <w:jc w:val="center"/>
              <w:rPr>
                <w:rFonts w:ascii="Times New Roman" w:hAnsi="Times New Roman"/>
                <w:b/>
                <w:bCs/>
                <w:color w:val="000000"/>
                <w:sz w:val="20"/>
              </w:rPr>
            </w:pPr>
            <w:r w:rsidRPr="00276DDC">
              <w:rPr>
                <w:rFonts w:ascii="Times New Roman" w:hAnsi="Times New Roman"/>
                <w:b/>
                <w:bCs/>
                <w:color w:val="000000"/>
                <w:sz w:val="20"/>
              </w:rPr>
              <w:t>2027</w:t>
            </w:r>
          </w:p>
        </w:tc>
        <w:tc>
          <w:tcPr>
            <w:tcW w:w="960" w:type="dxa"/>
            <w:tcBorders>
              <w:top w:val="single" w:sz="4" w:space="0" w:color="auto"/>
              <w:left w:val="nil"/>
              <w:bottom w:val="single" w:sz="4" w:space="0" w:color="auto"/>
              <w:right w:val="single" w:sz="4" w:space="0" w:color="auto"/>
            </w:tcBorders>
            <w:shd w:val="clear" w:color="auto" w:fill="auto"/>
            <w:vAlign w:val="center"/>
          </w:tcPr>
          <w:p w14:paraId="6C869475" w14:textId="77777777" w:rsidR="00103B4A" w:rsidRPr="00276DDC" w:rsidRDefault="00103B4A" w:rsidP="00103B4A">
            <w:pPr>
              <w:jc w:val="center"/>
              <w:rPr>
                <w:rFonts w:ascii="Times New Roman" w:hAnsi="Times New Roman"/>
                <w:b/>
                <w:bCs/>
                <w:color w:val="000000"/>
                <w:sz w:val="20"/>
              </w:rPr>
            </w:pPr>
            <w:r w:rsidRPr="00276DDC">
              <w:rPr>
                <w:rFonts w:ascii="Times New Roman" w:hAnsi="Times New Roman"/>
                <w:b/>
                <w:bCs/>
                <w:color w:val="000000"/>
                <w:sz w:val="20"/>
              </w:rPr>
              <w:t>2028</w:t>
            </w:r>
          </w:p>
        </w:tc>
        <w:tc>
          <w:tcPr>
            <w:tcW w:w="960" w:type="dxa"/>
            <w:tcBorders>
              <w:top w:val="single" w:sz="4" w:space="0" w:color="auto"/>
              <w:left w:val="nil"/>
              <w:bottom w:val="single" w:sz="4" w:space="0" w:color="auto"/>
              <w:right w:val="single" w:sz="4" w:space="0" w:color="auto"/>
            </w:tcBorders>
            <w:shd w:val="clear" w:color="auto" w:fill="auto"/>
            <w:vAlign w:val="center"/>
          </w:tcPr>
          <w:p w14:paraId="01FA30E9" w14:textId="77777777" w:rsidR="00103B4A" w:rsidRPr="00276DDC" w:rsidRDefault="00103B4A" w:rsidP="00103B4A">
            <w:pPr>
              <w:jc w:val="center"/>
              <w:rPr>
                <w:rFonts w:ascii="Times New Roman" w:hAnsi="Times New Roman"/>
                <w:b/>
                <w:bCs/>
                <w:color w:val="000000"/>
                <w:sz w:val="20"/>
              </w:rPr>
            </w:pPr>
            <w:r w:rsidRPr="00276DDC">
              <w:rPr>
                <w:rFonts w:ascii="Times New Roman" w:hAnsi="Times New Roman"/>
                <w:b/>
                <w:bCs/>
                <w:color w:val="000000"/>
                <w:sz w:val="20"/>
              </w:rPr>
              <w:t>2029</w:t>
            </w:r>
          </w:p>
        </w:tc>
        <w:tc>
          <w:tcPr>
            <w:tcW w:w="960" w:type="dxa"/>
            <w:tcBorders>
              <w:top w:val="single" w:sz="4" w:space="0" w:color="auto"/>
              <w:left w:val="nil"/>
              <w:bottom w:val="single" w:sz="4" w:space="0" w:color="auto"/>
              <w:right w:val="single" w:sz="4" w:space="0" w:color="auto"/>
            </w:tcBorders>
            <w:shd w:val="clear" w:color="auto" w:fill="auto"/>
            <w:vAlign w:val="center"/>
          </w:tcPr>
          <w:p w14:paraId="76331D67" w14:textId="77777777" w:rsidR="00103B4A" w:rsidRPr="00276DDC" w:rsidRDefault="00103B4A" w:rsidP="00103B4A">
            <w:pPr>
              <w:jc w:val="center"/>
              <w:rPr>
                <w:rFonts w:ascii="Times New Roman" w:hAnsi="Times New Roman"/>
                <w:b/>
                <w:bCs/>
                <w:color w:val="000000"/>
                <w:sz w:val="20"/>
              </w:rPr>
            </w:pPr>
            <w:r w:rsidRPr="00276DDC">
              <w:rPr>
                <w:rFonts w:ascii="Times New Roman" w:hAnsi="Times New Roman"/>
                <w:b/>
                <w:bCs/>
                <w:color w:val="000000"/>
                <w:sz w:val="20"/>
              </w:rPr>
              <w:t>2030</w:t>
            </w:r>
          </w:p>
        </w:tc>
        <w:tc>
          <w:tcPr>
            <w:tcW w:w="1165" w:type="dxa"/>
            <w:tcBorders>
              <w:top w:val="single" w:sz="4" w:space="0" w:color="auto"/>
              <w:left w:val="nil"/>
              <w:bottom w:val="single" w:sz="4" w:space="0" w:color="auto"/>
              <w:right w:val="single" w:sz="4" w:space="0" w:color="auto"/>
            </w:tcBorders>
            <w:shd w:val="clear" w:color="auto" w:fill="auto"/>
            <w:vAlign w:val="center"/>
          </w:tcPr>
          <w:p w14:paraId="21FBF28E" w14:textId="77777777" w:rsidR="00103B4A" w:rsidRPr="00276DDC" w:rsidRDefault="00103B4A" w:rsidP="00103B4A">
            <w:pPr>
              <w:jc w:val="center"/>
              <w:rPr>
                <w:rFonts w:ascii="Times New Roman" w:hAnsi="Times New Roman"/>
                <w:b/>
                <w:bCs/>
                <w:color w:val="000000"/>
                <w:sz w:val="20"/>
              </w:rPr>
            </w:pPr>
            <w:r w:rsidRPr="00276DDC">
              <w:rPr>
                <w:rFonts w:ascii="Times New Roman" w:hAnsi="Times New Roman"/>
                <w:b/>
                <w:bCs/>
                <w:color w:val="000000"/>
                <w:sz w:val="20"/>
              </w:rPr>
              <w:t>2031</w:t>
            </w:r>
          </w:p>
        </w:tc>
        <w:tc>
          <w:tcPr>
            <w:tcW w:w="960" w:type="dxa"/>
            <w:tcBorders>
              <w:top w:val="single" w:sz="4" w:space="0" w:color="auto"/>
              <w:left w:val="nil"/>
              <w:bottom w:val="single" w:sz="4" w:space="0" w:color="auto"/>
              <w:right w:val="single" w:sz="4" w:space="0" w:color="auto"/>
            </w:tcBorders>
            <w:shd w:val="clear" w:color="auto" w:fill="auto"/>
            <w:vAlign w:val="center"/>
          </w:tcPr>
          <w:p w14:paraId="5994FEFC" w14:textId="77777777" w:rsidR="00103B4A" w:rsidRPr="00276DDC" w:rsidRDefault="00103B4A" w:rsidP="00103B4A">
            <w:pPr>
              <w:jc w:val="center"/>
              <w:rPr>
                <w:rFonts w:ascii="Times New Roman" w:hAnsi="Times New Roman"/>
                <w:b/>
                <w:bCs/>
                <w:color w:val="000000"/>
                <w:sz w:val="20"/>
              </w:rPr>
            </w:pPr>
            <w:r w:rsidRPr="00276DDC">
              <w:rPr>
                <w:rFonts w:ascii="Times New Roman" w:hAnsi="Times New Roman"/>
                <w:b/>
                <w:bCs/>
                <w:color w:val="000000"/>
                <w:sz w:val="20"/>
              </w:rPr>
              <w:t>2032</w:t>
            </w:r>
          </w:p>
        </w:tc>
        <w:tc>
          <w:tcPr>
            <w:tcW w:w="1012" w:type="dxa"/>
            <w:tcBorders>
              <w:top w:val="single" w:sz="4" w:space="0" w:color="auto"/>
              <w:left w:val="nil"/>
              <w:bottom w:val="single" w:sz="4" w:space="0" w:color="auto"/>
              <w:right w:val="single" w:sz="4" w:space="0" w:color="auto"/>
            </w:tcBorders>
            <w:shd w:val="clear" w:color="auto" w:fill="auto"/>
            <w:vAlign w:val="center"/>
          </w:tcPr>
          <w:p w14:paraId="4406FBBD" w14:textId="77777777" w:rsidR="00103B4A" w:rsidRPr="00276DDC" w:rsidRDefault="00103B4A" w:rsidP="00103B4A">
            <w:pPr>
              <w:jc w:val="center"/>
              <w:rPr>
                <w:rFonts w:ascii="Times New Roman" w:hAnsi="Times New Roman"/>
                <w:b/>
                <w:bCs/>
                <w:color w:val="000000"/>
                <w:sz w:val="20"/>
              </w:rPr>
            </w:pPr>
            <w:r w:rsidRPr="00276DDC">
              <w:rPr>
                <w:rFonts w:ascii="Times New Roman" w:hAnsi="Times New Roman"/>
                <w:b/>
                <w:bCs/>
                <w:color w:val="000000"/>
                <w:sz w:val="20"/>
              </w:rPr>
              <w:t>2033</w:t>
            </w:r>
          </w:p>
        </w:tc>
        <w:tc>
          <w:tcPr>
            <w:tcW w:w="960" w:type="dxa"/>
            <w:tcBorders>
              <w:top w:val="single" w:sz="4" w:space="0" w:color="auto"/>
              <w:left w:val="nil"/>
              <w:bottom w:val="single" w:sz="4" w:space="0" w:color="auto"/>
              <w:right w:val="single" w:sz="4" w:space="0" w:color="auto"/>
            </w:tcBorders>
            <w:shd w:val="clear" w:color="auto" w:fill="auto"/>
            <w:vAlign w:val="center"/>
          </w:tcPr>
          <w:p w14:paraId="5AF4549B" w14:textId="77777777" w:rsidR="00103B4A" w:rsidRPr="00276DDC" w:rsidRDefault="00103B4A" w:rsidP="00103B4A">
            <w:pPr>
              <w:jc w:val="center"/>
              <w:rPr>
                <w:rFonts w:ascii="Times New Roman" w:hAnsi="Times New Roman"/>
                <w:b/>
                <w:bCs/>
                <w:color w:val="000000"/>
                <w:sz w:val="20"/>
              </w:rPr>
            </w:pPr>
            <w:r w:rsidRPr="00276DDC">
              <w:rPr>
                <w:rFonts w:ascii="Times New Roman" w:hAnsi="Times New Roman"/>
                <w:b/>
                <w:bCs/>
                <w:color w:val="000000"/>
                <w:sz w:val="20"/>
              </w:rPr>
              <w:t>2034</w:t>
            </w:r>
          </w:p>
        </w:tc>
        <w:tc>
          <w:tcPr>
            <w:tcW w:w="1012" w:type="dxa"/>
            <w:tcBorders>
              <w:top w:val="single" w:sz="4" w:space="0" w:color="auto"/>
              <w:left w:val="nil"/>
              <w:bottom w:val="single" w:sz="4" w:space="0" w:color="auto"/>
              <w:right w:val="single" w:sz="4" w:space="0" w:color="auto"/>
            </w:tcBorders>
            <w:shd w:val="clear" w:color="auto" w:fill="auto"/>
            <w:vAlign w:val="center"/>
          </w:tcPr>
          <w:p w14:paraId="6A5E9B11" w14:textId="77777777" w:rsidR="00103B4A" w:rsidRPr="00276DDC" w:rsidRDefault="00103B4A" w:rsidP="00103B4A">
            <w:pPr>
              <w:jc w:val="center"/>
              <w:rPr>
                <w:rFonts w:ascii="Times New Roman" w:hAnsi="Times New Roman"/>
                <w:b/>
                <w:bCs/>
                <w:color w:val="000000"/>
                <w:sz w:val="20"/>
              </w:rPr>
            </w:pPr>
            <w:r w:rsidRPr="00276DDC">
              <w:rPr>
                <w:rFonts w:ascii="Times New Roman" w:hAnsi="Times New Roman"/>
                <w:b/>
                <w:bCs/>
                <w:color w:val="000000"/>
                <w:sz w:val="20"/>
              </w:rPr>
              <w:t>2035</w:t>
            </w:r>
          </w:p>
        </w:tc>
        <w:tc>
          <w:tcPr>
            <w:tcW w:w="960" w:type="dxa"/>
            <w:tcBorders>
              <w:top w:val="single" w:sz="4" w:space="0" w:color="auto"/>
              <w:left w:val="nil"/>
              <w:bottom w:val="single" w:sz="4" w:space="0" w:color="auto"/>
              <w:right w:val="single" w:sz="4" w:space="0" w:color="auto"/>
            </w:tcBorders>
            <w:shd w:val="clear" w:color="auto" w:fill="auto"/>
            <w:vAlign w:val="center"/>
          </w:tcPr>
          <w:p w14:paraId="4A6FD66F" w14:textId="77777777" w:rsidR="00103B4A" w:rsidRPr="00276DDC" w:rsidRDefault="00103B4A" w:rsidP="00103B4A">
            <w:pPr>
              <w:jc w:val="center"/>
              <w:rPr>
                <w:rFonts w:ascii="Times New Roman" w:hAnsi="Times New Roman"/>
                <w:b/>
                <w:bCs/>
                <w:color w:val="000000"/>
                <w:sz w:val="20"/>
              </w:rPr>
            </w:pPr>
            <w:r w:rsidRPr="00276DDC">
              <w:rPr>
                <w:rFonts w:ascii="Times New Roman" w:hAnsi="Times New Roman"/>
                <w:b/>
                <w:bCs/>
                <w:color w:val="000000"/>
                <w:sz w:val="20"/>
              </w:rPr>
              <w:t>2036</w:t>
            </w:r>
          </w:p>
        </w:tc>
        <w:tc>
          <w:tcPr>
            <w:tcW w:w="960" w:type="dxa"/>
            <w:tcBorders>
              <w:top w:val="single" w:sz="4" w:space="0" w:color="auto"/>
              <w:left w:val="nil"/>
              <w:bottom w:val="single" w:sz="4" w:space="0" w:color="auto"/>
              <w:right w:val="single" w:sz="4" w:space="0" w:color="auto"/>
            </w:tcBorders>
            <w:shd w:val="clear" w:color="auto" w:fill="auto"/>
            <w:vAlign w:val="center"/>
          </w:tcPr>
          <w:p w14:paraId="3F823272" w14:textId="77777777" w:rsidR="00103B4A" w:rsidRPr="00276DDC" w:rsidRDefault="00103B4A" w:rsidP="00103B4A">
            <w:pPr>
              <w:jc w:val="center"/>
              <w:rPr>
                <w:rFonts w:ascii="Times New Roman" w:hAnsi="Times New Roman"/>
                <w:b/>
                <w:bCs/>
                <w:color w:val="000000"/>
                <w:sz w:val="20"/>
              </w:rPr>
            </w:pPr>
            <w:r w:rsidRPr="00276DDC">
              <w:rPr>
                <w:rFonts w:ascii="Times New Roman" w:hAnsi="Times New Roman"/>
                <w:b/>
                <w:bCs/>
                <w:color w:val="000000"/>
                <w:sz w:val="20"/>
              </w:rPr>
              <w:t>2037</w:t>
            </w:r>
          </w:p>
        </w:tc>
        <w:tc>
          <w:tcPr>
            <w:tcW w:w="889" w:type="dxa"/>
            <w:tcBorders>
              <w:top w:val="single" w:sz="4" w:space="0" w:color="auto"/>
              <w:left w:val="nil"/>
              <w:bottom w:val="single" w:sz="4" w:space="0" w:color="auto"/>
              <w:right w:val="single" w:sz="4" w:space="0" w:color="auto"/>
            </w:tcBorders>
            <w:shd w:val="clear" w:color="auto" w:fill="auto"/>
            <w:vAlign w:val="center"/>
          </w:tcPr>
          <w:p w14:paraId="00D61C41" w14:textId="77777777" w:rsidR="00103B4A" w:rsidRPr="00276DDC" w:rsidRDefault="00103B4A" w:rsidP="00103B4A">
            <w:pPr>
              <w:jc w:val="center"/>
              <w:rPr>
                <w:rFonts w:ascii="Times New Roman" w:hAnsi="Times New Roman"/>
                <w:b/>
                <w:bCs/>
                <w:color w:val="000000"/>
                <w:sz w:val="20"/>
              </w:rPr>
            </w:pPr>
            <w:r w:rsidRPr="00276DDC">
              <w:rPr>
                <w:rFonts w:ascii="Times New Roman" w:hAnsi="Times New Roman"/>
                <w:b/>
                <w:bCs/>
                <w:color w:val="000000"/>
                <w:sz w:val="20"/>
              </w:rPr>
              <w:t>2038</w:t>
            </w:r>
          </w:p>
        </w:tc>
        <w:tc>
          <w:tcPr>
            <w:tcW w:w="889" w:type="dxa"/>
            <w:tcBorders>
              <w:top w:val="single" w:sz="4" w:space="0" w:color="auto"/>
              <w:left w:val="nil"/>
              <w:bottom w:val="single" w:sz="4" w:space="0" w:color="auto"/>
              <w:right w:val="single" w:sz="4" w:space="0" w:color="auto"/>
            </w:tcBorders>
            <w:shd w:val="clear" w:color="auto" w:fill="auto"/>
            <w:vAlign w:val="center"/>
          </w:tcPr>
          <w:p w14:paraId="31069F1D" w14:textId="77777777" w:rsidR="00103B4A" w:rsidRPr="00276DDC" w:rsidRDefault="00103B4A" w:rsidP="00103B4A">
            <w:pPr>
              <w:jc w:val="center"/>
              <w:rPr>
                <w:rFonts w:ascii="Times New Roman" w:hAnsi="Times New Roman"/>
                <w:b/>
                <w:bCs/>
                <w:color w:val="000000"/>
                <w:sz w:val="20"/>
              </w:rPr>
            </w:pPr>
            <w:r w:rsidRPr="00276DDC">
              <w:rPr>
                <w:rFonts w:ascii="Times New Roman" w:hAnsi="Times New Roman"/>
                <w:b/>
                <w:bCs/>
                <w:color w:val="000000"/>
                <w:sz w:val="20"/>
              </w:rPr>
              <w:t>2039</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612E989" w14:textId="77777777" w:rsidR="00103B4A" w:rsidRPr="00276DDC" w:rsidRDefault="00103B4A" w:rsidP="00103B4A">
            <w:pPr>
              <w:jc w:val="center"/>
              <w:rPr>
                <w:rFonts w:ascii="Times New Roman" w:hAnsi="Times New Roman"/>
                <w:b/>
                <w:bCs/>
                <w:color w:val="000000"/>
                <w:sz w:val="20"/>
              </w:rPr>
            </w:pPr>
            <w:r w:rsidRPr="00276DDC">
              <w:rPr>
                <w:rFonts w:ascii="Times New Roman" w:hAnsi="Times New Roman"/>
                <w:b/>
                <w:bCs/>
                <w:color w:val="000000"/>
                <w:sz w:val="20"/>
              </w:rPr>
              <w:t>2040</w:t>
            </w:r>
          </w:p>
        </w:tc>
      </w:tr>
      <w:tr w:rsidR="00103B4A" w:rsidRPr="009B4204" w14:paraId="22A06B10" w14:textId="77777777" w:rsidTr="00103B4A">
        <w:trPr>
          <w:trHeight w:val="570"/>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5EC2F6A2"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Присоединенная договорная тепловая нагрузка в горячей воде, в т.ч</w:t>
            </w:r>
          </w:p>
        </w:tc>
        <w:tc>
          <w:tcPr>
            <w:tcW w:w="950" w:type="dxa"/>
            <w:tcBorders>
              <w:top w:val="nil"/>
              <w:left w:val="nil"/>
              <w:bottom w:val="single" w:sz="4" w:space="0" w:color="auto"/>
              <w:right w:val="single" w:sz="4" w:space="0" w:color="auto"/>
            </w:tcBorders>
            <w:shd w:val="clear" w:color="auto" w:fill="auto"/>
            <w:vAlign w:val="center"/>
            <w:hideMark/>
          </w:tcPr>
          <w:p w14:paraId="787C94DE"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5E67F7B1"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color w:val="000000"/>
                <w:sz w:val="20"/>
              </w:rPr>
              <w:t>213,9</w:t>
            </w:r>
          </w:p>
        </w:tc>
        <w:tc>
          <w:tcPr>
            <w:tcW w:w="960" w:type="dxa"/>
            <w:tcBorders>
              <w:top w:val="nil"/>
              <w:left w:val="nil"/>
              <w:bottom w:val="single" w:sz="4" w:space="0" w:color="auto"/>
              <w:right w:val="single" w:sz="4" w:space="0" w:color="auto"/>
            </w:tcBorders>
            <w:shd w:val="clear" w:color="auto" w:fill="auto"/>
            <w:vAlign w:val="center"/>
            <w:hideMark/>
          </w:tcPr>
          <w:p w14:paraId="559622A2"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color w:val="000000"/>
                <w:sz w:val="20"/>
              </w:rPr>
              <w:t>212,7</w:t>
            </w:r>
          </w:p>
        </w:tc>
        <w:tc>
          <w:tcPr>
            <w:tcW w:w="960" w:type="dxa"/>
            <w:tcBorders>
              <w:top w:val="nil"/>
              <w:left w:val="nil"/>
              <w:bottom w:val="single" w:sz="4" w:space="0" w:color="auto"/>
              <w:right w:val="single" w:sz="4" w:space="0" w:color="auto"/>
            </w:tcBorders>
            <w:shd w:val="clear" w:color="auto" w:fill="auto"/>
            <w:vAlign w:val="center"/>
            <w:hideMark/>
          </w:tcPr>
          <w:p w14:paraId="7BBB78D0" w14:textId="77777777" w:rsidR="00103B4A" w:rsidRPr="00CC11EF" w:rsidRDefault="00103B4A" w:rsidP="00103B4A">
            <w:pPr>
              <w:spacing w:line="240" w:lineRule="auto"/>
              <w:jc w:val="center"/>
              <w:rPr>
                <w:rFonts w:ascii="Times New Roman" w:hAnsi="Times New Roman"/>
                <w:b/>
                <w:bCs/>
                <w:color w:val="000000"/>
                <w:sz w:val="20"/>
                <w:highlight w:val="yellow"/>
              </w:rPr>
            </w:pPr>
            <w:r w:rsidRPr="00CC11EF">
              <w:rPr>
                <w:rFonts w:ascii="Times New Roman" w:hAnsi="Times New Roman"/>
                <w:b/>
                <w:color w:val="000000"/>
                <w:sz w:val="20"/>
              </w:rPr>
              <w:t>213,2</w:t>
            </w:r>
          </w:p>
        </w:tc>
        <w:tc>
          <w:tcPr>
            <w:tcW w:w="1012" w:type="dxa"/>
            <w:tcBorders>
              <w:top w:val="nil"/>
              <w:left w:val="nil"/>
              <w:bottom w:val="single" w:sz="4" w:space="0" w:color="auto"/>
              <w:right w:val="single" w:sz="4" w:space="0" w:color="auto"/>
            </w:tcBorders>
            <w:shd w:val="clear" w:color="auto" w:fill="auto"/>
            <w:vAlign w:val="center"/>
            <w:hideMark/>
          </w:tcPr>
          <w:p w14:paraId="6216CD34" w14:textId="77777777" w:rsidR="00103B4A" w:rsidRPr="00CC11EF" w:rsidRDefault="00103B4A" w:rsidP="00103B4A">
            <w:pPr>
              <w:spacing w:line="240" w:lineRule="auto"/>
              <w:jc w:val="center"/>
              <w:rPr>
                <w:rFonts w:ascii="Times New Roman" w:hAnsi="Times New Roman"/>
                <w:b/>
                <w:bCs/>
                <w:color w:val="000000"/>
                <w:sz w:val="20"/>
                <w:highlight w:val="yellow"/>
              </w:rPr>
            </w:pPr>
            <w:r w:rsidRPr="00CC11EF">
              <w:rPr>
                <w:rFonts w:ascii="Times New Roman" w:hAnsi="Times New Roman"/>
                <w:b/>
                <w:color w:val="000000"/>
                <w:sz w:val="20"/>
              </w:rPr>
              <w:t>214,6</w:t>
            </w:r>
          </w:p>
        </w:tc>
        <w:tc>
          <w:tcPr>
            <w:tcW w:w="960" w:type="dxa"/>
            <w:tcBorders>
              <w:top w:val="nil"/>
              <w:left w:val="nil"/>
              <w:bottom w:val="single" w:sz="4" w:space="0" w:color="auto"/>
              <w:right w:val="single" w:sz="4" w:space="0" w:color="auto"/>
            </w:tcBorders>
            <w:shd w:val="clear" w:color="auto" w:fill="auto"/>
            <w:vAlign w:val="center"/>
            <w:hideMark/>
          </w:tcPr>
          <w:p w14:paraId="1FCB37A8"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color w:val="000000"/>
                <w:sz w:val="20"/>
              </w:rPr>
              <w:t>216,3</w:t>
            </w:r>
          </w:p>
        </w:tc>
        <w:tc>
          <w:tcPr>
            <w:tcW w:w="960" w:type="dxa"/>
            <w:tcBorders>
              <w:top w:val="nil"/>
              <w:left w:val="nil"/>
              <w:bottom w:val="single" w:sz="4" w:space="0" w:color="auto"/>
              <w:right w:val="single" w:sz="4" w:space="0" w:color="auto"/>
            </w:tcBorders>
            <w:shd w:val="clear" w:color="auto" w:fill="auto"/>
            <w:vAlign w:val="center"/>
            <w:hideMark/>
          </w:tcPr>
          <w:p w14:paraId="5222F3DC"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color w:val="000000"/>
                <w:sz w:val="20"/>
              </w:rPr>
              <w:t>217,2</w:t>
            </w:r>
          </w:p>
        </w:tc>
        <w:tc>
          <w:tcPr>
            <w:tcW w:w="960" w:type="dxa"/>
            <w:tcBorders>
              <w:top w:val="nil"/>
              <w:left w:val="nil"/>
              <w:bottom w:val="single" w:sz="4" w:space="0" w:color="auto"/>
              <w:right w:val="single" w:sz="4" w:space="0" w:color="auto"/>
            </w:tcBorders>
            <w:shd w:val="clear" w:color="auto" w:fill="auto"/>
            <w:vAlign w:val="center"/>
            <w:hideMark/>
          </w:tcPr>
          <w:p w14:paraId="21F211DF"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color w:val="000000"/>
                <w:sz w:val="20"/>
              </w:rPr>
              <w:t>215,2</w:t>
            </w:r>
          </w:p>
        </w:tc>
        <w:tc>
          <w:tcPr>
            <w:tcW w:w="1165" w:type="dxa"/>
            <w:tcBorders>
              <w:top w:val="nil"/>
              <w:left w:val="nil"/>
              <w:bottom w:val="single" w:sz="4" w:space="0" w:color="auto"/>
              <w:right w:val="single" w:sz="4" w:space="0" w:color="auto"/>
            </w:tcBorders>
            <w:shd w:val="clear" w:color="auto" w:fill="auto"/>
            <w:vAlign w:val="center"/>
            <w:hideMark/>
          </w:tcPr>
          <w:p w14:paraId="5EA44E68"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color w:val="000000"/>
                <w:sz w:val="20"/>
              </w:rPr>
              <w:t>215,4</w:t>
            </w:r>
          </w:p>
        </w:tc>
        <w:tc>
          <w:tcPr>
            <w:tcW w:w="960" w:type="dxa"/>
            <w:tcBorders>
              <w:top w:val="nil"/>
              <w:left w:val="nil"/>
              <w:bottom w:val="single" w:sz="4" w:space="0" w:color="auto"/>
              <w:right w:val="single" w:sz="4" w:space="0" w:color="auto"/>
            </w:tcBorders>
            <w:shd w:val="clear" w:color="auto" w:fill="auto"/>
            <w:vAlign w:val="center"/>
            <w:hideMark/>
          </w:tcPr>
          <w:p w14:paraId="6060E709"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color w:val="000000"/>
                <w:sz w:val="20"/>
              </w:rPr>
              <w:t>215,6</w:t>
            </w:r>
          </w:p>
        </w:tc>
        <w:tc>
          <w:tcPr>
            <w:tcW w:w="1012" w:type="dxa"/>
            <w:tcBorders>
              <w:top w:val="nil"/>
              <w:left w:val="nil"/>
              <w:bottom w:val="single" w:sz="4" w:space="0" w:color="auto"/>
              <w:right w:val="single" w:sz="4" w:space="0" w:color="auto"/>
            </w:tcBorders>
            <w:shd w:val="clear" w:color="auto" w:fill="auto"/>
            <w:vAlign w:val="center"/>
            <w:hideMark/>
          </w:tcPr>
          <w:p w14:paraId="008C3CC2"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color w:val="000000"/>
                <w:sz w:val="20"/>
              </w:rPr>
              <w:t>215,8</w:t>
            </w:r>
          </w:p>
        </w:tc>
        <w:tc>
          <w:tcPr>
            <w:tcW w:w="960" w:type="dxa"/>
            <w:tcBorders>
              <w:top w:val="nil"/>
              <w:left w:val="nil"/>
              <w:bottom w:val="single" w:sz="4" w:space="0" w:color="auto"/>
              <w:right w:val="single" w:sz="4" w:space="0" w:color="auto"/>
            </w:tcBorders>
            <w:shd w:val="clear" w:color="auto" w:fill="auto"/>
            <w:vAlign w:val="center"/>
            <w:hideMark/>
          </w:tcPr>
          <w:p w14:paraId="1F0394F4"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color w:val="000000"/>
                <w:sz w:val="20"/>
              </w:rPr>
              <w:t>216,0</w:t>
            </w:r>
          </w:p>
        </w:tc>
        <w:tc>
          <w:tcPr>
            <w:tcW w:w="1012" w:type="dxa"/>
            <w:tcBorders>
              <w:top w:val="nil"/>
              <w:left w:val="nil"/>
              <w:bottom w:val="single" w:sz="4" w:space="0" w:color="auto"/>
              <w:right w:val="single" w:sz="4" w:space="0" w:color="auto"/>
            </w:tcBorders>
            <w:shd w:val="clear" w:color="auto" w:fill="auto"/>
            <w:vAlign w:val="center"/>
            <w:hideMark/>
          </w:tcPr>
          <w:p w14:paraId="67760A23"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color w:val="000000"/>
                <w:sz w:val="20"/>
              </w:rPr>
              <w:t>216,2</w:t>
            </w:r>
          </w:p>
        </w:tc>
        <w:tc>
          <w:tcPr>
            <w:tcW w:w="960" w:type="dxa"/>
            <w:tcBorders>
              <w:top w:val="nil"/>
              <w:left w:val="nil"/>
              <w:bottom w:val="single" w:sz="4" w:space="0" w:color="auto"/>
              <w:right w:val="single" w:sz="4" w:space="0" w:color="auto"/>
            </w:tcBorders>
            <w:shd w:val="clear" w:color="auto" w:fill="auto"/>
            <w:vAlign w:val="center"/>
            <w:hideMark/>
          </w:tcPr>
          <w:p w14:paraId="366FE095"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color w:val="000000"/>
                <w:sz w:val="20"/>
              </w:rPr>
              <w:t>216,4</w:t>
            </w:r>
          </w:p>
        </w:tc>
        <w:tc>
          <w:tcPr>
            <w:tcW w:w="960" w:type="dxa"/>
            <w:tcBorders>
              <w:top w:val="nil"/>
              <w:left w:val="nil"/>
              <w:bottom w:val="single" w:sz="4" w:space="0" w:color="auto"/>
              <w:right w:val="single" w:sz="4" w:space="0" w:color="auto"/>
            </w:tcBorders>
            <w:shd w:val="clear" w:color="auto" w:fill="auto"/>
            <w:vAlign w:val="center"/>
            <w:hideMark/>
          </w:tcPr>
          <w:p w14:paraId="7D0779A9"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color w:val="000000"/>
                <w:sz w:val="20"/>
              </w:rPr>
              <w:t>216,6</w:t>
            </w:r>
          </w:p>
        </w:tc>
        <w:tc>
          <w:tcPr>
            <w:tcW w:w="889" w:type="dxa"/>
            <w:tcBorders>
              <w:top w:val="nil"/>
              <w:left w:val="nil"/>
              <w:bottom w:val="single" w:sz="4" w:space="0" w:color="auto"/>
              <w:right w:val="single" w:sz="4" w:space="0" w:color="auto"/>
            </w:tcBorders>
            <w:shd w:val="clear" w:color="auto" w:fill="auto"/>
            <w:vAlign w:val="center"/>
          </w:tcPr>
          <w:p w14:paraId="22D337D1"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color w:val="000000"/>
                <w:sz w:val="20"/>
              </w:rPr>
              <w:t>216,8</w:t>
            </w:r>
          </w:p>
        </w:tc>
        <w:tc>
          <w:tcPr>
            <w:tcW w:w="889" w:type="dxa"/>
            <w:tcBorders>
              <w:top w:val="nil"/>
              <w:left w:val="nil"/>
              <w:bottom w:val="single" w:sz="4" w:space="0" w:color="auto"/>
              <w:right w:val="single" w:sz="4" w:space="0" w:color="auto"/>
            </w:tcBorders>
            <w:shd w:val="clear" w:color="auto" w:fill="auto"/>
            <w:vAlign w:val="center"/>
          </w:tcPr>
          <w:p w14:paraId="1C11044D"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color w:val="000000"/>
                <w:sz w:val="20"/>
              </w:rPr>
              <w:t>217,0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EBA5D"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color w:val="000000"/>
                <w:sz w:val="20"/>
              </w:rPr>
              <w:t>217,2</w:t>
            </w:r>
          </w:p>
        </w:tc>
      </w:tr>
      <w:tr w:rsidR="00103B4A" w:rsidRPr="009B4204" w14:paraId="7606F396" w14:textId="77777777" w:rsidTr="00103B4A">
        <w:trPr>
          <w:trHeight w:val="300"/>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7F380027"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отопление и вентиляция</w:t>
            </w:r>
          </w:p>
        </w:tc>
        <w:tc>
          <w:tcPr>
            <w:tcW w:w="950" w:type="dxa"/>
            <w:tcBorders>
              <w:top w:val="nil"/>
              <w:left w:val="nil"/>
              <w:bottom w:val="single" w:sz="4" w:space="0" w:color="auto"/>
              <w:right w:val="single" w:sz="4" w:space="0" w:color="auto"/>
            </w:tcBorders>
            <w:shd w:val="clear" w:color="auto" w:fill="auto"/>
            <w:vAlign w:val="center"/>
            <w:hideMark/>
          </w:tcPr>
          <w:p w14:paraId="226AD2FA"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772C8F91"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195,7</w:t>
            </w:r>
          </w:p>
        </w:tc>
        <w:tc>
          <w:tcPr>
            <w:tcW w:w="960" w:type="dxa"/>
            <w:tcBorders>
              <w:top w:val="nil"/>
              <w:left w:val="nil"/>
              <w:bottom w:val="single" w:sz="4" w:space="0" w:color="auto"/>
              <w:right w:val="single" w:sz="4" w:space="0" w:color="auto"/>
            </w:tcBorders>
            <w:shd w:val="clear" w:color="auto" w:fill="auto"/>
            <w:vAlign w:val="center"/>
            <w:hideMark/>
          </w:tcPr>
          <w:p w14:paraId="038CAA36"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194,5</w:t>
            </w:r>
          </w:p>
        </w:tc>
        <w:tc>
          <w:tcPr>
            <w:tcW w:w="960" w:type="dxa"/>
            <w:tcBorders>
              <w:top w:val="nil"/>
              <w:left w:val="nil"/>
              <w:bottom w:val="single" w:sz="4" w:space="0" w:color="auto"/>
              <w:right w:val="single" w:sz="4" w:space="0" w:color="auto"/>
            </w:tcBorders>
            <w:shd w:val="clear" w:color="000000" w:fill="FFFFFF"/>
            <w:vAlign w:val="center"/>
            <w:hideMark/>
          </w:tcPr>
          <w:p w14:paraId="466A88E6" w14:textId="77777777" w:rsidR="00103B4A" w:rsidRPr="00CC11EF" w:rsidRDefault="00103B4A" w:rsidP="00103B4A">
            <w:pPr>
              <w:spacing w:line="240" w:lineRule="auto"/>
              <w:jc w:val="center"/>
              <w:rPr>
                <w:rFonts w:ascii="Times New Roman" w:hAnsi="Times New Roman"/>
                <w:color w:val="000000"/>
                <w:sz w:val="20"/>
                <w:highlight w:val="yellow"/>
              </w:rPr>
            </w:pPr>
            <w:r w:rsidRPr="00CC11EF">
              <w:rPr>
                <w:rFonts w:ascii="Times New Roman" w:hAnsi="Times New Roman"/>
                <w:color w:val="000000"/>
                <w:sz w:val="20"/>
              </w:rPr>
              <w:t>194,5</w:t>
            </w:r>
          </w:p>
        </w:tc>
        <w:tc>
          <w:tcPr>
            <w:tcW w:w="1012" w:type="dxa"/>
            <w:tcBorders>
              <w:top w:val="nil"/>
              <w:left w:val="nil"/>
              <w:bottom w:val="single" w:sz="4" w:space="0" w:color="auto"/>
              <w:right w:val="single" w:sz="4" w:space="0" w:color="auto"/>
            </w:tcBorders>
            <w:shd w:val="clear" w:color="000000" w:fill="FFFFFF"/>
            <w:vAlign w:val="center"/>
            <w:hideMark/>
          </w:tcPr>
          <w:p w14:paraId="0012AAA3" w14:textId="77777777" w:rsidR="00103B4A" w:rsidRPr="00CC11EF" w:rsidRDefault="00103B4A" w:rsidP="00103B4A">
            <w:pPr>
              <w:spacing w:line="240" w:lineRule="auto"/>
              <w:jc w:val="center"/>
              <w:rPr>
                <w:rFonts w:ascii="Times New Roman" w:hAnsi="Times New Roman"/>
                <w:color w:val="000000"/>
                <w:sz w:val="20"/>
                <w:highlight w:val="yellow"/>
              </w:rPr>
            </w:pPr>
            <w:r w:rsidRPr="00CC11EF">
              <w:rPr>
                <w:rFonts w:ascii="Times New Roman" w:hAnsi="Times New Roman"/>
                <w:color w:val="000000"/>
                <w:sz w:val="20"/>
              </w:rPr>
              <w:t>196,4</w:t>
            </w:r>
          </w:p>
        </w:tc>
        <w:tc>
          <w:tcPr>
            <w:tcW w:w="960" w:type="dxa"/>
            <w:tcBorders>
              <w:top w:val="nil"/>
              <w:left w:val="nil"/>
              <w:bottom w:val="single" w:sz="4" w:space="0" w:color="auto"/>
              <w:right w:val="single" w:sz="4" w:space="0" w:color="auto"/>
            </w:tcBorders>
            <w:shd w:val="clear" w:color="000000" w:fill="FFFFFF"/>
            <w:vAlign w:val="center"/>
            <w:hideMark/>
          </w:tcPr>
          <w:p w14:paraId="6728E2D7"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198,1</w:t>
            </w:r>
          </w:p>
        </w:tc>
        <w:tc>
          <w:tcPr>
            <w:tcW w:w="960" w:type="dxa"/>
            <w:tcBorders>
              <w:top w:val="nil"/>
              <w:left w:val="nil"/>
              <w:bottom w:val="single" w:sz="4" w:space="0" w:color="auto"/>
              <w:right w:val="single" w:sz="4" w:space="0" w:color="auto"/>
            </w:tcBorders>
            <w:shd w:val="clear" w:color="000000" w:fill="FFFFFF"/>
            <w:vAlign w:val="center"/>
            <w:hideMark/>
          </w:tcPr>
          <w:p w14:paraId="269331B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199,0</w:t>
            </w:r>
          </w:p>
        </w:tc>
        <w:tc>
          <w:tcPr>
            <w:tcW w:w="960" w:type="dxa"/>
            <w:tcBorders>
              <w:top w:val="nil"/>
              <w:left w:val="nil"/>
              <w:bottom w:val="single" w:sz="4" w:space="0" w:color="auto"/>
              <w:right w:val="single" w:sz="4" w:space="0" w:color="auto"/>
            </w:tcBorders>
            <w:shd w:val="clear" w:color="000000" w:fill="FFFFFF"/>
            <w:vAlign w:val="center"/>
            <w:hideMark/>
          </w:tcPr>
          <w:p w14:paraId="77E71843"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197,0</w:t>
            </w:r>
          </w:p>
        </w:tc>
        <w:tc>
          <w:tcPr>
            <w:tcW w:w="1165" w:type="dxa"/>
            <w:tcBorders>
              <w:top w:val="nil"/>
              <w:left w:val="nil"/>
              <w:bottom w:val="single" w:sz="4" w:space="0" w:color="auto"/>
              <w:right w:val="single" w:sz="4" w:space="0" w:color="auto"/>
            </w:tcBorders>
            <w:shd w:val="clear" w:color="000000" w:fill="FFFFFF"/>
            <w:vAlign w:val="center"/>
            <w:hideMark/>
          </w:tcPr>
          <w:p w14:paraId="779AB9EC"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197,2</w:t>
            </w:r>
          </w:p>
        </w:tc>
        <w:tc>
          <w:tcPr>
            <w:tcW w:w="960" w:type="dxa"/>
            <w:tcBorders>
              <w:top w:val="nil"/>
              <w:left w:val="nil"/>
              <w:bottom w:val="single" w:sz="4" w:space="0" w:color="auto"/>
              <w:right w:val="single" w:sz="4" w:space="0" w:color="auto"/>
            </w:tcBorders>
            <w:shd w:val="clear" w:color="000000" w:fill="FFFFFF"/>
            <w:vAlign w:val="center"/>
            <w:hideMark/>
          </w:tcPr>
          <w:p w14:paraId="05DB8F0B"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197,4</w:t>
            </w:r>
          </w:p>
        </w:tc>
        <w:tc>
          <w:tcPr>
            <w:tcW w:w="1012" w:type="dxa"/>
            <w:tcBorders>
              <w:top w:val="nil"/>
              <w:left w:val="nil"/>
              <w:bottom w:val="single" w:sz="4" w:space="0" w:color="auto"/>
              <w:right w:val="single" w:sz="4" w:space="0" w:color="auto"/>
            </w:tcBorders>
            <w:shd w:val="clear" w:color="000000" w:fill="FFFFFF"/>
            <w:vAlign w:val="center"/>
            <w:hideMark/>
          </w:tcPr>
          <w:p w14:paraId="530B59A9"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197,6</w:t>
            </w:r>
          </w:p>
        </w:tc>
        <w:tc>
          <w:tcPr>
            <w:tcW w:w="960" w:type="dxa"/>
            <w:tcBorders>
              <w:top w:val="nil"/>
              <w:left w:val="nil"/>
              <w:bottom w:val="single" w:sz="4" w:space="0" w:color="auto"/>
              <w:right w:val="single" w:sz="4" w:space="0" w:color="auto"/>
            </w:tcBorders>
            <w:shd w:val="clear" w:color="000000" w:fill="FFFFFF"/>
            <w:vAlign w:val="center"/>
            <w:hideMark/>
          </w:tcPr>
          <w:p w14:paraId="757B78D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197,8</w:t>
            </w:r>
          </w:p>
        </w:tc>
        <w:tc>
          <w:tcPr>
            <w:tcW w:w="1012" w:type="dxa"/>
            <w:tcBorders>
              <w:top w:val="nil"/>
              <w:left w:val="nil"/>
              <w:bottom w:val="single" w:sz="4" w:space="0" w:color="auto"/>
              <w:right w:val="single" w:sz="4" w:space="0" w:color="auto"/>
            </w:tcBorders>
            <w:shd w:val="clear" w:color="000000" w:fill="FFFFFF"/>
            <w:vAlign w:val="center"/>
            <w:hideMark/>
          </w:tcPr>
          <w:p w14:paraId="1CD8B9A3"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198,0</w:t>
            </w:r>
          </w:p>
        </w:tc>
        <w:tc>
          <w:tcPr>
            <w:tcW w:w="960" w:type="dxa"/>
            <w:tcBorders>
              <w:top w:val="nil"/>
              <w:left w:val="nil"/>
              <w:bottom w:val="single" w:sz="4" w:space="0" w:color="auto"/>
              <w:right w:val="single" w:sz="4" w:space="0" w:color="auto"/>
            </w:tcBorders>
            <w:shd w:val="clear" w:color="000000" w:fill="FFFFFF"/>
            <w:vAlign w:val="center"/>
            <w:hideMark/>
          </w:tcPr>
          <w:p w14:paraId="415665BA"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198,2</w:t>
            </w:r>
          </w:p>
        </w:tc>
        <w:tc>
          <w:tcPr>
            <w:tcW w:w="960" w:type="dxa"/>
            <w:tcBorders>
              <w:top w:val="nil"/>
              <w:left w:val="nil"/>
              <w:bottom w:val="single" w:sz="4" w:space="0" w:color="auto"/>
              <w:right w:val="single" w:sz="4" w:space="0" w:color="auto"/>
            </w:tcBorders>
            <w:shd w:val="clear" w:color="000000" w:fill="FFFFFF"/>
            <w:vAlign w:val="center"/>
            <w:hideMark/>
          </w:tcPr>
          <w:p w14:paraId="2A895D4C"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198,4</w:t>
            </w:r>
          </w:p>
        </w:tc>
        <w:tc>
          <w:tcPr>
            <w:tcW w:w="889" w:type="dxa"/>
            <w:tcBorders>
              <w:top w:val="nil"/>
              <w:left w:val="nil"/>
              <w:bottom w:val="single" w:sz="4" w:space="0" w:color="auto"/>
              <w:right w:val="single" w:sz="4" w:space="0" w:color="auto"/>
            </w:tcBorders>
            <w:shd w:val="clear" w:color="000000" w:fill="FFFFFF"/>
            <w:vAlign w:val="center"/>
          </w:tcPr>
          <w:p w14:paraId="72CD0672"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198,6</w:t>
            </w:r>
          </w:p>
        </w:tc>
        <w:tc>
          <w:tcPr>
            <w:tcW w:w="889" w:type="dxa"/>
            <w:tcBorders>
              <w:top w:val="nil"/>
              <w:left w:val="nil"/>
              <w:bottom w:val="single" w:sz="4" w:space="0" w:color="auto"/>
              <w:right w:val="single" w:sz="4" w:space="0" w:color="auto"/>
            </w:tcBorders>
            <w:shd w:val="clear" w:color="000000" w:fill="FFFFFF"/>
            <w:vAlign w:val="center"/>
          </w:tcPr>
          <w:p w14:paraId="3E7D3B73"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198,8</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5E8451"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199,0</w:t>
            </w:r>
          </w:p>
        </w:tc>
      </w:tr>
      <w:tr w:rsidR="00103B4A" w:rsidRPr="009B4204" w14:paraId="610D895A" w14:textId="77777777" w:rsidTr="00103B4A">
        <w:trPr>
          <w:trHeight w:val="300"/>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03BBAB5F"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ГВС</w:t>
            </w:r>
          </w:p>
        </w:tc>
        <w:tc>
          <w:tcPr>
            <w:tcW w:w="950" w:type="dxa"/>
            <w:tcBorders>
              <w:top w:val="nil"/>
              <w:left w:val="nil"/>
              <w:bottom w:val="single" w:sz="4" w:space="0" w:color="auto"/>
              <w:right w:val="single" w:sz="4" w:space="0" w:color="auto"/>
            </w:tcBorders>
            <w:shd w:val="clear" w:color="auto" w:fill="auto"/>
            <w:vAlign w:val="center"/>
            <w:hideMark/>
          </w:tcPr>
          <w:p w14:paraId="51AA01F3"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0219A817"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18,2</w:t>
            </w:r>
          </w:p>
        </w:tc>
        <w:tc>
          <w:tcPr>
            <w:tcW w:w="960" w:type="dxa"/>
            <w:tcBorders>
              <w:top w:val="nil"/>
              <w:left w:val="nil"/>
              <w:bottom w:val="single" w:sz="4" w:space="0" w:color="auto"/>
              <w:right w:val="single" w:sz="4" w:space="0" w:color="auto"/>
            </w:tcBorders>
            <w:shd w:val="clear" w:color="auto" w:fill="auto"/>
            <w:vAlign w:val="center"/>
            <w:hideMark/>
          </w:tcPr>
          <w:p w14:paraId="2D52218B"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18,2</w:t>
            </w:r>
          </w:p>
        </w:tc>
        <w:tc>
          <w:tcPr>
            <w:tcW w:w="960" w:type="dxa"/>
            <w:tcBorders>
              <w:top w:val="nil"/>
              <w:left w:val="nil"/>
              <w:bottom w:val="single" w:sz="4" w:space="0" w:color="auto"/>
              <w:right w:val="single" w:sz="4" w:space="0" w:color="auto"/>
            </w:tcBorders>
            <w:shd w:val="clear" w:color="auto" w:fill="auto"/>
            <w:vAlign w:val="center"/>
            <w:hideMark/>
          </w:tcPr>
          <w:p w14:paraId="42DDAB43" w14:textId="77777777" w:rsidR="00103B4A" w:rsidRPr="00CC11EF" w:rsidRDefault="00103B4A" w:rsidP="00103B4A">
            <w:pPr>
              <w:spacing w:line="240" w:lineRule="auto"/>
              <w:jc w:val="center"/>
              <w:rPr>
                <w:rFonts w:ascii="Times New Roman" w:hAnsi="Times New Roman"/>
                <w:color w:val="000000"/>
                <w:sz w:val="20"/>
                <w:highlight w:val="yellow"/>
              </w:rPr>
            </w:pPr>
            <w:r w:rsidRPr="00CC11EF">
              <w:rPr>
                <w:rFonts w:ascii="Times New Roman" w:hAnsi="Times New Roman"/>
                <w:color w:val="000000"/>
                <w:sz w:val="20"/>
              </w:rPr>
              <w:t>18,2</w:t>
            </w:r>
          </w:p>
        </w:tc>
        <w:tc>
          <w:tcPr>
            <w:tcW w:w="1012" w:type="dxa"/>
            <w:tcBorders>
              <w:top w:val="nil"/>
              <w:left w:val="nil"/>
              <w:bottom w:val="single" w:sz="4" w:space="0" w:color="auto"/>
              <w:right w:val="single" w:sz="4" w:space="0" w:color="auto"/>
            </w:tcBorders>
            <w:shd w:val="clear" w:color="000000" w:fill="FFFFFF"/>
            <w:vAlign w:val="center"/>
            <w:hideMark/>
          </w:tcPr>
          <w:p w14:paraId="4D000B0C" w14:textId="77777777" w:rsidR="00103B4A" w:rsidRPr="00CC11EF" w:rsidRDefault="00103B4A" w:rsidP="00103B4A">
            <w:pPr>
              <w:spacing w:line="240" w:lineRule="auto"/>
              <w:jc w:val="center"/>
              <w:rPr>
                <w:rFonts w:ascii="Times New Roman" w:hAnsi="Times New Roman"/>
                <w:color w:val="000000"/>
                <w:sz w:val="20"/>
                <w:highlight w:val="yellow"/>
              </w:rPr>
            </w:pPr>
            <w:r w:rsidRPr="00CC11EF">
              <w:rPr>
                <w:rFonts w:ascii="Times New Roman" w:hAnsi="Times New Roman"/>
                <w:color w:val="000000"/>
                <w:sz w:val="20"/>
              </w:rPr>
              <w:t>18,2</w:t>
            </w:r>
          </w:p>
        </w:tc>
        <w:tc>
          <w:tcPr>
            <w:tcW w:w="960" w:type="dxa"/>
            <w:tcBorders>
              <w:top w:val="nil"/>
              <w:left w:val="nil"/>
              <w:bottom w:val="single" w:sz="4" w:space="0" w:color="auto"/>
              <w:right w:val="single" w:sz="4" w:space="0" w:color="auto"/>
            </w:tcBorders>
            <w:shd w:val="clear" w:color="000000" w:fill="FFFFFF"/>
            <w:vAlign w:val="center"/>
            <w:hideMark/>
          </w:tcPr>
          <w:p w14:paraId="15B49FCE"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18,2</w:t>
            </w:r>
          </w:p>
        </w:tc>
        <w:tc>
          <w:tcPr>
            <w:tcW w:w="960" w:type="dxa"/>
            <w:tcBorders>
              <w:top w:val="nil"/>
              <w:left w:val="nil"/>
              <w:bottom w:val="single" w:sz="4" w:space="0" w:color="auto"/>
              <w:right w:val="single" w:sz="4" w:space="0" w:color="auto"/>
            </w:tcBorders>
            <w:shd w:val="clear" w:color="000000" w:fill="FFFFFF"/>
            <w:vAlign w:val="center"/>
            <w:hideMark/>
          </w:tcPr>
          <w:p w14:paraId="4D637083"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18,2</w:t>
            </w:r>
          </w:p>
        </w:tc>
        <w:tc>
          <w:tcPr>
            <w:tcW w:w="960" w:type="dxa"/>
            <w:tcBorders>
              <w:top w:val="nil"/>
              <w:left w:val="nil"/>
              <w:bottom w:val="single" w:sz="4" w:space="0" w:color="auto"/>
              <w:right w:val="single" w:sz="4" w:space="0" w:color="auto"/>
            </w:tcBorders>
            <w:shd w:val="clear" w:color="000000" w:fill="FFFFFF"/>
            <w:vAlign w:val="center"/>
            <w:hideMark/>
          </w:tcPr>
          <w:p w14:paraId="7AE020C9"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18,2</w:t>
            </w:r>
          </w:p>
        </w:tc>
        <w:tc>
          <w:tcPr>
            <w:tcW w:w="1165" w:type="dxa"/>
            <w:tcBorders>
              <w:top w:val="nil"/>
              <w:left w:val="nil"/>
              <w:bottom w:val="single" w:sz="4" w:space="0" w:color="auto"/>
              <w:right w:val="single" w:sz="4" w:space="0" w:color="auto"/>
            </w:tcBorders>
            <w:shd w:val="clear" w:color="000000" w:fill="FFFFFF"/>
            <w:vAlign w:val="center"/>
            <w:hideMark/>
          </w:tcPr>
          <w:p w14:paraId="0356BF00"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18,2</w:t>
            </w:r>
          </w:p>
        </w:tc>
        <w:tc>
          <w:tcPr>
            <w:tcW w:w="960" w:type="dxa"/>
            <w:tcBorders>
              <w:top w:val="nil"/>
              <w:left w:val="nil"/>
              <w:bottom w:val="single" w:sz="4" w:space="0" w:color="auto"/>
              <w:right w:val="single" w:sz="4" w:space="0" w:color="auto"/>
            </w:tcBorders>
            <w:shd w:val="clear" w:color="000000" w:fill="FFFFFF"/>
            <w:vAlign w:val="center"/>
            <w:hideMark/>
          </w:tcPr>
          <w:p w14:paraId="31EA1FC5"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18,2</w:t>
            </w:r>
          </w:p>
        </w:tc>
        <w:tc>
          <w:tcPr>
            <w:tcW w:w="1012" w:type="dxa"/>
            <w:tcBorders>
              <w:top w:val="nil"/>
              <w:left w:val="nil"/>
              <w:bottom w:val="single" w:sz="4" w:space="0" w:color="auto"/>
              <w:right w:val="single" w:sz="4" w:space="0" w:color="auto"/>
            </w:tcBorders>
            <w:shd w:val="clear" w:color="000000" w:fill="FFFFFF"/>
            <w:vAlign w:val="center"/>
            <w:hideMark/>
          </w:tcPr>
          <w:p w14:paraId="7DD187F4"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18,2</w:t>
            </w:r>
          </w:p>
        </w:tc>
        <w:tc>
          <w:tcPr>
            <w:tcW w:w="960" w:type="dxa"/>
            <w:tcBorders>
              <w:top w:val="nil"/>
              <w:left w:val="nil"/>
              <w:bottom w:val="single" w:sz="4" w:space="0" w:color="auto"/>
              <w:right w:val="single" w:sz="4" w:space="0" w:color="auto"/>
            </w:tcBorders>
            <w:shd w:val="clear" w:color="000000" w:fill="FFFFFF"/>
            <w:vAlign w:val="center"/>
            <w:hideMark/>
          </w:tcPr>
          <w:p w14:paraId="6A598F1A"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18,2</w:t>
            </w:r>
          </w:p>
        </w:tc>
        <w:tc>
          <w:tcPr>
            <w:tcW w:w="1012" w:type="dxa"/>
            <w:tcBorders>
              <w:top w:val="nil"/>
              <w:left w:val="nil"/>
              <w:bottom w:val="single" w:sz="4" w:space="0" w:color="auto"/>
              <w:right w:val="single" w:sz="4" w:space="0" w:color="auto"/>
            </w:tcBorders>
            <w:shd w:val="clear" w:color="000000" w:fill="FFFFFF"/>
            <w:vAlign w:val="center"/>
            <w:hideMark/>
          </w:tcPr>
          <w:p w14:paraId="08D3D534"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18,2</w:t>
            </w:r>
          </w:p>
        </w:tc>
        <w:tc>
          <w:tcPr>
            <w:tcW w:w="960" w:type="dxa"/>
            <w:tcBorders>
              <w:top w:val="nil"/>
              <w:left w:val="nil"/>
              <w:bottom w:val="single" w:sz="4" w:space="0" w:color="auto"/>
              <w:right w:val="single" w:sz="4" w:space="0" w:color="auto"/>
            </w:tcBorders>
            <w:shd w:val="clear" w:color="000000" w:fill="FFFFFF"/>
            <w:vAlign w:val="center"/>
            <w:hideMark/>
          </w:tcPr>
          <w:p w14:paraId="41A6EFE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18,2</w:t>
            </w:r>
          </w:p>
        </w:tc>
        <w:tc>
          <w:tcPr>
            <w:tcW w:w="960" w:type="dxa"/>
            <w:tcBorders>
              <w:top w:val="nil"/>
              <w:left w:val="nil"/>
              <w:bottom w:val="single" w:sz="4" w:space="0" w:color="auto"/>
              <w:right w:val="single" w:sz="4" w:space="0" w:color="auto"/>
            </w:tcBorders>
            <w:shd w:val="clear" w:color="000000" w:fill="FFFFFF"/>
            <w:vAlign w:val="center"/>
            <w:hideMark/>
          </w:tcPr>
          <w:p w14:paraId="3C4F2E3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18,2</w:t>
            </w:r>
          </w:p>
        </w:tc>
        <w:tc>
          <w:tcPr>
            <w:tcW w:w="889" w:type="dxa"/>
            <w:tcBorders>
              <w:top w:val="nil"/>
              <w:left w:val="nil"/>
              <w:bottom w:val="single" w:sz="4" w:space="0" w:color="auto"/>
              <w:right w:val="single" w:sz="4" w:space="0" w:color="auto"/>
            </w:tcBorders>
            <w:shd w:val="clear" w:color="000000" w:fill="FFFFFF"/>
            <w:vAlign w:val="center"/>
          </w:tcPr>
          <w:p w14:paraId="44ADBD84"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18,2</w:t>
            </w:r>
          </w:p>
        </w:tc>
        <w:tc>
          <w:tcPr>
            <w:tcW w:w="889" w:type="dxa"/>
            <w:tcBorders>
              <w:top w:val="nil"/>
              <w:left w:val="nil"/>
              <w:bottom w:val="single" w:sz="4" w:space="0" w:color="auto"/>
              <w:right w:val="single" w:sz="4" w:space="0" w:color="auto"/>
            </w:tcBorders>
            <w:shd w:val="clear" w:color="000000" w:fill="FFFFFF"/>
            <w:vAlign w:val="center"/>
          </w:tcPr>
          <w:p w14:paraId="584C453F"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18,2</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0968FE"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18,2</w:t>
            </w:r>
          </w:p>
        </w:tc>
      </w:tr>
      <w:tr w:rsidR="00103B4A" w:rsidRPr="009B4204" w14:paraId="605D89F8" w14:textId="77777777" w:rsidTr="00103B4A">
        <w:trPr>
          <w:trHeight w:val="300"/>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5F5B1A8F"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пар</w:t>
            </w:r>
          </w:p>
        </w:tc>
        <w:tc>
          <w:tcPr>
            <w:tcW w:w="950" w:type="dxa"/>
            <w:tcBorders>
              <w:top w:val="nil"/>
              <w:left w:val="nil"/>
              <w:bottom w:val="single" w:sz="4" w:space="0" w:color="auto"/>
              <w:right w:val="single" w:sz="4" w:space="0" w:color="auto"/>
            </w:tcBorders>
            <w:shd w:val="clear" w:color="auto" w:fill="auto"/>
            <w:vAlign w:val="center"/>
            <w:hideMark/>
          </w:tcPr>
          <w:p w14:paraId="4516D596"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180CBC14"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3B9803E9"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51DAE7C5" w14:textId="77777777" w:rsidR="00103B4A" w:rsidRPr="00CC11EF" w:rsidRDefault="00103B4A" w:rsidP="00103B4A">
            <w:pPr>
              <w:spacing w:line="240" w:lineRule="auto"/>
              <w:jc w:val="center"/>
              <w:rPr>
                <w:rFonts w:ascii="Times New Roman" w:hAnsi="Times New Roman"/>
                <w:color w:val="000000"/>
                <w:sz w:val="20"/>
                <w:highlight w:val="yellow"/>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55FA6082" w14:textId="77777777" w:rsidR="00103B4A" w:rsidRPr="00CC11EF" w:rsidRDefault="00103B4A" w:rsidP="00103B4A">
            <w:pPr>
              <w:spacing w:line="240" w:lineRule="auto"/>
              <w:jc w:val="center"/>
              <w:rPr>
                <w:rFonts w:ascii="Times New Roman" w:hAnsi="Times New Roman"/>
                <w:color w:val="000000"/>
                <w:sz w:val="20"/>
                <w:highlight w:val="yellow"/>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0155434E"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3F03C647"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0EDA5B74"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65" w:type="dxa"/>
            <w:tcBorders>
              <w:top w:val="nil"/>
              <w:left w:val="nil"/>
              <w:bottom w:val="single" w:sz="4" w:space="0" w:color="auto"/>
              <w:right w:val="single" w:sz="4" w:space="0" w:color="auto"/>
            </w:tcBorders>
            <w:shd w:val="clear" w:color="auto" w:fill="auto"/>
            <w:vAlign w:val="center"/>
            <w:hideMark/>
          </w:tcPr>
          <w:p w14:paraId="69F31EEB"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2EF61CE7"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32BF833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781A9346"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2E90D5A6"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0561067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7641CFCE"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89" w:type="dxa"/>
            <w:tcBorders>
              <w:top w:val="nil"/>
              <w:left w:val="nil"/>
              <w:bottom w:val="single" w:sz="4" w:space="0" w:color="auto"/>
              <w:right w:val="single" w:sz="4" w:space="0" w:color="auto"/>
            </w:tcBorders>
            <w:shd w:val="clear" w:color="auto" w:fill="auto"/>
            <w:vAlign w:val="center"/>
          </w:tcPr>
          <w:p w14:paraId="55CE041A"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89" w:type="dxa"/>
            <w:tcBorders>
              <w:top w:val="nil"/>
              <w:left w:val="nil"/>
              <w:bottom w:val="single" w:sz="4" w:space="0" w:color="auto"/>
              <w:right w:val="single" w:sz="4" w:space="0" w:color="auto"/>
            </w:tcBorders>
            <w:shd w:val="clear" w:color="auto" w:fill="auto"/>
            <w:vAlign w:val="center"/>
          </w:tcPr>
          <w:p w14:paraId="5B80336F"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208EE"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r>
      <w:tr w:rsidR="00103B4A" w:rsidRPr="009B4204" w14:paraId="72EC91D5" w14:textId="77777777" w:rsidTr="00103B4A">
        <w:trPr>
          <w:trHeight w:val="570"/>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7F82E46E"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Присоединенная фактическая тепловая нагрузка в горячей воде, в т.ч</w:t>
            </w:r>
          </w:p>
        </w:tc>
        <w:tc>
          <w:tcPr>
            <w:tcW w:w="950" w:type="dxa"/>
            <w:tcBorders>
              <w:top w:val="nil"/>
              <w:left w:val="nil"/>
              <w:bottom w:val="single" w:sz="4" w:space="0" w:color="auto"/>
              <w:right w:val="single" w:sz="4" w:space="0" w:color="auto"/>
            </w:tcBorders>
            <w:shd w:val="clear" w:color="auto" w:fill="auto"/>
            <w:vAlign w:val="center"/>
            <w:hideMark/>
          </w:tcPr>
          <w:p w14:paraId="5B823B0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2E1F917A"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141,6</w:t>
            </w:r>
          </w:p>
        </w:tc>
        <w:tc>
          <w:tcPr>
            <w:tcW w:w="960" w:type="dxa"/>
            <w:tcBorders>
              <w:top w:val="nil"/>
              <w:left w:val="nil"/>
              <w:bottom w:val="single" w:sz="4" w:space="0" w:color="auto"/>
              <w:right w:val="single" w:sz="4" w:space="0" w:color="auto"/>
            </w:tcBorders>
            <w:shd w:val="clear" w:color="auto" w:fill="auto"/>
            <w:vAlign w:val="center"/>
            <w:hideMark/>
          </w:tcPr>
          <w:p w14:paraId="0C1CBA8F"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140,4</w:t>
            </w:r>
          </w:p>
        </w:tc>
        <w:tc>
          <w:tcPr>
            <w:tcW w:w="960" w:type="dxa"/>
            <w:tcBorders>
              <w:top w:val="nil"/>
              <w:left w:val="nil"/>
              <w:bottom w:val="single" w:sz="4" w:space="0" w:color="auto"/>
              <w:right w:val="single" w:sz="4" w:space="0" w:color="auto"/>
            </w:tcBorders>
            <w:shd w:val="clear" w:color="auto" w:fill="auto"/>
            <w:vAlign w:val="center"/>
            <w:hideMark/>
          </w:tcPr>
          <w:p w14:paraId="452DAD22" w14:textId="77777777" w:rsidR="00103B4A" w:rsidRPr="00CC11EF" w:rsidRDefault="00103B4A" w:rsidP="00103B4A">
            <w:pPr>
              <w:spacing w:line="240" w:lineRule="auto"/>
              <w:jc w:val="center"/>
              <w:rPr>
                <w:rFonts w:ascii="Times New Roman" w:hAnsi="Times New Roman"/>
                <w:b/>
                <w:bCs/>
                <w:color w:val="000000"/>
                <w:sz w:val="20"/>
                <w:highlight w:val="yellow"/>
              </w:rPr>
            </w:pPr>
            <w:r w:rsidRPr="00CC11EF">
              <w:rPr>
                <w:rFonts w:ascii="Times New Roman" w:hAnsi="Times New Roman"/>
                <w:b/>
                <w:bCs/>
                <w:color w:val="000000"/>
                <w:sz w:val="20"/>
              </w:rPr>
              <w:t>140,90</w:t>
            </w:r>
          </w:p>
        </w:tc>
        <w:tc>
          <w:tcPr>
            <w:tcW w:w="1012" w:type="dxa"/>
            <w:tcBorders>
              <w:top w:val="nil"/>
              <w:left w:val="nil"/>
              <w:bottom w:val="single" w:sz="4" w:space="0" w:color="auto"/>
              <w:right w:val="single" w:sz="4" w:space="0" w:color="auto"/>
            </w:tcBorders>
            <w:shd w:val="clear" w:color="auto" w:fill="auto"/>
            <w:vAlign w:val="center"/>
            <w:hideMark/>
          </w:tcPr>
          <w:p w14:paraId="0457B923" w14:textId="77777777" w:rsidR="00103B4A" w:rsidRPr="00CC11EF" w:rsidRDefault="00103B4A" w:rsidP="00103B4A">
            <w:pPr>
              <w:spacing w:line="240" w:lineRule="auto"/>
              <w:jc w:val="center"/>
              <w:rPr>
                <w:rFonts w:ascii="Times New Roman" w:hAnsi="Times New Roman"/>
                <w:b/>
                <w:bCs/>
                <w:color w:val="000000"/>
                <w:sz w:val="20"/>
                <w:highlight w:val="yellow"/>
              </w:rPr>
            </w:pPr>
            <w:r w:rsidRPr="00CC11EF">
              <w:rPr>
                <w:rFonts w:ascii="Times New Roman" w:hAnsi="Times New Roman"/>
                <w:b/>
                <w:bCs/>
                <w:color w:val="000000"/>
                <w:sz w:val="20"/>
              </w:rPr>
              <w:t>142,26</w:t>
            </w:r>
          </w:p>
        </w:tc>
        <w:tc>
          <w:tcPr>
            <w:tcW w:w="960" w:type="dxa"/>
            <w:tcBorders>
              <w:top w:val="nil"/>
              <w:left w:val="nil"/>
              <w:bottom w:val="single" w:sz="4" w:space="0" w:color="auto"/>
              <w:right w:val="single" w:sz="4" w:space="0" w:color="auto"/>
            </w:tcBorders>
            <w:shd w:val="clear" w:color="auto" w:fill="auto"/>
            <w:vAlign w:val="center"/>
            <w:hideMark/>
          </w:tcPr>
          <w:p w14:paraId="346627A4"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144,00</w:t>
            </w:r>
          </w:p>
        </w:tc>
        <w:tc>
          <w:tcPr>
            <w:tcW w:w="960" w:type="dxa"/>
            <w:tcBorders>
              <w:top w:val="nil"/>
              <w:left w:val="nil"/>
              <w:bottom w:val="single" w:sz="4" w:space="0" w:color="auto"/>
              <w:right w:val="single" w:sz="4" w:space="0" w:color="auto"/>
            </w:tcBorders>
            <w:shd w:val="clear" w:color="auto" w:fill="auto"/>
            <w:vAlign w:val="center"/>
            <w:hideMark/>
          </w:tcPr>
          <w:p w14:paraId="4E0B93B2"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144,85</w:t>
            </w:r>
          </w:p>
        </w:tc>
        <w:tc>
          <w:tcPr>
            <w:tcW w:w="960" w:type="dxa"/>
            <w:tcBorders>
              <w:top w:val="nil"/>
              <w:left w:val="nil"/>
              <w:bottom w:val="single" w:sz="4" w:space="0" w:color="auto"/>
              <w:right w:val="single" w:sz="4" w:space="0" w:color="auto"/>
            </w:tcBorders>
            <w:shd w:val="clear" w:color="auto" w:fill="auto"/>
            <w:vAlign w:val="center"/>
            <w:hideMark/>
          </w:tcPr>
          <w:p w14:paraId="2D2DFAB1"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142,90</w:t>
            </w:r>
          </w:p>
        </w:tc>
        <w:tc>
          <w:tcPr>
            <w:tcW w:w="1165" w:type="dxa"/>
            <w:tcBorders>
              <w:top w:val="nil"/>
              <w:left w:val="nil"/>
              <w:bottom w:val="single" w:sz="4" w:space="0" w:color="auto"/>
              <w:right w:val="single" w:sz="4" w:space="0" w:color="auto"/>
            </w:tcBorders>
            <w:shd w:val="clear" w:color="auto" w:fill="auto"/>
            <w:vAlign w:val="center"/>
            <w:hideMark/>
          </w:tcPr>
          <w:p w14:paraId="57F728C6"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143,10</w:t>
            </w:r>
          </w:p>
        </w:tc>
        <w:tc>
          <w:tcPr>
            <w:tcW w:w="960" w:type="dxa"/>
            <w:tcBorders>
              <w:top w:val="nil"/>
              <w:left w:val="nil"/>
              <w:bottom w:val="single" w:sz="4" w:space="0" w:color="auto"/>
              <w:right w:val="single" w:sz="4" w:space="0" w:color="auto"/>
            </w:tcBorders>
            <w:shd w:val="clear" w:color="auto" w:fill="auto"/>
            <w:vAlign w:val="center"/>
            <w:hideMark/>
          </w:tcPr>
          <w:p w14:paraId="3FE410EB"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143,29</w:t>
            </w:r>
          </w:p>
        </w:tc>
        <w:tc>
          <w:tcPr>
            <w:tcW w:w="1012" w:type="dxa"/>
            <w:tcBorders>
              <w:top w:val="nil"/>
              <w:left w:val="nil"/>
              <w:bottom w:val="single" w:sz="4" w:space="0" w:color="auto"/>
              <w:right w:val="single" w:sz="4" w:space="0" w:color="auto"/>
            </w:tcBorders>
            <w:shd w:val="clear" w:color="auto" w:fill="auto"/>
            <w:vAlign w:val="center"/>
            <w:hideMark/>
          </w:tcPr>
          <w:p w14:paraId="2B69CACF"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143,49</w:t>
            </w:r>
          </w:p>
        </w:tc>
        <w:tc>
          <w:tcPr>
            <w:tcW w:w="960" w:type="dxa"/>
            <w:tcBorders>
              <w:top w:val="nil"/>
              <w:left w:val="nil"/>
              <w:bottom w:val="single" w:sz="4" w:space="0" w:color="auto"/>
              <w:right w:val="single" w:sz="4" w:space="0" w:color="auto"/>
            </w:tcBorders>
            <w:shd w:val="clear" w:color="auto" w:fill="auto"/>
            <w:vAlign w:val="center"/>
            <w:hideMark/>
          </w:tcPr>
          <w:p w14:paraId="14962CF6"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143,68</w:t>
            </w:r>
          </w:p>
        </w:tc>
        <w:tc>
          <w:tcPr>
            <w:tcW w:w="1012" w:type="dxa"/>
            <w:tcBorders>
              <w:top w:val="nil"/>
              <w:left w:val="nil"/>
              <w:bottom w:val="single" w:sz="4" w:space="0" w:color="auto"/>
              <w:right w:val="single" w:sz="4" w:space="0" w:color="auto"/>
            </w:tcBorders>
            <w:shd w:val="clear" w:color="auto" w:fill="auto"/>
            <w:vAlign w:val="center"/>
            <w:hideMark/>
          </w:tcPr>
          <w:p w14:paraId="604790F6"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143,88</w:t>
            </w:r>
          </w:p>
        </w:tc>
        <w:tc>
          <w:tcPr>
            <w:tcW w:w="960" w:type="dxa"/>
            <w:tcBorders>
              <w:top w:val="nil"/>
              <w:left w:val="nil"/>
              <w:bottom w:val="single" w:sz="4" w:space="0" w:color="auto"/>
              <w:right w:val="single" w:sz="4" w:space="0" w:color="auto"/>
            </w:tcBorders>
            <w:shd w:val="clear" w:color="auto" w:fill="auto"/>
            <w:vAlign w:val="center"/>
            <w:hideMark/>
          </w:tcPr>
          <w:p w14:paraId="34912507"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144,07</w:t>
            </w:r>
          </w:p>
        </w:tc>
        <w:tc>
          <w:tcPr>
            <w:tcW w:w="960" w:type="dxa"/>
            <w:tcBorders>
              <w:top w:val="nil"/>
              <w:left w:val="nil"/>
              <w:bottom w:val="single" w:sz="4" w:space="0" w:color="auto"/>
              <w:right w:val="single" w:sz="4" w:space="0" w:color="auto"/>
            </w:tcBorders>
            <w:shd w:val="clear" w:color="auto" w:fill="auto"/>
            <w:vAlign w:val="center"/>
            <w:hideMark/>
          </w:tcPr>
          <w:p w14:paraId="3F465A74"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144,27</w:t>
            </w:r>
          </w:p>
        </w:tc>
        <w:tc>
          <w:tcPr>
            <w:tcW w:w="889" w:type="dxa"/>
            <w:tcBorders>
              <w:top w:val="nil"/>
              <w:left w:val="nil"/>
              <w:bottom w:val="single" w:sz="4" w:space="0" w:color="auto"/>
              <w:right w:val="single" w:sz="4" w:space="0" w:color="auto"/>
            </w:tcBorders>
            <w:shd w:val="clear" w:color="auto" w:fill="auto"/>
            <w:vAlign w:val="center"/>
          </w:tcPr>
          <w:p w14:paraId="0908F6FA"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144,46</w:t>
            </w:r>
          </w:p>
        </w:tc>
        <w:tc>
          <w:tcPr>
            <w:tcW w:w="889" w:type="dxa"/>
            <w:tcBorders>
              <w:top w:val="nil"/>
              <w:left w:val="nil"/>
              <w:bottom w:val="single" w:sz="4" w:space="0" w:color="auto"/>
              <w:right w:val="single" w:sz="4" w:space="0" w:color="auto"/>
            </w:tcBorders>
            <w:shd w:val="clear" w:color="auto" w:fill="auto"/>
            <w:vAlign w:val="center"/>
          </w:tcPr>
          <w:p w14:paraId="37F77856"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144,66</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058D4"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144,85</w:t>
            </w:r>
          </w:p>
        </w:tc>
      </w:tr>
      <w:tr w:rsidR="00103B4A" w:rsidRPr="009B4204" w14:paraId="02A2D622" w14:textId="77777777" w:rsidTr="00103B4A">
        <w:trPr>
          <w:trHeight w:val="300"/>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78A389E4"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отопление и вентиляция</w:t>
            </w:r>
          </w:p>
        </w:tc>
        <w:tc>
          <w:tcPr>
            <w:tcW w:w="950" w:type="dxa"/>
            <w:tcBorders>
              <w:top w:val="nil"/>
              <w:left w:val="nil"/>
              <w:bottom w:val="single" w:sz="4" w:space="0" w:color="auto"/>
              <w:right w:val="single" w:sz="4" w:space="0" w:color="auto"/>
            </w:tcBorders>
            <w:shd w:val="clear" w:color="auto" w:fill="auto"/>
            <w:vAlign w:val="center"/>
            <w:hideMark/>
          </w:tcPr>
          <w:p w14:paraId="34EDF739"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2832283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117,7</w:t>
            </w:r>
          </w:p>
        </w:tc>
        <w:tc>
          <w:tcPr>
            <w:tcW w:w="960" w:type="dxa"/>
            <w:tcBorders>
              <w:top w:val="nil"/>
              <w:left w:val="nil"/>
              <w:bottom w:val="single" w:sz="4" w:space="0" w:color="auto"/>
              <w:right w:val="single" w:sz="4" w:space="0" w:color="auto"/>
            </w:tcBorders>
            <w:shd w:val="clear" w:color="auto" w:fill="auto"/>
            <w:vAlign w:val="center"/>
            <w:hideMark/>
          </w:tcPr>
          <w:p w14:paraId="273E808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116,5</w:t>
            </w:r>
          </w:p>
        </w:tc>
        <w:tc>
          <w:tcPr>
            <w:tcW w:w="960" w:type="dxa"/>
            <w:tcBorders>
              <w:top w:val="nil"/>
              <w:left w:val="nil"/>
              <w:bottom w:val="single" w:sz="4" w:space="0" w:color="auto"/>
              <w:right w:val="single" w:sz="4" w:space="0" w:color="auto"/>
            </w:tcBorders>
            <w:shd w:val="clear" w:color="auto" w:fill="auto"/>
            <w:vAlign w:val="center"/>
            <w:hideMark/>
          </w:tcPr>
          <w:p w14:paraId="23D5A91D" w14:textId="77777777" w:rsidR="00103B4A" w:rsidRPr="00CC11EF" w:rsidRDefault="00103B4A" w:rsidP="00103B4A">
            <w:pPr>
              <w:spacing w:line="240" w:lineRule="auto"/>
              <w:jc w:val="center"/>
              <w:rPr>
                <w:rFonts w:ascii="Times New Roman" w:hAnsi="Times New Roman"/>
                <w:color w:val="000000"/>
                <w:sz w:val="20"/>
                <w:highlight w:val="yellow"/>
              </w:rPr>
            </w:pPr>
            <w:r w:rsidRPr="00CC11EF">
              <w:rPr>
                <w:rFonts w:ascii="Times New Roman" w:hAnsi="Times New Roman"/>
                <w:color w:val="000000"/>
                <w:sz w:val="20"/>
              </w:rPr>
              <w:t>117,00</w:t>
            </w:r>
          </w:p>
        </w:tc>
        <w:tc>
          <w:tcPr>
            <w:tcW w:w="1012" w:type="dxa"/>
            <w:tcBorders>
              <w:top w:val="nil"/>
              <w:left w:val="nil"/>
              <w:bottom w:val="single" w:sz="4" w:space="0" w:color="auto"/>
              <w:right w:val="single" w:sz="4" w:space="0" w:color="auto"/>
            </w:tcBorders>
            <w:shd w:val="clear" w:color="auto" w:fill="auto"/>
            <w:vAlign w:val="center"/>
            <w:hideMark/>
          </w:tcPr>
          <w:p w14:paraId="56C590DB" w14:textId="77777777" w:rsidR="00103B4A" w:rsidRPr="00CC11EF" w:rsidRDefault="00103B4A" w:rsidP="00103B4A">
            <w:pPr>
              <w:spacing w:line="240" w:lineRule="auto"/>
              <w:jc w:val="center"/>
              <w:rPr>
                <w:rFonts w:ascii="Times New Roman" w:hAnsi="Times New Roman"/>
                <w:color w:val="000000"/>
                <w:sz w:val="20"/>
                <w:highlight w:val="yellow"/>
              </w:rPr>
            </w:pPr>
            <w:r w:rsidRPr="00CC11EF">
              <w:rPr>
                <w:rFonts w:ascii="Times New Roman" w:hAnsi="Times New Roman"/>
                <w:color w:val="000000"/>
                <w:sz w:val="20"/>
              </w:rPr>
              <w:t>118,36</w:t>
            </w:r>
          </w:p>
        </w:tc>
        <w:tc>
          <w:tcPr>
            <w:tcW w:w="960" w:type="dxa"/>
            <w:tcBorders>
              <w:top w:val="nil"/>
              <w:left w:val="nil"/>
              <w:bottom w:val="single" w:sz="4" w:space="0" w:color="auto"/>
              <w:right w:val="single" w:sz="4" w:space="0" w:color="auto"/>
            </w:tcBorders>
            <w:shd w:val="clear" w:color="auto" w:fill="auto"/>
            <w:vAlign w:val="center"/>
            <w:hideMark/>
          </w:tcPr>
          <w:p w14:paraId="7452FACC"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120,10</w:t>
            </w:r>
          </w:p>
        </w:tc>
        <w:tc>
          <w:tcPr>
            <w:tcW w:w="960" w:type="dxa"/>
            <w:tcBorders>
              <w:top w:val="nil"/>
              <w:left w:val="nil"/>
              <w:bottom w:val="single" w:sz="4" w:space="0" w:color="auto"/>
              <w:right w:val="single" w:sz="4" w:space="0" w:color="auto"/>
            </w:tcBorders>
            <w:shd w:val="clear" w:color="auto" w:fill="auto"/>
            <w:vAlign w:val="center"/>
            <w:hideMark/>
          </w:tcPr>
          <w:p w14:paraId="2E6C4AC3"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120,95</w:t>
            </w:r>
          </w:p>
        </w:tc>
        <w:tc>
          <w:tcPr>
            <w:tcW w:w="960" w:type="dxa"/>
            <w:tcBorders>
              <w:top w:val="nil"/>
              <w:left w:val="nil"/>
              <w:bottom w:val="single" w:sz="4" w:space="0" w:color="auto"/>
              <w:right w:val="single" w:sz="4" w:space="0" w:color="auto"/>
            </w:tcBorders>
            <w:shd w:val="clear" w:color="auto" w:fill="auto"/>
            <w:vAlign w:val="center"/>
            <w:hideMark/>
          </w:tcPr>
          <w:p w14:paraId="0B7CEEF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119,00</w:t>
            </w:r>
          </w:p>
        </w:tc>
        <w:tc>
          <w:tcPr>
            <w:tcW w:w="1165" w:type="dxa"/>
            <w:tcBorders>
              <w:top w:val="nil"/>
              <w:left w:val="nil"/>
              <w:bottom w:val="single" w:sz="4" w:space="0" w:color="auto"/>
              <w:right w:val="single" w:sz="4" w:space="0" w:color="auto"/>
            </w:tcBorders>
            <w:shd w:val="clear" w:color="auto" w:fill="auto"/>
            <w:vAlign w:val="center"/>
            <w:hideMark/>
          </w:tcPr>
          <w:p w14:paraId="52E912B6"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119,20</w:t>
            </w:r>
          </w:p>
        </w:tc>
        <w:tc>
          <w:tcPr>
            <w:tcW w:w="960" w:type="dxa"/>
            <w:tcBorders>
              <w:top w:val="nil"/>
              <w:left w:val="nil"/>
              <w:bottom w:val="single" w:sz="4" w:space="0" w:color="auto"/>
              <w:right w:val="single" w:sz="4" w:space="0" w:color="auto"/>
            </w:tcBorders>
            <w:shd w:val="clear" w:color="auto" w:fill="auto"/>
            <w:vAlign w:val="center"/>
            <w:hideMark/>
          </w:tcPr>
          <w:p w14:paraId="527FAFC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119,39</w:t>
            </w:r>
          </w:p>
        </w:tc>
        <w:tc>
          <w:tcPr>
            <w:tcW w:w="1012" w:type="dxa"/>
            <w:tcBorders>
              <w:top w:val="nil"/>
              <w:left w:val="nil"/>
              <w:bottom w:val="single" w:sz="4" w:space="0" w:color="auto"/>
              <w:right w:val="single" w:sz="4" w:space="0" w:color="auto"/>
            </w:tcBorders>
            <w:shd w:val="clear" w:color="auto" w:fill="auto"/>
            <w:vAlign w:val="center"/>
            <w:hideMark/>
          </w:tcPr>
          <w:p w14:paraId="0788239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119,59</w:t>
            </w:r>
          </w:p>
        </w:tc>
        <w:tc>
          <w:tcPr>
            <w:tcW w:w="960" w:type="dxa"/>
            <w:tcBorders>
              <w:top w:val="nil"/>
              <w:left w:val="nil"/>
              <w:bottom w:val="single" w:sz="4" w:space="0" w:color="auto"/>
              <w:right w:val="single" w:sz="4" w:space="0" w:color="auto"/>
            </w:tcBorders>
            <w:shd w:val="clear" w:color="auto" w:fill="auto"/>
            <w:vAlign w:val="center"/>
            <w:hideMark/>
          </w:tcPr>
          <w:p w14:paraId="0CCA22B6"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119,78</w:t>
            </w:r>
          </w:p>
        </w:tc>
        <w:tc>
          <w:tcPr>
            <w:tcW w:w="1012" w:type="dxa"/>
            <w:tcBorders>
              <w:top w:val="nil"/>
              <w:left w:val="nil"/>
              <w:bottom w:val="single" w:sz="4" w:space="0" w:color="auto"/>
              <w:right w:val="single" w:sz="4" w:space="0" w:color="auto"/>
            </w:tcBorders>
            <w:shd w:val="clear" w:color="auto" w:fill="auto"/>
            <w:vAlign w:val="center"/>
            <w:hideMark/>
          </w:tcPr>
          <w:p w14:paraId="41A26534"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119,98</w:t>
            </w:r>
          </w:p>
        </w:tc>
        <w:tc>
          <w:tcPr>
            <w:tcW w:w="960" w:type="dxa"/>
            <w:tcBorders>
              <w:top w:val="nil"/>
              <w:left w:val="nil"/>
              <w:bottom w:val="single" w:sz="4" w:space="0" w:color="auto"/>
              <w:right w:val="single" w:sz="4" w:space="0" w:color="auto"/>
            </w:tcBorders>
            <w:shd w:val="clear" w:color="auto" w:fill="auto"/>
            <w:vAlign w:val="center"/>
            <w:hideMark/>
          </w:tcPr>
          <w:p w14:paraId="0E114181"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120,17</w:t>
            </w:r>
          </w:p>
        </w:tc>
        <w:tc>
          <w:tcPr>
            <w:tcW w:w="960" w:type="dxa"/>
            <w:tcBorders>
              <w:top w:val="nil"/>
              <w:left w:val="nil"/>
              <w:bottom w:val="single" w:sz="4" w:space="0" w:color="auto"/>
              <w:right w:val="single" w:sz="4" w:space="0" w:color="auto"/>
            </w:tcBorders>
            <w:shd w:val="clear" w:color="auto" w:fill="auto"/>
            <w:vAlign w:val="center"/>
            <w:hideMark/>
          </w:tcPr>
          <w:p w14:paraId="470A9B86"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120,37</w:t>
            </w:r>
          </w:p>
        </w:tc>
        <w:tc>
          <w:tcPr>
            <w:tcW w:w="889" w:type="dxa"/>
            <w:tcBorders>
              <w:top w:val="nil"/>
              <w:left w:val="nil"/>
              <w:bottom w:val="single" w:sz="4" w:space="0" w:color="auto"/>
              <w:right w:val="single" w:sz="4" w:space="0" w:color="auto"/>
            </w:tcBorders>
            <w:shd w:val="clear" w:color="auto" w:fill="auto"/>
            <w:vAlign w:val="center"/>
          </w:tcPr>
          <w:p w14:paraId="7CFD3D37"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120,56</w:t>
            </w:r>
          </w:p>
        </w:tc>
        <w:tc>
          <w:tcPr>
            <w:tcW w:w="889" w:type="dxa"/>
            <w:tcBorders>
              <w:top w:val="nil"/>
              <w:left w:val="nil"/>
              <w:bottom w:val="single" w:sz="4" w:space="0" w:color="auto"/>
              <w:right w:val="single" w:sz="4" w:space="0" w:color="auto"/>
            </w:tcBorders>
            <w:shd w:val="clear" w:color="auto" w:fill="auto"/>
            <w:vAlign w:val="center"/>
          </w:tcPr>
          <w:p w14:paraId="1A226982"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120,76</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663E3"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120,95</w:t>
            </w:r>
          </w:p>
        </w:tc>
      </w:tr>
      <w:tr w:rsidR="00103B4A" w:rsidRPr="009B4204" w14:paraId="3A7BDA6F" w14:textId="77777777" w:rsidTr="00103B4A">
        <w:trPr>
          <w:trHeight w:val="300"/>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3BFD8196"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ГВС</w:t>
            </w:r>
          </w:p>
        </w:tc>
        <w:tc>
          <w:tcPr>
            <w:tcW w:w="950" w:type="dxa"/>
            <w:tcBorders>
              <w:top w:val="nil"/>
              <w:left w:val="nil"/>
              <w:bottom w:val="single" w:sz="4" w:space="0" w:color="auto"/>
              <w:right w:val="single" w:sz="4" w:space="0" w:color="auto"/>
            </w:tcBorders>
            <w:shd w:val="clear" w:color="auto" w:fill="auto"/>
            <w:vAlign w:val="center"/>
            <w:hideMark/>
          </w:tcPr>
          <w:p w14:paraId="076129EB"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3591DF5C"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23,9</w:t>
            </w:r>
          </w:p>
        </w:tc>
        <w:tc>
          <w:tcPr>
            <w:tcW w:w="960" w:type="dxa"/>
            <w:tcBorders>
              <w:top w:val="nil"/>
              <w:left w:val="nil"/>
              <w:bottom w:val="single" w:sz="4" w:space="0" w:color="auto"/>
              <w:right w:val="single" w:sz="4" w:space="0" w:color="auto"/>
            </w:tcBorders>
            <w:shd w:val="clear" w:color="auto" w:fill="auto"/>
            <w:vAlign w:val="center"/>
            <w:hideMark/>
          </w:tcPr>
          <w:p w14:paraId="38328EBC"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23,9</w:t>
            </w:r>
          </w:p>
        </w:tc>
        <w:tc>
          <w:tcPr>
            <w:tcW w:w="960" w:type="dxa"/>
            <w:tcBorders>
              <w:top w:val="nil"/>
              <w:left w:val="nil"/>
              <w:bottom w:val="single" w:sz="4" w:space="0" w:color="auto"/>
              <w:right w:val="single" w:sz="4" w:space="0" w:color="auto"/>
            </w:tcBorders>
            <w:shd w:val="clear" w:color="auto" w:fill="auto"/>
            <w:vAlign w:val="center"/>
            <w:hideMark/>
          </w:tcPr>
          <w:p w14:paraId="069A92A0" w14:textId="77777777" w:rsidR="00103B4A" w:rsidRPr="00CC11EF" w:rsidRDefault="00103B4A" w:rsidP="00103B4A">
            <w:pPr>
              <w:spacing w:line="240" w:lineRule="auto"/>
              <w:jc w:val="center"/>
              <w:rPr>
                <w:rFonts w:ascii="Times New Roman" w:hAnsi="Times New Roman"/>
                <w:color w:val="000000"/>
                <w:sz w:val="20"/>
                <w:highlight w:val="yellow"/>
              </w:rPr>
            </w:pPr>
            <w:r w:rsidRPr="00CC11EF">
              <w:rPr>
                <w:rFonts w:ascii="Times New Roman" w:hAnsi="Times New Roman"/>
                <w:color w:val="000000"/>
                <w:sz w:val="20"/>
              </w:rPr>
              <w:t>23,9</w:t>
            </w:r>
          </w:p>
        </w:tc>
        <w:tc>
          <w:tcPr>
            <w:tcW w:w="1012" w:type="dxa"/>
            <w:tcBorders>
              <w:top w:val="nil"/>
              <w:left w:val="nil"/>
              <w:bottom w:val="single" w:sz="4" w:space="0" w:color="auto"/>
              <w:right w:val="single" w:sz="4" w:space="0" w:color="auto"/>
            </w:tcBorders>
            <w:shd w:val="clear" w:color="auto" w:fill="auto"/>
            <w:vAlign w:val="center"/>
            <w:hideMark/>
          </w:tcPr>
          <w:p w14:paraId="72F7ACCF" w14:textId="77777777" w:rsidR="00103B4A" w:rsidRPr="00CC11EF" w:rsidRDefault="00103B4A" w:rsidP="00103B4A">
            <w:pPr>
              <w:spacing w:line="240" w:lineRule="auto"/>
              <w:jc w:val="center"/>
              <w:rPr>
                <w:rFonts w:ascii="Times New Roman" w:hAnsi="Times New Roman"/>
                <w:color w:val="000000"/>
                <w:sz w:val="20"/>
                <w:highlight w:val="yellow"/>
              </w:rPr>
            </w:pPr>
            <w:r w:rsidRPr="00CC11EF">
              <w:rPr>
                <w:rFonts w:ascii="Times New Roman" w:hAnsi="Times New Roman"/>
                <w:color w:val="000000"/>
                <w:sz w:val="20"/>
              </w:rPr>
              <w:t>23,9</w:t>
            </w:r>
          </w:p>
        </w:tc>
        <w:tc>
          <w:tcPr>
            <w:tcW w:w="960" w:type="dxa"/>
            <w:tcBorders>
              <w:top w:val="nil"/>
              <w:left w:val="nil"/>
              <w:bottom w:val="single" w:sz="4" w:space="0" w:color="auto"/>
              <w:right w:val="single" w:sz="4" w:space="0" w:color="auto"/>
            </w:tcBorders>
            <w:shd w:val="clear" w:color="auto" w:fill="auto"/>
            <w:vAlign w:val="center"/>
            <w:hideMark/>
          </w:tcPr>
          <w:p w14:paraId="22AD733E"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23,9</w:t>
            </w:r>
          </w:p>
        </w:tc>
        <w:tc>
          <w:tcPr>
            <w:tcW w:w="960" w:type="dxa"/>
            <w:tcBorders>
              <w:top w:val="nil"/>
              <w:left w:val="nil"/>
              <w:bottom w:val="single" w:sz="4" w:space="0" w:color="auto"/>
              <w:right w:val="single" w:sz="4" w:space="0" w:color="auto"/>
            </w:tcBorders>
            <w:shd w:val="clear" w:color="auto" w:fill="auto"/>
            <w:vAlign w:val="center"/>
            <w:hideMark/>
          </w:tcPr>
          <w:p w14:paraId="732AD6AE"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23,9</w:t>
            </w:r>
          </w:p>
        </w:tc>
        <w:tc>
          <w:tcPr>
            <w:tcW w:w="960" w:type="dxa"/>
            <w:tcBorders>
              <w:top w:val="nil"/>
              <w:left w:val="nil"/>
              <w:bottom w:val="single" w:sz="4" w:space="0" w:color="auto"/>
              <w:right w:val="single" w:sz="4" w:space="0" w:color="auto"/>
            </w:tcBorders>
            <w:shd w:val="clear" w:color="auto" w:fill="auto"/>
            <w:vAlign w:val="center"/>
            <w:hideMark/>
          </w:tcPr>
          <w:p w14:paraId="4D7AC427"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23,9</w:t>
            </w:r>
          </w:p>
        </w:tc>
        <w:tc>
          <w:tcPr>
            <w:tcW w:w="1165" w:type="dxa"/>
            <w:tcBorders>
              <w:top w:val="nil"/>
              <w:left w:val="nil"/>
              <w:bottom w:val="single" w:sz="4" w:space="0" w:color="auto"/>
              <w:right w:val="single" w:sz="4" w:space="0" w:color="auto"/>
            </w:tcBorders>
            <w:shd w:val="clear" w:color="auto" w:fill="auto"/>
            <w:vAlign w:val="center"/>
            <w:hideMark/>
          </w:tcPr>
          <w:p w14:paraId="79C3D83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23,9</w:t>
            </w:r>
          </w:p>
        </w:tc>
        <w:tc>
          <w:tcPr>
            <w:tcW w:w="960" w:type="dxa"/>
            <w:tcBorders>
              <w:top w:val="nil"/>
              <w:left w:val="nil"/>
              <w:bottom w:val="single" w:sz="4" w:space="0" w:color="auto"/>
              <w:right w:val="single" w:sz="4" w:space="0" w:color="auto"/>
            </w:tcBorders>
            <w:shd w:val="clear" w:color="auto" w:fill="auto"/>
            <w:vAlign w:val="center"/>
            <w:hideMark/>
          </w:tcPr>
          <w:p w14:paraId="694AC431"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23,9</w:t>
            </w:r>
          </w:p>
        </w:tc>
        <w:tc>
          <w:tcPr>
            <w:tcW w:w="1012" w:type="dxa"/>
            <w:tcBorders>
              <w:top w:val="nil"/>
              <w:left w:val="nil"/>
              <w:bottom w:val="single" w:sz="4" w:space="0" w:color="auto"/>
              <w:right w:val="single" w:sz="4" w:space="0" w:color="auto"/>
            </w:tcBorders>
            <w:shd w:val="clear" w:color="auto" w:fill="auto"/>
            <w:vAlign w:val="center"/>
            <w:hideMark/>
          </w:tcPr>
          <w:p w14:paraId="745582B6"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23,9</w:t>
            </w:r>
          </w:p>
        </w:tc>
        <w:tc>
          <w:tcPr>
            <w:tcW w:w="960" w:type="dxa"/>
            <w:tcBorders>
              <w:top w:val="nil"/>
              <w:left w:val="nil"/>
              <w:bottom w:val="single" w:sz="4" w:space="0" w:color="auto"/>
              <w:right w:val="single" w:sz="4" w:space="0" w:color="auto"/>
            </w:tcBorders>
            <w:shd w:val="clear" w:color="auto" w:fill="auto"/>
            <w:vAlign w:val="center"/>
            <w:hideMark/>
          </w:tcPr>
          <w:p w14:paraId="0F846413"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23,9</w:t>
            </w:r>
          </w:p>
        </w:tc>
        <w:tc>
          <w:tcPr>
            <w:tcW w:w="1012" w:type="dxa"/>
            <w:tcBorders>
              <w:top w:val="nil"/>
              <w:left w:val="nil"/>
              <w:bottom w:val="single" w:sz="4" w:space="0" w:color="auto"/>
              <w:right w:val="single" w:sz="4" w:space="0" w:color="auto"/>
            </w:tcBorders>
            <w:shd w:val="clear" w:color="auto" w:fill="auto"/>
            <w:vAlign w:val="center"/>
            <w:hideMark/>
          </w:tcPr>
          <w:p w14:paraId="64FFEC5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23,9</w:t>
            </w:r>
          </w:p>
        </w:tc>
        <w:tc>
          <w:tcPr>
            <w:tcW w:w="960" w:type="dxa"/>
            <w:tcBorders>
              <w:top w:val="nil"/>
              <w:left w:val="nil"/>
              <w:bottom w:val="single" w:sz="4" w:space="0" w:color="auto"/>
              <w:right w:val="single" w:sz="4" w:space="0" w:color="auto"/>
            </w:tcBorders>
            <w:shd w:val="clear" w:color="auto" w:fill="auto"/>
            <w:vAlign w:val="center"/>
            <w:hideMark/>
          </w:tcPr>
          <w:p w14:paraId="491BA63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23,9</w:t>
            </w:r>
          </w:p>
        </w:tc>
        <w:tc>
          <w:tcPr>
            <w:tcW w:w="960" w:type="dxa"/>
            <w:tcBorders>
              <w:top w:val="nil"/>
              <w:left w:val="nil"/>
              <w:bottom w:val="single" w:sz="4" w:space="0" w:color="auto"/>
              <w:right w:val="single" w:sz="4" w:space="0" w:color="auto"/>
            </w:tcBorders>
            <w:shd w:val="clear" w:color="auto" w:fill="auto"/>
            <w:vAlign w:val="center"/>
            <w:hideMark/>
          </w:tcPr>
          <w:p w14:paraId="44C4848A"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23,9</w:t>
            </w:r>
          </w:p>
        </w:tc>
        <w:tc>
          <w:tcPr>
            <w:tcW w:w="889" w:type="dxa"/>
            <w:tcBorders>
              <w:top w:val="nil"/>
              <w:left w:val="nil"/>
              <w:bottom w:val="single" w:sz="4" w:space="0" w:color="auto"/>
              <w:right w:val="single" w:sz="4" w:space="0" w:color="auto"/>
            </w:tcBorders>
            <w:shd w:val="clear" w:color="auto" w:fill="auto"/>
            <w:vAlign w:val="center"/>
          </w:tcPr>
          <w:p w14:paraId="421D85F0"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23,9</w:t>
            </w:r>
          </w:p>
        </w:tc>
        <w:tc>
          <w:tcPr>
            <w:tcW w:w="889" w:type="dxa"/>
            <w:tcBorders>
              <w:top w:val="nil"/>
              <w:left w:val="nil"/>
              <w:bottom w:val="single" w:sz="4" w:space="0" w:color="auto"/>
              <w:right w:val="single" w:sz="4" w:space="0" w:color="auto"/>
            </w:tcBorders>
            <w:shd w:val="clear" w:color="auto" w:fill="auto"/>
            <w:vAlign w:val="center"/>
          </w:tcPr>
          <w:p w14:paraId="01A81FEF"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23,9</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DBBD6"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23,9</w:t>
            </w:r>
          </w:p>
        </w:tc>
      </w:tr>
      <w:tr w:rsidR="00103B4A" w:rsidRPr="009B4204" w14:paraId="1696B13E" w14:textId="77777777" w:rsidTr="00103B4A">
        <w:trPr>
          <w:trHeight w:val="300"/>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3C77A390"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пар</w:t>
            </w:r>
          </w:p>
        </w:tc>
        <w:tc>
          <w:tcPr>
            <w:tcW w:w="950" w:type="dxa"/>
            <w:tcBorders>
              <w:top w:val="nil"/>
              <w:left w:val="nil"/>
              <w:bottom w:val="single" w:sz="4" w:space="0" w:color="auto"/>
              <w:right w:val="single" w:sz="4" w:space="0" w:color="auto"/>
            </w:tcBorders>
            <w:shd w:val="clear" w:color="auto" w:fill="auto"/>
            <w:vAlign w:val="center"/>
            <w:hideMark/>
          </w:tcPr>
          <w:p w14:paraId="54CA9531"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кг/Гкал</w:t>
            </w:r>
          </w:p>
        </w:tc>
        <w:tc>
          <w:tcPr>
            <w:tcW w:w="960" w:type="dxa"/>
            <w:tcBorders>
              <w:top w:val="nil"/>
              <w:left w:val="nil"/>
              <w:bottom w:val="single" w:sz="4" w:space="0" w:color="auto"/>
              <w:right w:val="single" w:sz="4" w:space="0" w:color="auto"/>
            </w:tcBorders>
            <w:shd w:val="clear" w:color="auto" w:fill="auto"/>
            <w:vAlign w:val="center"/>
            <w:hideMark/>
          </w:tcPr>
          <w:p w14:paraId="7ACA5662"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3F60E8C9"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03CF322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3EC4A2F1"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18ABD30A"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12CBF82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35FBE1FC"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65" w:type="dxa"/>
            <w:tcBorders>
              <w:top w:val="nil"/>
              <w:left w:val="nil"/>
              <w:bottom w:val="single" w:sz="4" w:space="0" w:color="auto"/>
              <w:right w:val="single" w:sz="4" w:space="0" w:color="auto"/>
            </w:tcBorders>
            <w:shd w:val="clear" w:color="auto" w:fill="auto"/>
            <w:vAlign w:val="center"/>
            <w:hideMark/>
          </w:tcPr>
          <w:p w14:paraId="1B195704"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362BFF75"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50F3FE86"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3B783E69"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0EFF12EC"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6A8593D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218684F7"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89" w:type="dxa"/>
            <w:tcBorders>
              <w:top w:val="nil"/>
              <w:left w:val="nil"/>
              <w:bottom w:val="single" w:sz="4" w:space="0" w:color="auto"/>
              <w:right w:val="single" w:sz="4" w:space="0" w:color="auto"/>
            </w:tcBorders>
            <w:shd w:val="clear" w:color="auto" w:fill="auto"/>
            <w:vAlign w:val="center"/>
          </w:tcPr>
          <w:p w14:paraId="40A7BEF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89" w:type="dxa"/>
            <w:tcBorders>
              <w:top w:val="nil"/>
              <w:left w:val="nil"/>
              <w:bottom w:val="single" w:sz="4" w:space="0" w:color="auto"/>
              <w:right w:val="single" w:sz="4" w:space="0" w:color="auto"/>
            </w:tcBorders>
            <w:shd w:val="clear" w:color="auto" w:fill="auto"/>
            <w:vAlign w:val="center"/>
          </w:tcPr>
          <w:p w14:paraId="7E56BFC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84D9F"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r>
      <w:tr w:rsidR="00103B4A" w:rsidRPr="009B4204" w14:paraId="4595C3FC" w14:textId="77777777" w:rsidTr="00103B4A">
        <w:trPr>
          <w:trHeight w:val="300"/>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2E1A6141"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УРУТ на выработку тепловой энергии</w:t>
            </w:r>
          </w:p>
        </w:tc>
        <w:tc>
          <w:tcPr>
            <w:tcW w:w="950" w:type="dxa"/>
            <w:tcBorders>
              <w:top w:val="nil"/>
              <w:left w:val="nil"/>
              <w:bottom w:val="single" w:sz="4" w:space="0" w:color="auto"/>
              <w:right w:val="single" w:sz="4" w:space="0" w:color="auto"/>
            </w:tcBorders>
            <w:shd w:val="clear" w:color="auto" w:fill="auto"/>
            <w:vAlign w:val="center"/>
            <w:hideMark/>
          </w:tcPr>
          <w:p w14:paraId="4511CA43"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56894966"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170,6</w:t>
            </w:r>
          </w:p>
        </w:tc>
        <w:tc>
          <w:tcPr>
            <w:tcW w:w="960" w:type="dxa"/>
            <w:tcBorders>
              <w:top w:val="nil"/>
              <w:left w:val="nil"/>
              <w:bottom w:val="single" w:sz="4" w:space="0" w:color="auto"/>
              <w:right w:val="single" w:sz="4" w:space="0" w:color="auto"/>
            </w:tcBorders>
            <w:shd w:val="clear" w:color="auto" w:fill="auto"/>
            <w:vAlign w:val="center"/>
            <w:hideMark/>
          </w:tcPr>
          <w:p w14:paraId="6BD1BED2"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171,1</w:t>
            </w:r>
          </w:p>
        </w:tc>
        <w:tc>
          <w:tcPr>
            <w:tcW w:w="960" w:type="dxa"/>
            <w:tcBorders>
              <w:top w:val="nil"/>
              <w:left w:val="nil"/>
              <w:bottom w:val="single" w:sz="4" w:space="0" w:color="auto"/>
              <w:right w:val="single" w:sz="4" w:space="0" w:color="auto"/>
            </w:tcBorders>
            <w:shd w:val="clear" w:color="auto" w:fill="auto"/>
            <w:vAlign w:val="center"/>
            <w:hideMark/>
          </w:tcPr>
          <w:p w14:paraId="6892664A"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171,1</w:t>
            </w:r>
          </w:p>
        </w:tc>
        <w:tc>
          <w:tcPr>
            <w:tcW w:w="1012" w:type="dxa"/>
            <w:tcBorders>
              <w:top w:val="nil"/>
              <w:left w:val="nil"/>
              <w:bottom w:val="single" w:sz="4" w:space="0" w:color="auto"/>
              <w:right w:val="single" w:sz="4" w:space="0" w:color="auto"/>
            </w:tcBorders>
            <w:shd w:val="clear" w:color="auto" w:fill="auto"/>
            <w:vAlign w:val="center"/>
            <w:hideMark/>
          </w:tcPr>
          <w:p w14:paraId="536B0337"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171,1</w:t>
            </w:r>
          </w:p>
        </w:tc>
        <w:tc>
          <w:tcPr>
            <w:tcW w:w="960" w:type="dxa"/>
            <w:tcBorders>
              <w:top w:val="nil"/>
              <w:left w:val="nil"/>
              <w:bottom w:val="single" w:sz="4" w:space="0" w:color="auto"/>
              <w:right w:val="single" w:sz="4" w:space="0" w:color="auto"/>
            </w:tcBorders>
            <w:shd w:val="clear" w:color="auto" w:fill="auto"/>
            <w:vAlign w:val="center"/>
            <w:hideMark/>
          </w:tcPr>
          <w:p w14:paraId="4B67491E"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171,1</w:t>
            </w:r>
          </w:p>
        </w:tc>
        <w:tc>
          <w:tcPr>
            <w:tcW w:w="960" w:type="dxa"/>
            <w:tcBorders>
              <w:top w:val="nil"/>
              <w:left w:val="nil"/>
              <w:bottom w:val="single" w:sz="4" w:space="0" w:color="auto"/>
              <w:right w:val="single" w:sz="4" w:space="0" w:color="auto"/>
            </w:tcBorders>
            <w:shd w:val="clear" w:color="auto" w:fill="auto"/>
            <w:vAlign w:val="center"/>
            <w:hideMark/>
          </w:tcPr>
          <w:p w14:paraId="546CF291"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171,1</w:t>
            </w:r>
          </w:p>
        </w:tc>
        <w:tc>
          <w:tcPr>
            <w:tcW w:w="960" w:type="dxa"/>
            <w:tcBorders>
              <w:top w:val="nil"/>
              <w:left w:val="nil"/>
              <w:bottom w:val="single" w:sz="4" w:space="0" w:color="auto"/>
              <w:right w:val="single" w:sz="4" w:space="0" w:color="auto"/>
            </w:tcBorders>
            <w:shd w:val="clear" w:color="auto" w:fill="auto"/>
            <w:vAlign w:val="center"/>
            <w:hideMark/>
          </w:tcPr>
          <w:p w14:paraId="72A28960"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171,1</w:t>
            </w:r>
          </w:p>
        </w:tc>
        <w:tc>
          <w:tcPr>
            <w:tcW w:w="1165" w:type="dxa"/>
            <w:tcBorders>
              <w:top w:val="nil"/>
              <w:left w:val="nil"/>
              <w:bottom w:val="single" w:sz="4" w:space="0" w:color="auto"/>
              <w:right w:val="single" w:sz="4" w:space="0" w:color="auto"/>
            </w:tcBorders>
            <w:shd w:val="clear" w:color="auto" w:fill="auto"/>
            <w:vAlign w:val="center"/>
            <w:hideMark/>
          </w:tcPr>
          <w:p w14:paraId="607D2CDF"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171,1</w:t>
            </w:r>
          </w:p>
        </w:tc>
        <w:tc>
          <w:tcPr>
            <w:tcW w:w="960" w:type="dxa"/>
            <w:tcBorders>
              <w:top w:val="nil"/>
              <w:left w:val="nil"/>
              <w:bottom w:val="single" w:sz="4" w:space="0" w:color="auto"/>
              <w:right w:val="single" w:sz="4" w:space="0" w:color="auto"/>
            </w:tcBorders>
            <w:shd w:val="clear" w:color="auto" w:fill="auto"/>
            <w:vAlign w:val="center"/>
            <w:hideMark/>
          </w:tcPr>
          <w:p w14:paraId="3D2F50BC"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171,1</w:t>
            </w:r>
          </w:p>
        </w:tc>
        <w:tc>
          <w:tcPr>
            <w:tcW w:w="1012" w:type="dxa"/>
            <w:tcBorders>
              <w:top w:val="nil"/>
              <w:left w:val="nil"/>
              <w:bottom w:val="single" w:sz="4" w:space="0" w:color="auto"/>
              <w:right w:val="single" w:sz="4" w:space="0" w:color="auto"/>
            </w:tcBorders>
            <w:shd w:val="clear" w:color="auto" w:fill="auto"/>
            <w:vAlign w:val="center"/>
            <w:hideMark/>
          </w:tcPr>
          <w:p w14:paraId="5B392173"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171,1</w:t>
            </w:r>
          </w:p>
        </w:tc>
        <w:tc>
          <w:tcPr>
            <w:tcW w:w="960" w:type="dxa"/>
            <w:tcBorders>
              <w:top w:val="nil"/>
              <w:left w:val="nil"/>
              <w:bottom w:val="single" w:sz="4" w:space="0" w:color="auto"/>
              <w:right w:val="single" w:sz="4" w:space="0" w:color="auto"/>
            </w:tcBorders>
            <w:shd w:val="clear" w:color="auto" w:fill="auto"/>
            <w:vAlign w:val="center"/>
            <w:hideMark/>
          </w:tcPr>
          <w:p w14:paraId="39C51ADC"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171,1</w:t>
            </w:r>
          </w:p>
        </w:tc>
        <w:tc>
          <w:tcPr>
            <w:tcW w:w="1012" w:type="dxa"/>
            <w:tcBorders>
              <w:top w:val="nil"/>
              <w:left w:val="nil"/>
              <w:bottom w:val="single" w:sz="4" w:space="0" w:color="auto"/>
              <w:right w:val="single" w:sz="4" w:space="0" w:color="auto"/>
            </w:tcBorders>
            <w:shd w:val="clear" w:color="auto" w:fill="auto"/>
            <w:vAlign w:val="center"/>
            <w:hideMark/>
          </w:tcPr>
          <w:p w14:paraId="59A43AD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171,1</w:t>
            </w:r>
          </w:p>
        </w:tc>
        <w:tc>
          <w:tcPr>
            <w:tcW w:w="960" w:type="dxa"/>
            <w:tcBorders>
              <w:top w:val="nil"/>
              <w:left w:val="nil"/>
              <w:bottom w:val="single" w:sz="4" w:space="0" w:color="auto"/>
              <w:right w:val="single" w:sz="4" w:space="0" w:color="auto"/>
            </w:tcBorders>
            <w:shd w:val="clear" w:color="auto" w:fill="auto"/>
            <w:vAlign w:val="center"/>
            <w:hideMark/>
          </w:tcPr>
          <w:p w14:paraId="0C7250E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171,1</w:t>
            </w:r>
          </w:p>
        </w:tc>
        <w:tc>
          <w:tcPr>
            <w:tcW w:w="960" w:type="dxa"/>
            <w:tcBorders>
              <w:top w:val="nil"/>
              <w:left w:val="nil"/>
              <w:bottom w:val="single" w:sz="4" w:space="0" w:color="auto"/>
              <w:right w:val="single" w:sz="4" w:space="0" w:color="auto"/>
            </w:tcBorders>
            <w:shd w:val="clear" w:color="auto" w:fill="auto"/>
            <w:vAlign w:val="center"/>
            <w:hideMark/>
          </w:tcPr>
          <w:p w14:paraId="18967EFE"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171,1</w:t>
            </w:r>
          </w:p>
        </w:tc>
        <w:tc>
          <w:tcPr>
            <w:tcW w:w="889" w:type="dxa"/>
            <w:tcBorders>
              <w:top w:val="nil"/>
              <w:left w:val="nil"/>
              <w:bottom w:val="single" w:sz="4" w:space="0" w:color="auto"/>
              <w:right w:val="single" w:sz="4" w:space="0" w:color="auto"/>
            </w:tcBorders>
            <w:shd w:val="clear" w:color="auto" w:fill="auto"/>
            <w:vAlign w:val="center"/>
          </w:tcPr>
          <w:p w14:paraId="60929E47"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171,1</w:t>
            </w:r>
          </w:p>
        </w:tc>
        <w:tc>
          <w:tcPr>
            <w:tcW w:w="889" w:type="dxa"/>
            <w:tcBorders>
              <w:top w:val="nil"/>
              <w:left w:val="nil"/>
              <w:bottom w:val="single" w:sz="4" w:space="0" w:color="auto"/>
              <w:right w:val="single" w:sz="4" w:space="0" w:color="auto"/>
            </w:tcBorders>
            <w:shd w:val="clear" w:color="auto" w:fill="auto"/>
            <w:vAlign w:val="center"/>
          </w:tcPr>
          <w:p w14:paraId="73CEF8FC"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171,1</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2CAAA"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171,1</w:t>
            </w:r>
          </w:p>
        </w:tc>
      </w:tr>
      <w:tr w:rsidR="00103B4A" w:rsidRPr="009B4204" w14:paraId="67C5C8D4" w14:textId="77777777" w:rsidTr="00103B4A">
        <w:trPr>
          <w:trHeight w:val="600"/>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1D8C676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 в горячей воде (по договорной нагрузке)</w:t>
            </w:r>
          </w:p>
        </w:tc>
        <w:tc>
          <w:tcPr>
            <w:tcW w:w="950" w:type="dxa"/>
            <w:tcBorders>
              <w:top w:val="nil"/>
              <w:left w:val="nil"/>
              <w:bottom w:val="single" w:sz="4" w:space="0" w:color="auto"/>
              <w:right w:val="single" w:sz="4" w:space="0" w:color="auto"/>
            </w:tcBorders>
            <w:shd w:val="clear" w:color="auto" w:fill="auto"/>
            <w:vAlign w:val="center"/>
            <w:hideMark/>
          </w:tcPr>
          <w:p w14:paraId="2E688203"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7A507684"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30,35</w:t>
            </w:r>
          </w:p>
        </w:tc>
        <w:tc>
          <w:tcPr>
            <w:tcW w:w="960" w:type="dxa"/>
            <w:tcBorders>
              <w:top w:val="nil"/>
              <w:left w:val="nil"/>
              <w:bottom w:val="single" w:sz="4" w:space="0" w:color="auto"/>
              <w:right w:val="single" w:sz="4" w:space="0" w:color="auto"/>
            </w:tcBorders>
            <w:shd w:val="clear" w:color="auto" w:fill="auto"/>
            <w:vAlign w:val="center"/>
            <w:hideMark/>
          </w:tcPr>
          <w:p w14:paraId="7BDFA674"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31,55</w:t>
            </w:r>
          </w:p>
        </w:tc>
        <w:tc>
          <w:tcPr>
            <w:tcW w:w="960" w:type="dxa"/>
            <w:tcBorders>
              <w:top w:val="nil"/>
              <w:left w:val="nil"/>
              <w:bottom w:val="single" w:sz="4" w:space="0" w:color="auto"/>
              <w:right w:val="single" w:sz="4" w:space="0" w:color="auto"/>
            </w:tcBorders>
            <w:shd w:val="clear" w:color="auto" w:fill="auto"/>
            <w:vAlign w:val="center"/>
            <w:hideMark/>
          </w:tcPr>
          <w:p w14:paraId="4E019DC3"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31,05</w:t>
            </w:r>
          </w:p>
        </w:tc>
        <w:tc>
          <w:tcPr>
            <w:tcW w:w="1012" w:type="dxa"/>
            <w:tcBorders>
              <w:top w:val="nil"/>
              <w:left w:val="nil"/>
              <w:bottom w:val="single" w:sz="4" w:space="0" w:color="auto"/>
              <w:right w:val="single" w:sz="4" w:space="0" w:color="auto"/>
            </w:tcBorders>
            <w:shd w:val="clear" w:color="auto" w:fill="auto"/>
            <w:vAlign w:val="center"/>
            <w:hideMark/>
          </w:tcPr>
          <w:p w14:paraId="2F0E11CA"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29,689</w:t>
            </w:r>
          </w:p>
        </w:tc>
        <w:tc>
          <w:tcPr>
            <w:tcW w:w="960" w:type="dxa"/>
            <w:tcBorders>
              <w:top w:val="nil"/>
              <w:left w:val="nil"/>
              <w:bottom w:val="single" w:sz="4" w:space="0" w:color="auto"/>
              <w:right w:val="single" w:sz="4" w:space="0" w:color="auto"/>
            </w:tcBorders>
            <w:shd w:val="clear" w:color="auto" w:fill="auto"/>
            <w:vAlign w:val="center"/>
            <w:hideMark/>
          </w:tcPr>
          <w:p w14:paraId="49CD44F4"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27,95</w:t>
            </w:r>
          </w:p>
        </w:tc>
        <w:tc>
          <w:tcPr>
            <w:tcW w:w="960" w:type="dxa"/>
            <w:tcBorders>
              <w:top w:val="nil"/>
              <w:left w:val="nil"/>
              <w:bottom w:val="single" w:sz="4" w:space="0" w:color="auto"/>
              <w:right w:val="single" w:sz="4" w:space="0" w:color="auto"/>
            </w:tcBorders>
            <w:shd w:val="clear" w:color="auto" w:fill="auto"/>
            <w:vAlign w:val="center"/>
            <w:hideMark/>
          </w:tcPr>
          <w:p w14:paraId="62DB24EC"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27,1</w:t>
            </w:r>
          </w:p>
        </w:tc>
        <w:tc>
          <w:tcPr>
            <w:tcW w:w="960" w:type="dxa"/>
            <w:tcBorders>
              <w:top w:val="nil"/>
              <w:left w:val="nil"/>
              <w:bottom w:val="single" w:sz="4" w:space="0" w:color="auto"/>
              <w:right w:val="single" w:sz="4" w:space="0" w:color="auto"/>
            </w:tcBorders>
            <w:shd w:val="clear" w:color="auto" w:fill="auto"/>
            <w:vAlign w:val="center"/>
            <w:hideMark/>
          </w:tcPr>
          <w:p w14:paraId="0C245B3D"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29,05</w:t>
            </w:r>
          </w:p>
        </w:tc>
        <w:tc>
          <w:tcPr>
            <w:tcW w:w="1165" w:type="dxa"/>
            <w:tcBorders>
              <w:top w:val="nil"/>
              <w:left w:val="nil"/>
              <w:bottom w:val="single" w:sz="4" w:space="0" w:color="auto"/>
              <w:right w:val="single" w:sz="4" w:space="0" w:color="auto"/>
            </w:tcBorders>
            <w:shd w:val="clear" w:color="auto" w:fill="auto"/>
            <w:vAlign w:val="center"/>
            <w:hideMark/>
          </w:tcPr>
          <w:p w14:paraId="69CCDD0B"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28,855</w:t>
            </w:r>
          </w:p>
        </w:tc>
        <w:tc>
          <w:tcPr>
            <w:tcW w:w="960" w:type="dxa"/>
            <w:tcBorders>
              <w:top w:val="nil"/>
              <w:left w:val="nil"/>
              <w:bottom w:val="single" w:sz="4" w:space="0" w:color="auto"/>
              <w:right w:val="single" w:sz="4" w:space="0" w:color="auto"/>
            </w:tcBorders>
            <w:shd w:val="clear" w:color="auto" w:fill="auto"/>
            <w:vAlign w:val="center"/>
            <w:hideMark/>
          </w:tcPr>
          <w:p w14:paraId="7348DD70"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28,66</w:t>
            </w:r>
          </w:p>
        </w:tc>
        <w:tc>
          <w:tcPr>
            <w:tcW w:w="1012" w:type="dxa"/>
            <w:tcBorders>
              <w:top w:val="nil"/>
              <w:left w:val="nil"/>
              <w:bottom w:val="single" w:sz="4" w:space="0" w:color="auto"/>
              <w:right w:val="single" w:sz="4" w:space="0" w:color="auto"/>
            </w:tcBorders>
            <w:shd w:val="clear" w:color="auto" w:fill="auto"/>
            <w:vAlign w:val="center"/>
            <w:hideMark/>
          </w:tcPr>
          <w:p w14:paraId="4D6407D9"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28,465</w:t>
            </w:r>
          </w:p>
        </w:tc>
        <w:tc>
          <w:tcPr>
            <w:tcW w:w="960" w:type="dxa"/>
            <w:tcBorders>
              <w:top w:val="nil"/>
              <w:left w:val="nil"/>
              <w:bottom w:val="single" w:sz="4" w:space="0" w:color="auto"/>
              <w:right w:val="single" w:sz="4" w:space="0" w:color="auto"/>
            </w:tcBorders>
            <w:shd w:val="clear" w:color="auto" w:fill="auto"/>
            <w:vAlign w:val="center"/>
            <w:hideMark/>
          </w:tcPr>
          <w:p w14:paraId="118DFAE8"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28,27</w:t>
            </w:r>
          </w:p>
        </w:tc>
        <w:tc>
          <w:tcPr>
            <w:tcW w:w="1012" w:type="dxa"/>
            <w:tcBorders>
              <w:top w:val="nil"/>
              <w:left w:val="nil"/>
              <w:bottom w:val="single" w:sz="4" w:space="0" w:color="auto"/>
              <w:right w:val="single" w:sz="4" w:space="0" w:color="auto"/>
            </w:tcBorders>
            <w:shd w:val="clear" w:color="auto" w:fill="auto"/>
            <w:vAlign w:val="center"/>
            <w:hideMark/>
          </w:tcPr>
          <w:p w14:paraId="0EDF5F6A"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28,075</w:t>
            </w:r>
          </w:p>
        </w:tc>
        <w:tc>
          <w:tcPr>
            <w:tcW w:w="960" w:type="dxa"/>
            <w:tcBorders>
              <w:top w:val="nil"/>
              <w:left w:val="nil"/>
              <w:bottom w:val="single" w:sz="4" w:space="0" w:color="auto"/>
              <w:right w:val="single" w:sz="4" w:space="0" w:color="auto"/>
            </w:tcBorders>
            <w:shd w:val="clear" w:color="auto" w:fill="auto"/>
            <w:vAlign w:val="center"/>
            <w:hideMark/>
          </w:tcPr>
          <w:p w14:paraId="2A5C23C6"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27,88</w:t>
            </w:r>
          </w:p>
        </w:tc>
        <w:tc>
          <w:tcPr>
            <w:tcW w:w="960" w:type="dxa"/>
            <w:tcBorders>
              <w:top w:val="nil"/>
              <w:left w:val="nil"/>
              <w:bottom w:val="single" w:sz="4" w:space="0" w:color="auto"/>
              <w:right w:val="single" w:sz="4" w:space="0" w:color="auto"/>
            </w:tcBorders>
            <w:shd w:val="clear" w:color="auto" w:fill="auto"/>
            <w:vAlign w:val="center"/>
            <w:hideMark/>
          </w:tcPr>
          <w:p w14:paraId="2BD53A99"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27,685</w:t>
            </w:r>
          </w:p>
        </w:tc>
        <w:tc>
          <w:tcPr>
            <w:tcW w:w="889" w:type="dxa"/>
            <w:tcBorders>
              <w:top w:val="nil"/>
              <w:left w:val="nil"/>
              <w:bottom w:val="single" w:sz="4" w:space="0" w:color="auto"/>
              <w:right w:val="single" w:sz="4" w:space="0" w:color="auto"/>
            </w:tcBorders>
            <w:shd w:val="clear" w:color="auto" w:fill="auto"/>
            <w:vAlign w:val="center"/>
          </w:tcPr>
          <w:p w14:paraId="2E35C6FD"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27,49</w:t>
            </w:r>
          </w:p>
        </w:tc>
        <w:tc>
          <w:tcPr>
            <w:tcW w:w="889" w:type="dxa"/>
            <w:tcBorders>
              <w:top w:val="nil"/>
              <w:left w:val="nil"/>
              <w:bottom w:val="single" w:sz="4" w:space="0" w:color="auto"/>
              <w:right w:val="single" w:sz="4" w:space="0" w:color="auto"/>
            </w:tcBorders>
            <w:shd w:val="clear" w:color="auto" w:fill="auto"/>
            <w:vAlign w:val="center"/>
          </w:tcPr>
          <w:p w14:paraId="601FB5B8"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27,295</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B3D91"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27,1</w:t>
            </w:r>
          </w:p>
        </w:tc>
      </w:tr>
      <w:tr w:rsidR="00103B4A" w:rsidRPr="009B4204" w14:paraId="5F64840E" w14:textId="77777777" w:rsidTr="00103B4A">
        <w:trPr>
          <w:trHeight w:val="600"/>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29B64F19"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 в горячей воде (по фактической нагрузке)</w:t>
            </w:r>
          </w:p>
        </w:tc>
        <w:tc>
          <w:tcPr>
            <w:tcW w:w="950" w:type="dxa"/>
            <w:tcBorders>
              <w:top w:val="nil"/>
              <w:left w:val="nil"/>
              <w:bottom w:val="single" w:sz="4" w:space="0" w:color="auto"/>
              <w:right w:val="single" w:sz="4" w:space="0" w:color="auto"/>
            </w:tcBorders>
            <w:shd w:val="clear" w:color="auto" w:fill="auto"/>
            <w:vAlign w:val="center"/>
            <w:hideMark/>
          </w:tcPr>
          <w:p w14:paraId="52054301"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2EE85DCC"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102,65</w:t>
            </w:r>
          </w:p>
        </w:tc>
        <w:tc>
          <w:tcPr>
            <w:tcW w:w="960" w:type="dxa"/>
            <w:tcBorders>
              <w:top w:val="nil"/>
              <w:left w:val="nil"/>
              <w:bottom w:val="single" w:sz="4" w:space="0" w:color="auto"/>
              <w:right w:val="single" w:sz="4" w:space="0" w:color="auto"/>
            </w:tcBorders>
            <w:shd w:val="clear" w:color="auto" w:fill="auto"/>
            <w:vAlign w:val="center"/>
            <w:hideMark/>
          </w:tcPr>
          <w:p w14:paraId="23632C2F"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103,85</w:t>
            </w:r>
          </w:p>
        </w:tc>
        <w:tc>
          <w:tcPr>
            <w:tcW w:w="960" w:type="dxa"/>
            <w:tcBorders>
              <w:top w:val="nil"/>
              <w:left w:val="nil"/>
              <w:bottom w:val="single" w:sz="4" w:space="0" w:color="auto"/>
              <w:right w:val="single" w:sz="4" w:space="0" w:color="auto"/>
            </w:tcBorders>
            <w:shd w:val="clear" w:color="auto" w:fill="auto"/>
            <w:vAlign w:val="center"/>
            <w:hideMark/>
          </w:tcPr>
          <w:p w14:paraId="2EA2CF15"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103,35</w:t>
            </w:r>
          </w:p>
        </w:tc>
        <w:tc>
          <w:tcPr>
            <w:tcW w:w="1012" w:type="dxa"/>
            <w:tcBorders>
              <w:top w:val="nil"/>
              <w:left w:val="nil"/>
              <w:bottom w:val="single" w:sz="4" w:space="0" w:color="auto"/>
              <w:right w:val="single" w:sz="4" w:space="0" w:color="auto"/>
            </w:tcBorders>
            <w:shd w:val="clear" w:color="auto" w:fill="auto"/>
            <w:vAlign w:val="center"/>
            <w:hideMark/>
          </w:tcPr>
          <w:p w14:paraId="36EF2176"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101,989</w:t>
            </w:r>
          </w:p>
        </w:tc>
        <w:tc>
          <w:tcPr>
            <w:tcW w:w="960" w:type="dxa"/>
            <w:tcBorders>
              <w:top w:val="nil"/>
              <w:left w:val="nil"/>
              <w:bottom w:val="single" w:sz="4" w:space="0" w:color="auto"/>
              <w:right w:val="single" w:sz="4" w:space="0" w:color="auto"/>
            </w:tcBorders>
            <w:shd w:val="clear" w:color="auto" w:fill="auto"/>
            <w:vAlign w:val="center"/>
            <w:hideMark/>
          </w:tcPr>
          <w:p w14:paraId="0EE374A0"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100,25</w:t>
            </w:r>
          </w:p>
        </w:tc>
        <w:tc>
          <w:tcPr>
            <w:tcW w:w="960" w:type="dxa"/>
            <w:tcBorders>
              <w:top w:val="nil"/>
              <w:left w:val="nil"/>
              <w:bottom w:val="single" w:sz="4" w:space="0" w:color="auto"/>
              <w:right w:val="single" w:sz="4" w:space="0" w:color="auto"/>
            </w:tcBorders>
            <w:shd w:val="clear" w:color="auto" w:fill="auto"/>
            <w:vAlign w:val="center"/>
            <w:hideMark/>
          </w:tcPr>
          <w:p w14:paraId="46FDDFE9"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99,4</w:t>
            </w:r>
          </w:p>
        </w:tc>
        <w:tc>
          <w:tcPr>
            <w:tcW w:w="960" w:type="dxa"/>
            <w:tcBorders>
              <w:top w:val="nil"/>
              <w:left w:val="nil"/>
              <w:bottom w:val="single" w:sz="4" w:space="0" w:color="auto"/>
              <w:right w:val="single" w:sz="4" w:space="0" w:color="auto"/>
            </w:tcBorders>
            <w:shd w:val="clear" w:color="auto" w:fill="auto"/>
            <w:vAlign w:val="center"/>
            <w:hideMark/>
          </w:tcPr>
          <w:p w14:paraId="1483D9EB"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101,35</w:t>
            </w:r>
          </w:p>
        </w:tc>
        <w:tc>
          <w:tcPr>
            <w:tcW w:w="1165" w:type="dxa"/>
            <w:tcBorders>
              <w:top w:val="nil"/>
              <w:left w:val="nil"/>
              <w:bottom w:val="single" w:sz="4" w:space="0" w:color="auto"/>
              <w:right w:val="single" w:sz="4" w:space="0" w:color="auto"/>
            </w:tcBorders>
            <w:shd w:val="clear" w:color="auto" w:fill="auto"/>
            <w:vAlign w:val="center"/>
            <w:hideMark/>
          </w:tcPr>
          <w:p w14:paraId="214BD1E8"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101,155</w:t>
            </w:r>
          </w:p>
        </w:tc>
        <w:tc>
          <w:tcPr>
            <w:tcW w:w="960" w:type="dxa"/>
            <w:tcBorders>
              <w:top w:val="nil"/>
              <w:left w:val="nil"/>
              <w:bottom w:val="single" w:sz="4" w:space="0" w:color="auto"/>
              <w:right w:val="single" w:sz="4" w:space="0" w:color="auto"/>
            </w:tcBorders>
            <w:shd w:val="clear" w:color="auto" w:fill="auto"/>
            <w:vAlign w:val="center"/>
            <w:hideMark/>
          </w:tcPr>
          <w:p w14:paraId="74C07A55"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100,96</w:t>
            </w:r>
          </w:p>
        </w:tc>
        <w:tc>
          <w:tcPr>
            <w:tcW w:w="1012" w:type="dxa"/>
            <w:tcBorders>
              <w:top w:val="nil"/>
              <w:left w:val="nil"/>
              <w:bottom w:val="single" w:sz="4" w:space="0" w:color="auto"/>
              <w:right w:val="single" w:sz="4" w:space="0" w:color="auto"/>
            </w:tcBorders>
            <w:shd w:val="clear" w:color="auto" w:fill="auto"/>
            <w:vAlign w:val="center"/>
            <w:hideMark/>
          </w:tcPr>
          <w:p w14:paraId="172212E8"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100,765</w:t>
            </w:r>
          </w:p>
        </w:tc>
        <w:tc>
          <w:tcPr>
            <w:tcW w:w="960" w:type="dxa"/>
            <w:tcBorders>
              <w:top w:val="nil"/>
              <w:left w:val="nil"/>
              <w:bottom w:val="single" w:sz="4" w:space="0" w:color="auto"/>
              <w:right w:val="single" w:sz="4" w:space="0" w:color="auto"/>
            </w:tcBorders>
            <w:shd w:val="clear" w:color="auto" w:fill="auto"/>
            <w:vAlign w:val="center"/>
            <w:hideMark/>
          </w:tcPr>
          <w:p w14:paraId="113C03DC"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100,57</w:t>
            </w:r>
          </w:p>
        </w:tc>
        <w:tc>
          <w:tcPr>
            <w:tcW w:w="1012" w:type="dxa"/>
            <w:tcBorders>
              <w:top w:val="nil"/>
              <w:left w:val="nil"/>
              <w:bottom w:val="single" w:sz="4" w:space="0" w:color="auto"/>
              <w:right w:val="single" w:sz="4" w:space="0" w:color="auto"/>
            </w:tcBorders>
            <w:shd w:val="clear" w:color="auto" w:fill="auto"/>
            <w:vAlign w:val="center"/>
            <w:hideMark/>
          </w:tcPr>
          <w:p w14:paraId="466CBD87"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100,375</w:t>
            </w:r>
          </w:p>
        </w:tc>
        <w:tc>
          <w:tcPr>
            <w:tcW w:w="960" w:type="dxa"/>
            <w:tcBorders>
              <w:top w:val="nil"/>
              <w:left w:val="nil"/>
              <w:bottom w:val="single" w:sz="4" w:space="0" w:color="auto"/>
              <w:right w:val="single" w:sz="4" w:space="0" w:color="auto"/>
            </w:tcBorders>
            <w:shd w:val="clear" w:color="auto" w:fill="auto"/>
            <w:vAlign w:val="center"/>
            <w:hideMark/>
          </w:tcPr>
          <w:p w14:paraId="54AFBD22"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100,18</w:t>
            </w:r>
          </w:p>
        </w:tc>
        <w:tc>
          <w:tcPr>
            <w:tcW w:w="960" w:type="dxa"/>
            <w:tcBorders>
              <w:top w:val="nil"/>
              <w:left w:val="nil"/>
              <w:bottom w:val="single" w:sz="4" w:space="0" w:color="auto"/>
              <w:right w:val="single" w:sz="4" w:space="0" w:color="auto"/>
            </w:tcBorders>
            <w:shd w:val="clear" w:color="auto" w:fill="auto"/>
            <w:vAlign w:val="center"/>
            <w:hideMark/>
          </w:tcPr>
          <w:p w14:paraId="74F79A10"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99,985</w:t>
            </w:r>
          </w:p>
        </w:tc>
        <w:tc>
          <w:tcPr>
            <w:tcW w:w="889" w:type="dxa"/>
            <w:tcBorders>
              <w:top w:val="nil"/>
              <w:left w:val="nil"/>
              <w:bottom w:val="single" w:sz="4" w:space="0" w:color="auto"/>
              <w:right w:val="single" w:sz="4" w:space="0" w:color="auto"/>
            </w:tcBorders>
            <w:shd w:val="clear" w:color="auto" w:fill="auto"/>
            <w:vAlign w:val="center"/>
          </w:tcPr>
          <w:p w14:paraId="59DE5A69"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99,79</w:t>
            </w:r>
          </w:p>
        </w:tc>
        <w:tc>
          <w:tcPr>
            <w:tcW w:w="889" w:type="dxa"/>
            <w:tcBorders>
              <w:top w:val="nil"/>
              <w:left w:val="nil"/>
              <w:bottom w:val="single" w:sz="4" w:space="0" w:color="auto"/>
              <w:right w:val="single" w:sz="4" w:space="0" w:color="auto"/>
            </w:tcBorders>
            <w:shd w:val="clear" w:color="auto" w:fill="auto"/>
            <w:vAlign w:val="center"/>
          </w:tcPr>
          <w:p w14:paraId="423F5F10"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99,595</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EB864"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99,4</w:t>
            </w:r>
          </w:p>
        </w:tc>
      </w:tr>
      <w:tr w:rsidR="00103B4A" w:rsidRPr="009B4204" w14:paraId="397F8B2B" w14:textId="77777777" w:rsidTr="00103B4A">
        <w:trPr>
          <w:trHeight w:val="900"/>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2E2B01FA"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котла/турбоагрегата</w:t>
            </w:r>
          </w:p>
        </w:tc>
        <w:tc>
          <w:tcPr>
            <w:tcW w:w="950" w:type="dxa"/>
            <w:tcBorders>
              <w:top w:val="nil"/>
              <w:left w:val="nil"/>
              <w:bottom w:val="single" w:sz="4" w:space="0" w:color="auto"/>
              <w:right w:val="single" w:sz="4" w:space="0" w:color="auto"/>
            </w:tcBorders>
            <w:shd w:val="clear" w:color="auto" w:fill="auto"/>
            <w:vAlign w:val="center"/>
            <w:hideMark/>
          </w:tcPr>
          <w:p w14:paraId="42F79515"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2F1F287D"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144,9</w:t>
            </w:r>
          </w:p>
        </w:tc>
        <w:tc>
          <w:tcPr>
            <w:tcW w:w="960" w:type="dxa"/>
            <w:tcBorders>
              <w:top w:val="nil"/>
              <w:left w:val="nil"/>
              <w:bottom w:val="single" w:sz="4" w:space="0" w:color="auto"/>
              <w:right w:val="single" w:sz="4" w:space="0" w:color="auto"/>
            </w:tcBorders>
            <w:shd w:val="clear" w:color="auto" w:fill="auto"/>
            <w:vAlign w:val="center"/>
            <w:hideMark/>
          </w:tcPr>
          <w:p w14:paraId="5960FF6D"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144,9</w:t>
            </w:r>
          </w:p>
        </w:tc>
        <w:tc>
          <w:tcPr>
            <w:tcW w:w="960" w:type="dxa"/>
            <w:tcBorders>
              <w:top w:val="nil"/>
              <w:left w:val="nil"/>
              <w:bottom w:val="single" w:sz="4" w:space="0" w:color="auto"/>
              <w:right w:val="single" w:sz="4" w:space="0" w:color="auto"/>
            </w:tcBorders>
            <w:shd w:val="clear" w:color="auto" w:fill="auto"/>
            <w:vAlign w:val="center"/>
            <w:hideMark/>
          </w:tcPr>
          <w:p w14:paraId="7933E564"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144,9</w:t>
            </w:r>
          </w:p>
        </w:tc>
        <w:tc>
          <w:tcPr>
            <w:tcW w:w="1012" w:type="dxa"/>
            <w:tcBorders>
              <w:top w:val="nil"/>
              <w:left w:val="nil"/>
              <w:bottom w:val="single" w:sz="4" w:space="0" w:color="auto"/>
              <w:right w:val="single" w:sz="4" w:space="0" w:color="auto"/>
            </w:tcBorders>
            <w:shd w:val="clear" w:color="auto" w:fill="auto"/>
            <w:vAlign w:val="center"/>
            <w:hideMark/>
          </w:tcPr>
          <w:p w14:paraId="56F423A4"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144,9</w:t>
            </w:r>
          </w:p>
        </w:tc>
        <w:tc>
          <w:tcPr>
            <w:tcW w:w="960" w:type="dxa"/>
            <w:tcBorders>
              <w:top w:val="nil"/>
              <w:left w:val="nil"/>
              <w:bottom w:val="single" w:sz="4" w:space="0" w:color="auto"/>
              <w:right w:val="single" w:sz="4" w:space="0" w:color="auto"/>
            </w:tcBorders>
            <w:shd w:val="clear" w:color="auto" w:fill="auto"/>
            <w:vAlign w:val="center"/>
            <w:hideMark/>
          </w:tcPr>
          <w:p w14:paraId="6F081D39"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144,9</w:t>
            </w:r>
          </w:p>
        </w:tc>
        <w:tc>
          <w:tcPr>
            <w:tcW w:w="960" w:type="dxa"/>
            <w:tcBorders>
              <w:top w:val="nil"/>
              <w:left w:val="nil"/>
              <w:bottom w:val="single" w:sz="4" w:space="0" w:color="auto"/>
              <w:right w:val="single" w:sz="4" w:space="0" w:color="auto"/>
            </w:tcBorders>
            <w:shd w:val="clear" w:color="auto" w:fill="auto"/>
            <w:vAlign w:val="center"/>
            <w:hideMark/>
          </w:tcPr>
          <w:p w14:paraId="2555FAF6"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144,9</w:t>
            </w:r>
          </w:p>
        </w:tc>
        <w:tc>
          <w:tcPr>
            <w:tcW w:w="960" w:type="dxa"/>
            <w:tcBorders>
              <w:top w:val="nil"/>
              <w:left w:val="nil"/>
              <w:bottom w:val="single" w:sz="4" w:space="0" w:color="auto"/>
              <w:right w:val="single" w:sz="4" w:space="0" w:color="auto"/>
            </w:tcBorders>
            <w:shd w:val="clear" w:color="auto" w:fill="auto"/>
            <w:vAlign w:val="center"/>
            <w:hideMark/>
          </w:tcPr>
          <w:p w14:paraId="6E896E87"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144,9</w:t>
            </w:r>
          </w:p>
        </w:tc>
        <w:tc>
          <w:tcPr>
            <w:tcW w:w="1165" w:type="dxa"/>
            <w:tcBorders>
              <w:top w:val="nil"/>
              <w:left w:val="nil"/>
              <w:bottom w:val="single" w:sz="4" w:space="0" w:color="auto"/>
              <w:right w:val="single" w:sz="4" w:space="0" w:color="auto"/>
            </w:tcBorders>
            <w:shd w:val="clear" w:color="auto" w:fill="auto"/>
            <w:vAlign w:val="center"/>
            <w:hideMark/>
          </w:tcPr>
          <w:p w14:paraId="296235F8"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144,9</w:t>
            </w:r>
          </w:p>
        </w:tc>
        <w:tc>
          <w:tcPr>
            <w:tcW w:w="960" w:type="dxa"/>
            <w:tcBorders>
              <w:top w:val="nil"/>
              <w:left w:val="nil"/>
              <w:bottom w:val="single" w:sz="4" w:space="0" w:color="auto"/>
              <w:right w:val="single" w:sz="4" w:space="0" w:color="auto"/>
            </w:tcBorders>
            <w:shd w:val="clear" w:color="auto" w:fill="auto"/>
            <w:vAlign w:val="center"/>
            <w:hideMark/>
          </w:tcPr>
          <w:p w14:paraId="37BD2790"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144,9</w:t>
            </w:r>
          </w:p>
        </w:tc>
        <w:tc>
          <w:tcPr>
            <w:tcW w:w="1012" w:type="dxa"/>
            <w:tcBorders>
              <w:top w:val="nil"/>
              <w:left w:val="nil"/>
              <w:bottom w:val="single" w:sz="4" w:space="0" w:color="auto"/>
              <w:right w:val="single" w:sz="4" w:space="0" w:color="auto"/>
            </w:tcBorders>
            <w:shd w:val="clear" w:color="auto" w:fill="auto"/>
            <w:vAlign w:val="center"/>
            <w:hideMark/>
          </w:tcPr>
          <w:p w14:paraId="6EA38930"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144,9</w:t>
            </w:r>
          </w:p>
        </w:tc>
        <w:tc>
          <w:tcPr>
            <w:tcW w:w="960" w:type="dxa"/>
            <w:tcBorders>
              <w:top w:val="nil"/>
              <w:left w:val="nil"/>
              <w:bottom w:val="single" w:sz="4" w:space="0" w:color="auto"/>
              <w:right w:val="single" w:sz="4" w:space="0" w:color="auto"/>
            </w:tcBorders>
            <w:shd w:val="clear" w:color="auto" w:fill="auto"/>
            <w:vAlign w:val="center"/>
            <w:hideMark/>
          </w:tcPr>
          <w:p w14:paraId="12D2FA64"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144,9</w:t>
            </w:r>
          </w:p>
        </w:tc>
        <w:tc>
          <w:tcPr>
            <w:tcW w:w="1012" w:type="dxa"/>
            <w:tcBorders>
              <w:top w:val="nil"/>
              <w:left w:val="nil"/>
              <w:bottom w:val="single" w:sz="4" w:space="0" w:color="auto"/>
              <w:right w:val="single" w:sz="4" w:space="0" w:color="auto"/>
            </w:tcBorders>
            <w:shd w:val="clear" w:color="auto" w:fill="auto"/>
            <w:vAlign w:val="center"/>
            <w:hideMark/>
          </w:tcPr>
          <w:p w14:paraId="42DC7CDC"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144,9</w:t>
            </w:r>
          </w:p>
        </w:tc>
        <w:tc>
          <w:tcPr>
            <w:tcW w:w="960" w:type="dxa"/>
            <w:tcBorders>
              <w:top w:val="nil"/>
              <w:left w:val="nil"/>
              <w:bottom w:val="single" w:sz="4" w:space="0" w:color="auto"/>
              <w:right w:val="single" w:sz="4" w:space="0" w:color="auto"/>
            </w:tcBorders>
            <w:shd w:val="clear" w:color="auto" w:fill="auto"/>
            <w:vAlign w:val="center"/>
            <w:hideMark/>
          </w:tcPr>
          <w:p w14:paraId="1FAED60C"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144,9</w:t>
            </w:r>
          </w:p>
        </w:tc>
        <w:tc>
          <w:tcPr>
            <w:tcW w:w="960" w:type="dxa"/>
            <w:tcBorders>
              <w:top w:val="nil"/>
              <w:left w:val="nil"/>
              <w:bottom w:val="single" w:sz="4" w:space="0" w:color="auto"/>
              <w:right w:val="single" w:sz="4" w:space="0" w:color="auto"/>
            </w:tcBorders>
            <w:shd w:val="clear" w:color="auto" w:fill="auto"/>
            <w:vAlign w:val="center"/>
            <w:hideMark/>
          </w:tcPr>
          <w:p w14:paraId="115640D6"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144,9</w:t>
            </w:r>
          </w:p>
        </w:tc>
        <w:tc>
          <w:tcPr>
            <w:tcW w:w="889" w:type="dxa"/>
            <w:tcBorders>
              <w:top w:val="nil"/>
              <w:left w:val="nil"/>
              <w:bottom w:val="single" w:sz="4" w:space="0" w:color="auto"/>
              <w:right w:val="single" w:sz="4" w:space="0" w:color="auto"/>
            </w:tcBorders>
            <w:shd w:val="clear" w:color="auto" w:fill="auto"/>
            <w:vAlign w:val="center"/>
          </w:tcPr>
          <w:p w14:paraId="3502073E"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144,9</w:t>
            </w:r>
          </w:p>
        </w:tc>
        <w:tc>
          <w:tcPr>
            <w:tcW w:w="889" w:type="dxa"/>
            <w:tcBorders>
              <w:top w:val="nil"/>
              <w:left w:val="nil"/>
              <w:bottom w:val="single" w:sz="4" w:space="0" w:color="auto"/>
              <w:right w:val="single" w:sz="4" w:space="0" w:color="auto"/>
            </w:tcBorders>
            <w:shd w:val="clear" w:color="auto" w:fill="auto"/>
            <w:vAlign w:val="center"/>
          </w:tcPr>
          <w:p w14:paraId="29DCA387"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144,9</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7A28E5"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144,9</w:t>
            </w:r>
          </w:p>
        </w:tc>
      </w:tr>
      <w:tr w:rsidR="00103B4A" w:rsidRPr="009B4204" w14:paraId="6B63AC7F" w14:textId="77777777" w:rsidTr="00103B4A">
        <w:trPr>
          <w:trHeight w:val="900"/>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6D0AD061"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50" w:type="dxa"/>
            <w:tcBorders>
              <w:top w:val="nil"/>
              <w:left w:val="nil"/>
              <w:bottom w:val="single" w:sz="4" w:space="0" w:color="auto"/>
              <w:right w:val="single" w:sz="4" w:space="0" w:color="auto"/>
            </w:tcBorders>
            <w:shd w:val="clear" w:color="auto" w:fill="auto"/>
            <w:vAlign w:val="center"/>
            <w:hideMark/>
          </w:tcPr>
          <w:p w14:paraId="52E8F852"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4E8B4EF6"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138,95</w:t>
            </w:r>
          </w:p>
        </w:tc>
        <w:tc>
          <w:tcPr>
            <w:tcW w:w="960" w:type="dxa"/>
            <w:tcBorders>
              <w:top w:val="nil"/>
              <w:left w:val="nil"/>
              <w:bottom w:val="single" w:sz="4" w:space="0" w:color="auto"/>
              <w:right w:val="single" w:sz="4" w:space="0" w:color="auto"/>
            </w:tcBorders>
            <w:shd w:val="clear" w:color="auto" w:fill="auto"/>
            <w:vAlign w:val="center"/>
            <w:hideMark/>
          </w:tcPr>
          <w:p w14:paraId="5160FFCB"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138,95</w:t>
            </w:r>
          </w:p>
        </w:tc>
        <w:tc>
          <w:tcPr>
            <w:tcW w:w="960" w:type="dxa"/>
            <w:tcBorders>
              <w:top w:val="nil"/>
              <w:left w:val="nil"/>
              <w:bottom w:val="single" w:sz="4" w:space="0" w:color="auto"/>
              <w:right w:val="single" w:sz="4" w:space="0" w:color="auto"/>
            </w:tcBorders>
            <w:shd w:val="clear" w:color="auto" w:fill="auto"/>
            <w:vAlign w:val="center"/>
            <w:hideMark/>
          </w:tcPr>
          <w:p w14:paraId="1141F314"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138,95</w:t>
            </w:r>
          </w:p>
        </w:tc>
        <w:tc>
          <w:tcPr>
            <w:tcW w:w="1012" w:type="dxa"/>
            <w:tcBorders>
              <w:top w:val="nil"/>
              <w:left w:val="nil"/>
              <w:bottom w:val="single" w:sz="4" w:space="0" w:color="auto"/>
              <w:right w:val="single" w:sz="4" w:space="0" w:color="auto"/>
            </w:tcBorders>
            <w:shd w:val="clear" w:color="auto" w:fill="auto"/>
            <w:vAlign w:val="center"/>
            <w:hideMark/>
          </w:tcPr>
          <w:p w14:paraId="2A17020F"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138,85</w:t>
            </w:r>
          </w:p>
        </w:tc>
        <w:tc>
          <w:tcPr>
            <w:tcW w:w="960" w:type="dxa"/>
            <w:tcBorders>
              <w:top w:val="nil"/>
              <w:left w:val="nil"/>
              <w:bottom w:val="single" w:sz="4" w:space="0" w:color="auto"/>
              <w:right w:val="single" w:sz="4" w:space="0" w:color="auto"/>
            </w:tcBorders>
            <w:shd w:val="clear" w:color="auto" w:fill="auto"/>
            <w:vAlign w:val="center"/>
            <w:hideMark/>
          </w:tcPr>
          <w:p w14:paraId="4FB6D157"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138,85</w:t>
            </w:r>
          </w:p>
        </w:tc>
        <w:tc>
          <w:tcPr>
            <w:tcW w:w="960" w:type="dxa"/>
            <w:tcBorders>
              <w:top w:val="nil"/>
              <w:left w:val="nil"/>
              <w:bottom w:val="single" w:sz="4" w:space="0" w:color="auto"/>
              <w:right w:val="single" w:sz="4" w:space="0" w:color="auto"/>
            </w:tcBorders>
            <w:shd w:val="clear" w:color="auto" w:fill="auto"/>
            <w:vAlign w:val="center"/>
            <w:hideMark/>
          </w:tcPr>
          <w:p w14:paraId="3389D2EB"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138,75</w:t>
            </w:r>
          </w:p>
        </w:tc>
        <w:tc>
          <w:tcPr>
            <w:tcW w:w="960" w:type="dxa"/>
            <w:tcBorders>
              <w:top w:val="nil"/>
              <w:left w:val="nil"/>
              <w:bottom w:val="single" w:sz="4" w:space="0" w:color="auto"/>
              <w:right w:val="single" w:sz="4" w:space="0" w:color="auto"/>
            </w:tcBorders>
            <w:shd w:val="clear" w:color="auto" w:fill="auto"/>
            <w:vAlign w:val="center"/>
            <w:hideMark/>
          </w:tcPr>
          <w:p w14:paraId="496D52D1"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138,75</w:t>
            </w:r>
          </w:p>
        </w:tc>
        <w:tc>
          <w:tcPr>
            <w:tcW w:w="1165" w:type="dxa"/>
            <w:tcBorders>
              <w:top w:val="nil"/>
              <w:left w:val="nil"/>
              <w:bottom w:val="single" w:sz="4" w:space="0" w:color="auto"/>
              <w:right w:val="single" w:sz="4" w:space="0" w:color="auto"/>
            </w:tcBorders>
            <w:shd w:val="clear" w:color="auto" w:fill="auto"/>
            <w:vAlign w:val="center"/>
            <w:hideMark/>
          </w:tcPr>
          <w:p w14:paraId="020F06C7"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138,75</w:t>
            </w:r>
          </w:p>
        </w:tc>
        <w:tc>
          <w:tcPr>
            <w:tcW w:w="960" w:type="dxa"/>
            <w:tcBorders>
              <w:top w:val="nil"/>
              <w:left w:val="nil"/>
              <w:bottom w:val="single" w:sz="4" w:space="0" w:color="auto"/>
              <w:right w:val="single" w:sz="4" w:space="0" w:color="auto"/>
            </w:tcBorders>
            <w:shd w:val="clear" w:color="auto" w:fill="auto"/>
            <w:vAlign w:val="center"/>
            <w:hideMark/>
          </w:tcPr>
          <w:p w14:paraId="1583B485"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138,75</w:t>
            </w:r>
          </w:p>
        </w:tc>
        <w:tc>
          <w:tcPr>
            <w:tcW w:w="1012" w:type="dxa"/>
            <w:tcBorders>
              <w:top w:val="nil"/>
              <w:left w:val="nil"/>
              <w:bottom w:val="single" w:sz="4" w:space="0" w:color="auto"/>
              <w:right w:val="single" w:sz="4" w:space="0" w:color="auto"/>
            </w:tcBorders>
            <w:shd w:val="clear" w:color="auto" w:fill="auto"/>
            <w:vAlign w:val="center"/>
            <w:hideMark/>
          </w:tcPr>
          <w:p w14:paraId="78B11CF2"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138,75</w:t>
            </w:r>
          </w:p>
        </w:tc>
        <w:tc>
          <w:tcPr>
            <w:tcW w:w="960" w:type="dxa"/>
            <w:tcBorders>
              <w:top w:val="nil"/>
              <w:left w:val="nil"/>
              <w:bottom w:val="single" w:sz="4" w:space="0" w:color="auto"/>
              <w:right w:val="single" w:sz="4" w:space="0" w:color="auto"/>
            </w:tcBorders>
            <w:shd w:val="clear" w:color="auto" w:fill="auto"/>
            <w:vAlign w:val="center"/>
            <w:hideMark/>
          </w:tcPr>
          <w:p w14:paraId="3DB05D76"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138,75</w:t>
            </w:r>
          </w:p>
        </w:tc>
        <w:tc>
          <w:tcPr>
            <w:tcW w:w="1012" w:type="dxa"/>
            <w:tcBorders>
              <w:top w:val="nil"/>
              <w:left w:val="nil"/>
              <w:bottom w:val="single" w:sz="4" w:space="0" w:color="auto"/>
              <w:right w:val="single" w:sz="4" w:space="0" w:color="auto"/>
            </w:tcBorders>
            <w:shd w:val="clear" w:color="auto" w:fill="auto"/>
            <w:vAlign w:val="center"/>
            <w:hideMark/>
          </w:tcPr>
          <w:p w14:paraId="31FE40EC"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138,75</w:t>
            </w:r>
          </w:p>
        </w:tc>
        <w:tc>
          <w:tcPr>
            <w:tcW w:w="960" w:type="dxa"/>
            <w:tcBorders>
              <w:top w:val="nil"/>
              <w:left w:val="nil"/>
              <w:bottom w:val="single" w:sz="4" w:space="0" w:color="auto"/>
              <w:right w:val="single" w:sz="4" w:space="0" w:color="auto"/>
            </w:tcBorders>
            <w:shd w:val="clear" w:color="auto" w:fill="auto"/>
            <w:vAlign w:val="center"/>
            <w:hideMark/>
          </w:tcPr>
          <w:p w14:paraId="020D7B66"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138,75</w:t>
            </w:r>
          </w:p>
        </w:tc>
        <w:tc>
          <w:tcPr>
            <w:tcW w:w="960" w:type="dxa"/>
            <w:tcBorders>
              <w:top w:val="nil"/>
              <w:left w:val="nil"/>
              <w:bottom w:val="single" w:sz="4" w:space="0" w:color="auto"/>
              <w:right w:val="single" w:sz="4" w:space="0" w:color="auto"/>
            </w:tcBorders>
            <w:shd w:val="clear" w:color="auto" w:fill="auto"/>
            <w:vAlign w:val="center"/>
            <w:hideMark/>
          </w:tcPr>
          <w:p w14:paraId="5A43AD7A"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138,75</w:t>
            </w:r>
          </w:p>
        </w:tc>
        <w:tc>
          <w:tcPr>
            <w:tcW w:w="889" w:type="dxa"/>
            <w:tcBorders>
              <w:top w:val="nil"/>
              <w:left w:val="nil"/>
              <w:bottom w:val="single" w:sz="4" w:space="0" w:color="auto"/>
              <w:right w:val="single" w:sz="4" w:space="0" w:color="auto"/>
            </w:tcBorders>
            <w:shd w:val="clear" w:color="auto" w:fill="auto"/>
            <w:vAlign w:val="center"/>
          </w:tcPr>
          <w:p w14:paraId="71630EB7"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138,75</w:t>
            </w:r>
          </w:p>
        </w:tc>
        <w:tc>
          <w:tcPr>
            <w:tcW w:w="889" w:type="dxa"/>
            <w:tcBorders>
              <w:top w:val="nil"/>
              <w:left w:val="nil"/>
              <w:bottom w:val="single" w:sz="4" w:space="0" w:color="auto"/>
              <w:right w:val="single" w:sz="4" w:space="0" w:color="auto"/>
            </w:tcBorders>
            <w:shd w:val="clear" w:color="auto" w:fill="auto"/>
            <w:vAlign w:val="center"/>
          </w:tcPr>
          <w:p w14:paraId="00387AD2"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138,75</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C72FA" w14:textId="77777777" w:rsidR="00103B4A" w:rsidRPr="00CC11EF" w:rsidRDefault="00103B4A" w:rsidP="00103B4A">
            <w:pPr>
              <w:spacing w:line="240" w:lineRule="auto"/>
              <w:jc w:val="center"/>
              <w:rPr>
                <w:rFonts w:ascii="Times New Roman" w:hAnsi="Times New Roman"/>
                <w:color w:val="000000"/>
                <w:sz w:val="20"/>
              </w:rPr>
            </w:pPr>
            <w:r w:rsidRPr="007F28B3">
              <w:rPr>
                <w:rFonts w:ascii="Times New Roman" w:hAnsi="Times New Roman"/>
                <w:color w:val="000000"/>
                <w:sz w:val="20"/>
              </w:rPr>
              <w:t>138,75</w:t>
            </w:r>
          </w:p>
        </w:tc>
      </w:tr>
      <w:tr w:rsidR="00103B4A" w:rsidRPr="009B4204" w14:paraId="7132E273" w14:textId="77777777" w:rsidTr="00103B4A">
        <w:trPr>
          <w:trHeight w:val="300"/>
        </w:trPr>
        <w:tc>
          <w:tcPr>
            <w:tcW w:w="22103" w:type="dxa"/>
            <w:gridSpan w:val="19"/>
            <w:tcBorders>
              <w:top w:val="single" w:sz="4" w:space="0" w:color="auto"/>
              <w:left w:val="single" w:sz="4" w:space="0" w:color="auto"/>
              <w:bottom w:val="single" w:sz="4" w:space="0" w:color="auto"/>
              <w:right w:val="single" w:sz="4" w:space="0" w:color="auto"/>
            </w:tcBorders>
          </w:tcPr>
          <w:p w14:paraId="69DD7DE0" w14:textId="77777777" w:rsidR="00103B4A" w:rsidRPr="009B4204" w:rsidRDefault="00103B4A" w:rsidP="00103B4A">
            <w:pPr>
              <w:spacing w:line="240" w:lineRule="auto"/>
              <w:jc w:val="center"/>
              <w:rPr>
                <w:rFonts w:ascii="Times New Roman" w:hAnsi="Times New Roman"/>
                <w:b/>
                <w:bCs/>
                <w:color w:val="000000"/>
                <w:sz w:val="22"/>
                <w:szCs w:val="22"/>
              </w:rPr>
            </w:pPr>
            <w:r w:rsidRPr="009B4204">
              <w:rPr>
                <w:rFonts w:ascii="Times New Roman" w:hAnsi="Times New Roman"/>
                <w:b/>
                <w:bCs/>
                <w:color w:val="000000"/>
                <w:sz w:val="22"/>
                <w:szCs w:val="22"/>
              </w:rPr>
              <w:t>Курская ТЭЦ- СЗР</w:t>
            </w:r>
          </w:p>
        </w:tc>
      </w:tr>
      <w:tr w:rsidR="00103B4A" w:rsidRPr="00956B3F" w14:paraId="7FFB2AAE" w14:textId="77777777" w:rsidTr="00103B4A">
        <w:trPr>
          <w:trHeight w:val="300"/>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48263B15"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Установленная тепловая мощность, в т.ч.</w:t>
            </w:r>
          </w:p>
        </w:tc>
        <w:tc>
          <w:tcPr>
            <w:tcW w:w="950" w:type="dxa"/>
            <w:tcBorders>
              <w:top w:val="nil"/>
              <w:left w:val="nil"/>
              <w:bottom w:val="single" w:sz="4" w:space="0" w:color="auto"/>
              <w:right w:val="single" w:sz="4" w:space="0" w:color="auto"/>
            </w:tcBorders>
            <w:shd w:val="clear" w:color="auto" w:fill="auto"/>
            <w:vAlign w:val="center"/>
            <w:hideMark/>
          </w:tcPr>
          <w:p w14:paraId="7DB55E4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noWrap/>
            <w:vAlign w:val="center"/>
            <w:hideMark/>
          </w:tcPr>
          <w:p w14:paraId="31EEDF34"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710</w:t>
            </w:r>
          </w:p>
        </w:tc>
        <w:tc>
          <w:tcPr>
            <w:tcW w:w="960" w:type="dxa"/>
            <w:tcBorders>
              <w:top w:val="nil"/>
              <w:left w:val="nil"/>
              <w:bottom w:val="single" w:sz="4" w:space="0" w:color="auto"/>
              <w:right w:val="single" w:sz="4" w:space="0" w:color="auto"/>
            </w:tcBorders>
            <w:shd w:val="clear" w:color="auto" w:fill="auto"/>
            <w:noWrap/>
            <w:vAlign w:val="center"/>
            <w:hideMark/>
          </w:tcPr>
          <w:p w14:paraId="33F588DC"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710</w:t>
            </w:r>
          </w:p>
        </w:tc>
        <w:tc>
          <w:tcPr>
            <w:tcW w:w="960" w:type="dxa"/>
            <w:tcBorders>
              <w:top w:val="nil"/>
              <w:left w:val="nil"/>
              <w:bottom w:val="single" w:sz="4" w:space="0" w:color="auto"/>
              <w:right w:val="single" w:sz="4" w:space="0" w:color="auto"/>
            </w:tcBorders>
            <w:shd w:val="clear" w:color="auto" w:fill="auto"/>
            <w:noWrap/>
            <w:vAlign w:val="center"/>
            <w:hideMark/>
          </w:tcPr>
          <w:p w14:paraId="6D9037E3"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710</w:t>
            </w:r>
          </w:p>
        </w:tc>
        <w:tc>
          <w:tcPr>
            <w:tcW w:w="1012" w:type="dxa"/>
            <w:tcBorders>
              <w:top w:val="nil"/>
              <w:left w:val="nil"/>
              <w:bottom w:val="single" w:sz="4" w:space="0" w:color="auto"/>
              <w:right w:val="single" w:sz="4" w:space="0" w:color="auto"/>
            </w:tcBorders>
            <w:shd w:val="clear" w:color="auto" w:fill="auto"/>
            <w:noWrap/>
            <w:vAlign w:val="center"/>
            <w:hideMark/>
          </w:tcPr>
          <w:p w14:paraId="50BCE2BF"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710</w:t>
            </w:r>
          </w:p>
        </w:tc>
        <w:tc>
          <w:tcPr>
            <w:tcW w:w="960" w:type="dxa"/>
            <w:tcBorders>
              <w:top w:val="nil"/>
              <w:left w:val="nil"/>
              <w:bottom w:val="single" w:sz="4" w:space="0" w:color="auto"/>
              <w:right w:val="single" w:sz="4" w:space="0" w:color="auto"/>
            </w:tcBorders>
            <w:shd w:val="clear" w:color="auto" w:fill="auto"/>
            <w:noWrap/>
            <w:vAlign w:val="center"/>
            <w:hideMark/>
          </w:tcPr>
          <w:p w14:paraId="795386C9"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710</w:t>
            </w:r>
          </w:p>
        </w:tc>
        <w:tc>
          <w:tcPr>
            <w:tcW w:w="960" w:type="dxa"/>
            <w:tcBorders>
              <w:top w:val="nil"/>
              <w:left w:val="nil"/>
              <w:bottom w:val="single" w:sz="4" w:space="0" w:color="auto"/>
              <w:right w:val="single" w:sz="4" w:space="0" w:color="auto"/>
            </w:tcBorders>
            <w:shd w:val="clear" w:color="auto" w:fill="auto"/>
            <w:noWrap/>
            <w:vAlign w:val="center"/>
            <w:hideMark/>
          </w:tcPr>
          <w:p w14:paraId="1466BF37"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710</w:t>
            </w:r>
          </w:p>
        </w:tc>
        <w:tc>
          <w:tcPr>
            <w:tcW w:w="960" w:type="dxa"/>
            <w:tcBorders>
              <w:top w:val="nil"/>
              <w:left w:val="nil"/>
              <w:bottom w:val="single" w:sz="4" w:space="0" w:color="auto"/>
              <w:right w:val="single" w:sz="4" w:space="0" w:color="auto"/>
            </w:tcBorders>
            <w:shd w:val="clear" w:color="auto" w:fill="auto"/>
            <w:noWrap/>
            <w:vAlign w:val="center"/>
            <w:hideMark/>
          </w:tcPr>
          <w:p w14:paraId="44C24D90"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710</w:t>
            </w:r>
          </w:p>
        </w:tc>
        <w:tc>
          <w:tcPr>
            <w:tcW w:w="1165" w:type="dxa"/>
            <w:tcBorders>
              <w:top w:val="nil"/>
              <w:left w:val="nil"/>
              <w:bottom w:val="single" w:sz="4" w:space="0" w:color="auto"/>
              <w:right w:val="single" w:sz="4" w:space="0" w:color="auto"/>
            </w:tcBorders>
            <w:shd w:val="clear" w:color="auto" w:fill="auto"/>
            <w:noWrap/>
            <w:vAlign w:val="center"/>
            <w:hideMark/>
          </w:tcPr>
          <w:p w14:paraId="6D266A12"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710</w:t>
            </w:r>
          </w:p>
        </w:tc>
        <w:tc>
          <w:tcPr>
            <w:tcW w:w="960" w:type="dxa"/>
            <w:tcBorders>
              <w:top w:val="nil"/>
              <w:left w:val="nil"/>
              <w:bottom w:val="single" w:sz="4" w:space="0" w:color="auto"/>
              <w:right w:val="single" w:sz="4" w:space="0" w:color="auto"/>
            </w:tcBorders>
            <w:shd w:val="clear" w:color="auto" w:fill="auto"/>
            <w:noWrap/>
            <w:vAlign w:val="center"/>
            <w:hideMark/>
          </w:tcPr>
          <w:p w14:paraId="75C02FCB"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710</w:t>
            </w:r>
          </w:p>
        </w:tc>
        <w:tc>
          <w:tcPr>
            <w:tcW w:w="1012" w:type="dxa"/>
            <w:tcBorders>
              <w:top w:val="nil"/>
              <w:left w:val="nil"/>
              <w:bottom w:val="single" w:sz="4" w:space="0" w:color="auto"/>
              <w:right w:val="single" w:sz="4" w:space="0" w:color="auto"/>
            </w:tcBorders>
            <w:shd w:val="clear" w:color="auto" w:fill="auto"/>
            <w:noWrap/>
            <w:vAlign w:val="center"/>
            <w:hideMark/>
          </w:tcPr>
          <w:p w14:paraId="68F6774E"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710</w:t>
            </w:r>
          </w:p>
        </w:tc>
        <w:tc>
          <w:tcPr>
            <w:tcW w:w="960" w:type="dxa"/>
            <w:tcBorders>
              <w:top w:val="nil"/>
              <w:left w:val="nil"/>
              <w:bottom w:val="single" w:sz="4" w:space="0" w:color="auto"/>
              <w:right w:val="single" w:sz="4" w:space="0" w:color="auto"/>
            </w:tcBorders>
            <w:shd w:val="clear" w:color="auto" w:fill="auto"/>
            <w:noWrap/>
            <w:vAlign w:val="center"/>
            <w:hideMark/>
          </w:tcPr>
          <w:p w14:paraId="524BCF37"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710</w:t>
            </w:r>
          </w:p>
        </w:tc>
        <w:tc>
          <w:tcPr>
            <w:tcW w:w="1012" w:type="dxa"/>
            <w:tcBorders>
              <w:top w:val="nil"/>
              <w:left w:val="nil"/>
              <w:bottom w:val="single" w:sz="4" w:space="0" w:color="auto"/>
              <w:right w:val="single" w:sz="4" w:space="0" w:color="auto"/>
            </w:tcBorders>
            <w:shd w:val="clear" w:color="auto" w:fill="auto"/>
            <w:noWrap/>
            <w:vAlign w:val="center"/>
            <w:hideMark/>
          </w:tcPr>
          <w:p w14:paraId="41594FB1"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710</w:t>
            </w:r>
          </w:p>
        </w:tc>
        <w:tc>
          <w:tcPr>
            <w:tcW w:w="960" w:type="dxa"/>
            <w:tcBorders>
              <w:top w:val="nil"/>
              <w:left w:val="nil"/>
              <w:bottom w:val="single" w:sz="4" w:space="0" w:color="auto"/>
              <w:right w:val="single" w:sz="4" w:space="0" w:color="auto"/>
            </w:tcBorders>
            <w:shd w:val="clear" w:color="auto" w:fill="auto"/>
            <w:noWrap/>
            <w:vAlign w:val="center"/>
            <w:hideMark/>
          </w:tcPr>
          <w:p w14:paraId="1A53038F"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710</w:t>
            </w:r>
          </w:p>
        </w:tc>
        <w:tc>
          <w:tcPr>
            <w:tcW w:w="960" w:type="dxa"/>
            <w:tcBorders>
              <w:top w:val="nil"/>
              <w:left w:val="nil"/>
              <w:bottom w:val="single" w:sz="4" w:space="0" w:color="auto"/>
              <w:right w:val="single" w:sz="4" w:space="0" w:color="auto"/>
            </w:tcBorders>
            <w:shd w:val="clear" w:color="auto" w:fill="auto"/>
            <w:noWrap/>
            <w:vAlign w:val="center"/>
            <w:hideMark/>
          </w:tcPr>
          <w:p w14:paraId="7DBC38A5"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710</w:t>
            </w:r>
          </w:p>
        </w:tc>
        <w:tc>
          <w:tcPr>
            <w:tcW w:w="889" w:type="dxa"/>
            <w:tcBorders>
              <w:top w:val="nil"/>
              <w:left w:val="nil"/>
              <w:bottom w:val="single" w:sz="4" w:space="0" w:color="auto"/>
              <w:right w:val="single" w:sz="4" w:space="0" w:color="auto"/>
            </w:tcBorders>
            <w:shd w:val="clear" w:color="auto" w:fill="auto"/>
            <w:vAlign w:val="center"/>
          </w:tcPr>
          <w:p w14:paraId="38D61EE2"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710</w:t>
            </w:r>
          </w:p>
        </w:tc>
        <w:tc>
          <w:tcPr>
            <w:tcW w:w="889" w:type="dxa"/>
            <w:tcBorders>
              <w:top w:val="nil"/>
              <w:left w:val="nil"/>
              <w:bottom w:val="single" w:sz="4" w:space="0" w:color="auto"/>
              <w:right w:val="single" w:sz="4" w:space="0" w:color="auto"/>
            </w:tcBorders>
            <w:shd w:val="clear" w:color="auto" w:fill="auto"/>
            <w:vAlign w:val="center"/>
          </w:tcPr>
          <w:p w14:paraId="096B9135"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710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E4E34"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710</w:t>
            </w:r>
          </w:p>
        </w:tc>
      </w:tr>
      <w:tr w:rsidR="00103B4A" w:rsidRPr="00956B3F" w14:paraId="1DB77591" w14:textId="77777777" w:rsidTr="00103B4A">
        <w:trPr>
          <w:trHeight w:val="300"/>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61A156E9"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 отборы паровых турбин, в т.ч.</w:t>
            </w:r>
          </w:p>
        </w:tc>
        <w:tc>
          <w:tcPr>
            <w:tcW w:w="950" w:type="dxa"/>
            <w:tcBorders>
              <w:top w:val="nil"/>
              <w:left w:val="nil"/>
              <w:bottom w:val="single" w:sz="4" w:space="0" w:color="auto"/>
              <w:right w:val="single" w:sz="4" w:space="0" w:color="auto"/>
            </w:tcBorders>
            <w:shd w:val="clear" w:color="auto" w:fill="auto"/>
            <w:vAlign w:val="center"/>
            <w:hideMark/>
          </w:tcPr>
          <w:p w14:paraId="059012AC"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032904CA"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c>
          <w:tcPr>
            <w:tcW w:w="960" w:type="dxa"/>
            <w:tcBorders>
              <w:top w:val="nil"/>
              <w:left w:val="nil"/>
              <w:bottom w:val="single" w:sz="4" w:space="0" w:color="auto"/>
              <w:right w:val="single" w:sz="4" w:space="0" w:color="auto"/>
            </w:tcBorders>
            <w:shd w:val="clear" w:color="auto" w:fill="auto"/>
            <w:vAlign w:val="center"/>
            <w:hideMark/>
          </w:tcPr>
          <w:p w14:paraId="57A9649E"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c>
          <w:tcPr>
            <w:tcW w:w="960" w:type="dxa"/>
            <w:tcBorders>
              <w:top w:val="nil"/>
              <w:left w:val="nil"/>
              <w:bottom w:val="single" w:sz="4" w:space="0" w:color="auto"/>
              <w:right w:val="single" w:sz="4" w:space="0" w:color="auto"/>
            </w:tcBorders>
            <w:shd w:val="clear" w:color="auto" w:fill="auto"/>
            <w:vAlign w:val="center"/>
            <w:hideMark/>
          </w:tcPr>
          <w:p w14:paraId="1885D3D3"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c>
          <w:tcPr>
            <w:tcW w:w="1012" w:type="dxa"/>
            <w:tcBorders>
              <w:top w:val="nil"/>
              <w:left w:val="nil"/>
              <w:bottom w:val="single" w:sz="4" w:space="0" w:color="auto"/>
              <w:right w:val="single" w:sz="4" w:space="0" w:color="auto"/>
            </w:tcBorders>
            <w:shd w:val="clear" w:color="auto" w:fill="auto"/>
            <w:vAlign w:val="center"/>
            <w:hideMark/>
          </w:tcPr>
          <w:p w14:paraId="611C08A3"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c>
          <w:tcPr>
            <w:tcW w:w="960" w:type="dxa"/>
            <w:tcBorders>
              <w:top w:val="nil"/>
              <w:left w:val="nil"/>
              <w:bottom w:val="single" w:sz="4" w:space="0" w:color="auto"/>
              <w:right w:val="single" w:sz="4" w:space="0" w:color="auto"/>
            </w:tcBorders>
            <w:shd w:val="clear" w:color="auto" w:fill="auto"/>
            <w:vAlign w:val="center"/>
            <w:hideMark/>
          </w:tcPr>
          <w:p w14:paraId="0B843DE5"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c>
          <w:tcPr>
            <w:tcW w:w="960" w:type="dxa"/>
            <w:tcBorders>
              <w:top w:val="nil"/>
              <w:left w:val="nil"/>
              <w:bottom w:val="single" w:sz="4" w:space="0" w:color="auto"/>
              <w:right w:val="single" w:sz="4" w:space="0" w:color="auto"/>
            </w:tcBorders>
            <w:shd w:val="clear" w:color="auto" w:fill="auto"/>
            <w:vAlign w:val="center"/>
            <w:hideMark/>
          </w:tcPr>
          <w:p w14:paraId="6B472426"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c>
          <w:tcPr>
            <w:tcW w:w="960" w:type="dxa"/>
            <w:tcBorders>
              <w:top w:val="nil"/>
              <w:left w:val="nil"/>
              <w:bottom w:val="single" w:sz="4" w:space="0" w:color="auto"/>
              <w:right w:val="single" w:sz="4" w:space="0" w:color="auto"/>
            </w:tcBorders>
            <w:shd w:val="clear" w:color="auto" w:fill="auto"/>
            <w:vAlign w:val="center"/>
            <w:hideMark/>
          </w:tcPr>
          <w:p w14:paraId="2342BB3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c>
          <w:tcPr>
            <w:tcW w:w="1165" w:type="dxa"/>
            <w:tcBorders>
              <w:top w:val="nil"/>
              <w:left w:val="nil"/>
              <w:bottom w:val="single" w:sz="4" w:space="0" w:color="auto"/>
              <w:right w:val="single" w:sz="4" w:space="0" w:color="auto"/>
            </w:tcBorders>
            <w:shd w:val="clear" w:color="auto" w:fill="auto"/>
            <w:vAlign w:val="center"/>
            <w:hideMark/>
          </w:tcPr>
          <w:p w14:paraId="52151F1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c>
          <w:tcPr>
            <w:tcW w:w="960" w:type="dxa"/>
            <w:tcBorders>
              <w:top w:val="nil"/>
              <w:left w:val="nil"/>
              <w:bottom w:val="single" w:sz="4" w:space="0" w:color="auto"/>
              <w:right w:val="single" w:sz="4" w:space="0" w:color="auto"/>
            </w:tcBorders>
            <w:shd w:val="clear" w:color="auto" w:fill="auto"/>
            <w:vAlign w:val="center"/>
            <w:hideMark/>
          </w:tcPr>
          <w:p w14:paraId="0F56CE10"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c>
          <w:tcPr>
            <w:tcW w:w="1012" w:type="dxa"/>
            <w:tcBorders>
              <w:top w:val="nil"/>
              <w:left w:val="nil"/>
              <w:bottom w:val="single" w:sz="4" w:space="0" w:color="auto"/>
              <w:right w:val="single" w:sz="4" w:space="0" w:color="auto"/>
            </w:tcBorders>
            <w:shd w:val="clear" w:color="auto" w:fill="auto"/>
            <w:vAlign w:val="center"/>
            <w:hideMark/>
          </w:tcPr>
          <w:p w14:paraId="102BF656"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c>
          <w:tcPr>
            <w:tcW w:w="960" w:type="dxa"/>
            <w:tcBorders>
              <w:top w:val="nil"/>
              <w:left w:val="nil"/>
              <w:bottom w:val="single" w:sz="4" w:space="0" w:color="auto"/>
              <w:right w:val="single" w:sz="4" w:space="0" w:color="auto"/>
            </w:tcBorders>
            <w:shd w:val="clear" w:color="auto" w:fill="auto"/>
            <w:vAlign w:val="center"/>
            <w:hideMark/>
          </w:tcPr>
          <w:p w14:paraId="0195EF67"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c>
          <w:tcPr>
            <w:tcW w:w="1012" w:type="dxa"/>
            <w:tcBorders>
              <w:top w:val="nil"/>
              <w:left w:val="nil"/>
              <w:bottom w:val="single" w:sz="4" w:space="0" w:color="auto"/>
              <w:right w:val="single" w:sz="4" w:space="0" w:color="auto"/>
            </w:tcBorders>
            <w:shd w:val="clear" w:color="auto" w:fill="auto"/>
            <w:vAlign w:val="center"/>
            <w:hideMark/>
          </w:tcPr>
          <w:p w14:paraId="700DF1B2"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c>
          <w:tcPr>
            <w:tcW w:w="960" w:type="dxa"/>
            <w:tcBorders>
              <w:top w:val="nil"/>
              <w:left w:val="nil"/>
              <w:bottom w:val="single" w:sz="4" w:space="0" w:color="auto"/>
              <w:right w:val="single" w:sz="4" w:space="0" w:color="auto"/>
            </w:tcBorders>
            <w:shd w:val="clear" w:color="auto" w:fill="auto"/>
            <w:vAlign w:val="center"/>
            <w:hideMark/>
          </w:tcPr>
          <w:p w14:paraId="61FE2B1B"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c>
          <w:tcPr>
            <w:tcW w:w="960" w:type="dxa"/>
            <w:tcBorders>
              <w:top w:val="nil"/>
              <w:left w:val="nil"/>
              <w:bottom w:val="single" w:sz="4" w:space="0" w:color="auto"/>
              <w:right w:val="single" w:sz="4" w:space="0" w:color="auto"/>
            </w:tcBorders>
            <w:shd w:val="clear" w:color="auto" w:fill="auto"/>
            <w:vAlign w:val="center"/>
            <w:hideMark/>
          </w:tcPr>
          <w:p w14:paraId="6EC89055"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c>
          <w:tcPr>
            <w:tcW w:w="889" w:type="dxa"/>
            <w:tcBorders>
              <w:top w:val="nil"/>
              <w:left w:val="nil"/>
              <w:bottom w:val="single" w:sz="4" w:space="0" w:color="auto"/>
              <w:right w:val="single" w:sz="4" w:space="0" w:color="auto"/>
            </w:tcBorders>
            <w:shd w:val="clear" w:color="auto" w:fill="auto"/>
            <w:vAlign w:val="center"/>
          </w:tcPr>
          <w:p w14:paraId="1F5611CE"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c>
          <w:tcPr>
            <w:tcW w:w="889" w:type="dxa"/>
            <w:tcBorders>
              <w:top w:val="nil"/>
              <w:left w:val="nil"/>
              <w:bottom w:val="single" w:sz="4" w:space="0" w:color="auto"/>
              <w:right w:val="single" w:sz="4" w:space="0" w:color="auto"/>
            </w:tcBorders>
            <w:shd w:val="clear" w:color="auto" w:fill="auto"/>
            <w:vAlign w:val="center"/>
          </w:tcPr>
          <w:p w14:paraId="43F5C84E"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22237"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r>
      <w:tr w:rsidR="00103B4A" w:rsidRPr="00956B3F" w14:paraId="46E4838B" w14:textId="77777777" w:rsidTr="00103B4A">
        <w:trPr>
          <w:trHeight w:val="300"/>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2226107F"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производственных параметров</w:t>
            </w:r>
          </w:p>
        </w:tc>
        <w:tc>
          <w:tcPr>
            <w:tcW w:w="950" w:type="dxa"/>
            <w:tcBorders>
              <w:top w:val="nil"/>
              <w:left w:val="nil"/>
              <w:bottom w:val="single" w:sz="4" w:space="0" w:color="auto"/>
              <w:right w:val="single" w:sz="4" w:space="0" w:color="auto"/>
            </w:tcBorders>
            <w:shd w:val="clear" w:color="auto" w:fill="auto"/>
            <w:vAlign w:val="center"/>
            <w:hideMark/>
          </w:tcPr>
          <w:p w14:paraId="2953A34B"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08AC2ED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508DC99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6A7B9DB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235F4D7A"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1A2C17CA"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28996B63"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20B987F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65" w:type="dxa"/>
            <w:tcBorders>
              <w:top w:val="nil"/>
              <w:left w:val="nil"/>
              <w:bottom w:val="single" w:sz="4" w:space="0" w:color="auto"/>
              <w:right w:val="single" w:sz="4" w:space="0" w:color="auto"/>
            </w:tcBorders>
            <w:shd w:val="clear" w:color="auto" w:fill="auto"/>
            <w:vAlign w:val="center"/>
            <w:hideMark/>
          </w:tcPr>
          <w:p w14:paraId="08A2B24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649E1E90"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2107732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35DA384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0FAEA93C"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3A9F0C4F"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02A7FE4E"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89" w:type="dxa"/>
            <w:tcBorders>
              <w:top w:val="nil"/>
              <w:left w:val="nil"/>
              <w:bottom w:val="single" w:sz="4" w:space="0" w:color="auto"/>
              <w:right w:val="single" w:sz="4" w:space="0" w:color="auto"/>
            </w:tcBorders>
            <w:shd w:val="clear" w:color="auto" w:fill="auto"/>
            <w:vAlign w:val="center"/>
          </w:tcPr>
          <w:p w14:paraId="01D3B461"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89" w:type="dxa"/>
            <w:tcBorders>
              <w:top w:val="nil"/>
              <w:left w:val="nil"/>
              <w:bottom w:val="single" w:sz="4" w:space="0" w:color="auto"/>
              <w:right w:val="single" w:sz="4" w:space="0" w:color="auto"/>
            </w:tcBorders>
            <w:shd w:val="clear" w:color="auto" w:fill="auto"/>
            <w:vAlign w:val="center"/>
          </w:tcPr>
          <w:p w14:paraId="31BBB001"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BDAC6"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r>
      <w:tr w:rsidR="00103B4A" w:rsidRPr="00956B3F" w14:paraId="6306F9EB" w14:textId="77777777" w:rsidTr="00103B4A">
        <w:trPr>
          <w:trHeight w:val="300"/>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47974C61"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теплофикационные</w:t>
            </w:r>
          </w:p>
        </w:tc>
        <w:tc>
          <w:tcPr>
            <w:tcW w:w="950" w:type="dxa"/>
            <w:tcBorders>
              <w:top w:val="nil"/>
              <w:left w:val="nil"/>
              <w:bottom w:val="single" w:sz="4" w:space="0" w:color="auto"/>
              <w:right w:val="single" w:sz="4" w:space="0" w:color="auto"/>
            </w:tcBorders>
            <w:shd w:val="clear" w:color="auto" w:fill="auto"/>
            <w:vAlign w:val="center"/>
            <w:hideMark/>
          </w:tcPr>
          <w:p w14:paraId="1259F9C3"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20CF5D1F"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4E343957"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4488989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4752DED4"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513B3C2A"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687FE63B"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0DB05082"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65" w:type="dxa"/>
            <w:tcBorders>
              <w:top w:val="nil"/>
              <w:left w:val="nil"/>
              <w:bottom w:val="single" w:sz="4" w:space="0" w:color="auto"/>
              <w:right w:val="single" w:sz="4" w:space="0" w:color="auto"/>
            </w:tcBorders>
            <w:shd w:val="clear" w:color="auto" w:fill="auto"/>
            <w:vAlign w:val="center"/>
            <w:hideMark/>
          </w:tcPr>
          <w:p w14:paraId="400D545B"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5A6A0BB0"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314F369B"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46EE9FB7"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4B720D4A"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7174B99B"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26015477"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89" w:type="dxa"/>
            <w:tcBorders>
              <w:top w:val="nil"/>
              <w:left w:val="nil"/>
              <w:bottom w:val="single" w:sz="4" w:space="0" w:color="auto"/>
              <w:right w:val="single" w:sz="4" w:space="0" w:color="auto"/>
            </w:tcBorders>
            <w:shd w:val="clear" w:color="auto" w:fill="auto"/>
            <w:vAlign w:val="center"/>
          </w:tcPr>
          <w:p w14:paraId="1C12151A"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89" w:type="dxa"/>
            <w:tcBorders>
              <w:top w:val="nil"/>
              <w:left w:val="nil"/>
              <w:bottom w:val="single" w:sz="4" w:space="0" w:color="auto"/>
              <w:right w:val="single" w:sz="4" w:space="0" w:color="auto"/>
            </w:tcBorders>
            <w:shd w:val="clear" w:color="auto" w:fill="auto"/>
            <w:vAlign w:val="center"/>
          </w:tcPr>
          <w:p w14:paraId="7CC03EF0"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B7BB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r>
      <w:tr w:rsidR="00103B4A" w:rsidRPr="00956B3F" w14:paraId="1370DF6B" w14:textId="77777777" w:rsidTr="00103B4A">
        <w:trPr>
          <w:trHeight w:val="300"/>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1DAE9ABE"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котлы утилизаторы</w:t>
            </w:r>
          </w:p>
        </w:tc>
        <w:tc>
          <w:tcPr>
            <w:tcW w:w="950" w:type="dxa"/>
            <w:tcBorders>
              <w:top w:val="nil"/>
              <w:left w:val="nil"/>
              <w:bottom w:val="single" w:sz="4" w:space="0" w:color="auto"/>
              <w:right w:val="single" w:sz="4" w:space="0" w:color="auto"/>
            </w:tcBorders>
            <w:shd w:val="clear" w:color="auto" w:fill="auto"/>
            <w:vAlign w:val="center"/>
            <w:hideMark/>
          </w:tcPr>
          <w:p w14:paraId="4E7333DA"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34992151"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c>
          <w:tcPr>
            <w:tcW w:w="960" w:type="dxa"/>
            <w:tcBorders>
              <w:top w:val="nil"/>
              <w:left w:val="nil"/>
              <w:bottom w:val="single" w:sz="4" w:space="0" w:color="auto"/>
              <w:right w:val="single" w:sz="4" w:space="0" w:color="auto"/>
            </w:tcBorders>
            <w:shd w:val="clear" w:color="auto" w:fill="auto"/>
            <w:vAlign w:val="center"/>
            <w:hideMark/>
          </w:tcPr>
          <w:p w14:paraId="719FE236"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c>
          <w:tcPr>
            <w:tcW w:w="960" w:type="dxa"/>
            <w:tcBorders>
              <w:top w:val="nil"/>
              <w:left w:val="nil"/>
              <w:bottom w:val="single" w:sz="4" w:space="0" w:color="auto"/>
              <w:right w:val="single" w:sz="4" w:space="0" w:color="auto"/>
            </w:tcBorders>
            <w:shd w:val="clear" w:color="auto" w:fill="auto"/>
            <w:vAlign w:val="center"/>
            <w:hideMark/>
          </w:tcPr>
          <w:p w14:paraId="1DB61DE4"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c>
          <w:tcPr>
            <w:tcW w:w="1012" w:type="dxa"/>
            <w:tcBorders>
              <w:top w:val="nil"/>
              <w:left w:val="nil"/>
              <w:bottom w:val="single" w:sz="4" w:space="0" w:color="auto"/>
              <w:right w:val="single" w:sz="4" w:space="0" w:color="auto"/>
            </w:tcBorders>
            <w:shd w:val="clear" w:color="auto" w:fill="auto"/>
            <w:vAlign w:val="center"/>
            <w:hideMark/>
          </w:tcPr>
          <w:p w14:paraId="6EA5796F"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c>
          <w:tcPr>
            <w:tcW w:w="960" w:type="dxa"/>
            <w:tcBorders>
              <w:top w:val="nil"/>
              <w:left w:val="nil"/>
              <w:bottom w:val="single" w:sz="4" w:space="0" w:color="auto"/>
              <w:right w:val="single" w:sz="4" w:space="0" w:color="auto"/>
            </w:tcBorders>
            <w:shd w:val="clear" w:color="auto" w:fill="auto"/>
            <w:vAlign w:val="center"/>
            <w:hideMark/>
          </w:tcPr>
          <w:p w14:paraId="5D308DB6"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c>
          <w:tcPr>
            <w:tcW w:w="960" w:type="dxa"/>
            <w:tcBorders>
              <w:top w:val="nil"/>
              <w:left w:val="nil"/>
              <w:bottom w:val="single" w:sz="4" w:space="0" w:color="auto"/>
              <w:right w:val="single" w:sz="4" w:space="0" w:color="auto"/>
            </w:tcBorders>
            <w:shd w:val="clear" w:color="auto" w:fill="auto"/>
            <w:vAlign w:val="center"/>
            <w:hideMark/>
          </w:tcPr>
          <w:p w14:paraId="2AB958A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c>
          <w:tcPr>
            <w:tcW w:w="960" w:type="dxa"/>
            <w:tcBorders>
              <w:top w:val="nil"/>
              <w:left w:val="nil"/>
              <w:bottom w:val="single" w:sz="4" w:space="0" w:color="auto"/>
              <w:right w:val="single" w:sz="4" w:space="0" w:color="auto"/>
            </w:tcBorders>
            <w:shd w:val="clear" w:color="auto" w:fill="auto"/>
            <w:vAlign w:val="center"/>
            <w:hideMark/>
          </w:tcPr>
          <w:p w14:paraId="238B0132"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c>
          <w:tcPr>
            <w:tcW w:w="1165" w:type="dxa"/>
            <w:tcBorders>
              <w:top w:val="nil"/>
              <w:left w:val="nil"/>
              <w:bottom w:val="single" w:sz="4" w:space="0" w:color="auto"/>
              <w:right w:val="single" w:sz="4" w:space="0" w:color="auto"/>
            </w:tcBorders>
            <w:shd w:val="clear" w:color="auto" w:fill="auto"/>
            <w:vAlign w:val="center"/>
            <w:hideMark/>
          </w:tcPr>
          <w:p w14:paraId="26B99EA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c>
          <w:tcPr>
            <w:tcW w:w="960" w:type="dxa"/>
            <w:tcBorders>
              <w:top w:val="nil"/>
              <w:left w:val="nil"/>
              <w:bottom w:val="single" w:sz="4" w:space="0" w:color="auto"/>
              <w:right w:val="single" w:sz="4" w:space="0" w:color="auto"/>
            </w:tcBorders>
            <w:shd w:val="clear" w:color="auto" w:fill="auto"/>
            <w:vAlign w:val="center"/>
            <w:hideMark/>
          </w:tcPr>
          <w:p w14:paraId="3A091F93"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c>
          <w:tcPr>
            <w:tcW w:w="1012" w:type="dxa"/>
            <w:tcBorders>
              <w:top w:val="nil"/>
              <w:left w:val="nil"/>
              <w:bottom w:val="single" w:sz="4" w:space="0" w:color="auto"/>
              <w:right w:val="single" w:sz="4" w:space="0" w:color="auto"/>
            </w:tcBorders>
            <w:shd w:val="clear" w:color="auto" w:fill="auto"/>
            <w:vAlign w:val="center"/>
            <w:hideMark/>
          </w:tcPr>
          <w:p w14:paraId="0B0D243F"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c>
          <w:tcPr>
            <w:tcW w:w="960" w:type="dxa"/>
            <w:tcBorders>
              <w:top w:val="nil"/>
              <w:left w:val="nil"/>
              <w:bottom w:val="single" w:sz="4" w:space="0" w:color="auto"/>
              <w:right w:val="single" w:sz="4" w:space="0" w:color="auto"/>
            </w:tcBorders>
            <w:shd w:val="clear" w:color="auto" w:fill="auto"/>
            <w:vAlign w:val="center"/>
            <w:hideMark/>
          </w:tcPr>
          <w:p w14:paraId="12343033"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c>
          <w:tcPr>
            <w:tcW w:w="1012" w:type="dxa"/>
            <w:tcBorders>
              <w:top w:val="nil"/>
              <w:left w:val="nil"/>
              <w:bottom w:val="single" w:sz="4" w:space="0" w:color="auto"/>
              <w:right w:val="single" w:sz="4" w:space="0" w:color="auto"/>
            </w:tcBorders>
            <w:shd w:val="clear" w:color="auto" w:fill="auto"/>
            <w:vAlign w:val="center"/>
            <w:hideMark/>
          </w:tcPr>
          <w:p w14:paraId="7729C78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c>
          <w:tcPr>
            <w:tcW w:w="960" w:type="dxa"/>
            <w:tcBorders>
              <w:top w:val="nil"/>
              <w:left w:val="nil"/>
              <w:bottom w:val="single" w:sz="4" w:space="0" w:color="auto"/>
              <w:right w:val="single" w:sz="4" w:space="0" w:color="auto"/>
            </w:tcBorders>
            <w:shd w:val="clear" w:color="auto" w:fill="auto"/>
            <w:vAlign w:val="center"/>
            <w:hideMark/>
          </w:tcPr>
          <w:p w14:paraId="18D960D0"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c>
          <w:tcPr>
            <w:tcW w:w="960" w:type="dxa"/>
            <w:tcBorders>
              <w:top w:val="nil"/>
              <w:left w:val="nil"/>
              <w:bottom w:val="single" w:sz="4" w:space="0" w:color="auto"/>
              <w:right w:val="single" w:sz="4" w:space="0" w:color="auto"/>
            </w:tcBorders>
            <w:shd w:val="clear" w:color="auto" w:fill="auto"/>
            <w:vAlign w:val="center"/>
            <w:hideMark/>
          </w:tcPr>
          <w:p w14:paraId="6663D750"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c>
          <w:tcPr>
            <w:tcW w:w="889" w:type="dxa"/>
            <w:tcBorders>
              <w:top w:val="nil"/>
              <w:left w:val="nil"/>
              <w:bottom w:val="single" w:sz="4" w:space="0" w:color="auto"/>
              <w:right w:val="single" w:sz="4" w:space="0" w:color="auto"/>
            </w:tcBorders>
            <w:shd w:val="clear" w:color="auto" w:fill="auto"/>
            <w:vAlign w:val="center"/>
          </w:tcPr>
          <w:p w14:paraId="1F480A6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c>
          <w:tcPr>
            <w:tcW w:w="889" w:type="dxa"/>
            <w:tcBorders>
              <w:top w:val="nil"/>
              <w:left w:val="nil"/>
              <w:bottom w:val="single" w:sz="4" w:space="0" w:color="auto"/>
              <w:right w:val="single" w:sz="4" w:space="0" w:color="auto"/>
            </w:tcBorders>
            <w:shd w:val="clear" w:color="auto" w:fill="auto"/>
            <w:vAlign w:val="center"/>
          </w:tcPr>
          <w:p w14:paraId="29C3F24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3487E"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82</w:t>
            </w:r>
          </w:p>
        </w:tc>
      </w:tr>
      <w:tr w:rsidR="00103B4A" w:rsidRPr="00956B3F" w14:paraId="486895CB" w14:textId="77777777" w:rsidTr="00103B4A">
        <w:trPr>
          <w:trHeight w:val="300"/>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6C37D6F2"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РОУ</w:t>
            </w:r>
          </w:p>
        </w:tc>
        <w:tc>
          <w:tcPr>
            <w:tcW w:w="950" w:type="dxa"/>
            <w:tcBorders>
              <w:top w:val="nil"/>
              <w:left w:val="nil"/>
              <w:bottom w:val="single" w:sz="4" w:space="0" w:color="auto"/>
              <w:right w:val="single" w:sz="4" w:space="0" w:color="auto"/>
            </w:tcBorders>
            <w:shd w:val="clear" w:color="auto" w:fill="auto"/>
            <w:vAlign w:val="center"/>
            <w:hideMark/>
          </w:tcPr>
          <w:p w14:paraId="353E0244"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26E9CA63"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28</w:t>
            </w:r>
          </w:p>
        </w:tc>
        <w:tc>
          <w:tcPr>
            <w:tcW w:w="960" w:type="dxa"/>
            <w:tcBorders>
              <w:top w:val="nil"/>
              <w:left w:val="nil"/>
              <w:bottom w:val="single" w:sz="4" w:space="0" w:color="auto"/>
              <w:right w:val="single" w:sz="4" w:space="0" w:color="auto"/>
            </w:tcBorders>
            <w:shd w:val="clear" w:color="auto" w:fill="auto"/>
            <w:vAlign w:val="center"/>
            <w:hideMark/>
          </w:tcPr>
          <w:p w14:paraId="72061014"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28</w:t>
            </w:r>
          </w:p>
        </w:tc>
        <w:tc>
          <w:tcPr>
            <w:tcW w:w="960" w:type="dxa"/>
            <w:tcBorders>
              <w:top w:val="nil"/>
              <w:left w:val="nil"/>
              <w:bottom w:val="single" w:sz="4" w:space="0" w:color="auto"/>
              <w:right w:val="single" w:sz="4" w:space="0" w:color="auto"/>
            </w:tcBorders>
            <w:shd w:val="clear" w:color="auto" w:fill="auto"/>
            <w:vAlign w:val="center"/>
            <w:hideMark/>
          </w:tcPr>
          <w:p w14:paraId="6DA3C07B"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28</w:t>
            </w:r>
          </w:p>
        </w:tc>
        <w:tc>
          <w:tcPr>
            <w:tcW w:w="1012" w:type="dxa"/>
            <w:tcBorders>
              <w:top w:val="nil"/>
              <w:left w:val="nil"/>
              <w:bottom w:val="single" w:sz="4" w:space="0" w:color="auto"/>
              <w:right w:val="single" w:sz="4" w:space="0" w:color="auto"/>
            </w:tcBorders>
            <w:shd w:val="clear" w:color="auto" w:fill="auto"/>
            <w:vAlign w:val="center"/>
            <w:hideMark/>
          </w:tcPr>
          <w:p w14:paraId="3E1C1A35"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28</w:t>
            </w:r>
          </w:p>
        </w:tc>
        <w:tc>
          <w:tcPr>
            <w:tcW w:w="960" w:type="dxa"/>
            <w:tcBorders>
              <w:top w:val="nil"/>
              <w:left w:val="nil"/>
              <w:bottom w:val="single" w:sz="4" w:space="0" w:color="auto"/>
              <w:right w:val="single" w:sz="4" w:space="0" w:color="auto"/>
            </w:tcBorders>
            <w:shd w:val="clear" w:color="auto" w:fill="auto"/>
            <w:vAlign w:val="center"/>
            <w:hideMark/>
          </w:tcPr>
          <w:p w14:paraId="57262FE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28</w:t>
            </w:r>
          </w:p>
        </w:tc>
        <w:tc>
          <w:tcPr>
            <w:tcW w:w="960" w:type="dxa"/>
            <w:tcBorders>
              <w:top w:val="nil"/>
              <w:left w:val="nil"/>
              <w:bottom w:val="single" w:sz="4" w:space="0" w:color="auto"/>
              <w:right w:val="single" w:sz="4" w:space="0" w:color="auto"/>
            </w:tcBorders>
            <w:shd w:val="clear" w:color="auto" w:fill="auto"/>
            <w:vAlign w:val="center"/>
            <w:hideMark/>
          </w:tcPr>
          <w:p w14:paraId="6F08AA26"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28</w:t>
            </w:r>
          </w:p>
        </w:tc>
        <w:tc>
          <w:tcPr>
            <w:tcW w:w="960" w:type="dxa"/>
            <w:tcBorders>
              <w:top w:val="nil"/>
              <w:left w:val="nil"/>
              <w:bottom w:val="single" w:sz="4" w:space="0" w:color="auto"/>
              <w:right w:val="single" w:sz="4" w:space="0" w:color="auto"/>
            </w:tcBorders>
            <w:shd w:val="clear" w:color="auto" w:fill="auto"/>
            <w:vAlign w:val="center"/>
            <w:hideMark/>
          </w:tcPr>
          <w:p w14:paraId="3A746FF6"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28</w:t>
            </w:r>
          </w:p>
        </w:tc>
        <w:tc>
          <w:tcPr>
            <w:tcW w:w="1165" w:type="dxa"/>
            <w:tcBorders>
              <w:top w:val="nil"/>
              <w:left w:val="nil"/>
              <w:bottom w:val="single" w:sz="4" w:space="0" w:color="auto"/>
              <w:right w:val="single" w:sz="4" w:space="0" w:color="auto"/>
            </w:tcBorders>
            <w:shd w:val="clear" w:color="auto" w:fill="auto"/>
            <w:vAlign w:val="center"/>
            <w:hideMark/>
          </w:tcPr>
          <w:p w14:paraId="1FF80976"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28</w:t>
            </w:r>
          </w:p>
        </w:tc>
        <w:tc>
          <w:tcPr>
            <w:tcW w:w="960" w:type="dxa"/>
            <w:tcBorders>
              <w:top w:val="nil"/>
              <w:left w:val="nil"/>
              <w:bottom w:val="single" w:sz="4" w:space="0" w:color="auto"/>
              <w:right w:val="single" w:sz="4" w:space="0" w:color="auto"/>
            </w:tcBorders>
            <w:shd w:val="clear" w:color="auto" w:fill="auto"/>
            <w:vAlign w:val="center"/>
            <w:hideMark/>
          </w:tcPr>
          <w:p w14:paraId="098FA639"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28</w:t>
            </w:r>
          </w:p>
        </w:tc>
        <w:tc>
          <w:tcPr>
            <w:tcW w:w="1012" w:type="dxa"/>
            <w:tcBorders>
              <w:top w:val="nil"/>
              <w:left w:val="nil"/>
              <w:bottom w:val="single" w:sz="4" w:space="0" w:color="auto"/>
              <w:right w:val="single" w:sz="4" w:space="0" w:color="auto"/>
            </w:tcBorders>
            <w:shd w:val="clear" w:color="auto" w:fill="auto"/>
            <w:vAlign w:val="center"/>
            <w:hideMark/>
          </w:tcPr>
          <w:p w14:paraId="66E88E94"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28</w:t>
            </w:r>
          </w:p>
        </w:tc>
        <w:tc>
          <w:tcPr>
            <w:tcW w:w="960" w:type="dxa"/>
            <w:tcBorders>
              <w:top w:val="nil"/>
              <w:left w:val="nil"/>
              <w:bottom w:val="single" w:sz="4" w:space="0" w:color="auto"/>
              <w:right w:val="single" w:sz="4" w:space="0" w:color="auto"/>
            </w:tcBorders>
            <w:shd w:val="clear" w:color="auto" w:fill="auto"/>
            <w:vAlign w:val="center"/>
            <w:hideMark/>
          </w:tcPr>
          <w:p w14:paraId="02B2B49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28</w:t>
            </w:r>
          </w:p>
        </w:tc>
        <w:tc>
          <w:tcPr>
            <w:tcW w:w="1012" w:type="dxa"/>
            <w:tcBorders>
              <w:top w:val="nil"/>
              <w:left w:val="nil"/>
              <w:bottom w:val="single" w:sz="4" w:space="0" w:color="auto"/>
              <w:right w:val="single" w:sz="4" w:space="0" w:color="auto"/>
            </w:tcBorders>
            <w:shd w:val="clear" w:color="auto" w:fill="auto"/>
            <w:vAlign w:val="center"/>
            <w:hideMark/>
          </w:tcPr>
          <w:p w14:paraId="1CC78D4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28</w:t>
            </w:r>
          </w:p>
        </w:tc>
        <w:tc>
          <w:tcPr>
            <w:tcW w:w="960" w:type="dxa"/>
            <w:tcBorders>
              <w:top w:val="nil"/>
              <w:left w:val="nil"/>
              <w:bottom w:val="single" w:sz="4" w:space="0" w:color="auto"/>
              <w:right w:val="single" w:sz="4" w:space="0" w:color="auto"/>
            </w:tcBorders>
            <w:shd w:val="clear" w:color="auto" w:fill="auto"/>
            <w:vAlign w:val="center"/>
            <w:hideMark/>
          </w:tcPr>
          <w:p w14:paraId="2E83B703"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28</w:t>
            </w:r>
          </w:p>
        </w:tc>
        <w:tc>
          <w:tcPr>
            <w:tcW w:w="960" w:type="dxa"/>
            <w:tcBorders>
              <w:top w:val="nil"/>
              <w:left w:val="nil"/>
              <w:bottom w:val="single" w:sz="4" w:space="0" w:color="auto"/>
              <w:right w:val="single" w:sz="4" w:space="0" w:color="auto"/>
            </w:tcBorders>
            <w:shd w:val="clear" w:color="auto" w:fill="auto"/>
            <w:vAlign w:val="center"/>
            <w:hideMark/>
          </w:tcPr>
          <w:p w14:paraId="0E10ACE2"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28</w:t>
            </w:r>
          </w:p>
        </w:tc>
        <w:tc>
          <w:tcPr>
            <w:tcW w:w="889" w:type="dxa"/>
            <w:tcBorders>
              <w:top w:val="nil"/>
              <w:left w:val="nil"/>
              <w:bottom w:val="single" w:sz="4" w:space="0" w:color="auto"/>
              <w:right w:val="single" w:sz="4" w:space="0" w:color="auto"/>
            </w:tcBorders>
            <w:shd w:val="clear" w:color="auto" w:fill="auto"/>
            <w:vAlign w:val="center"/>
          </w:tcPr>
          <w:p w14:paraId="30C515D2"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28</w:t>
            </w:r>
          </w:p>
        </w:tc>
        <w:tc>
          <w:tcPr>
            <w:tcW w:w="889" w:type="dxa"/>
            <w:tcBorders>
              <w:top w:val="nil"/>
              <w:left w:val="nil"/>
              <w:bottom w:val="single" w:sz="4" w:space="0" w:color="auto"/>
              <w:right w:val="single" w:sz="4" w:space="0" w:color="auto"/>
            </w:tcBorders>
            <w:shd w:val="clear" w:color="auto" w:fill="auto"/>
            <w:vAlign w:val="center"/>
          </w:tcPr>
          <w:p w14:paraId="13E2EA37"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28</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FFA0E"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28</w:t>
            </w:r>
          </w:p>
        </w:tc>
      </w:tr>
      <w:tr w:rsidR="00103B4A" w:rsidRPr="00956B3F" w14:paraId="0E609AA2" w14:textId="77777777" w:rsidTr="00103B4A">
        <w:trPr>
          <w:trHeight w:val="300"/>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6F477B1E"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ПВК</w:t>
            </w:r>
          </w:p>
        </w:tc>
        <w:tc>
          <w:tcPr>
            <w:tcW w:w="950" w:type="dxa"/>
            <w:tcBorders>
              <w:top w:val="nil"/>
              <w:left w:val="nil"/>
              <w:bottom w:val="single" w:sz="4" w:space="0" w:color="auto"/>
              <w:right w:val="single" w:sz="4" w:space="0" w:color="auto"/>
            </w:tcBorders>
            <w:shd w:val="clear" w:color="auto" w:fill="auto"/>
            <w:vAlign w:val="center"/>
            <w:hideMark/>
          </w:tcPr>
          <w:p w14:paraId="244B0DBC"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6E5AA50F"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960" w:type="dxa"/>
            <w:tcBorders>
              <w:top w:val="nil"/>
              <w:left w:val="nil"/>
              <w:bottom w:val="single" w:sz="4" w:space="0" w:color="auto"/>
              <w:right w:val="single" w:sz="4" w:space="0" w:color="auto"/>
            </w:tcBorders>
            <w:shd w:val="clear" w:color="auto" w:fill="auto"/>
            <w:vAlign w:val="center"/>
            <w:hideMark/>
          </w:tcPr>
          <w:p w14:paraId="267B2065"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960" w:type="dxa"/>
            <w:tcBorders>
              <w:top w:val="nil"/>
              <w:left w:val="nil"/>
              <w:bottom w:val="single" w:sz="4" w:space="0" w:color="auto"/>
              <w:right w:val="single" w:sz="4" w:space="0" w:color="auto"/>
            </w:tcBorders>
            <w:shd w:val="clear" w:color="auto" w:fill="auto"/>
            <w:vAlign w:val="center"/>
            <w:hideMark/>
          </w:tcPr>
          <w:p w14:paraId="5C96848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1012" w:type="dxa"/>
            <w:tcBorders>
              <w:top w:val="nil"/>
              <w:left w:val="nil"/>
              <w:bottom w:val="single" w:sz="4" w:space="0" w:color="auto"/>
              <w:right w:val="single" w:sz="4" w:space="0" w:color="auto"/>
            </w:tcBorders>
            <w:shd w:val="clear" w:color="auto" w:fill="auto"/>
            <w:vAlign w:val="center"/>
            <w:hideMark/>
          </w:tcPr>
          <w:p w14:paraId="15680877"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960" w:type="dxa"/>
            <w:tcBorders>
              <w:top w:val="nil"/>
              <w:left w:val="nil"/>
              <w:bottom w:val="single" w:sz="4" w:space="0" w:color="auto"/>
              <w:right w:val="single" w:sz="4" w:space="0" w:color="auto"/>
            </w:tcBorders>
            <w:shd w:val="clear" w:color="auto" w:fill="auto"/>
            <w:vAlign w:val="center"/>
            <w:hideMark/>
          </w:tcPr>
          <w:p w14:paraId="53197EA4"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960" w:type="dxa"/>
            <w:tcBorders>
              <w:top w:val="nil"/>
              <w:left w:val="nil"/>
              <w:bottom w:val="single" w:sz="4" w:space="0" w:color="auto"/>
              <w:right w:val="single" w:sz="4" w:space="0" w:color="auto"/>
            </w:tcBorders>
            <w:shd w:val="clear" w:color="auto" w:fill="auto"/>
            <w:vAlign w:val="center"/>
            <w:hideMark/>
          </w:tcPr>
          <w:p w14:paraId="141C4960"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960" w:type="dxa"/>
            <w:tcBorders>
              <w:top w:val="nil"/>
              <w:left w:val="nil"/>
              <w:bottom w:val="single" w:sz="4" w:space="0" w:color="auto"/>
              <w:right w:val="single" w:sz="4" w:space="0" w:color="auto"/>
            </w:tcBorders>
            <w:shd w:val="clear" w:color="auto" w:fill="auto"/>
            <w:vAlign w:val="center"/>
            <w:hideMark/>
          </w:tcPr>
          <w:p w14:paraId="1C379BA7"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1165" w:type="dxa"/>
            <w:tcBorders>
              <w:top w:val="nil"/>
              <w:left w:val="nil"/>
              <w:bottom w:val="single" w:sz="4" w:space="0" w:color="auto"/>
              <w:right w:val="single" w:sz="4" w:space="0" w:color="auto"/>
            </w:tcBorders>
            <w:shd w:val="clear" w:color="auto" w:fill="auto"/>
            <w:vAlign w:val="center"/>
            <w:hideMark/>
          </w:tcPr>
          <w:p w14:paraId="1C5B1CDA"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960" w:type="dxa"/>
            <w:tcBorders>
              <w:top w:val="nil"/>
              <w:left w:val="nil"/>
              <w:bottom w:val="single" w:sz="4" w:space="0" w:color="auto"/>
              <w:right w:val="single" w:sz="4" w:space="0" w:color="auto"/>
            </w:tcBorders>
            <w:shd w:val="clear" w:color="auto" w:fill="auto"/>
            <w:vAlign w:val="center"/>
            <w:hideMark/>
          </w:tcPr>
          <w:p w14:paraId="6E6EA019"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1012" w:type="dxa"/>
            <w:tcBorders>
              <w:top w:val="nil"/>
              <w:left w:val="nil"/>
              <w:bottom w:val="single" w:sz="4" w:space="0" w:color="auto"/>
              <w:right w:val="single" w:sz="4" w:space="0" w:color="auto"/>
            </w:tcBorders>
            <w:shd w:val="clear" w:color="auto" w:fill="auto"/>
            <w:vAlign w:val="center"/>
            <w:hideMark/>
          </w:tcPr>
          <w:p w14:paraId="2500D52C"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960" w:type="dxa"/>
            <w:tcBorders>
              <w:top w:val="nil"/>
              <w:left w:val="nil"/>
              <w:bottom w:val="single" w:sz="4" w:space="0" w:color="auto"/>
              <w:right w:val="single" w:sz="4" w:space="0" w:color="auto"/>
            </w:tcBorders>
            <w:shd w:val="clear" w:color="auto" w:fill="auto"/>
            <w:vAlign w:val="center"/>
            <w:hideMark/>
          </w:tcPr>
          <w:p w14:paraId="2BFEB6A7"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1012" w:type="dxa"/>
            <w:tcBorders>
              <w:top w:val="nil"/>
              <w:left w:val="nil"/>
              <w:bottom w:val="single" w:sz="4" w:space="0" w:color="auto"/>
              <w:right w:val="single" w:sz="4" w:space="0" w:color="auto"/>
            </w:tcBorders>
            <w:shd w:val="clear" w:color="auto" w:fill="auto"/>
            <w:vAlign w:val="center"/>
            <w:hideMark/>
          </w:tcPr>
          <w:p w14:paraId="65B1EAF3"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960" w:type="dxa"/>
            <w:tcBorders>
              <w:top w:val="nil"/>
              <w:left w:val="nil"/>
              <w:bottom w:val="single" w:sz="4" w:space="0" w:color="auto"/>
              <w:right w:val="single" w:sz="4" w:space="0" w:color="auto"/>
            </w:tcBorders>
            <w:shd w:val="clear" w:color="auto" w:fill="auto"/>
            <w:vAlign w:val="center"/>
            <w:hideMark/>
          </w:tcPr>
          <w:p w14:paraId="758F54A6"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960" w:type="dxa"/>
            <w:tcBorders>
              <w:top w:val="nil"/>
              <w:left w:val="nil"/>
              <w:bottom w:val="single" w:sz="4" w:space="0" w:color="auto"/>
              <w:right w:val="single" w:sz="4" w:space="0" w:color="auto"/>
            </w:tcBorders>
            <w:shd w:val="clear" w:color="auto" w:fill="auto"/>
            <w:vAlign w:val="center"/>
            <w:hideMark/>
          </w:tcPr>
          <w:p w14:paraId="16AF657C"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889" w:type="dxa"/>
            <w:tcBorders>
              <w:top w:val="nil"/>
              <w:left w:val="nil"/>
              <w:bottom w:val="single" w:sz="4" w:space="0" w:color="auto"/>
              <w:right w:val="single" w:sz="4" w:space="0" w:color="auto"/>
            </w:tcBorders>
            <w:shd w:val="clear" w:color="auto" w:fill="auto"/>
            <w:vAlign w:val="center"/>
          </w:tcPr>
          <w:p w14:paraId="61D4FF37"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889" w:type="dxa"/>
            <w:tcBorders>
              <w:top w:val="nil"/>
              <w:left w:val="nil"/>
              <w:bottom w:val="single" w:sz="4" w:space="0" w:color="auto"/>
              <w:right w:val="single" w:sz="4" w:space="0" w:color="auto"/>
            </w:tcBorders>
            <w:shd w:val="clear" w:color="auto" w:fill="auto"/>
            <w:vAlign w:val="center"/>
          </w:tcPr>
          <w:p w14:paraId="434FD186"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D4C6"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600</w:t>
            </w:r>
          </w:p>
        </w:tc>
      </w:tr>
      <w:tr w:rsidR="00FC366E" w:rsidRPr="00956B3F" w14:paraId="4C1FC90C" w14:textId="77777777" w:rsidTr="00FC366E">
        <w:trPr>
          <w:trHeight w:val="300"/>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2B18DF24" w14:textId="77777777" w:rsidR="00FC366E" w:rsidRPr="00CC11EF" w:rsidRDefault="00FC366E" w:rsidP="00FC366E">
            <w:pPr>
              <w:spacing w:line="240" w:lineRule="auto"/>
              <w:jc w:val="center"/>
              <w:rPr>
                <w:rFonts w:ascii="Times New Roman" w:hAnsi="Times New Roman"/>
                <w:b/>
                <w:bCs/>
                <w:color w:val="000000"/>
                <w:sz w:val="20"/>
              </w:rPr>
            </w:pPr>
            <w:r w:rsidRPr="00CC11EF">
              <w:rPr>
                <w:rFonts w:ascii="Times New Roman" w:hAnsi="Times New Roman"/>
                <w:b/>
                <w:bCs/>
                <w:color w:val="000000"/>
                <w:sz w:val="20"/>
              </w:rPr>
              <w:t>Располагаемая тепловая мощность станции</w:t>
            </w:r>
          </w:p>
        </w:tc>
        <w:tc>
          <w:tcPr>
            <w:tcW w:w="950" w:type="dxa"/>
            <w:tcBorders>
              <w:top w:val="nil"/>
              <w:left w:val="nil"/>
              <w:bottom w:val="single" w:sz="4" w:space="0" w:color="auto"/>
              <w:right w:val="single" w:sz="4" w:space="0" w:color="auto"/>
            </w:tcBorders>
            <w:shd w:val="clear" w:color="auto" w:fill="auto"/>
            <w:vAlign w:val="center"/>
            <w:hideMark/>
          </w:tcPr>
          <w:p w14:paraId="74353AF2" w14:textId="77777777" w:rsidR="00FC366E" w:rsidRPr="00CC11EF" w:rsidRDefault="00FC366E" w:rsidP="00FC366E">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39235212" w14:textId="77777777" w:rsidR="00FC366E" w:rsidRPr="00CC11EF" w:rsidRDefault="00FC366E" w:rsidP="00FC366E">
            <w:pPr>
              <w:spacing w:line="240" w:lineRule="auto"/>
              <w:jc w:val="center"/>
              <w:rPr>
                <w:rFonts w:ascii="Times New Roman" w:hAnsi="Times New Roman"/>
                <w:b/>
                <w:bCs/>
                <w:color w:val="000000"/>
                <w:sz w:val="20"/>
              </w:rPr>
            </w:pPr>
            <w:r w:rsidRPr="00CC11EF">
              <w:rPr>
                <w:rFonts w:ascii="Times New Roman" w:hAnsi="Times New Roman"/>
                <w:b/>
                <w:bCs/>
                <w:color w:val="000000"/>
                <w:sz w:val="20"/>
              </w:rPr>
              <w:t>534,9</w:t>
            </w:r>
          </w:p>
        </w:tc>
        <w:tc>
          <w:tcPr>
            <w:tcW w:w="960" w:type="dxa"/>
            <w:tcBorders>
              <w:top w:val="nil"/>
              <w:left w:val="nil"/>
              <w:bottom w:val="single" w:sz="4" w:space="0" w:color="auto"/>
              <w:right w:val="single" w:sz="4" w:space="0" w:color="auto"/>
            </w:tcBorders>
            <w:shd w:val="clear" w:color="auto" w:fill="auto"/>
            <w:vAlign w:val="center"/>
            <w:hideMark/>
          </w:tcPr>
          <w:p w14:paraId="1B1055A2" w14:textId="77777777" w:rsidR="00FC366E" w:rsidRPr="00CC11EF" w:rsidRDefault="00FC366E" w:rsidP="00FC366E">
            <w:pPr>
              <w:spacing w:line="240" w:lineRule="auto"/>
              <w:jc w:val="center"/>
              <w:rPr>
                <w:rFonts w:ascii="Times New Roman" w:hAnsi="Times New Roman"/>
                <w:b/>
                <w:bCs/>
                <w:color w:val="000000"/>
                <w:sz w:val="20"/>
              </w:rPr>
            </w:pPr>
            <w:r w:rsidRPr="00CC11EF">
              <w:rPr>
                <w:rFonts w:ascii="Times New Roman" w:hAnsi="Times New Roman"/>
                <w:b/>
                <w:bCs/>
                <w:color w:val="000000"/>
                <w:sz w:val="20"/>
              </w:rPr>
              <w:t>534,9</w:t>
            </w:r>
          </w:p>
        </w:tc>
        <w:tc>
          <w:tcPr>
            <w:tcW w:w="960" w:type="dxa"/>
            <w:tcBorders>
              <w:top w:val="nil"/>
              <w:left w:val="nil"/>
              <w:bottom w:val="single" w:sz="4" w:space="0" w:color="auto"/>
              <w:right w:val="single" w:sz="4" w:space="0" w:color="auto"/>
            </w:tcBorders>
            <w:shd w:val="clear" w:color="auto" w:fill="auto"/>
            <w:vAlign w:val="center"/>
            <w:hideMark/>
          </w:tcPr>
          <w:p w14:paraId="5CB1DA34" w14:textId="77777777" w:rsidR="00FC366E" w:rsidRPr="00CC11EF" w:rsidRDefault="00FC366E" w:rsidP="00FC366E">
            <w:pPr>
              <w:spacing w:line="240" w:lineRule="auto"/>
              <w:jc w:val="center"/>
              <w:rPr>
                <w:rFonts w:ascii="Times New Roman" w:hAnsi="Times New Roman"/>
                <w:b/>
                <w:bCs/>
                <w:color w:val="000000"/>
                <w:sz w:val="20"/>
              </w:rPr>
            </w:pPr>
            <w:r w:rsidRPr="00CC11EF">
              <w:rPr>
                <w:rFonts w:ascii="Times New Roman" w:hAnsi="Times New Roman"/>
                <w:b/>
                <w:bCs/>
                <w:color w:val="000000"/>
                <w:sz w:val="20"/>
              </w:rPr>
              <w:t>534,9</w:t>
            </w:r>
          </w:p>
        </w:tc>
        <w:tc>
          <w:tcPr>
            <w:tcW w:w="1012" w:type="dxa"/>
            <w:tcBorders>
              <w:top w:val="nil"/>
              <w:left w:val="nil"/>
              <w:bottom w:val="single" w:sz="4" w:space="0" w:color="auto"/>
              <w:right w:val="single" w:sz="4" w:space="0" w:color="auto"/>
            </w:tcBorders>
            <w:shd w:val="clear" w:color="auto" w:fill="auto"/>
            <w:vAlign w:val="center"/>
            <w:hideMark/>
          </w:tcPr>
          <w:p w14:paraId="2E0CD921" w14:textId="68261308" w:rsidR="00FC366E" w:rsidRPr="00CC11EF" w:rsidRDefault="00FC366E" w:rsidP="00FC366E">
            <w:pPr>
              <w:spacing w:line="240" w:lineRule="auto"/>
              <w:jc w:val="center"/>
              <w:rPr>
                <w:rFonts w:ascii="Times New Roman" w:hAnsi="Times New Roman"/>
                <w:b/>
                <w:bCs/>
                <w:color w:val="000000"/>
                <w:sz w:val="20"/>
              </w:rPr>
            </w:pPr>
            <w:r w:rsidRPr="00CC11EF">
              <w:rPr>
                <w:rFonts w:ascii="Times New Roman" w:hAnsi="Times New Roman"/>
                <w:b/>
                <w:bCs/>
                <w:color w:val="000000"/>
                <w:sz w:val="20"/>
              </w:rPr>
              <w:t>5</w:t>
            </w:r>
            <w:r>
              <w:rPr>
                <w:rFonts w:ascii="Times New Roman" w:hAnsi="Times New Roman"/>
                <w:b/>
                <w:bCs/>
                <w:color w:val="000000"/>
                <w:sz w:val="20"/>
              </w:rPr>
              <w:t>49,9</w:t>
            </w:r>
          </w:p>
        </w:tc>
        <w:tc>
          <w:tcPr>
            <w:tcW w:w="960" w:type="dxa"/>
            <w:tcBorders>
              <w:top w:val="nil"/>
              <w:left w:val="nil"/>
              <w:bottom w:val="single" w:sz="4" w:space="0" w:color="auto"/>
              <w:right w:val="single" w:sz="4" w:space="0" w:color="auto"/>
            </w:tcBorders>
            <w:shd w:val="clear" w:color="auto" w:fill="auto"/>
            <w:vAlign w:val="center"/>
            <w:hideMark/>
          </w:tcPr>
          <w:p w14:paraId="3DF29178" w14:textId="366908B5" w:rsidR="00FC366E" w:rsidRPr="00CC11EF" w:rsidRDefault="00FC366E" w:rsidP="00FC366E">
            <w:pPr>
              <w:spacing w:line="240" w:lineRule="auto"/>
              <w:jc w:val="center"/>
              <w:rPr>
                <w:rFonts w:ascii="Times New Roman" w:hAnsi="Times New Roman"/>
                <w:b/>
                <w:bCs/>
                <w:color w:val="000000"/>
                <w:sz w:val="20"/>
              </w:rPr>
            </w:pPr>
            <w:r w:rsidRPr="005E63C9">
              <w:rPr>
                <w:rFonts w:ascii="Times New Roman" w:hAnsi="Times New Roman"/>
                <w:b/>
                <w:bCs/>
                <w:color w:val="000000"/>
                <w:sz w:val="20"/>
              </w:rPr>
              <w:t>549,9</w:t>
            </w:r>
          </w:p>
        </w:tc>
        <w:tc>
          <w:tcPr>
            <w:tcW w:w="960" w:type="dxa"/>
            <w:tcBorders>
              <w:top w:val="nil"/>
              <w:left w:val="nil"/>
              <w:bottom w:val="single" w:sz="4" w:space="0" w:color="auto"/>
              <w:right w:val="single" w:sz="4" w:space="0" w:color="auto"/>
            </w:tcBorders>
            <w:shd w:val="clear" w:color="auto" w:fill="auto"/>
            <w:vAlign w:val="center"/>
            <w:hideMark/>
          </w:tcPr>
          <w:p w14:paraId="1DC37134" w14:textId="1F695F26" w:rsidR="00FC366E" w:rsidRPr="00CC11EF" w:rsidRDefault="00FC366E" w:rsidP="00FC366E">
            <w:pPr>
              <w:spacing w:line="240" w:lineRule="auto"/>
              <w:jc w:val="center"/>
              <w:rPr>
                <w:rFonts w:ascii="Times New Roman" w:hAnsi="Times New Roman"/>
                <w:b/>
                <w:bCs/>
                <w:color w:val="000000"/>
                <w:sz w:val="20"/>
              </w:rPr>
            </w:pPr>
            <w:r w:rsidRPr="005E63C9">
              <w:rPr>
                <w:rFonts w:ascii="Times New Roman" w:hAnsi="Times New Roman"/>
                <w:b/>
                <w:bCs/>
                <w:color w:val="000000"/>
                <w:sz w:val="20"/>
              </w:rPr>
              <w:t>549,9</w:t>
            </w:r>
          </w:p>
        </w:tc>
        <w:tc>
          <w:tcPr>
            <w:tcW w:w="960" w:type="dxa"/>
            <w:tcBorders>
              <w:top w:val="nil"/>
              <w:left w:val="nil"/>
              <w:bottom w:val="single" w:sz="4" w:space="0" w:color="auto"/>
              <w:right w:val="single" w:sz="4" w:space="0" w:color="auto"/>
            </w:tcBorders>
            <w:shd w:val="clear" w:color="auto" w:fill="auto"/>
            <w:vAlign w:val="center"/>
            <w:hideMark/>
          </w:tcPr>
          <w:p w14:paraId="6DDA8BBD" w14:textId="031E52C3" w:rsidR="00FC366E" w:rsidRPr="00CC11EF" w:rsidRDefault="00FC366E" w:rsidP="00FC366E">
            <w:pPr>
              <w:spacing w:line="240" w:lineRule="auto"/>
              <w:jc w:val="center"/>
              <w:rPr>
                <w:rFonts w:ascii="Times New Roman" w:hAnsi="Times New Roman"/>
                <w:b/>
                <w:bCs/>
                <w:color w:val="000000"/>
                <w:sz w:val="20"/>
              </w:rPr>
            </w:pPr>
            <w:r w:rsidRPr="005E63C9">
              <w:rPr>
                <w:rFonts w:ascii="Times New Roman" w:hAnsi="Times New Roman"/>
                <w:b/>
                <w:bCs/>
                <w:color w:val="000000"/>
                <w:sz w:val="20"/>
              </w:rPr>
              <w:t>549,9</w:t>
            </w:r>
          </w:p>
        </w:tc>
        <w:tc>
          <w:tcPr>
            <w:tcW w:w="1165" w:type="dxa"/>
            <w:tcBorders>
              <w:top w:val="nil"/>
              <w:left w:val="nil"/>
              <w:bottom w:val="single" w:sz="4" w:space="0" w:color="auto"/>
              <w:right w:val="single" w:sz="4" w:space="0" w:color="auto"/>
            </w:tcBorders>
            <w:shd w:val="clear" w:color="auto" w:fill="auto"/>
            <w:vAlign w:val="center"/>
            <w:hideMark/>
          </w:tcPr>
          <w:p w14:paraId="742FC62C" w14:textId="349A5FC6" w:rsidR="00FC366E" w:rsidRPr="00CC11EF" w:rsidRDefault="00FC366E" w:rsidP="00FC366E">
            <w:pPr>
              <w:spacing w:line="240" w:lineRule="auto"/>
              <w:jc w:val="center"/>
              <w:rPr>
                <w:rFonts w:ascii="Times New Roman" w:hAnsi="Times New Roman"/>
                <w:b/>
                <w:bCs/>
                <w:color w:val="000000"/>
                <w:sz w:val="20"/>
              </w:rPr>
            </w:pPr>
            <w:r w:rsidRPr="005E63C9">
              <w:rPr>
                <w:rFonts w:ascii="Times New Roman" w:hAnsi="Times New Roman"/>
                <w:b/>
                <w:bCs/>
                <w:color w:val="000000"/>
                <w:sz w:val="20"/>
              </w:rPr>
              <w:t>549,9</w:t>
            </w:r>
          </w:p>
        </w:tc>
        <w:tc>
          <w:tcPr>
            <w:tcW w:w="960" w:type="dxa"/>
            <w:tcBorders>
              <w:top w:val="nil"/>
              <w:left w:val="nil"/>
              <w:bottom w:val="single" w:sz="4" w:space="0" w:color="auto"/>
              <w:right w:val="single" w:sz="4" w:space="0" w:color="auto"/>
            </w:tcBorders>
            <w:shd w:val="clear" w:color="auto" w:fill="auto"/>
            <w:vAlign w:val="center"/>
            <w:hideMark/>
          </w:tcPr>
          <w:p w14:paraId="67D27134" w14:textId="705BD79B" w:rsidR="00FC366E" w:rsidRPr="00CC11EF" w:rsidRDefault="00FC366E" w:rsidP="00FC366E">
            <w:pPr>
              <w:spacing w:line="240" w:lineRule="auto"/>
              <w:jc w:val="center"/>
              <w:rPr>
                <w:rFonts w:ascii="Times New Roman" w:hAnsi="Times New Roman"/>
                <w:b/>
                <w:bCs/>
                <w:color w:val="000000"/>
                <w:sz w:val="20"/>
              </w:rPr>
            </w:pPr>
            <w:r w:rsidRPr="005E63C9">
              <w:rPr>
                <w:rFonts w:ascii="Times New Roman" w:hAnsi="Times New Roman"/>
                <w:b/>
                <w:bCs/>
                <w:color w:val="000000"/>
                <w:sz w:val="20"/>
              </w:rPr>
              <w:t>549,9</w:t>
            </w:r>
          </w:p>
        </w:tc>
        <w:tc>
          <w:tcPr>
            <w:tcW w:w="1012" w:type="dxa"/>
            <w:tcBorders>
              <w:top w:val="nil"/>
              <w:left w:val="nil"/>
              <w:bottom w:val="single" w:sz="4" w:space="0" w:color="auto"/>
              <w:right w:val="single" w:sz="4" w:space="0" w:color="auto"/>
            </w:tcBorders>
            <w:shd w:val="clear" w:color="auto" w:fill="auto"/>
            <w:vAlign w:val="center"/>
            <w:hideMark/>
          </w:tcPr>
          <w:p w14:paraId="0F4DD566" w14:textId="44B9CB69" w:rsidR="00FC366E" w:rsidRPr="00CC11EF" w:rsidRDefault="00FC366E" w:rsidP="00FC366E">
            <w:pPr>
              <w:spacing w:line="240" w:lineRule="auto"/>
              <w:jc w:val="center"/>
              <w:rPr>
                <w:rFonts w:ascii="Times New Roman" w:hAnsi="Times New Roman"/>
                <w:b/>
                <w:bCs/>
                <w:color w:val="000000"/>
                <w:sz w:val="20"/>
              </w:rPr>
            </w:pPr>
            <w:r w:rsidRPr="005E63C9">
              <w:rPr>
                <w:rFonts w:ascii="Times New Roman" w:hAnsi="Times New Roman"/>
                <w:b/>
                <w:bCs/>
                <w:color w:val="000000"/>
                <w:sz w:val="20"/>
              </w:rPr>
              <w:t>549,9</w:t>
            </w:r>
          </w:p>
        </w:tc>
        <w:tc>
          <w:tcPr>
            <w:tcW w:w="960" w:type="dxa"/>
            <w:tcBorders>
              <w:top w:val="nil"/>
              <w:left w:val="nil"/>
              <w:bottom w:val="single" w:sz="4" w:space="0" w:color="auto"/>
              <w:right w:val="single" w:sz="4" w:space="0" w:color="auto"/>
            </w:tcBorders>
            <w:shd w:val="clear" w:color="auto" w:fill="auto"/>
            <w:vAlign w:val="center"/>
            <w:hideMark/>
          </w:tcPr>
          <w:p w14:paraId="3800670C" w14:textId="49B12ADD" w:rsidR="00FC366E" w:rsidRPr="00CC11EF" w:rsidRDefault="00FC366E" w:rsidP="00FC366E">
            <w:pPr>
              <w:spacing w:line="240" w:lineRule="auto"/>
              <w:jc w:val="center"/>
              <w:rPr>
                <w:rFonts w:ascii="Times New Roman" w:hAnsi="Times New Roman"/>
                <w:b/>
                <w:bCs/>
                <w:color w:val="000000"/>
                <w:sz w:val="20"/>
              </w:rPr>
            </w:pPr>
            <w:r w:rsidRPr="005E63C9">
              <w:rPr>
                <w:rFonts w:ascii="Times New Roman" w:hAnsi="Times New Roman"/>
                <w:b/>
                <w:bCs/>
                <w:color w:val="000000"/>
                <w:sz w:val="20"/>
              </w:rPr>
              <w:t>549,9</w:t>
            </w:r>
          </w:p>
        </w:tc>
        <w:tc>
          <w:tcPr>
            <w:tcW w:w="1012" w:type="dxa"/>
            <w:tcBorders>
              <w:top w:val="nil"/>
              <w:left w:val="nil"/>
              <w:bottom w:val="single" w:sz="4" w:space="0" w:color="auto"/>
              <w:right w:val="single" w:sz="4" w:space="0" w:color="auto"/>
            </w:tcBorders>
            <w:shd w:val="clear" w:color="auto" w:fill="auto"/>
            <w:vAlign w:val="center"/>
            <w:hideMark/>
          </w:tcPr>
          <w:p w14:paraId="027E0BA8" w14:textId="4C0F8B07" w:rsidR="00FC366E" w:rsidRPr="00CC11EF" w:rsidRDefault="00FC366E" w:rsidP="00FC366E">
            <w:pPr>
              <w:spacing w:line="240" w:lineRule="auto"/>
              <w:jc w:val="center"/>
              <w:rPr>
                <w:rFonts w:ascii="Times New Roman" w:hAnsi="Times New Roman"/>
                <w:b/>
                <w:bCs/>
                <w:color w:val="000000"/>
                <w:sz w:val="20"/>
              </w:rPr>
            </w:pPr>
            <w:r w:rsidRPr="005E63C9">
              <w:rPr>
                <w:rFonts w:ascii="Times New Roman" w:hAnsi="Times New Roman"/>
                <w:b/>
                <w:bCs/>
                <w:color w:val="000000"/>
                <w:sz w:val="20"/>
              </w:rPr>
              <w:t>549,9</w:t>
            </w:r>
          </w:p>
        </w:tc>
        <w:tc>
          <w:tcPr>
            <w:tcW w:w="960" w:type="dxa"/>
            <w:tcBorders>
              <w:top w:val="nil"/>
              <w:left w:val="nil"/>
              <w:bottom w:val="single" w:sz="4" w:space="0" w:color="auto"/>
              <w:right w:val="single" w:sz="4" w:space="0" w:color="auto"/>
            </w:tcBorders>
            <w:shd w:val="clear" w:color="auto" w:fill="auto"/>
            <w:vAlign w:val="center"/>
            <w:hideMark/>
          </w:tcPr>
          <w:p w14:paraId="3891ECC5" w14:textId="68ABB4EA" w:rsidR="00FC366E" w:rsidRPr="00CC11EF" w:rsidRDefault="00FC366E" w:rsidP="00FC366E">
            <w:pPr>
              <w:spacing w:line="240" w:lineRule="auto"/>
              <w:jc w:val="center"/>
              <w:rPr>
                <w:rFonts w:ascii="Times New Roman" w:hAnsi="Times New Roman"/>
                <w:b/>
                <w:bCs/>
                <w:color w:val="000000"/>
                <w:sz w:val="20"/>
              </w:rPr>
            </w:pPr>
            <w:r w:rsidRPr="005E63C9">
              <w:rPr>
                <w:rFonts w:ascii="Times New Roman" w:hAnsi="Times New Roman"/>
                <w:b/>
                <w:bCs/>
                <w:color w:val="000000"/>
                <w:sz w:val="20"/>
              </w:rPr>
              <w:t>549,9</w:t>
            </w:r>
          </w:p>
        </w:tc>
        <w:tc>
          <w:tcPr>
            <w:tcW w:w="960" w:type="dxa"/>
            <w:tcBorders>
              <w:top w:val="nil"/>
              <w:left w:val="nil"/>
              <w:bottom w:val="single" w:sz="4" w:space="0" w:color="auto"/>
              <w:right w:val="single" w:sz="4" w:space="0" w:color="auto"/>
            </w:tcBorders>
            <w:shd w:val="clear" w:color="auto" w:fill="auto"/>
            <w:vAlign w:val="center"/>
            <w:hideMark/>
          </w:tcPr>
          <w:p w14:paraId="51351902" w14:textId="5A7DE48A" w:rsidR="00FC366E" w:rsidRPr="00CC11EF" w:rsidRDefault="00FC366E" w:rsidP="00FC366E">
            <w:pPr>
              <w:spacing w:line="240" w:lineRule="auto"/>
              <w:jc w:val="center"/>
              <w:rPr>
                <w:rFonts w:ascii="Times New Roman" w:hAnsi="Times New Roman"/>
                <w:b/>
                <w:bCs/>
                <w:color w:val="000000"/>
                <w:sz w:val="20"/>
              </w:rPr>
            </w:pPr>
            <w:r w:rsidRPr="005E63C9">
              <w:rPr>
                <w:rFonts w:ascii="Times New Roman" w:hAnsi="Times New Roman"/>
                <w:b/>
                <w:bCs/>
                <w:color w:val="000000"/>
                <w:sz w:val="20"/>
              </w:rPr>
              <w:t>549,9</w:t>
            </w:r>
          </w:p>
        </w:tc>
        <w:tc>
          <w:tcPr>
            <w:tcW w:w="889" w:type="dxa"/>
            <w:tcBorders>
              <w:top w:val="nil"/>
              <w:left w:val="nil"/>
              <w:bottom w:val="single" w:sz="4" w:space="0" w:color="auto"/>
              <w:right w:val="single" w:sz="4" w:space="0" w:color="auto"/>
            </w:tcBorders>
            <w:shd w:val="clear" w:color="auto" w:fill="auto"/>
            <w:vAlign w:val="center"/>
          </w:tcPr>
          <w:p w14:paraId="7D0D5197" w14:textId="0F281C7F" w:rsidR="00FC366E" w:rsidRPr="00CC11EF" w:rsidRDefault="00FC366E" w:rsidP="00FC366E">
            <w:pPr>
              <w:spacing w:line="240" w:lineRule="auto"/>
              <w:jc w:val="center"/>
              <w:rPr>
                <w:rFonts w:ascii="Times New Roman" w:hAnsi="Times New Roman"/>
                <w:b/>
                <w:bCs/>
                <w:color w:val="000000"/>
                <w:sz w:val="20"/>
              </w:rPr>
            </w:pPr>
            <w:r w:rsidRPr="005E63C9">
              <w:rPr>
                <w:rFonts w:ascii="Times New Roman" w:hAnsi="Times New Roman"/>
                <w:b/>
                <w:bCs/>
                <w:color w:val="000000"/>
                <w:sz w:val="20"/>
              </w:rPr>
              <w:t>549,9</w:t>
            </w:r>
          </w:p>
        </w:tc>
        <w:tc>
          <w:tcPr>
            <w:tcW w:w="889" w:type="dxa"/>
            <w:tcBorders>
              <w:top w:val="nil"/>
              <w:left w:val="nil"/>
              <w:bottom w:val="single" w:sz="4" w:space="0" w:color="auto"/>
              <w:right w:val="single" w:sz="4" w:space="0" w:color="auto"/>
            </w:tcBorders>
            <w:shd w:val="clear" w:color="auto" w:fill="auto"/>
            <w:vAlign w:val="center"/>
          </w:tcPr>
          <w:p w14:paraId="03001554" w14:textId="142111FE" w:rsidR="00FC366E" w:rsidRPr="00CC11EF" w:rsidRDefault="00FC366E" w:rsidP="00FC366E">
            <w:pPr>
              <w:spacing w:line="240" w:lineRule="auto"/>
              <w:jc w:val="center"/>
              <w:rPr>
                <w:rFonts w:ascii="Times New Roman" w:hAnsi="Times New Roman"/>
                <w:b/>
                <w:bCs/>
                <w:color w:val="000000"/>
                <w:sz w:val="20"/>
              </w:rPr>
            </w:pPr>
            <w:r w:rsidRPr="005E63C9">
              <w:rPr>
                <w:rFonts w:ascii="Times New Roman" w:hAnsi="Times New Roman"/>
                <w:b/>
                <w:bCs/>
                <w:color w:val="000000"/>
                <w:sz w:val="20"/>
              </w:rPr>
              <w:t>549,9</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EFA94" w14:textId="6D9F5571" w:rsidR="00FC366E" w:rsidRPr="00CC11EF" w:rsidRDefault="00FC366E" w:rsidP="00FC366E">
            <w:pPr>
              <w:spacing w:line="240" w:lineRule="auto"/>
              <w:jc w:val="center"/>
              <w:rPr>
                <w:rFonts w:ascii="Times New Roman" w:hAnsi="Times New Roman"/>
                <w:b/>
                <w:bCs/>
                <w:color w:val="000000"/>
                <w:sz w:val="20"/>
              </w:rPr>
            </w:pPr>
            <w:r w:rsidRPr="005E63C9">
              <w:rPr>
                <w:rFonts w:ascii="Times New Roman" w:hAnsi="Times New Roman"/>
                <w:b/>
                <w:bCs/>
                <w:color w:val="000000"/>
                <w:sz w:val="20"/>
              </w:rPr>
              <w:t>549,9</w:t>
            </w:r>
          </w:p>
        </w:tc>
      </w:tr>
      <w:tr w:rsidR="00103B4A" w:rsidRPr="00956B3F" w14:paraId="0CD0E30D" w14:textId="77777777" w:rsidTr="00103B4A">
        <w:trPr>
          <w:trHeight w:val="300"/>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7A70B490"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станции</w:t>
            </w:r>
          </w:p>
        </w:tc>
        <w:tc>
          <w:tcPr>
            <w:tcW w:w="950" w:type="dxa"/>
            <w:tcBorders>
              <w:top w:val="nil"/>
              <w:left w:val="nil"/>
              <w:bottom w:val="single" w:sz="4" w:space="0" w:color="auto"/>
              <w:right w:val="single" w:sz="4" w:space="0" w:color="auto"/>
            </w:tcBorders>
            <w:shd w:val="clear" w:color="auto" w:fill="auto"/>
            <w:vAlign w:val="center"/>
            <w:hideMark/>
          </w:tcPr>
          <w:p w14:paraId="50CBE50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391E5353"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0,18</w:t>
            </w:r>
          </w:p>
        </w:tc>
        <w:tc>
          <w:tcPr>
            <w:tcW w:w="960" w:type="dxa"/>
            <w:tcBorders>
              <w:top w:val="nil"/>
              <w:left w:val="nil"/>
              <w:bottom w:val="single" w:sz="4" w:space="0" w:color="auto"/>
              <w:right w:val="single" w:sz="4" w:space="0" w:color="auto"/>
            </w:tcBorders>
            <w:shd w:val="clear" w:color="auto" w:fill="auto"/>
            <w:vAlign w:val="center"/>
            <w:hideMark/>
          </w:tcPr>
          <w:p w14:paraId="5B6F74D0"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0,18</w:t>
            </w:r>
          </w:p>
        </w:tc>
        <w:tc>
          <w:tcPr>
            <w:tcW w:w="960" w:type="dxa"/>
            <w:tcBorders>
              <w:top w:val="nil"/>
              <w:left w:val="nil"/>
              <w:bottom w:val="single" w:sz="4" w:space="0" w:color="auto"/>
              <w:right w:val="single" w:sz="4" w:space="0" w:color="auto"/>
            </w:tcBorders>
            <w:shd w:val="clear" w:color="auto" w:fill="auto"/>
            <w:vAlign w:val="center"/>
            <w:hideMark/>
          </w:tcPr>
          <w:p w14:paraId="5DE12B59"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0,18</w:t>
            </w:r>
          </w:p>
        </w:tc>
        <w:tc>
          <w:tcPr>
            <w:tcW w:w="1012" w:type="dxa"/>
            <w:tcBorders>
              <w:top w:val="nil"/>
              <w:left w:val="nil"/>
              <w:bottom w:val="single" w:sz="4" w:space="0" w:color="auto"/>
              <w:right w:val="single" w:sz="4" w:space="0" w:color="auto"/>
            </w:tcBorders>
            <w:shd w:val="clear" w:color="auto" w:fill="auto"/>
            <w:vAlign w:val="center"/>
            <w:hideMark/>
          </w:tcPr>
          <w:p w14:paraId="2248E2BB"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0,18</w:t>
            </w:r>
          </w:p>
        </w:tc>
        <w:tc>
          <w:tcPr>
            <w:tcW w:w="960" w:type="dxa"/>
            <w:tcBorders>
              <w:top w:val="nil"/>
              <w:left w:val="nil"/>
              <w:bottom w:val="single" w:sz="4" w:space="0" w:color="auto"/>
              <w:right w:val="single" w:sz="4" w:space="0" w:color="auto"/>
            </w:tcBorders>
            <w:shd w:val="clear" w:color="auto" w:fill="auto"/>
            <w:vAlign w:val="center"/>
            <w:hideMark/>
          </w:tcPr>
          <w:p w14:paraId="612EDAE7"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0,18</w:t>
            </w:r>
          </w:p>
        </w:tc>
        <w:tc>
          <w:tcPr>
            <w:tcW w:w="960" w:type="dxa"/>
            <w:tcBorders>
              <w:top w:val="nil"/>
              <w:left w:val="nil"/>
              <w:bottom w:val="single" w:sz="4" w:space="0" w:color="auto"/>
              <w:right w:val="single" w:sz="4" w:space="0" w:color="auto"/>
            </w:tcBorders>
            <w:shd w:val="clear" w:color="auto" w:fill="auto"/>
            <w:vAlign w:val="center"/>
            <w:hideMark/>
          </w:tcPr>
          <w:p w14:paraId="5D90A7E2"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0,18</w:t>
            </w:r>
          </w:p>
        </w:tc>
        <w:tc>
          <w:tcPr>
            <w:tcW w:w="960" w:type="dxa"/>
            <w:tcBorders>
              <w:top w:val="nil"/>
              <w:left w:val="nil"/>
              <w:bottom w:val="single" w:sz="4" w:space="0" w:color="auto"/>
              <w:right w:val="single" w:sz="4" w:space="0" w:color="auto"/>
            </w:tcBorders>
            <w:shd w:val="clear" w:color="auto" w:fill="auto"/>
            <w:vAlign w:val="center"/>
            <w:hideMark/>
          </w:tcPr>
          <w:p w14:paraId="11856C62"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0,18</w:t>
            </w:r>
          </w:p>
        </w:tc>
        <w:tc>
          <w:tcPr>
            <w:tcW w:w="1165" w:type="dxa"/>
            <w:tcBorders>
              <w:top w:val="nil"/>
              <w:left w:val="nil"/>
              <w:bottom w:val="single" w:sz="4" w:space="0" w:color="auto"/>
              <w:right w:val="single" w:sz="4" w:space="0" w:color="auto"/>
            </w:tcBorders>
            <w:shd w:val="clear" w:color="auto" w:fill="auto"/>
            <w:vAlign w:val="center"/>
            <w:hideMark/>
          </w:tcPr>
          <w:p w14:paraId="469BB8E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0,18</w:t>
            </w:r>
          </w:p>
        </w:tc>
        <w:tc>
          <w:tcPr>
            <w:tcW w:w="960" w:type="dxa"/>
            <w:tcBorders>
              <w:top w:val="nil"/>
              <w:left w:val="nil"/>
              <w:bottom w:val="single" w:sz="4" w:space="0" w:color="auto"/>
              <w:right w:val="single" w:sz="4" w:space="0" w:color="auto"/>
            </w:tcBorders>
            <w:shd w:val="clear" w:color="auto" w:fill="auto"/>
            <w:vAlign w:val="center"/>
            <w:hideMark/>
          </w:tcPr>
          <w:p w14:paraId="5F124752"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0,18</w:t>
            </w:r>
          </w:p>
        </w:tc>
        <w:tc>
          <w:tcPr>
            <w:tcW w:w="1012" w:type="dxa"/>
            <w:tcBorders>
              <w:top w:val="nil"/>
              <w:left w:val="nil"/>
              <w:bottom w:val="single" w:sz="4" w:space="0" w:color="auto"/>
              <w:right w:val="single" w:sz="4" w:space="0" w:color="auto"/>
            </w:tcBorders>
            <w:shd w:val="clear" w:color="auto" w:fill="auto"/>
            <w:vAlign w:val="center"/>
            <w:hideMark/>
          </w:tcPr>
          <w:p w14:paraId="5B46EBDB"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0,18</w:t>
            </w:r>
          </w:p>
        </w:tc>
        <w:tc>
          <w:tcPr>
            <w:tcW w:w="960" w:type="dxa"/>
            <w:tcBorders>
              <w:top w:val="nil"/>
              <w:left w:val="nil"/>
              <w:bottom w:val="single" w:sz="4" w:space="0" w:color="auto"/>
              <w:right w:val="single" w:sz="4" w:space="0" w:color="auto"/>
            </w:tcBorders>
            <w:shd w:val="clear" w:color="auto" w:fill="auto"/>
            <w:vAlign w:val="center"/>
            <w:hideMark/>
          </w:tcPr>
          <w:p w14:paraId="4AD30CF2"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0,18</w:t>
            </w:r>
          </w:p>
        </w:tc>
        <w:tc>
          <w:tcPr>
            <w:tcW w:w="1012" w:type="dxa"/>
            <w:tcBorders>
              <w:top w:val="nil"/>
              <w:left w:val="nil"/>
              <w:bottom w:val="single" w:sz="4" w:space="0" w:color="auto"/>
              <w:right w:val="single" w:sz="4" w:space="0" w:color="auto"/>
            </w:tcBorders>
            <w:shd w:val="clear" w:color="auto" w:fill="auto"/>
            <w:vAlign w:val="center"/>
            <w:hideMark/>
          </w:tcPr>
          <w:p w14:paraId="1DA47855"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0,18</w:t>
            </w:r>
          </w:p>
        </w:tc>
        <w:tc>
          <w:tcPr>
            <w:tcW w:w="960" w:type="dxa"/>
            <w:tcBorders>
              <w:top w:val="nil"/>
              <w:left w:val="nil"/>
              <w:bottom w:val="single" w:sz="4" w:space="0" w:color="auto"/>
              <w:right w:val="single" w:sz="4" w:space="0" w:color="auto"/>
            </w:tcBorders>
            <w:shd w:val="clear" w:color="auto" w:fill="auto"/>
            <w:vAlign w:val="center"/>
            <w:hideMark/>
          </w:tcPr>
          <w:p w14:paraId="49A9153E"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0,18</w:t>
            </w:r>
          </w:p>
        </w:tc>
        <w:tc>
          <w:tcPr>
            <w:tcW w:w="960" w:type="dxa"/>
            <w:tcBorders>
              <w:top w:val="nil"/>
              <w:left w:val="nil"/>
              <w:bottom w:val="single" w:sz="4" w:space="0" w:color="auto"/>
              <w:right w:val="single" w:sz="4" w:space="0" w:color="auto"/>
            </w:tcBorders>
            <w:shd w:val="clear" w:color="auto" w:fill="auto"/>
            <w:vAlign w:val="center"/>
            <w:hideMark/>
          </w:tcPr>
          <w:p w14:paraId="76A0C67C"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0,18</w:t>
            </w:r>
          </w:p>
        </w:tc>
        <w:tc>
          <w:tcPr>
            <w:tcW w:w="889" w:type="dxa"/>
            <w:tcBorders>
              <w:top w:val="nil"/>
              <w:left w:val="nil"/>
              <w:bottom w:val="single" w:sz="4" w:space="0" w:color="auto"/>
              <w:right w:val="single" w:sz="4" w:space="0" w:color="auto"/>
            </w:tcBorders>
            <w:shd w:val="clear" w:color="auto" w:fill="auto"/>
            <w:vAlign w:val="center"/>
          </w:tcPr>
          <w:p w14:paraId="10EB7085"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0,18</w:t>
            </w:r>
          </w:p>
        </w:tc>
        <w:tc>
          <w:tcPr>
            <w:tcW w:w="889" w:type="dxa"/>
            <w:tcBorders>
              <w:top w:val="nil"/>
              <w:left w:val="nil"/>
              <w:bottom w:val="single" w:sz="4" w:space="0" w:color="auto"/>
              <w:right w:val="single" w:sz="4" w:space="0" w:color="auto"/>
            </w:tcBorders>
            <w:shd w:val="clear" w:color="auto" w:fill="auto"/>
            <w:vAlign w:val="center"/>
          </w:tcPr>
          <w:p w14:paraId="33486054"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0,18</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45153"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0,18</w:t>
            </w:r>
          </w:p>
        </w:tc>
      </w:tr>
      <w:tr w:rsidR="00103B4A" w:rsidRPr="00956B3F" w14:paraId="5A1F38CD" w14:textId="77777777" w:rsidTr="00103B4A">
        <w:trPr>
          <w:trHeight w:val="300"/>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44A333FA"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 в горячей воде</w:t>
            </w:r>
          </w:p>
        </w:tc>
        <w:tc>
          <w:tcPr>
            <w:tcW w:w="950" w:type="dxa"/>
            <w:tcBorders>
              <w:top w:val="nil"/>
              <w:left w:val="nil"/>
              <w:bottom w:val="single" w:sz="4" w:space="0" w:color="auto"/>
              <w:right w:val="single" w:sz="4" w:space="0" w:color="auto"/>
            </w:tcBorders>
            <w:shd w:val="clear" w:color="auto" w:fill="auto"/>
            <w:vAlign w:val="center"/>
            <w:hideMark/>
          </w:tcPr>
          <w:p w14:paraId="440DD7E2"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621FDFAD" w14:textId="77777777" w:rsidR="00103B4A" w:rsidRPr="00CC11EF" w:rsidRDefault="00103B4A" w:rsidP="00103B4A">
            <w:pPr>
              <w:spacing w:line="240" w:lineRule="auto"/>
              <w:jc w:val="center"/>
              <w:rPr>
                <w:rFonts w:ascii="Times New Roman" w:hAnsi="Times New Roman"/>
                <w:color w:val="000000"/>
                <w:sz w:val="20"/>
              </w:rPr>
            </w:pPr>
            <w:r w:rsidRPr="00147EBB">
              <w:rPr>
                <w:rFonts w:ascii="Times New Roman" w:hAnsi="Times New Roman"/>
                <w:color w:val="000000"/>
                <w:sz w:val="20"/>
              </w:rPr>
              <w:t>12,7</w:t>
            </w:r>
          </w:p>
        </w:tc>
        <w:tc>
          <w:tcPr>
            <w:tcW w:w="960" w:type="dxa"/>
            <w:tcBorders>
              <w:top w:val="nil"/>
              <w:left w:val="nil"/>
              <w:bottom w:val="single" w:sz="4" w:space="0" w:color="auto"/>
              <w:right w:val="single" w:sz="4" w:space="0" w:color="auto"/>
            </w:tcBorders>
            <w:shd w:val="clear" w:color="auto" w:fill="auto"/>
            <w:vAlign w:val="center"/>
            <w:hideMark/>
          </w:tcPr>
          <w:p w14:paraId="7BD4E33C" w14:textId="77777777" w:rsidR="00103B4A" w:rsidRPr="00CC11EF" w:rsidRDefault="00103B4A" w:rsidP="00103B4A">
            <w:pPr>
              <w:spacing w:line="240" w:lineRule="auto"/>
              <w:jc w:val="center"/>
              <w:rPr>
                <w:rFonts w:ascii="Times New Roman" w:hAnsi="Times New Roman"/>
                <w:color w:val="000000"/>
                <w:sz w:val="20"/>
              </w:rPr>
            </w:pPr>
            <w:r w:rsidRPr="00147EBB">
              <w:rPr>
                <w:rFonts w:ascii="Times New Roman" w:hAnsi="Times New Roman"/>
                <w:color w:val="000000"/>
                <w:sz w:val="20"/>
              </w:rPr>
              <w:t>12,7</w:t>
            </w:r>
          </w:p>
        </w:tc>
        <w:tc>
          <w:tcPr>
            <w:tcW w:w="960" w:type="dxa"/>
            <w:tcBorders>
              <w:top w:val="nil"/>
              <w:left w:val="nil"/>
              <w:bottom w:val="single" w:sz="4" w:space="0" w:color="auto"/>
              <w:right w:val="single" w:sz="4" w:space="0" w:color="auto"/>
            </w:tcBorders>
            <w:shd w:val="clear" w:color="auto" w:fill="auto"/>
            <w:vAlign w:val="center"/>
            <w:hideMark/>
          </w:tcPr>
          <w:p w14:paraId="311E6A83" w14:textId="77777777" w:rsidR="00103B4A" w:rsidRPr="00CC11EF" w:rsidRDefault="00103B4A" w:rsidP="00103B4A">
            <w:pPr>
              <w:spacing w:line="240" w:lineRule="auto"/>
              <w:jc w:val="center"/>
              <w:rPr>
                <w:rFonts w:ascii="Times New Roman" w:hAnsi="Times New Roman"/>
                <w:color w:val="000000"/>
                <w:sz w:val="20"/>
              </w:rPr>
            </w:pPr>
            <w:r w:rsidRPr="00147EBB">
              <w:rPr>
                <w:rFonts w:ascii="Times New Roman" w:hAnsi="Times New Roman"/>
                <w:color w:val="000000"/>
                <w:sz w:val="20"/>
              </w:rPr>
              <w:t>12,7</w:t>
            </w:r>
          </w:p>
        </w:tc>
        <w:tc>
          <w:tcPr>
            <w:tcW w:w="1012" w:type="dxa"/>
            <w:tcBorders>
              <w:top w:val="nil"/>
              <w:left w:val="nil"/>
              <w:bottom w:val="single" w:sz="4" w:space="0" w:color="auto"/>
              <w:right w:val="single" w:sz="4" w:space="0" w:color="auto"/>
            </w:tcBorders>
            <w:shd w:val="clear" w:color="auto" w:fill="auto"/>
            <w:vAlign w:val="center"/>
            <w:hideMark/>
          </w:tcPr>
          <w:p w14:paraId="76E8E4D9" w14:textId="77777777" w:rsidR="00103B4A" w:rsidRPr="00CC11EF" w:rsidRDefault="00103B4A" w:rsidP="00103B4A">
            <w:pPr>
              <w:spacing w:line="240" w:lineRule="auto"/>
              <w:jc w:val="center"/>
              <w:rPr>
                <w:rFonts w:ascii="Times New Roman" w:hAnsi="Times New Roman"/>
                <w:color w:val="000000"/>
                <w:sz w:val="20"/>
              </w:rPr>
            </w:pPr>
            <w:r w:rsidRPr="00147EBB">
              <w:rPr>
                <w:rFonts w:ascii="Times New Roman" w:hAnsi="Times New Roman"/>
                <w:color w:val="000000"/>
                <w:sz w:val="20"/>
              </w:rPr>
              <w:t>12,8</w:t>
            </w:r>
          </w:p>
        </w:tc>
        <w:tc>
          <w:tcPr>
            <w:tcW w:w="960" w:type="dxa"/>
            <w:tcBorders>
              <w:top w:val="nil"/>
              <w:left w:val="nil"/>
              <w:bottom w:val="single" w:sz="4" w:space="0" w:color="auto"/>
              <w:right w:val="single" w:sz="4" w:space="0" w:color="auto"/>
            </w:tcBorders>
            <w:shd w:val="clear" w:color="auto" w:fill="auto"/>
            <w:vAlign w:val="center"/>
            <w:hideMark/>
          </w:tcPr>
          <w:p w14:paraId="5FA0610D" w14:textId="77777777" w:rsidR="00103B4A" w:rsidRPr="00CC11EF" w:rsidRDefault="00103B4A" w:rsidP="00103B4A">
            <w:pPr>
              <w:spacing w:line="240" w:lineRule="auto"/>
              <w:jc w:val="center"/>
              <w:rPr>
                <w:rFonts w:ascii="Times New Roman" w:hAnsi="Times New Roman"/>
                <w:color w:val="000000"/>
                <w:sz w:val="20"/>
              </w:rPr>
            </w:pPr>
            <w:r w:rsidRPr="00147EBB">
              <w:rPr>
                <w:rFonts w:ascii="Times New Roman" w:hAnsi="Times New Roman"/>
                <w:color w:val="000000"/>
                <w:sz w:val="20"/>
              </w:rPr>
              <w:t>12,8</w:t>
            </w:r>
          </w:p>
        </w:tc>
        <w:tc>
          <w:tcPr>
            <w:tcW w:w="960" w:type="dxa"/>
            <w:tcBorders>
              <w:top w:val="nil"/>
              <w:left w:val="nil"/>
              <w:bottom w:val="single" w:sz="4" w:space="0" w:color="auto"/>
              <w:right w:val="single" w:sz="4" w:space="0" w:color="auto"/>
            </w:tcBorders>
            <w:shd w:val="clear" w:color="auto" w:fill="auto"/>
            <w:vAlign w:val="center"/>
            <w:hideMark/>
          </w:tcPr>
          <w:p w14:paraId="26B81241" w14:textId="77777777" w:rsidR="00103B4A" w:rsidRPr="00CC11EF" w:rsidRDefault="00103B4A" w:rsidP="00103B4A">
            <w:pPr>
              <w:spacing w:line="240" w:lineRule="auto"/>
              <w:jc w:val="center"/>
              <w:rPr>
                <w:rFonts w:ascii="Times New Roman" w:hAnsi="Times New Roman"/>
                <w:color w:val="000000"/>
                <w:sz w:val="20"/>
              </w:rPr>
            </w:pPr>
            <w:r w:rsidRPr="00147EBB">
              <w:rPr>
                <w:rFonts w:ascii="Times New Roman" w:hAnsi="Times New Roman"/>
                <w:color w:val="000000"/>
                <w:sz w:val="20"/>
              </w:rPr>
              <w:t>12,8</w:t>
            </w:r>
          </w:p>
        </w:tc>
        <w:tc>
          <w:tcPr>
            <w:tcW w:w="960" w:type="dxa"/>
            <w:tcBorders>
              <w:top w:val="nil"/>
              <w:left w:val="nil"/>
              <w:bottom w:val="single" w:sz="4" w:space="0" w:color="auto"/>
              <w:right w:val="single" w:sz="4" w:space="0" w:color="auto"/>
            </w:tcBorders>
            <w:shd w:val="clear" w:color="auto" w:fill="auto"/>
            <w:vAlign w:val="center"/>
            <w:hideMark/>
          </w:tcPr>
          <w:p w14:paraId="7EA11BFB" w14:textId="77777777" w:rsidR="00103B4A" w:rsidRPr="00CC11EF" w:rsidRDefault="00103B4A" w:rsidP="00103B4A">
            <w:pPr>
              <w:spacing w:line="240" w:lineRule="auto"/>
              <w:jc w:val="center"/>
              <w:rPr>
                <w:rFonts w:ascii="Times New Roman" w:hAnsi="Times New Roman"/>
                <w:color w:val="000000"/>
                <w:sz w:val="20"/>
              </w:rPr>
            </w:pPr>
            <w:r w:rsidRPr="00147EBB">
              <w:rPr>
                <w:rFonts w:ascii="Times New Roman" w:hAnsi="Times New Roman"/>
                <w:color w:val="000000"/>
                <w:sz w:val="20"/>
              </w:rPr>
              <w:t>12,8</w:t>
            </w:r>
          </w:p>
        </w:tc>
        <w:tc>
          <w:tcPr>
            <w:tcW w:w="1165" w:type="dxa"/>
            <w:tcBorders>
              <w:top w:val="nil"/>
              <w:left w:val="nil"/>
              <w:bottom w:val="single" w:sz="4" w:space="0" w:color="auto"/>
              <w:right w:val="single" w:sz="4" w:space="0" w:color="auto"/>
            </w:tcBorders>
            <w:shd w:val="clear" w:color="auto" w:fill="auto"/>
            <w:vAlign w:val="center"/>
            <w:hideMark/>
          </w:tcPr>
          <w:p w14:paraId="05BB5A42" w14:textId="77777777" w:rsidR="00103B4A" w:rsidRPr="00CC11EF" w:rsidRDefault="00103B4A" w:rsidP="00103B4A">
            <w:pPr>
              <w:spacing w:line="240" w:lineRule="auto"/>
              <w:jc w:val="center"/>
              <w:rPr>
                <w:rFonts w:ascii="Times New Roman" w:hAnsi="Times New Roman"/>
                <w:color w:val="000000"/>
                <w:sz w:val="20"/>
              </w:rPr>
            </w:pPr>
            <w:r w:rsidRPr="00147EBB">
              <w:rPr>
                <w:rFonts w:ascii="Times New Roman" w:hAnsi="Times New Roman"/>
                <w:color w:val="000000"/>
                <w:sz w:val="20"/>
              </w:rPr>
              <w:t>12,8</w:t>
            </w:r>
          </w:p>
        </w:tc>
        <w:tc>
          <w:tcPr>
            <w:tcW w:w="960" w:type="dxa"/>
            <w:tcBorders>
              <w:top w:val="nil"/>
              <w:left w:val="nil"/>
              <w:bottom w:val="single" w:sz="4" w:space="0" w:color="auto"/>
              <w:right w:val="single" w:sz="4" w:space="0" w:color="auto"/>
            </w:tcBorders>
            <w:shd w:val="clear" w:color="auto" w:fill="auto"/>
            <w:vAlign w:val="center"/>
            <w:hideMark/>
          </w:tcPr>
          <w:p w14:paraId="7F824301" w14:textId="77777777" w:rsidR="00103B4A" w:rsidRPr="00CC11EF" w:rsidRDefault="00103B4A" w:rsidP="00103B4A">
            <w:pPr>
              <w:spacing w:line="240" w:lineRule="auto"/>
              <w:jc w:val="center"/>
              <w:rPr>
                <w:rFonts w:ascii="Times New Roman" w:hAnsi="Times New Roman"/>
                <w:color w:val="000000"/>
                <w:sz w:val="20"/>
              </w:rPr>
            </w:pPr>
            <w:r w:rsidRPr="00147EBB">
              <w:rPr>
                <w:rFonts w:ascii="Times New Roman" w:hAnsi="Times New Roman"/>
                <w:color w:val="000000"/>
                <w:sz w:val="20"/>
              </w:rPr>
              <w:t>12,8</w:t>
            </w:r>
          </w:p>
        </w:tc>
        <w:tc>
          <w:tcPr>
            <w:tcW w:w="1012" w:type="dxa"/>
            <w:tcBorders>
              <w:top w:val="nil"/>
              <w:left w:val="nil"/>
              <w:bottom w:val="single" w:sz="4" w:space="0" w:color="auto"/>
              <w:right w:val="single" w:sz="4" w:space="0" w:color="auto"/>
            </w:tcBorders>
            <w:shd w:val="clear" w:color="auto" w:fill="auto"/>
            <w:vAlign w:val="center"/>
            <w:hideMark/>
          </w:tcPr>
          <w:p w14:paraId="435183EF" w14:textId="77777777" w:rsidR="00103B4A" w:rsidRPr="00CC11EF" w:rsidRDefault="00103B4A" w:rsidP="00103B4A">
            <w:pPr>
              <w:spacing w:line="240" w:lineRule="auto"/>
              <w:jc w:val="center"/>
              <w:rPr>
                <w:rFonts w:ascii="Times New Roman" w:hAnsi="Times New Roman"/>
                <w:color w:val="000000"/>
                <w:sz w:val="20"/>
              </w:rPr>
            </w:pPr>
            <w:r w:rsidRPr="00147EBB">
              <w:rPr>
                <w:rFonts w:ascii="Times New Roman" w:hAnsi="Times New Roman"/>
                <w:color w:val="000000"/>
                <w:sz w:val="20"/>
              </w:rPr>
              <w:t>12,8</w:t>
            </w:r>
          </w:p>
        </w:tc>
        <w:tc>
          <w:tcPr>
            <w:tcW w:w="960" w:type="dxa"/>
            <w:tcBorders>
              <w:top w:val="nil"/>
              <w:left w:val="nil"/>
              <w:bottom w:val="single" w:sz="4" w:space="0" w:color="auto"/>
              <w:right w:val="single" w:sz="4" w:space="0" w:color="auto"/>
            </w:tcBorders>
            <w:shd w:val="clear" w:color="auto" w:fill="auto"/>
            <w:vAlign w:val="center"/>
            <w:hideMark/>
          </w:tcPr>
          <w:p w14:paraId="293F4A5B" w14:textId="77777777" w:rsidR="00103B4A" w:rsidRPr="00CC11EF" w:rsidRDefault="00103B4A" w:rsidP="00103B4A">
            <w:pPr>
              <w:spacing w:line="240" w:lineRule="auto"/>
              <w:jc w:val="center"/>
              <w:rPr>
                <w:rFonts w:ascii="Times New Roman" w:hAnsi="Times New Roman"/>
                <w:color w:val="000000"/>
                <w:sz w:val="20"/>
              </w:rPr>
            </w:pPr>
            <w:r w:rsidRPr="00147EBB">
              <w:rPr>
                <w:rFonts w:ascii="Times New Roman" w:hAnsi="Times New Roman"/>
                <w:color w:val="000000"/>
                <w:sz w:val="20"/>
              </w:rPr>
              <w:t>12,8</w:t>
            </w:r>
          </w:p>
        </w:tc>
        <w:tc>
          <w:tcPr>
            <w:tcW w:w="1012" w:type="dxa"/>
            <w:tcBorders>
              <w:top w:val="nil"/>
              <w:left w:val="nil"/>
              <w:bottom w:val="single" w:sz="4" w:space="0" w:color="auto"/>
              <w:right w:val="single" w:sz="4" w:space="0" w:color="auto"/>
            </w:tcBorders>
            <w:shd w:val="clear" w:color="auto" w:fill="auto"/>
            <w:vAlign w:val="center"/>
            <w:hideMark/>
          </w:tcPr>
          <w:p w14:paraId="7C14596D" w14:textId="77777777" w:rsidR="00103B4A" w:rsidRPr="00CC11EF" w:rsidRDefault="00103B4A" w:rsidP="00103B4A">
            <w:pPr>
              <w:spacing w:line="240" w:lineRule="auto"/>
              <w:jc w:val="center"/>
              <w:rPr>
                <w:rFonts w:ascii="Times New Roman" w:hAnsi="Times New Roman"/>
                <w:color w:val="000000"/>
                <w:sz w:val="20"/>
              </w:rPr>
            </w:pPr>
            <w:r w:rsidRPr="00147EBB">
              <w:rPr>
                <w:rFonts w:ascii="Times New Roman" w:hAnsi="Times New Roman"/>
                <w:color w:val="000000"/>
                <w:sz w:val="20"/>
              </w:rPr>
              <w:t>12,8</w:t>
            </w:r>
          </w:p>
        </w:tc>
        <w:tc>
          <w:tcPr>
            <w:tcW w:w="960" w:type="dxa"/>
            <w:tcBorders>
              <w:top w:val="nil"/>
              <w:left w:val="nil"/>
              <w:bottom w:val="single" w:sz="4" w:space="0" w:color="auto"/>
              <w:right w:val="single" w:sz="4" w:space="0" w:color="auto"/>
            </w:tcBorders>
            <w:shd w:val="clear" w:color="auto" w:fill="auto"/>
            <w:vAlign w:val="center"/>
            <w:hideMark/>
          </w:tcPr>
          <w:p w14:paraId="33B798AB" w14:textId="77777777" w:rsidR="00103B4A" w:rsidRPr="00CC11EF" w:rsidRDefault="00103B4A" w:rsidP="00103B4A">
            <w:pPr>
              <w:spacing w:line="240" w:lineRule="auto"/>
              <w:jc w:val="center"/>
              <w:rPr>
                <w:rFonts w:ascii="Times New Roman" w:hAnsi="Times New Roman"/>
                <w:color w:val="000000"/>
                <w:sz w:val="20"/>
              </w:rPr>
            </w:pPr>
            <w:r w:rsidRPr="00147EBB">
              <w:rPr>
                <w:rFonts w:ascii="Times New Roman" w:hAnsi="Times New Roman"/>
                <w:color w:val="000000"/>
                <w:sz w:val="20"/>
              </w:rPr>
              <w:t>12,8</w:t>
            </w:r>
          </w:p>
        </w:tc>
        <w:tc>
          <w:tcPr>
            <w:tcW w:w="960" w:type="dxa"/>
            <w:tcBorders>
              <w:top w:val="nil"/>
              <w:left w:val="nil"/>
              <w:bottom w:val="single" w:sz="4" w:space="0" w:color="auto"/>
              <w:right w:val="single" w:sz="4" w:space="0" w:color="auto"/>
            </w:tcBorders>
            <w:shd w:val="clear" w:color="auto" w:fill="auto"/>
            <w:vAlign w:val="center"/>
            <w:hideMark/>
          </w:tcPr>
          <w:p w14:paraId="2568AB85" w14:textId="77777777" w:rsidR="00103B4A" w:rsidRPr="00CC11EF" w:rsidRDefault="00103B4A" w:rsidP="00103B4A">
            <w:pPr>
              <w:spacing w:line="240" w:lineRule="auto"/>
              <w:jc w:val="center"/>
              <w:rPr>
                <w:rFonts w:ascii="Times New Roman" w:hAnsi="Times New Roman"/>
                <w:color w:val="000000"/>
                <w:sz w:val="20"/>
              </w:rPr>
            </w:pPr>
            <w:r w:rsidRPr="00147EBB">
              <w:rPr>
                <w:rFonts w:ascii="Times New Roman" w:hAnsi="Times New Roman"/>
                <w:color w:val="000000"/>
                <w:sz w:val="20"/>
              </w:rPr>
              <w:t>12,8</w:t>
            </w:r>
          </w:p>
        </w:tc>
        <w:tc>
          <w:tcPr>
            <w:tcW w:w="889" w:type="dxa"/>
            <w:tcBorders>
              <w:top w:val="nil"/>
              <w:left w:val="nil"/>
              <w:bottom w:val="single" w:sz="4" w:space="0" w:color="auto"/>
              <w:right w:val="single" w:sz="4" w:space="0" w:color="auto"/>
            </w:tcBorders>
            <w:shd w:val="clear" w:color="auto" w:fill="auto"/>
            <w:vAlign w:val="center"/>
          </w:tcPr>
          <w:p w14:paraId="3B88C729" w14:textId="77777777" w:rsidR="00103B4A" w:rsidRPr="00CC11EF" w:rsidRDefault="00103B4A" w:rsidP="00103B4A">
            <w:pPr>
              <w:spacing w:line="240" w:lineRule="auto"/>
              <w:jc w:val="center"/>
              <w:rPr>
                <w:rFonts w:ascii="Times New Roman" w:hAnsi="Times New Roman"/>
                <w:color w:val="000000"/>
                <w:sz w:val="20"/>
              </w:rPr>
            </w:pPr>
            <w:r w:rsidRPr="00147EBB">
              <w:rPr>
                <w:rFonts w:ascii="Times New Roman" w:hAnsi="Times New Roman"/>
                <w:color w:val="000000"/>
                <w:sz w:val="20"/>
              </w:rPr>
              <w:t>12,8</w:t>
            </w:r>
          </w:p>
        </w:tc>
        <w:tc>
          <w:tcPr>
            <w:tcW w:w="889" w:type="dxa"/>
            <w:tcBorders>
              <w:top w:val="nil"/>
              <w:left w:val="nil"/>
              <w:bottom w:val="single" w:sz="4" w:space="0" w:color="auto"/>
              <w:right w:val="single" w:sz="4" w:space="0" w:color="auto"/>
            </w:tcBorders>
            <w:shd w:val="clear" w:color="auto" w:fill="auto"/>
            <w:vAlign w:val="center"/>
          </w:tcPr>
          <w:p w14:paraId="094D526E" w14:textId="77777777" w:rsidR="00103B4A" w:rsidRPr="00CC11EF" w:rsidRDefault="00103B4A" w:rsidP="00103B4A">
            <w:pPr>
              <w:spacing w:line="240" w:lineRule="auto"/>
              <w:jc w:val="center"/>
              <w:rPr>
                <w:rFonts w:ascii="Times New Roman" w:hAnsi="Times New Roman"/>
                <w:color w:val="000000"/>
                <w:sz w:val="20"/>
              </w:rPr>
            </w:pPr>
            <w:r w:rsidRPr="00147EBB">
              <w:rPr>
                <w:rFonts w:ascii="Times New Roman" w:hAnsi="Times New Roman"/>
                <w:color w:val="000000"/>
                <w:sz w:val="20"/>
              </w:rPr>
              <w:t>12,8</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FF3F7" w14:textId="77777777" w:rsidR="00103B4A" w:rsidRPr="00CC11EF" w:rsidRDefault="00103B4A" w:rsidP="00103B4A">
            <w:pPr>
              <w:spacing w:line="240" w:lineRule="auto"/>
              <w:jc w:val="center"/>
              <w:rPr>
                <w:rFonts w:ascii="Times New Roman" w:hAnsi="Times New Roman"/>
                <w:color w:val="000000"/>
                <w:sz w:val="20"/>
              </w:rPr>
            </w:pPr>
            <w:r w:rsidRPr="00147EBB">
              <w:rPr>
                <w:rFonts w:ascii="Times New Roman" w:hAnsi="Times New Roman"/>
                <w:color w:val="000000"/>
                <w:sz w:val="20"/>
              </w:rPr>
              <w:t>12,8</w:t>
            </w:r>
          </w:p>
        </w:tc>
      </w:tr>
      <w:tr w:rsidR="00103B4A" w:rsidRPr="00956B3F" w14:paraId="56E81D3F" w14:textId="77777777" w:rsidTr="00103B4A">
        <w:trPr>
          <w:trHeight w:val="570"/>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7AD2E3DD"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Присоединенная договорная тепловая нагрузка в горячей воде, в т.ч</w:t>
            </w:r>
          </w:p>
        </w:tc>
        <w:tc>
          <w:tcPr>
            <w:tcW w:w="950" w:type="dxa"/>
            <w:tcBorders>
              <w:top w:val="nil"/>
              <w:left w:val="nil"/>
              <w:bottom w:val="single" w:sz="4" w:space="0" w:color="auto"/>
              <w:right w:val="single" w:sz="4" w:space="0" w:color="auto"/>
            </w:tcBorders>
            <w:shd w:val="clear" w:color="auto" w:fill="auto"/>
            <w:vAlign w:val="center"/>
            <w:hideMark/>
          </w:tcPr>
          <w:p w14:paraId="077C9BDC"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52740317"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color w:val="000000"/>
                <w:sz w:val="20"/>
              </w:rPr>
              <w:t>326,24</w:t>
            </w:r>
          </w:p>
        </w:tc>
        <w:tc>
          <w:tcPr>
            <w:tcW w:w="960" w:type="dxa"/>
            <w:tcBorders>
              <w:top w:val="nil"/>
              <w:left w:val="nil"/>
              <w:bottom w:val="single" w:sz="4" w:space="0" w:color="auto"/>
              <w:right w:val="single" w:sz="4" w:space="0" w:color="auto"/>
            </w:tcBorders>
            <w:shd w:val="clear" w:color="auto" w:fill="auto"/>
            <w:vAlign w:val="center"/>
            <w:hideMark/>
          </w:tcPr>
          <w:p w14:paraId="47A75DB9"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color w:val="000000"/>
                <w:sz w:val="20"/>
              </w:rPr>
              <w:t>342,44</w:t>
            </w:r>
          </w:p>
        </w:tc>
        <w:tc>
          <w:tcPr>
            <w:tcW w:w="960" w:type="dxa"/>
            <w:tcBorders>
              <w:top w:val="nil"/>
              <w:left w:val="nil"/>
              <w:bottom w:val="single" w:sz="4" w:space="0" w:color="auto"/>
              <w:right w:val="single" w:sz="4" w:space="0" w:color="auto"/>
            </w:tcBorders>
            <w:shd w:val="clear" w:color="auto" w:fill="auto"/>
            <w:vAlign w:val="center"/>
            <w:hideMark/>
          </w:tcPr>
          <w:p w14:paraId="7AC37046"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color w:val="000000"/>
                <w:sz w:val="20"/>
              </w:rPr>
              <w:t>347,34</w:t>
            </w:r>
          </w:p>
        </w:tc>
        <w:tc>
          <w:tcPr>
            <w:tcW w:w="1012" w:type="dxa"/>
            <w:tcBorders>
              <w:top w:val="nil"/>
              <w:left w:val="nil"/>
              <w:bottom w:val="single" w:sz="4" w:space="0" w:color="auto"/>
              <w:right w:val="single" w:sz="4" w:space="0" w:color="auto"/>
            </w:tcBorders>
            <w:shd w:val="clear" w:color="auto" w:fill="auto"/>
            <w:vAlign w:val="center"/>
            <w:hideMark/>
          </w:tcPr>
          <w:p w14:paraId="36B7271D"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color w:val="000000"/>
                <w:sz w:val="20"/>
              </w:rPr>
              <w:t>361,34</w:t>
            </w:r>
          </w:p>
        </w:tc>
        <w:tc>
          <w:tcPr>
            <w:tcW w:w="960" w:type="dxa"/>
            <w:tcBorders>
              <w:top w:val="nil"/>
              <w:left w:val="nil"/>
              <w:bottom w:val="single" w:sz="4" w:space="0" w:color="auto"/>
              <w:right w:val="single" w:sz="4" w:space="0" w:color="auto"/>
            </w:tcBorders>
            <w:shd w:val="clear" w:color="auto" w:fill="auto"/>
            <w:vAlign w:val="center"/>
            <w:hideMark/>
          </w:tcPr>
          <w:p w14:paraId="2B645CC7"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color w:val="000000"/>
                <w:sz w:val="20"/>
              </w:rPr>
              <w:t>371,34</w:t>
            </w:r>
          </w:p>
        </w:tc>
        <w:tc>
          <w:tcPr>
            <w:tcW w:w="960" w:type="dxa"/>
            <w:tcBorders>
              <w:top w:val="nil"/>
              <w:left w:val="nil"/>
              <w:bottom w:val="single" w:sz="4" w:space="0" w:color="auto"/>
              <w:right w:val="single" w:sz="4" w:space="0" w:color="auto"/>
            </w:tcBorders>
            <w:shd w:val="clear" w:color="auto" w:fill="auto"/>
            <w:vAlign w:val="center"/>
            <w:hideMark/>
          </w:tcPr>
          <w:p w14:paraId="4447FE95"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color w:val="000000"/>
                <w:sz w:val="20"/>
              </w:rPr>
              <w:t>390,34</w:t>
            </w:r>
          </w:p>
        </w:tc>
        <w:tc>
          <w:tcPr>
            <w:tcW w:w="960" w:type="dxa"/>
            <w:tcBorders>
              <w:top w:val="nil"/>
              <w:left w:val="nil"/>
              <w:bottom w:val="single" w:sz="4" w:space="0" w:color="auto"/>
              <w:right w:val="single" w:sz="4" w:space="0" w:color="auto"/>
            </w:tcBorders>
            <w:shd w:val="clear" w:color="auto" w:fill="auto"/>
            <w:vAlign w:val="center"/>
            <w:hideMark/>
          </w:tcPr>
          <w:p w14:paraId="18FE6E20"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color w:val="000000"/>
                <w:sz w:val="20"/>
              </w:rPr>
              <w:t>390,34</w:t>
            </w:r>
          </w:p>
        </w:tc>
        <w:tc>
          <w:tcPr>
            <w:tcW w:w="1165" w:type="dxa"/>
            <w:tcBorders>
              <w:top w:val="nil"/>
              <w:left w:val="nil"/>
              <w:bottom w:val="single" w:sz="4" w:space="0" w:color="auto"/>
              <w:right w:val="single" w:sz="4" w:space="0" w:color="auto"/>
            </w:tcBorders>
            <w:shd w:val="clear" w:color="auto" w:fill="auto"/>
            <w:vAlign w:val="center"/>
            <w:hideMark/>
          </w:tcPr>
          <w:p w14:paraId="73D38CDA"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color w:val="000000"/>
                <w:sz w:val="20"/>
              </w:rPr>
              <w:t>390,34</w:t>
            </w:r>
          </w:p>
        </w:tc>
        <w:tc>
          <w:tcPr>
            <w:tcW w:w="960" w:type="dxa"/>
            <w:tcBorders>
              <w:top w:val="nil"/>
              <w:left w:val="nil"/>
              <w:bottom w:val="single" w:sz="4" w:space="0" w:color="auto"/>
              <w:right w:val="single" w:sz="4" w:space="0" w:color="auto"/>
            </w:tcBorders>
            <w:shd w:val="clear" w:color="auto" w:fill="auto"/>
            <w:vAlign w:val="center"/>
            <w:hideMark/>
          </w:tcPr>
          <w:p w14:paraId="15CF6F20"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color w:val="000000"/>
                <w:sz w:val="20"/>
              </w:rPr>
              <w:t>390,34</w:t>
            </w:r>
          </w:p>
        </w:tc>
        <w:tc>
          <w:tcPr>
            <w:tcW w:w="1012" w:type="dxa"/>
            <w:tcBorders>
              <w:top w:val="nil"/>
              <w:left w:val="nil"/>
              <w:bottom w:val="single" w:sz="4" w:space="0" w:color="auto"/>
              <w:right w:val="single" w:sz="4" w:space="0" w:color="auto"/>
            </w:tcBorders>
            <w:shd w:val="clear" w:color="auto" w:fill="auto"/>
            <w:vAlign w:val="center"/>
            <w:hideMark/>
          </w:tcPr>
          <w:p w14:paraId="51E6CFB4"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color w:val="000000"/>
                <w:sz w:val="20"/>
              </w:rPr>
              <w:t>390,34</w:t>
            </w:r>
          </w:p>
        </w:tc>
        <w:tc>
          <w:tcPr>
            <w:tcW w:w="960" w:type="dxa"/>
            <w:tcBorders>
              <w:top w:val="nil"/>
              <w:left w:val="nil"/>
              <w:bottom w:val="single" w:sz="4" w:space="0" w:color="auto"/>
              <w:right w:val="single" w:sz="4" w:space="0" w:color="auto"/>
            </w:tcBorders>
            <w:shd w:val="clear" w:color="auto" w:fill="auto"/>
            <w:vAlign w:val="center"/>
            <w:hideMark/>
          </w:tcPr>
          <w:p w14:paraId="1EBB0542"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color w:val="000000"/>
                <w:sz w:val="20"/>
              </w:rPr>
              <w:t>390,34</w:t>
            </w:r>
          </w:p>
        </w:tc>
        <w:tc>
          <w:tcPr>
            <w:tcW w:w="1012" w:type="dxa"/>
            <w:tcBorders>
              <w:top w:val="nil"/>
              <w:left w:val="nil"/>
              <w:bottom w:val="single" w:sz="4" w:space="0" w:color="auto"/>
              <w:right w:val="single" w:sz="4" w:space="0" w:color="auto"/>
            </w:tcBorders>
            <w:shd w:val="clear" w:color="auto" w:fill="auto"/>
            <w:vAlign w:val="center"/>
            <w:hideMark/>
          </w:tcPr>
          <w:p w14:paraId="07C578CA"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color w:val="000000"/>
                <w:sz w:val="20"/>
              </w:rPr>
              <w:t>390,34</w:t>
            </w:r>
          </w:p>
        </w:tc>
        <w:tc>
          <w:tcPr>
            <w:tcW w:w="960" w:type="dxa"/>
            <w:tcBorders>
              <w:top w:val="nil"/>
              <w:left w:val="nil"/>
              <w:bottom w:val="single" w:sz="4" w:space="0" w:color="auto"/>
              <w:right w:val="single" w:sz="4" w:space="0" w:color="auto"/>
            </w:tcBorders>
            <w:shd w:val="clear" w:color="auto" w:fill="auto"/>
            <w:vAlign w:val="center"/>
            <w:hideMark/>
          </w:tcPr>
          <w:p w14:paraId="3DB79F9F"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color w:val="000000"/>
                <w:sz w:val="20"/>
              </w:rPr>
              <w:t>390,34</w:t>
            </w:r>
          </w:p>
        </w:tc>
        <w:tc>
          <w:tcPr>
            <w:tcW w:w="960" w:type="dxa"/>
            <w:tcBorders>
              <w:top w:val="nil"/>
              <w:left w:val="nil"/>
              <w:bottom w:val="single" w:sz="4" w:space="0" w:color="auto"/>
              <w:right w:val="single" w:sz="4" w:space="0" w:color="auto"/>
            </w:tcBorders>
            <w:shd w:val="clear" w:color="auto" w:fill="auto"/>
            <w:vAlign w:val="center"/>
            <w:hideMark/>
          </w:tcPr>
          <w:p w14:paraId="4873601E"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color w:val="000000"/>
                <w:sz w:val="20"/>
              </w:rPr>
              <w:t>390,34</w:t>
            </w:r>
          </w:p>
        </w:tc>
        <w:tc>
          <w:tcPr>
            <w:tcW w:w="889" w:type="dxa"/>
            <w:tcBorders>
              <w:top w:val="nil"/>
              <w:left w:val="nil"/>
              <w:bottom w:val="single" w:sz="4" w:space="0" w:color="auto"/>
              <w:right w:val="single" w:sz="4" w:space="0" w:color="auto"/>
            </w:tcBorders>
            <w:shd w:val="clear" w:color="auto" w:fill="auto"/>
            <w:vAlign w:val="center"/>
          </w:tcPr>
          <w:p w14:paraId="0D3B3213"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color w:val="000000"/>
                <w:sz w:val="20"/>
              </w:rPr>
              <w:t>390,34</w:t>
            </w:r>
          </w:p>
        </w:tc>
        <w:tc>
          <w:tcPr>
            <w:tcW w:w="889" w:type="dxa"/>
            <w:tcBorders>
              <w:top w:val="nil"/>
              <w:left w:val="nil"/>
              <w:bottom w:val="single" w:sz="4" w:space="0" w:color="auto"/>
              <w:right w:val="single" w:sz="4" w:space="0" w:color="auto"/>
            </w:tcBorders>
            <w:shd w:val="clear" w:color="auto" w:fill="auto"/>
            <w:vAlign w:val="center"/>
          </w:tcPr>
          <w:p w14:paraId="32FCA7D8"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color w:val="000000"/>
                <w:sz w:val="20"/>
              </w:rPr>
              <w:t>390,34</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FD200"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color w:val="000000"/>
                <w:sz w:val="20"/>
              </w:rPr>
              <w:t>390,34</w:t>
            </w:r>
          </w:p>
        </w:tc>
      </w:tr>
      <w:tr w:rsidR="00103B4A" w:rsidRPr="00956B3F" w14:paraId="6FC7999F" w14:textId="77777777" w:rsidTr="00103B4A">
        <w:trPr>
          <w:trHeight w:val="300"/>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21B6CC29"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отопление и вентиляция</w:t>
            </w:r>
          </w:p>
        </w:tc>
        <w:tc>
          <w:tcPr>
            <w:tcW w:w="950" w:type="dxa"/>
            <w:tcBorders>
              <w:top w:val="nil"/>
              <w:left w:val="nil"/>
              <w:bottom w:val="single" w:sz="4" w:space="0" w:color="auto"/>
              <w:right w:val="single" w:sz="4" w:space="0" w:color="auto"/>
            </w:tcBorders>
            <w:shd w:val="clear" w:color="auto" w:fill="auto"/>
            <w:vAlign w:val="center"/>
            <w:hideMark/>
          </w:tcPr>
          <w:p w14:paraId="7CC3054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60AF54F4"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258,94</w:t>
            </w:r>
          </w:p>
        </w:tc>
        <w:tc>
          <w:tcPr>
            <w:tcW w:w="960" w:type="dxa"/>
            <w:tcBorders>
              <w:top w:val="nil"/>
              <w:left w:val="nil"/>
              <w:bottom w:val="single" w:sz="4" w:space="0" w:color="auto"/>
              <w:right w:val="single" w:sz="4" w:space="0" w:color="auto"/>
            </w:tcBorders>
            <w:shd w:val="clear" w:color="auto" w:fill="auto"/>
            <w:vAlign w:val="center"/>
            <w:hideMark/>
          </w:tcPr>
          <w:p w14:paraId="415B09C1"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273,54</w:t>
            </w:r>
          </w:p>
        </w:tc>
        <w:tc>
          <w:tcPr>
            <w:tcW w:w="960" w:type="dxa"/>
            <w:tcBorders>
              <w:top w:val="nil"/>
              <w:left w:val="nil"/>
              <w:bottom w:val="single" w:sz="4" w:space="0" w:color="auto"/>
              <w:right w:val="single" w:sz="4" w:space="0" w:color="auto"/>
            </w:tcBorders>
            <w:shd w:val="clear" w:color="000000" w:fill="FFFFFF"/>
            <w:vAlign w:val="center"/>
            <w:hideMark/>
          </w:tcPr>
          <w:p w14:paraId="5C92074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278,44</w:t>
            </w:r>
          </w:p>
        </w:tc>
        <w:tc>
          <w:tcPr>
            <w:tcW w:w="1012" w:type="dxa"/>
            <w:tcBorders>
              <w:top w:val="nil"/>
              <w:left w:val="nil"/>
              <w:bottom w:val="single" w:sz="4" w:space="0" w:color="auto"/>
              <w:right w:val="single" w:sz="4" w:space="0" w:color="auto"/>
            </w:tcBorders>
            <w:shd w:val="clear" w:color="000000" w:fill="FFFFFF"/>
            <w:vAlign w:val="center"/>
            <w:hideMark/>
          </w:tcPr>
          <w:p w14:paraId="692E2AA6"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290,44</w:t>
            </w:r>
          </w:p>
        </w:tc>
        <w:tc>
          <w:tcPr>
            <w:tcW w:w="960" w:type="dxa"/>
            <w:tcBorders>
              <w:top w:val="nil"/>
              <w:left w:val="nil"/>
              <w:bottom w:val="single" w:sz="4" w:space="0" w:color="auto"/>
              <w:right w:val="single" w:sz="4" w:space="0" w:color="auto"/>
            </w:tcBorders>
            <w:shd w:val="clear" w:color="000000" w:fill="FFFFFF"/>
            <w:vAlign w:val="center"/>
            <w:hideMark/>
          </w:tcPr>
          <w:p w14:paraId="2B2705D0"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299,44</w:t>
            </w:r>
          </w:p>
        </w:tc>
        <w:tc>
          <w:tcPr>
            <w:tcW w:w="960" w:type="dxa"/>
            <w:tcBorders>
              <w:top w:val="nil"/>
              <w:left w:val="nil"/>
              <w:bottom w:val="single" w:sz="4" w:space="0" w:color="auto"/>
              <w:right w:val="single" w:sz="4" w:space="0" w:color="auto"/>
            </w:tcBorders>
            <w:shd w:val="clear" w:color="000000" w:fill="FFFFFF"/>
            <w:vAlign w:val="center"/>
            <w:hideMark/>
          </w:tcPr>
          <w:p w14:paraId="1316B86F"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316,44</w:t>
            </w:r>
          </w:p>
        </w:tc>
        <w:tc>
          <w:tcPr>
            <w:tcW w:w="960" w:type="dxa"/>
            <w:tcBorders>
              <w:top w:val="nil"/>
              <w:left w:val="nil"/>
              <w:bottom w:val="single" w:sz="4" w:space="0" w:color="auto"/>
              <w:right w:val="single" w:sz="4" w:space="0" w:color="auto"/>
            </w:tcBorders>
            <w:shd w:val="clear" w:color="000000" w:fill="FFFFFF"/>
            <w:vAlign w:val="center"/>
            <w:hideMark/>
          </w:tcPr>
          <w:p w14:paraId="69AE32D1"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316,44</w:t>
            </w:r>
          </w:p>
        </w:tc>
        <w:tc>
          <w:tcPr>
            <w:tcW w:w="1165" w:type="dxa"/>
            <w:tcBorders>
              <w:top w:val="nil"/>
              <w:left w:val="nil"/>
              <w:bottom w:val="single" w:sz="4" w:space="0" w:color="auto"/>
              <w:right w:val="single" w:sz="4" w:space="0" w:color="auto"/>
            </w:tcBorders>
            <w:shd w:val="clear" w:color="000000" w:fill="FFFFFF"/>
            <w:vAlign w:val="center"/>
            <w:hideMark/>
          </w:tcPr>
          <w:p w14:paraId="5AE07A7A"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316,44</w:t>
            </w:r>
          </w:p>
        </w:tc>
        <w:tc>
          <w:tcPr>
            <w:tcW w:w="960" w:type="dxa"/>
            <w:tcBorders>
              <w:top w:val="nil"/>
              <w:left w:val="nil"/>
              <w:bottom w:val="single" w:sz="4" w:space="0" w:color="auto"/>
              <w:right w:val="single" w:sz="4" w:space="0" w:color="auto"/>
            </w:tcBorders>
            <w:shd w:val="clear" w:color="000000" w:fill="FFFFFF"/>
            <w:vAlign w:val="center"/>
            <w:hideMark/>
          </w:tcPr>
          <w:p w14:paraId="70C79281"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316,44</w:t>
            </w:r>
          </w:p>
        </w:tc>
        <w:tc>
          <w:tcPr>
            <w:tcW w:w="1012" w:type="dxa"/>
            <w:tcBorders>
              <w:top w:val="nil"/>
              <w:left w:val="nil"/>
              <w:bottom w:val="single" w:sz="4" w:space="0" w:color="auto"/>
              <w:right w:val="single" w:sz="4" w:space="0" w:color="auto"/>
            </w:tcBorders>
            <w:shd w:val="clear" w:color="000000" w:fill="FFFFFF"/>
            <w:vAlign w:val="center"/>
            <w:hideMark/>
          </w:tcPr>
          <w:p w14:paraId="334C4631"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316,44</w:t>
            </w:r>
          </w:p>
        </w:tc>
        <w:tc>
          <w:tcPr>
            <w:tcW w:w="960" w:type="dxa"/>
            <w:tcBorders>
              <w:top w:val="nil"/>
              <w:left w:val="nil"/>
              <w:bottom w:val="single" w:sz="4" w:space="0" w:color="auto"/>
              <w:right w:val="single" w:sz="4" w:space="0" w:color="auto"/>
            </w:tcBorders>
            <w:shd w:val="clear" w:color="000000" w:fill="FFFFFF"/>
            <w:vAlign w:val="center"/>
            <w:hideMark/>
          </w:tcPr>
          <w:p w14:paraId="102D8BD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316,44</w:t>
            </w:r>
          </w:p>
        </w:tc>
        <w:tc>
          <w:tcPr>
            <w:tcW w:w="1012" w:type="dxa"/>
            <w:tcBorders>
              <w:top w:val="nil"/>
              <w:left w:val="nil"/>
              <w:bottom w:val="single" w:sz="4" w:space="0" w:color="auto"/>
              <w:right w:val="single" w:sz="4" w:space="0" w:color="auto"/>
            </w:tcBorders>
            <w:shd w:val="clear" w:color="000000" w:fill="FFFFFF"/>
            <w:vAlign w:val="center"/>
            <w:hideMark/>
          </w:tcPr>
          <w:p w14:paraId="3E5B4A64"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316,44</w:t>
            </w:r>
          </w:p>
        </w:tc>
        <w:tc>
          <w:tcPr>
            <w:tcW w:w="960" w:type="dxa"/>
            <w:tcBorders>
              <w:top w:val="nil"/>
              <w:left w:val="nil"/>
              <w:bottom w:val="single" w:sz="4" w:space="0" w:color="auto"/>
              <w:right w:val="single" w:sz="4" w:space="0" w:color="auto"/>
            </w:tcBorders>
            <w:shd w:val="clear" w:color="000000" w:fill="FFFFFF"/>
            <w:vAlign w:val="center"/>
            <w:hideMark/>
          </w:tcPr>
          <w:p w14:paraId="4F41C581"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316,44</w:t>
            </w:r>
          </w:p>
        </w:tc>
        <w:tc>
          <w:tcPr>
            <w:tcW w:w="960" w:type="dxa"/>
            <w:tcBorders>
              <w:top w:val="nil"/>
              <w:left w:val="nil"/>
              <w:bottom w:val="single" w:sz="4" w:space="0" w:color="auto"/>
              <w:right w:val="single" w:sz="4" w:space="0" w:color="auto"/>
            </w:tcBorders>
            <w:shd w:val="clear" w:color="000000" w:fill="FFFFFF"/>
            <w:vAlign w:val="center"/>
            <w:hideMark/>
          </w:tcPr>
          <w:p w14:paraId="2942C446"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316,44</w:t>
            </w:r>
          </w:p>
        </w:tc>
        <w:tc>
          <w:tcPr>
            <w:tcW w:w="889" w:type="dxa"/>
            <w:tcBorders>
              <w:top w:val="nil"/>
              <w:left w:val="nil"/>
              <w:bottom w:val="single" w:sz="4" w:space="0" w:color="auto"/>
              <w:right w:val="single" w:sz="4" w:space="0" w:color="auto"/>
            </w:tcBorders>
            <w:shd w:val="clear" w:color="000000" w:fill="FFFFFF"/>
            <w:vAlign w:val="center"/>
          </w:tcPr>
          <w:p w14:paraId="0170862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316,44</w:t>
            </w:r>
          </w:p>
        </w:tc>
        <w:tc>
          <w:tcPr>
            <w:tcW w:w="889" w:type="dxa"/>
            <w:tcBorders>
              <w:top w:val="nil"/>
              <w:left w:val="nil"/>
              <w:bottom w:val="single" w:sz="4" w:space="0" w:color="auto"/>
              <w:right w:val="single" w:sz="4" w:space="0" w:color="auto"/>
            </w:tcBorders>
            <w:shd w:val="clear" w:color="000000" w:fill="FFFFFF"/>
            <w:vAlign w:val="center"/>
          </w:tcPr>
          <w:p w14:paraId="54D8308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316,44</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CAB67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316,44</w:t>
            </w:r>
          </w:p>
        </w:tc>
      </w:tr>
      <w:tr w:rsidR="00103B4A" w:rsidRPr="00956B3F" w14:paraId="64E19308" w14:textId="77777777" w:rsidTr="00103B4A">
        <w:trPr>
          <w:trHeight w:val="300"/>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575D5C26"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ГВС</w:t>
            </w:r>
          </w:p>
        </w:tc>
        <w:tc>
          <w:tcPr>
            <w:tcW w:w="950" w:type="dxa"/>
            <w:tcBorders>
              <w:top w:val="nil"/>
              <w:left w:val="nil"/>
              <w:bottom w:val="single" w:sz="4" w:space="0" w:color="auto"/>
              <w:right w:val="single" w:sz="4" w:space="0" w:color="auto"/>
            </w:tcBorders>
            <w:shd w:val="clear" w:color="auto" w:fill="auto"/>
            <w:vAlign w:val="center"/>
            <w:hideMark/>
          </w:tcPr>
          <w:p w14:paraId="33A51385"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5EEA9681"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67,3</w:t>
            </w:r>
          </w:p>
        </w:tc>
        <w:tc>
          <w:tcPr>
            <w:tcW w:w="960" w:type="dxa"/>
            <w:tcBorders>
              <w:top w:val="nil"/>
              <w:left w:val="nil"/>
              <w:bottom w:val="single" w:sz="4" w:space="0" w:color="auto"/>
              <w:right w:val="single" w:sz="4" w:space="0" w:color="auto"/>
            </w:tcBorders>
            <w:shd w:val="clear" w:color="auto" w:fill="auto"/>
            <w:vAlign w:val="center"/>
            <w:hideMark/>
          </w:tcPr>
          <w:p w14:paraId="689CADC0"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68,9</w:t>
            </w:r>
          </w:p>
        </w:tc>
        <w:tc>
          <w:tcPr>
            <w:tcW w:w="960" w:type="dxa"/>
            <w:tcBorders>
              <w:top w:val="nil"/>
              <w:left w:val="nil"/>
              <w:bottom w:val="single" w:sz="4" w:space="0" w:color="auto"/>
              <w:right w:val="single" w:sz="4" w:space="0" w:color="auto"/>
            </w:tcBorders>
            <w:shd w:val="clear" w:color="000000" w:fill="FFFFFF"/>
            <w:vAlign w:val="center"/>
            <w:hideMark/>
          </w:tcPr>
          <w:p w14:paraId="5DC28540"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68,9</w:t>
            </w:r>
          </w:p>
        </w:tc>
        <w:tc>
          <w:tcPr>
            <w:tcW w:w="1012" w:type="dxa"/>
            <w:tcBorders>
              <w:top w:val="nil"/>
              <w:left w:val="nil"/>
              <w:bottom w:val="single" w:sz="4" w:space="0" w:color="auto"/>
              <w:right w:val="single" w:sz="4" w:space="0" w:color="auto"/>
            </w:tcBorders>
            <w:shd w:val="clear" w:color="000000" w:fill="FFFFFF"/>
            <w:vAlign w:val="center"/>
            <w:hideMark/>
          </w:tcPr>
          <w:p w14:paraId="0A7ED4A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70,9</w:t>
            </w:r>
          </w:p>
        </w:tc>
        <w:tc>
          <w:tcPr>
            <w:tcW w:w="960" w:type="dxa"/>
            <w:tcBorders>
              <w:top w:val="nil"/>
              <w:left w:val="nil"/>
              <w:bottom w:val="single" w:sz="4" w:space="0" w:color="auto"/>
              <w:right w:val="single" w:sz="4" w:space="0" w:color="auto"/>
            </w:tcBorders>
            <w:shd w:val="clear" w:color="000000" w:fill="FFFFFF"/>
            <w:vAlign w:val="center"/>
            <w:hideMark/>
          </w:tcPr>
          <w:p w14:paraId="3EB19DF4"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71,9</w:t>
            </w:r>
          </w:p>
        </w:tc>
        <w:tc>
          <w:tcPr>
            <w:tcW w:w="960" w:type="dxa"/>
            <w:tcBorders>
              <w:top w:val="nil"/>
              <w:left w:val="nil"/>
              <w:bottom w:val="single" w:sz="4" w:space="0" w:color="auto"/>
              <w:right w:val="single" w:sz="4" w:space="0" w:color="auto"/>
            </w:tcBorders>
            <w:shd w:val="clear" w:color="000000" w:fill="FFFFFF"/>
            <w:vAlign w:val="center"/>
            <w:hideMark/>
          </w:tcPr>
          <w:p w14:paraId="3F0580D1"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73,9</w:t>
            </w:r>
          </w:p>
        </w:tc>
        <w:tc>
          <w:tcPr>
            <w:tcW w:w="960" w:type="dxa"/>
            <w:tcBorders>
              <w:top w:val="nil"/>
              <w:left w:val="nil"/>
              <w:bottom w:val="single" w:sz="4" w:space="0" w:color="auto"/>
              <w:right w:val="single" w:sz="4" w:space="0" w:color="auto"/>
            </w:tcBorders>
            <w:shd w:val="clear" w:color="000000" w:fill="FFFFFF"/>
            <w:vAlign w:val="center"/>
            <w:hideMark/>
          </w:tcPr>
          <w:p w14:paraId="512BB056"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73,9</w:t>
            </w:r>
          </w:p>
        </w:tc>
        <w:tc>
          <w:tcPr>
            <w:tcW w:w="1165" w:type="dxa"/>
            <w:tcBorders>
              <w:top w:val="nil"/>
              <w:left w:val="nil"/>
              <w:bottom w:val="single" w:sz="4" w:space="0" w:color="auto"/>
              <w:right w:val="single" w:sz="4" w:space="0" w:color="auto"/>
            </w:tcBorders>
            <w:shd w:val="clear" w:color="000000" w:fill="FFFFFF"/>
            <w:vAlign w:val="center"/>
            <w:hideMark/>
          </w:tcPr>
          <w:p w14:paraId="1418A7F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73,9</w:t>
            </w:r>
          </w:p>
        </w:tc>
        <w:tc>
          <w:tcPr>
            <w:tcW w:w="960" w:type="dxa"/>
            <w:tcBorders>
              <w:top w:val="nil"/>
              <w:left w:val="nil"/>
              <w:bottom w:val="single" w:sz="4" w:space="0" w:color="auto"/>
              <w:right w:val="single" w:sz="4" w:space="0" w:color="auto"/>
            </w:tcBorders>
            <w:shd w:val="clear" w:color="000000" w:fill="FFFFFF"/>
            <w:vAlign w:val="center"/>
            <w:hideMark/>
          </w:tcPr>
          <w:p w14:paraId="10F15919"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73,9</w:t>
            </w:r>
          </w:p>
        </w:tc>
        <w:tc>
          <w:tcPr>
            <w:tcW w:w="1012" w:type="dxa"/>
            <w:tcBorders>
              <w:top w:val="nil"/>
              <w:left w:val="nil"/>
              <w:bottom w:val="single" w:sz="4" w:space="0" w:color="auto"/>
              <w:right w:val="single" w:sz="4" w:space="0" w:color="auto"/>
            </w:tcBorders>
            <w:shd w:val="clear" w:color="000000" w:fill="FFFFFF"/>
            <w:vAlign w:val="center"/>
            <w:hideMark/>
          </w:tcPr>
          <w:p w14:paraId="15F3D2C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73,9</w:t>
            </w:r>
          </w:p>
        </w:tc>
        <w:tc>
          <w:tcPr>
            <w:tcW w:w="960" w:type="dxa"/>
            <w:tcBorders>
              <w:top w:val="nil"/>
              <w:left w:val="nil"/>
              <w:bottom w:val="single" w:sz="4" w:space="0" w:color="auto"/>
              <w:right w:val="single" w:sz="4" w:space="0" w:color="auto"/>
            </w:tcBorders>
            <w:shd w:val="clear" w:color="000000" w:fill="FFFFFF"/>
            <w:vAlign w:val="center"/>
            <w:hideMark/>
          </w:tcPr>
          <w:p w14:paraId="45EAB739"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73,9</w:t>
            </w:r>
          </w:p>
        </w:tc>
        <w:tc>
          <w:tcPr>
            <w:tcW w:w="1012" w:type="dxa"/>
            <w:tcBorders>
              <w:top w:val="nil"/>
              <w:left w:val="nil"/>
              <w:bottom w:val="single" w:sz="4" w:space="0" w:color="auto"/>
              <w:right w:val="single" w:sz="4" w:space="0" w:color="auto"/>
            </w:tcBorders>
            <w:shd w:val="clear" w:color="000000" w:fill="FFFFFF"/>
            <w:vAlign w:val="center"/>
            <w:hideMark/>
          </w:tcPr>
          <w:p w14:paraId="5883DAC0"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73,9</w:t>
            </w:r>
          </w:p>
        </w:tc>
        <w:tc>
          <w:tcPr>
            <w:tcW w:w="960" w:type="dxa"/>
            <w:tcBorders>
              <w:top w:val="nil"/>
              <w:left w:val="nil"/>
              <w:bottom w:val="single" w:sz="4" w:space="0" w:color="auto"/>
              <w:right w:val="single" w:sz="4" w:space="0" w:color="auto"/>
            </w:tcBorders>
            <w:shd w:val="clear" w:color="000000" w:fill="FFFFFF"/>
            <w:vAlign w:val="center"/>
            <w:hideMark/>
          </w:tcPr>
          <w:p w14:paraId="556BD7CF"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73,9</w:t>
            </w:r>
          </w:p>
        </w:tc>
        <w:tc>
          <w:tcPr>
            <w:tcW w:w="960" w:type="dxa"/>
            <w:tcBorders>
              <w:top w:val="nil"/>
              <w:left w:val="nil"/>
              <w:bottom w:val="single" w:sz="4" w:space="0" w:color="auto"/>
              <w:right w:val="single" w:sz="4" w:space="0" w:color="auto"/>
            </w:tcBorders>
            <w:shd w:val="clear" w:color="000000" w:fill="FFFFFF"/>
            <w:vAlign w:val="center"/>
            <w:hideMark/>
          </w:tcPr>
          <w:p w14:paraId="2542F4CC"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73,9</w:t>
            </w:r>
          </w:p>
        </w:tc>
        <w:tc>
          <w:tcPr>
            <w:tcW w:w="889" w:type="dxa"/>
            <w:tcBorders>
              <w:top w:val="nil"/>
              <w:left w:val="nil"/>
              <w:bottom w:val="single" w:sz="4" w:space="0" w:color="auto"/>
              <w:right w:val="single" w:sz="4" w:space="0" w:color="auto"/>
            </w:tcBorders>
            <w:shd w:val="clear" w:color="000000" w:fill="FFFFFF"/>
            <w:vAlign w:val="center"/>
          </w:tcPr>
          <w:p w14:paraId="14B5EC5C"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73,9</w:t>
            </w:r>
          </w:p>
        </w:tc>
        <w:tc>
          <w:tcPr>
            <w:tcW w:w="889" w:type="dxa"/>
            <w:tcBorders>
              <w:top w:val="nil"/>
              <w:left w:val="nil"/>
              <w:bottom w:val="single" w:sz="4" w:space="0" w:color="auto"/>
              <w:right w:val="single" w:sz="4" w:space="0" w:color="auto"/>
            </w:tcBorders>
            <w:shd w:val="clear" w:color="000000" w:fill="FFFFFF"/>
            <w:vAlign w:val="center"/>
          </w:tcPr>
          <w:p w14:paraId="22394C62"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73,9</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33FF9B"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73,9</w:t>
            </w:r>
          </w:p>
        </w:tc>
      </w:tr>
      <w:tr w:rsidR="00103B4A" w:rsidRPr="00956B3F" w14:paraId="7DF1EDE6" w14:textId="77777777" w:rsidTr="00103B4A">
        <w:trPr>
          <w:trHeight w:val="300"/>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3CD27CD0"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пар</w:t>
            </w:r>
          </w:p>
        </w:tc>
        <w:tc>
          <w:tcPr>
            <w:tcW w:w="950" w:type="dxa"/>
            <w:tcBorders>
              <w:top w:val="nil"/>
              <w:left w:val="nil"/>
              <w:bottom w:val="single" w:sz="4" w:space="0" w:color="auto"/>
              <w:right w:val="single" w:sz="4" w:space="0" w:color="auto"/>
            </w:tcBorders>
            <w:shd w:val="clear" w:color="auto" w:fill="auto"/>
            <w:vAlign w:val="center"/>
            <w:hideMark/>
          </w:tcPr>
          <w:p w14:paraId="720B086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2C4E7D9C"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5A359F04"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56223205"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78E5D449"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240DF8FF"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47160782"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332ADAE6"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65" w:type="dxa"/>
            <w:tcBorders>
              <w:top w:val="nil"/>
              <w:left w:val="nil"/>
              <w:bottom w:val="single" w:sz="4" w:space="0" w:color="auto"/>
              <w:right w:val="single" w:sz="4" w:space="0" w:color="auto"/>
            </w:tcBorders>
            <w:shd w:val="clear" w:color="auto" w:fill="auto"/>
            <w:vAlign w:val="center"/>
            <w:hideMark/>
          </w:tcPr>
          <w:p w14:paraId="0E1C66C6"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729F7CC3"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6B8245F0"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7FC20730"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519AB825"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37973916"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3F75CC12"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89" w:type="dxa"/>
            <w:tcBorders>
              <w:top w:val="nil"/>
              <w:left w:val="nil"/>
              <w:bottom w:val="single" w:sz="4" w:space="0" w:color="auto"/>
              <w:right w:val="single" w:sz="4" w:space="0" w:color="auto"/>
            </w:tcBorders>
            <w:shd w:val="clear" w:color="auto" w:fill="auto"/>
            <w:vAlign w:val="center"/>
          </w:tcPr>
          <w:p w14:paraId="2522A88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89" w:type="dxa"/>
            <w:tcBorders>
              <w:top w:val="nil"/>
              <w:left w:val="nil"/>
              <w:bottom w:val="single" w:sz="4" w:space="0" w:color="auto"/>
              <w:right w:val="single" w:sz="4" w:space="0" w:color="auto"/>
            </w:tcBorders>
            <w:shd w:val="clear" w:color="auto" w:fill="auto"/>
            <w:vAlign w:val="center"/>
          </w:tcPr>
          <w:p w14:paraId="3DA822A7"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631D0"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r>
      <w:tr w:rsidR="00103B4A" w:rsidRPr="00956B3F" w14:paraId="4E4861FC" w14:textId="77777777" w:rsidTr="00103B4A">
        <w:trPr>
          <w:trHeight w:val="570"/>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45407BC7"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Присоединенная фактическая тепловая нагрузка в горячей воде, в т.ч</w:t>
            </w:r>
          </w:p>
        </w:tc>
        <w:tc>
          <w:tcPr>
            <w:tcW w:w="950" w:type="dxa"/>
            <w:tcBorders>
              <w:top w:val="nil"/>
              <w:left w:val="nil"/>
              <w:bottom w:val="single" w:sz="4" w:space="0" w:color="auto"/>
              <w:right w:val="single" w:sz="4" w:space="0" w:color="auto"/>
            </w:tcBorders>
            <w:shd w:val="clear" w:color="auto" w:fill="auto"/>
            <w:vAlign w:val="center"/>
            <w:hideMark/>
          </w:tcPr>
          <w:p w14:paraId="55D9586F"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0E227DAF"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263,3</w:t>
            </w:r>
          </w:p>
        </w:tc>
        <w:tc>
          <w:tcPr>
            <w:tcW w:w="960" w:type="dxa"/>
            <w:tcBorders>
              <w:top w:val="nil"/>
              <w:left w:val="nil"/>
              <w:bottom w:val="single" w:sz="4" w:space="0" w:color="auto"/>
              <w:right w:val="single" w:sz="4" w:space="0" w:color="auto"/>
            </w:tcBorders>
            <w:shd w:val="clear" w:color="auto" w:fill="auto"/>
            <w:vAlign w:val="center"/>
            <w:hideMark/>
          </w:tcPr>
          <w:p w14:paraId="5C3C5081"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279,5</w:t>
            </w:r>
          </w:p>
        </w:tc>
        <w:tc>
          <w:tcPr>
            <w:tcW w:w="960" w:type="dxa"/>
            <w:tcBorders>
              <w:top w:val="nil"/>
              <w:left w:val="nil"/>
              <w:bottom w:val="single" w:sz="4" w:space="0" w:color="auto"/>
              <w:right w:val="single" w:sz="4" w:space="0" w:color="auto"/>
            </w:tcBorders>
            <w:shd w:val="clear" w:color="auto" w:fill="auto"/>
            <w:vAlign w:val="center"/>
            <w:hideMark/>
          </w:tcPr>
          <w:p w14:paraId="10E94BF8"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284,40</w:t>
            </w:r>
          </w:p>
        </w:tc>
        <w:tc>
          <w:tcPr>
            <w:tcW w:w="1012" w:type="dxa"/>
            <w:tcBorders>
              <w:top w:val="nil"/>
              <w:left w:val="nil"/>
              <w:bottom w:val="single" w:sz="4" w:space="0" w:color="auto"/>
              <w:right w:val="single" w:sz="4" w:space="0" w:color="auto"/>
            </w:tcBorders>
            <w:shd w:val="clear" w:color="auto" w:fill="auto"/>
            <w:vAlign w:val="center"/>
            <w:hideMark/>
          </w:tcPr>
          <w:p w14:paraId="61141A2C"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298,40</w:t>
            </w:r>
          </w:p>
        </w:tc>
        <w:tc>
          <w:tcPr>
            <w:tcW w:w="960" w:type="dxa"/>
            <w:tcBorders>
              <w:top w:val="nil"/>
              <w:left w:val="nil"/>
              <w:bottom w:val="single" w:sz="4" w:space="0" w:color="auto"/>
              <w:right w:val="single" w:sz="4" w:space="0" w:color="auto"/>
            </w:tcBorders>
            <w:shd w:val="clear" w:color="auto" w:fill="auto"/>
            <w:vAlign w:val="center"/>
            <w:hideMark/>
          </w:tcPr>
          <w:p w14:paraId="5B3CE2D9"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308,40</w:t>
            </w:r>
          </w:p>
        </w:tc>
        <w:tc>
          <w:tcPr>
            <w:tcW w:w="960" w:type="dxa"/>
            <w:tcBorders>
              <w:top w:val="nil"/>
              <w:left w:val="nil"/>
              <w:bottom w:val="single" w:sz="4" w:space="0" w:color="auto"/>
              <w:right w:val="single" w:sz="4" w:space="0" w:color="auto"/>
            </w:tcBorders>
            <w:shd w:val="clear" w:color="auto" w:fill="auto"/>
            <w:vAlign w:val="center"/>
            <w:hideMark/>
          </w:tcPr>
          <w:p w14:paraId="49D78901"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327,40</w:t>
            </w:r>
          </w:p>
        </w:tc>
        <w:tc>
          <w:tcPr>
            <w:tcW w:w="960" w:type="dxa"/>
            <w:tcBorders>
              <w:top w:val="nil"/>
              <w:left w:val="nil"/>
              <w:bottom w:val="single" w:sz="4" w:space="0" w:color="auto"/>
              <w:right w:val="single" w:sz="4" w:space="0" w:color="auto"/>
            </w:tcBorders>
            <w:shd w:val="clear" w:color="auto" w:fill="auto"/>
            <w:vAlign w:val="center"/>
            <w:hideMark/>
          </w:tcPr>
          <w:p w14:paraId="6CAFD3F6"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327,40</w:t>
            </w:r>
          </w:p>
        </w:tc>
        <w:tc>
          <w:tcPr>
            <w:tcW w:w="1165" w:type="dxa"/>
            <w:tcBorders>
              <w:top w:val="nil"/>
              <w:left w:val="nil"/>
              <w:bottom w:val="single" w:sz="4" w:space="0" w:color="auto"/>
              <w:right w:val="single" w:sz="4" w:space="0" w:color="auto"/>
            </w:tcBorders>
            <w:shd w:val="clear" w:color="auto" w:fill="auto"/>
            <w:vAlign w:val="center"/>
            <w:hideMark/>
          </w:tcPr>
          <w:p w14:paraId="30637416"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327,40</w:t>
            </w:r>
          </w:p>
        </w:tc>
        <w:tc>
          <w:tcPr>
            <w:tcW w:w="960" w:type="dxa"/>
            <w:tcBorders>
              <w:top w:val="nil"/>
              <w:left w:val="nil"/>
              <w:bottom w:val="single" w:sz="4" w:space="0" w:color="auto"/>
              <w:right w:val="single" w:sz="4" w:space="0" w:color="auto"/>
            </w:tcBorders>
            <w:shd w:val="clear" w:color="auto" w:fill="auto"/>
            <w:vAlign w:val="center"/>
            <w:hideMark/>
          </w:tcPr>
          <w:p w14:paraId="7269433C"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327,40</w:t>
            </w:r>
          </w:p>
        </w:tc>
        <w:tc>
          <w:tcPr>
            <w:tcW w:w="1012" w:type="dxa"/>
            <w:tcBorders>
              <w:top w:val="nil"/>
              <w:left w:val="nil"/>
              <w:bottom w:val="single" w:sz="4" w:space="0" w:color="auto"/>
              <w:right w:val="single" w:sz="4" w:space="0" w:color="auto"/>
            </w:tcBorders>
            <w:shd w:val="clear" w:color="auto" w:fill="auto"/>
            <w:vAlign w:val="center"/>
            <w:hideMark/>
          </w:tcPr>
          <w:p w14:paraId="4B454D6E"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327,40</w:t>
            </w:r>
          </w:p>
        </w:tc>
        <w:tc>
          <w:tcPr>
            <w:tcW w:w="960" w:type="dxa"/>
            <w:tcBorders>
              <w:top w:val="nil"/>
              <w:left w:val="nil"/>
              <w:bottom w:val="single" w:sz="4" w:space="0" w:color="auto"/>
              <w:right w:val="single" w:sz="4" w:space="0" w:color="auto"/>
            </w:tcBorders>
            <w:shd w:val="clear" w:color="auto" w:fill="auto"/>
            <w:vAlign w:val="center"/>
            <w:hideMark/>
          </w:tcPr>
          <w:p w14:paraId="3CB85FE2"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327,40</w:t>
            </w:r>
          </w:p>
        </w:tc>
        <w:tc>
          <w:tcPr>
            <w:tcW w:w="1012" w:type="dxa"/>
            <w:tcBorders>
              <w:top w:val="nil"/>
              <w:left w:val="nil"/>
              <w:bottom w:val="single" w:sz="4" w:space="0" w:color="auto"/>
              <w:right w:val="single" w:sz="4" w:space="0" w:color="auto"/>
            </w:tcBorders>
            <w:shd w:val="clear" w:color="auto" w:fill="auto"/>
            <w:vAlign w:val="center"/>
            <w:hideMark/>
          </w:tcPr>
          <w:p w14:paraId="084342A9"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327,40</w:t>
            </w:r>
          </w:p>
        </w:tc>
        <w:tc>
          <w:tcPr>
            <w:tcW w:w="960" w:type="dxa"/>
            <w:tcBorders>
              <w:top w:val="nil"/>
              <w:left w:val="nil"/>
              <w:bottom w:val="single" w:sz="4" w:space="0" w:color="auto"/>
              <w:right w:val="single" w:sz="4" w:space="0" w:color="auto"/>
            </w:tcBorders>
            <w:shd w:val="clear" w:color="auto" w:fill="auto"/>
            <w:vAlign w:val="center"/>
            <w:hideMark/>
          </w:tcPr>
          <w:p w14:paraId="176113E8"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327,40</w:t>
            </w:r>
          </w:p>
        </w:tc>
        <w:tc>
          <w:tcPr>
            <w:tcW w:w="960" w:type="dxa"/>
            <w:tcBorders>
              <w:top w:val="nil"/>
              <w:left w:val="nil"/>
              <w:bottom w:val="single" w:sz="4" w:space="0" w:color="auto"/>
              <w:right w:val="single" w:sz="4" w:space="0" w:color="auto"/>
            </w:tcBorders>
            <w:shd w:val="clear" w:color="auto" w:fill="auto"/>
            <w:vAlign w:val="center"/>
            <w:hideMark/>
          </w:tcPr>
          <w:p w14:paraId="02455BD7"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327,40</w:t>
            </w:r>
          </w:p>
        </w:tc>
        <w:tc>
          <w:tcPr>
            <w:tcW w:w="889" w:type="dxa"/>
            <w:tcBorders>
              <w:top w:val="nil"/>
              <w:left w:val="nil"/>
              <w:bottom w:val="single" w:sz="4" w:space="0" w:color="auto"/>
              <w:right w:val="single" w:sz="4" w:space="0" w:color="auto"/>
            </w:tcBorders>
            <w:shd w:val="clear" w:color="auto" w:fill="auto"/>
            <w:vAlign w:val="center"/>
          </w:tcPr>
          <w:p w14:paraId="39E0EF31"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327,40</w:t>
            </w:r>
          </w:p>
        </w:tc>
        <w:tc>
          <w:tcPr>
            <w:tcW w:w="889" w:type="dxa"/>
            <w:tcBorders>
              <w:top w:val="nil"/>
              <w:left w:val="nil"/>
              <w:bottom w:val="single" w:sz="4" w:space="0" w:color="auto"/>
              <w:right w:val="single" w:sz="4" w:space="0" w:color="auto"/>
            </w:tcBorders>
            <w:shd w:val="clear" w:color="auto" w:fill="auto"/>
            <w:vAlign w:val="center"/>
          </w:tcPr>
          <w:p w14:paraId="05450B77"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327,40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5847C" w14:textId="77777777" w:rsidR="00103B4A" w:rsidRPr="00CC11EF" w:rsidRDefault="00103B4A" w:rsidP="00103B4A">
            <w:pPr>
              <w:spacing w:line="240" w:lineRule="auto"/>
              <w:jc w:val="center"/>
              <w:rPr>
                <w:rFonts w:ascii="Times New Roman" w:hAnsi="Times New Roman"/>
                <w:b/>
                <w:bCs/>
                <w:color w:val="000000"/>
                <w:sz w:val="20"/>
              </w:rPr>
            </w:pPr>
            <w:r w:rsidRPr="00CC11EF">
              <w:rPr>
                <w:rFonts w:ascii="Times New Roman" w:hAnsi="Times New Roman"/>
                <w:b/>
                <w:bCs/>
                <w:color w:val="000000"/>
                <w:sz w:val="20"/>
              </w:rPr>
              <w:t>327,40</w:t>
            </w:r>
          </w:p>
        </w:tc>
      </w:tr>
      <w:tr w:rsidR="00103B4A" w:rsidRPr="00956B3F" w14:paraId="164F4629" w14:textId="77777777" w:rsidTr="00103B4A">
        <w:trPr>
          <w:trHeight w:val="300"/>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49E3F1B0"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отопление и вентиляция</w:t>
            </w:r>
          </w:p>
        </w:tc>
        <w:tc>
          <w:tcPr>
            <w:tcW w:w="950" w:type="dxa"/>
            <w:tcBorders>
              <w:top w:val="nil"/>
              <w:left w:val="nil"/>
              <w:bottom w:val="single" w:sz="4" w:space="0" w:color="auto"/>
              <w:right w:val="single" w:sz="4" w:space="0" w:color="auto"/>
            </w:tcBorders>
            <w:shd w:val="clear" w:color="auto" w:fill="auto"/>
            <w:vAlign w:val="center"/>
            <w:hideMark/>
          </w:tcPr>
          <w:p w14:paraId="48BBD16B"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685DBF99"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203,2</w:t>
            </w:r>
          </w:p>
        </w:tc>
        <w:tc>
          <w:tcPr>
            <w:tcW w:w="960" w:type="dxa"/>
            <w:tcBorders>
              <w:top w:val="nil"/>
              <w:left w:val="nil"/>
              <w:bottom w:val="single" w:sz="4" w:space="0" w:color="auto"/>
              <w:right w:val="single" w:sz="4" w:space="0" w:color="auto"/>
            </w:tcBorders>
            <w:shd w:val="clear" w:color="auto" w:fill="auto"/>
            <w:vAlign w:val="center"/>
            <w:hideMark/>
          </w:tcPr>
          <w:p w14:paraId="6F8C4697"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217,8</w:t>
            </w:r>
          </w:p>
        </w:tc>
        <w:tc>
          <w:tcPr>
            <w:tcW w:w="960" w:type="dxa"/>
            <w:tcBorders>
              <w:top w:val="nil"/>
              <w:left w:val="nil"/>
              <w:bottom w:val="single" w:sz="4" w:space="0" w:color="auto"/>
              <w:right w:val="single" w:sz="4" w:space="0" w:color="auto"/>
            </w:tcBorders>
            <w:shd w:val="clear" w:color="auto" w:fill="auto"/>
            <w:vAlign w:val="center"/>
            <w:hideMark/>
          </w:tcPr>
          <w:p w14:paraId="737D1247"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222,70</w:t>
            </w:r>
          </w:p>
        </w:tc>
        <w:tc>
          <w:tcPr>
            <w:tcW w:w="1012" w:type="dxa"/>
            <w:tcBorders>
              <w:top w:val="nil"/>
              <w:left w:val="nil"/>
              <w:bottom w:val="single" w:sz="4" w:space="0" w:color="auto"/>
              <w:right w:val="single" w:sz="4" w:space="0" w:color="auto"/>
            </w:tcBorders>
            <w:shd w:val="clear" w:color="auto" w:fill="auto"/>
            <w:vAlign w:val="center"/>
            <w:hideMark/>
          </w:tcPr>
          <w:p w14:paraId="20331EB6"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234,70</w:t>
            </w:r>
          </w:p>
        </w:tc>
        <w:tc>
          <w:tcPr>
            <w:tcW w:w="960" w:type="dxa"/>
            <w:tcBorders>
              <w:top w:val="nil"/>
              <w:left w:val="nil"/>
              <w:bottom w:val="single" w:sz="4" w:space="0" w:color="auto"/>
              <w:right w:val="single" w:sz="4" w:space="0" w:color="auto"/>
            </w:tcBorders>
            <w:shd w:val="clear" w:color="auto" w:fill="auto"/>
            <w:vAlign w:val="center"/>
            <w:hideMark/>
          </w:tcPr>
          <w:p w14:paraId="642DFBC4"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243,70</w:t>
            </w:r>
          </w:p>
        </w:tc>
        <w:tc>
          <w:tcPr>
            <w:tcW w:w="960" w:type="dxa"/>
            <w:tcBorders>
              <w:top w:val="nil"/>
              <w:left w:val="nil"/>
              <w:bottom w:val="single" w:sz="4" w:space="0" w:color="auto"/>
              <w:right w:val="single" w:sz="4" w:space="0" w:color="auto"/>
            </w:tcBorders>
            <w:shd w:val="clear" w:color="auto" w:fill="auto"/>
            <w:vAlign w:val="center"/>
            <w:hideMark/>
          </w:tcPr>
          <w:p w14:paraId="53206B43"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260,70</w:t>
            </w:r>
          </w:p>
        </w:tc>
        <w:tc>
          <w:tcPr>
            <w:tcW w:w="960" w:type="dxa"/>
            <w:tcBorders>
              <w:top w:val="nil"/>
              <w:left w:val="nil"/>
              <w:bottom w:val="single" w:sz="4" w:space="0" w:color="auto"/>
              <w:right w:val="single" w:sz="4" w:space="0" w:color="auto"/>
            </w:tcBorders>
            <w:shd w:val="clear" w:color="auto" w:fill="auto"/>
            <w:vAlign w:val="center"/>
            <w:hideMark/>
          </w:tcPr>
          <w:p w14:paraId="1DBFDA1C"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260,70</w:t>
            </w:r>
          </w:p>
        </w:tc>
        <w:tc>
          <w:tcPr>
            <w:tcW w:w="1165" w:type="dxa"/>
            <w:tcBorders>
              <w:top w:val="nil"/>
              <w:left w:val="nil"/>
              <w:bottom w:val="single" w:sz="4" w:space="0" w:color="auto"/>
              <w:right w:val="single" w:sz="4" w:space="0" w:color="auto"/>
            </w:tcBorders>
            <w:shd w:val="clear" w:color="auto" w:fill="auto"/>
            <w:vAlign w:val="center"/>
            <w:hideMark/>
          </w:tcPr>
          <w:p w14:paraId="641F25CF"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260,70</w:t>
            </w:r>
          </w:p>
        </w:tc>
        <w:tc>
          <w:tcPr>
            <w:tcW w:w="960" w:type="dxa"/>
            <w:tcBorders>
              <w:top w:val="nil"/>
              <w:left w:val="nil"/>
              <w:bottom w:val="single" w:sz="4" w:space="0" w:color="auto"/>
              <w:right w:val="single" w:sz="4" w:space="0" w:color="auto"/>
            </w:tcBorders>
            <w:shd w:val="clear" w:color="auto" w:fill="auto"/>
            <w:vAlign w:val="center"/>
            <w:hideMark/>
          </w:tcPr>
          <w:p w14:paraId="19FA5489"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260,70</w:t>
            </w:r>
          </w:p>
        </w:tc>
        <w:tc>
          <w:tcPr>
            <w:tcW w:w="1012" w:type="dxa"/>
            <w:tcBorders>
              <w:top w:val="nil"/>
              <w:left w:val="nil"/>
              <w:bottom w:val="single" w:sz="4" w:space="0" w:color="auto"/>
              <w:right w:val="single" w:sz="4" w:space="0" w:color="auto"/>
            </w:tcBorders>
            <w:shd w:val="clear" w:color="auto" w:fill="auto"/>
            <w:vAlign w:val="center"/>
            <w:hideMark/>
          </w:tcPr>
          <w:p w14:paraId="3389D98C"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260,70</w:t>
            </w:r>
          </w:p>
        </w:tc>
        <w:tc>
          <w:tcPr>
            <w:tcW w:w="960" w:type="dxa"/>
            <w:tcBorders>
              <w:top w:val="nil"/>
              <w:left w:val="nil"/>
              <w:bottom w:val="single" w:sz="4" w:space="0" w:color="auto"/>
              <w:right w:val="single" w:sz="4" w:space="0" w:color="auto"/>
            </w:tcBorders>
            <w:shd w:val="clear" w:color="auto" w:fill="auto"/>
            <w:vAlign w:val="center"/>
            <w:hideMark/>
          </w:tcPr>
          <w:p w14:paraId="4A6B982A"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260,70</w:t>
            </w:r>
          </w:p>
        </w:tc>
        <w:tc>
          <w:tcPr>
            <w:tcW w:w="1012" w:type="dxa"/>
            <w:tcBorders>
              <w:top w:val="nil"/>
              <w:left w:val="nil"/>
              <w:bottom w:val="single" w:sz="4" w:space="0" w:color="auto"/>
              <w:right w:val="single" w:sz="4" w:space="0" w:color="auto"/>
            </w:tcBorders>
            <w:shd w:val="clear" w:color="auto" w:fill="auto"/>
            <w:vAlign w:val="center"/>
            <w:hideMark/>
          </w:tcPr>
          <w:p w14:paraId="1CB967F7"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260,70</w:t>
            </w:r>
          </w:p>
        </w:tc>
        <w:tc>
          <w:tcPr>
            <w:tcW w:w="960" w:type="dxa"/>
            <w:tcBorders>
              <w:top w:val="nil"/>
              <w:left w:val="nil"/>
              <w:bottom w:val="single" w:sz="4" w:space="0" w:color="auto"/>
              <w:right w:val="single" w:sz="4" w:space="0" w:color="auto"/>
            </w:tcBorders>
            <w:shd w:val="clear" w:color="auto" w:fill="auto"/>
            <w:vAlign w:val="center"/>
            <w:hideMark/>
          </w:tcPr>
          <w:p w14:paraId="0FD62701"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260,70</w:t>
            </w:r>
          </w:p>
        </w:tc>
        <w:tc>
          <w:tcPr>
            <w:tcW w:w="960" w:type="dxa"/>
            <w:tcBorders>
              <w:top w:val="nil"/>
              <w:left w:val="nil"/>
              <w:bottom w:val="single" w:sz="4" w:space="0" w:color="auto"/>
              <w:right w:val="single" w:sz="4" w:space="0" w:color="auto"/>
            </w:tcBorders>
            <w:shd w:val="clear" w:color="auto" w:fill="auto"/>
            <w:vAlign w:val="center"/>
            <w:hideMark/>
          </w:tcPr>
          <w:p w14:paraId="25A314A7"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260,70</w:t>
            </w:r>
          </w:p>
        </w:tc>
        <w:tc>
          <w:tcPr>
            <w:tcW w:w="889" w:type="dxa"/>
            <w:tcBorders>
              <w:top w:val="nil"/>
              <w:left w:val="nil"/>
              <w:bottom w:val="single" w:sz="4" w:space="0" w:color="auto"/>
              <w:right w:val="single" w:sz="4" w:space="0" w:color="auto"/>
            </w:tcBorders>
            <w:shd w:val="clear" w:color="auto" w:fill="auto"/>
            <w:vAlign w:val="center"/>
          </w:tcPr>
          <w:p w14:paraId="7C5C027C"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260,70</w:t>
            </w:r>
          </w:p>
        </w:tc>
        <w:tc>
          <w:tcPr>
            <w:tcW w:w="889" w:type="dxa"/>
            <w:tcBorders>
              <w:top w:val="nil"/>
              <w:left w:val="nil"/>
              <w:bottom w:val="single" w:sz="4" w:space="0" w:color="auto"/>
              <w:right w:val="single" w:sz="4" w:space="0" w:color="auto"/>
            </w:tcBorders>
            <w:shd w:val="clear" w:color="auto" w:fill="auto"/>
            <w:vAlign w:val="center"/>
          </w:tcPr>
          <w:p w14:paraId="70D85B9C"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260,70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F6695"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260,70</w:t>
            </w:r>
          </w:p>
        </w:tc>
      </w:tr>
      <w:tr w:rsidR="00103B4A" w:rsidRPr="00956B3F" w14:paraId="46418C7C" w14:textId="77777777" w:rsidTr="00103B4A">
        <w:trPr>
          <w:trHeight w:val="300"/>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7A43592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ГВС</w:t>
            </w:r>
          </w:p>
        </w:tc>
        <w:tc>
          <w:tcPr>
            <w:tcW w:w="950" w:type="dxa"/>
            <w:tcBorders>
              <w:top w:val="nil"/>
              <w:left w:val="nil"/>
              <w:bottom w:val="single" w:sz="4" w:space="0" w:color="auto"/>
              <w:right w:val="single" w:sz="4" w:space="0" w:color="auto"/>
            </w:tcBorders>
            <w:shd w:val="clear" w:color="auto" w:fill="auto"/>
            <w:vAlign w:val="center"/>
            <w:hideMark/>
          </w:tcPr>
          <w:p w14:paraId="04C0FBBA"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7A85C31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60,1</w:t>
            </w:r>
          </w:p>
        </w:tc>
        <w:tc>
          <w:tcPr>
            <w:tcW w:w="960" w:type="dxa"/>
            <w:tcBorders>
              <w:top w:val="nil"/>
              <w:left w:val="nil"/>
              <w:bottom w:val="single" w:sz="4" w:space="0" w:color="auto"/>
              <w:right w:val="single" w:sz="4" w:space="0" w:color="auto"/>
            </w:tcBorders>
            <w:shd w:val="clear" w:color="auto" w:fill="auto"/>
            <w:vAlign w:val="center"/>
            <w:hideMark/>
          </w:tcPr>
          <w:p w14:paraId="789A563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61,7</w:t>
            </w:r>
          </w:p>
        </w:tc>
        <w:tc>
          <w:tcPr>
            <w:tcW w:w="960" w:type="dxa"/>
            <w:tcBorders>
              <w:top w:val="nil"/>
              <w:left w:val="nil"/>
              <w:bottom w:val="single" w:sz="4" w:space="0" w:color="auto"/>
              <w:right w:val="single" w:sz="4" w:space="0" w:color="auto"/>
            </w:tcBorders>
            <w:shd w:val="clear" w:color="auto" w:fill="auto"/>
            <w:vAlign w:val="center"/>
            <w:hideMark/>
          </w:tcPr>
          <w:p w14:paraId="53EA8EC4"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61,7</w:t>
            </w:r>
          </w:p>
        </w:tc>
        <w:tc>
          <w:tcPr>
            <w:tcW w:w="1012" w:type="dxa"/>
            <w:tcBorders>
              <w:top w:val="nil"/>
              <w:left w:val="nil"/>
              <w:bottom w:val="single" w:sz="4" w:space="0" w:color="auto"/>
              <w:right w:val="single" w:sz="4" w:space="0" w:color="auto"/>
            </w:tcBorders>
            <w:shd w:val="clear" w:color="auto" w:fill="auto"/>
            <w:vAlign w:val="center"/>
            <w:hideMark/>
          </w:tcPr>
          <w:p w14:paraId="6873C8BF"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63,7</w:t>
            </w:r>
          </w:p>
        </w:tc>
        <w:tc>
          <w:tcPr>
            <w:tcW w:w="960" w:type="dxa"/>
            <w:tcBorders>
              <w:top w:val="nil"/>
              <w:left w:val="nil"/>
              <w:bottom w:val="single" w:sz="4" w:space="0" w:color="auto"/>
              <w:right w:val="single" w:sz="4" w:space="0" w:color="auto"/>
            </w:tcBorders>
            <w:shd w:val="clear" w:color="auto" w:fill="auto"/>
            <w:vAlign w:val="center"/>
            <w:hideMark/>
          </w:tcPr>
          <w:p w14:paraId="3CE9358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64,7</w:t>
            </w:r>
          </w:p>
        </w:tc>
        <w:tc>
          <w:tcPr>
            <w:tcW w:w="960" w:type="dxa"/>
            <w:tcBorders>
              <w:top w:val="nil"/>
              <w:left w:val="nil"/>
              <w:bottom w:val="single" w:sz="4" w:space="0" w:color="auto"/>
              <w:right w:val="single" w:sz="4" w:space="0" w:color="auto"/>
            </w:tcBorders>
            <w:shd w:val="clear" w:color="auto" w:fill="auto"/>
            <w:vAlign w:val="center"/>
            <w:hideMark/>
          </w:tcPr>
          <w:p w14:paraId="59B77CB2"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66,7</w:t>
            </w:r>
          </w:p>
        </w:tc>
        <w:tc>
          <w:tcPr>
            <w:tcW w:w="960" w:type="dxa"/>
            <w:tcBorders>
              <w:top w:val="nil"/>
              <w:left w:val="nil"/>
              <w:bottom w:val="single" w:sz="4" w:space="0" w:color="auto"/>
              <w:right w:val="single" w:sz="4" w:space="0" w:color="auto"/>
            </w:tcBorders>
            <w:shd w:val="clear" w:color="auto" w:fill="auto"/>
            <w:vAlign w:val="center"/>
            <w:hideMark/>
          </w:tcPr>
          <w:p w14:paraId="6F378DC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66,7</w:t>
            </w:r>
          </w:p>
        </w:tc>
        <w:tc>
          <w:tcPr>
            <w:tcW w:w="1165" w:type="dxa"/>
            <w:tcBorders>
              <w:top w:val="nil"/>
              <w:left w:val="nil"/>
              <w:bottom w:val="single" w:sz="4" w:space="0" w:color="auto"/>
              <w:right w:val="single" w:sz="4" w:space="0" w:color="auto"/>
            </w:tcBorders>
            <w:shd w:val="clear" w:color="auto" w:fill="auto"/>
            <w:vAlign w:val="center"/>
            <w:hideMark/>
          </w:tcPr>
          <w:p w14:paraId="414718AF"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66,7</w:t>
            </w:r>
          </w:p>
        </w:tc>
        <w:tc>
          <w:tcPr>
            <w:tcW w:w="960" w:type="dxa"/>
            <w:tcBorders>
              <w:top w:val="nil"/>
              <w:left w:val="nil"/>
              <w:bottom w:val="single" w:sz="4" w:space="0" w:color="auto"/>
              <w:right w:val="single" w:sz="4" w:space="0" w:color="auto"/>
            </w:tcBorders>
            <w:shd w:val="clear" w:color="auto" w:fill="auto"/>
            <w:vAlign w:val="center"/>
            <w:hideMark/>
          </w:tcPr>
          <w:p w14:paraId="5F8AC21F"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66,7</w:t>
            </w:r>
          </w:p>
        </w:tc>
        <w:tc>
          <w:tcPr>
            <w:tcW w:w="1012" w:type="dxa"/>
            <w:tcBorders>
              <w:top w:val="nil"/>
              <w:left w:val="nil"/>
              <w:bottom w:val="single" w:sz="4" w:space="0" w:color="auto"/>
              <w:right w:val="single" w:sz="4" w:space="0" w:color="auto"/>
            </w:tcBorders>
            <w:shd w:val="clear" w:color="auto" w:fill="auto"/>
            <w:vAlign w:val="center"/>
            <w:hideMark/>
          </w:tcPr>
          <w:p w14:paraId="69460337"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66,7</w:t>
            </w:r>
          </w:p>
        </w:tc>
        <w:tc>
          <w:tcPr>
            <w:tcW w:w="960" w:type="dxa"/>
            <w:tcBorders>
              <w:top w:val="nil"/>
              <w:left w:val="nil"/>
              <w:bottom w:val="single" w:sz="4" w:space="0" w:color="auto"/>
              <w:right w:val="single" w:sz="4" w:space="0" w:color="auto"/>
            </w:tcBorders>
            <w:shd w:val="clear" w:color="auto" w:fill="auto"/>
            <w:vAlign w:val="center"/>
            <w:hideMark/>
          </w:tcPr>
          <w:p w14:paraId="3DF63AA9"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66,7</w:t>
            </w:r>
          </w:p>
        </w:tc>
        <w:tc>
          <w:tcPr>
            <w:tcW w:w="1012" w:type="dxa"/>
            <w:tcBorders>
              <w:top w:val="nil"/>
              <w:left w:val="nil"/>
              <w:bottom w:val="single" w:sz="4" w:space="0" w:color="auto"/>
              <w:right w:val="single" w:sz="4" w:space="0" w:color="auto"/>
            </w:tcBorders>
            <w:shd w:val="clear" w:color="auto" w:fill="auto"/>
            <w:vAlign w:val="center"/>
            <w:hideMark/>
          </w:tcPr>
          <w:p w14:paraId="2A352B87"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66,7</w:t>
            </w:r>
          </w:p>
        </w:tc>
        <w:tc>
          <w:tcPr>
            <w:tcW w:w="960" w:type="dxa"/>
            <w:tcBorders>
              <w:top w:val="nil"/>
              <w:left w:val="nil"/>
              <w:bottom w:val="single" w:sz="4" w:space="0" w:color="auto"/>
              <w:right w:val="single" w:sz="4" w:space="0" w:color="auto"/>
            </w:tcBorders>
            <w:shd w:val="clear" w:color="auto" w:fill="auto"/>
            <w:vAlign w:val="center"/>
            <w:hideMark/>
          </w:tcPr>
          <w:p w14:paraId="54D3B47B"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66,7</w:t>
            </w:r>
          </w:p>
        </w:tc>
        <w:tc>
          <w:tcPr>
            <w:tcW w:w="960" w:type="dxa"/>
            <w:tcBorders>
              <w:top w:val="nil"/>
              <w:left w:val="nil"/>
              <w:bottom w:val="single" w:sz="4" w:space="0" w:color="auto"/>
              <w:right w:val="single" w:sz="4" w:space="0" w:color="auto"/>
            </w:tcBorders>
            <w:shd w:val="clear" w:color="auto" w:fill="auto"/>
            <w:vAlign w:val="center"/>
            <w:hideMark/>
          </w:tcPr>
          <w:p w14:paraId="58BFB5B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66,7</w:t>
            </w:r>
          </w:p>
        </w:tc>
        <w:tc>
          <w:tcPr>
            <w:tcW w:w="889" w:type="dxa"/>
            <w:tcBorders>
              <w:top w:val="nil"/>
              <w:left w:val="nil"/>
              <w:bottom w:val="single" w:sz="4" w:space="0" w:color="auto"/>
              <w:right w:val="single" w:sz="4" w:space="0" w:color="auto"/>
            </w:tcBorders>
            <w:shd w:val="clear" w:color="auto" w:fill="auto"/>
            <w:vAlign w:val="center"/>
          </w:tcPr>
          <w:p w14:paraId="4DABF272"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66,7</w:t>
            </w:r>
          </w:p>
        </w:tc>
        <w:tc>
          <w:tcPr>
            <w:tcW w:w="889" w:type="dxa"/>
            <w:tcBorders>
              <w:top w:val="nil"/>
              <w:left w:val="nil"/>
              <w:bottom w:val="single" w:sz="4" w:space="0" w:color="auto"/>
              <w:right w:val="single" w:sz="4" w:space="0" w:color="auto"/>
            </w:tcBorders>
            <w:shd w:val="clear" w:color="auto" w:fill="auto"/>
            <w:vAlign w:val="center"/>
          </w:tcPr>
          <w:p w14:paraId="5880D0A3"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66,7</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0D32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66,7</w:t>
            </w:r>
          </w:p>
        </w:tc>
      </w:tr>
      <w:tr w:rsidR="00103B4A" w:rsidRPr="00956B3F" w14:paraId="3ED26B2A" w14:textId="77777777" w:rsidTr="00103B4A">
        <w:trPr>
          <w:trHeight w:val="300"/>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5BB73A8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пар</w:t>
            </w:r>
          </w:p>
        </w:tc>
        <w:tc>
          <w:tcPr>
            <w:tcW w:w="950" w:type="dxa"/>
            <w:tcBorders>
              <w:top w:val="nil"/>
              <w:left w:val="nil"/>
              <w:bottom w:val="single" w:sz="4" w:space="0" w:color="auto"/>
              <w:right w:val="single" w:sz="4" w:space="0" w:color="auto"/>
            </w:tcBorders>
            <w:shd w:val="clear" w:color="auto" w:fill="auto"/>
            <w:vAlign w:val="center"/>
            <w:hideMark/>
          </w:tcPr>
          <w:p w14:paraId="1F4E1455"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кг/Гкал</w:t>
            </w:r>
          </w:p>
        </w:tc>
        <w:tc>
          <w:tcPr>
            <w:tcW w:w="960" w:type="dxa"/>
            <w:tcBorders>
              <w:top w:val="nil"/>
              <w:left w:val="nil"/>
              <w:bottom w:val="single" w:sz="4" w:space="0" w:color="auto"/>
              <w:right w:val="single" w:sz="4" w:space="0" w:color="auto"/>
            </w:tcBorders>
            <w:shd w:val="clear" w:color="auto" w:fill="auto"/>
            <w:vAlign w:val="center"/>
            <w:hideMark/>
          </w:tcPr>
          <w:p w14:paraId="116EC3F1"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615FBDD4"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31026095"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4340038E"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09D526BF"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513C1DCA"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0A4FB543"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65" w:type="dxa"/>
            <w:tcBorders>
              <w:top w:val="nil"/>
              <w:left w:val="nil"/>
              <w:bottom w:val="single" w:sz="4" w:space="0" w:color="auto"/>
              <w:right w:val="single" w:sz="4" w:space="0" w:color="auto"/>
            </w:tcBorders>
            <w:shd w:val="clear" w:color="auto" w:fill="auto"/>
            <w:vAlign w:val="center"/>
            <w:hideMark/>
          </w:tcPr>
          <w:p w14:paraId="2EE98DE1"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50F4AF9A"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56018FFE"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14FDF671"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12" w:type="dxa"/>
            <w:tcBorders>
              <w:top w:val="nil"/>
              <w:left w:val="nil"/>
              <w:bottom w:val="single" w:sz="4" w:space="0" w:color="auto"/>
              <w:right w:val="single" w:sz="4" w:space="0" w:color="auto"/>
            </w:tcBorders>
            <w:shd w:val="clear" w:color="auto" w:fill="auto"/>
            <w:vAlign w:val="center"/>
            <w:hideMark/>
          </w:tcPr>
          <w:p w14:paraId="6DE4077E"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600060B0"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vAlign w:val="center"/>
            <w:hideMark/>
          </w:tcPr>
          <w:p w14:paraId="098A19C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89" w:type="dxa"/>
            <w:tcBorders>
              <w:top w:val="nil"/>
              <w:left w:val="nil"/>
              <w:bottom w:val="single" w:sz="4" w:space="0" w:color="auto"/>
              <w:right w:val="single" w:sz="4" w:space="0" w:color="auto"/>
            </w:tcBorders>
            <w:shd w:val="clear" w:color="auto" w:fill="auto"/>
            <w:vAlign w:val="center"/>
          </w:tcPr>
          <w:p w14:paraId="120BB8F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89" w:type="dxa"/>
            <w:tcBorders>
              <w:top w:val="nil"/>
              <w:left w:val="nil"/>
              <w:bottom w:val="single" w:sz="4" w:space="0" w:color="auto"/>
              <w:right w:val="single" w:sz="4" w:space="0" w:color="auto"/>
            </w:tcBorders>
            <w:shd w:val="clear" w:color="auto" w:fill="auto"/>
            <w:vAlign w:val="center"/>
          </w:tcPr>
          <w:p w14:paraId="66C3B51E"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8347C"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0</w:t>
            </w:r>
          </w:p>
        </w:tc>
      </w:tr>
      <w:tr w:rsidR="00103B4A" w:rsidRPr="00956B3F" w14:paraId="38810C22" w14:textId="77777777" w:rsidTr="00103B4A">
        <w:trPr>
          <w:trHeight w:val="300"/>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2965F650"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УРУТ на выработку тепловой энергии</w:t>
            </w:r>
          </w:p>
        </w:tc>
        <w:tc>
          <w:tcPr>
            <w:tcW w:w="950" w:type="dxa"/>
            <w:tcBorders>
              <w:top w:val="nil"/>
              <w:left w:val="nil"/>
              <w:bottom w:val="single" w:sz="4" w:space="0" w:color="auto"/>
              <w:right w:val="single" w:sz="4" w:space="0" w:color="auto"/>
            </w:tcBorders>
            <w:shd w:val="clear" w:color="auto" w:fill="auto"/>
            <w:vAlign w:val="center"/>
            <w:hideMark/>
          </w:tcPr>
          <w:p w14:paraId="47A71C8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70FF1D9E"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160</w:t>
            </w:r>
          </w:p>
        </w:tc>
        <w:tc>
          <w:tcPr>
            <w:tcW w:w="960" w:type="dxa"/>
            <w:tcBorders>
              <w:top w:val="nil"/>
              <w:left w:val="nil"/>
              <w:bottom w:val="single" w:sz="4" w:space="0" w:color="auto"/>
              <w:right w:val="single" w:sz="4" w:space="0" w:color="auto"/>
            </w:tcBorders>
            <w:shd w:val="clear" w:color="auto" w:fill="auto"/>
            <w:vAlign w:val="center"/>
            <w:hideMark/>
          </w:tcPr>
          <w:p w14:paraId="062032C9"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158,5</w:t>
            </w:r>
          </w:p>
        </w:tc>
        <w:tc>
          <w:tcPr>
            <w:tcW w:w="960" w:type="dxa"/>
            <w:tcBorders>
              <w:top w:val="nil"/>
              <w:left w:val="nil"/>
              <w:bottom w:val="single" w:sz="4" w:space="0" w:color="auto"/>
              <w:right w:val="single" w:sz="4" w:space="0" w:color="auto"/>
            </w:tcBorders>
            <w:shd w:val="clear" w:color="auto" w:fill="auto"/>
            <w:vAlign w:val="center"/>
            <w:hideMark/>
          </w:tcPr>
          <w:p w14:paraId="1C48EA37"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159,4</w:t>
            </w:r>
          </w:p>
        </w:tc>
        <w:tc>
          <w:tcPr>
            <w:tcW w:w="1012" w:type="dxa"/>
            <w:tcBorders>
              <w:top w:val="nil"/>
              <w:left w:val="nil"/>
              <w:bottom w:val="single" w:sz="4" w:space="0" w:color="auto"/>
              <w:right w:val="single" w:sz="4" w:space="0" w:color="auto"/>
            </w:tcBorders>
            <w:shd w:val="clear" w:color="auto" w:fill="auto"/>
            <w:vAlign w:val="center"/>
            <w:hideMark/>
          </w:tcPr>
          <w:p w14:paraId="344E055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159,4</w:t>
            </w:r>
          </w:p>
        </w:tc>
        <w:tc>
          <w:tcPr>
            <w:tcW w:w="960" w:type="dxa"/>
            <w:tcBorders>
              <w:top w:val="nil"/>
              <w:left w:val="nil"/>
              <w:bottom w:val="single" w:sz="4" w:space="0" w:color="auto"/>
              <w:right w:val="single" w:sz="4" w:space="0" w:color="auto"/>
            </w:tcBorders>
            <w:shd w:val="clear" w:color="auto" w:fill="auto"/>
            <w:vAlign w:val="center"/>
            <w:hideMark/>
          </w:tcPr>
          <w:p w14:paraId="3030A245"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159,4</w:t>
            </w:r>
          </w:p>
        </w:tc>
        <w:tc>
          <w:tcPr>
            <w:tcW w:w="960" w:type="dxa"/>
            <w:tcBorders>
              <w:top w:val="nil"/>
              <w:left w:val="nil"/>
              <w:bottom w:val="single" w:sz="4" w:space="0" w:color="auto"/>
              <w:right w:val="single" w:sz="4" w:space="0" w:color="auto"/>
            </w:tcBorders>
            <w:shd w:val="clear" w:color="auto" w:fill="auto"/>
            <w:vAlign w:val="center"/>
            <w:hideMark/>
          </w:tcPr>
          <w:p w14:paraId="54CDF09B"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159,4</w:t>
            </w:r>
          </w:p>
        </w:tc>
        <w:tc>
          <w:tcPr>
            <w:tcW w:w="960" w:type="dxa"/>
            <w:tcBorders>
              <w:top w:val="nil"/>
              <w:left w:val="nil"/>
              <w:bottom w:val="single" w:sz="4" w:space="0" w:color="auto"/>
              <w:right w:val="single" w:sz="4" w:space="0" w:color="auto"/>
            </w:tcBorders>
            <w:shd w:val="clear" w:color="auto" w:fill="auto"/>
            <w:vAlign w:val="center"/>
            <w:hideMark/>
          </w:tcPr>
          <w:p w14:paraId="7B944558"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159,4</w:t>
            </w:r>
          </w:p>
        </w:tc>
        <w:tc>
          <w:tcPr>
            <w:tcW w:w="1165" w:type="dxa"/>
            <w:tcBorders>
              <w:top w:val="nil"/>
              <w:left w:val="nil"/>
              <w:bottom w:val="single" w:sz="4" w:space="0" w:color="auto"/>
              <w:right w:val="single" w:sz="4" w:space="0" w:color="auto"/>
            </w:tcBorders>
            <w:shd w:val="clear" w:color="auto" w:fill="auto"/>
            <w:vAlign w:val="center"/>
            <w:hideMark/>
          </w:tcPr>
          <w:p w14:paraId="02353569"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159,4</w:t>
            </w:r>
          </w:p>
        </w:tc>
        <w:tc>
          <w:tcPr>
            <w:tcW w:w="960" w:type="dxa"/>
            <w:tcBorders>
              <w:top w:val="nil"/>
              <w:left w:val="nil"/>
              <w:bottom w:val="single" w:sz="4" w:space="0" w:color="auto"/>
              <w:right w:val="single" w:sz="4" w:space="0" w:color="auto"/>
            </w:tcBorders>
            <w:shd w:val="clear" w:color="auto" w:fill="auto"/>
            <w:vAlign w:val="center"/>
            <w:hideMark/>
          </w:tcPr>
          <w:p w14:paraId="4E4EBB1C"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159,4</w:t>
            </w:r>
          </w:p>
        </w:tc>
        <w:tc>
          <w:tcPr>
            <w:tcW w:w="1012" w:type="dxa"/>
            <w:tcBorders>
              <w:top w:val="nil"/>
              <w:left w:val="nil"/>
              <w:bottom w:val="single" w:sz="4" w:space="0" w:color="auto"/>
              <w:right w:val="single" w:sz="4" w:space="0" w:color="auto"/>
            </w:tcBorders>
            <w:shd w:val="clear" w:color="auto" w:fill="auto"/>
            <w:vAlign w:val="center"/>
            <w:hideMark/>
          </w:tcPr>
          <w:p w14:paraId="3D6D0355"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159,4</w:t>
            </w:r>
          </w:p>
        </w:tc>
        <w:tc>
          <w:tcPr>
            <w:tcW w:w="960" w:type="dxa"/>
            <w:tcBorders>
              <w:top w:val="nil"/>
              <w:left w:val="nil"/>
              <w:bottom w:val="single" w:sz="4" w:space="0" w:color="auto"/>
              <w:right w:val="single" w:sz="4" w:space="0" w:color="auto"/>
            </w:tcBorders>
            <w:shd w:val="clear" w:color="auto" w:fill="auto"/>
            <w:vAlign w:val="center"/>
            <w:hideMark/>
          </w:tcPr>
          <w:p w14:paraId="1A259C6A"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159,4</w:t>
            </w:r>
          </w:p>
        </w:tc>
        <w:tc>
          <w:tcPr>
            <w:tcW w:w="1012" w:type="dxa"/>
            <w:tcBorders>
              <w:top w:val="nil"/>
              <w:left w:val="nil"/>
              <w:bottom w:val="single" w:sz="4" w:space="0" w:color="auto"/>
              <w:right w:val="single" w:sz="4" w:space="0" w:color="auto"/>
            </w:tcBorders>
            <w:shd w:val="clear" w:color="auto" w:fill="auto"/>
            <w:vAlign w:val="center"/>
            <w:hideMark/>
          </w:tcPr>
          <w:p w14:paraId="2FEE3B64"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159,4</w:t>
            </w:r>
          </w:p>
        </w:tc>
        <w:tc>
          <w:tcPr>
            <w:tcW w:w="960" w:type="dxa"/>
            <w:tcBorders>
              <w:top w:val="nil"/>
              <w:left w:val="nil"/>
              <w:bottom w:val="single" w:sz="4" w:space="0" w:color="auto"/>
              <w:right w:val="single" w:sz="4" w:space="0" w:color="auto"/>
            </w:tcBorders>
            <w:shd w:val="clear" w:color="auto" w:fill="auto"/>
            <w:vAlign w:val="center"/>
            <w:hideMark/>
          </w:tcPr>
          <w:p w14:paraId="61693D99"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159,4</w:t>
            </w:r>
          </w:p>
        </w:tc>
        <w:tc>
          <w:tcPr>
            <w:tcW w:w="960" w:type="dxa"/>
            <w:tcBorders>
              <w:top w:val="nil"/>
              <w:left w:val="nil"/>
              <w:bottom w:val="single" w:sz="4" w:space="0" w:color="auto"/>
              <w:right w:val="single" w:sz="4" w:space="0" w:color="auto"/>
            </w:tcBorders>
            <w:shd w:val="clear" w:color="auto" w:fill="auto"/>
            <w:vAlign w:val="center"/>
            <w:hideMark/>
          </w:tcPr>
          <w:p w14:paraId="1D6D015B"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159,4</w:t>
            </w:r>
          </w:p>
        </w:tc>
        <w:tc>
          <w:tcPr>
            <w:tcW w:w="889" w:type="dxa"/>
            <w:tcBorders>
              <w:top w:val="nil"/>
              <w:left w:val="nil"/>
              <w:bottom w:val="single" w:sz="4" w:space="0" w:color="auto"/>
              <w:right w:val="single" w:sz="4" w:space="0" w:color="auto"/>
            </w:tcBorders>
            <w:shd w:val="clear" w:color="auto" w:fill="auto"/>
            <w:vAlign w:val="center"/>
          </w:tcPr>
          <w:p w14:paraId="79D9D3A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159,4</w:t>
            </w:r>
          </w:p>
        </w:tc>
        <w:tc>
          <w:tcPr>
            <w:tcW w:w="889" w:type="dxa"/>
            <w:tcBorders>
              <w:top w:val="nil"/>
              <w:left w:val="nil"/>
              <w:bottom w:val="single" w:sz="4" w:space="0" w:color="auto"/>
              <w:right w:val="single" w:sz="4" w:space="0" w:color="auto"/>
            </w:tcBorders>
            <w:shd w:val="clear" w:color="auto" w:fill="auto"/>
            <w:vAlign w:val="center"/>
          </w:tcPr>
          <w:p w14:paraId="349A88F6"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159,4</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51B9D" w14:textId="77777777" w:rsidR="00103B4A" w:rsidRPr="00CC11EF" w:rsidRDefault="00103B4A" w:rsidP="00103B4A">
            <w:pPr>
              <w:spacing w:line="240" w:lineRule="auto"/>
              <w:jc w:val="center"/>
              <w:rPr>
                <w:rFonts w:ascii="Times New Roman" w:hAnsi="Times New Roman"/>
                <w:color w:val="000000"/>
                <w:sz w:val="20"/>
              </w:rPr>
            </w:pPr>
            <w:r w:rsidRPr="00CC11EF">
              <w:rPr>
                <w:rFonts w:ascii="Times New Roman" w:hAnsi="Times New Roman"/>
                <w:color w:val="000000"/>
                <w:sz w:val="20"/>
              </w:rPr>
              <w:t>159,4</w:t>
            </w:r>
          </w:p>
        </w:tc>
      </w:tr>
    </w:tbl>
    <w:p w14:paraId="19843483" w14:textId="77777777" w:rsidR="009D1CA4" w:rsidRDefault="009D1CA4" w:rsidP="00346B40">
      <w:pPr>
        <w:jc w:val="center"/>
      </w:pPr>
    </w:p>
    <w:p w14:paraId="32AA5182" w14:textId="77777777" w:rsidR="009D1CA4" w:rsidRDefault="009D1CA4"/>
    <w:tbl>
      <w:tblPr>
        <w:tblW w:w="22108" w:type="dxa"/>
        <w:jc w:val="center"/>
        <w:tblLook w:val="04A0" w:firstRow="1" w:lastRow="0" w:firstColumn="1" w:lastColumn="0" w:noHBand="0" w:noVBand="1"/>
      </w:tblPr>
      <w:tblGrid>
        <w:gridCol w:w="4614"/>
        <w:gridCol w:w="348"/>
        <w:gridCol w:w="601"/>
        <w:gridCol w:w="390"/>
        <w:gridCol w:w="570"/>
        <w:gridCol w:w="143"/>
        <w:gridCol w:w="127"/>
        <w:gridCol w:w="690"/>
        <w:gridCol w:w="173"/>
        <w:gridCol w:w="129"/>
        <w:gridCol w:w="658"/>
        <w:gridCol w:w="208"/>
        <w:gridCol w:w="126"/>
        <w:gridCol w:w="678"/>
        <w:gridCol w:w="186"/>
        <w:gridCol w:w="129"/>
        <w:gridCol w:w="645"/>
        <w:gridCol w:w="205"/>
        <w:gridCol w:w="11"/>
        <w:gridCol w:w="744"/>
        <w:gridCol w:w="109"/>
        <w:gridCol w:w="128"/>
        <w:gridCol w:w="723"/>
        <w:gridCol w:w="139"/>
        <w:gridCol w:w="131"/>
        <w:gridCol w:w="864"/>
        <w:gridCol w:w="31"/>
        <w:gridCol w:w="239"/>
        <w:gridCol w:w="721"/>
        <w:gridCol w:w="271"/>
        <w:gridCol w:w="706"/>
        <w:gridCol w:w="35"/>
        <w:gridCol w:w="251"/>
        <w:gridCol w:w="709"/>
        <w:gridCol w:w="97"/>
        <w:gridCol w:w="186"/>
        <w:gridCol w:w="729"/>
        <w:gridCol w:w="36"/>
        <w:gridCol w:w="228"/>
        <w:gridCol w:w="594"/>
        <w:gridCol w:w="102"/>
        <w:gridCol w:w="296"/>
        <w:gridCol w:w="539"/>
        <w:gridCol w:w="125"/>
        <w:gridCol w:w="299"/>
        <w:gridCol w:w="544"/>
        <w:gridCol w:w="46"/>
        <w:gridCol w:w="127"/>
        <w:gridCol w:w="740"/>
        <w:gridCol w:w="22"/>
        <w:gridCol w:w="29"/>
        <w:gridCol w:w="937"/>
      </w:tblGrid>
      <w:tr w:rsidR="009D1CA4" w:rsidRPr="00956B3F" w14:paraId="7FE9A38F" w14:textId="77777777" w:rsidTr="00571D77">
        <w:trPr>
          <w:trHeight w:val="600"/>
          <w:jc w:val="center"/>
        </w:trPr>
        <w:tc>
          <w:tcPr>
            <w:tcW w:w="4614" w:type="dxa"/>
            <w:tcBorders>
              <w:top w:val="single" w:sz="4" w:space="0" w:color="auto"/>
              <w:left w:val="single" w:sz="4" w:space="0" w:color="auto"/>
              <w:bottom w:val="single" w:sz="4" w:space="0" w:color="auto"/>
              <w:right w:val="single" w:sz="4" w:space="0" w:color="auto"/>
            </w:tcBorders>
            <w:shd w:val="clear" w:color="auto" w:fill="auto"/>
            <w:vAlign w:val="center"/>
          </w:tcPr>
          <w:p w14:paraId="739BA766" w14:textId="646AE72D"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Показатель</w:t>
            </w:r>
          </w:p>
        </w:tc>
        <w:tc>
          <w:tcPr>
            <w:tcW w:w="949" w:type="dxa"/>
            <w:gridSpan w:val="2"/>
            <w:tcBorders>
              <w:top w:val="single" w:sz="4" w:space="0" w:color="auto"/>
              <w:left w:val="nil"/>
              <w:bottom w:val="single" w:sz="4" w:space="0" w:color="auto"/>
              <w:right w:val="single" w:sz="4" w:space="0" w:color="auto"/>
            </w:tcBorders>
            <w:shd w:val="clear" w:color="auto" w:fill="auto"/>
            <w:vAlign w:val="center"/>
          </w:tcPr>
          <w:p w14:paraId="3571E75F" w14:textId="74339012"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Ед. изм.</w:t>
            </w:r>
          </w:p>
        </w:tc>
        <w:tc>
          <w:tcPr>
            <w:tcW w:w="960" w:type="dxa"/>
            <w:gridSpan w:val="2"/>
            <w:tcBorders>
              <w:top w:val="single" w:sz="4" w:space="0" w:color="auto"/>
              <w:left w:val="nil"/>
              <w:bottom w:val="single" w:sz="4" w:space="0" w:color="auto"/>
              <w:right w:val="single" w:sz="4" w:space="0" w:color="auto"/>
            </w:tcBorders>
            <w:shd w:val="clear" w:color="auto" w:fill="auto"/>
            <w:vAlign w:val="center"/>
          </w:tcPr>
          <w:p w14:paraId="6DC5EFF7" w14:textId="792B03DD"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2024</w:t>
            </w:r>
          </w:p>
        </w:tc>
        <w:tc>
          <w:tcPr>
            <w:tcW w:w="960" w:type="dxa"/>
            <w:gridSpan w:val="3"/>
            <w:tcBorders>
              <w:top w:val="single" w:sz="4" w:space="0" w:color="auto"/>
              <w:left w:val="nil"/>
              <w:bottom w:val="single" w:sz="4" w:space="0" w:color="auto"/>
              <w:right w:val="single" w:sz="4" w:space="0" w:color="auto"/>
            </w:tcBorders>
            <w:shd w:val="clear" w:color="auto" w:fill="auto"/>
            <w:vAlign w:val="center"/>
          </w:tcPr>
          <w:p w14:paraId="5D93C95F" w14:textId="024022E9"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2025</w:t>
            </w:r>
          </w:p>
        </w:tc>
        <w:tc>
          <w:tcPr>
            <w:tcW w:w="960" w:type="dxa"/>
            <w:gridSpan w:val="3"/>
            <w:tcBorders>
              <w:top w:val="single" w:sz="4" w:space="0" w:color="auto"/>
              <w:left w:val="nil"/>
              <w:bottom w:val="single" w:sz="4" w:space="0" w:color="auto"/>
              <w:right w:val="single" w:sz="4" w:space="0" w:color="auto"/>
            </w:tcBorders>
            <w:shd w:val="clear" w:color="auto" w:fill="auto"/>
            <w:vAlign w:val="center"/>
          </w:tcPr>
          <w:p w14:paraId="09A1180F" w14:textId="7187EE3A"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2026</w:t>
            </w:r>
          </w:p>
        </w:tc>
        <w:tc>
          <w:tcPr>
            <w:tcW w:w="1012" w:type="dxa"/>
            <w:gridSpan w:val="3"/>
            <w:tcBorders>
              <w:top w:val="single" w:sz="4" w:space="0" w:color="auto"/>
              <w:left w:val="nil"/>
              <w:bottom w:val="single" w:sz="4" w:space="0" w:color="auto"/>
              <w:right w:val="single" w:sz="4" w:space="0" w:color="auto"/>
            </w:tcBorders>
            <w:shd w:val="clear" w:color="auto" w:fill="auto"/>
            <w:vAlign w:val="center"/>
          </w:tcPr>
          <w:p w14:paraId="0424A310" w14:textId="06CB2003"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2027</w:t>
            </w:r>
          </w:p>
        </w:tc>
        <w:tc>
          <w:tcPr>
            <w:tcW w:w="960" w:type="dxa"/>
            <w:gridSpan w:val="3"/>
            <w:tcBorders>
              <w:top w:val="single" w:sz="4" w:space="0" w:color="auto"/>
              <w:left w:val="nil"/>
              <w:bottom w:val="single" w:sz="4" w:space="0" w:color="auto"/>
              <w:right w:val="single" w:sz="4" w:space="0" w:color="auto"/>
            </w:tcBorders>
            <w:shd w:val="clear" w:color="auto" w:fill="auto"/>
            <w:vAlign w:val="center"/>
          </w:tcPr>
          <w:p w14:paraId="0C90455A" w14:textId="3997BDBA"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2028</w:t>
            </w:r>
          </w:p>
        </w:tc>
        <w:tc>
          <w:tcPr>
            <w:tcW w:w="960" w:type="dxa"/>
            <w:gridSpan w:val="3"/>
            <w:tcBorders>
              <w:top w:val="single" w:sz="4" w:space="0" w:color="auto"/>
              <w:left w:val="nil"/>
              <w:bottom w:val="single" w:sz="4" w:space="0" w:color="auto"/>
              <w:right w:val="single" w:sz="4" w:space="0" w:color="auto"/>
            </w:tcBorders>
            <w:shd w:val="clear" w:color="auto" w:fill="auto"/>
            <w:vAlign w:val="center"/>
          </w:tcPr>
          <w:p w14:paraId="15C14B70" w14:textId="0D56499D"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2029</w:t>
            </w:r>
          </w:p>
        </w:tc>
        <w:tc>
          <w:tcPr>
            <w:tcW w:w="960" w:type="dxa"/>
            <w:gridSpan w:val="3"/>
            <w:tcBorders>
              <w:top w:val="single" w:sz="4" w:space="0" w:color="auto"/>
              <w:left w:val="nil"/>
              <w:bottom w:val="single" w:sz="4" w:space="0" w:color="auto"/>
              <w:right w:val="single" w:sz="4" w:space="0" w:color="auto"/>
            </w:tcBorders>
            <w:shd w:val="clear" w:color="auto" w:fill="auto"/>
            <w:vAlign w:val="center"/>
          </w:tcPr>
          <w:p w14:paraId="3377D4F1" w14:textId="4252B2A0"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2030</w:t>
            </w:r>
          </w:p>
        </w:tc>
        <w:tc>
          <w:tcPr>
            <w:tcW w:w="1165" w:type="dxa"/>
            <w:gridSpan w:val="4"/>
            <w:tcBorders>
              <w:top w:val="single" w:sz="4" w:space="0" w:color="auto"/>
              <w:left w:val="nil"/>
              <w:bottom w:val="single" w:sz="4" w:space="0" w:color="auto"/>
              <w:right w:val="single" w:sz="4" w:space="0" w:color="auto"/>
            </w:tcBorders>
            <w:shd w:val="clear" w:color="auto" w:fill="auto"/>
            <w:vAlign w:val="center"/>
          </w:tcPr>
          <w:p w14:paraId="1730DF72" w14:textId="799B6C81"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2031</w:t>
            </w:r>
          </w:p>
        </w:tc>
        <w:tc>
          <w:tcPr>
            <w:tcW w:w="960" w:type="dxa"/>
            <w:gridSpan w:val="2"/>
            <w:tcBorders>
              <w:top w:val="single" w:sz="4" w:space="0" w:color="auto"/>
              <w:left w:val="nil"/>
              <w:bottom w:val="single" w:sz="4" w:space="0" w:color="auto"/>
              <w:right w:val="single" w:sz="4" w:space="0" w:color="auto"/>
            </w:tcBorders>
            <w:shd w:val="clear" w:color="auto" w:fill="auto"/>
            <w:vAlign w:val="center"/>
          </w:tcPr>
          <w:p w14:paraId="48F8CD3D" w14:textId="5A9E7C89"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2032</w:t>
            </w:r>
          </w:p>
        </w:tc>
        <w:tc>
          <w:tcPr>
            <w:tcW w:w="1012" w:type="dxa"/>
            <w:gridSpan w:val="3"/>
            <w:tcBorders>
              <w:top w:val="single" w:sz="4" w:space="0" w:color="auto"/>
              <w:left w:val="nil"/>
              <w:bottom w:val="single" w:sz="4" w:space="0" w:color="auto"/>
              <w:right w:val="single" w:sz="4" w:space="0" w:color="auto"/>
            </w:tcBorders>
            <w:shd w:val="clear" w:color="auto" w:fill="auto"/>
            <w:vAlign w:val="center"/>
          </w:tcPr>
          <w:p w14:paraId="0BE6792D" w14:textId="0D1C6E5C"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2033</w:t>
            </w:r>
          </w:p>
        </w:tc>
        <w:tc>
          <w:tcPr>
            <w:tcW w:w="960" w:type="dxa"/>
            <w:gridSpan w:val="2"/>
            <w:tcBorders>
              <w:top w:val="single" w:sz="4" w:space="0" w:color="auto"/>
              <w:left w:val="nil"/>
              <w:bottom w:val="single" w:sz="4" w:space="0" w:color="auto"/>
              <w:right w:val="single" w:sz="4" w:space="0" w:color="auto"/>
            </w:tcBorders>
            <w:shd w:val="clear" w:color="auto" w:fill="auto"/>
            <w:vAlign w:val="center"/>
          </w:tcPr>
          <w:p w14:paraId="23C368EC" w14:textId="16C28A0E"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2034</w:t>
            </w:r>
          </w:p>
        </w:tc>
        <w:tc>
          <w:tcPr>
            <w:tcW w:w="1012" w:type="dxa"/>
            <w:gridSpan w:val="3"/>
            <w:tcBorders>
              <w:top w:val="single" w:sz="4" w:space="0" w:color="auto"/>
              <w:left w:val="nil"/>
              <w:bottom w:val="single" w:sz="4" w:space="0" w:color="auto"/>
              <w:right w:val="single" w:sz="4" w:space="0" w:color="auto"/>
            </w:tcBorders>
            <w:shd w:val="clear" w:color="auto" w:fill="auto"/>
            <w:vAlign w:val="center"/>
          </w:tcPr>
          <w:p w14:paraId="1A9CFAB5" w14:textId="4036EB44"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2035</w:t>
            </w:r>
          </w:p>
        </w:tc>
        <w:tc>
          <w:tcPr>
            <w:tcW w:w="960" w:type="dxa"/>
            <w:gridSpan w:val="4"/>
            <w:tcBorders>
              <w:top w:val="single" w:sz="4" w:space="0" w:color="auto"/>
              <w:left w:val="nil"/>
              <w:bottom w:val="single" w:sz="4" w:space="0" w:color="auto"/>
              <w:right w:val="single" w:sz="4" w:space="0" w:color="auto"/>
            </w:tcBorders>
            <w:shd w:val="clear" w:color="auto" w:fill="auto"/>
            <w:vAlign w:val="center"/>
          </w:tcPr>
          <w:p w14:paraId="134AA47C" w14:textId="15EC61AD"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2036</w:t>
            </w:r>
          </w:p>
        </w:tc>
        <w:tc>
          <w:tcPr>
            <w:tcW w:w="960" w:type="dxa"/>
            <w:gridSpan w:val="3"/>
            <w:tcBorders>
              <w:top w:val="single" w:sz="4" w:space="0" w:color="auto"/>
              <w:left w:val="nil"/>
              <w:bottom w:val="single" w:sz="4" w:space="0" w:color="auto"/>
              <w:right w:val="single" w:sz="4" w:space="0" w:color="auto"/>
            </w:tcBorders>
            <w:shd w:val="clear" w:color="auto" w:fill="auto"/>
            <w:vAlign w:val="center"/>
          </w:tcPr>
          <w:p w14:paraId="3194DB66" w14:textId="286BF8C0"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2037</w:t>
            </w:r>
          </w:p>
        </w:tc>
        <w:tc>
          <w:tcPr>
            <w:tcW w:w="889" w:type="dxa"/>
            <w:gridSpan w:val="3"/>
            <w:tcBorders>
              <w:top w:val="single" w:sz="4" w:space="0" w:color="auto"/>
              <w:left w:val="nil"/>
              <w:bottom w:val="single" w:sz="4" w:space="0" w:color="auto"/>
              <w:right w:val="single" w:sz="4" w:space="0" w:color="auto"/>
            </w:tcBorders>
            <w:shd w:val="clear" w:color="auto" w:fill="auto"/>
            <w:vAlign w:val="center"/>
          </w:tcPr>
          <w:p w14:paraId="36B1B44B" w14:textId="51329B7D"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2038</w:t>
            </w:r>
          </w:p>
        </w:tc>
        <w:tc>
          <w:tcPr>
            <w:tcW w:w="889" w:type="dxa"/>
            <w:gridSpan w:val="3"/>
            <w:tcBorders>
              <w:top w:val="single" w:sz="4" w:space="0" w:color="auto"/>
              <w:left w:val="nil"/>
              <w:bottom w:val="single" w:sz="4" w:space="0" w:color="auto"/>
              <w:right w:val="single" w:sz="4" w:space="0" w:color="auto"/>
            </w:tcBorders>
            <w:shd w:val="clear" w:color="auto" w:fill="auto"/>
            <w:vAlign w:val="center"/>
          </w:tcPr>
          <w:p w14:paraId="5A5E6BB9" w14:textId="1D83FE07"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2039</w:t>
            </w:r>
          </w:p>
        </w:tc>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7872C" w14:textId="6BB5106E"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2040</w:t>
            </w:r>
          </w:p>
        </w:tc>
      </w:tr>
      <w:tr w:rsidR="00147EBB" w:rsidRPr="00956B3F" w14:paraId="3598AD83" w14:textId="77777777" w:rsidTr="00571D77">
        <w:trPr>
          <w:trHeight w:val="60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70BDB0FA" w14:textId="77777777" w:rsidR="00147EBB" w:rsidRPr="00CC11EF" w:rsidRDefault="00147EBB"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 в горячей воде (по договорной нагрузке)</w:t>
            </w:r>
          </w:p>
        </w:tc>
        <w:tc>
          <w:tcPr>
            <w:tcW w:w="949" w:type="dxa"/>
            <w:gridSpan w:val="2"/>
            <w:tcBorders>
              <w:top w:val="nil"/>
              <w:left w:val="nil"/>
              <w:bottom w:val="single" w:sz="4" w:space="0" w:color="auto"/>
              <w:right w:val="single" w:sz="4" w:space="0" w:color="auto"/>
            </w:tcBorders>
            <w:shd w:val="clear" w:color="auto" w:fill="auto"/>
            <w:vAlign w:val="center"/>
            <w:hideMark/>
          </w:tcPr>
          <w:p w14:paraId="383B5304" w14:textId="77777777" w:rsidR="00147EBB" w:rsidRPr="00CC11EF" w:rsidRDefault="00147EBB"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gridSpan w:val="2"/>
            <w:tcBorders>
              <w:top w:val="nil"/>
              <w:left w:val="nil"/>
              <w:bottom w:val="single" w:sz="4" w:space="0" w:color="auto"/>
              <w:right w:val="single" w:sz="4" w:space="0" w:color="auto"/>
            </w:tcBorders>
            <w:shd w:val="clear" w:color="auto" w:fill="auto"/>
            <w:vAlign w:val="center"/>
            <w:hideMark/>
          </w:tcPr>
          <w:p w14:paraId="56ECA561" w14:textId="0614E129"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195,78</w:t>
            </w:r>
          </w:p>
        </w:tc>
        <w:tc>
          <w:tcPr>
            <w:tcW w:w="960" w:type="dxa"/>
            <w:gridSpan w:val="3"/>
            <w:tcBorders>
              <w:top w:val="nil"/>
              <w:left w:val="nil"/>
              <w:bottom w:val="single" w:sz="4" w:space="0" w:color="auto"/>
              <w:right w:val="single" w:sz="4" w:space="0" w:color="auto"/>
            </w:tcBorders>
            <w:shd w:val="clear" w:color="auto" w:fill="auto"/>
            <w:vAlign w:val="center"/>
            <w:hideMark/>
          </w:tcPr>
          <w:p w14:paraId="4F916DC7" w14:textId="4B79DB36"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179,58</w:t>
            </w:r>
          </w:p>
        </w:tc>
        <w:tc>
          <w:tcPr>
            <w:tcW w:w="960" w:type="dxa"/>
            <w:gridSpan w:val="3"/>
            <w:tcBorders>
              <w:top w:val="nil"/>
              <w:left w:val="nil"/>
              <w:bottom w:val="single" w:sz="4" w:space="0" w:color="auto"/>
              <w:right w:val="single" w:sz="4" w:space="0" w:color="auto"/>
            </w:tcBorders>
            <w:shd w:val="clear" w:color="auto" w:fill="auto"/>
            <w:vAlign w:val="center"/>
            <w:hideMark/>
          </w:tcPr>
          <w:p w14:paraId="192D4895" w14:textId="2BBC3B9A"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174,18</w:t>
            </w:r>
          </w:p>
        </w:tc>
        <w:tc>
          <w:tcPr>
            <w:tcW w:w="1012" w:type="dxa"/>
            <w:gridSpan w:val="3"/>
            <w:tcBorders>
              <w:top w:val="nil"/>
              <w:left w:val="nil"/>
              <w:bottom w:val="single" w:sz="4" w:space="0" w:color="auto"/>
              <w:right w:val="single" w:sz="4" w:space="0" w:color="auto"/>
            </w:tcBorders>
            <w:shd w:val="clear" w:color="auto" w:fill="auto"/>
            <w:vAlign w:val="center"/>
            <w:hideMark/>
          </w:tcPr>
          <w:p w14:paraId="79463512" w14:textId="1AF9B3A8"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160,58</w:t>
            </w:r>
          </w:p>
        </w:tc>
        <w:tc>
          <w:tcPr>
            <w:tcW w:w="960" w:type="dxa"/>
            <w:gridSpan w:val="3"/>
            <w:tcBorders>
              <w:top w:val="nil"/>
              <w:left w:val="nil"/>
              <w:bottom w:val="single" w:sz="4" w:space="0" w:color="auto"/>
              <w:right w:val="single" w:sz="4" w:space="0" w:color="auto"/>
            </w:tcBorders>
            <w:shd w:val="clear" w:color="auto" w:fill="auto"/>
            <w:vAlign w:val="center"/>
            <w:hideMark/>
          </w:tcPr>
          <w:p w14:paraId="156EF58B" w14:textId="2F0BCD39"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150,58</w:t>
            </w:r>
          </w:p>
        </w:tc>
        <w:tc>
          <w:tcPr>
            <w:tcW w:w="960" w:type="dxa"/>
            <w:gridSpan w:val="3"/>
            <w:tcBorders>
              <w:top w:val="nil"/>
              <w:left w:val="nil"/>
              <w:bottom w:val="single" w:sz="4" w:space="0" w:color="auto"/>
              <w:right w:val="single" w:sz="4" w:space="0" w:color="auto"/>
            </w:tcBorders>
            <w:shd w:val="clear" w:color="auto" w:fill="auto"/>
            <w:vAlign w:val="center"/>
            <w:hideMark/>
          </w:tcPr>
          <w:p w14:paraId="5CCE8EAA" w14:textId="35B5B40E"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131,58</w:t>
            </w:r>
          </w:p>
        </w:tc>
        <w:tc>
          <w:tcPr>
            <w:tcW w:w="960" w:type="dxa"/>
            <w:gridSpan w:val="3"/>
            <w:tcBorders>
              <w:top w:val="nil"/>
              <w:left w:val="nil"/>
              <w:bottom w:val="single" w:sz="4" w:space="0" w:color="auto"/>
              <w:right w:val="single" w:sz="4" w:space="0" w:color="auto"/>
            </w:tcBorders>
            <w:shd w:val="clear" w:color="auto" w:fill="auto"/>
            <w:vAlign w:val="center"/>
            <w:hideMark/>
          </w:tcPr>
          <w:p w14:paraId="7B44004C" w14:textId="4152BF39"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131,58</w:t>
            </w:r>
          </w:p>
        </w:tc>
        <w:tc>
          <w:tcPr>
            <w:tcW w:w="1165" w:type="dxa"/>
            <w:gridSpan w:val="4"/>
            <w:tcBorders>
              <w:top w:val="nil"/>
              <w:left w:val="nil"/>
              <w:bottom w:val="single" w:sz="4" w:space="0" w:color="auto"/>
              <w:right w:val="single" w:sz="4" w:space="0" w:color="auto"/>
            </w:tcBorders>
            <w:shd w:val="clear" w:color="auto" w:fill="auto"/>
            <w:vAlign w:val="center"/>
            <w:hideMark/>
          </w:tcPr>
          <w:p w14:paraId="7ACC5D11" w14:textId="0132D21B"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131,58</w:t>
            </w:r>
          </w:p>
        </w:tc>
        <w:tc>
          <w:tcPr>
            <w:tcW w:w="960" w:type="dxa"/>
            <w:gridSpan w:val="2"/>
            <w:tcBorders>
              <w:top w:val="nil"/>
              <w:left w:val="nil"/>
              <w:bottom w:val="single" w:sz="4" w:space="0" w:color="auto"/>
              <w:right w:val="single" w:sz="4" w:space="0" w:color="auto"/>
            </w:tcBorders>
            <w:shd w:val="clear" w:color="auto" w:fill="auto"/>
            <w:vAlign w:val="center"/>
            <w:hideMark/>
          </w:tcPr>
          <w:p w14:paraId="0D1B3FF4" w14:textId="0D75A9DB"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131,58</w:t>
            </w:r>
          </w:p>
        </w:tc>
        <w:tc>
          <w:tcPr>
            <w:tcW w:w="1012" w:type="dxa"/>
            <w:gridSpan w:val="3"/>
            <w:tcBorders>
              <w:top w:val="nil"/>
              <w:left w:val="nil"/>
              <w:bottom w:val="single" w:sz="4" w:space="0" w:color="auto"/>
              <w:right w:val="single" w:sz="4" w:space="0" w:color="auto"/>
            </w:tcBorders>
            <w:shd w:val="clear" w:color="auto" w:fill="auto"/>
            <w:vAlign w:val="center"/>
            <w:hideMark/>
          </w:tcPr>
          <w:p w14:paraId="697120F8" w14:textId="42EDB7D5"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131,58</w:t>
            </w:r>
          </w:p>
        </w:tc>
        <w:tc>
          <w:tcPr>
            <w:tcW w:w="960" w:type="dxa"/>
            <w:gridSpan w:val="2"/>
            <w:tcBorders>
              <w:top w:val="nil"/>
              <w:left w:val="nil"/>
              <w:bottom w:val="single" w:sz="4" w:space="0" w:color="auto"/>
              <w:right w:val="single" w:sz="4" w:space="0" w:color="auto"/>
            </w:tcBorders>
            <w:shd w:val="clear" w:color="auto" w:fill="auto"/>
            <w:vAlign w:val="center"/>
            <w:hideMark/>
          </w:tcPr>
          <w:p w14:paraId="340AC62D" w14:textId="36C0A5B9"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131,58</w:t>
            </w:r>
          </w:p>
        </w:tc>
        <w:tc>
          <w:tcPr>
            <w:tcW w:w="1012" w:type="dxa"/>
            <w:gridSpan w:val="3"/>
            <w:tcBorders>
              <w:top w:val="nil"/>
              <w:left w:val="nil"/>
              <w:bottom w:val="single" w:sz="4" w:space="0" w:color="auto"/>
              <w:right w:val="single" w:sz="4" w:space="0" w:color="auto"/>
            </w:tcBorders>
            <w:shd w:val="clear" w:color="auto" w:fill="auto"/>
            <w:vAlign w:val="center"/>
            <w:hideMark/>
          </w:tcPr>
          <w:p w14:paraId="1C617E66" w14:textId="4D8BB63E"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131,58</w:t>
            </w:r>
          </w:p>
        </w:tc>
        <w:tc>
          <w:tcPr>
            <w:tcW w:w="960" w:type="dxa"/>
            <w:gridSpan w:val="4"/>
            <w:tcBorders>
              <w:top w:val="nil"/>
              <w:left w:val="nil"/>
              <w:bottom w:val="single" w:sz="4" w:space="0" w:color="auto"/>
              <w:right w:val="single" w:sz="4" w:space="0" w:color="auto"/>
            </w:tcBorders>
            <w:shd w:val="clear" w:color="auto" w:fill="auto"/>
            <w:vAlign w:val="center"/>
            <w:hideMark/>
          </w:tcPr>
          <w:p w14:paraId="633ABE8F" w14:textId="0DEF7710"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131,58</w:t>
            </w:r>
          </w:p>
        </w:tc>
        <w:tc>
          <w:tcPr>
            <w:tcW w:w="960" w:type="dxa"/>
            <w:gridSpan w:val="3"/>
            <w:tcBorders>
              <w:top w:val="nil"/>
              <w:left w:val="nil"/>
              <w:bottom w:val="single" w:sz="4" w:space="0" w:color="auto"/>
              <w:right w:val="single" w:sz="4" w:space="0" w:color="auto"/>
            </w:tcBorders>
            <w:shd w:val="clear" w:color="auto" w:fill="auto"/>
            <w:vAlign w:val="center"/>
            <w:hideMark/>
          </w:tcPr>
          <w:p w14:paraId="5FAD53EE" w14:textId="3417D650"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131,58</w:t>
            </w:r>
          </w:p>
        </w:tc>
        <w:tc>
          <w:tcPr>
            <w:tcW w:w="889" w:type="dxa"/>
            <w:gridSpan w:val="3"/>
            <w:tcBorders>
              <w:top w:val="nil"/>
              <w:left w:val="nil"/>
              <w:bottom w:val="single" w:sz="4" w:space="0" w:color="auto"/>
              <w:right w:val="single" w:sz="4" w:space="0" w:color="auto"/>
            </w:tcBorders>
            <w:shd w:val="clear" w:color="auto" w:fill="auto"/>
            <w:vAlign w:val="center"/>
          </w:tcPr>
          <w:p w14:paraId="1376EB29" w14:textId="49DF93EC"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131,58</w:t>
            </w:r>
          </w:p>
        </w:tc>
        <w:tc>
          <w:tcPr>
            <w:tcW w:w="889" w:type="dxa"/>
            <w:gridSpan w:val="3"/>
            <w:tcBorders>
              <w:top w:val="nil"/>
              <w:left w:val="nil"/>
              <w:bottom w:val="single" w:sz="4" w:space="0" w:color="auto"/>
              <w:right w:val="single" w:sz="4" w:space="0" w:color="auto"/>
            </w:tcBorders>
            <w:shd w:val="clear" w:color="auto" w:fill="auto"/>
            <w:vAlign w:val="center"/>
          </w:tcPr>
          <w:p w14:paraId="6143D21B" w14:textId="5FFC496B"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131,58</w:t>
            </w:r>
          </w:p>
        </w:tc>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79C574" w14:textId="57851C40"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131,58</w:t>
            </w:r>
          </w:p>
        </w:tc>
      </w:tr>
      <w:tr w:rsidR="00147EBB" w:rsidRPr="009B4204" w14:paraId="51A37504" w14:textId="77777777" w:rsidTr="00571D77">
        <w:trPr>
          <w:trHeight w:val="600"/>
          <w:jc w:val="center"/>
        </w:trPr>
        <w:tc>
          <w:tcPr>
            <w:tcW w:w="46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5412C" w14:textId="77777777" w:rsidR="00147EBB" w:rsidRPr="00CC11EF" w:rsidRDefault="00147EBB"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 в горячей воде (по фактической нагрузке)</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E212DF" w14:textId="77777777" w:rsidR="00147EBB" w:rsidRPr="00CC11EF" w:rsidRDefault="00147EBB"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FABF58" w14:textId="2809CE95"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208,48</w:t>
            </w:r>
          </w:p>
        </w:tc>
        <w:tc>
          <w:tcPr>
            <w:tcW w:w="9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18B4DA4" w14:textId="0A48829F"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192,28</w:t>
            </w:r>
          </w:p>
        </w:tc>
        <w:tc>
          <w:tcPr>
            <w:tcW w:w="9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2E48AB" w14:textId="7AC6246B"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187,38</w:t>
            </w:r>
          </w:p>
        </w:tc>
        <w:tc>
          <w:tcPr>
            <w:tcW w:w="10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2A6BBE3" w14:textId="4BC80E4A"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173,38</w:t>
            </w:r>
          </w:p>
        </w:tc>
        <w:tc>
          <w:tcPr>
            <w:tcW w:w="9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82BF5D" w14:textId="269B8518"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163,38</w:t>
            </w:r>
          </w:p>
        </w:tc>
        <w:tc>
          <w:tcPr>
            <w:tcW w:w="9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F45310" w14:textId="3AC1D43D"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144,38</w:t>
            </w:r>
          </w:p>
        </w:tc>
        <w:tc>
          <w:tcPr>
            <w:tcW w:w="9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236575" w14:textId="1B1306F6"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144,38</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7F7E869" w14:textId="22AF2AD2"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144,38</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9BD2BF" w14:textId="6C24A9BE"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144,38</w:t>
            </w:r>
          </w:p>
        </w:tc>
        <w:tc>
          <w:tcPr>
            <w:tcW w:w="10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0F0B19E" w14:textId="30FAD0C8"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144,38</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DAD822" w14:textId="24CA9A26"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144,38</w:t>
            </w:r>
          </w:p>
        </w:tc>
        <w:tc>
          <w:tcPr>
            <w:tcW w:w="10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2A2731C" w14:textId="09FC0626"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144,38</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D26BC3B" w14:textId="0DD39A2B"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144,38</w:t>
            </w:r>
          </w:p>
        </w:tc>
        <w:tc>
          <w:tcPr>
            <w:tcW w:w="9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101313" w14:textId="41255998"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144,38</w:t>
            </w:r>
          </w:p>
        </w:tc>
        <w:tc>
          <w:tcPr>
            <w:tcW w:w="8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620C58" w14:textId="5DF4B164"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144,38</w:t>
            </w:r>
          </w:p>
        </w:tc>
        <w:tc>
          <w:tcPr>
            <w:tcW w:w="8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AF4AF" w14:textId="135DBC2A"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144,38</w:t>
            </w:r>
          </w:p>
        </w:tc>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B8B278" w14:textId="6EEB82AF"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144,38</w:t>
            </w:r>
          </w:p>
        </w:tc>
      </w:tr>
      <w:tr w:rsidR="00147EBB" w:rsidRPr="009B4204" w14:paraId="389E7066" w14:textId="77777777" w:rsidTr="00571D77">
        <w:trPr>
          <w:trHeight w:val="900"/>
          <w:jc w:val="center"/>
        </w:trPr>
        <w:tc>
          <w:tcPr>
            <w:tcW w:w="46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D08FA" w14:textId="77777777" w:rsidR="00147EBB" w:rsidRPr="00CC11EF" w:rsidRDefault="00147EBB"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котла/турбоагрегата</w:t>
            </w:r>
          </w:p>
        </w:tc>
        <w:tc>
          <w:tcPr>
            <w:tcW w:w="949" w:type="dxa"/>
            <w:gridSpan w:val="2"/>
            <w:tcBorders>
              <w:top w:val="single" w:sz="4" w:space="0" w:color="auto"/>
              <w:left w:val="nil"/>
              <w:bottom w:val="single" w:sz="4" w:space="0" w:color="auto"/>
              <w:right w:val="single" w:sz="4" w:space="0" w:color="auto"/>
            </w:tcBorders>
            <w:shd w:val="clear" w:color="auto" w:fill="auto"/>
            <w:vAlign w:val="center"/>
            <w:hideMark/>
          </w:tcPr>
          <w:p w14:paraId="02DE0F3A" w14:textId="77777777" w:rsidR="00147EBB" w:rsidRPr="00CC11EF" w:rsidRDefault="00147EBB"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14:paraId="1BFAE496" w14:textId="3A6AFD04"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434,9</w:t>
            </w:r>
          </w:p>
        </w:tc>
        <w:tc>
          <w:tcPr>
            <w:tcW w:w="960" w:type="dxa"/>
            <w:gridSpan w:val="3"/>
            <w:tcBorders>
              <w:top w:val="single" w:sz="4" w:space="0" w:color="auto"/>
              <w:left w:val="nil"/>
              <w:bottom w:val="single" w:sz="4" w:space="0" w:color="auto"/>
              <w:right w:val="single" w:sz="4" w:space="0" w:color="auto"/>
            </w:tcBorders>
            <w:shd w:val="clear" w:color="auto" w:fill="auto"/>
            <w:vAlign w:val="center"/>
            <w:hideMark/>
          </w:tcPr>
          <w:p w14:paraId="03201109" w14:textId="094FB805"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434,9</w:t>
            </w:r>
          </w:p>
        </w:tc>
        <w:tc>
          <w:tcPr>
            <w:tcW w:w="960" w:type="dxa"/>
            <w:gridSpan w:val="3"/>
            <w:tcBorders>
              <w:top w:val="single" w:sz="4" w:space="0" w:color="auto"/>
              <w:left w:val="nil"/>
              <w:bottom w:val="single" w:sz="4" w:space="0" w:color="auto"/>
              <w:right w:val="single" w:sz="4" w:space="0" w:color="auto"/>
            </w:tcBorders>
            <w:shd w:val="clear" w:color="auto" w:fill="auto"/>
            <w:vAlign w:val="center"/>
            <w:hideMark/>
          </w:tcPr>
          <w:p w14:paraId="003A35C7" w14:textId="61652371"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434,9</w:t>
            </w:r>
          </w:p>
        </w:tc>
        <w:tc>
          <w:tcPr>
            <w:tcW w:w="1012" w:type="dxa"/>
            <w:gridSpan w:val="3"/>
            <w:tcBorders>
              <w:top w:val="single" w:sz="4" w:space="0" w:color="auto"/>
              <w:left w:val="nil"/>
              <w:bottom w:val="single" w:sz="4" w:space="0" w:color="auto"/>
              <w:right w:val="single" w:sz="4" w:space="0" w:color="auto"/>
            </w:tcBorders>
            <w:shd w:val="clear" w:color="auto" w:fill="auto"/>
            <w:vAlign w:val="center"/>
            <w:hideMark/>
          </w:tcPr>
          <w:p w14:paraId="542DCCEA" w14:textId="2296AC7E"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434,9</w:t>
            </w:r>
          </w:p>
        </w:tc>
        <w:tc>
          <w:tcPr>
            <w:tcW w:w="960" w:type="dxa"/>
            <w:gridSpan w:val="3"/>
            <w:tcBorders>
              <w:top w:val="single" w:sz="4" w:space="0" w:color="auto"/>
              <w:left w:val="nil"/>
              <w:bottom w:val="single" w:sz="4" w:space="0" w:color="auto"/>
              <w:right w:val="single" w:sz="4" w:space="0" w:color="auto"/>
            </w:tcBorders>
            <w:shd w:val="clear" w:color="auto" w:fill="auto"/>
            <w:vAlign w:val="center"/>
            <w:hideMark/>
          </w:tcPr>
          <w:p w14:paraId="7C1B11A1" w14:textId="6018F67F"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434,9</w:t>
            </w:r>
          </w:p>
        </w:tc>
        <w:tc>
          <w:tcPr>
            <w:tcW w:w="960" w:type="dxa"/>
            <w:gridSpan w:val="3"/>
            <w:tcBorders>
              <w:top w:val="single" w:sz="4" w:space="0" w:color="auto"/>
              <w:left w:val="nil"/>
              <w:bottom w:val="single" w:sz="4" w:space="0" w:color="auto"/>
              <w:right w:val="single" w:sz="4" w:space="0" w:color="auto"/>
            </w:tcBorders>
            <w:shd w:val="clear" w:color="auto" w:fill="auto"/>
            <w:vAlign w:val="center"/>
            <w:hideMark/>
          </w:tcPr>
          <w:p w14:paraId="35803B42" w14:textId="1D867E6F"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434,9</w:t>
            </w:r>
          </w:p>
        </w:tc>
        <w:tc>
          <w:tcPr>
            <w:tcW w:w="960" w:type="dxa"/>
            <w:gridSpan w:val="3"/>
            <w:tcBorders>
              <w:top w:val="single" w:sz="4" w:space="0" w:color="auto"/>
              <w:left w:val="nil"/>
              <w:bottom w:val="single" w:sz="4" w:space="0" w:color="auto"/>
              <w:right w:val="single" w:sz="4" w:space="0" w:color="auto"/>
            </w:tcBorders>
            <w:shd w:val="clear" w:color="auto" w:fill="auto"/>
            <w:vAlign w:val="center"/>
            <w:hideMark/>
          </w:tcPr>
          <w:p w14:paraId="136E30DD" w14:textId="4BDC6FF6"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434,9</w:t>
            </w:r>
          </w:p>
        </w:tc>
        <w:tc>
          <w:tcPr>
            <w:tcW w:w="1165" w:type="dxa"/>
            <w:gridSpan w:val="4"/>
            <w:tcBorders>
              <w:top w:val="single" w:sz="4" w:space="0" w:color="auto"/>
              <w:left w:val="nil"/>
              <w:bottom w:val="single" w:sz="4" w:space="0" w:color="auto"/>
              <w:right w:val="single" w:sz="4" w:space="0" w:color="auto"/>
            </w:tcBorders>
            <w:shd w:val="clear" w:color="auto" w:fill="auto"/>
            <w:vAlign w:val="center"/>
            <w:hideMark/>
          </w:tcPr>
          <w:p w14:paraId="0555589E" w14:textId="7E682CFF"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434,9</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14:paraId="36356011" w14:textId="13BBCC4D"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434,9</w:t>
            </w:r>
          </w:p>
        </w:tc>
        <w:tc>
          <w:tcPr>
            <w:tcW w:w="1012" w:type="dxa"/>
            <w:gridSpan w:val="3"/>
            <w:tcBorders>
              <w:top w:val="single" w:sz="4" w:space="0" w:color="auto"/>
              <w:left w:val="nil"/>
              <w:bottom w:val="single" w:sz="4" w:space="0" w:color="auto"/>
              <w:right w:val="single" w:sz="4" w:space="0" w:color="auto"/>
            </w:tcBorders>
            <w:shd w:val="clear" w:color="auto" w:fill="auto"/>
            <w:vAlign w:val="center"/>
            <w:hideMark/>
          </w:tcPr>
          <w:p w14:paraId="38B34EA2" w14:textId="6420616A"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434,9</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14:paraId="51DC6A40" w14:textId="1D395479"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434,9</w:t>
            </w:r>
          </w:p>
        </w:tc>
        <w:tc>
          <w:tcPr>
            <w:tcW w:w="1012" w:type="dxa"/>
            <w:gridSpan w:val="3"/>
            <w:tcBorders>
              <w:top w:val="single" w:sz="4" w:space="0" w:color="auto"/>
              <w:left w:val="nil"/>
              <w:bottom w:val="single" w:sz="4" w:space="0" w:color="auto"/>
              <w:right w:val="single" w:sz="4" w:space="0" w:color="auto"/>
            </w:tcBorders>
            <w:shd w:val="clear" w:color="auto" w:fill="auto"/>
            <w:vAlign w:val="center"/>
            <w:hideMark/>
          </w:tcPr>
          <w:p w14:paraId="0FE50B72" w14:textId="79604FB8"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434,9</w:t>
            </w:r>
          </w:p>
        </w:tc>
        <w:tc>
          <w:tcPr>
            <w:tcW w:w="960" w:type="dxa"/>
            <w:gridSpan w:val="4"/>
            <w:tcBorders>
              <w:top w:val="single" w:sz="4" w:space="0" w:color="auto"/>
              <w:left w:val="nil"/>
              <w:bottom w:val="single" w:sz="4" w:space="0" w:color="auto"/>
              <w:right w:val="single" w:sz="4" w:space="0" w:color="auto"/>
            </w:tcBorders>
            <w:shd w:val="clear" w:color="auto" w:fill="auto"/>
            <w:vAlign w:val="center"/>
            <w:hideMark/>
          </w:tcPr>
          <w:p w14:paraId="60F4C0FF" w14:textId="541C684C"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434,9</w:t>
            </w:r>
          </w:p>
        </w:tc>
        <w:tc>
          <w:tcPr>
            <w:tcW w:w="960" w:type="dxa"/>
            <w:gridSpan w:val="3"/>
            <w:tcBorders>
              <w:top w:val="single" w:sz="4" w:space="0" w:color="auto"/>
              <w:left w:val="nil"/>
              <w:bottom w:val="single" w:sz="4" w:space="0" w:color="auto"/>
              <w:right w:val="single" w:sz="4" w:space="0" w:color="auto"/>
            </w:tcBorders>
            <w:shd w:val="clear" w:color="auto" w:fill="auto"/>
            <w:vAlign w:val="center"/>
            <w:hideMark/>
          </w:tcPr>
          <w:p w14:paraId="289CD366" w14:textId="2A73F765"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434,9</w:t>
            </w:r>
          </w:p>
        </w:tc>
        <w:tc>
          <w:tcPr>
            <w:tcW w:w="889" w:type="dxa"/>
            <w:gridSpan w:val="3"/>
            <w:tcBorders>
              <w:top w:val="single" w:sz="4" w:space="0" w:color="auto"/>
              <w:left w:val="nil"/>
              <w:bottom w:val="single" w:sz="4" w:space="0" w:color="auto"/>
              <w:right w:val="single" w:sz="4" w:space="0" w:color="auto"/>
            </w:tcBorders>
            <w:shd w:val="clear" w:color="auto" w:fill="auto"/>
            <w:vAlign w:val="center"/>
          </w:tcPr>
          <w:p w14:paraId="5CFF65AC" w14:textId="5480CC15"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434,9</w:t>
            </w:r>
          </w:p>
        </w:tc>
        <w:tc>
          <w:tcPr>
            <w:tcW w:w="889" w:type="dxa"/>
            <w:gridSpan w:val="3"/>
            <w:tcBorders>
              <w:top w:val="single" w:sz="4" w:space="0" w:color="auto"/>
              <w:left w:val="nil"/>
              <w:bottom w:val="single" w:sz="4" w:space="0" w:color="auto"/>
              <w:right w:val="single" w:sz="4" w:space="0" w:color="auto"/>
            </w:tcBorders>
            <w:shd w:val="clear" w:color="auto" w:fill="auto"/>
            <w:vAlign w:val="center"/>
          </w:tcPr>
          <w:p w14:paraId="32296A65" w14:textId="73006236"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434,9</w:t>
            </w:r>
          </w:p>
        </w:tc>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66C4F3" w14:textId="447F1BB1"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434,9</w:t>
            </w:r>
          </w:p>
        </w:tc>
      </w:tr>
      <w:tr w:rsidR="00147EBB" w:rsidRPr="009B4204" w14:paraId="26D2F3A7" w14:textId="77777777" w:rsidTr="00571D77">
        <w:trPr>
          <w:trHeight w:val="900"/>
          <w:jc w:val="center"/>
        </w:trPr>
        <w:tc>
          <w:tcPr>
            <w:tcW w:w="4614" w:type="dxa"/>
            <w:tcBorders>
              <w:top w:val="nil"/>
              <w:left w:val="single" w:sz="4" w:space="0" w:color="auto"/>
              <w:bottom w:val="single" w:sz="4" w:space="0" w:color="auto"/>
              <w:right w:val="single" w:sz="4" w:space="0" w:color="auto"/>
            </w:tcBorders>
            <w:shd w:val="clear" w:color="auto" w:fill="auto"/>
            <w:vAlign w:val="center"/>
            <w:hideMark/>
          </w:tcPr>
          <w:p w14:paraId="314AD5E4" w14:textId="77777777" w:rsidR="00147EBB" w:rsidRPr="00CC11EF" w:rsidRDefault="00147EBB"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949" w:type="dxa"/>
            <w:gridSpan w:val="2"/>
            <w:tcBorders>
              <w:top w:val="nil"/>
              <w:left w:val="nil"/>
              <w:bottom w:val="single" w:sz="4" w:space="0" w:color="auto"/>
              <w:right w:val="single" w:sz="4" w:space="0" w:color="auto"/>
            </w:tcBorders>
            <w:shd w:val="clear" w:color="auto" w:fill="auto"/>
            <w:vAlign w:val="center"/>
            <w:hideMark/>
          </w:tcPr>
          <w:p w14:paraId="1EFC67B1" w14:textId="77777777" w:rsidR="00147EBB" w:rsidRPr="00CC11EF" w:rsidRDefault="00147EBB"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960" w:type="dxa"/>
            <w:gridSpan w:val="2"/>
            <w:tcBorders>
              <w:top w:val="nil"/>
              <w:left w:val="nil"/>
              <w:bottom w:val="single" w:sz="4" w:space="0" w:color="auto"/>
              <w:right w:val="single" w:sz="4" w:space="0" w:color="auto"/>
            </w:tcBorders>
            <w:shd w:val="clear" w:color="auto" w:fill="auto"/>
            <w:vAlign w:val="center"/>
            <w:hideMark/>
          </w:tcPr>
          <w:p w14:paraId="5422BF4D" w14:textId="1494C72B"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422,02</w:t>
            </w:r>
          </w:p>
        </w:tc>
        <w:tc>
          <w:tcPr>
            <w:tcW w:w="960" w:type="dxa"/>
            <w:gridSpan w:val="3"/>
            <w:tcBorders>
              <w:top w:val="nil"/>
              <w:left w:val="nil"/>
              <w:bottom w:val="single" w:sz="4" w:space="0" w:color="auto"/>
              <w:right w:val="single" w:sz="4" w:space="0" w:color="auto"/>
            </w:tcBorders>
            <w:shd w:val="clear" w:color="auto" w:fill="auto"/>
            <w:vAlign w:val="center"/>
            <w:hideMark/>
          </w:tcPr>
          <w:p w14:paraId="5411CA2F" w14:textId="40528B5C"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422,02</w:t>
            </w:r>
          </w:p>
        </w:tc>
        <w:tc>
          <w:tcPr>
            <w:tcW w:w="960" w:type="dxa"/>
            <w:gridSpan w:val="3"/>
            <w:tcBorders>
              <w:top w:val="nil"/>
              <w:left w:val="nil"/>
              <w:bottom w:val="single" w:sz="4" w:space="0" w:color="auto"/>
              <w:right w:val="single" w:sz="4" w:space="0" w:color="auto"/>
            </w:tcBorders>
            <w:shd w:val="clear" w:color="auto" w:fill="auto"/>
            <w:vAlign w:val="center"/>
            <w:hideMark/>
          </w:tcPr>
          <w:p w14:paraId="4986456A" w14:textId="0D394377"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422,02</w:t>
            </w:r>
          </w:p>
        </w:tc>
        <w:tc>
          <w:tcPr>
            <w:tcW w:w="1012" w:type="dxa"/>
            <w:gridSpan w:val="3"/>
            <w:tcBorders>
              <w:top w:val="nil"/>
              <w:left w:val="nil"/>
              <w:bottom w:val="single" w:sz="4" w:space="0" w:color="auto"/>
              <w:right w:val="single" w:sz="4" w:space="0" w:color="auto"/>
            </w:tcBorders>
            <w:shd w:val="clear" w:color="auto" w:fill="auto"/>
            <w:vAlign w:val="center"/>
            <w:hideMark/>
          </w:tcPr>
          <w:p w14:paraId="3F21D344" w14:textId="23C7A9D3"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421,92</w:t>
            </w:r>
          </w:p>
        </w:tc>
        <w:tc>
          <w:tcPr>
            <w:tcW w:w="960" w:type="dxa"/>
            <w:gridSpan w:val="3"/>
            <w:tcBorders>
              <w:top w:val="nil"/>
              <w:left w:val="nil"/>
              <w:bottom w:val="single" w:sz="4" w:space="0" w:color="auto"/>
              <w:right w:val="single" w:sz="4" w:space="0" w:color="auto"/>
            </w:tcBorders>
            <w:shd w:val="clear" w:color="auto" w:fill="auto"/>
            <w:vAlign w:val="center"/>
            <w:hideMark/>
          </w:tcPr>
          <w:p w14:paraId="0FB2B6CA" w14:textId="25E8B2C4"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421,92</w:t>
            </w:r>
          </w:p>
        </w:tc>
        <w:tc>
          <w:tcPr>
            <w:tcW w:w="960" w:type="dxa"/>
            <w:gridSpan w:val="3"/>
            <w:tcBorders>
              <w:top w:val="nil"/>
              <w:left w:val="nil"/>
              <w:bottom w:val="single" w:sz="4" w:space="0" w:color="auto"/>
              <w:right w:val="single" w:sz="4" w:space="0" w:color="auto"/>
            </w:tcBorders>
            <w:shd w:val="clear" w:color="auto" w:fill="auto"/>
            <w:vAlign w:val="center"/>
            <w:hideMark/>
          </w:tcPr>
          <w:p w14:paraId="561B2A1D" w14:textId="15D469E7"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421,92</w:t>
            </w:r>
          </w:p>
        </w:tc>
        <w:tc>
          <w:tcPr>
            <w:tcW w:w="960" w:type="dxa"/>
            <w:gridSpan w:val="3"/>
            <w:tcBorders>
              <w:top w:val="nil"/>
              <w:left w:val="nil"/>
              <w:bottom w:val="single" w:sz="4" w:space="0" w:color="auto"/>
              <w:right w:val="single" w:sz="4" w:space="0" w:color="auto"/>
            </w:tcBorders>
            <w:shd w:val="clear" w:color="auto" w:fill="auto"/>
            <w:vAlign w:val="center"/>
            <w:hideMark/>
          </w:tcPr>
          <w:p w14:paraId="6B2B865B" w14:textId="4EB1C5F3"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421,92</w:t>
            </w:r>
          </w:p>
        </w:tc>
        <w:tc>
          <w:tcPr>
            <w:tcW w:w="1165" w:type="dxa"/>
            <w:gridSpan w:val="4"/>
            <w:tcBorders>
              <w:top w:val="nil"/>
              <w:left w:val="nil"/>
              <w:bottom w:val="single" w:sz="4" w:space="0" w:color="auto"/>
              <w:right w:val="single" w:sz="4" w:space="0" w:color="auto"/>
            </w:tcBorders>
            <w:shd w:val="clear" w:color="auto" w:fill="auto"/>
            <w:vAlign w:val="center"/>
            <w:hideMark/>
          </w:tcPr>
          <w:p w14:paraId="7FCE3981" w14:textId="4D36870A"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421,92</w:t>
            </w:r>
          </w:p>
        </w:tc>
        <w:tc>
          <w:tcPr>
            <w:tcW w:w="960" w:type="dxa"/>
            <w:gridSpan w:val="2"/>
            <w:tcBorders>
              <w:top w:val="nil"/>
              <w:left w:val="nil"/>
              <w:bottom w:val="single" w:sz="4" w:space="0" w:color="auto"/>
              <w:right w:val="single" w:sz="4" w:space="0" w:color="auto"/>
            </w:tcBorders>
            <w:shd w:val="clear" w:color="auto" w:fill="auto"/>
            <w:vAlign w:val="center"/>
            <w:hideMark/>
          </w:tcPr>
          <w:p w14:paraId="25811229" w14:textId="29FDD387"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421,92</w:t>
            </w:r>
          </w:p>
        </w:tc>
        <w:tc>
          <w:tcPr>
            <w:tcW w:w="1012" w:type="dxa"/>
            <w:gridSpan w:val="3"/>
            <w:tcBorders>
              <w:top w:val="nil"/>
              <w:left w:val="nil"/>
              <w:bottom w:val="single" w:sz="4" w:space="0" w:color="auto"/>
              <w:right w:val="single" w:sz="4" w:space="0" w:color="auto"/>
            </w:tcBorders>
            <w:shd w:val="clear" w:color="auto" w:fill="auto"/>
            <w:vAlign w:val="center"/>
            <w:hideMark/>
          </w:tcPr>
          <w:p w14:paraId="63A271F4" w14:textId="287EE750"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421,92</w:t>
            </w:r>
          </w:p>
        </w:tc>
        <w:tc>
          <w:tcPr>
            <w:tcW w:w="960" w:type="dxa"/>
            <w:gridSpan w:val="2"/>
            <w:tcBorders>
              <w:top w:val="nil"/>
              <w:left w:val="nil"/>
              <w:bottom w:val="single" w:sz="4" w:space="0" w:color="auto"/>
              <w:right w:val="single" w:sz="4" w:space="0" w:color="auto"/>
            </w:tcBorders>
            <w:shd w:val="clear" w:color="auto" w:fill="auto"/>
            <w:vAlign w:val="center"/>
            <w:hideMark/>
          </w:tcPr>
          <w:p w14:paraId="69FA8D48" w14:textId="72DAC9A1"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421,92</w:t>
            </w:r>
          </w:p>
        </w:tc>
        <w:tc>
          <w:tcPr>
            <w:tcW w:w="1012" w:type="dxa"/>
            <w:gridSpan w:val="3"/>
            <w:tcBorders>
              <w:top w:val="nil"/>
              <w:left w:val="nil"/>
              <w:bottom w:val="single" w:sz="4" w:space="0" w:color="auto"/>
              <w:right w:val="single" w:sz="4" w:space="0" w:color="auto"/>
            </w:tcBorders>
            <w:shd w:val="clear" w:color="auto" w:fill="auto"/>
            <w:vAlign w:val="center"/>
            <w:hideMark/>
          </w:tcPr>
          <w:p w14:paraId="4C0AF5B9" w14:textId="23CA9D7C"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421,92</w:t>
            </w:r>
          </w:p>
        </w:tc>
        <w:tc>
          <w:tcPr>
            <w:tcW w:w="960" w:type="dxa"/>
            <w:gridSpan w:val="4"/>
            <w:tcBorders>
              <w:top w:val="nil"/>
              <w:left w:val="nil"/>
              <w:bottom w:val="single" w:sz="4" w:space="0" w:color="auto"/>
              <w:right w:val="single" w:sz="4" w:space="0" w:color="auto"/>
            </w:tcBorders>
            <w:shd w:val="clear" w:color="auto" w:fill="auto"/>
            <w:vAlign w:val="center"/>
            <w:hideMark/>
          </w:tcPr>
          <w:p w14:paraId="5B8189A1" w14:textId="6DFE29E9"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421,92</w:t>
            </w:r>
          </w:p>
        </w:tc>
        <w:tc>
          <w:tcPr>
            <w:tcW w:w="960" w:type="dxa"/>
            <w:gridSpan w:val="3"/>
            <w:tcBorders>
              <w:top w:val="nil"/>
              <w:left w:val="nil"/>
              <w:bottom w:val="single" w:sz="4" w:space="0" w:color="auto"/>
              <w:right w:val="single" w:sz="4" w:space="0" w:color="auto"/>
            </w:tcBorders>
            <w:shd w:val="clear" w:color="auto" w:fill="auto"/>
            <w:vAlign w:val="center"/>
            <w:hideMark/>
          </w:tcPr>
          <w:p w14:paraId="1389D403" w14:textId="2B3C622C"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421,92</w:t>
            </w:r>
          </w:p>
        </w:tc>
        <w:tc>
          <w:tcPr>
            <w:tcW w:w="889" w:type="dxa"/>
            <w:gridSpan w:val="3"/>
            <w:tcBorders>
              <w:top w:val="nil"/>
              <w:left w:val="nil"/>
              <w:bottom w:val="single" w:sz="4" w:space="0" w:color="auto"/>
              <w:right w:val="single" w:sz="4" w:space="0" w:color="auto"/>
            </w:tcBorders>
            <w:shd w:val="clear" w:color="auto" w:fill="auto"/>
            <w:vAlign w:val="center"/>
          </w:tcPr>
          <w:p w14:paraId="21E74418" w14:textId="74B7BE02"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421,92</w:t>
            </w:r>
          </w:p>
        </w:tc>
        <w:tc>
          <w:tcPr>
            <w:tcW w:w="889" w:type="dxa"/>
            <w:gridSpan w:val="3"/>
            <w:tcBorders>
              <w:top w:val="nil"/>
              <w:left w:val="nil"/>
              <w:bottom w:val="single" w:sz="4" w:space="0" w:color="auto"/>
              <w:right w:val="single" w:sz="4" w:space="0" w:color="auto"/>
            </w:tcBorders>
            <w:shd w:val="clear" w:color="auto" w:fill="auto"/>
            <w:vAlign w:val="center"/>
          </w:tcPr>
          <w:p w14:paraId="267FE455" w14:textId="74813585"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421,92</w:t>
            </w:r>
          </w:p>
        </w:tc>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97277F" w14:textId="40AE8245" w:rsidR="00147EBB" w:rsidRPr="00CC11EF" w:rsidRDefault="00147EBB" w:rsidP="00346B40">
            <w:pPr>
              <w:spacing w:line="240" w:lineRule="auto"/>
              <w:jc w:val="center"/>
              <w:rPr>
                <w:rFonts w:ascii="Times New Roman" w:hAnsi="Times New Roman"/>
                <w:color w:val="000000"/>
                <w:sz w:val="20"/>
              </w:rPr>
            </w:pPr>
            <w:r w:rsidRPr="00147EBB">
              <w:rPr>
                <w:rFonts w:ascii="Times New Roman" w:hAnsi="Times New Roman"/>
                <w:color w:val="000000"/>
                <w:sz w:val="20"/>
              </w:rPr>
              <w:t>421,92</w:t>
            </w:r>
          </w:p>
        </w:tc>
      </w:tr>
      <w:tr w:rsidR="00AF5389" w:rsidRPr="009B4204" w14:paraId="1D8F012A" w14:textId="77777777" w:rsidTr="00571D7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22108" w:type="dxa"/>
            <w:gridSpan w:val="52"/>
          </w:tcPr>
          <w:p w14:paraId="73F51E0E" w14:textId="14144CF4" w:rsidR="00AF5389" w:rsidRPr="00CC11EF" w:rsidRDefault="002A3E04" w:rsidP="00346B40">
            <w:pPr>
              <w:spacing w:line="240" w:lineRule="auto"/>
              <w:jc w:val="center"/>
              <w:rPr>
                <w:rFonts w:ascii="Times New Roman" w:hAnsi="Times New Roman"/>
                <w:b/>
                <w:bCs/>
                <w:color w:val="000000"/>
                <w:sz w:val="20"/>
              </w:rPr>
            </w:pPr>
            <w:r>
              <w:rPr>
                <w:rFonts w:ascii="Times New Roman" w:hAnsi="Times New Roman"/>
                <w:b/>
                <w:bCs/>
                <w:color w:val="000000"/>
                <w:sz w:val="20"/>
              </w:rPr>
              <w:t>К</w:t>
            </w:r>
            <w:r w:rsidR="00AF5389" w:rsidRPr="00CC11EF">
              <w:rPr>
                <w:rFonts w:ascii="Times New Roman" w:hAnsi="Times New Roman"/>
                <w:b/>
                <w:bCs/>
                <w:color w:val="000000"/>
                <w:sz w:val="20"/>
              </w:rPr>
              <w:t>отельная ТГК</w:t>
            </w:r>
          </w:p>
        </w:tc>
      </w:tr>
      <w:tr w:rsidR="00AF5389" w:rsidRPr="009B4204" w14:paraId="45FAAA4A" w14:textId="77777777" w:rsidTr="00571D7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4962" w:type="dxa"/>
            <w:gridSpan w:val="2"/>
            <w:shd w:val="clear" w:color="auto" w:fill="auto"/>
            <w:noWrap/>
            <w:vAlign w:val="bottom"/>
            <w:hideMark/>
          </w:tcPr>
          <w:p w14:paraId="122C6853"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Установленная тепловая мощность</w:t>
            </w:r>
          </w:p>
        </w:tc>
        <w:tc>
          <w:tcPr>
            <w:tcW w:w="991" w:type="dxa"/>
            <w:gridSpan w:val="2"/>
            <w:shd w:val="clear" w:color="auto" w:fill="auto"/>
            <w:vAlign w:val="center"/>
            <w:hideMark/>
          </w:tcPr>
          <w:p w14:paraId="4CAAF73E"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Гкал/ч</w:t>
            </w:r>
          </w:p>
        </w:tc>
        <w:tc>
          <w:tcPr>
            <w:tcW w:w="840" w:type="dxa"/>
            <w:gridSpan w:val="3"/>
            <w:shd w:val="clear" w:color="auto" w:fill="auto"/>
            <w:noWrap/>
            <w:vAlign w:val="bottom"/>
            <w:hideMark/>
          </w:tcPr>
          <w:p w14:paraId="55DBDD1D"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350</w:t>
            </w:r>
          </w:p>
        </w:tc>
        <w:tc>
          <w:tcPr>
            <w:tcW w:w="992" w:type="dxa"/>
            <w:gridSpan w:val="3"/>
            <w:shd w:val="clear" w:color="auto" w:fill="auto"/>
            <w:noWrap/>
            <w:vAlign w:val="bottom"/>
            <w:hideMark/>
          </w:tcPr>
          <w:p w14:paraId="6EBE8856"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350</w:t>
            </w:r>
          </w:p>
        </w:tc>
        <w:tc>
          <w:tcPr>
            <w:tcW w:w="992" w:type="dxa"/>
            <w:gridSpan w:val="3"/>
            <w:shd w:val="clear" w:color="auto" w:fill="auto"/>
            <w:noWrap/>
            <w:vAlign w:val="bottom"/>
            <w:hideMark/>
          </w:tcPr>
          <w:p w14:paraId="1E812D2D"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350</w:t>
            </w:r>
          </w:p>
        </w:tc>
        <w:tc>
          <w:tcPr>
            <w:tcW w:w="993" w:type="dxa"/>
            <w:gridSpan w:val="3"/>
            <w:shd w:val="clear" w:color="auto" w:fill="auto"/>
            <w:noWrap/>
            <w:vAlign w:val="bottom"/>
            <w:hideMark/>
          </w:tcPr>
          <w:p w14:paraId="5CAEDA68"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350</w:t>
            </w:r>
          </w:p>
        </w:tc>
        <w:tc>
          <w:tcPr>
            <w:tcW w:w="850" w:type="dxa"/>
            <w:gridSpan w:val="2"/>
            <w:shd w:val="clear" w:color="auto" w:fill="auto"/>
            <w:noWrap/>
            <w:vAlign w:val="bottom"/>
            <w:hideMark/>
          </w:tcPr>
          <w:p w14:paraId="3AFDB76D"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350</w:t>
            </w:r>
          </w:p>
        </w:tc>
        <w:tc>
          <w:tcPr>
            <w:tcW w:w="992" w:type="dxa"/>
            <w:gridSpan w:val="4"/>
            <w:shd w:val="clear" w:color="auto" w:fill="auto"/>
            <w:noWrap/>
            <w:vAlign w:val="bottom"/>
            <w:hideMark/>
          </w:tcPr>
          <w:p w14:paraId="32729CCD"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350</w:t>
            </w:r>
          </w:p>
        </w:tc>
        <w:tc>
          <w:tcPr>
            <w:tcW w:w="993" w:type="dxa"/>
            <w:gridSpan w:val="3"/>
            <w:shd w:val="clear" w:color="auto" w:fill="auto"/>
            <w:noWrap/>
            <w:vAlign w:val="bottom"/>
            <w:hideMark/>
          </w:tcPr>
          <w:p w14:paraId="71F633E5"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350</w:t>
            </w:r>
          </w:p>
        </w:tc>
        <w:tc>
          <w:tcPr>
            <w:tcW w:w="1134" w:type="dxa"/>
            <w:gridSpan w:val="3"/>
            <w:shd w:val="clear" w:color="auto" w:fill="auto"/>
            <w:noWrap/>
            <w:vAlign w:val="bottom"/>
            <w:hideMark/>
          </w:tcPr>
          <w:p w14:paraId="0D31C6B7"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350</w:t>
            </w:r>
          </w:p>
        </w:tc>
        <w:tc>
          <w:tcPr>
            <w:tcW w:w="992" w:type="dxa"/>
            <w:gridSpan w:val="2"/>
            <w:shd w:val="clear" w:color="auto" w:fill="auto"/>
            <w:noWrap/>
            <w:vAlign w:val="bottom"/>
            <w:hideMark/>
          </w:tcPr>
          <w:p w14:paraId="49A10AF5"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350</w:t>
            </w:r>
          </w:p>
        </w:tc>
        <w:tc>
          <w:tcPr>
            <w:tcW w:w="992" w:type="dxa"/>
            <w:gridSpan w:val="3"/>
            <w:shd w:val="clear" w:color="auto" w:fill="auto"/>
            <w:noWrap/>
            <w:vAlign w:val="bottom"/>
            <w:hideMark/>
          </w:tcPr>
          <w:p w14:paraId="422E46D9"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350</w:t>
            </w:r>
          </w:p>
        </w:tc>
        <w:tc>
          <w:tcPr>
            <w:tcW w:w="992" w:type="dxa"/>
            <w:gridSpan w:val="3"/>
            <w:shd w:val="clear" w:color="auto" w:fill="auto"/>
            <w:noWrap/>
            <w:vAlign w:val="bottom"/>
            <w:hideMark/>
          </w:tcPr>
          <w:p w14:paraId="0460D79D"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350</w:t>
            </w:r>
          </w:p>
        </w:tc>
        <w:tc>
          <w:tcPr>
            <w:tcW w:w="993" w:type="dxa"/>
            <w:gridSpan w:val="3"/>
            <w:shd w:val="clear" w:color="auto" w:fill="auto"/>
            <w:noWrap/>
            <w:vAlign w:val="bottom"/>
            <w:hideMark/>
          </w:tcPr>
          <w:p w14:paraId="123C6147"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350</w:t>
            </w:r>
          </w:p>
        </w:tc>
        <w:tc>
          <w:tcPr>
            <w:tcW w:w="992" w:type="dxa"/>
            <w:gridSpan w:val="3"/>
            <w:shd w:val="clear" w:color="auto" w:fill="auto"/>
            <w:noWrap/>
            <w:vAlign w:val="bottom"/>
            <w:hideMark/>
          </w:tcPr>
          <w:p w14:paraId="316C9FF5"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350</w:t>
            </w:r>
          </w:p>
        </w:tc>
        <w:tc>
          <w:tcPr>
            <w:tcW w:w="963" w:type="dxa"/>
            <w:gridSpan w:val="3"/>
            <w:shd w:val="clear" w:color="auto" w:fill="auto"/>
            <w:noWrap/>
            <w:vAlign w:val="bottom"/>
            <w:hideMark/>
          </w:tcPr>
          <w:p w14:paraId="2F415891"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350</w:t>
            </w:r>
          </w:p>
        </w:tc>
        <w:tc>
          <w:tcPr>
            <w:tcW w:w="717" w:type="dxa"/>
            <w:gridSpan w:val="3"/>
            <w:shd w:val="clear" w:color="auto" w:fill="auto"/>
            <w:vAlign w:val="bottom"/>
          </w:tcPr>
          <w:p w14:paraId="78EF6EFD"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350</w:t>
            </w:r>
          </w:p>
        </w:tc>
        <w:tc>
          <w:tcPr>
            <w:tcW w:w="740" w:type="dxa"/>
            <w:shd w:val="clear" w:color="auto" w:fill="auto"/>
            <w:vAlign w:val="bottom"/>
          </w:tcPr>
          <w:p w14:paraId="1481E895"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350</w:t>
            </w:r>
          </w:p>
        </w:tc>
        <w:tc>
          <w:tcPr>
            <w:tcW w:w="988" w:type="dxa"/>
            <w:gridSpan w:val="3"/>
            <w:shd w:val="clear" w:color="auto" w:fill="auto"/>
            <w:noWrap/>
            <w:vAlign w:val="bottom"/>
            <w:hideMark/>
          </w:tcPr>
          <w:p w14:paraId="56C45B98"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350</w:t>
            </w:r>
          </w:p>
        </w:tc>
      </w:tr>
      <w:tr w:rsidR="00AF5389" w:rsidRPr="009B4204" w14:paraId="279C0EEF" w14:textId="77777777" w:rsidTr="00571D7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4962" w:type="dxa"/>
            <w:gridSpan w:val="2"/>
            <w:shd w:val="clear" w:color="auto" w:fill="auto"/>
            <w:noWrap/>
            <w:vAlign w:val="bottom"/>
            <w:hideMark/>
          </w:tcPr>
          <w:p w14:paraId="3C63AB14"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991" w:type="dxa"/>
            <w:gridSpan w:val="2"/>
            <w:shd w:val="clear" w:color="auto" w:fill="auto"/>
            <w:vAlign w:val="center"/>
            <w:hideMark/>
          </w:tcPr>
          <w:p w14:paraId="56A70212"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40" w:type="dxa"/>
            <w:gridSpan w:val="3"/>
            <w:shd w:val="clear" w:color="auto" w:fill="auto"/>
            <w:noWrap/>
            <w:vAlign w:val="bottom"/>
            <w:hideMark/>
          </w:tcPr>
          <w:p w14:paraId="60074447"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248,5</w:t>
            </w:r>
          </w:p>
        </w:tc>
        <w:tc>
          <w:tcPr>
            <w:tcW w:w="992" w:type="dxa"/>
            <w:gridSpan w:val="3"/>
            <w:shd w:val="clear" w:color="auto" w:fill="auto"/>
            <w:noWrap/>
            <w:vAlign w:val="bottom"/>
            <w:hideMark/>
          </w:tcPr>
          <w:p w14:paraId="11D34C89"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248,5</w:t>
            </w:r>
          </w:p>
        </w:tc>
        <w:tc>
          <w:tcPr>
            <w:tcW w:w="992" w:type="dxa"/>
            <w:gridSpan w:val="3"/>
            <w:shd w:val="clear" w:color="auto" w:fill="auto"/>
            <w:noWrap/>
            <w:vAlign w:val="bottom"/>
            <w:hideMark/>
          </w:tcPr>
          <w:p w14:paraId="722BD718"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248,5</w:t>
            </w:r>
          </w:p>
        </w:tc>
        <w:tc>
          <w:tcPr>
            <w:tcW w:w="993" w:type="dxa"/>
            <w:gridSpan w:val="3"/>
            <w:shd w:val="clear" w:color="auto" w:fill="auto"/>
            <w:noWrap/>
            <w:vAlign w:val="bottom"/>
            <w:hideMark/>
          </w:tcPr>
          <w:p w14:paraId="16E79DD2"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248,5</w:t>
            </w:r>
          </w:p>
        </w:tc>
        <w:tc>
          <w:tcPr>
            <w:tcW w:w="850" w:type="dxa"/>
            <w:gridSpan w:val="2"/>
            <w:shd w:val="clear" w:color="auto" w:fill="auto"/>
            <w:noWrap/>
            <w:vAlign w:val="bottom"/>
            <w:hideMark/>
          </w:tcPr>
          <w:p w14:paraId="4E9E3C8F"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248,5</w:t>
            </w:r>
          </w:p>
        </w:tc>
        <w:tc>
          <w:tcPr>
            <w:tcW w:w="992" w:type="dxa"/>
            <w:gridSpan w:val="4"/>
            <w:shd w:val="clear" w:color="auto" w:fill="auto"/>
            <w:noWrap/>
            <w:vAlign w:val="bottom"/>
            <w:hideMark/>
          </w:tcPr>
          <w:p w14:paraId="2786076D"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248,5</w:t>
            </w:r>
          </w:p>
        </w:tc>
        <w:tc>
          <w:tcPr>
            <w:tcW w:w="993" w:type="dxa"/>
            <w:gridSpan w:val="3"/>
            <w:shd w:val="clear" w:color="auto" w:fill="auto"/>
            <w:noWrap/>
            <w:vAlign w:val="bottom"/>
            <w:hideMark/>
          </w:tcPr>
          <w:p w14:paraId="5BD7B364"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248,5</w:t>
            </w:r>
          </w:p>
        </w:tc>
        <w:tc>
          <w:tcPr>
            <w:tcW w:w="1134" w:type="dxa"/>
            <w:gridSpan w:val="3"/>
            <w:shd w:val="clear" w:color="auto" w:fill="auto"/>
            <w:noWrap/>
            <w:vAlign w:val="bottom"/>
            <w:hideMark/>
          </w:tcPr>
          <w:p w14:paraId="7D09F883"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248,5</w:t>
            </w:r>
          </w:p>
        </w:tc>
        <w:tc>
          <w:tcPr>
            <w:tcW w:w="992" w:type="dxa"/>
            <w:gridSpan w:val="2"/>
            <w:shd w:val="clear" w:color="auto" w:fill="auto"/>
            <w:noWrap/>
            <w:vAlign w:val="bottom"/>
            <w:hideMark/>
          </w:tcPr>
          <w:p w14:paraId="028FBD18"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248,5</w:t>
            </w:r>
          </w:p>
        </w:tc>
        <w:tc>
          <w:tcPr>
            <w:tcW w:w="992" w:type="dxa"/>
            <w:gridSpan w:val="3"/>
            <w:shd w:val="clear" w:color="auto" w:fill="auto"/>
            <w:noWrap/>
            <w:vAlign w:val="bottom"/>
            <w:hideMark/>
          </w:tcPr>
          <w:p w14:paraId="5F55ECCD"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248,5</w:t>
            </w:r>
          </w:p>
        </w:tc>
        <w:tc>
          <w:tcPr>
            <w:tcW w:w="992" w:type="dxa"/>
            <w:gridSpan w:val="3"/>
            <w:shd w:val="clear" w:color="auto" w:fill="auto"/>
            <w:noWrap/>
            <w:vAlign w:val="bottom"/>
            <w:hideMark/>
          </w:tcPr>
          <w:p w14:paraId="7E6A5F52"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248,5</w:t>
            </w:r>
          </w:p>
        </w:tc>
        <w:tc>
          <w:tcPr>
            <w:tcW w:w="993" w:type="dxa"/>
            <w:gridSpan w:val="3"/>
            <w:shd w:val="clear" w:color="auto" w:fill="auto"/>
            <w:noWrap/>
            <w:vAlign w:val="bottom"/>
            <w:hideMark/>
          </w:tcPr>
          <w:p w14:paraId="51D7BE61"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248,5</w:t>
            </w:r>
          </w:p>
        </w:tc>
        <w:tc>
          <w:tcPr>
            <w:tcW w:w="992" w:type="dxa"/>
            <w:gridSpan w:val="3"/>
            <w:shd w:val="clear" w:color="auto" w:fill="auto"/>
            <w:noWrap/>
            <w:vAlign w:val="bottom"/>
            <w:hideMark/>
          </w:tcPr>
          <w:p w14:paraId="5CAF772A"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248,5</w:t>
            </w:r>
          </w:p>
        </w:tc>
        <w:tc>
          <w:tcPr>
            <w:tcW w:w="963" w:type="dxa"/>
            <w:gridSpan w:val="3"/>
            <w:shd w:val="clear" w:color="auto" w:fill="auto"/>
            <w:noWrap/>
            <w:vAlign w:val="bottom"/>
            <w:hideMark/>
          </w:tcPr>
          <w:p w14:paraId="527B5DA0"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248,5</w:t>
            </w:r>
          </w:p>
        </w:tc>
        <w:tc>
          <w:tcPr>
            <w:tcW w:w="717" w:type="dxa"/>
            <w:gridSpan w:val="3"/>
            <w:shd w:val="clear" w:color="auto" w:fill="auto"/>
            <w:vAlign w:val="bottom"/>
          </w:tcPr>
          <w:p w14:paraId="61C39505"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248,5</w:t>
            </w:r>
          </w:p>
        </w:tc>
        <w:tc>
          <w:tcPr>
            <w:tcW w:w="740" w:type="dxa"/>
            <w:shd w:val="clear" w:color="auto" w:fill="auto"/>
            <w:vAlign w:val="bottom"/>
          </w:tcPr>
          <w:p w14:paraId="2738CF1D"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248,5</w:t>
            </w:r>
          </w:p>
        </w:tc>
        <w:tc>
          <w:tcPr>
            <w:tcW w:w="988" w:type="dxa"/>
            <w:gridSpan w:val="3"/>
            <w:shd w:val="clear" w:color="auto" w:fill="auto"/>
            <w:noWrap/>
            <w:vAlign w:val="bottom"/>
            <w:hideMark/>
          </w:tcPr>
          <w:p w14:paraId="496E4D66"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248,5</w:t>
            </w:r>
          </w:p>
        </w:tc>
      </w:tr>
      <w:tr w:rsidR="00AF5389" w:rsidRPr="009B4204" w14:paraId="3AEE3DAC" w14:textId="77777777" w:rsidTr="00571D7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4962" w:type="dxa"/>
            <w:gridSpan w:val="2"/>
            <w:shd w:val="clear" w:color="auto" w:fill="auto"/>
            <w:vAlign w:val="bottom"/>
            <w:hideMark/>
          </w:tcPr>
          <w:p w14:paraId="28F5A83D"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991" w:type="dxa"/>
            <w:gridSpan w:val="2"/>
            <w:shd w:val="clear" w:color="auto" w:fill="auto"/>
            <w:vAlign w:val="center"/>
            <w:hideMark/>
          </w:tcPr>
          <w:p w14:paraId="7343F596"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40" w:type="dxa"/>
            <w:gridSpan w:val="3"/>
            <w:shd w:val="clear" w:color="auto" w:fill="auto"/>
            <w:noWrap/>
            <w:vAlign w:val="bottom"/>
            <w:hideMark/>
          </w:tcPr>
          <w:p w14:paraId="11317BFF"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992" w:type="dxa"/>
            <w:gridSpan w:val="3"/>
            <w:shd w:val="clear" w:color="auto" w:fill="auto"/>
            <w:noWrap/>
            <w:vAlign w:val="bottom"/>
            <w:hideMark/>
          </w:tcPr>
          <w:p w14:paraId="326EACE5"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992" w:type="dxa"/>
            <w:gridSpan w:val="3"/>
            <w:shd w:val="clear" w:color="auto" w:fill="auto"/>
            <w:noWrap/>
            <w:vAlign w:val="bottom"/>
            <w:hideMark/>
          </w:tcPr>
          <w:p w14:paraId="5AEB9D10"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993" w:type="dxa"/>
            <w:gridSpan w:val="3"/>
            <w:shd w:val="clear" w:color="auto" w:fill="auto"/>
            <w:noWrap/>
            <w:vAlign w:val="bottom"/>
            <w:hideMark/>
          </w:tcPr>
          <w:p w14:paraId="1BF560C8"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850" w:type="dxa"/>
            <w:gridSpan w:val="2"/>
            <w:shd w:val="clear" w:color="auto" w:fill="auto"/>
            <w:noWrap/>
            <w:vAlign w:val="bottom"/>
            <w:hideMark/>
          </w:tcPr>
          <w:p w14:paraId="2F8E96B3"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992" w:type="dxa"/>
            <w:gridSpan w:val="4"/>
            <w:shd w:val="clear" w:color="auto" w:fill="auto"/>
            <w:noWrap/>
            <w:vAlign w:val="bottom"/>
            <w:hideMark/>
          </w:tcPr>
          <w:p w14:paraId="0C3813CB"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993" w:type="dxa"/>
            <w:gridSpan w:val="3"/>
            <w:shd w:val="clear" w:color="auto" w:fill="auto"/>
            <w:noWrap/>
            <w:vAlign w:val="bottom"/>
            <w:hideMark/>
          </w:tcPr>
          <w:p w14:paraId="5E5C0027"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1134" w:type="dxa"/>
            <w:gridSpan w:val="3"/>
            <w:shd w:val="clear" w:color="auto" w:fill="auto"/>
            <w:noWrap/>
            <w:vAlign w:val="bottom"/>
            <w:hideMark/>
          </w:tcPr>
          <w:p w14:paraId="0A7EB4DC"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992" w:type="dxa"/>
            <w:gridSpan w:val="2"/>
            <w:shd w:val="clear" w:color="auto" w:fill="auto"/>
            <w:noWrap/>
            <w:vAlign w:val="bottom"/>
            <w:hideMark/>
          </w:tcPr>
          <w:p w14:paraId="39ED037C"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992" w:type="dxa"/>
            <w:gridSpan w:val="3"/>
            <w:shd w:val="clear" w:color="auto" w:fill="auto"/>
            <w:noWrap/>
            <w:vAlign w:val="bottom"/>
            <w:hideMark/>
          </w:tcPr>
          <w:p w14:paraId="54AB824A"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992" w:type="dxa"/>
            <w:gridSpan w:val="3"/>
            <w:shd w:val="clear" w:color="auto" w:fill="auto"/>
            <w:noWrap/>
            <w:vAlign w:val="bottom"/>
            <w:hideMark/>
          </w:tcPr>
          <w:p w14:paraId="52B22D58"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993" w:type="dxa"/>
            <w:gridSpan w:val="3"/>
            <w:shd w:val="clear" w:color="auto" w:fill="auto"/>
            <w:noWrap/>
            <w:vAlign w:val="bottom"/>
            <w:hideMark/>
          </w:tcPr>
          <w:p w14:paraId="1882685B"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992" w:type="dxa"/>
            <w:gridSpan w:val="3"/>
            <w:shd w:val="clear" w:color="auto" w:fill="auto"/>
            <w:noWrap/>
            <w:vAlign w:val="bottom"/>
            <w:hideMark/>
          </w:tcPr>
          <w:p w14:paraId="5DEA274D"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963" w:type="dxa"/>
            <w:gridSpan w:val="3"/>
            <w:shd w:val="clear" w:color="auto" w:fill="auto"/>
            <w:noWrap/>
            <w:vAlign w:val="bottom"/>
            <w:hideMark/>
          </w:tcPr>
          <w:p w14:paraId="7AF2904F"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717" w:type="dxa"/>
            <w:gridSpan w:val="3"/>
            <w:shd w:val="clear" w:color="auto" w:fill="auto"/>
            <w:vAlign w:val="bottom"/>
          </w:tcPr>
          <w:p w14:paraId="469710A6"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740" w:type="dxa"/>
            <w:shd w:val="clear" w:color="auto" w:fill="auto"/>
            <w:vAlign w:val="bottom"/>
          </w:tcPr>
          <w:p w14:paraId="2C668427"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988" w:type="dxa"/>
            <w:gridSpan w:val="3"/>
            <w:shd w:val="clear" w:color="auto" w:fill="auto"/>
            <w:noWrap/>
            <w:vAlign w:val="bottom"/>
            <w:hideMark/>
          </w:tcPr>
          <w:p w14:paraId="73E88975"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r>
      <w:tr w:rsidR="00AF5389" w:rsidRPr="009B4204" w14:paraId="4F5199FC" w14:textId="77777777" w:rsidTr="00571D7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4962" w:type="dxa"/>
            <w:gridSpan w:val="2"/>
            <w:shd w:val="clear" w:color="auto" w:fill="auto"/>
            <w:vAlign w:val="bottom"/>
            <w:hideMark/>
          </w:tcPr>
          <w:p w14:paraId="60C0C62D"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991" w:type="dxa"/>
            <w:gridSpan w:val="2"/>
            <w:shd w:val="clear" w:color="auto" w:fill="auto"/>
            <w:vAlign w:val="center"/>
            <w:hideMark/>
          </w:tcPr>
          <w:p w14:paraId="5E7F8C41"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40" w:type="dxa"/>
            <w:gridSpan w:val="3"/>
            <w:shd w:val="clear" w:color="auto" w:fill="auto"/>
            <w:noWrap/>
            <w:vAlign w:val="bottom"/>
            <w:hideMark/>
          </w:tcPr>
          <w:p w14:paraId="5E3486A2"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992" w:type="dxa"/>
            <w:gridSpan w:val="3"/>
            <w:shd w:val="clear" w:color="auto" w:fill="auto"/>
            <w:noWrap/>
            <w:vAlign w:val="bottom"/>
            <w:hideMark/>
          </w:tcPr>
          <w:p w14:paraId="201DD9B5"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992" w:type="dxa"/>
            <w:gridSpan w:val="3"/>
            <w:shd w:val="clear" w:color="auto" w:fill="auto"/>
            <w:noWrap/>
            <w:vAlign w:val="bottom"/>
            <w:hideMark/>
          </w:tcPr>
          <w:p w14:paraId="3435BAF6"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993" w:type="dxa"/>
            <w:gridSpan w:val="3"/>
            <w:shd w:val="clear" w:color="auto" w:fill="auto"/>
            <w:noWrap/>
            <w:vAlign w:val="bottom"/>
            <w:hideMark/>
          </w:tcPr>
          <w:p w14:paraId="0C5250C7"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850" w:type="dxa"/>
            <w:gridSpan w:val="2"/>
            <w:shd w:val="clear" w:color="auto" w:fill="auto"/>
            <w:noWrap/>
            <w:vAlign w:val="bottom"/>
            <w:hideMark/>
          </w:tcPr>
          <w:p w14:paraId="4CF19ADD"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992" w:type="dxa"/>
            <w:gridSpan w:val="4"/>
            <w:shd w:val="clear" w:color="auto" w:fill="auto"/>
            <w:noWrap/>
            <w:vAlign w:val="bottom"/>
            <w:hideMark/>
          </w:tcPr>
          <w:p w14:paraId="6BCEEF71"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993" w:type="dxa"/>
            <w:gridSpan w:val="3"/>
            <w:shd w:val="clear" w:color="auto" w:fill="auto"/>
            <w:noWrap/>
            <w:vAlign w:val="bottom"/>
            <w:hideMark/>
          </w:tcPr>
          <w:p w14:paraId="7CC4B61C"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1134" w:type="dxa"/>
            <w:gridSpan w:val="3"/>
            <w:shd w:val="clear" w:color="auto" w:fill="auto"/>
            <w:noWrap/>
            <w:vAlign w:val="bottom"/>
            <w:hideMark/>
          </w:tcPr>
          <w:p w14:paraId="218B5E50"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992" w:type="dxa"/>
            <w:gridSpan w:val="2"/>
            <w:shd w:val="clear" w:color="auto" w:fill="auto"/>
            <w:noWrap/>
            <w:vAlign w:val="bottom"/>
            <w:hideMark/>
          </w:tcPr>
          <w:p w14:paraId="7AADEC90"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992" w:type="dxa"/>
            <w:gridSpan w:val="3"/>
            <w:shd w:val="clear" w:color="auto" w:fill="auto"/>
            <w:noWrap/>
            <w:vAlign w:val="bottom"/>
            <w:hideMark/>
          </w:tcPr>
          <w:p w14:paraId="7D5957C8"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992" w:type="dxa"/>
            <w:gridSpan w:val="3"/>
            <w:shd w:val="clear" w:color="auto" w:fill="auto"/>
            <w:noWrap/>
            <w:vAlign w:val="bottom"/>
            <w:hideMark/>
          </w:tcPr>
          <w:p w14:paraId="67897D14"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993" w:type="dxa"/>
            <w:gridSpan w:val="3"/>
            <w:shd w:val="clear" w:color="auto" w:fill="auto"/>
            <w:noWrap/>
            <w:vAlign w:val="bottom"/>
            <w:hideMark/>
          </w:tcPr>
          <w:p w14:paraId="209057FC"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992" w:type="dxa"/>
            <w:gridSpan w:val="3"/>
            <w:shd w:val="clear" w:color="auto" w:fill="auto"/>
            <w:noWrap/>
            <w:vAlign w:val="bottom"/>
            <w:hideMark/>
          </w:tcPr>
          <w:p w14:paraId="5C8C31B7"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963" w:type="dxa"/>
            <w:gridSpan w:val="3"/>
            <w:shd w:val="clear" w:color="auto" w:fill="auto"/>
            <w:noWrap/>
            <w:vAlign w:val="bottom"/>
            <w:hideMark/>
          </w:tcPr>
          <w:p w14:paraId="095C2B26"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717" w:type="dxa"/>
            <w:gridSpan w:val="3"/>
            <w:shd w:val="clear" w:color="auto" w:fill="auto"/>
            <w:vAlign w:val="bottom"/>
          </w:tcPr>
          <w:p w14:paraId="2FF01956"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740" w:type="dxa"/>
            <w:shd w:val="clear" w:color="auto" w:fill="auto"/>
            <w:vAlign w:val="bottom"/>
          </w:tcPr>
          <w:p w14:paraId="2908CB7D"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c>
          <w:tcPr>
            <w:tcW w:w="988" w:type="dxa"/>
            <w:gridSpan w:val="3"/>
            <w:shd w:val="clear" w:color="auto" w:fill="auto"/>
            <w:noWrap/>
            <w:vAlign w:val="bottom"/>
            <w:hideMark/>
          </w:tcPr>
          <w:p w14:paraId="51734CAE"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4,5</w:t>
            </w:r>
          </w:p>
        </w:tc>
      </w:tr>
      <w:tr w:rsidR="00AF5389" w:rsidRPr="009B4204" w14:paraId="4DD78B53" w14:textId="77777777" w:rsidTr="00571D7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5"/>
        </w:trPr>
        <w:tc>
          <w:tcPr>
            <w:tcW w:w="4962" w:type="dxa"/>
            <w:gridSpan w:val="2"/>
            <w:shd w:val="clear" w:color="auto" w:fill="auto"/>
            <w:vAlign w:val="bottom"/>
            <w:hideMark/>
          </w:tcPr>
          <w:p w14:paraId="088D2C2C" w14:textId="646CE793"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991" w:type="dxa"/>
            <w:gridSpan w:val="2"/>
            <w:shd w:val="clear" w:color="auto" w:fill="auto"/>
            <w:vAlign w:val="center"/>
            <w:hideMark/>
          </w:tcPr>
          <w:p w14:paraId="2AE43C5F"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40" w:type="dxa"/>
            <w:gridSpan w:val="3"/>
            <w:shd w:val="clear" w:color="auto" w:fill="auto"/>
            <w:noWrap/>
            <w:vAlign w:val="center"/>
            <w:hideMark/>
          </w:tcPr>
          <w:p w14:paraId="10ECDEAF"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78,5</w:t>
            </w:r>
          </w:p>
        </w:tc>
        <w:tc>
          <w:tcPr>
            <w:tcW w:w="992" w:type="dxa"/>
            <w:gridSpan w:val="3"/>
            <w:shd w:val="clear" w:color="auto" w:fill="auto"/>
            <w:noWrap/>
            <w:vAlign w:val="center"/>
            <w:hideMark/>
          </w:tcPr>
          <w:p w14:paraId="6A278EB4"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81,8</w:t>
            </w:r>
          </w:p>
        </w:tc>
        <w:tc>
          <w:tcPr>
            <w:tcW w:w="992" w:type="dxa"/>
            <w:gridSpan w:val="3"/>
            <w:shd w:val="clear" w:color="auto" w:fill="auto"/>
            <w:noWrap/>
            <w:vAlign w:val="center"/>
            <w:hideMark/>
          </w:tcPr>
          <w:p w14:paraId="0A9A72E6"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81,8</w:t>
            </w:r>
          </w:p>
        </w:tc>
        <w:tc>
          <w:tcPr>
            <w:tcW w:w="993" w:type="dxa"/>
            <w:gridSpan w:val="3"/>
            <w:shd w:val="clear" w:color="auto" w:fill="auto"/>
            <w:noWrap/>
            <w:vAlign w:val="center"/>
            <w:hideMark/>
          </w:tcPr>
          <w:p w14:paraId="62369D6C"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81,8</w:t>
            </w:r>
          </w:p>
        </w:tc>
        <w:tc>
          <w:tcPr>
            <w:tcW w:w="850" w:type="dxa"/>
            <w:gridSpan w:val="2"/>
            <w:shd w:val="clear" w:color="auto" w:fill="auto"/>
            <w:noWrap/>
            <w:vAlign w:val="center"/>
            <w:hideMark/>
          </w:tcPr>
          <w:p w14:paraId="64421717"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81,8</w:t>
            </w:r>
          </w:p>
        </w:tc>
        <w:tc>
          <w:tcPr>
            <w:tcW w:w="992" w:type="dxa"/>
            <w:gridSpan w:val="4"/>
            <w:shd w:val="clear" w:color="auto" w:fill="auto"/>
            <w:noWrap/>
            <w:vAlign w:val="center"/>
            <w:hideMark/>
          </w:tcPr>
          <w:p w14:paraId="567CCBE9"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81,8</w:t>
            </w:r>
          </w:p>
        </w:tc>
        <w:tc>
          <w:tcPr>
            <w:tcW w:w="993" w:type="dxa"/>
            <w:gridSpan w:val="3"/>
            <w:shd w:val="clear" w:color="auto" w:fill="auto"/>
            <w:noWrap/>
            <w:vAlign w:val="center"/>
            <w:hideMark/>
          </w:tcPr>
          <w:p w14:paraId="0CA77B78"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81,8</w:t>
            </w:r>
          </w:p>
        </w:tc>
        <w:tc>
          <w:tcPr>
            <w:tcW w:w="1134" w:type="dxa"/>
            <w:gridSpan w:val="3"/>
            <w:shd w:val="clear" w:color="auto" w:fill="auto"/>
            <w:noWrap/>
            <w:vAlign w:val="center"/>
            <w:hideMark/>
          </w:tcPr>
          <w:p w14:paraId="10386B8F"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81,8</w:t>
            </w:r>
          </w:p>
        </w:tc>
        <w:tc>
          <w:tcPr>
            <w:tcW w:w="992" w:type="dxa"/>
            <w:gridSpan w:val="2"/>
            <w:shd w:val="clear" w:color="auto" w:fill="auto"/>
            <w:noWrap/>
            <w:vAlign w:val="center"/>
            <w:hideMark/>
          </w:tcPr>
          <w:p w14:paraId="5F8312EE"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81,8</w:t>
            </w:r>
          </w:p>
        </w:tc>
        <w:tc>
          <w:tcPr>
            <w:tcW w:w="992" w:type="dxa"/>
            <w:gridSpan w:val="3"/>
            <w:shd w:val="clear" w:color="auto" w:fill="auto"/>
            <w:noWrap/>
            <w:vAlign w:val="center"/>
            <w:hideMark/>
          </w:tcPr>
          <w:p w14:paraId="427A2754"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81,8</w:t>
            </w:r>
          </w:p>
        </w:tc>
        <w:tc>
          <w:tcPr>
            <w:tcW w:w="992" w:type="dxa"/>
            <w:gridSpan w:val="3"/>
            <w:shd w:val="clear" w:color="auto" w:fill="auto"/>
            <w:noWrap/>
            <w:vAlign w:val="center"/>
            <w:hideMark/>
          </w:tcPr>
          <w:p w14:paraId="63438673"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81,8</w:t>
            </w:r>
          </w:p>
        </w:tc>
        <w:tc>
          <w:tcPr>
            <w:tcW w:w="993" w:type="dxa"/>
            <w:gridSpan w:val="3"/>
            <w:shd w:val="clear" w:color="auto" w:fill="auto"/>
            <w:noWrap/>
            <w:vAlign w:val="center"/>
            <w:hideMark/>
          </w:tcPr>
          <w:p w14:paraId="3089C7D0"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81,8</w:t>
            </w:r>
          </w:p>
        </w:tc>
        <w:tc>
          <w:tcPr>
            <w:tcW w:w="992" w:type="dxa"/>
            <w:gridSpan w:val="3"/>
            <w:shd w:val="clear" w:color="auto" w:fill="auto"/>
            <w:noWrap/>
            <w:vAlign w:val="center"/>
            <w:hideMark/>
          </w:tcPr>
          <w:p w14:paraId="30C34ED4"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81,8</w:t>
            </w:r>
          </w:p>
        </w:tc>
        <w:tc>
          <w:tcPr>
            <w:tcW w:w="963" w:type="dxa"/>
            <w:gridSpan w:val="3"/>
            <w:shd w:val="clear" w:color="auto" w:fill="auto"/>
            <w:noWrap/>
            <w:vAlign w:val="center"/>
            <w:hideMark/>
          </w:tcPr>
          <w:p w14:paraId="4FB3F3CE"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81,8</w:t>
            </w:r>
          </w:p>
        </w:tc>
        <w:tc>
          <w:tcPr>
            <w:tcW w:w="717" w:type="dxa"/>
            <w:gridSpan w:val="3"/>
            <w:shd w:val="clear" w:color="auto" w:fill="auto"/>
            <w:vAlign w:val="center"/>
          </w:tcPr>
          <w:p w14:paraId="459D090A"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81,8</w:t>
            </w:r>
          </w:p>
        </w:tc>
        <w:tc>
          <w:tcPr>
            <w:tcW w:w="740" w:type="dxa"/>
            <w:shd w:val="clear" w:color="auto" w:fill="auto"/>
            <w:vAlign w:val="center"/>
          </w:tcPr>
          <w:p w14:paraId="3470B15B"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81,8</w:t>
            </w:r>
          </w:p>
        </w:tc>
        <w:tc>
          <w:tcPr>
            <w:tcW w:w="988" w:type="dxa"/>
            <w:gridSpan w:val="3"/>
            <w:shd w:val="clear" w:color="auto" w:fill="auto"/>
            <w:noWrap/>
            <w:vAlign w:val="center"/>
            <w:hideMark/>
          </w:tcPr>
          <w:p w14:paraId="6250B909"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81,8</w:t>
            </w:r>
          </w:p>
        </w:tc>
      </w:tr>
      <w:tr w:rsidR="00AF5389" w:rsidRPr="009B4204" w14:paraId="1106B5C2" w14:textId="77777777" w:rsidTr="00571D7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4962" w:type="dxa"/>
            <w:gridSpan w:val="2"/>
            <w:shd w:val="clear" w:color="auto" w:fill="auto"/>
            <w:vAlign w:val="bottom"/>
            <w:hideMark/>
          </w:tcPr>
          <w:p w14:paraId="6108CF0F"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991" w:type="dxa"/>
            <w:gridSpan w:val="2"/>
            <w:shd w:val="clear" w:color="auto" w:fill="auto"/>
            <w:vAlign w:val="center"/>
            <w:hideMark/>
          </w:tcPr>
          <w:p w14:paraId="29FC5F79"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40" w:type="dxa"/>
            <w:gridSpan w:val="3"/>
            <w:shd w:val="clear" w:color="auto" w:fill="auto"/>
            <w:noWrap/>
            <w:vAlign w:val="center"/>
            <w:hideMark/>
          </w:tcPr>
          <w:p w14:paraId="51E76372"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163,0</w:t>
            </w:r>
          </w:p>
        </w:tc>
        <w:tc>
          <w:tcPr>
            <w:tcW w:w="992" w:type="dxa"/>
            <w:gridSpan w:val="3"/>
            <w:shd w:val="clear" w:color="auto" w:fill="auto"/>
            <w:noWrap/>
            <w:vAlign w:val="center"/>
            <w:hideMark/>
          </w:tcPr>
          <w:p w14:paraId="34DEF8FC"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159,7</w:t>
            </w:r>
          </w:p>
        </w:tc>
        <w:tc>
          <w:tcPr>
            <w:tcW w:w="992" w:type="dxa"/>
            <w:gridSpan w:val="3"/>
            <w:shd w:val="clear" w:color="auto" w:fill="auto"/>
            <w:noWrap/>
            <w:vAlign w:val="center"/>
            <w:hideMark/>
          </w:tcPr>
          <w:p w14:paraId="6902BCF4"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159,7</w:t>
            </w:r>
          </w:p>
        </w:tc>
        <w:tc>
          <w:tcPr>
            <w:tcW w:w="993" w:type="dxa"/>
            <w:gridSpan w:val="3"/>
            <w:shd w:val="clear" w:color="auto" w:fill="auto"/>
            <w:noWrap/>
            <w:vAlign w:val="center"/>
            <w:hideMark/>
          </w:tcPr>
          <w:p w14:paraId="2917BB94"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159,7</w:t>
            </w:r>
          </w:p>
        </w:tc>
        <w:tc>
          <w:tcPr>
            <w:tcW w:w="850" w:type="dxa"/>
            <w:gridSpan w:val="2"/>
            <w:shd w:val="clear" w:color="auto" w:fill="auto"/>
            <w:noWrap/>
            <w:vAlign w:val="center"/>
            <w:hideMark/>
          </w:tcPr>
          <w:p w14:paraId="0E83D591"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159,7</w:t>
            </w:r>
          </w:p>
        </w:tc>
        <w:tc>
          <w:tcPr>
            <w:tcW w:w="992" w:type="dxa"/>
            <w:gridSpan w:val="4"/>
            <w:shd w:val="clear" w:color="auto" w:fill="auto"/>
            <w:noWrap/>
            <w:vAlign w:val="center"/>
            <w:hideMark/>
          </w:tcPr>
          <w:p w14:paraId="72A4C303"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159,7</w:t>
            </w:r>
          </w:p>
        </w:tc>
        <w:tc>
          <w:tcPr>
            <w:tcW w:w="993" w:type="dxa"/>
            <w:gridSpan w:val="3"/>
            <w:shd w:val="clear" w:color="auto" w:fill="auto"/>
            <w:noWrap/>
            <w:vAlign w:val="center"/>
            <w:hideMark/>
          </w:tcPr>
          <w:p w14:paraId="35DA31CB"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159,7</w:t>
            </w:r>
          </w:p>
        </w:tc>
        <w:tc>
          <w:tcPr>
            <w:tcW w:w="1134" w:type="dxa"/>
            <w:gridSpan w:val="3"/>
            <w:shd w:val="clear" w:color="auto" w:fill="auto"/>
            <w:noWrap/>
            <w:vAlign w:val="center"/>
            <w:hideMark/>
          </w:tcPr>
          <w:p w14:paraId="0EB4FB36"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159,7</w:t>
            </w:r>
          </w:p>
        </w:tc>
        <w:tc>
          <w:tcPr>
            <w:tcW w:w="992" w:type="dxa"/>
            <w:gridSpan w:val="2"/>
            <w:shd w:val="clear" w:color="auto" w:fill="auto"/>
            <w:noWrap/>
            <w:vAlign w:val="center"/>
            <w:hideMark/>
          </w:tcPr>
          <w:p w14:paraId="5015FE83"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159,7</w:t>
            </w:r>
          </w:p>
        </w:tc>
        <w:tc>
          <w:tcPr>
            <w:tcW w:w="992" w:type="dxa"/>
            <w:gridSpan w:val="3"/>
            <w:shd w:val="clear" w:color="auto" w:fill="auto"/>
            <w:noWrap/>
            <w:vAlign w:val="center"/>
            <w:hideMark/>
          </w:tcPr>
          <w:p w14:paraId="76D1D4C2"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159,7</w:t>
            </w:r>
          </w:p>
        </w:tc>
        <w:tc>
          <w:tcPr>
            <w:tcW w:w="992" w:type="dxa"/>
            <w:gridSpan w:val="3"/>
            <w:shd w:val="clear" w:color="auto" w:fill="auto"/>
            <w:noWrap/>
            <w:vAlign w:val="center"/>
            <w:hideMark/>
          </w:tcPr>
          <w:p w14:paraId="6ADC0944"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159,7</w:t>
            </w:r>
          </w:p>
        </w:tc>
        <w:tc>
          <w:tcPr>
            <w:tcW w:w="993" w:type="dxa"/>
            <w:gridSpan w:val="3"/>
            <w:shd w:val="clear" w:color="auto" w:fill="auto"/>
            <w:noWrap/>
            <w:vAlign w:val="center"/>
            <w:hideMark/>
          </w:tcPr>
          <w:p w14:paraId="165C5A09"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159,7</w:t>
            </w:r>
          </w:p>
        </w:tc>
        <w:tc>
          <w:tcPr>
            <w:tcW w:w="992" w:type="dxa"/>
            <w:gridSpan w:val="3"/>
            <w:shd w:val="clear" w:color="auto" w:fill="auto"/>
            <w:noWrap/>
            <w:vAlign w:val="center"/>
            <w:hideMark/>
          </w:tcPr>
          <w:p w14:paraId="6FF6C722"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159,7</w:t>
            </w:r>
          </w:p>
        </w:tc>
        <w:tc>
          <w:tcPr>
            <w:tcW w:w="963" w:type="dxa"/>
            <w:gridSpan w:val="3"/>
            <w:shd w:val="clear" w:color="auto" w:fill="auto"/>
            <w:noWrap/>
            <w:vAlign w:val="center"/>
            <w:hideMark/>
          </w:tcPr>
          <w:p w14:paraId="69426892"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159,7</w:t>
            </w:r>
          </w:p>
        </w:tc>
        <w:tc>
          <w:tcPr>
            <w:tcW w:w="717" w:type="dxa"/>
            <w:gridSpan w:val="3"/>
            <w:shd w:val="clear" w:color="auto" w:fill="auto"/>
            <w:vAlign w:val="center"/>
          </w:tcPr>
          <w:p w14:paraId="33B2A7BE"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159,7</w:t>
            </w:r>
          </w:p>
        </w:tc>
        <w:tc>
          <w:tcPr>
            <w:tcW w:w="740" w:type="dxa"/>
            <w:shd w:val="clear" w:color="auto" w:fill="auto"/>
            <w:vAlign w:val="center"/>
          </w:tcPr>
          <w:p w14:paraId="67DA03C8"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159,7</w:t>
            </w:r>
          </w:p>
        </w:tc>
        <w:tc>
          <w:tcPr>
            <w:tcW w:w="988" w:type="dxa"/>
            <w:gridSpan w:val="3"/>
            <w:shd w:val="clear" w:color="auto" w:fill="auto"/>
            <w:noWrap/>
            <w:vAlign w:val="center"/>
            <w:hideMark/>
          </w:tcPr>
          <w:p w14:paraId="31CFEEBE"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159,7</w:t>
            </w:r>
          </w:p>
        </w:tc>
      </w:tr>
      <w:tr w:rsidR="00AF5389" w:rsidRPr="009B4204" w14:paraId="1CAF5289" w14:textId="77777777" w:rsidTr="00571D7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5"/>
        </w:trPr>
        <w:tc>
          <w:tcPr>
            <w:tcW w:w="4962" w:type="dxa"/>
            <w:gridSpan w:val="2"/>
            <w:shd w:val="clear" w:color="auto" w:fill="auto"/>
            <w:vAlign w:val="bottom"/>
            <w:hideMark/>
          </w:tcPr>
          <w:p w14:paraId="497798EF"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91" w:type="dxa"/>
            <w:gridSpan w:val="2"/>
            <w:shd w:val="clear" w:color="auto" w:fill="auto"/>
            <w:vAlign w:val="center"/>
            <w:hideMark/>
          </w:tcPr>
          <w:p w14:paraId="0C32F147"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40" w:type="dxa"/>
            <w:gridSpan w:val="3"/>
            <w:shd w:val="clear" w:color="auto" w:fill="auto"/>
            <w:noWrap/>
            <w:vAlign w:val="center"/>
            <w:hideMark/>
          </w:tcPr>
          <w:p w14:paraId="195EEC37"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992" w:type="dxa"/>
            <w:gridSpan w:val="3"/>
            <w:shd w:val="clear" w:color="auto" w:fill="auto"/>
            <w:noWrap/>
            <w:vAlign w:val="center"/>
            <w:hideMark/>
          </w:tcPr>
          <w:p w14:paraId="6998AF07"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992" w:type="dxa"/>
            <w:gridSpan w:val="3"/>
            <w:shd w:val="clear" w:color="auto" w:fill="auto"/>
            <w:noWrap/>
            <w:vAlign w:val="center"/>
            <w:hideMark/>
          </w:tcPr>
          <w:p w14:paraId="217F9076"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993" w:type="dxa"/>
            <w:gridSpan w:val="3"/>
            <w:shd w:val="clear" w:color="auto" w:fill="auto"/>
            <w:noWrap/>
            <w:vAlign w:val="center"/>
            <w:hideMark/>
          </w:tcPr>
          <w:p w14:paraId="35D5CE71"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850" w:type="dxa"/>
            <w:gridSpan w:val="2"/>
            <w:shd w:val="clear" w:color="auto" w:fill="auto"/>
            <w:noWrap/>
            <w:vAlign w:val="center"/>
            <w:hideMark/>
          </w:tcPr>
          <w:p w14:paraId="665D9B24"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992" w:type="dxa"/>
            <w:gridSpan w:val="4"/>
            <w:shd w:val="clear" w:color="auto" w:fill="auto"/>
            <w:noWrap/>
            <w:vAlign w:val="center"/>
            <w:hideMark/>
          </w:tcPr>
          <w:p w14:paraId="3015A8F8"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993" w:type="dxa"/>
            <w:gridSpan w:val="3"/>
            <w:shd w:val="clear" w:color="auto" w:fill="auto"/>
            <w:noWrap/>
            <w:vAlign w:val="center"/>
            <w:hideMark/>
          </w:tcPr>
          <w:p w14:paraId="49FFF35B"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1134" w:type="dxa"/>
            <w:gridSpan w:val="3"/>
            <w:shd w:val="clear" w:color="auto" w:fill="auto"/>
            <w:noWrap/>
            <w:vAlign w:val="center"/>
            <w:hideMark/>
          </w:tcPr>
          <w:p w14:paraId="7B27CBE9"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992" w:type="dxa"/>
            <w:gridSpan w:val="2"/>
            <w:shd w:val="clear" w:color="auto" w:fill="auto"/>
            <w:noWrap/>
            <w:vAlign w:val="center"/>
            <w:hideMark/>
          </w:tcPr>
          <w:p w14:paraId="40C6B264"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992" w:type="dxa"/>
            <w:gridSpan w:val="3"/>
            <w:shd w:val="clear" w:color="auto" w:fill="auto"/>
            <w:noWrap/>
            <w:vAlign w:val="center"/>
            <w:hideMark/>
          </w:tcPr>
          <w:p w14:paraId="21B66CD6"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992" w:type="dxa"/>
            <w:gridSpan w:val="3"/>
            <w:shd w:val="clear" w:color="auto" w:fill="auto"/>
            <w:noWrap/>
            <w:vAlign w:val="center"/>
            <w:hideMark/>
          </w:tcPr>
          <w:p w14:paraId="6E7A24A8"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993" w:type="dxa"/>
            <w:gridSpan w:val="3"/>
            <w:shd w:val="clear" w:color="auto" w:fill="auto"/>
            <w:noWrap/>
            <w:vAlign w:val="center"/>
            <w:hideMark/>
          </w:tcPr>
          <w:p w14:paraId="5EDD35D8"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992" w:type="dxa"/>
            <w:gridSpan w:val="3"/>
            <w:shd w:val="clear" w:color="auto" w:fill="auto"/>
            <w:noWrap/>
            <w:vAlign w:val="center"/>
            <w:hideMark/>
          </w:tcPr>
          <w:p w14:paraId="67678033"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963" w:type="dxa"/>
            <w:gridSpan w:val="3"/>
            <w:shd w:val="clear" w:color="auto" w:fill="auto"/>
            <w:noWrap/>
            <w:vAlign w:val="center"/>
            <w:hideMark/>
          </w:tcPr>
          <w:p w14:paraId="08AE117A"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717" w:type="dxa"/>
            <w:gridSpan w:val="3"/>
            <w:shd w:val="clear" w:color="auto" w:fill="auto"/>
            <w:vAlign w:val="center"/>
          </w:tcPr>
          <w:p w14:paraId="18E12CD8"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740" w:type="dxa"/>
            <w:shd w:val="clear" w:color="auto" w:fill="auto"/>
            <w:vAlign w:val="center"/>
          </w:tcPr>
          <w:p w14:paraId="118224CD"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988" w:type="dxa"/>
            <w:gridSpan w:val="3"/>
            <w:shd w:val="clear" w:color="auto" w:fill="auto"/>
            <w:noWrap/>
            <w:vAlign w:val="center"/>
            <w:hideMark/>
          </w:tcPr>
          <w:p w14:paraId="48CA8724"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r>
      <w:tr w:rsidR="00AF5389" w:rsidRPr="009B4204" w14:paraId="71C44BED" w14:textId="77777777" w:rsidTr="00571D7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1"/>
        </w:trPr>
        <w:tc>
          <w:tcPr>
            <w:tcW w:w="4962" w:type="dxa"/>
            <w:gridSpan w:val="2"/>
            <w:shd w:val="clear" w:color="auto" w:fill="auto"/>
            <w:vAlign w:val="bottom"/>
            <w:hideMark/>
          </w:tcPr>
          <w:p w14:paraId="0CFE1F2D"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91" w:type="dxa"/>
            <w:gridSpan w:val="2"/>
            <w:shd w:val="clear" w:color="auto" w:fill="auto"/>
            <w:vAlign w:val="center"/>
            <w:hideMark/>
          </w:tcPr>
          <w:p w14:paraId="0BFEA6D1"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40" w:type="dxa"/>
            <w:gridSpan w:val="3"/>
            <w:shd w:val="clear" w:color="auto" w:fill="auto"/>
            <w:noWrap/>
            <w:vAlign w:val="center"/>
            <w:hideMark/>
          </w:tcPr>
          <w:p w14:paraId="43524C82"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117,5</w:t>
            </w:r>
          </w:p>
        </w:tc>
        <w:tc>
          <w:tcPr>
            <w:tcW w:w="992" w:type="dxa"/>
            <w:gridSpan w:val="3"/>
            <w:shd w:val="clear" w:color="auto" w:fill="auto"/>
            <w:noWrap/>
            <w:vAlign w:val="center"/>
            <w:hideMark/>
          </w:tcPr>
          <w:p w14:paraId="474DF3FD"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114,2</w:t>
            </w:r>
          </w:p>
        </w:tc>
        <w:tc>
          <w:tcPr>
            <w:tcW w:w="992" w:type="dxa"/>
            <w:gridSpan w:val="3"/>
            <w:shd w:val="clear" w:color="auto" w:fill="auto"/>
            <w:noWrap/>
            <w:vAlign w:val="center"/>
            <w:hideMark/>
          </w:tcPr>
          <w:p w14:paraId="149605CF"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114,2</w:t>
            </w:r>
          </w:p>
        </w:tc>
        <w:tc>
          <w:tcPr>
            <w:tcW w:w="993" w:type="dxa"/>
            <w:gridSpan w:val="3"/>
            <w:shd w:val="clear" w:color="auto" w:fill="auto"/>
            <w:noWrap/>
            <w:vAlign w:val="center"/>
            <w:hideMark/>
          </w:tcPr>
          <w:p w14:paraId="5A6981F5"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114,2</w:t>
            </w:r>
          </w:p>
        </w:tc>
        <w:tc>
          <w:tcPr>
            <w:tcW w:w="850" w:type="dxa"/>
            <w:gridSpan w:val="2"/>
            <w:shd w:val="clear" w:color="auto" w:fill="auto"/>
            <w:noWrap/>
            <w:vAlign w:val="center"/>
            <w:hideMark/>
          </w:tcPr>
          <w:p w14:paraId="1CAB70D8"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114,2</w:t>
            </w:r>
          </w:p>
        </w:tc>
        <w:tc>
          <w:tcPr>
            <w:tcW w:w="992" w:type="dxa"/>
            <w:gridSpan w:val="4"/>
            <w:shd w:val="clear" w:color="auto" w:fill="auto"/>
            <w:noWrap/>
            <w:vAlign w:val="center"/>
            <w:hideMark/>
          </w:tcPr>
          <w:p w14:paraId="7814C3F7"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114,2</w:t>
            </w:r>
          </w:p>
        </w:tc>
        <w:tc>
          <w:tcPr>
            <w:tcW w:w="993" w:type="dxa"/>
            <w:gridSpan w:val="3"/>
            <w:shd w:val="clear" w:color="auto" w:fill="auto"/>
            <w:noWrap/>
            <w:vAlign w:val="center"/>
            <w:hideMark/>
          </w:tcPr>
          <w:p w14:paraId="4FAECF18"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114,2</w:t>
            </w:r>
          </w:p>
        </w:tc>
        <w:tc>
          <w:tcPr>
            <w:tcW w:w="1134" w:type="dxa"/>
            <w:gridSpan w:val="3"/>
            <w:shd w:val="clear" w:color="auto" w:fill="auto"/>
            <w:noWrap/>
            <w:vAlign w:val="center"/>
            <w:hideMark/>
          </w:tcPr>
          <w:p w14:paraId="004BA902"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114,2</w:t>
            </w:r>
          </w:p>
        </w:tc>
        <w:tc>
          <w:tcPr>
            <w:tcW w:w="992" w:type="dxa"/>
            <w:gridSpan w:val="2"/>
            <w:shd w:val="clear" w:color="auto" w:fill="auto"/>
            <w:noWrap/>
            <w:vAlign w:val="center"/>
            <w:hideMark/>
          </w:tcPr>
          <w:p w14:paraId="719F6AAB"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114,2</w:t>
            </w:r>
          </w:p>
        </w:tc>
        <w:tc>
          <w:tcPr>
            <w:tcW w:w="992" w:type="dxa"/>
            <w:gridSpan w:val="3"/>
            <w:shd w:val="clear" w:color="auto" w:fill="auto"/>
            <w:noWrap/>
            <w:vAlign w:val="center"/>
            <w:hideMark/>
          </w:tcPr>
          <w:p w14:paraId="0BCC2420"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114,2</w:t>
            </w:r>
          </w:p>
        </w:tc>
        <w:tc>
          <w:tcPr>
            <w:tcW w:w="992" w:type="dxa"/>
            <w:gridSpan w:val="3"/>
            <w:shd w:val="clear" w:color="auto" w:fill="auto"/>
            <w:noWrap/>
            <w:vAlign w:val="center"/>
            <w:hideMark/>
          </w:tcPr>
          <w:p w14:paraId="3192A72F"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114,2</w:t>
            </w:r>
          </w:p>
        </w:tc>
        <w:tc>
          <w:tcPr>
            <w:tcW w:w="993" w:type="dxa"/>
            <w:gridSpan w:val="3"/>
            <w:shd w:val="clear" w:color="auto" w:fill="auto"/>
            <w:noWrap/>
            <w:vAlign w:val="center"/>
            <w:hideMark/>
          </w:tcPr>
          <w:p w14:paraId="62247B75"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114,2</w:t>
            </w:r>
          </w:p>
        </w:tc>
        <w:tc>
          <w:tcPr>
            <w:tcW w:w="992" w:type="dxa"/>
            <w:gridSpan w:val="3"/>
            <w:shd w:val="clear" w:color="auto" w:fill="auto"/>
            <w:noWrap/>
            <w:vAlign w:val="center"/>
            <w:hideMark/>
          </w:tcPr>
          <w:p w14:paraId="2CA118FD"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114,2</w:t>
            </w:r>
          </w:p>
        </w:tc>
        <w:tc>
          <w:tcPr>
            <w:tcW w:w="963" w:type="dxa"/>
            <w:gridSpan w:val="3"/>
            <w:shd w:val="clear" w:color="auto" w:fill="auto"/>
            <w:noWrap/>
            <w:vAlign w:val="center"/>
            <w:hideMark/>
          </w:tcPr>
          <w:p w14:paraId="3B486173"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114,2</w:t>
            </w:r>
          </w:p>
        </w:tc>
        <w:tc>
          <w:tcPr>
            <w:tcW w:w="717" w:type="dxa"/>
            <w:gridSpan w:val="3"/>
            <w:shd w:val="clear" w:color="auto" w:fill="auto"/>
            <w:vAlign w:val="center"/>
          </w:tcPr>
          <w:p w14:paraId="62CF53D0"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114,2</w:t>
            </w:r>
          </w:p>
        </w:tc>
        <w:tc>
          <w:tcPr>
            <w:tcW w:w="740" w:type="dxa"/>
            <w:shd w:val="clear" w:color="auto" w:fill="auto"/>
            <w:vAlign w:val="center"/>
          </w:tcPr>
          <w:p w14:paraId="46CF4700"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114,2</w:t>
            </w:r>
          </w:p>
        </w:tc>
        <w:tc>
          <w:tcPr>
            <w:tcW w:w="988" w:type="dxa"/>
            <w:gridSpan w:val="3"/>
            <w:shd w:val="clear" w:color="auto" w:fill="auto"/>
            <w:noWrap/>
            <w:vAlign w:val="center"/>
            <w:hideMark/>
          </w:tcPr>
          <w:p w14:paraId="18E3AF2F"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114,2</w:t>
            </w:r>
          </w:p>
        </w:tc>
      </w:tr>
      <w:tr w:rsidR="00AF5389" w:rsidRPr="009B4204" w14:paraId="63BFA7DB" w14:textId="77777777" w:rsidTr="00571D7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22108" w:type="dxa"/>
            <w:gridSpan w:val="52"/>
          </w:tcPr>
          <w:p w14:paraId="12A1C999" w14:textId="50AA235C" w:rsidR="00AF5389" w:rsidRPr="00CC11EF" w:rsidRDefault="002A3E04" w:rsidP="00346B40">
            <w:pPr>
              <w:spacing w:line="240" w:lineRule="auto"/>
              <w:jc w:val="center"/>
              <w:rPr>
                <w:rFonts w:ascii="Times New Roman" w:hAnsi="Times New Roman"/>
                <w:b/>
                <w:bCs/>
                <w:color w:val="000000"/>
                <w:sz w:val="20"/>
              </w:rPr>
            </w:pPr>
            <w:r>
              <w:rPr>
                <w:rFonts w:ascii="Times New Roman" w:hAnsi="Times New Roman"/>
                <w:b/>
                <w:bCs/>
                <w:color w:val="000000"/>
                <w:sz w:val="20"/>
              </w:rPr>
              <w:t>К</w:t>
            </w:r>
            <w:r w:rsidR="00AF5389" w:rsidRPr="00CC11EF">
              <w:rPr>
                <w:rFonts w:ascii="Times New Roman" w:hAnsi="Times New Roman"/>
                <w:b/>
                <w:bCs/>
                <w:color w:val="000000"/>
                <w:sz w:val="20"/>
              </w:rPr>
              <w:t>отельная 113 квартал</w:t>
            </w:r>
          </w:p>
        </w:tc>
      </w:tr>
      <w:tr w:rsidR="00AF5389" w:rsidRPr="009B4204" w14:paraId="4C434527" w14:textId="77777777" w:rsidTr="00571D7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4962" w:type="dxa"/>
            <w:gridSpan w:val="2"/>
            <w:shd w:val="clear" w:color="auto" w:fill="auto"/>
            <w:noWrap/>
            <w:vAlign w:val="bottom"/>
            <w:hideMark/>
          </w:tcPr>
          <w:p w14:paraId="4A975C04"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Установленная тепловая мощность</w:t>
            </w:r>
          </w:p>
        </w:tc>
        <w:tc>
          <w:tcPr>
            <w:tcW w:w="991" w:type="dxa"/>
            <w:gridSpan w:val="2"/>
            <w:shd w:val="clear" w:color="auto" w:fill="auto"/>
            <w:vAlign w:val="center"/>
            <w:hideMark/>
          </w:tcPr>
          <w:p w14:paraId="2BB1EF07"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Гкал/ч</w:t>
            </w:r>
          </w:p>
        </w:tc>
        <w:tc>
          <w:tcPr>
            <w:tcW w:w="840" w:type="dxa"/>
            <w:gridSpan w:val="3"/>
            <w:shd w:val="clear" w:color="auto" w:fill="auto"/>
            <w:noWrap/>
            <w:vAlign w:val="bottom"/>
            <w:hideMark/>
          </w:tcPr>
          <w:p w14:paraId="642BB6C2"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38</w:t>
            </w:r>
          </w:p>
        </w:tc>
        <w:tc>
          <w:tcPr>
            <w:tcW w:w="992" w:type="dxa"/>
            <w:gridSpan w:val="3"/>
            <w:shd w:val="clear" w:color="auto" w:fill="auto"/>
            <w:noWrap/>
            <w:vAlign w:val="bottom"/>
            <w:hideMark/>
          </w:tcPr>
          <w:p w14:paraId="7C0F1ACC"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38</w:t>
            </w:r>
          </w:p>
        </w:tc>
        <w:tc>
          <w:tcPr>
            <w:tcW w:w="992" w:type="dxa"/>
            <w:gridSpan w:val="3"/>
            <w:shd w:val="clear" w:color="auto" w:fill="auto"/>
            <w:noWrap/>
            <w:vAlign w:val="bottom"/>
            <w:hideMark/>
          </w:tcPr>
          <w:p w14:paraId="6A83FAA5"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38</w:t>
            </w:r>
          </w:p>
        </w:tc>
        <w:tc>
          <w:tcPr>
            <w:tcW w:w="993" w:type="dxa"/>
            <w:gridSpan w:val="3"/>
            <w:shd w:val="clear" w:color="auto" w:fill="auto"/>
            <w:noWrap/>
            <w:vAlign w:val="bottom"/>
            <w:hideMark/>
          </w:tcPr>
          <w:p w14:paraId="64337391"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38</w:t>
            </w:r>
          </w:p>
        </w:tc>
        <w:tc>
          <w:tcPr>
            <w:tcW w:w="850" w:type="dxa"/>
            <w:gridSpan w:val="2"/>
            <w:shd w:val="clear" w:color="auto" w:fill="auto"/>
            <w:noWrap/>
            <w:vAlign w:val="bottom"/>
            <w:hideMark/>
          </w:tcPr>
          <w:p w14:paraId="24E56389"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38</w:t>
            </w:r>
          </w:p>
        </w:tc>
        <w:tc>
          <w:tcPr>
            <w:tcW w:w="992" w:type="dxa"/>
            <w:gridSpan w:val="4"/>
            <w:shd w:val="clear" w:color="auto" w:fill="auto"/>
            <w:noWrap/>
            <w:vAlign w:val="bottom"/>
            <w:hideMark/>
          </w:tcPr>
          <w:p w14:paraId="0F283ACA"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38</w:t>
            </w:r>
          </w:p>
        </w:tc>
        <w:tc>
          <w:tcPr>
            <w:tcW w:w="993" w:type="dxa"/>
            <w:gridSpan w:val="3"/>
            <w:shd w:val="clear" w:color="auto" w:fill="auto"/>
            <w:noWrap/>
            <w:vAlign w:val="bottom"/>
            <w:hideMark/>
          </w:tcPr>
          <w:p w14:paraId="15641DD1"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38</w:t>
            </w:r>
          </w:p>
        </w:tc>
        <w:tc>
          <w:tcPr>
            <w:tcW w:w="1134" w:type="dxa"/>
            <w:gridSpan w:val="3"/>
            <w:shd w:val="clear" w:color="auto" w:fill="auto"/>
            <w:noWrap/>
            <w:vAlign w:val="bottom"/>
            <w:hideMark/>
          </w:tcPr>
          <w:p w14:paraId="3CD8AAE0"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38</w:t>
            </w:r>
          </w:p>
        </w:tc>
        <w:tc>
          <w:tcPr>
            <w:tcW w:w="992" w:type="dxa"/>
            <w:gridSpan w:val="2"/>
            <w:shd w:val="clear" w:color="auto" w:fill="auto"/>
            <w:noWrap/>
            <w:vAlign w:val="bottom"/>
            <w:hideMark/>
          </w:tcPr>
          <w:p w14:paraId="5F2025F2"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38</w:t>
            </w:r>
          </w:p>
        </w:tc>
        <w:tc>
          <w:tcPr>
            <w:tcW w:w="992" w:type="dxa"/>
            <w:gridSpan w:val="3"/>
            <w:shd w:val="clear" w:color="auto" w:fill="auto"/>
            <w:noWrap/>
            <w:vAlign w:val="bottom"/>
            <w:hideMark/>
          </w:tcPr>
          <w:p w14:paraId="6F5C9532"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38</w:t>
            </w:r>
          </w:p>
        </w:tc>
        <w:tc>
          <w:tcPr>
            <w:tcW w:w="992" w:type="dxa"/>
            <w:gridSpan w:val="3"/>
            <w:shd w:val="clear" w:color="auto" w:fill="auto"/>
            <w:noWrap/>
            <w:vAlign w:val="bottom"/>
            <w:hideMark/>
          </w:tcPr>
          <w:p w14:paraId="4DD488AA"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38</w:t>
            </w:r>
          </w:p>
        </w:tc>
        <w:tc>
          <w:tcPr>
            <w:tcW w:w="993" w:type="dxa"/>
            <w:gridSpan w:val="3"/>
            <w:shd w:val="clear" w:color="auto" w:fill="auto"/>
            <w:noWrap/>
            <w:vAlign w:val="bottom"/>
            <w:hideMark/>
          </w:tcPr>
          <w:p w14:paraId="6D8BB201"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38</w:t>
            </w:r>
          </w:p>
        </w:tc>
        <w:tc>
          <w:tcPr>
            <w:tcW w:w="992" w:type="dxa"/>
            <w:gridSpan w:val="3"/>
            <w:shd w:val="clear" w:color="auto" w:fill="auto"/>
            <w:noWrap/>
            <w:vAlign w:val="bottom"/>
            <w:hideMark/>
          </w:tcPr>
          <w:p w14:paraId="2338BECF"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38</w:t>
            </w:r>
          </w:p>
        </w:tc>
        <w:tc>
          <w:tcPr>
            <w:tcW w:w="963" w:type="dxa"/>
            <w:gridSpan w:val="3"/>
            <w:shd w:val="clear" w:color="auto" w:fill="auto"/>
            <w:noWrap/>
            <w:vAlign w:val="bottom"/>
            <w:hideMark/>
          </w:tcPr>
          <w:p w14:paraId="52FCDB26"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38</w:t>
            </w:r>
          </w:p>
        </w:tc>
        <w:tc>
          <w:tcPr>
            <w:tcW w:w="717" w:type="dxa"/>
            <w:gridSpan w:val="3"/>
            <w:shd w:val="clear" w:color="auto" w:fill="auto"/>
            <w:vAlign w:val="bottom"/>
          </w:tcPr>
          <w:p w14:paraId="49701360"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38</w:t>
            </w:r>
          </w:p>
        </w:tc>
        <w:tc>
          <w:tcPr>
            <w:tcW w:w="740" w:type="dxa"/>
            <w:shd w:val="clear" w:color="auto" w:fill="auto"/>
            <w:vAlign w:val="bottom"/>
          </w:tcPr>
          <w:p w14:paraId="6BA42A28"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38</w:t>
            </w:r>
          </w:p>
        </w:tc>
        <w:tc>
          <w:tcPr>
            <w:tcW w:w="988" w:type="dxa"/>
            <w:gridSpan w:val="3"/>
            <w:shd w:val="clear" w:color="auto" w:fill="auto"/>
            <w:noWrap/>
            <w:vAlign w:val="bottom"/>
            <w:hideMark/>
          </w:tcPr>
          <w:p w14:paraId="13F22A09" w14:textId="77777777" w:rsidR="00AF5389" w:rsidRPr="00CC11EF" w:rsidRDefault="00AF5389" w:rsidP="00346B40">
            <w:pPr>
              <w:spacing w:line="240" w:lineRule="auto"/>
              <w:jc w:val="center"/>
              <w:rPr>
                <w:rFonts w:ascii="Times New Roman" w:hAnsi="Times New Roman"/>
                <w:b/>
                <w:color w:val="000000"/>
                <w:sz w:val="20"/>
              </w:rPr>
            </w:pPr>
            <w:r w:rsidRPr="00CC11EF">
              <w:rPr>
                <w:rFonts w:ascii="Times New Roman" w:hAnsi="Times New Roman"/>
                <w:b/>
                <w:color w:val="000000"/>
                <w:sz w:val="20"/>
              </w:rPr>
              <w:t>38</w:t>
            </w:r>
          </w:p>
        </w:tc>
      </w:tr>
      <w:tr w:rsidR="00AF5389" w:rsidRPr="009B4204" w14:paraId="406024C8" w14:textId="77777777" w:rsidTr="00571D7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4962" w:type="dxa"/>
            <w:gridSpan w:val="2"/>
            <w:shd w:val="clear" w:color="auto" w:fill="auto"/>
            <w:noWrap/>
            <w:vAlign w:val="bottom"/>
            <w:hideMark/>
          </w:tcPr>
          <w:p w14:paraId="4BC0D79D"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991" w:type="dxa"/>
            <w:gridSpan w:val="2"/>
            <w:shd w:val="clear" w:color="auto" w:fill="auto"/>
            <w:vAlign w:val="center"/>
            <w:hideMark/>
          </w:tcPr>
          <w:p w14:paraId="401C71D6"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40" w:type="dxa"/>
            <w:gridSpan w:val="3"/>
            <w:shd w:val="clear" w:color="auto" w:fill="auto"/>
            <w:noWrap/>
            <w:vAlign w:val="bottom"/>
            <w:hideMark/>
          </w:tcPr>
          <w:p w14:paraId="1E47E361"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24,7</w:t>
            </w:r>
          </w:p>
        </w:tc>
        <w:tc>
          <w:tcPr>
            <w:tcW w:w="992" w:type="dxa"/>
            <w:gridSpan w:val="3"/>
            <w:shd w:val="clear" w:color="auto" w:fill="auto"/>
            <w:noWrap/>
            <w:vAlign w:val="bottom"/>
            <w:hideMark/>
          </w:tcPr>
          <w:p w14:paraId="46EAC266"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24,7</w:t>
            </w:r>
          </w:p>
        </w:tc>
        <w:tc>
          <w:tcPr>
            <w:tcW w:w="992" w:type="dxa"/>
            <w:gridSpan w:val="3"/>
            <w:shd w:val="clear" w:color="auto" w:fill="auto"/>
            <w:noWrap/>
            <w:vAlign w:val="bottom"/>
            <w:hideMark/>
          </w:tcPr>
          <w:p w14:paraId="3730ABCE"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24,7</w:t>
            </w:r>
          </w:p>
        </w:tc>
        <w:tc>
          <w:tcPr>
            <w:tcW w:w="993" w:type="dxa"/>
            <w:gridSpan w:val="3"/>
            <w:shd w:val="clear" w:color="auto" w:fill="auto"/>
            <w:noWrap/>
            <w:vAlign w:val="bottom"/>
            <w:hideMark/>
          </w:tcPr>
          <w:p w14:paraId="613BD520"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24,7</w:t>
            </w:r>
          </w:p>
        </w:tc>
        <w:tc>
          <w:tcPr>
            <w:tcW w:w="850" w:type="dxa"/>
            <w:gridSpan w:val="2"/>
            <w:shd w:val="clear" w:color="auto" w:fill="auto"/>
            <w:noWrap/>
            <w:vAlign w:val="bottom"/>
            <w:hideMark/>
          </w:tcPr>
          <w:p w14:paraId="4F6C1DEA"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24,7</w:t>
            </w:r>
          </w:p>
        </w:tc>
        <w:tc>
          <w:tcPr>
            <w:tcW w:w="992" w:type="dxa"/>
            <w:gridSpan w:val="4"/>
            <w:shd w:val="clear" w:color="auto" w:fill="auto"/>
            <w:noWrap/>
            <w:vAlign w:val="bottom"/>
            <w:hideMark/>
          </w:tcPr>
          <w:p w14:paraId="01C48C6D"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24,7</w:t>
            </w:r>
          </w:p>
        </w:tc>
        <w:tc>
          <w:tcPr>
            <w:tcW w:w="993" w:type="dxa"/>
            <w:gridSpan w:val="3"/>
            <w:shd w:val="clear" w:color="auto" w:fill="auto"/>
            <w:noWrap/>
            <w:vAlign w:val="bottom"/>
            <w:hideMark/>
          </w:tcPr>
          <w:p w14:paraId="6C4BF315"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24,7</w:t>
            </w:r>
          </w:p>
        </w:tc>
        <w:tc>
          <w:tcPr>
            <w:tcW w:w="1134" w:type="dxa"/>
            <w:gridSpan w:val="3"/>
            <w:shd w:val="clear" w:color="auto" w:fill="auto"/>
            <w:noWrap/>
            <w:vAlign w:val="bottom"/>
            <w:hideMark/>
          </w:tcPr>
          <w:p w14:paraId="38B96365"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24,7</w:t>
            </w:r>
          </w:p>
        </w:tc>
        <w:tc>
          <w:tcPr>
            <w:tcW w:w="992" w:type="dxa"/>
            <w:gridSpan w:val="2"/>
            <w:shd w:val="clear" w:color="auto" w:fill="auto"/>
            <w:noWrap/>
            <w:vAlign w:val="bottom"/>
            <w:hideMark/>
          </w:tcPr>
          <w:p w14:paraId="3B26E059"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24,7</w:t>
            </w:r>
          </w:p>
        </w:tc>
        <w:tc>
          <w:tcPr>
            <w:tcW w:w="992" w:type="dxa"/>
            <w:gridSpan w:val="3"/>
            <w:shd w:val="clear" w:color="auto" w:fill="auto"/>
            <w:noWrap/>
            <w:vAlign w:val="bottom"/>
            <w:hideMark/>
          </w:tcPr>
          <w:p w14:paraId="5D799B2F"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24,7</w:t>
            </w:r>
          </w:p>
        </w:tc>
        <w:tc>
          <w:tcPr>
            <w:tcW w:w="992" w:type="dxa"/>
            <w:gridSpan w:val="3"/>
            <w:shd w:val="clear" w:color="auto" w:fill="auto"/>
            <w:noWrap/>
            <w:vAlign w:val="bottom"/>
            <w:hideMark/>
          </w:tcPr>
          <w:p w14:paraId="1D4346A6"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24,7</w:t>
            </w:r>
          </w:p>
        </w:tc>
        <w:tc>
          <w:tcPr>
            <w:tcW w:w="993" w:type="dxa"/>
            <w:gridSpan w:val="3"/>
            <w:shd w:val="clear" w:color="auto" w:fill="auto"/>
            <w:noWrap/>
            <w:vAlign w:val="bottom"/>
            <w:hideMark/>
          </w:tcPr>
          <w:p w14:paraId="38FA0959"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24,7</w:t>
            </w:r>
          </w:p>
        </w:tc>
        <w:tc>
          <w:tcPr>
            <w:tcW w:w="992" w:type="dxa"/>
            <w:gridSpan w:val="3"/>
            <w:shd w:val="clear" w:color="auto" w:fill="auto"/>
            <w:noWrap/>
            <w:vAlign w:val="bottom"/>
            <w:hideMark/>
          </w:tcPr>
          <w:p w14:paraId="6B457A44"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24,7</w:t>
            </w:r>
          </w:p>
        </w:tc>
        <w:tc>
          <w:tcPr>
            <w:tcW w:w="963" w:type="dxa"/>
            <w:gridSpan w:val="3"/>
            <w:shd w:val="clear" w:color="auto" w:fill="auto"/>
            <w:noWrap/>
            <w:vAlign w:val="bottom"/>
            <w:hideMark/>
          </w:tcPr>
          <w:p w14:paraId="637061DC"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24,7</w:t>
            </w:r>
          </w:p>
        </w:tc>
        <w:tc>
          <w:tcPr>
            <w:tcW w:w="717" w:type="dxa"/>
            <w:gridSpan w:val="3"/>
            <w:shd w:val="clear" w:color="auto" w:fill="auto"/>
            <w:vAlign w:val="bottom"/>
          </w:tcPr>
          <w:p w14:paraId="69672922"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24,7</w:t>
            </w:r>
          </w:p>
        </w:tc>
        <w:tc>
          <w:tcPr>
            <w:tcW w:w="740" w:type="dxa"/>
            <w:shd w:val="clear" w:color="auto" w:fill="auto"/>
            <w:vAlign w:val="bottom"/>
          </w:tcPr>
          <w:p w14:paraId="35A1F2FD"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24,7</w:t>
            </w:r>
          </w:p>
        </w:tc>
        <w:tc>
          <w:tcPr>
            <w:tcW w:w="988" w:type="dxa"/>
            <w:gridSpan w:val="3"/>
            <w:shd w:val="clear" w:color="auto" w:fill="auto"/>
            <w:noWrap/>
            <w:vAlign w:val="bottom"/>
            <w:hideMark/>
          </w:tcPr>
          <w:p w14:paraId="20F3B47F"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24,7</w:t>
            </w:r>
          </w:p>
        </w:tc>
      </w:tr>
      <w:tr w:rsidR="00AF5389" w:rsidRPr="009B4204" w14:paraId="1A430A05" w14:textId="77777777" w:rsidTr="00571D7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4962" w:type="dxa"/>
            <w:gridSpan w:val="2"/>
            <w:shd w:val="clear" w:color="auto" w:fill="auto"/>
            <w:vAlign w:val="bottom"/>
            <w:hideMark/>
          </w:tcPr>
          <w:p w14:paraId="436FF2C9"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991" w:type="dxa"/>
            <w:gridSpan w:val="2"/>
            <w:shd w:val="clear" w:color="auto" w:fill="auto"/>
            <w:vAlign w:val="center"/>
            <w:hideMark/>
          </w:tcPr>
          <w:p w14:paraId="38C1D29A"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40" w:type="dxa"/>
            <w:gridSpan w:val="3"/>
            <w:shd w:val="clear" w:color="auto" w:fill="auto"/>
            <w:noWrap/>
            <w:vAlign w:val="bottom"/>
            <w:hideMark/>
          </w:tcPr>
          <w:p w14:paraId="7EB91FA7"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2" w:type="dxa"/>
            <w:gridSpan w:val="3"/>
            <w:shd w:val="clear" w:color="auto" w:fill="auto"/>
            <w:noWrap/>
            <w:vAlign w:val="bottom"/>
            <w:hideMark/>
          </w:tcPr>
          <w:p w14:paraId="1F005556"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2" w:type="dxa"/>
            <w:gridSpan w:val="3"/>
            <w:shd w:val="clear" w:color="auto" w:fill="auto"/>
            <w:noWrap/>
            <w:vAlign w:val="bottom"/>
            <w:hideMark/>
          </w:tcPr>
          <w:p w14:paraId="6AD68DE5"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3" w:type="dxa"/>
            <w:gridSpan w:val="3"/>
            <w:shd w:val="clear" w:color="auto" w:fill="auto"/>
            <w:noWrap/>
            <w:vAlign w:val="bottom"/>
            <w:hideMark/>
          </w:tcPr>
          <w:p w14:paraId="440E793C"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50" w:type="dxa"/>
            <w:gridSpan w:val="2"/>
            <w:shd w:val="clear" w:color="auto" w:fill="auto"/>
            <w:noWrap/>
            <w:vAlign w:val="bottom"/>
            <w:hideMark/>
          </w:tcPr>
          <w:p w14:paraId="7A4DD420"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2" w:type="dxa"/>
            <w:gridSpan w:val="4"/>
            <w:shd w:val="clear" w:color="auto" w:fill="auto"/>
            <w:noWrap/>
            <w:vAlign w:val="bottom"/>
            <w:hideMark/>
          </w:tcPr>
          <w:p w14:paraId="16CFCDF5"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3" w:type="dxa"/>
            <w:gridSpan w:val="3"/>
            <w:shd w:val="clear" w:color="auto" w:fill="auto"/>
            <w:noWrap/>
            <w:vAlign w:val="bottom"/>
            <w:hideMark/>
          </w:tcPr>
          <w:p w14:paraId="3D1CED12"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1134" w:type="dxa"/>
            <w:gridSpan w:val="3"/>
            <w:shd w:val="clear" w:color="auto" w:fill="auto"/>
            <w:noWrap/>
            <w:vAlign w:val="bottom"/>
            <w:hideMark/>
          </w:tcPr>
          <w:p w14:paraId="19BFA6CE"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2" w:type="dxa"/>
            <w:gridSpan w:val="2"/>
            <w:shd w:val="clear" w:color="auto" w:fill="auto"/>
            <w:noWrap/>
            <w:vAlign w:val="bottom"/>
            <w:hideMark/>
          </w:tcPr>
          <w:p w14:paraId="686EE973"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2" w:type="dxa"/>
            <w:gridSpan w:val="3"/>
            <w:shd w:val="clear" w:color="auto" w:fill="auto"/>
            <w:noWrap/>
            <w:vAlign w:val="bottom"/>
            <w:hideMark/>
          </w:tcPr>
          <w:p w14:paraId="01FEDEF6"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2" w:type="dxa"/>
            <w:gridSpan w:val="3"/>
            <w:shd w:val="clear" w:color="auto" w:fill="auto"/>
            <w:noWrap/>
            <w:vAlign w:val="bottom"/>
            <w:hideMark/>
          </w:tcPr>
          <w:p w14:paraId="29BC3259"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3" w:type="dxa"/>
            <w:gridSpan w:val="3"/>
            <w:shd w:val="clear" w:color="auto" w:fill="auto"/>
            <w:noWrap/>
            <w:vAlign w:val="bottom"/>
            <w:hideMark/>
          </w:tcPr>
          <w:p w14:paraId="33E455E7"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2" w:type="dxa"/>
            <w:gridSpan w:val="3"/>
            <w:shd w:val="clear" w:color="auto" w:fill="auto"/>
            <w:noWrap/>
            <w:vAlign w:val="bottom"/>
            <w:hideMark/>
          </w:tcPr>
          <w:p w14:paraId="59C05A08"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63" w:type="dxa"/>
            <w:gridSpan w:val="3"/>
            <w:shd w:val="clear" w:color="auto" w:fill="auto"/>
            <w:noWrap/>
            <w:vAlign w:val="bottom"/>
            <w:hideMark/>
          </w:tcPr>
          <w:p w14:paraId="434AB9F3"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717" w:type="dxa"/>
            <w:gridSpan w:val="3"/>
            <w:shd w:val="clear" w:color="auto" w:fill="auto"/>
            <w:vAlign w:val="bottom"/>
          </w:tcPr>
          <w:p w14:paraId="24CC7F56"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740" w:type="dxa"/>
            <w:shd w:val="clear" w:color="auto" w:fill="auto"/>
            <w:vAlign w:val="bottom"/>
          </w:tcPr>
          <w:p w14:paraId="543DDAD6"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88" w:type="dxa"/>
            <w:gridSpan w:val="3"/>
            <w:shd w:val="clear" w:color="auto" w:fill="auto"/>
            <w:noWrap/>
            <w:vAlign w:val="bottom"/>
            <w:hideMark/>
          </w:tcPr>
          <w:p w14:paraId="6401205A"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r>
      <w:tr w:rsidR="00AF5389" w:rsidRPr="009B4204" w14:paraId="3406F181" w14:textId="77777777" w:rsidTr="00571D7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4962" w:type="dxa"/>
            <w:gridSpan w:val="2"/>
            <w:shd w:val="clear" w:color="auto" w:fill="auto"/>
            <w:vAlign w:val="bottom"/>
            <w:hideMark/>
          </w:tcPr>
          <w:p w14:paraId="18E415D2"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991" w:type="dxa"/>
            <w:gridSpan w:val="2"/>
            <w:shd w:val="clear" w:color="auto" w:fill="auto"/>
            <w:vAlign w:val="center"/>
            <w:hideMark/>
          </w:tcPr>
          <w:p w14:paraId="0125CF04"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40" w:type="dxa"/>
            <w:gridSpan w:val="3"/>
            <w:shd w:val="clear" w:color="auto" w:fill="auto"/>
            <w:noWrap/>
            <w:vAlign w:val="bottom"/>
            <w:hideMark/>
          </w:tcPr>
          <w:p w14:paraId="228388FF"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0,6</w:t>
            </w:r>
          </w:p>
        </w:tc>
        <w:tc>
          <w:tcPr>
            <w:tcW w:w="992" w:type="dxa"/>
            <w:gridSpan w:val="3"/>
            <w:shd w:val="clear" w:color="auto" w:fill="auto"/>
            <w:noWrap/>
            <w:vAlign w:val="bottom"/>
            <w:hideMark/>
          </w:tcPr>
          <w:p w14:paraId="2B2B6F7D"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0,6</w:t>
            </w:r>
          </w:p>
        </w:tc>
        <w:tc>
          <w:tcPr>
            <w:tcW w:w="992" w:type="dxa"/>
            <w:gridSpan w:val="3"/>
            <w:shd w:val="clear" w:color="auto" w:fill="auto"/>
            <w:noWrap/>
            <w:vAlign w:val="bottom"/>
            <w:hideMark/>
          </w:tcPr>
          <w:p w14:paraId="3C60CD03"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0,6</w:t>
            </w:r>
          </w:p>
        </w:tc>
        <w:tc>
          <w:tcPr>
            <w:tcW w:w="993" w:type="dxa"/>
            <w:gridSpan w:val="3"/>
            <w:shd w:val="clear" w:color="auto" w:fill="auto"/>
            <w:noWrap/>
            <w:vAlign w:val="bottom"/>
            <w:hideMark/>
          </w:tcPr>
          <w:p w14:paraId="68A5CFEE"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0,6</w:t>
            </w:r>
          </w:p>
        </w:tc>
        <w:tc>
          <w:tcPr>
            <w:tcW w:w="850" w:type="dxa"/>
            <w:gridSpan w:val="2"/>
            <w:shd w:val="clear" w:color="auto" w:fill="auto"/>
            <w:noWrap/>
            <w:vAlign w:val="bottom"/>
            <w:hideMark/>
          </w:tcPr>
          <w:p w14:paraId="3C26CBE8"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0,6</w:t>
            </w:r>
          </w:p>
        </w:tc>
        <w:tc>
          <w:tcPr>
            <w:tcW w:w="992" w:type="dxa"/>
            <w:gridSpan w:val="4"/>
            <w:shd w:val="clear" w:color="auto" w:fill="auto"/>
            <w:noWrap/>
            <w:vAlign w:val="bottom"/>
            <w:hideMark/>
          </w:tcPr>
          <w:p w14:paraId="37695315"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0,6</w:t>
            </w:r>
          </w:p>
        </w:tc>
        <w:tc>
          <w:tcPr>
            <w:tcW w:w="993" w:type="dxa"/>
            <w:gridSpan w:val="3"/>
            <w:shd w:val="clear" w:color="auto" w:fill="auto"/>
            <w:noWrap/>
            <w:vAlign w:val="bottom"/>
            <w:hideMark/>
          </w:tcPr>
          <w:p w14:paraId="5EA51143"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0,6</w:t>
            </w:r>
          </w:p>
        </w:tc>
        <w:tc>
          <w:tcPr>
            <w:tcW w:w="1134" w:type="dxa"/>
            <w:gridSpan w:val="3"/>
            <w:shd w:val="clear" w:color="auto" w:fill="auto"/>
            <w:noWrap/>
            <w:vAlign w:val="bottom"/>
            <w:hideMark/>
          </w:tcPr>
          <w:p w14:paraId="7D941FDD"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0,6</w:t>
            </w:r>
          </w:p>
        </w:tc>
        <w:tc>
          <w:tcPr>
            <w:tcW w:w="992" w:type="dxa"/>
            <w:gridSpan w:val="2"/>
            <w:shd w:val="clear" w:color="auto" w:fill="auto"/>
            <w:noWrap/>
            <w:vAlign w:val="bottom"/>
            <w:hideMark/>
          </w:tcPr>
          <w:p w14:paraId="36974A09"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0,6</w:t>
            </w:r>
          </w:p>
        </w:tc>
        <w:tc>
          <w:tcPr>
            <w:tcW w:w="992" w:type="dxa"/>
            <w:gridSpan w:val="3"/>
            <w:shd w:val="clear" w:color="auto" w:fill="auto"/>
            <w:noWrap/>
            <w:vAlign w:val="bottom"/>
            <w:hideMark/>
          </w:tcPr>
          <w:p w14:paraId="650012B5"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0,6</w:t>
            </w:r>
          </w:p>
        </w:tc>
        <w:tc>
          <w:tcPr>
            <w:tcW w:w="992" w:type="dxa"/>
            <w:gridSpan w:val="3"/>
            <w:shd w:val="clear" w:color="auto" w:fill="auto"/>
            <w:noWrap/>
            <w:vAlign w:val="bottom"/>
            <w:hideMark/>
          </w:tcPr>
          <w:p w14:paraId="4EDAA8FB"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0,6</w:t>
            </w:r>
          </w:p>
        </w:tc>
        <w:tc>
          <w:tcPr>
            <w:tcW w:w="993" w:type="dxa"/>
            <w:gridSpan w:val="3"/>
            <w:shd w:val="clear" w:color="auto" w:fill="auto"/>
            <w:noWrap/>
            <w:vAlign w:val="bottom"/>
            <w:hideMark/>
          </w:tcPr>
          <w:p w14:paraId="35918F5C"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0,6</w:t>
            </w:r>
          </w:p>
        </w:tc>
        <w:tc>
          <w:tcPr>
            <w:tcW w:w="992" w:type="dxa"/>
            <w:gridSpan w:val="3"/>
            <w:shd w:val="clear" w:color="auto" w:fill="auto"/>
            <w:noWrap/>
            <w:vAlign w:val="bottom"/>
            <w:hideMark/>
          </w:tcPr>
          <w:p w14:paraId="2C357EA9"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0,6</w:t>
            </w:r>
          </w:p>
        </w:tc>
        <w:tc>
          <w:tcPr>
            <w:tcW w:w="963" w:type="dxa"/>
            <w:gridSpan w:val="3"/>
            <w:shd w:val="clear" w:color="auto" w:fill="auto"/>
            <w:noWrap/>
            <w:vAlign w:val="bottom"/>
            <w:hideMark/>
          </w:tcPr>
          <w:p w14:paraId="1B48E2C0"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0,6</w:t>
            </w:r>
          </w:p>
        </w:tc>
        <w:tc>
          <w:tcPr>
            <w:tcW w:w="717" w:type="dxa"/>
            <w:gridSpan w:val="3"/>
            <w:shd w:val="clear" w:color="auto" w:fill="auto"/>
            <w:vAlign w:val="bottom"/>
          </w:tcPr>
          <w:p w14:paraId="562FB2EB"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0,6</w:t>
            </w:r>
          </w:p>
        </w:tc>
        <w:tc>
          <w:tcPr>
            <w:tcW w:w="740" w:type="dxa"/>
            <w:shd w:val="clear" w:color="auto" w:fill="auto"/>
            <w:vAlign w:val="bottom"/>
          </w:tcPr>
          <w:p w14:paraId="7EEFD309"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0,6</w:t>
            </w:r>
          </w:p>
        </w:tc>
        <w:tc>
          <w:tcPr>
            <w:tcW w:w="988" w:type="dxa"/>
            <w:gridSpan w:val="3"/>
            <w:shd w:val="clear" w:color="auto" w:fill="auto"/>
            <w:noWrap/>
            <w:vAlign w:val="bottom"/>
            <w:hideMark/>
          </w:tcPr>
          <w:p w14:paraId="517FEF2A"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0,6</w:t>
            </w:r>
          </w:p>
        </w:tc>
      </w:tr>
      <w:tr w:rsidR="00AF5389" w:rsidRPr="009B4204" w14:paraId="575FEDA1" w14:textId="77777777" w:rsidTr="00571D7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4962" w:type="dxa"/>
            <w:gridSpan w:val="2"/>
            <w:shd w:val="clear" w:color="auto" w:fill="auto"/>
            <w:vAlign w:val="bottom"/>
            <w:hideMark/>
          </w:tcPr>
          <w:p w14:paraId="096BB423" w14:textId="40FCE21F"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991" w:type="dxa"/>
            <w:gridSpan w:val="2"/>
            <w:shd w:val="clear" w:color="auto" w:fill="auto"/>
            <w:vAlign w:val="center"/>
            <w:hideMark/>
          </w:tcPr>
          <w:p w14:paraId="03EA6721"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40" w:type="dxa"/>
            <w:gridSpan w:val="3"/>
            <w:shd w:val="clear" w:color="auto" w:fill="auto"/>
            <w:noWrap/>
            <w:vAlign w:val="bottom"/>
            <w:hideMark/>
          </w:tcPr>
          <w:p w14:paraId="52830A3F"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23,4</w:t>
            </w:r>
          </w:p>
        </w:tc>
        <w:tc>
          <w:tcPr>
            <w:tcW w:w="992" w:type="dxa"/>
            <w:gridSpan w:val="3"/>
            <w:shd w:val="clear" w:color="auto" w:fill="auto"/>
            <w:noWrap/>
            <w:vAlign w:val="bottom"/>
            <w:hideMark/>
          </w:tcPr>
          <w:p w14:paraId="082CE1A4"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23,4</w:t>
            </w:r>
          </w:p>
        </w:tc>
        <w:tc>
          <w:tcPr>
            <w:tcW w:w="992" w:type="dxa"/>
            <w:gridSpan w:val="3"/>
            <w:shd w:val="clear" w:color="auto" w:fill="auto"/>
            <w:noWrap/>
            <w:vAlign w:val="bottom"/>
            <w:hideMark/>
          </w:tcPr>
          <w:p w14:paraId="3CD90062"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23,4</w:t>
            </w:r>
          </w:p>
        </w:tc>
        <w:tc>
          <w:tcPr>
            <w:tcW w:w="993" w:type="dxa"/>
            <w:gridSpan w:val="3"/>
            <w:shd w:val="clear" w:color="auto" w:fill="auto"/>
            <w:noWrap/>
            <w:vAlign w:val="bottom"/>
            <w:hideMark/>
          </w:tcPr>
          <w:p w14:paraId="6BF08518"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23,4</w:t>
            </w:r>
          </w:p>
        </w:tc>
        <w:tc>
          <w:tcPr>
            <w:tcW w:w="850" w:type="dxa"/>
            <w:gridSpan w:val="2"/>
            <w:shd w:val="clear" w:color="auto" w:fill="auto"/>
            <w:noWrap/>
            <w:vAlign w:val="bottom"/>
            <w:hideMark/>
          </w:tcPr>
          <w:p w14:paraId="052ECD3A"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23,4</w:t>
            </w:r>
          </w:p>
        </w:tc>
        <w:tc>
          <w:tcPr>
            <w:tcW w:w="992" w:type="dxa"/>
            <w:gridSpan w:val="4"/>
            <w:shd w:val="clear" w:color="auto" w:fill="auto"/>
            <w:noWrap/>
            <w:vAlign w:val="bottom"/>
            <w:hideMark/>
          </w:tcPr>
          <w:p w14:paraId="6F83E5EF"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23,4</w:t>
            </w:r>
          </w:p>
        </w:tc>
        <w:tc>
          <w:tcPr>
            <w:tcW w:w="993" w:type="dxa"/>
            <w:gridSpan w:val="3"/>
            <w:shd w:val="clear" w:color="auto" w:fill="auto"/>
            <w:noWrap/>
            <w:vAlign w:val="bottom"/>
            <w:hideMark/>
          </w:tcPr>
          <w:p w14:paraId="3219070C"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23,4</w:t>
            </w:r>
          </w:p>
        </w:tc>
        <w:tc>
          <w:tcPr>
            <w:tcW w:w="1134" w:type="dxa"/>
            <w:gridSpan w:val="3"/>
            <w:shd w:val="clear" w:color="auto" w:fill="auto"/>
            <w:noWrap/>
            <w:vAlign w:val="bottom"/>
            <w:hideMark/>
          </w:tcPr>
          <w:p w14:paraId="05302FB4"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23,4</w:t>
            </w:r>
          </w:p>
        </w:tc>
        <w:tc>
          <w:tcPr>
            <w:tcW w:w="992" w:type="dxa"/>
            <w:gridSpan w:val="2"/>
            <w:shd w:val="clear" w:color="auto" w:fill="auto"/>
            <w:noWrap/>
            <w:vAlign w:val="bottom"/>
            <w:hideMark/>
          </w:tcPr>
          <w:p w14:paraId="24A2C5CA"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23,4</w:t>
            </w:r>
          </w:p>
        </w:tc>
        <w:tc>
          <w:tcPr>
            <w:tcW w:w="992" w:type="dxa"/>
            <w:gridSpan w:val="3"/>
            <w:shd w:val="clear" w:color="auto" w:fill="auto"/>
            <w:noWrap/>
            <w:vAlign w:val="bottom"/>
            <w:hideMark/>
          </w:tcPr>
          <w:p w14:paraId="138A8F1B"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23,4</w:t>
            </w:r>
          </w:p>
        </w:tc>
        <w:tc>
          <w:tcPr>
            <w:tcW w:w="992" w:type="dxa"/>
            <w:gridSpan w:val="3"/>
            <w:shd w:val="clear" w:color="auto" w:fill="auto"/>
            <w:noWrap/>
            <w:vAlign w:val="bottom"/>
            <w:hideMark/>
          </w:tcPr>
          <w:p w14:paraId="45A0C58A"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23,4</w:t>
            </w:r>
          </w:p>
        </w:tc>
        <w:tc>
          <w:tcPr>
            <w:tcW w:w="993" w:type="dxa"/>
            <w:gridSpan w:val="3"/>
            <w:shd w:val="clear" w:color="auto" w:fill="auto"/>
            <w:noWrap/>
            <w:vAlign w:val="bottom"/>
            <w:hideMark/>
          </w:tcPr>
          <w:p w14:paraId="43C72AF4"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23,4</w:t>
            </w:r>
          </w:p>
        </w:tc>
        <w:tc>
          <w:tcPr>
            <w:tcW w:w="992" w:type="dxa"/>
            <w:gridSpan w:val="3"/>
            <w:shd w:val="clear" w:color="auto" w:fill="auto"/>
            <w:noWrap/>
            <w:vAlign w:val="bottom"/>
            <w:hideMark/>
          </w:tcPr>
          <w:p w14:paraId="4AC7BB17"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23,4</w:t>
            </w:r>
          </w:p>
        </w:tc>
        <w:tc>
          <w:tcPr>
            <w:tcW w:w="963" w:type="dxa"/>
            <w:gridSpan w:val="3"/>
            <w:shd w:val="clear" w:color="auto" w:fill="auto"/>
            <w:noWrap/>
            <w:vAlign w:val="bottom"/>
            <w:hideMark/>
          </w:tcPr>
          <w:p w14:paraId="6B614322"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23,4</w:t>
            </w:r>
          </w:p>
        </w:tc>
        <w:tc>
          <w:tcPr>
            <w:tcW w:w="717" w:type="dxa"/>
            <w:gridSpan w:val="3"/>
            <w:shd w:val="clear" w:color="auto" w:fill="auto"/>
            <w:vAlign w:val="bottom"/>
          </w:tcPr>
          <w:p w14:paraId="0D597121"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23,4</w:t>
            </w:r>
          </w:p>
        </w:tc>
        <w:tc>
          <w:tcPr>
            <w:tcW w:w="740" w:type="dxa"/>
            <w:shd w:val="clear" w:color="auto" w:fill="auto"/>
            <w:vAlign w:val="bottom"/>
          </w:tcPr>
          <w:p w14:paraId="3B55C98B"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23,4</w:t>
            </w:r>
          </w:p>
        </w:tc>
        <w:tc>
          <w:tcPr>
            <w:tcW w:w="988" w:type="dxa"/>
            <w:gridSpan w:val="3"/>
            <w:shd w:val="clear" w:color="auto" w:fill="auto"/>
            <w:noWrap/>
            <w:vAlign w:val="bottom"/>
            <w:hideMark/>
          </w:tcPr>
          <w:p w14:paraId="6521A911"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23,4</w:t>
            </w:r>
          </w:p>
        </w:tc>
      </w:tr>
      <w:tr w:rsidR="00AF5389" w:rsidRPr="009B4204" w14:paraId="23F8FAE0" w14:textId="77777777" w:rsidTr="00571D7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4962" w:type="dxa"/>
            <w:gridSpan w:val="2"/>
            <w:shd w:val="clear" w:color="auto" w:fill="auto"/>
            <w:vAlign w:val="bottom"/>
            <w:hideMark/>
          </w:tcPr>
          <w:p w14:paraId="162C2E61"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991" w:type="dxa"/>
            <w:gridSpan w:val="2"/>
            <w:shd w:val="clear" w:color="auto" w:fill="auto"/>
            <w:vAlign w:val="center"/>
            <w:hideMark/>
          </w:tcPr>
          <w:p w14:paraId="37FC0080"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40" w:type="dxa"/>
            <w:gridSpan w:val="3"/>
            <w:shd w:val="clear" w:color="auto" w:fill="auto"/>
            <w:noWrap/>
            <w:vAlign w:val="bottom"/>
            <w:hideMark/>
          </w:tcPr>
          <w:p w14:paraId="59AC105B"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0,5</w:t>
            </w:r>
          </w:p>
        </w:tc>
        <w:tc>
          <w:tcPr>
            <w:tcW w:w="992" w:type="dxa"/>
            <w:gridSpan w:val="3"/>
            <w:shd w:val="clear" w:color="auto" w:fill="auto"/>
            <w:noWrap/>
            <w:vAlign w:val="bottom"/>
            <w:hideMark/>
          </w:tcPr>
          <w:p w14:paraId="38FC5571"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0,5</w:t>
            </w:r>
          </w:p>
        </w:tc>
        <w:tc>
          <w:tcPr>
            <w:tcW w:w="992" w:type="dxa"/>
            <w:gridSpan w:val="3"/>
            <w:shd w:val="clear" w:color="auto" w:fill="auto"/>
            <w:noWrap/>
            <w:vAlign w:val="bottom"/>
            <w:hideMark/>
          </w:tcPr>
          <w:p w14:paraId="4366967C"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0,5</w:t>
            </w:r>
          </w:p>
        </w:tc>
        <w:tc>
          <w:tcPr>
            <w:tcW w:w="993" w:type="dxa"/>
            <w:gridSpan w:val="3"/>
            <w:shd w:val="clear" w:color="auto" w:fill="auto"/>
            <w:noWrap/>
            <w:vAlign w:val="bottom"/>
            <w:hideMark/>
          </w:tcPr>
          <w:p w14:paraId="51A7E2FF"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0,5</w:t>
            </w:r>
          </w:p>
        </w:tc>
        <w:tc>
          <w:tcPr>
            <w:tcW w:w="850" w:type="dxa"/>
            <w:gridSpan w:val="2"/>
            <w:shd w:val="clear" w:color="auto" w:fill="auto"/>
            <w:noWrap/>
            <w:vAlign w:val="bottom"/>
            <w:hideMark/>
          </w:tcPr>
          <w:p w14:paraId="30BC2335"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0,5</w:t>
            </w:r>
          </w:p>
        </w:tc>
        <w:tc>
          <w:tcPr>
            <w:tcW w:w="992" w:type="dxa"/>
            <w:gridSpan w:val="4"/>
            <w:shd w:val="clear" w:color="auto" w:fill="auto"/>
            <w:noWrap/>
            <w:vAlign w:val="bottom"/>
            <w:hideMark/>
          </w:tcPr>
          <w:p w14:paraId="3C9F888A"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0,5</w:t>
            </w:r>
          </w:p>
        </w:tc>
        <w:tc>
          <w:tcPr>
            <w:tcW w:w="993" w:type="dxa"/>
            <w:gridSpan w:val="3"/>
            <w:shd w:val="clear" w:color="auto" w:fill="auto"/>
            <w:noWrap/>
            <w:vAlign w:val="bottom"/>
            <w:hideMark/>
          </w:tcPr>
          <w:p w14:paraId="4F45D945"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0,5</w:t>
            </w:r>
          </w:p>
        </w:tc>
        <w:tc>
          <w:tcPr>
            <w:tcW w:w="1134" w:type="dxa"/>
            <w:gridSpan w:val="3"/>
            <w:shd w:val="clear" w:color="auto" w:fill="auto"/>
            <w:noWrap/>
            <w:vAlign w:val="bottom"/>
            <w:hideMark/>
          </w:tcPr>
          <w:p w14:paraId="45ACFC51"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0,5</w:t>
            </w:r>
          </w:p>
        </w:tc>
        <w:tc>
          <w:tcPr>
            <w:tcW w:w="992" w:type="dxa"/>
            <w:gridSpan w:val="2"/>
            <w:shd w:val="clear" w:color="auto" w:fill="auto"/>
            <w:noWrap/>
            <w:vAlign w:val="bottom"/>
            <w:hideMark/>
          </w:tcPr>
          <w:p w14:paraId="18587782"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0,5</w:t>
            </w:r>
          </w:p>
        </w:tc>
        <w:tc>
          <w:tcPr>
            <w:tcW w:w="992" w:type="dxa"/>
            <w:gridSpan w:val="3"/>
            <w:shd w:val="clear" w:color="auto" w:fill="auto"/>
            <w:noWrap/>
            <w:vAlign w:val="bottom"/>
            <w:hideMark/>
          </w:tcPr>
          <w:p w14:paraId="14ED8607"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0,5</w:t>
            </w:r>
          </w:p>
        </w:tc>
        <w:tc>
          <w:tcPr>
            <w:tcW w:w="992" w:type="dxa"/>
            <w:gridSpan w:val="3"/>
            <w:shd w:val="clear" w:color="auto" w:fill="auto"/>
            <w:noWrap/>
            <w:vAlign w:val="bottom"/>
            <w:hideMark/>
          </w:tcPr>
          <w:p w14:paraId="773B7F2D"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0,5</w:t>
            </w:r>
          </w:p>
        </w:tc>
        <w:tc>
          <w:tcPr>
            <w:tcW w:w="993" w:type="dxa"/>
            <w:gridSpan w:val="3"/>
            <w:shd w:val="clear" w:color="auto" w:fill="auto"/>
            <w:noWrap/>
            <w:vAlign w:val="bottom"/>
            <w:hideMark/>
          </w:tcPr>
          <w:p w14:paraId="408AC9DF"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0,5</w:t>
            </w:r>
          </w:p>
        </w:tc>
        <w:tc>
          <w:tcPr>
            <w:tcW w:w="992" w:type="dxa"/>
            <w:gridSpan w:val="3"/>
            <w:shd w:val="clear" w:color="auto" w:fill="auto"/>
            <w:noWrap/>
            <w:vAlign w:val="bottom"/>
            <w:hideMark/>
          </w:tcPr>
          <w:p w14:paraId="276F58D7"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0,5</w:t>
            </w:r>
          </w:p>
        </w:tc>
        <w:tc>
          <w:tcPr>
            <w:tcW w:w="963" w:type="dxa"/>
            <w:gridSpan w:val="3"/>
            <w:shd w:val="clear" w:color="auto" w:fill="auto"/>
            <w:noWrap/>
            <w:vAlign w:val="bottom"/>
            <w:hideMark/>
          </w:tcPr>
          <w:p w14:paraId="75AFE800"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0,5</w:t>
            </w:r>
          </w:p>
        </w:tc>
        <w:tc>
          <w:tcPr>
            <w:tcW w:w="717" w:type="dxa"/>
            <w:gridSpan w:val="3"/>
            <w:shd w:val="clear" w:color="auto" w:fill="auto"/>
            <w:vAlign w:val="bottom"/>
          </w:tcPr>
          <w:p w14:paraId="7864352B"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0,5</w:t>
            </w:r>
          </w:p>
        </w:tc>
        <w:tc>
          <w:tcPr>
            <w:tcW w:w="740" w:type="dxa"/>
            <w:shd w:val="clear" w:color="auto" w:fill="auto"/>
            <w:vAlign w:val="bottom"/>
          </w:tcPr>
          <w:p w14:paraId="3758A57D"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0,5</w:t>
            </w:r>
          </w:p>
        </w:tc>
        <w:tc>
          <w:tcPr>
            <w:tcW w:w="988" w:type="dxa"/>
            <w:gridSpan w:val="3"/>
            <w:shd w:val="clear" w:color="auto" w:fill="auto"/>
            <w:noWrap/>
            <w:vAlign w:val="bottom"/>
            <w:hideMark/>
          </w:tcPr>
          <w:p w14:paraId="5ED1716B"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0,5</w:t>
            </w:r>
          </w:p>
        </w:tc>
      </w:tr>
      <w:tr w:rsidR="00AF5389" w:rsidRPr="009B4204" w14:paraId="19AFF387" w14:textId="77777777" w:rsidTr="00571D7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1"/>
        </w:trPr>
        <w:tc>
          <w:tcPr>
            <w:tcW w:w="4962" w:type="dxa"/>
            <w:gridSpan w:val="2"/>
            <w:shd w:val="clear" w:color="auto" w:fill="auto"/>
            <w:vAlign w:val="bottom"/>
            <w:hideMark/>
          </w:tcPr>
          <w:p w14:paraId="21BD3786"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91" w:type="dxa"/>
            <w:gridSpan w:val="2"/>
            <w:shd w:val="clear" w:color="auto" w:fill="auto"/>
            <w:vAlign w:val="center"/>
            <w:hideMark/>
          </w:tcPr>
          <w:p w14:paraId="7307C27A"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40" w:type="dxa"/>
            <w:gridSpan w:val="3"/>
            <w:shd w:val="clear" w:color="auto" w:fill="auto"/>
            <w:noWrap/>
            <w:vAlign w:val="center"/>
            <w:hideMark/>
          </w:tcPr>
          <w:p w14:paraId="0BBCC85F"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13,9</w:t>
            </w:r>
          </w:p>
        </w:tc>
        <w:tc>
          <w:tcPr>
            <w:tcW w:w="992" w:type="dxa"/>
            <w:gridSpan w:val="3"/>
            <w:shd w:val="clear" w:color="auto" w:fill="auto"/>
            <w:noWrap/>
            <w:vAlign w:val="center"/>
            <w:hideMark/>
          </w:tcPr>
          <w:p w14:paraId="645F9656"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13,9</w:t>
            </w:r>
          </w:p>
        </w:tc>
        <w:tc>
          <w:tcPr>
            <w:tcW w:w="992" w:type="dxa"/>
            <w:gridSpan w:val="3"/>
            <w:shd w:val="clear" w:color="auto" w:fill="auto"/>
            <w:noWrap/>
            <w:vAlign w:val="center"/>
            <w:hideMark/>
          </w:tcPr>
          <w:p w14:paraId="4217596D"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13,9</w:t>
            </w:r>
          </w:p>
        </w:tc>
        <w:tc>
          <w:tcPr>
            <w:tcW w:w="993" w:type="dxa"/>
            <w:gridSpan w:val="3"/>
            <w:shd w:val="clear" w:color="auto" w:fill="auto"/>
            <w:noWrap/>
            <w:vAlign w:val="center"/>
            <w:hideMark/>
          </w:tcPr>
          <w:p w14:paraId="14CE91ED"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13,9</w:t>
            </w:r>
          </w:p>
        </w:tc>
        <w:tc>
          <w:tcPr>
            <w:tcW w:w="850" w:type="dxa"/>
            <w:gridSpan w:val="2"/>
            <w:shd w:val="clear" w:color="auto" w:fill="auto"/>
            <w:noWrap/>
            <w:vAlign w:val="center"/>
            <w:hideMark/>
          </w:tcPr>
          <w:p w14:paraId="53C0F714"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13,9</w:t>
            </w:r>
          </w:p>
        </w:tc>
        <w:tc>
          <w:tcPr>
            <w:tcW w:w="992" w:type="dxa"/>
            <w:gridSpan w:val="4"/>
            <w:shd w:val="clear" w:color="auto" w:fill="auto"/>
            <w:noWrap/>
            <w:vAlign w:val="center"/>
            <w:hideMark/>
          </w:tcPr>
          <w:p w14:paraId="2CD3AD22"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13,9</w:t>
            </w:r>
          </w:p>
        </w:tc>
        <w:tc>
          <w:tcPr>
            <w:tcW w:w="993" w:type="dxa"/>
            <w:gridSpan w:val="3"/>
            <w:shd w:val="clear" w:color="auto" w:fill="auto"/>
            <w:noWrap/>
            <w:vAlign w:val="center"/>
            <w:hideMark/>
          </w:tcPr>
          <w:p w14:paraId="4FA5B649"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13,9</w:t>
            </w:r>
          </w:p>
        </w:tc>
        <w:tc>
          <w:tcPr>
            <w:tcW w:w="1134" w:type="dxa"/>
            <w:gridSpan w:val="3"/>
            <w:shd w:val="clear" w:color="auto" w:fill="auto"/>
            <w:noWrap/>
            <w:vAlign w:val="center"/>
            <w:hideMark/>
          </w:tcPr>
          <w:p w14:paraId="234EEC8E"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13,9</w:t>
            </w:r>
          </w:p>
        </w:tc>
        <w:tc>
          <w:tcPr>
            <w:tcW w:w="992" w:type="dxa"/>
            <w:gridSpan w:val="2"/>
            <w:shd w:val="clear" w:color="auto" w:fill="auto"/>
            <w:noWrap/>
            <w:vAlign w:val="center"/>
            <w:hideMark/>
          </w:tcPr>
          <w:p w14:paraId="25D5DBDA"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13,9</w:t>
            </w:r>
          </w:p>
        </w:tc>
        <w:tc>
          <w:tcPr>
            <w:tcW w:w="992" w:type="dxa"/>
            <w:gridSpan w:val="3"/>
            <w:shd w:val="clear" w:color="auto" w:fill="auto"/>
            <w:noWrap/>
            <w:vAlign w:val="center"/>
            <w:hideMark/>
          </w:tcPr>
          <w:p w14:paraId="186012FD"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13,9</w:t>
            </w:r>
          </w:p>
        </w:tc>
        <w:tc>
          <w:tcPr>
            <w:tcW w:w="992" w:type="dxa"/>
            <w:gridSpan w:val="3"/>
            <w:shd w:val="clear" w:color="auto" w:fill="auto"/>
            <w:noWrap/>
            <w:vAlign w:val="center"/>
            <w:hideMark/>
          </w:tcPr>
          <w:p w14:paraId="38C530C1"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13,9</w:t>
            </w:r>
          </w:p>
        </w:tc>
        <w:tc>
          <w:tcPr>
            <w:tcW w:w="993" w:type="dxa"/>
            <w:gridSpan w:val="3"/>
            <w:shd w:val="clear" w:color="auto" w:fill="auto"/>
            <w:noWrap/>
            <w:vAlign w:val="center"/>
            <w:hideMark/>
          </w:tcPr>
          <w:p w14:paraId="7FEC2278"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13,9</w:t>
            </w:r>
          </w:p>
        </w:tc>
        <w:tc>
          <w:tcPr>
            <w:tcW w:w="992" w:type="dxa"/>
            <w:gridSpan w:val="3"/>
            <w:shd w:val="clear" w:color="auto" w:fill="auto"/>
            <w:noWrap/>
            <w:vAlign w:val="center"/>
            <w:hideMark/>
          </w:tcPr>
          <w:p w14:paraId="20F344F0"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13,9</w:t>
            </w:r>
          </w:p>
        </w:tc>
        <w:tc>
          <w:tcPr>
            <w:tcW w:w="963" w:type="dxa"/>
            <w:gridSpan w:val="3"/>
            <w:shd w:val="clear" w:color="auto" w:fill="auto"/>
            <w:noWrap/>
            <w:vAlign w:val="center"/>
            <w:hideMark/>
          </w:tcPr>
          <w:p w14:paraId="2FA88208"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13,9</w:t>
            </w:r>
          </w:p>
        </w:tc>
        <w:tc>
          <w:tcPr>
            <w:tcW w:w="717" w:type="dxa"/>
            <w:gridSpan w:val="3"/>
            <w:shd w:val="clear" w:color="auto" w:fill="auto"/>
            <w:vAlign w:val="center"/>
          </w:tcPr>
          <w:p w14:paraId="6E913463"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13,9</w:t>
            </w:r>
          </w:p>
        </w:tc>
        <w:tc>
          <w:tcPr>
            <w:tcW w:w="740" w:type="dxa"/>
            <w:shd w:val="clear" w:color="auto" w:fill="auto"/>
            <w:vAlign w:val="center"/>
          </w:tcPr>
          <w:p w14:paraId="53939EBE"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13,9</w:t>
            </w:r>
          </w:p>
        </w:tc>
        <w:tc>
          <w:tcPr>
            <w:tcW w:w="988" w:type="dxa"/>
            <w:gridSpan w:val="3"/>
            <w:shd w:val="clear" w:color="auto" w:fill="auto"/>
            <w:noWrap/>
            <w:vAlign w:val="center"/>
            <w:hideMark/>
          </w:tcPr>
          <w:p w14:paraId="613DC4B3"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13,9</w:t>
            </w:r>
          </w:p>
        </w:tc>
      </w:tr>
      <w:tr w:rsidR="00AF5389" w:rsidRPr="009B4204" w14:paraId="37B9963E" w14:textId="77777777" w:rsidTr="00571D7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5"/>
        </w:trPr>
        <w:tc>
          <w:tcPr>
            <w:tcW w:w="4962" w:type="dxa"/>
            <w:gridSpan w:val="2"/>
            <w:shd w:val="clear" w:color="auto" w:fill="auto"/>
            <w:vAlign w:val="bottom"/>
            <w:hideMark/>
          </w:tcPr>
          <w:p w14:paraId="0E1E361F"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91" w:type="dxa"/>
            <w:gridSpan w:val="2"/>
            <w:shd w:val="clear" w:color="auto" w:fill="auto"/>
            <w:vAlign w:val="center"/>
            <w:hideMark/>
          </w:tcPr>
          <w:p w14:paraId="380EFFF4"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40" w:type="dxa"/>
            <w:gridSpan w:val="3"/>
            <w:shd w:val="clear" w:color="auto" w:fill="auto"/>
            <w:noWrap/>
            <w:vAlign w:val="center"/>
            <w:hideMark/>
          </w:tcPr>
          <w:p w14:paraId="327E126D"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-8,7</w:t>
            </w:r>
          </w:p>
        </w:tc>
        <w:tc>
          <w:tcPr>
            <w:tcW w:w="992" w:type="dxa"/>
            <w:gridSpan w:val="3"/>
            <w:shd w:val="clear" w:color="auto" w:fill="auto"/>
            <w:noWrap/>
            <w:vAlign w:val="center"/>
            <w:hideMark/>
          </w:tcPr>
          <w:p w14:paraId="2995B0D2"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-8,7</w:t>
            </w:r>
          </w:p>
        </w:tc>
        <w:tc>
          <w:tcPr>
            <w:tcW w:w="992" w:type="dxa"/>
            <w:gridSpan w:val="3"/>
            <w:shd w:val="clear" w:color="auto" w:fill="auto"/>
            <w:noWrap/>
            <w:vAlign w:val="center"/>
            <w:hideMark/>
          </w:tcPr>
          <w:p w14:paraId="6EAD3E3B"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-8,7</w:t>
            </w:r>
          </w:p>
        </w:tc>
        <w:tc>
          <w:tcPr>
            <w:tcW w:w="993" w:type="dxa"/>
            <w:gridSpan w:val="3"/>
            <w:shd w:val="clear" w:color="auto" w:fill="auto"/>
            <w:noWrap/>
            <w:vAlign w:val="center"/>
            <w:hideMark/>
          </w:tcPr>
          <w:p w14:paraId="07394464"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-8,7</w:t>
            </w:r>
          </w:p>
        </w:tc>
        <w:tc>
          <w:tcPr>
            <w:tcW w:w="850" w:type="dxa"/>
            <w:gridSpan w:val="2"/>
            <w:shd w:val="clear" w:color="auto" w:fill="auto"/>
            <w:noWrap/>
            <w:vAlign w:val="center"/>
            <w:hideMark/>
          </w:tcPr>
          <w:p w14:paraId="3B01539F"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-8,7</w:t>
            </w:r>
          </w:p>
        </w:tc>
        <w:tc>
          <w:tcPr>
            <w:tcW w:w="992" w:type="dxa"/>
            <w:gridSpan w:val="4"/>
            <w:shd w:val="clear" w:color="auto" w:fill="auto"/>
            <w:noWrap/>
            <w:vAlign w:val="center"/>
            <w:hideMark/>
          </w:tcPr>
          <w:p w14:paraId="3CF1C371"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-8,7</w:t>
            </w:r>
          </w:p>
        </w:tc>
        <w:tc>
          <w:tcPr>
            <w:tcW w:w="993" w:type="dxa"/>
            <w:gridSpan w:val="3"/>
            <w:shd w:val="clear" w:color="auto" w:fill="auto"/>
            <w:noWrap/>
            <w:vAlign w:val="center"/>
            <w:hideMark/>
          </w:tcPr>
          <w:p w14:paraId="21E3A73C"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-8,7</w:t>
            </w:r>
          </w:p>
        </w:tc>
        <w:tc>
          <w:tcPr>
            <w:tcW w:w="1134" w:type="dxa"/>
            <w:gridSpan w:val="3"/>
            <w:shd w:val="clear" w:color="auto" w:fill="auto"/>
            <w:noWrap/>
            <w:vAlign w:val="center"/>
            <w:hideMark/>
          </w:tcPr>
          <w:p w14:paraId="359372D4"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-8,7</w:t>
            </w:r>
          </w:p>
        </w:tc>
        <w:tc>
          <w:tcPr>
            <w:tcW w:w="992" w:type="dxa"/>
            <w:gridSpan w:val="2"/>
            <w:shd w:val="clear" w:color="auto" w:fill="auto"/>
            <w:noWrap/>
            <w:vAlign w:val="center"/>
            <w:hideMark/>
          </w:tcPr>
          <w:p w14:paraId="74A8F42C"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-8,7</w:t>
            </w:r>
          </w:p>
        </w:tc>
        <w:tc>
          <w:tcPr>
            <w:tcW w:w="992" w:type="dxa"/>
            <w:gridSpan w:val="3"/>
            <w:shd w:val="clear" w:color="auto" w:fill="auto"/>
            <w:noWrap/>
            <w:vAlign w:val="center"/>
            <w:hideMark/>
          </w:tcPr>
          <w:p w14:paraId="10AC2EED"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-8,7</w:t>
            </w:r>
          </w:p>
        </w:tc>
        <w:tc>
          <w:tcPr>
            <w:tcW w:w="992" w:type="dxa"/>
            <w:gridSpan w:val="3"/>
            <w:shd w:val="clear" w:color="auto" w:fill="auto"/>
            <w:noWrap/>
            <w:vAlign w:val="center"/>
            <w:hideMark/>
          </w:tcPr>
          <w:p w14:paraId="38910627"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-8,7</w:t>
            </w:r>
          </w:p>
        </w:tc>
        <w:tc>
          <w:tcPr>
            <w:tcW w:w="993" w:type="dxa"/>
            <w:gridSpan w:val="3"/>
            <w:shd w:val="clear" w:color="auto" w:fill="auto"/>
            <w:noWrap/>
            <w:vAlign w:val="center"/>
            <w:hideMark/>
          </w:tcPr>
          <w:p w14:paraId="2EA5C7A8"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-8,7</w:t>
            </w:r>
          </w:p>
        </w:tc>
        <w:tc>
          <w:tcPr>
            <w:tcW w:w="992" w:type="dxa"/>
            <w:gridSpan w:val="3"/>
            <w:shd w:val="clear" w:color="auto" w:fill="auto"/>
            <w:noWrap/>
            <w:vAlign w:val="center"/>
            <w:hideMark/>
          </w:tcPr>
          <w:p w14:paraId="28E9486E"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-8,7</w:t>
            </w:r>
          </w:p>
        </w:tc>
        <w:tc>
          <w:tcPr>
            <w:tcW w:w="963" w:type="dxa"/>
            <w:gridSpan w:val="3"/>
            <w:shd w:val="clear" w:color="auto" w:fill="auto"/>
            <w:noWrap/>
            <w:vAlign w:val="center"/>
            <w:hideMark/>
          </w:tcPr>
          <w:p w14:paraId="188C79FB"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-8,7</w:t>
            </w:r>
          </w:p>
        </w:tc>
        <w:tc>
          <w:tcPr>
            <w:tcW w:w="717" w:type="dxa"/>
            <w:gridSpan w:val="3"/>
            <w:shd w:val="clear" w:color="auto" w:fill="auto"/>
            <w:vAlign w:val="center"/>
          </w:tcPr>
          <w:p w14:paraId="603059BD"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-8,7</w:t>
            </w:r>
          </w:p>
        </w:tc>
        <w:tc>
          <w:tcPr>
            <w:tcW w:w="740" w:type="dxa"/>
            <w:shd w:val="clear" w:color="auto" w:fill="auto"/>
            <w:vAlign w:val="center"/>
          </w:tcPr>
          <w:p w14:paraId="39EF9368"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-8,7</w:t>
            </w:r>
          </w:p>
        </w:tc>
        <w:tc>
          <w:tcPr>
            <w:tcW w:w="988" w:type="dxa"/>
            <w:gridSpan w:val="3"/>
            <w:shd w:val="clear" w:color="auto" w:fill="auto"/>
            <w:noWrap/>
            <w:vAlign w:val="center"/>
            <w:hideMark/>
          </w:tcPr>
          <w:p w14:paraId="36F6DE44" w14:textId="77777777" w:rsidR="00AF5389" w:rsidRPr="00CC11EF" w:rsidRDefault="00AF5389" w:rsidP="00346B40">
            <w:pPr>
              <w:spacing w:line="240" w:lineRule="auto"/>
              <w:jc w:val="center"/>
              <w:rPr>
                <w:rFonts w:ascii="Times New Roman" w:hAnsi="Times New Roman"/>
                <w:color w:val="000000"/>
                <w:sz w:val="20"/>
              </w:rPr>
            </w:pPr>
            <w:r w:rsidRPr="00CC11EF">
              <w:rPr>
                <w:rFonts w:ascii="Times New Roman" w:hAnsi="Times New Roman"/>
                <w:color w:val="000000"/>
                <w:sz w:val="20"/>
              </w:rPr>
              <w:t>-8,7</w:t>
            </w:r>
          </w:p>
        </w:tc>
      </w:tr>
      <w:tr w:rsidR="004F3AFC" w:rsidRPr="0070069C" w14:paraId="4281188D" w14:textId="77777777" w:rsidTr="00571D77">
        <w:tblPrEx>
          <w:jc w:val="left"/>
        </w:tblPrEx>
        <w:trPr>
          <w:trHeight w:val="227"/>
        </w:trPr>
        <w:tc>
          <w:tcPr>
            <w:tcW w:w="22108" w:type="dxa"/>
            <w:gridSpan w:val="52"/>
            <w:tcBorders>
              <w:top w:val="single" w:sz="4" w:space="0" w:color="auto"/>
              <w:left w:val="single" w:sz="4" w:space="0" w:color="auto"/>
              <w:bottom w:val="single" w:sz="4" w:space="0" w:color="auto"/>
              <w:right w:val="single" w:sz="4" w:space="0" w:color="auto"/>
            </w:tcBorders>
          </w:tcPr>
          <w:p w14:paraId="13ABD7C3" w14:textId="25D51F50" w:rsidR="0028664C" w:rsidRPr="004F02C7" w:rsidRDefault="000D1FA5" w:rsidP="00346B40">
            <w:pPr>
              <w:tabs>
                <w:tab w:val="left" w:pos="8912"/>
                <w:tab w:val="center" w:pos="10945"/>
              </w:tabs>
              <w:jc w:val="center"/>
              <w:rPr>
                <w:rFonts w:ascii="Times New Roman" w:hAnsi="Times New Roman"/>
                <w:b/>
                <w:bCs/>
                <w:color w:val="000000"/>
                <w:sz w:val="22"/>
                <w:szCs w:val="22"/>
              </w:rPr>
            </w:pPr>
            <w:r>
              <w:rPr>
                <w:rFonts w:ascii="Times New Roman" w:hAnsi="Times New Roman"/>
                <w:b/>
                <w:bCs/>
                <w:color w:val="000000"/>
                <w:sz w:val="22"/>
                <w:szCs w:val="22"/>
              </w:rPr>
              <w:t xml:space="preserve">ЕТО-2 </w:t>
            </w:r>
            <w:r w:rsidR="004F3AFC" w:rsidRPr="004F02C7">
              <w:rPr>
                <w:rFonts w:ascii="Times New Roman" w:hAnsi="Times New Roman"/>
                <w:b/>
                <w:bCs/>
                <w:color w:val="000000"/>
                <w:sz w:val="22"/>
                <w:szCs w:val="22"/>
              </w:rPr>
              <w:t>АО "Теплоэнергосбытовая компания"</w:t>
            </w:r>
          </w:p>
        </w:tc>
      </w:tr>
      <w:tr w:rsidR="004F3AFC" w:rsidRPr="0070069C" w14:paraId="6D3C3B52" w14:textId="77777777" w:rsidTr="00571D77">
        <w:tblPrEx>
          <w:jc w:val="left"/>
        </w:tblPrEx>
        <w:trPr>
          <w:trHeight w:val="227"/>
        </w:trPr>
        <w:tc>
          <w:tcPr>
            <w:tcW w:w="22108" w:type="dxa"/>
            <w:gridSpan w:val="52"/>
            <w:tcBorders>
              <w:top w:val="single" w:sz="4" w:space="0" w:color="auto"/>
              <w:left w:val="single" w:sz="4" w:space="0" w:color="auto"/>
              <w:bottom w:val="single" w:sz="4" w:space="0" w:color="auto"/>
              <w:right w:val="single" w:sz="4" w:space="0" w:color="auto"/>
            </w:tcBorders>
          </w:tcPr>
          <w:p w14:paraId="6D97A25A" w14:textId="3B27FBF0" w:rsidR="004F3AFC" w:rsidRPr="004F02C7" w:rsidRDefault="004F3AFC" w:rsidP="00346B40">
            <w:pPr>
              <w:jc w:val="center"/>
              <w:rPr>
                <w:rFonts w:ascii="Times New Roman" w:hAnsi="Times New Roman"/>
                <w:b/>
                <w:bCs/>
                <w:color w:val="000000"/>
                <w:sz w:val="22"/>
                <w:szCs w:val="22"/>
              </w:rPr>
            </w:pPr>
            <w:r w:rsidRPr="004F02C7">
              <w:rPr>
                <w:rFonts w:ascii="Times New Roman" w:hAnsi="Times New Roman"/>
                <w:b/>
                <w:bCs/>
                <w:color w:val="000000"/>
                <w:sz w:val="22"/>
                <w:szCs w:val="22"/>
              </w:rPr>
              <w:t>ТЭЦ АО "ТЭСК"</w:t>
            </w:r>
          </w:p>
        </w:tc>
      </w:tr>
      <w:tr w:rsidR="005A199E" w:rsidRPr="00CC11EF" w14:paraId="468EBA1F" w14:textId="77777777" w:rsidTr="00571D77">
        <w:tblPrEx>
          <w:jc w:val="left"/>
        </w:tblPrEx>
        <w:trPr>
          <w:trHeight w:val="227"/>
        </w:trPr>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BCB6E5" w14:textId="77777777"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991" w:type="dxa"/>
            <w:gridSpan w:val="2"/>
            <w:tcBorders>
              <w:top w:val="single" w:sz="4" w:space="0" w:color="auto"/>
              <w:left w:val="nil"/>
              <w:bottom w:val="single" w:sz="4" w:space="0" w:color="auto"/>
              <w:right w:val="single" w:sz="4" w:space="0" w:color="auto"/>
            </w:tcBorders>
            <w:shd w:val="clear" w:color="auto" w:fill="auto"/>
            <w:vAlign w:val="center"/>
            <w:hideMark/>
          </w:tcPr>
          <w:p w14:paraId="74C13DA3" w14:textId="77777777"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Гкал/ч</w:t>
            </w:r>
          </w:p>
        </w:tc>
        <w:tc>
          <w:tcPr>
            <w:tcW w:w="713" w:type="dxa"/>
            <w:gridSpan w:val="2"/>
            <w:tcBorders>
              <w:top w:val="single" w:sz="4" w:space="0" w:color="auto"/>
              <w:left w:val="nil"/>
              <w:bottom w:val="single" w:sz="4" w:space="0" w:color="auto"/>
              <w:right w:val="single" w:sz="4" w:space="0" w:color="auto"/>
            </w:tcBorders>
            <w:shd w:val="clear" w:color="auto" w:fill="auto"/>
            <w:vAlign w:val="center"/>
            <w:hideMark/>
          </w:tcPr>
          <w:p w14:paraId="34669D3D" w14:textId="77777777"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99,7</w:t>
            </w:r>
          </w:p>
        </w:tc>
        <w:tc>
          <w:tcPr>
            <w:tcW w:w="990" w:type="dxa"/>
            <w:gridSpan w:val="3"/>
            <w:tcBorders>
              <w:top w:val="single" w:sz="4" w:space="0" w:color="auto"/>
              <w:left w:val="nil"/>
              <w:bottom w:val="single" w:sz="4" w:space="0" w:color="auto"/>
              <w:right w:val="single" w:sz="4" w:space="0" w:color="auto"/>
            </w:tcBorders>
            <w:shd w:val="clear" w:color="auto" w:fill="auto"/>
            <w:vAlign w:val="center"/>
            <w:hideMark/>
          </w:tcPr>
          <w:p w14:paraId="5FAAECEC" w14:textId="0B0167E8" w:rsidR="005A199E" w:rsidRPr="00CC11EF" w:rsidRDefault="005A199E" w:rsidP="0014306D">
            <w:pPr>
              <w:jc w:val="center"/>
              <w:rPr>
                <w:rFonts w:ascii="Times New Roman" w:hAnsi="Times New Roman"/>
                <w:color w:val="000000"/>
                <w:sz w:val="20"/>
              </w:rPr>
            </w:pPr>
            <w:r w:rsidRPr="00CC11EF">
              <w:rPr>
                <w:rFonts w:ascii="Times New Roman" w:hAnsi="Times New Roman"/>
                <w:color w:val="000000"/>
                <w:sz w:val="20"/>
              </w:rPr>
              <w:t>1</w:t>
            </w:r>
            <w:r w:rsidR="0014306D">
              <w:rPr>
                <w:rFonts w:ascii="Times New Roman" w:hAnsi="Times New Roman"/>
                <w:color w:val="000000"/>
                <w:sz w:val="20"/>
              </w:rPr>
              <w:t>03,7</w:t>
            </w:r>
          </w:p>
        </w:tc>
        <w:tc>
          <w:tcPr>
            <w:tcW w:w="995" w:type="dxa"/>
            <w:gridSpan w:val="3"/>
            <w:tcBorders>
              <w:top w:val="single" w:sz="4" w:space="0" w:color="auto"/>
              <w:left w:val="nil"/>
              <w:bottom w:val="single" w:sz="4" w:space="0" w:color="auto"/>
              <w:right w:val="single" w:sz="4" w:space="0" w:color="auto"/>
            </w:tcBorders>
            <w:shd w:val="clear" w:color="auto" w:fill="auto"/>
            <w:vAlign w:val="center"/>
            <w:hideMark/>
          </w:tcPr>
          <w:p w14:paraId="3B5009AE" w14:textId="424AB6C6"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163,7</w:t>
            </w:r>
          </w:p>
        </w:tc>
        <w:tc>
          <w:tcPr>
            <w:tcW w:w="990" w:type="dxa"/>
            <w:gridSpan w:val="3"/>
            <w:tcBorders>
              <w:top w:val="single" w:sz="4" w:space="0" w:color="auto"/>
              <w:left w:val="nil"/>
              <w:bottom w:val="single" w:sz="4" w:space="0" w:color="auto"/>
              <w:right w:val="single" w:sz="4" w:space="0" w:color="auto"/>
            </w:tcBorders>
            <w:shd w:val="clear" w:color="auto" w:fill="auto"/>
            <w:vAlign w:val="center"/>
            <w:hideMark/>
          </w:tcPr>
          <w:p w14:paraId="089019ED" w14:textId="6853B28C"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163,7</w:t>
            </w:r>
          </w:p>
        </w:tc>
        <w:tc>
          <w:tcPr>
            <w:tcW w:w="990" w:type="dxa"/>
            <w:gridSpan w:val="4"/>
            <w:tcBorders>
              <w:top w:val="single" w:sz="4" w:space="0" w:color="auto"/>
              <w:left w:val="nil"/>
              <w:bottom w:val="single" w:sz="4" w:space="0" w:color="auto"/>
              <w:right w:val="single" w:sz="4" w:space="0" w:color="auto"/>
            </w:tcBorders>
            <w:shd w:val="clear" w:color="auto" w:fill="auto"/>
            <w:vAlign w:val="center"/>
            <w:hideMark/>
          </w:tcPr>
          <w:p w14:paraId="1B3F580A" w14:textId="05F9DB84"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163,7</w:t>
            </w:r>
          </w:p>
        </w:tc>
        <w:tc>
          <w:tcPr>
            <w:tcW w:w="853" w:type="dxa"/>
            <w:gridSpan w:val="2"/>
            <w:tcBorders>
              <w:top w:val="single" w:sz="4" w:space="0" w:color="auto"/>
              <w:left w:val="nil"/>
              <w:bottom w:val="single" w:sz="4" w:space="0" w:color="auto"/>
              <w:right w:val="single" w:sz="4" w:space="0" w:color="auto"/>
            </w:tcBorders>
            <w:shd w:val="clear" w:color="auto" w:fill="auto"/>
            <w:vAlign w:val="center"/>
            <w:hideMark/>
          </w:tcPr>
          <w:p w14:paraId="68214149" w14:textId="5CCF1EF0"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163,7</w:t>
            </w:r>
          </w:p>
        </w:tc>
        <w:tc>
          <w:tcPr>
            <w:tcW w:w="990" w:type="dxa"/>
            <w:gridSpan w:val="3"/>
            <w:tcBorders>
              <w:top w:val="single" w:sz="4" w:space="0" w:color="auto"/>
              <w:left w:val="nil"/>
              <w:bottom w:val="single" w:sz="4" w:space="0" w:color="auto"/>
              <w:right w:val="single" w:sz="4" w:space="0" w:color="auto"/>
            </w:tcBorders>
            <w:shd w:val="clear" w:color="auto" w:fill="auto"/>
            <w:vAlign w:val="center"/>
            <w:hideMark/>
          </w:tcPr>
          <w:p w14:paraId="5ED27C90" w14:textId="785D46BC"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163,7</w:t>
            </w:r>
          </w:p>
        </w:tc>
        <w:tc>
          <w:tcPr>
            <w:tcW w:w="995" w:type="dxa"/>
            <w:gridSpan w:val="2"/>
            <w:tcBorders>
              <w:top w:val="single" w:sz="4" w:space="0" w:color="auto"/>
              <w:left w:val="nil"/>
              <w:bottom w:val="single" w:sz="4" w:space="0" w:color="auto"/>
              <w:right w:val="single" w:sz="4" w:space="0" w:color="auto"/>
            </w:tcBorders>
            <w:shd w:val="clear" w:color="auto" w:fill="auto"/>
            <w:vAlign w:val="center"/>
            <w:hideMark/>
          </w:tcPr>
          <w:p w14:paraId="4C01817E" w14:textId="43CAC3DF"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163,7</w:t>
            </w:r>
          </w:p>
        </w:tc>
        <w:tc>
          <w:tcPr>
            <w:tcW w:w="991" w:type="dxa"/>
            <w:gridSpan w:val="3"/>
            <w:tcBorders>
              <w:top w:val="single" w:sz="4" w:space="0" w:color="auto"/>
              <w:left w:val="nil"/>
              <w:bottom w:val="single" w:sz="4" w:space="0" w:color="auto"/>
              <w:right w:val="single" w:sz="4" w:space="0" w:color="auto"/>
            </w:tcBorders>
            <w:shd w:val="clear" w:color="auto" w:fill="auto"/>
            <w:vAlign w:val="center"/>
            <w:hideMark/>
          </w:tcPr>
          <w:p w14:paraId="70D1AF2A" w14:textId="20571C85"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163,7</w:t>
            </w:r>
          </w:p>
        </w:tc>
        <w:tc>
          <w:tcPr>
            <w:tcW w:w="977" w:type="dxa"/>
            <w:gridSpan w:val="2"/>
            <w:tcBorders>
              <w:top w:val="single" w:sz="4" w:space="0" w:color="auto"/>
              <w:left w:val="nil"/>
              <w:bottom w:val="single" w:sz="4" w:space="0" w:color="auto"/>
              <w:right w:val="single" w:sz="4" w:space="0" w:color="auto"/>
            </w:tcBorders>
            <w:shd w:val="clear" w:color="auto" w:fill="auto"/>
            <w:vAlign w:val="center"/>
            <w:hideMark/>
          </w:tcPr>
          <w:p w14:paraId="3739C9C8" w14:textId="4434996A"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163,7</w:t>
            </w:r>
          </w:p>
        </w:tc>
        <w:tc>
          <w:tcPr>
            <w:tcW w:w="1092" w:type="dxa"/>
            <w:gridSpan w:val="4"/>
            <w:tcBorders>
              <w:top w:val="single" w:sz="4" w:space="0" w:color="auto"/>
              <w:left w:val="nil"/>
              <w:bottom w:val="single" w:sz="4" w:space="0" w:color="auto"/>
              <w:right w:val="single" w:sz="4" w:space="0" w:color="auto"/>
            </w:tcBorders>
            <w:shd w:val="clear" w:color="auto" w:fill="auto"/>
            <w:vAlign w:val="center"/>
            <w:hideMark/>
          </w:tcPr>
          <w:p w14:paraId="3EFECA4F" w14:textId="26F7C202"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163,7</w:t>
            </w:r>
          </w:p>
        </w:tc>
        <w:tc>
          <w:tcPr>
            <w:tcW w:w="951" w:type="dxa"/>
            <w:gridSpan w:val="3"/>
            <w:tcBorders>
              <w:top w:val="single" w:sz="4" w:space="0" w:color="auto"/>
              <w:left w:val="nil"/>
              <w:bottom w:val="single" w:sz="4" w:space="0" w:color="auto"/>
              <w:right w:val="single" w:sz="4" w:space="0" w:color="auto"/>
            </w:tcBorders>
            <w:shd w:val="clear" w:color="auto" w:fill="auto"/>
            <w:vAlign w:val="center"/>
            <w:hideMark/>
          </w:tcPr>
          <w:p w14:paraId="4FA40B92" w14:textId="26BE41F0"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163,7</w:t>
            </w:r>
          </w:p>
        </w:tc>
        <w:tc>
          <w:tcPr>
            <w:tcW w:w="822" w:type="dxa"/>
            <w:gridSpan w:val="2"/>
            <w:tcBorders>
              <w:top w:val="single" w:sz="4" w:space="0" w:color="auto"/>
              <w:left w:val="nil"/>
              <w:bottom w:val="single" w:sz="4" w:space="0" w:color="auto"/>
              <w:right w:val="single" w:sz="4" w:space="0" w:color="auto"/>
            </w:tcBorders>
            <w:shd w:val="clear" w:color="auto" w:fill="auto"/>
            <w:vAlign w:val="center"/>
            <w:hideMark/>
          </w:tcPr>
          <w:p w14:paraId="635CB5D5" w14:textId="5AEC41E2"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163,7</w:t>
            </w:r>
          </w:p>
        </w:tc>
        <w:tc>
          <w:tcPr>
            <w:tcW w:w="937" w:type="dxa"/>
            <w:gridSpan w:val="3"/>
            <w:tcBorders>
              <w:top w:val="single" w:sz="4" w:space="0" w:color="auto"/>
              <w:left w:val="nil"/>
              <w:bottom w:val="single" w:sz="4" w:space="0" w:color="auto"/>
              <w:right w:val="single" w:sz="4" w:space="0" w:color="auto"/>
            </w:tcBorders>
            <w:shd w:val="clear" w:color="auto" w:fill="auto"/>
            <w:vAlign w:val="center"/>
            <w:hideMark/>
          </w:tcPr>
          <w:p w14:paraId="76B88564" w14:textId="2BCA1404"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163,7</w:t>
            </w:r>
          </w:p>
        </w:tc>
        <w:tc>
          <w:tcPr>
            <w:tcW w:w="968" w:type="dxa"/>
            <w:gridSpan w:val="3"/>
            <w:tcBorders>
              <w:top w:val="single" w:sz="4" w:space="0" w:color="auto"/>
              <w:left w:val="nil"/>
              <w:bottom w:val="single" w:sz="4" w:space="0" w:color="auto"/>
              <w:right w:val="single" w:sz="4" w:space="0" w:color="auto"/>
            </w:tcBorders>
            <w:shd w:val="clear" w:color="auto" w:fill="auto"/>
            <w:vAlign w:val="center"/>
          </w:tcPr>
          <w:p w14:paraId="593CD166" w14:textId="53C94641"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163,7</w:t>
            </w:r>
          </w:p>
        </w:tc>
        <w:tc>
          <w:tcPr>
            <w:tcW w:w="964" w:type="dxa"/>
            <w:gridSpan w:val="5"/>
            <w:tcBorders>
              <w:top w:val="single" w:sz="4" w:space="0" w:color="auto"/>
              <w:left w:val="nil"/>
              <w:bottom w:val="single" w:sz="4" w:space="0" w:color="auto"/>
              <w:right w:val="single" w:sz="4" w:space="0" w:color="auto"/>
            </w:tcBorders>
            <w:shd w:val="clear" w:color="auto" w:fill="auto"/>
            <w:vAlign w:val="center"/>
          </w:tcPr>
          <w:p w14:paraId="297271C2" w14:textId="6628A577"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163,7</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24571" w14:textId="1D1F3F70"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163,7</w:t>
            </w:r>
          </w:p>
        </w:tc>
      </w:tr>
      <w:tr w:rsidR="005A199E" w:rsidRPr="00CC11EF" w14:paraId="6290685F" w14:textId="77777777" w:rsidTr="00571D77">
        <w:tblPrEx>
          <w:jc w:val="left"/>
        </w:tblPrEx>
        <w:trPr>
          <w:trHeight w:val="227"/>
        </w:trPr>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870855" w14:textId="77777777"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991" w:type="dxa"/>
            <w:gridSpan w:val="2"/>
            <w:tcBorders>
              <w:top w:val="single" w:sz="4" w:space="0" w:color="auto"/>
              <w:left w:val="nil"/>
              <w:bottom w:val="single" w:sz="4" w:space="0" w:color="auto"/>
              <w:right w:val="single" w:sz="4" w:space="0" w:color="auto"/>
            </w:tcBorders>
            <w:shd w:val="clear" w:color="auto" w:fill="auto"/>
            <w:vAlign w:val="center"/>
            <w:hideMark/>
          </w:tcPr>
          <w:p w14:paraId="13579340" w14:textId="77777777"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Гкал/ч</w:t>
            </w:r>
          </w:p>
        </w:tc>
        <w:tc>
          <w:tcPr>
            <w:tcW w:w="713" w:type="dxa"/>
            <w:gridSpan w:val="2"/>
            <w:tcBorders>
              <w:top w:val="single" w:sz="4" w:space="0" w:color="auto"/>
              <w:left w:val="nil"/>
              <w:bottom w:val="single" w:sz="4" w:space="0" w:color="auto"/>
              <w:right w:val="single" w:sz="4" w:space="0" w:color="auto"/>
            </w:tcBorders>
            <w:shd w:val="clear" w:color="auto" w:fill="auto"/>
            <w:vAlign w:val="center"/>
            <w:hideMark/>
          </w:tcPr>
          <w:p w14:paraId="21B8C728" w14:textId="77777777"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99,5</w:t>
            </w:r>
          </w:p>
        </w:tc>
        <w:tc>
          <w:tcPr>
            <w:tcW w:w="990" w:type="dxa"/>
            <w:gridSpan w:val="3"/>
            <w:tcBorders>
              <w:top w:val="single" w:sz="4" w:space="0" w:color="auto"/>
              <w:left w:val="nil"/>
              <w:bottom w:val="single" w:sz="4" w:space="0" w:color="auto"/>
              <w:right w:val="single" w:sz="4" w:space="0" w:color="auto"/>
            </w:tcBorders>
            <w:shd w:val="clear" w:color="auto" w:fill="auto"/>
            <w:vAlign w:val="center"/>
            <w:hideMark/>
          </w:tcPr>
          <w:p w14:paraId="48BD1941" w14:textId="6D562368" w:rsidR="005A199E" w:rsidRPr="00CC11EF" w:rsidRDefault="005A199E" w:rsidP="0014306D">
            <w:pPr>
              <w:jc w:val="center"/>
              <w:rPr>
                <w:rFonts w:ascii="Times New Roman" w:hAnsi="Times New Roman"/>
                <w:color w:val="000000"/>
                <w:sz w:val="20"/>
              </w:rPr>
            </w:pPr>
            <w:r w:rsidRPr="00CC11EF">
              <w:rPr>
                <w:rFonts w:ascii="Times New Roman" w:hAnsi="Times New Roman"/>
                <w:color w:val="000000"/>
                <w:sz w:val="20"/>
              </w:rPr>
              <w:t>1</w:t>
            </w:r>
            <w:r w:rsidR="0014306D">
              <w:rPr>
                <w:rFonts w:ascii="Times New Roman" w:hAnsi="Times New Roman"/>
                <w:color w:val="000000"/>
                <w:sz w:val="20"/>
              </w:rPr>
              <w:t>03</w:t>
            </w:r>
            <w:r w:rsidRPr="00CC11EF">
              <w:rPr>
                <w:rFonts w:ascii="Times New Roman" w:hAnsi="Times New Roman"/>
                <w:color w:val="000000"/>
                <w:sz w:val="20"/>
              </w:rPr>
              <w:t>,</w:t>
            </w:r>
            <w:r w:rsidR="0014306D">
              <w:rPr>
                <w:rFonts w:ascii="Times New Roman" w:hAnsi="Times New Roman"/>
                <w:color w:val="000000"/>
                <w:sz w:val="20"/>
              </w:rPr>
              <w:t>7</w:t>
            </w:r>
          </w:p>
        </w:tc>
        <w:tc>
          <w:tcPr>
            <w:tcW w:w="995" w:type="dxa"/>
            <w:gridSpan w:val="3"/>
            <w:tcBorders>
              <w:top w:val="single" w:sz="4" w:space="0" w:color="auto"/>
              <w:left w:val="nil"/>
              <w:bottom w:val="single" w:sz="4" w:space="0" w:color="auto"/>
              <w:right w:val="single" w:sz="4" w:space="0" w:color="auto"/>
            </w:tcBorders>
            <w:shd w:val="clear" w:color="auto" w:fill="auto"/>
            <w:vAlign w:val="center"/>
            <w:hideMark/>
          </w:tcPr>
          <w:p w14:paraId="197EB6A5" w14:textId="26379004"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163,7</w:t>
            </w:r>
          </w:p>
        </w:tc>
        <w:tc>
          <w:tcPr>
            <w:tcW w:w="990" w:type="dxa"/>
            <w:gridSpan w:val="3"/>
            <w:tcBorders>
              <w:top w:val="single" w:sz="4" w:space="0" w:color="auto"/>
              <w:left w:val="nil"/>
              <w:bottom w:val="single" w:sz="4" w:space="0" w:color="auto"/>
              <w:right w:val="single" w:sz="4" w:space="0" w:color="auto"/>
            </w:tcBorders>
            <w:shd w:val="clear" w:color="auto" w:fill="auto"/>
            <w:vAlign w:val="center"/>
            <w:hideMark/>
          </w:tcPr>
          <w:p w14:paraId="2D319E3A" w14:textId="7ED96162"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163,7</w:t>
            </w:r>
          </w:p>
        </w:tc>
        <w:tc>
          <w:tcPr>
            <w:tcW w:w="990" w:type="dxa"/>
            <w:gridSpan w:val="4"/>
            <w:tcBorders>
              <w:top w:val="single" w:sz="4" w:space="0" w:color="auto"/>
              <w:left w:val="nil"/>
              <w:bottom w:val="single" w:sz="4" w:space="0" w:color="auto"/>
              <w:right w:val="single" w:sz="4" w:space="0" w:color="auto"/>
            </w:tcBorders>
            <w:shd w:val="clear" w:color="auto" w:fill="auto"/>
            <w:vAlign w:val="center"/>
            <w:hideMark/>
          </w:tcPr>
          <w:p w14:paraId="638FD915" w14:textId="54FC7026"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163,7</w:t>
            </w:r>
          </w:p>
        </w:tc>
        <w:tc>
          <w:tcPr>
            <w:tcW w:w="853" w:type="dxa"/>
            <w:gridSpan w:val="2"/>
            <w:tcBorders>
              <w:top w:val="single" w:sz="4" w:space="0" w:color="auto"/>
              <w:left w:val="nil"/>
              <w:bottom w:val="single" w:sz="4" w:space="0" w:color="auto"/>
              <w:right w:val="single" w:sz="4" w:space="0" w:color="auto"/>
            </w:tcBorders>
            <w:shd w:val="clear" w:color="auto" w:fill="auto"/>
            <w:vAlign w:val="center"/>
            <w:hideMark/>
          </w:tcPr>
          <w:p w14:paraId="2087D572" w14:textId="64945937"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163,7</w:t>
            </w:r>
          </w:p>
        </w:tc>
        <w:tc>
          <w:tcPr>
            <w:tcW w:w="990" w:type="dxa"/>
            <w:gridSpan w:val="3"/>
            <w:tcBorders>
              <w:top w:val="single" w:sz="4" w:space="0" w:color="auto"/>
              <w:left w:val="nil"/>
              <w:bottom w:val="single" w:sz="4" w:space="0" w:color="auto"/>
              <w:right w:val="single" w:sz="4" w:space="0" w:color="auto"/>
            </w:tcBorders>
            <w:shd w:val="clear" w:color="auto" w:fill="auto"/>
            <w:vAlign w:val="center"/>
            <w:hideMark/>
          </w:tcPr>
          <w:p w14:paraId="16142F96" w14:textId="2B6A8A90"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163,7</w:t>
            </w:r>
          </w:p>
        </w:tc>
        <w:tc>
          <w:tcPr>
            <w:tcW w:w="995" w:type="dxa"/>
            <w:gridSpan w:val="2"/>
            <w:tcBorders>
              <w:top w:val="single" w:sz="4" w:space="0" w:color="auto"/>
              <w:left w:val="nil"/>
              <w:bottom w:val="single" w:sz="4" w:space="0" w:color="auto"/>
              <w:right w:val="single" w:sz="4" w:space="0" w:color="auto"/>
            </w:tcBorders>
            <w:shd w:val="clear" w:color="auto" w:fill="auto"/>
            <w:vAlign w:val="center"/>
            <w:hideMark/>
          </w:tcPr>
          <w:p w14:paraId="1F7257AC" w14:textId="41ABB277"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163,7</w:t>
            </w:r>
          </w:p>
        </w:tc>
        <w:tc>
          <w:tcPr>
            <w:tcW w:w="991" w:type="dxa"/>
            <w:gridSpan w:val="3"/>
            <w:tcBorders>
              <w:top w:val="single" w:sz="4" w:space="0" w:color="auto"/>
              <w:left w:val="nil"/>
              <w:bottom w:val="single" w:sz="4" w:space="0" w:color="auto"/>
              <w:right w:val="single" w:sz="4" w:space="0" w:color="auto"/>
            </w:tcBorders>
            <w:shd w:val="clear" w:color="auto" w:fill="auto"/>
            <w:vAlign w:val="center"/>
            <w:hideMark/>
          </w:tcPr>
          <w:p w14:paraId="009A3496" w14:textId="67CE6177"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163,7</w:t>
            </w:r>
          </w:p>
        </w:tc>
        <w:tc>
          <w:tcPr>
            <w:tcW w:w="977" w:type="dxa"/>
            <w:gridSpan w:val="2"/>
            <w:tcBorders>
              <w:top w:val="single" w:sz="4" w:space="0" w:color="auto"/>
              <w:left w:val="nil"/>
              <w:bottom w:val="single" w:sz="4" w:space="0" w:color="auto"/>
              <w:right w:val="single" w:sz="4" w:space="0" w:color="auto"/>
            </w:tcBorders>
            <w:shd w:val="clear" w:color="auto" w:fill="auto"/>
            <w:vAlign w:val="center"/>
            <w:hideMark/>
          </w:tcPr>
          <w:p w14:paraId="36DFFC77" w14:textId="405AA486"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163,7</w:t>
            </w:r>
          </w:p>
        </w:tc>
        <w:tc>
          <w:tcPr>
            <w:tcW w:w="1092" w:type="dxa"/>
            <w:gridSpan w:val="4"/>
            <w:tcBorders>
              <w:top w:val="single" w:sz="4" w:space="0" w:color="auto"/>
              <w:left w:val="nil"/>
              <w:bottom w:val="single" w:sz="4" w:space="0" w:color="auto"/>
              <w:right w:val="single" w:sz="4" w:space="0" w:color="auto"/>
            </w:tcBorders>
            <w:shd w:val="clear" w:color="auto" w:fill="auto"/>
            <w:vAlign w:val="center"/>
            <w:hideMark/>
          </w:tcPr>
          <w:p w14:paraId="49E52DE2" w14:textId="214943A1"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163,7</w:t>
            </w:r>
          </w:p>
        </w:tc>
        <w:tc>
          <w:tcPr>
            <w:tcW w:w="951" w:type="dxa"/>
            <w:gridSpan w:val="3"/>
            <w:tcBorders>
              <w:top w:val="single" w:sz="4" w:space="0" w:color="auto"/>
              <w:left w:val="nil"/>
              <w:bottom w:val="single" w:sz="4" w:space="0" w:color="auto"/>
              <w:right w:val="single" w:sz="4" w:space="0" w:color="auto"/>
            </w:tcBorders>
            <w:shd w:val="clear" w:color="auto" w:fill="auto"/>
            <w:vAlign w:val="center"/>
            <w:hideMark/>
          </w:tcPr>
          <w:p w14:paraId="781E156F" w14:textId="16540C16"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163,7</w:t>
            </w:r>
          </w:p>
        </w:tc>
        <w:tc>
          <w:tcPr>
            <w:tcW w:w="822" w:type="dxa"/>
            <w:gridSpan w:val="2"/>
            <w:tcBorders>
              <w:top w:val="single" w:sz="4" w:space="0" w:color="auto"/>
              <w:left w:val="nil"/>
              <w:bottom w:val="single" w:sz="4" w:space="0" w:color="auto"/>
              <w:right w:val="single" w:sz="4" w:space="0" w:color="auto"/>
            </w:tcBorders>
            <w:shd w:val="clear" w:color="auto" w:fill="auto"/>
            <w:vAlign w:val="center"/>
            <w:hideMark/>
          </w:tcPr>
          <w:p w14:paraId="35293777" w14:textId="393CAE4F"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163,7</w:t>
            </w:r>
          </w:p>
        </w:tc>
        <w:tc>
          <w:tcPr>
            <w:tcW w:w="937" w:type="dxa"/>
            <w:gridSpan w:val="3"/>
            <w:tcBorders>
              <w:top w:val="single" w:sz="4" w:space="0" w:color="auto"/>
              <w:left w:val="nil"/>
              <w:bottom w:val="single" w:sz="4" w:space="0" w:color="auto"/>
              <w:right w:val="single" w:sz="4" w:space="0" w:color="auto"/>
            </w:tcBorders>
            <w:shd w:val="clear" w:color="auto" w:fill="auto"/>
            <w:vAlign w:val="center"/>
            <w:hideMark/>
          </w:tcPr>
          <w:p w14:paraId="094198B1" w14:textId="678F8290"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163,7</w:t>
            </w:r>
          </w:p>
        </w:tc>
        <w:tc>
          <w:tcPr>
            <w:tcW w:w="968" w:type="dxa"/>
            <w:gridSpan w:val="3"/>
            <w:tcBorders>
              <w:top w:val="single" w:sz="4" w:space="0" w:color="auto"/>
              <w:left w:val="nil"/>
              <w:bottom w:val="single" w:sz="4" w:space="0" w:color="auto"/>
              <w:right w:val="single" w:sz="4" w:space="0" w:color="auto"/>
            </w:tcBorders>
            <w:shd w:val="clear" w:color="auto" w:fill="auto"/>
            <w:vAlign w:val="center"/>
          </w:tcPr>
          <w:p w14:paraId="0901C48A" w14:textId="6BEB3CD9"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163,7</w:t>
            </w:r>
          </w:p>
        </w:tc>
        <w:tc>
          <w:tcPr>
            <w:tcW w:w="964" w:type="dxa"/>
            <w:gridSpan w:val="5"/>
            <w:tcBorders>
              <w:top w:val="single" w:sz="4" w:space="0" w:color="auto"/>
              <w:left w:val="nil"/>
              <w:bottom w:val="single" w:sz="4" w:space="0" w:color="auto"/>
              <w:right w:val="single" w:sz="4" w:space="0" w:color="auto"/>
            </w:tcBorders>
            <w:shd w:val="clear" w:color="auto" w:fill="auto"/>
            <w:vAlign w:val="center"/>
          </w:tcPr>
          <w:p w14:paraId="0855F91A" w14:textId="57E0AD94"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163,7</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B6437" w14:textId="48811A4C"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163,7</w:t>
            </w:r>
          </w:p>
        </w:tc>
      </w:tr>
      <w:tr w:rsidR="0014306D" w:rsidRPr="00CC11EF" w14:paraId="6686004F" w14:textId="77777777" w:rsidTr="00571D77">
        <w:tblPrEx>
          <w:jc w:val="left"/>
        </w:tblPrEx>
        <w:trPr>
          <w:trHeight w:val="227"/>
        </w:trPr>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00EEE9" w14:textId="77777777" w:rsidR="0014306D" w:rsidRPr="00CC11EF" w:rsidRDefault="0014306D" w:rsidP="0014306D">
            <w:pPr>
              <w:jc w:val="center"/>
              <w:rPr>
                <w:rFonts w:ascii="Times New Roman" w:hAnsi="Times New Roman"/>
                <w:color w:val="000000"/>
                <w:sz w:val="20"/>
              </w:rPr>
            </w:pPr>
            <w:r w:rsidRPr="00CC11EF">
              <w:rPr>
                <w:rFonts w:ascii="Times New Roman" w:hAnsi="Times New Roman"/>
                <w:color w:val="000000"/>
                <w:sz w:val="20"/>
              </w:rPr>
              <w:t>Затраты на собственные нужды</w:t>
            </w:r>
          </w:p>
        </w:tc>
        <w:tc>
          <w:tcPr>
            <w:tcW w:w="991" w:type="dxa"/>
            <w:gridSpan w:val="2"/>
            <w:tcBorders>
              <w:top w:val="single" w:sz="4" w:space="0" w:color="auto"/>
              <w:left w:val="nil"/>
              <w:bottom w:val="single" w:sz="4" w:space="0" w:color="auto"/>
              <w:right w:val="single" w:sz="4" w:space="0" w:color="auto"/>
            </w:tcBorders>
            <w:shd w:val="clear" w:color="auto" w:fill="auto"/>
            <w:vAlign w:val="center"/>
            <w:hideMark/>
          </w:tcPr>
          <w:p w14:paraId="13DA37CA" w14:textId="77777777" w:rsidR="0014306D" w:rsidRPr="00CC11EF" w:rsidRDefault="0014306D" w:rsidP="0014306D">
            <w:pPr>
              <w:jc w:val="center"/>
              <w:rPr>
                <w:rFonts w:ascii="Times New Roman" w:hAnsi="Times New Roman"/>
                <w:color w:val="000000"/>
                <w:sz w:val="20"/>
              </w:rPr>
            </w:pPr>
            <w:r w:rsidRPr="00CC11EF">
              <w:rPr>
                <w:rFonts w:ascii="Times New Roman" w:hAnsi="Times New Roman"/>
                <w:color w:val="000000"/>
                <w:sz w:val="20"/>
              </w:rPr>
              <w:t>Гкал/ч</w:t>
            </w:r>
          </w:p>
        </w:tc>
        <w:tc>
          <w:tcPr>
            <w:tcW w:w="713" w:type="dxa"/>
            <w:gridSpan w:val="2"/>
            <w:tcBorders>
              <w:top w:val="single" w:sz="4" w:space="0" w:color="auto"/>
              <w:left w:val="nil"/>
              <w:bottom w:val="single" w:sz="4" w:space="0" w:color="auto"/>
              <w:right w:val="single" w:sz="4" w:space="0" w:color="auto"/>
            </w:tcBorders>
            <w:shd w:val="clear" w:color="auto" w:fill="auto"/>
            <w:vAlign w:val="center"/>
            <w:hideMark/>
          </w:tcPr>
          <w:p w14:paraId="359AFD60" w14:textId="7B6AA248" w:rsidR="0014306D" w:rsidRPr="00CC11EF" w:rsidRDefault="0014306D" w:rsidP="0014306D">
            <w:pPr>
              <w:jc w:val="center"/>
              <w:rPr>
                <w:rFonts w:ascii="Times New Roman" w:hAnsi="Times New Roman"/>
                <w:color w:val="000000"/>
                <w:sz w:val="20"/>
              </w:rPr>
            </w:pPr>
            <w:r w:rsidRPr="00CC11EF">
              <w:rPr>
                <w:rFonts w:ascii="Times New Roman" w:hAnsi="Times New Roman"/>
                <w:color w:val="000000"/>
                <w:sz w:val="20"/>
              </w:rPr>
              <w:t>0,</w:t>
            </w:r>
            <w:r>
              <w:rPr>
                <w:rFonts w:ascii="Times New Roman" w:hAnsi="Times New Roman"/>
                <w:color w:val="000000"/>
                <w:sz w:val="20"/>
              </w:rPr>
              <w:t>3</w:t>
            </w:r>
          </w:p>
        </w:tc>
        <w:tc>
          <w:tcPr>
            <w:tcW w:w="990" w:type="dxa"/>
            <w:gridSpan w:val="3"/>
            <w:tcBorders>
              <w:top w:val="single" w:sz="4" w:space="0" w:color="auto"/>
              <w:left w:val="nil"/>
              <w:bottom w:val="single" w:sz="4" w:space="0" w:color="auto"/>
              <w:right w:val="single" w:sz="4" w:space="0" w:color="auto"/>
            </w:tcBorders>
            <w:shd w:val="clear" w:color="auto" w:fill="auto"/>
            <w:vAlign w:val="center"/>
            <w:hideMark/>
          </w:tcPr>
          <w:p w14:paraId="15F7202C" w14:textId="38B07B24" w:rsidR="0014306D" w:rsidRPr="00CC11EF" w:rsidRDefault="0014306D" w:rsidP="0014306D">
            <w:pPr>
              <w:jc w:val="center"/>
              <w:rPr>
                <w:rFonts w:ascii="Times New Roman" w:hAnsi="Times New Roman"/>
                <w:color w:val="000000"/>
                <w:sz w:val="20"/>
              </w:rPr>
            </w:pPr>
            <w:r w:rsidRPr="00CC11EF">
              <w:rPr>
                <w:rFonts w:ascii="Times New Roman" w:hAnsi="Times New Roman"/>
                <w:color w:val="000000"/>
                <w:sz w:val="20"/>
              </w:rPr>
              <w:t>0,</w:t>
            </w:r>
            <w:r>
              <w:rPr>
                <w:rFonts w:ascii="Times New Roman" w:hAnsi="Times New Roman"/>
                <w:color w:val="000000"/>
                <w:sz w:val="20"/>
              </w:rPr>
              <w:t>3</w:t>
            </w:r>
          </w:p>
        </w:tc>
        <w:tc>
          <w:tcPr>
            <w:tcW w:w="995" w:type="dxa"/>
            <w:gridSpan w:val="3"/>
            <w:tcBorders>
              <w:top w:val="single" w:sz="4" w:space="0" w:color="auto"/>
              <w:left w:val="nil"/>
              <w:bottom w:val="single" w:sz="4" w:space="0" w:color="auto"/>
              <w:right w:val="single" w:sz="4" w:space="0" w:color="auto"/>
            </w:tcBorders>
            <w:shd w:val="clear" w:color="auto" w:fill="auto"/>
            <w:hideMark/>
          </w:tcPr>
          <w:p w14:paraId="4499F8B9" w14:textId="53BA370E" w:rsidR="0014306D" w:rsidRPr="00CC11EF" w:rsidRDefault="0014306D" w:rsidP="0014306D">
            <w:pPr>
              <w:jc w:val="center"/>
              <w:rPr>
                <w:rFonts w:ascii="Times New Roman" w:hAnsi="Times New Roman"/>
                <w:color w:val="000000"/>
                <w:sz w:val="20"/>
              </w:rPr>
            </w:pPr>
            <w:r w:rsidRPr="008252F3">
              <w:rPr>
                <w:rFonts w:ascii="Times New Roman" w:hAnsi="Times New Roman"/>
                <w:color w:val="000000"/>
                <w:sz w:val="20"/>
              </w:rPr>
              <w:t>0,3</w:t>
            </w:r>
          </w:p>
        </w:tc>
        <w:tc>
          <w:tcPr>
            <w:tcW w:w="990" w:type="dxa"/>
            <w:gridSpan w:val="3"/>
            <w:tcBorders>
              <w:top w:val="single" w:sz="4" w:space="0" w:color="auto"/>
              <w:left w:val="nil"/>
              <w:bottom w:val="single" w:sz="4" w:space="0" w:color="auto"/>
              <w:right w:val="single" w:sz="4" w:space="0" w:color="auto"/>
            </w:tcBorders>
            <w:shd w:val="clear" w:color="auto" w:fill="auto"/>
            <w:hideMark/>
          </w:tcPr>
          <w:p w14:paraId="61E7A8A6" w14:textId="679417B1" w:rsidR="0014306D" w:rsidRPr="00CC11EF" w:rsidRDefault="0014306D" w:rsidP="0014306D">
            <w:pPr>
              <w:jc w:val="center"/>
              <w:rPr>
                <w:rFonts w:ascii="Times New Roman" w:hAnsi="Times New Roman"/>
                <w:color w:val="000000"/>
                <w:sz w:val="20"/>
              </w:rPr>
            </w:pPr>
            <w:r w:rsidRPr="008252F3">
              <w:rPr>
                <w:rFonts w:ascii="Times New Roman" w:hAnsi="Times New Roman"/>
                <w:color w:val="000000"/>
                <w:sz w:val="20"/>
              </w:rPr>
              <w:t>0,3</w:t>
            </w:r>
          </w:p>
        </w:tc>
        <w:tc>
          <w:tcPr>
            <w:tcW w:w="990" w:type="dxa"/>
            <w:gridSpan w:val="4"/>
            <w:tcBorders>
              <w:top w:val="single" w:sz="4" w:space="0" w:color="auto"/>
              <w:left w:val="nil"/>
              <w:bottom w:val="single" w:sz="4" w:space="0" w:color="auto"/>
              <w:right w:val="single" w:sz="4" w:space="0" w:color="auto"/>
            </w:tcBorders>
            <w:shd w:val="clear" w:color="auto" w:fill="auto"/>
            <w:hideMark/>
          </w:tcPr>
          <w:p w14:paraId="0F3DC12C" w14:textId="242E6B3D" w:rsidR="0014306D" w:rsidRPr="00CC11EF" w:rsidRDefault="0014306D" w:rsidP="0014306D">
            <w:pPr>
              <w:jc w:val="center"/>
              <w:rPr>
                <w:rFonts w:ascii="Times New Roman" w:hAnsi="Times New Roman"/>
                <w:color w:val="000000"/>
                <w:sz w:val="20"/>
              </w:rPr>
            </w:pPr>
            <w:r w:rsidRPr="008252F3">
              <w:rPr>
                <w:rFonts w:ascii="Times New Roman" w:hAnsi="Times New Roman"/>
                <w:color w:val="000000"/>
                <w:sz w:val="20"/>
              </w:rPr>
              <w:t>0,3</w:t>
            </w:r>
          </w:p>
        </w:tc>
        <w:tc>
          <w:tcPr>
            <w:tcW w:w="853" w:type="dxa"/>
            <w:gridSpan w:val="2"/>
            <w:tcBorders>
              <w:top w:val="single" w:sz="4" w:space="0" w:color="auto"/>
              <w:left w:val="nil"/>
              <w:bottom w:val="single" w:sz="4" w:space="0" w:color="auto"/>
              <w:right w:val="single" w:sz="4" w:space="0" w:color="auto"/>
            </w:tcBorders>
            <w:shd w:val="clear" w:color="auto" w:fill="auto"/>
            <w:hideMark/>
          </w:tcPr>
          <w:p w14:paraId="4F2878CB" w14:textId="37FE3CDF" w:rsidR="0014306D" w:rsidRPr="00CC11EF" w:rsidRDefault="0014306D" w:rsidP="0014306D">
            <w:pPr>
              <w:jc w:val="center"/>
              <w:rPr>
                <w:rFonts w:ascii="Times New Roman" w:hAnsi="Times New Roman"/>
                <w:color w:val="000000"/>
                <w:sz w:val="20"/>
              </w:rPr>
            </w:pPr>
            <w:r w:rsidRPr="008252F3">
              <w:rPr>
                <w:rFonts w:ascii="Times New Roman" w:hAnsi="Times New Roman"/>
                <w:color w:val="000000"/>
                <w:sz w:val="20"/>
              </w:rPr>
              <w:t>0,3</w:t>
            </w:r>
          </w:p>
        </w:tc>
        <w:tc>
          <w:tcPr>
            <w:tcW w:w="990" w:type="dxa"/>
            <w:gridSpan w:val="3"/>
            <w:tcBorders>
              <w:top w:val="single" w:sz="4" w:space="0" w:color="auto"/>
              <w:left w:val="nil"/>
              <w:bottom w:val="single" w:sz="4" w:space="0" w:color="auto"/>
              <w:right w:val="single" w:sz="4" w:space="0" w:color="auto"/>
            </w:tcBorders>
            <w:shd w:val="clear" w:color="auto" w:fill="auto"/>
            <w:hideMark/>
          </w:tcPr>
          <w:p w14:paraId="5EAEEC58" w14:textId="44EC3927" w:rsidR="0014306D" w:rsidRPr="00CC11EF" w:rsidRDefault="0014306D" w:rsidP="0014306D">
            <w:pPr>
              <w:jc w:val="center"/>
              <w:rPr>
                <w:rFonts w:ascii="Times New Roman" w:hAnsi="Times New Roman"/>
                <w:color w:val="000000"/>
                <w:sz w:val="20"/>
              </w:rPr>
            </w:pPr>
            <w:r w:rsidRPr="008252F3">
              <w:rPr>
                <w:rFonts w:ascii="Times New Roman" w:hAnsi="Times New Roman"/>
                <w:color w:val="000000"/>
                <w:sz w:val="20"/>
              </w:rPr>
              <w:t>0,3</w:t>
            </w:r>
          </w:p>
        </w:tc>
        <w:tc>
          <w:tcPr>
            <w:tcW w:w="995" w:type="dxa"/>
            <w:gridSpan w:val="2"/>
            <w:tcBorders>
              <w:top w:val="single" w:sz="4" w:space="0" w:color="auto"/>
              <w:left w:val="nil"/>
              <w:bottom w:val="single" w:sz="4" w:space="0" w:color="auto"/>
              <w:right w:val="single" w:sz="4" w:space="0" w:color="auto"/>
            </w:tcBorders>
            <w:shd w:val="clear" w:color="auto" w:fill="auto"/>
            <w:hideMark/>
          </w:tcPr>
          <w:p w14:paraId="77ADDBAF" w14:textId="42EE1C98" w:rsidR="0014306D" w:rsidRPr="00CC11EF" w:rsidRDefault="0014306D" w:rsidP="0014306D">
            <w:pPr>
              <w:jc w:val="center"/>
              <w:rPr>
                <w:rFonts w:ascii="Times New Roman" w:hAnsi="Times New Roman"/>
                <w:color w:val="000000"/>
                <w:sz w:val="20"/>
              </w:rPr>
            </w:pPr>
            <w:r w:rsidRPr="008252F3">
              <w:rPr>
                <w:rFonts w:ascii="Times New Roman" w:hAnsi="Times New Roman"/>
                <w:color w:val="000000"/>
                <w:sz w:val="20"/>
              </w:rPr>
              <w:t>0,3</w:t>
            </w:r>
          </w:p>
        </w:tc>
        <w:tc>
          <w:tcPr>
            <w:tcW w:w="991" w:type="dxa"/>
            <w:gridSpan w:val="3"/>
            <w:tcBorders>
              <w:top w:val="single" w:sz="4" w:space="0" w:color="auto"/>
              <w:left w:val="nil"/>
              <w:bottom w:val="single" w:sz="4" w:space="0" w:color="auto"/>
              <w:right w:val="single" w:sz="4" w:space="0" w:color="auto"/>
            </w:tcBorders>
            <w:shd w:val="clear" w:color="auto" w:fill="auto"/>
            <w:hideMark/>
          </w:tcPr>
          <w:p w14:paraId="63D1C21B" w14:textId="7E8ED2B6" w:rsidR="0014306D" w:rsidRPr="00CC11EF" w:rsidRDefault="0014306D" w:rsidP="0014306D">
            <w:pPr>
              <w:jc w:val="center"/>
              <w:rPr>
                <w:rFonts w:ascii="Times New Roman" w:hAnsi="Times New Roman"/>
                <w:color w:val="000000"/>
                <w:sz w:val="20"/>
              </w:rPr>
            </w:pPr>
            <w:r w:rsidRPr="008252F3">
              <w:rPr>
                <w:rFonts w:ascii="Times New Roman" w:hAnsi="Times New Roman"/>
                <w:color w:val="000000"/>
                <w:sz w:val="20"/>
              </w:rPr>
              <w:t>0,3</w:t>
            </w:r>
          </w:p>
        </w:tc>
        <w:tc>
          <w:tcPr>
            <w:tcW w:w="977" w:type="dxa"/>
            <w:gridSpan w:val="2"/>
            <w:tcBorders>
              <w:top w:val="single" w:sz="4" w:space="0" w:color="auto"/>
              <w:left w:val="nil"/>
              <w:bottom w:val="single" w:sz="4" w:space="0" w:color="auto"/>
              <w:right w:val="single" w:sz="4" w:space="0" w:color="auto"/>
            </w:tcBorders>
            <w:shd w:val="clear" w:color="auto" w:fill="auto"/>
            <w:hideMark/>
          </w:tcPr>
          <w:p w14:paraId="011077A1" w14:textId="6DADA9BE" w:rsidR="0014306D" w:rsidRPr="00CC11EF" w:rsidRDefault="0014306D" w:rsidP="0014306D">
            <w:pPr>
              <w:jc w:val="center"/>
              <w:rPr>
                <w:rFonts w:ascii="Times New Roman" w:hAnsi="Times New Roman"/>
                <w:color w:val="000000"/>
                <w:sz w:val="20"/>
              </w:rPr>
            </w:pPr>
            <w:r w:rsidRPr="008252F3">
              <w:rPr>
                <w:rFonts w:ascii="Times New Roman" w:hAnsi="Times New Roman"/>
                <w:color w:val="000000"/>
                <w:sz w:val="20"/>
              </w:rPr>
              <w:t>0,3</w:t>
            </w:r>
          </w:p>
        </w:tc>
        <w:tc>
          <w:tcPr>
            <w:tcW w:w="1092" w:type="dxa"/>
            <w:gridSpan w:val="4"/>
            <w:tcBorders>
              <w:top w:val="single" w:sz="4" w:space="0" w:color="auto"/>
              <w:left w:val="nil"/>
              <w:bottom w:val="single" w:sz="4" w:space="0" w:color="auto"/>
              <w:right w:val="single" w:sz="4" w:space="0" w:color="auto"/>
            </w:tcBorders>
            <w:shd w:val="clear" w:color="auto" w:fill="auto"/>
            <w:hideMark/>
          </w:tcPr>
          <w:p w14:paraId="6FCA0B97" w14:textId="07ABF1E4" w:rsidR="0014306D" w:rsidRPr="00CC11EF" w:rsidRDefault="0014306D" w:rsidP="0014306D">
            <w:pPr>
              <w:jc w:val="center"/>
              <w:rPr>
                <w:rFonts w:ascii="Times New Roman" w:hAnsi="Times New Roman"/>
                <w:color w:val="000000"/>
                <w:sz w:val="20"/>
              </w:rPr>
            </w:pPr>
            <w:r w:rsidRPr="008252F3">
              <w:rPr>
                <w:rFonts w:ascii="Times New Roman" w:hAnsi="Times New Roman"/>
                <w:color w:val="000000"/>
                <w:sz w:val="20"/>
              </w:rPr>
              <w:t>0,3</w:t>
            </w:r>
          </w:p>
        </w:tc>
        <w:tc>
          <w:tcPr>
            <w:tcW w:w="951" w:type="dxa"/>
            <w:gridSpan w:val="3"/>
            <w:tcBorders>
              <w:top w:val="single" w:sz="4" w:space="0" w:color="auto"/>
              <w:left w:val="nil"/>
              <w:bottom w:val="single" w:sz="4" w:space="0" w:color="auto"/>
              <w:right w:val="single" w:sz="4" w:space="0" w:color="auto"/>
            </w:tcBorders>
            <w:shd w:val="clear" w:color="auto" w:fill="auto"/>
            <w:hideMark/>
          </w:tcPr>
          <w:p w14:paraId="352B9139" w14:textId="3853663D" w:rsidR="0014306D" w:rsidRPr="00CC11EF" w:rsidRDefault="0014306D" w:rsidP="0014306D">
            <w:pPr>
              <w:jc w:val="center"/>
              <w:rPr>
                <w:rFonts w:ascii="Times New Roman" w:hAnsi="Times New Roman"/>
                <w:color w:val="000000"/>
                <w:sz w:val="20"/>
              </w:rPr>
            </w:pPr>
            <w:r w:rsidRPr="008252F3">
              <w:rPr>
                <w:rFonts w:ascii="Times New Roman" w:hAnsi="Times New Roman"/>
                <w:color w:val="000000"/>
                <w:sz w:val="20"/>
              </w:rPr>
              <w:t>0,3</w:t>
            </w:r>
          </w:p>
        </w:tc>
        <w:tc>
          <w:tcPr>
            <w:tcW w:w="822" w:type="dxa"/>
            <w:gridSpan w:val="2"/>
            <w:tcBorders>
              <w:top w:val="single" w:sz="4" w:space="0" w:color="auto"/>
              <w:left w:val="nil"/>
              <w:bottom w:val="single" w:sz="4" w:space="0" w:color="auto"/>
              <w:right w:val="single" w:sz="4" w:space="0" w:color="auto"/>
            </w:tcBorders>
            <w:shd w:val="clear" w:color="auto" w:fill="auto"/>
            <w:hideMark/>
          </w:tcPr>
          <w:p w14:paraId="636F1657" w14:textId="1A1A1E19" w:rsidR="0014306D" w:rsidRPr="00CC11EF" w:rsidRDefault="0014306D" w:rsidP="0014306D">
            <w:pPr>
              <w:jc w:val="center"/>
              <w:rPr>
                <w:rFonts w:ascii="Times New Roman" w:hAnsi="Times New Roman"/>
                <w:color w:val="000000"/>
                <w:sz w:val="20"/>
              </w:rPr>
            </w:pPr>
            <w:r w:rsidRPr="008252F3">
              <w:rPr>
                <w:rFonts w:ascii="Times New Roman" w:hAnsi="Times New Roman"/>
                <w:color w:val="000000"/>
                <w:sz w:val="20"/>
              </w:rPr>
              <w:t>0,3</w:t>
            </w:r>
          </w:p>
        </w:tc>
        <w:tc>
          <w:tcPr>
            <w:tcW w:w="937" w:type="dxa"/>
            <w:gridSpan w:val="3"/>
            <w:tcBorders>
              <w:top w:val="single" w:sz="4" w:space="0" w:color="auto"/>
              <w:left w:val="nil"/>
              <w:bottom w:val="single" w:sz="4" w:space="0" w:color="auto"/>
              <w:right w:val="single" w:sz="4" w:space="0" w:color="auto"/>
            </w:tcBorders>
            <w:shd w:val="clear" w:color="auto" w:fill="auto"/>
            <w:hideMark/>
          </w:tcPr>
          <w:p w14:paraId="37B8F141" w14:textId="0D528DB9" w:rsidR="0014306D" w:rsidRPr="00CC11EF" w:rsidRDefault="0014306D" w:rsidP="0014306D">
            <w:pPr>
              <w:jc w:val="center"/>
              <w:rPr>
                <w:rFonts w:ascii="Times New Roman" w:hAnsi="Times New Roman"/>
                <w:color w:val="000000"/>
                <w:sz w:val="20"/>
              </w:rPr>
            </w:pPr>
            <w:r w:rsidRPr="008252F3">
              <w:rPr>
                <w:rFonts w:ascii="Times New Roman" w:hAnsi="Times New Roman"/>
                <w:color w:val="000000"/>
                <w:sz w:val="20"/>
              </w:rPr>
              <w:t>0,3</w:t>
            </w:r>
          </w:p>
        </w:tc>
        <w:tc>
          <w:tcPr>
            <w:tcW w:w="968" w:type="dxa"/>
            <w:gridSpan w:val="3"/>
            <w:tcBorders>
              <w:top w:val="single" w:sz="4" w:space="0" w:color="auto"/>
              <w:left w:val="nil"/>
              <w:bottom w:val="single" w:sz="4" w:space="0" w:color="auto"/>
              <w:right w:val="single" w:sz="4" w:space="0" w:color="auto"/>
            </w:tcBorders>
            <w:shd w:val="clear" w:color="auto" w:fill="auto"/>
          </w:tcPr>
          <w:p w14:paraId="046B6E3F" w14:textId="14DBEFD5" w:rsidR="0014306D" w:rsidRPr="00CC11EF" w:rsidRDefault="0014306D" w:rsidP="0014306D">
            <w:pPr>
              <w:jc w:val="center"/>
              <w:rPr>
                <w:rFonts w:ascii="Times New Roman" w:hAnsi="Times New Roman"/>
                <w:color w:val="000000"/>
                <w:sz w:val="20"/>
              </w:rPr>
            </w:pPr>
            <w:r w:rsidRPr="008252F3">
              <w:rPr>
                <w:rFonts w:ascii="Times New Roman" w:hAnsi="Times New Roman"/>
                <w:color w:val="000000"/>
                <w:sz w:val="20"/>
              </w:rPr>
              <w:t>0,3</w:t>
            </w:r>
          </w:p>
        </w:tc>
        <w:tc>
          <w:tcPr>
            <w:tcW w:w="964" w:type="dxa"/>
            <w:gridSpan w:val="5"/>
            <w:tcBorders>
              <w:top w:val="single" w:sz="4" w:space="0" w:color="auto"/>
              <w:left w:val="nil"/>
              <w:bottom w:val="single" w:sz="4" w:space="0" w:color="auto"/>
              <w:right w:val="single" w:sz="4" w:space="0" w:color="auto"/>
            </w:tcBorders>
            <w:shd w:val="clear" w:color="auto" w:fill="auto"/>
          </w:tcPr>
          <w:p w14:paraId="34B20AAA" w14:textId="2EDB437C" w:rsidR="0014306D" w:rsidRPr="00CC11EF" w:rsidRDefault="0014306D" w:rsidP="0014306D">
            <w:pPr>
              <w:jc w:val="center"/>
              <w:rPr>
                <w:rFonts w:ascii="Times New Roman" w:hAnsi="Times New Roman"/>
                <w:color w:val="000000"/>
                <w:sz w:val="20"/>
              </w:rPr>
            </w:pPr>
            <w:r w:rsidRPr="008252F3">
              <w:rPr>
                <w:rFonts w:ascii="Times New Roman" w:hAnsi="Times New Roman"/>
                <w:color w:val="000000"/>
                <w:sz w:val="20"/>
              </w:rPr>
              <w:t>0,3</w:t>
            </w:r>
          </w:p>
        </w:tc>
        <w:tc>
          <w:tcPr>
            <w:tcW w:w="937" w:type="dxa"/>
            <w:tcBorders>
              <w:top w:val="single" w:sz="4" w:space="0" w:color="auto"/>
              <w:left w:val="single" w:sz="4" w:space="0" w:color="auto"/>
              <w:bottom w:val="single" w:sz="4" w:space="0" w:color="auto"/>
              <w:right w:val="single" w:sz="4" w:space="0" w:color="auto"/>
            </w:tcBorders>
            <w:shd w:val="clear" w:color="auto" w:fill="auto"/>
            <w:hideMark/>
          </w:tcPr>
          <w:p w14:paraId="4D0C28CC" w14:textId="4683F309" w:rsidR="0014306D" w:rsidRPr="00CC11EF" w:rsidRDefault="0014306D" w:rsidP="0014306D">
            <w:pPr>
              <w:jc w:val="center"/>
              <w:rPr>
                <w:rFonts w:ascii="Times New Roman" w:hAnsi="Times New Roman"/>
                <w:color w:val="000000"/>
                <w:sz w:val="20"/>
              </w:rPr>
            </w:pPr>
            <w:r w:rsidRPr="008252F3">
              <w:rPr>
                <w:rFonts w:ascii="Times New Roman" w:hAnsi="Times New Roman"/>
                <w:color w:val="000000"/>
                <w:sz w:val="20"/>
              </w:rPr>
              <w:t>0,3</w:t>
            </w:r>
          </w:p>
        </w:tc>
      </w:tr>
      <w:tr w:rsidR="00571D77" w:rsidRPr="00CC11EF" w14:paraId="3D71290A" w14:textId="77777777" w:rsidTr="00571D77">
        <w:tblPrEx>
          <w:jc w:val="left"/>
        </w:tblPrEx>
        <w:trPr>
          <w:trHeight w:val="395"/>
        </w:trPr>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C6CD9C" w14:textId="5FAD77A0" w:rsidR="00571D77" w:rsidRPr="00CC11EF" w:rsidRDefault="00571D77" w:rsidP="00571D77">
            <w:pPr>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991" w:type="dxa"/>
            <w:gridSpan w:val="2"/>
            <w:tcBorders>
              <w:top w:val="single" w:sz="4" w:space="0" w:color="auto"/>
              <w:left w:val="nil"/>
              <w:bottom w:val="single" w:sz="4" w:space="0" w:color="auto"/>
              <w:right w:val="single" w:sz="4" w:space="0" w:color="auto"/>
            </w:tcBorders>
            <w:shd w:val="clear" w:color="auto" w:fill="auto"/>
            <w:vAlign w:val="center"/>
            <w:hideMark/>
          </w:tcPr>
          <w:p w14:paraId="0ECABDA1" w14:textId="77777777" w:rsidR="00571D77" w:rsidRPr="00CC11EF" w:rsidRDefault="00571D77" w:rsidP="00571D77">
            <w:pPr>
              <w:jc w:val="center"/>
              <w:rPr>
                <w:rFonts w:ascii="Times New Roman" w:hAnsi="Times New Roman"/>
                <w:color w:val="000000"/>
                <w:sz w:val="20"/>
              </w:rPr>
            </w:pPr>
            <w:r w:rsidRPr="00CC11EF">
              <w:rPr>
                <w:rFonts w:ascii="Times New Roman" w:hAnsi="Times New Roman"/>
                <w:color w:val="000000"/>
                <w:sz w:val="20"/>
              </w:rPr>
              <w:t>Гкал/ч</w:t>
            </w:r>
          </w:p>
        </w:tc>
        <w:tc>
          <w:tcPr>
            <w:tcW w:w="713" w:type="dxa"/>
            <w:gridSpan w:val="2"/>
            <w:tcBorders>
              <w:top w:val="single" w:sz="4" w:space="0" w:color="auto"/>
              <w:left w:val="nil"/>
              <w:bottom w:val="single" w:sz="4" w:space="0" w:color="auto"/>
              <w:right w:val="single" w:sz="4" w:space="0" w:color="auto"/>
            </w:tcBorders>
            <w:shd w:val="clear" w:color="auto" w:fill="auto"/>
            <w:vAlign w:val="center"/>
            <w:hideMark/>
          </w:tcPr>
          <w:p w14:paraId="12D988CE" w14:textId="071D58FF"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0,74</w:t>
            </w:r>
          </w:p>
        </w:tc>
        <w:tc>
          <w:tcPr>
            <w:tcW w:w="990" w:type="dxa"/>
            <w:gridSpan w:val="3"/>
            <w:tcBorders>
              <w:top w:val="single" w:sz="4" w:space="0" w:color="auto"/>
              <w:left w:val="nil"/>
              <w:bottom w:val="single" w:sz="4" w:space="0" w:color="auto"/>
              <w:right w:val="single" w:sz="4" w:space="0" w:color="auto"/>
            </w:tcBorders>
            <w:shd w:val="clear" w:color="auto" w:fill="auto"/>
            <w:vAlign w:val="center"/>
            <w:hideMark/>
          </w:tcPr>
          <w:p w14:paraId="3E620CF8" w14:textId="75E36676"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0,74</w:t>
            </w:r>
          </w:p>
        </w:tc>
        <w:tc>
          <w:tcPr>
            <w:tcW w:w="995" w:type="dxa"/>
            <w:gridSpan w:val="3"/>
            <w:tcBorders>
              <w:top w:val="single" w:sz="4" w:space="0" w:color="auto"/>
              <w:left w:val="nil"/>
              <w:bottom w:val="single" w:sz="4" w:space="0" w:color="auto"/>
              <w:right w:val="single" w:sz="4" w:space="0" w:color="auto"/>
            </w:tcBorders>
            <w:shd w:val="clear" w:color="auto" w:fill="auto"/>
            <w:vAlign w:val="center"/>
            <w:hideMark/>
          </w:tcPr>
          <w:p w14:paraId="52986088" w14:textId="0AE65CE2"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0,74</w:t>
            </w:r>
          </w:p>
        </w:tc>
        <w:tc>
          <w:tcPr>
            <w:tcW w:w="990" w:type="dxa"/>
            <w:gridSpan w:val="3"/>
            <w:tcBorders>
              <w:top w:val="single" w:sz="4" w:space="0" w:color="auto"/>
              <w:left w:val="nil"/>
              <w:bottom w:val="single" w:sz="4" w:space="0" w:color="auto"/>
              <w:right w:val="single" w:sz="4" w:space="0" w:color="auto"/>
            </w:tcBorders>
            <w:shd w:val="clear" w:color="auto" w:fill="auto"/>
            <w:vAlign w:val="center"/>
            <w:hideMark/>
          </w:tcPr>
          <w:p w14:paraId="3ABC2476" w14:textId="27A61C3A"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0,74</w:t>
            </w:r>
          </w:p>
        </w:tc>
        <w:tc>
          <w:tcPr>
            <w:tcW w:w="990" w:type="dxa"/>
            <w:gridSpan w:val="4"/>
            <w:tcBorders>
              <w:top w:val="single" w:sz="4" w:space="0" w:color="auto"/>
              <w:left w:val="nil"/>
              <w:bottom w:val="single" w:sz="4" w:space="0" w:color="auto"/>
              <w:right w:val="single" w:sz="4" w:space="0" w:color="auto"/>
            </w:tcBorders>
            <w:shd w:val="clear" w:color="auto" w:fill="auto"/>
            <w:vAlign w:val="center"/>
            <w:hideMark/>
          </w:tcPr>
          <w:p w14:paraId="5ECFA1A6" w14:textId="4946E078"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0,74</w:t>
            </w:r>
          </w:p>
        </w:tc>
        <w:tc>
          <w:tcPr>
            <w:tcW w:w="853" w:type="dxa"/>
            <w:gridSpan w:val="2"/>
            <w:tcBorders>
              <w:top w:val="single" w:sz="4" w:space="0" w:color="auto"/>
              <w:left w:val="nil"/>
              <w:bottom w:val="single" w:sz="4" w:space="0" w:color="auto"/>
              <w:right w:val="single" w:sz="4" w:space="0" w:color="auto"/>
            </w:tcBorders>
            <w:shd w:val="clear" w:color="auto" w:fill="auto"/>
            <w:vAlign w:val="center"/>
            <w:hideMark/>
          </w:tcPr>
          <w:p w14:paraId="5E7954E4" w14:textId="031A6A57"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0,74</w:t>
            </w:r>
          </w:p>
        </w:tc>
        <w:tc>
          <w:tcPr>
            <w:tcW w:w="990" w:type="dxa"/>
            <w:gridSpan w:val="3"/>
            <w:tcBorders>
              <w:top w:val="single" w:sz="4" w:space="0" w:color="auto"/>
              <w:left w:val="nil"/>
              <w:bottom w:val="single" w:sz="4" w:space="0" w:color="auto"/>
              <w:right w:val="single" w:sz="4" w:space="0" w:color="auto"/>
            </w:tcBorders>
            <w:shd w:val="clear" w:color="auto" w:fill="auto"/>
            <w:vAlign w:val="center"/>
            <w:hideMark/>
          </w:tcPr>
          <w:p w14:paraId="6FBA84C5" w14:textId="49D04D50"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0,74</w:t>
            </w:r>
          </w:p>
        </w:tc>
        <w:tc>
          <w:tcPr>
            <w:tcW w:w="995" w:type="dxa"/>
            <w:gridSpan w:val="2"/>
            <w:tcBorders>
              <w:top w:val="single" w:sz="4" w:space="0" w:color="auto"/>
              <w:left w:val="nil"/>
              <w:bottom w:val="single" w:sz="4" w:space="0" w:color="auto"/>
              <w:right w:val="single" w:sz="4" w:space="0" w:color="auto"/>
            </w:tcBorders>
            <w:shd w:val="clear" w:color="auto" w:fill="auto"/>
            <w:vAlign w:val="center"/>
            <w:hideMark/>
          </w:tcPr>
          <w:p w14:paraId="61846084" w14:textId="558C4980"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0,74</w:t>
            </w:r>
          </w:p>
        </w:tc>
        <w:tc>
          <w:tcPr>
            <w:tcW w:w="991" w:type="dxa"/>
            <w:gridSpan w:val="3"/>
            <w:tcBorders>
              <w:top w:val="single" w:sz="4" w:space="0" w:color="auto"/>
              <w:left w:val="nil"/>
              <w:bottom w:val="single" w:sz="4" w:space="0" w:color="auto"/>
              <w:right w:val="single" w:sz="4" w:space="0" w:color="auto"/>
            </w:tcBorders>
            <w:shd w:val="clear" w:color="auto" w:fill="auto"/>
            <w:vAlign w:val="center"/>
            <w:hideMark/>
          </w:tcPr>
          <w:p w14:paraId="2E7797F9" w14:textId="6BD18A72"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0,74</w:t>
            </w:r>
          </w:p>
        </w:tc>
        <w:tc>
          <w:tcPr>
            <w:tcW w:w="977" w:type="dxa"/>
            <w:gridSpan w:val="2"/>
            <w:tcBorders>
              <w:top w:val="single" w:sz="4" w:space="0" w:color="auto"/>
              <w:left w:val="nil"/>
              <w:bottom w:val="single" w:sz="4" w:space="0" w:color="auto"/>
              <w:right w:val="single" w:sz="4" w:space="0" w:color="auto"/>
            </w:tcBorders>
            <w:shd w:val="clear" w:color="auto" w:fill="auto"/>
            <w:vAlign w:val="center"/>
            <w:hideMark/>
          </w:tcPr>
          <w:p w14:paraId="3D0DF423" w14:textId="3B94DCB7"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0,74</w:t>
            </w:r>
          </w:p>
        </w:tc>
        <w:tc>
          <w:tcPr>
            <w:tcW w:w="1092" w:type="dxa"/>
            <w:gridSpan w:val="4"/>
            <w:tcBorders>
              <w:top w:val="single" w:sz="4" w:space="0" w:color="auto"/>
              <w:left w:val="nil"/>
              <w:bottom w:val="single" w:sz="4" w:space="0" w:color="auto"/>
              <w:right w:val="single" w:sz="4" w:space="0" w:color="auto"/>
            </w:tcBorders>
            <w:shd w:val="clear" w:color="auto" w:fill="auto"/>
            <w:vAlign w:val="center"/>
            <w:hideMark/>
          </w:tcPr>
          <w:p w14:paraId="5B5BC3E5" w14:textId="42158BDF"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0,74</w:t>
            </w:r>
          </w:p>
        </w:tc>
        <w:tc>
          <w:tcPr>
            <w:tcW w:w="951" w:type="dxa"/>
            <w:gridSpan w:val="3"/>
            <w:tcBorders>
              <w:top w:val="single" w:sz="4" w:space="0" w:color="auto"/>
              <w:left w:val="nil"/>
              <w:bottom w:val="single" w:sz="4" w:space="0" w:color="auto"/>
              <w:right w:val="single" w:sz="4" w:space="0" w:color="auto"/>
            </w:tcBorders>
            <w:shd w:val="clear" w:color="auto" w:fill="auto"/>
            <w:vAlign w:val="center"/>
            <w:hideMark/>
          </w:tcPr>
          <w:p w14:paraId="6A771895" w14:textId="57FF3AFB"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0,74</w:t>
            </w:r>
          </w:p>
        </w:tc>
        <w:tc>
          <w:tcPr>
            <w:tcW w:w="822" w:type="dxa"/>
            <w:gridSpan w:val="2"/>
            <w:tcBorders>
              <w:top w:val="single" w:sz="4" w:space="0" w:color="auto"/>
              <w:left w:val="nil"/>
              <w:bottom w:val="single" w:sz="4" w:space="0" w:color="auto"/>
              <w:right w:val="single" w:sz="4" w:space="0" w:color="auto"/>
            </w:tcBorders>
            <w:shd w:val="clear" w:color="auto" w:fill="auto"/>
            <w:vAlign w:val="center"/>
            <w:hideMark/>
          </w:tcPr>
          <w:p w14:paraId="75F6F7A6" w14:textId="44AB23B5"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0,74</w:t>
            </w:r>
          </w:p>
        </w:tc>
        <w:tc>
          <w:tcPr>
            <w:tcW w:w="937" w:type="dxa"/>
            <w:gridSpan w:val="3"/>
            <w:tcBorders>
              <w:top w:val="single" w:sz="4" w:space="0" w:color="auto"/>
              <w:left w:val="nil"/>
              <w:bottom w:val="single" w:sz="4" w:space="0" w:color="auto"/>
              <w:right w:val="single" w:sz="4" w:space="0" w:color="auto"/>
            </w:tcBorders>
            <w:shd w:val="clear" w:color="auto" w:fill="auto"/>
            <w:vAlign w:val="center"/>
            <w:hideMark/>
          </w:tcPr>
          <w:p w14:paraId="1E878E3F" w14:textId="4602DDD7"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0,74</w:t>
            </w:r>
          </w:p>
        </w:tc>
        <w:tc>
          <w:tcPr>
            <w:tcW w:w="968" w:type="dxa"/>
            <w:gridSpan w:val="3"/>
            <w:tcBorders>
              <w:top w:val="single" w:sz="4" w:space="0" w:color="auto"/>
              <w:left w:val="nil"/>
              <w:bottom w:val="single" w:sz="4" w:space="0" w:color="auto"/>
              <w:right w:val="single" w:sz="4" w:space="0" w:color="auto"/>
            </w:tcBorders>
            <w:shd w:val="clear" w:color="auto" w:fill="auto"/>
            <w:vAlign w:val="center"/>
          </w:tcPr>
          <w:p w14:paraId="17F5DD79" w14:textId="25BDADB9"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0,74</w:t>
            </w:r>
          </w:p>
        </w:tc>
        <w:tc>
          <w:tcPr>
            <w:tcW w:w="964" w:type="dxa"/>
            <w:gridSpan w:val="5"/>
            <w:tcBorders>
              <w:top w:val="single" w:sz="4" w:space="0" w:color="auto"/>
              <w:left w:val="nil"/>
              <w:bottom w:val="single" w:sz="4" w:space="0" w:color="auto"/>
              <w:right w:val="single" w:sz="4" w:space="0" w:color="auto"/>
            </w:tcBorders>
            <w:shd w:val="clear" w:color="auto" w:fill="auto"/>
            <w:vAlign w:val="center"/>
          </w:tcPr>
          <w:p w14:paraId="6B6BEFD8" w14:textId="396F7A9F"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0,74</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8D2F0" w14:textId="5519847A"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0,74</w:t>
            </w:r>
          </w:p>
        </w:tc>
      </w:tr>
    </w:tbl>
    <w:p w14:paraId="1C444D84" w14:textId="77777777" w:rsidR="009D1CA4" w:rsidRDefault="009D1CA4" w:rsidP="00346B40">
      <w:pPr>
        <w:jc w:val="center"/>
      </w:pPr>
    </w:p>
    <w:tbl>
      <w:tblPr>
        <w:tblW w:w="5001" w:type="pct"/>
        <w:tblInd w:w="-5" w:type="dxa"/>
        <w:tblLook w:val="04A0" w:firstRow="1" w:lastRow="0" w:firstColumn="1" w:lastColumn="0" w:noHBand="0" w:noVBand="1"/>
      </w:tblPr>
      <w:tblGrid>
        <w:gridCol w:w="4835"/>
        <w:gridCol w:w="966"/>
        <w:gridCol w:w="694"/>
        <w:gridCol w:w="965"/>
        <w:gridCol w:w="969"/>
        <w:gridCol w:w="965"/>
        <w:gridCol w:w="965"/>
        <w:gridCol w:w="831"/>
        <w:gridCol w:w="965"/>
        <w:gridCol w:w="969"/>
        <w:gridCol w:w="965"/>
        <w:gridCol w:w="952"/>
        <w:gridCol w:w="1064"/>
        <w:gridCol w:w="926"/>
        <w:gridCol w:w="801"/>
        <w:gridCol w:w="913"/>
        <w:gridCol w:w="943"/>
        <w:gridCol w:w="939"/>
        <w:gridCol w:w="913"/>
      </w:tblGrid>
      <w:tr w:rsidR="009D1CA4" w:rsidRPr="00CC11EF" w14:paraId="2107C297" w14:textId="77777777" w:rsidTr="00D06A77">
        <w:trPr>
          <w:trHeight w:val="227"/>
        </w:trPr>
        <w:tc>
          <w:tcPr>
            <w:tcW w:w="1122" w:type="pct"/>
            <w:tcBorders>
              <w:top w:val="single" w:sz="4" w:space="0" w:color="auto"/>
              <w:left w:val="single" w:sz="4" w:space="0" w:color="auto"/>
              <w:bottom w:val="single" w:sz="4" w:space="0" w:color="auto"/>
              <w:right w:val="single" w:sz="4" w:space="0" w:color="auto"/>
            </w:tcBorders>
            <w:shd w:val="clear" w:color="auto" w:fill="auto"/>
            <w:vAlign w:val="center"/>
          </w:tcPr>
          <w:p w14:paraId="5A0FD37A" w14:textId="30D25010" w:rsidR="009D1CA4" w:rsidRPr="00276DDC" w:rsidRDefault="009D1CA4" w:rsidP="00346B40">
            <w:pPr>
              <w:jc w:val="center"/>
              <w:rPr>
                <w:rFonts w:ascii="Times New Roman" w:hAnsi="Times New Roman"/>
                <w:color w:val="000000"/>
                <w:sz w:val="20"/>
              </w:rPr>
            </w:pPr>
            <w:r w:rsidRPr="00276DDC">
              <w:rPr>
                <w:rFonts w:ascii="Times New Roman" w:hAnsi="Times New Roman"/>
                <w:b/>
                <w:bCs/>
                <w:color w:val="000000"/>
                <w:sz w:val="20"/>
              </w:rPr>
              <w:lastRenderedPageBreak/>
              <w:t>Показатель</w:t>
            </w:r>
          </w:p>
        </w:tc>
        <w:tc>
          <w:tcPr>
            <w:tcW w:w="224" w:type="pct"/>
            <w:tcBorders>
              <w:top w:val="single" w:sz="4" w:space="0" w:color="auto"/>
              <w:left w:val="nil"/>
              <w:bottom w:val="single" w:sz="4" w:space="0" w:color="auto"/>
              <w:right w:val="single" w:sz="4" w:space="0" w:color="auto"/>
            </w:tcBorders>
            <w:shd w:val="clear" w:color="auto" w:fill="auto"/>
            <w:vAlign w:val="center"/>
          </w:tcPr>
          <w:p w14:paraId="2C30E423" w14:textId="0F56332F" w:rsidR="009D1CA4" w:rsidRPr="00276DDC" w:rsidRDefault="009D1CA4" w:rsidP="00346B40">
            <w:pPr>
              <w:jc w:val="center"/>
              <w:rPr>
                <w:rFonts w:ascii="Times New Roman" w:hAnsi="Times New Roman"/>
                <w:color w:val="000000"/>
                <w:sz w:val="20"/>
              </w:rPr>
            </w:pPr>
            <w:r w:rsidRPr="00276DDC">
              <w:rPr>
                <w:rFonts w:ascii="Times New Roman" w:hAnsi="Times New Roman"/>
                <w:b/>
                <w:bCs/>
                <w:color w:val="000000"/>
                <w:sz w:val="20"/>
              </w:rPr>
              <w:t>Ед. изм.</w:t>
            </w:r>
          </w:p>
        </w:tc>
        <w:tc>
          <w:tcPr>
            <w:tcW w:w="161" w:type="pct"/>
            <w:tcBorders>
              <w:top w:val="single" w:sz="4" w:space="0" w:color="auto"/>
              <w:left w:val="nil"/>
              <w:bottom w:val="single" w:sz="4" w:space="0" w:color="auto"/>
              <w:right w:val="single" w:sz="4" w:space="0" w:color="auto"/>
            </w:tcBorders>
            <w:shd w:val="clear" w:color="auto" w:fill="auto"/>
            <w:vAlign w:val="center"/>
          </w:tcPr>
          <w:p w14:paraId="6AACCD02" w14:textId="78F63C7B" w:rsidR="009D1CA4" w:rsidRPr="00276DDC" w:rsidRDefault="009D1CA4" w:rsidP="00346B40">
            <w:pPr>
              <w:jc w:val="center"/>
              <w:rPr>
                <w:rFonts w:ascii="Times New Roman" w:hAnsi="Times New Roman"/>
                <w:color w:val="000000"/>
                <w:sz w:val="20"/>
              </w:rPr>
            </w:pPr>
            <w:r w:rsidRPr="00276DDC">
              <w:rPr>
                <w:rFonts w:ascii="Times New Roman" w:hAnsi="Times New Roman"/>
                <w:b/>
                <w:bCs/>
                <w:color w:val="000000"/>
                <w:sz w:val="20"/>
              </w:rPr>
              <w:t>2024</w:t>
            </w:r>
          </w:p>
        </w:tc>
        <w:tc>
          <w:tcPr>
            <w:tcW w:w="224" w:type="pct"/>
            <w:tcBorders>
              <w:top w:val="single" w:sz="4" w:space="0" w:color="auto"/>
              <w:left w:val="nil"/>
              <w:bottom w:val="single" w:sz="4" w:space="0" w:color="auto"/>
              <w:right w:val="single" w:sz="4" w:space="0" w:color="auto"/>
            </w:tcBorders>
            <w:shd w:val="clear" w:color="auto" w:fill="auto"/>
            <w:vAlign w:val="center"/>
          </w:tcPr>
          <w:p w14:paraId="0241ABB5" w14:textId="197B338C" w:rsidR="009D1CA4" w:rsidRPr="00276DDC" w:rsidRDefault="009D1CA4" w:rsidP="00346B40">
            <w:pPr>
              <w:jc w:val="center"/>
              <w:rPr>
                <w:rFonts w:ascii="Times New Roman" w:hAnsi="Times New Roman"/>
                <w:color w:val="000000"/>
                <w:sz w:val="20"/>
              </w:rPr>
            </w:pPr>
            <w:r w:rsidRPr="00276DDC">
              <w:rPr>
                <w:rFonts w:ascii="Times New Roman" w:hAnsi="Times New Roman"/>
                <w:b/>
                <w:bCs/>
                <w:color w:val="000000"/>
                <w:sz w:val="20"/>
              </w:rPr>
              <w:t>2025</w:t>
            </w:r>
          </w:p>
        </w:tc>
        <w:tc>
          <w:tcPr>
            <w:tcW w:w="225" w:type="pct"/>
            <w:tcBorders>
              <w:top w:val="single" w:sz="4" w:space="0" w:color="auto"/>
              <w:left w:val="nil"/>
              <w:bottom w:val="single" w:sz="4" w:space="0" w:color="auto"/>
              <w:right w:val="single" w:sz="4" w:space="0" w:color="auto"/>
            </w:tcBorders>
            <w:shd w:val="clear" w:color="auto" w:fill="auto"/>
            <w:vAlign w:val="center"/>
          </w:tcPr>
          <w:p w14:paraId="2C64FA66" w14:textId="267534E3" w:rsidR="009D1CA4" w:rsidRPr="00276DDC" w:rsidRDefault="009D1CA4" w:rsidP="00346B40">
            <w:pPr>
              <w:jc w:val="center"/>
              <w:rPr>
                <w:rFonts w:ascii="Times New Roman" w:hAnsi="Times New Roman"/>
                <w:color w:val="000000"/>
                <w:sz w:val="20"/>
              </w:rPr>
            </w:pPr>
            <w:r w:rsidRPr="00276DDC">
              <w:rPr>
                <w:rFonts w:ascii="Times New Roman" w:hAnsi="Times New Roman"/>
                <w:b/>
                <w:bCs/>
                <w:color w:val="000000"/>
                <w:sz w:val="20"/>
              </w:rPr>
              <w:t>2026</w:t>
            </w:r>
          </w:p>
        </w:tc>
        <w:tc>
          <w:tcPr>
            <w:tcW w:w="224" w:type="pct"/>
            <w:tcBorders>
              <w:top w:val="single" w:sz="4" w:space="0" w:color="auto"/>
              <w:left w:val="nil"/>
              <w:bottom w:val="single" w:sz="4" w:space="0" w:color="auto"/>
              <w:right w:val="single" w:sz="4" w:space="0" w:color="auto"/>
            </w:tcBorders>
            <w:shd w:val="clear" w:color="auto" w:fill="auto"/>
            <w:vAlign w:val="center"/>
          </w:tcPr>
          <w:p w14:paraId="38E6E503" w14:textId="797AB6B0" w:rsidR="009D1CA4" w:rsidRPr="00276DDC" w:rsidRDefault="009D1CA4" w:rsidP="00346B40">
            <w:pPr>
              <w:jc w:val="center"/>
              <w:rPr>
                <w:rFonts w:ascii="Times New Roman" w:hAnsi="Times New Roman"/>
                <w:color w:val="000000"/>
                <w:sz w:val="20"/>
              </w:rPr>
            </w:pPr>
            <w:r w:rsidRPr="00276DDC">
              <w:rPr>
                <w:rFonts w:ascii="Times New Roman" w:hAnsi="Times New Roman"/>
                <w:b/>
                <w:bCs/>
                <w:color w:val="000000"/>
                <w:sz w:val="20"/>
              </w:rPr>
              <w:t>2027</w:t>
            </w:r>
          </w:p>
        </w:tc>
        <w:tc>
          <w:tcPr>
            <w:tcW w:w="224" w:type="pct"/>
            <w:tcBorders>
              <w:top w:val="single" w:sz="4" w:space="0" w:color="auto"/>
              <w:left w:val="nil"/>
              <w:bottom w:val="single" w:sz="4" w:space="0" w:color="auto"/>
              <w:right w:val="single" w:sz="4" w:space="0" w:color="auto"/>
            </w:tcBorders>
            <w:shd w:val="clear" w:color="auto" w:fill="auto"/>
            <w:vAlign w:val="center"/>
          </w:tcPr>
          <w:p w14:paraId="0CEC7949" w14:textId="73BF700D" w:rsidR="009D1CA4" w:rsidRPr="00276DDC" w:rsidRDefault="009D1CA4" w:rsidP="00346B40">
            <w:pPr>
              <w:jc w:val="center"/>
              <w:rPr>
                <w:rFonts w:ascii="Times New Roman" w:hAnsi="Times New Roman"/>
                <w:color w:val="000000"/>
                <w:sz w:val="20"/>
              </w:rPr>
            </w:pPr>
            <w:r w:rsidRPr="00276DDC">
              <w:rPr>
                <w:rFonts w:ascii="Times New Roman" w:hAnsi="Times New Roman"/>
                <w:b/>
                <w:bCs/>
                <w:color w:val="000000"/>
                <w:sz w:val="20"/>
              </w:rPr>
              <w:t>2028</w:t>
            </w:r>
          </w:p>
        </w:tc>
        <w:tc>
          <w:tcPr>
            <w:tcW w:w="193" w:type="pct"/>
            <w:tcBorders>
              <w:top w:val="single" w:sz="4" w:space="0" w:color="auto"/>
              <w:left w:val="nil"/>
              <w:bottom w:val="single" w:sz="4" w:space="0" w:color="auto"/>
              <w:right w:val="single" w:sz="4" w:space="0" w:color="auto"/>
            </w:tcBorders>
            <w:shd w:val="clear" w:color="auto" w:fill="auto"/>
            <w:vAlign w:val="center"/>
          </w:tcPr>
          <w:p w14:paraId="66F5AD26" w14:textId="123A9524" w:rsidR="009D1CA4" w:rsidRPr="00276DDC" w:rsidRDefault="009D1CA4" w:rsidP="00346B40">
            <w:pPr>
              <w:jc w:val="center"/>
              <w:rPr>
                <w:rFonts w:ascii="Times New Roman" w:hAnsi="Times New Roman"/>
                <w:color w:val="000000"/>
                <w:sz w:val="20"/>
              </w:rPr>
            </w:pPr>
            <w:r w:rsidRPr="00276DDC">
              <w:rPr>
                <w:rFonts w:ascii="Times New Roman" w:hAnsi="Times New Roman"/>
                <w:b/>
                <w:bCs/>
                <w:color w:val="000000"/>
                <w:sz w:val="20"/>
              </w:rPr>
              <w:t>2029</w:t>
            </w:r>
          </w:p>
        </w:tc>
        <w:tc>
          <w:tcPr>
            <w:tcW w:w="224" w:type="pct"/>
            <w:tcBorders>
              <w:top w:val="single" w:sz="4" w:space="0" w:color="auto"/>
              <w:left w:val="nil"/>
              <w:bottom w:val="single" w:sz="4" w:space="0" w:color="auto"/>
              <w:right w:val="single" w:sz="4" w:space="0" w:color="auto"/>
            </w:tcBorders>
            <w:shd w:val="clear" w:color="auto" w:fill="auto"/>
            <w:vAlign w:val="center"/>
          </w:tcPr>
          <w:p w14:paraId="7A007D84" w14:textId="6C7847A3" w:rsidR="009D1CA4" w:rsidRPr="00276DDC" w:rsidRDefault="009D1CA4" w:rsidP="00346B40">
            <w:pPr>
              <w:jc w:val="center"/>
              <w:rPr>
                <w:rFonts w:ascii="Times New Roman" w:hAnsi="Times New Roman"/>
                <w:color w:val="000000"/>
                <w:sz w:val="20"/>
              </w:rPr>
            </w:pPr>
            <w:r w:rsidRPr="00276DDC">
              <w:rPr>
                <w:rFonts w:ascii="Times New Roman" w:hAnsi="Times New Roman"/>
                <w:b/>
                <w:bCs/>
                <w:color w:val="000000"/>
                <w:sz w:val="20"/>
              </w:rPr>
              <w:t>2030</w:t>
            </w:r>
          </w:p>
        </w:tc>
        <w:tc>
          <w:tcPr>
            <w:tcW w:w="225" w:type="pct"/>
            <w:tcBorders>
              <w:top w:val="single" w:sz="4" w:space="0" w:color="auto"/>
              <w:left w:val="nil"/>
              <w:bottom w:val="single" w:sz="4" w:space="0" w:color="auto"/>
              <w:right w:val="single" w:sz="4" w:space="0" w:color="auto"/>
            </w:tcBorders>
            <w:shd w:val="clear" w:color="auto" w:fill="auto"/>
            <w:vAlign w:val="center"/>
          </w:tcPr>
          <w:p w14:paraId="7FDC34AC" w14:textId="5D6135F1" w:rsidR="009D1CA4" w:rsidRPr="00276DDC" w:rsidRDefault="009D1CA4" w:rsidP="00346B40">
            <w:pPr>
              <w:jc w:val="center"/>
              <w:rPr>
                <w:rFonts w:ascii="Times New Roman" w:hAnsi="Times New Roman"/>
                <w:color w:val="000000"/>
                <w:sz w:val="20"/>
              </w:rPr>
            </w:pPr>
            <w:r w:rsidRPr="00276DDC">
              <w:rPr>
                <w:rFonts w:ascii="Times New Roman" w:hAnsi="Times New Roman"/>
                <w:b/>
                <w:bCs/>
                <w:color w:val="000000"/>
                <w:sz w:val="20"/>
              </w:rPr>
              <w:t>2031</w:t>
            </w:r>
          </w:p>
        </w:tc>
        <w:tc>
          <w:tcPr>
            <w:tcW w:w="224" w:type="pct"/>
            <w:tcBorders>
              <w:top w:val="single" w:sz="4" w:space="0" w:color="auto"/>
              <w:left w:val="nil"/>
              <w:bottom w:val="single" w:sz="4" w:space="0" w:color="auto"/>
              <w:right w:val="single" w:sz="4" w:space="0" w:color="auto"/>
            </w:tcBorders>
            <w:shd w:val="clear" w:color="auto" w:fill="auto"/>
            <w:vAlign w:val="center"/>
          </w:tcPr>
          <w:p w14:paraId="3DDDB746" w14:textId="755F56F5" w:rsidR="009D1CA4" w:rsidRPr="00276DDC" w:rsidRDefault="009D1CA4" w:rsidP="00346B40">
            <w:pPr>
              <w:jc w:val="center"/>
              <w:rPr>
                <w:rFonts w:ascii="Times New Roman" w:hAnsi="Times New Roman"/>
                <w:color w:val="000000"/>
                <w:sz w:val="20"/>
              </w:rPr>
            </w:pPr>
            <w:r w:rsidRPr="00276DDC">
              <w:rPr>
                <w:rFonts w:ascii="Times New Roman" w:hAnsi="Times New Roman"/>
                <w:b/>
                <w:bCs/>
                <w:color w:val="000000"/>
                <w:sz w:val="20"/>
              </w:rPr>
              <w:t>2032</w:t>
            </w:r>
          </w:p>
        </w:tc>
        <w:tc>
          <w:tcPr>
            <w:tcW w:w="221" w:type="pct"/>
            <w:tcBorders>
              <w:top w:val="single" w:sz="4" w:space="0" w:color="auto"/>
              <w:left w:val="nil"/>
              <w:bottom w:val="single" w:sz="4" w:space="0" w:color="auto"/>
              <w:right w:val="single" w:sz="4" w:space="0" w:color="auto"/>
            </w:tcBorders>
            <w:shd w:val="clear" w:color="auto" w:fill="auto"/>
            <w:vAlign w:val="center"/>
          </w:tcPr>
          <w:p w14:paraId="7DCCDDF4" w14:textId="6597F13C" w:rsidR="009D1CA4" w:rsidRPr="00276DDC" w:rsidRDefault="009D1CA4" w:rsidP="00346B40">
            <w:pPr>
              <w:jc w:val="center"/>
              <w:rPr>
                <w:rFonts w:ascii="Times New Roman" w:hAnsi="Times New Roman"/>
                <w:color w:val="000000"/>
                <w:sz w:val="20"/>
              </w:rPr>
            </w:pPr>
            <w:r w:rsidRPr="00276DDC">
              <w:rPr>
                <w:rFonts w:ascii="Times New Roman" w:hAnsi="Times New Roman"/>
                <w:b/>
                <w:bCs/>
                <w:color w:val="000000"/>
                <w:sz w:val="20"/>
              </w:rPr>
              <w:t>2033</w:t>
            </w:r>
          </w:p>
        </w:tc>
        <w:tc>
          <w:tcPr>
            <w:tcW w:w="247" w:type="pct"/>
            <w:tcBorders>
              <w:top w:val="single" w:sz="4" w:space="0" w:color="auto"/>
              <w:left w:val="nil"/>
              <w:bottom w:val="single" w:sz="4" w:space="0" w:color="auto"/>
              <w:right w:val="single" w:sz="4" w:space="0" w:color="auto"/>
            </w:tcBorders>
            <w:shd w:val="clear" w:color="auto" w:fill="auto"/>
            <w:vAlign w:val="center"/>
          </w:tcPr>
          <w:p w14:paraId="376BDE90" w14:textId="110E6AEF" w:rsidR="009D1CA4" w:rsidRPr="00276DDC" w:rsidRDefault="009D1CA4" w:rsidP="00346B40">
            <w:pPr>
              <w:jc w:val="center"/>
              <w:rPr>
                <w:rFonts w:ascii="Times New Roman" w:hAnsi="Times New Roman"/>
                <w:color w:val="000000"/>
                <w:sz w:val="20"/>
              </w:rPr>
            </w:pPr>
            <w:r w:rsidRPr="00276DDC">
              <w:rPr>
                <w:rFonts w:ascii="Times New Roman" w:hAnsi="Times New Roman"/>
                <w:b/>
                <w:bCs/>
                <w:color w:val="000000"/>
                <w:sz w:val="20"/>
              </w:rPr>
              <w:t>2034</w:t>
            </w:r>
          </w:p>
        </w:tc>
        <w:tc>
          <w:tcPr>
            <w:tcW w:w="215" w:type="pct"/>
            <w:tcBorders>
              <w:top w:val="single" w:sz="4" w:space="0" w:color="auto"/>
              <w:left w:val="nil"/>
              <w:bottom w:val="single" w:sz="4" w:space="0" w:color="auto"/>
              <w:right w:val="single" w:sz="4" w:space="0" w:color="auto"/>
            </w:tcBorders>
            <w:shd w:val="clear" w:color="auto" w:fill="auto"/>
            <w:vAlign w:val="center"/>
          </w:tcPr>
          <w:p w14:paraId="40461D25" w14:textId="71290805" w:rsidR="009D1CA4" w:rsidRPr="00276DDC" w:rsidRDefault="009D1CA4" w:rsidP="00346B40">
            <w:pPr>
              <w:jc w:val="center"/>
              <w:rPr>
                <w:rFonts w:ascii="Times New Roman" w:hAnsi="Times New Roman"/>
                <w:color w:val="000000"/>
                <w:sz w:val="20"/>
              </w:rPr>
            </w:pPr>
            <w:r w:rsidRPr="00276DDC">
              <w:rPr>
                <w:rFonts w:ascii="Times New Roman" w:hAnsi="Times New Roman"/>
                <w:b/>
                <w:bCs/>
                <w:color w:val="000000"/>
                <w:sz w:val="20"/>
              </w:rPr>
              <w:t>2035</w:t>
            </w:r>
          </w:p>
        </w:tc>
        <w:tc>
          <w:tcPr>
            <w:tcW w:w="186" w:type="pct"/>
            <w:tcBorders>
              <w:top w:val="single" w:sz="4" w:space="0" w:color="auto"/>
              <w:left w:val="nil"/>
              <w:bottom w:val="single" w:sz="4" w:space="0" w:color="auto"/>
              <w:right w:val="single" w:sz="4" w:space="0" w:color="auto"/>
            </w:tcBorders>
            <w:shd w:val="clear" w:color="auto" w:fill="auto"/>
            <w:vAlign w:val="center"/>
          </w:tcPr>
          <w:p w14:paraId="5CD8DE52" w14:textId="4E25A6AB" w:rsidR="009D1CA4" w:rsidRPr="00276DDC" w:rsidRDefault="009D1CA4" w:rsidP="00346B40">
            <w:pPr>
              <w:jc w:val="center"/>
              <w:rPr>
                <w:rFonts w:ascii="Times New Roman" w:hAnsi="Times New Roman"/>
                <w:color w:val="000000"/>
                <w:sz w:val="20"/>
              </w:rPr>
            </w:pPr>
            <w:r w:rsidRPr="00276DDC">
              <w:rPr>
                <w:rFonts w:ascii="Times New Roman" w:hAnsi="Times New Roman"/>
                <w:b/>
                <w:bCs/>
                <w:color w:val="000000"/>
                <w:sz w:val="20"/>
              </w:rPr>
              <w:t>2036</w:t>
            </w:r>
          </w:p>
        </w:tc>
        <w:tc>
          <w:tcPr>
            <w:tcW w:w="212" w:type="pct"/>
            <w:tcBorders>
              <w:top w:val="single" w:sz="4" w:space="0" w:color="auto"/>
              <w:left w:val="nil"/>
              <w:bottom w:val="single" w:sz="4" w:space="0" w:color="auto"/>
              <w:right w:val="single" w:sz="4" w:space="0" w:color="auto"/>
            </w:tcBorders>
            <w:shd w:val="clear" w:color="auto" w:fill="auto"/>
            <w:vAlign w:val="center"/>
          </w:tcPr>
          <w:p w14:paraId="06D5CD61" w14:textId="1577DBE5" w:rsidR="009D1CA4" w:rsidRPr="00276DDC" w:rsidRDefault="009D1CA4" w:rsidP="00346B40">
            <w:pPr>
              <w:jc w:val="center"/>
              <w:rPr>
                <w:rFonts w:ascii="Times New Roman" w:hAnsi="Times New Roman"/>
                <w:color w:val="000000"/>
                <w:sz w:val="20"/>
              </w:rPr>
            </w:pPr>
            <w:r w:rsidRPr="00276DDC">
              <w:rPr>
                <w:rFonts w:ascii="Times New Roman" w:hAnsi="Times New Roman"/>
                <w:b/>
                <w:bCs/>
                <w:color w:val="000000"/>
                <w:sz w:val="20"/>
              </w:rPr>
              <w:t>2037</w:t>
            </w:r>
          </w:p>
        </w:tc>
        <w:tc>
          <w:tcPr>
            <w:tcW w:w="219" w:type="pct"/>
            <w:tcBorders>
              <w:top w:val="single" w:sz="4" w:space="0" w:color="auto"/>
              <w:left w:val="nil"/>
              <w:bottom w:val="single" w:sz="4" w:space="0" w:color="auto"/>
              <w:right w:val="single" w:sz="4" w:space="0" w:color="auto"/>
            </w:tcBorders>
            <w:shd w:val="clear" w:color="auto" w:fill="auto"/>
            <w:vAlign w:val="center"/>
          </w:tcPr>
          <w:p w14:paraId="5334B0B1" w14:textId="323B97A4" w:rsidR="009D1CA4" w:rsidRPr="00276DDC" w:rsidRDefault="009D1CA4" w:rsidP="00346B40">
            <w:pPr>
              <w:jc w:val="center"/>
              <w:rPr>
                <w:rFonts w:ascii="Times New Roman" w:hAnsi="Times New Roman"/>
                <w:color w:val="000000"/>
                <w:sz w:val="20"/>
              </w:rPr>
            </w:pPr>
            <w:r w:rsidRPr="00276DDC">
              <w:rPr>
                <w:rFonts w:ascii="Times New Roman" w:hAnsi="Times New Roman"/>
                <w:b/>
                <w:bCs/>
                <w:color w:val="000000"/>
                <w:sz w:val="20"/>
              </w:rPr>
              <w:t>2038</w:t>
            </w:r>
          </w:p>
        </w:tc>
        <w:tc>
          <w:tcPr>
            <w:tcW w:w="218" w:type="pct"/>
            <w:tcBorders>
              <w:top w:val="single" w:sz="4" w:space="0" w:color="auto"/>
              <w:left w:val="nil"/>
              <w:bottom w:val="single" w:sz="4" w:space="0" w:color="auto"/>
              <w:right w:val="single" w:sz="4" w:space="0" w:color="auto"/>
            </w:tcBorders>
            <w:shd w:val="clear" w:color="auto" w:fill="auto"/>
            <w:vAlign w:val="center"/>
          </w:tcPr>
          <w:p w14:paraId="276B67D2" w14:textId="333531F1" w:rsidR="009D1CA4" w:rsidRPr="00276DDC" w:rsidRDefault="009D1CA4" w:rsidP="00346B40">
            <w:pPr>
              <w:jc w:val="center"/>
              <w:rPr>
                <w:rFonts w:ascii="Times New Roman" w:hAnsi="Times New Roman"/>
                <w:color w:val="000000"/>
                <w:sz w:val="20"/>
              </w:rPr>
            </w:pPr>
            <w:r w:rsidRPr="00276DDC">
              <w:rPr>
                <w:rFonts w:ascii="Times New Roman" w:hAnsi="Times New Roman"/>
                <w:b/>
                <w:bCs/>
                <w:color w:val="000000"/>
                <w:sz w:val="20"/>
              </w:rPr>
              <w:t>2039</w:t>
            </w:r>
          </w:p>
        </w:tc>
        <w:tc>
          <w:tcPr>
            <w:tcW w:w="212" w:type="pct"/>
            <w:tcBorders>
              <w:top w:val="single" w:sz="4" w:space="0" w:color="auto"/>
              <w:left w:val="single" w:sz="4" w:space="0" w:color="auto"/>
              <w:bottom w:val="single" w:sz="4" w:space="0" w:color="auto"/>
              <w:right w:val="single" w:sz="4" w:space="0" w:color="auto"/>
            </w:tcBorders>
            <w:shd w:val="clear" w:color="auto" w:fill="auto"/>
            <w:vAlign w:val="center"/>
          </w:tcPr>
          <w:p w14:paraId="5E7A9DE2" w14:textId="1AC9A958" w:rsidR="009D1CA4" w:rsidRPr="00276DDC" w:rsidRDefault="009D1CA4" w:rsidP="00346B40">
            <w:pPr>
              <w:jc w:val="center"/>
              <w:rPr>
                <w:rFonts w:ascii="Times New Roman" w:hAnsi="Times New Roman"/>
                <w:color w:val="000000"/>
                <w:sz w:val="20"/>
              </w:rPr>
            </w:pPr>
            <w:r w:rsidRPr="00276DDC">
              <w:rPr>
                <w:rFonts w:ascii="Times New Roman" w:hAnsi="Times New Roman"/>
                <w:b/>
                <w:bCs/>
                <w:color w:val="000000"/>
                <w:sz w:val="20"/>
              </w:rPr>
              <w:t>2040</w:t>
            </w:r>
          </w:p>
        </w:tc>
      </w:tr>
      <w:tr w:rsidR="005A199E" w:rsidRPr="00CC11EF" w14:paraId="1401F98B" w14:textId="77777777" w:rsidTr="00D06A77">
        <w:trPr>
          <w:trHeight w:val="227"/>
        </w:trPr>
        <w:tc>
          <w:tcPr>
            <w:tcW w:w="11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403508" w14:textId="1CD32405"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Присоединенная договорная нагрузка в паре</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6F3F49EC" w14:textId="77777777"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Гкал/ч</w:t>
            </w:r>
          </w:p>
        </w:tc>
        <w:tc>
          <w:tcPr>
            <w:tcW w:w="161" w:type="pct"/>
            <w:tcBorders>
              <w:top w:val="single" w:sz="4" w:space="0" w:color="auto"/>
              <w:left w:val="nil"/>
              <w:bottom w:val="single" w:sz="4" w:space="0" w:color="auto"/>
              <w:right w:val="single" w:sz="4" w:space="0" w:color="auto"/>
            </w:tcBorders>
            <w:shd w:val="clear" w:color="auto" w:fill="auto"/>
            <w:vAlign w:val="center"/>
            <w:hideMark/>
          </w:tcPr>
          <w:p w14:paraId="6A03D0A7" w14:textId="77777777"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0,00</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2F68827E" w14:textId="77777777"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0,00</w:t>
            </w:r>
          </w:p>
        </w:tc>
        <w:tc>
          <w:tcPr>
            <w:tcW w:w="225" w:type="pct"/>
            <w:tcBorders>
              <w:top w:val="single" w:sz="4" w:space="0" w:color="auto"/>
              <w:left w:val="nil"/>
              <w:bottom w:val="single" w:sz="4" w:space="0" w:color="auto"/>
              <w:right w:val="single" w:sz="4" w:space="0" w:color="auto"/>
            </w:tcBorders>
            <w:shd w:val="clear" w:color="auto" w:fill="auto"/>
            <w:vAlign w:val="center"/>
            <w:hideMark/>
          </w:tcPr>
          <w:p w14:paraId="5762DDDC" w14:textId="77777777"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0,00</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06E622B5" w14:textId="77777777"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0,00</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45CE2ECE" w14:textId="77777777"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0,00</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11E65F65" w14:textId="77777777"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0,00</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4DE64EE7" w14:textId="77777777"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0,00</w:t>
            </w:r>
          </w:p>
        </w:tc>
        <w:tc>
          <w:tcPr>
            <w:tcW w:w="225" w:type="pct"/>
            <w:tcBorders>
              <w:top w:val="single" w:sz="4" w:space="0" w:color="auto"/>
              <w:left w:val="nil"/>
              <w:bottom w:val="single" w:sz="4" w:space="0" w:color="auto"/>
              <w:right w:val="single" w:sz="4" w:space="0" w:color="auto"/>
            </w:tcBorders>
            <w:shd w:val="clear" w:color="auto" w:fill="auto"/>
            <w:vAlign w:val="center"/>
            <w:hideMark/>
          </w:tcPr>
          <w:p w14:paraId="176DCA03" w14:textId="77777777"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0,00</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69EBA39D" w14:textId="77777777"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0,00</w:t>
            </w:r>
          </w:p>
        </w:tc>
        <w:tc>
          <w:tcPr>
            <w:tcW w:w="221" w:type="pct"/>
            <w:tcBorders>
              <w:top w:val="single" w:sz="4" w:space="0" w:color="auto"/>
              <w:left w:val="nil"/>
              <w:bottom w:val="single" w:sz="4" w:space="0" w:color="auto"/>
              <w:right w:val="single" w:sz="4" w:space="0" w:color="auto"/>
            </w:tcBorders>
            <w:shd w:val="clear" w:color="auto" w:fill="auto"/>
            <w:vAlign w:val="center"/>
            <w:hideMark/>
          </w:tcPr>
          <w:p w14:paraId="0FF0A5AA" w14:textId="77777777"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0,00</w:t>
            </w:r>
          </w:p>
        </w:tc>
        <w:tc>
          <w:tcPr>
            <w:tcW w:w="247" w:type="pct"/>
            <w:tcBorders>
              <w:top w:val="single" w:sz="4" w:space="0" w:color="auto"/>
              <w:left w:val="nil"/>
              <w:bottom w:val="single" w:sz="4" w:space="0" w:color="auto"/>
              <w:right w:val="single" w:sz="4" w:space="0" w:color="auto"/>
            </w:tcBorders>
            <w:shd w:val="clear" w:color="auto" w:fill="auto"/>
            <w:vAlign w:val="center"/>
            <w:hideMark/>
          </w:tcPr>
          <w:p w14:paraId="1E102641" w14:textId="77777777"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0,00</w:t>
            </w:r>
          </w:p>
        </w:tc>
        <w:tc>
          <w:tcPr>
            <w:tcW w:w="215" w:type="pct"/>
            <w:tcBorders>
              <w:top w:val="single" w:sz="4" w:space="0" w:color="auto"/>
              <w:left w:val="nil"/>
              <w:bottom w:val="single" w:sz="4" w:space="0" w:color="auto"/>
              <w:right w:val="single" w:sz="4" w:space="0" w:color="auto"/>
            </w:tcBorders>
            <w:shd w:val="clear" w:color="auto" w:fill="auto"/>
            <w:vAlign w:val="center"/>
            <w:hideMark/>
          </w:tcPr>
          <w:p w14:paraId="6C9847A1" w14:textId="77777777"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0,00</w:t>
            </w:r>
          </w:p>
        </w:tc>
        <w:tc>
          <w:tcPr>
            <w:tcW w:w="186" w:type="pct"/>
            <w:tcBorders>
              <w:top w:val="single" w:sz="4" w:space="0" w:color="auto"/>
              <w:left w:val="nil"/>
              <w:bottom w:val="single" w:sz="4" w:space="0" w:color="auto"/>
              <w:right w:val="single" w:sz="4" w:space="0" w:color="auto"/>
            </w:tcBorders>
            <w:shd w:val="clear" w:color="auto" w:fill="auto"/>
            <w:vAlign w:val="center"/>
            <w:hideMark/>
          </w:tcPr>
          <w:p w14:paraId="2900D849" w14:textId="77777777"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0,00</w:t>
            </w:r>
          </w:p>
        </w:tc>
        <w:tc>
          <w:tcPr>
            <w:tcW w:w="212" w:type="pct"/>
            <w:tcBorders>
              <w:top w:val="single" w:sz="4" w:space="0" w:color="auto"/>
              <w:left w:val="nil"/>
              <w:bottom w:val="single" w:sz="4" w:space="0" w:color="auto"/>
              <w:right w:val="single" w:sz="4" w:space="0" w:color="auto"/>
            </w:tcBorders>
            <w:shd w:val="clear" w:color="auto" w:fill="auto"/>
            <w:vAlign w:val="center"/>
            <w:hideMark/>
          </w:tcPr>
          <w:p w14:paraId="20763878" w14:textId="77777777"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0,00</w:t>
            </w:r>
          </w:p>
        </w:tc>
        <w:tc>
          <w:tcPr>
            <w:tcW w:w="219" w:type="pct"/>
            <w:tcBorders>
              <w:top w:val="single" w:sz="4" w:space="0" w:color="auto"/>
              <w:left w:val="nil"/>
              <w:bottom w:val="single" w:sz="4" w:space="0" w:color="auto"/>
              <w:right w:val="single" w:sz="4" w:space="0" w:color="auto"/>
            </w:tcBorders>
            <w:shd w:val="clear" w:color="auto" w:fill="auto"/>
            <w:vAlign w:val="center"/>
          </w:tcPr>
          <w:p w14:paraId="444FA9E3" w14:textId="50B0B31E"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0,00</w:t>
            </w:r>
          </w:p>
        </w:tc>
        <w:tc>
          <w:tcPr>
            <w:tcW w:w="218" w:type="pct"/>
            <w:tcBorders>
              <w:top w:val="single" w:sz="4" w:space="0" w:color="auto"/>
              <w:left w:val="nil"/>
              <w:bottom w:val="single" w:sz="4" w:space="0" w:color="auto"/>
              <w:right w:val="single" w:sz="4" w:space="0" w:color="auto"/>
            </w:tcBorders>
            <w:shd w:val="clear" w:color="auto" w:fill="auto"/>
            <w:vAlign w:val="center"/>
          </w:tcPr>
          <w:p w14:paraId="0C04450C" w14:textId="51848C76"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0,00</w:t>
            </w:r>
          </w:p>
        </w:tc>
        <w:tc>
          <w:tcPr>
            <w:tcW w:w="2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612629" w14:textId="26DD1F3E" w:rsidR="005A199E" w:rsidRPr="00CC11EF" w:rsidRDefault="005A199E" w:rsidP="00346B40">
            <w:pPr>
              <w:jc w:val="center"/>
              <w:rPr>
                <w:rFonts w:ascii="Times New Roman" w:hAnsi="Times New Roman"/>
                <w:color w:val="000000"/>
                <w:sz w:val="20"/>
              </w:rPr>
            </w:pPr>
            <w:r w:rsidRPr="00CC11EF">
              <w:rPr>
                <w:rFonts w:ascii="Times New Roman" w:hAnsi="Times New Roman"/>
                <w:color w:val="000000"/>
                <w:sz w:val="20"/>
              </w:rPr>
              <w:t>0,00</w:t>
            </w:r>
          </w:p>
        </w:tc>
      </w:tr>
      <w:tr w:rsidR="000112FE" w:rsidRPr="00CC11EF" w14:paraId="5F25F385" w14:textId="77777777" w:rsidTr="00D06A77">
        <w:trPr>
          <w:trHeight w:val="227"/>
        </w:trPr>
        <w:tc>
          <w:tcPr>
            <w:tcW w:w="11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CF0CB5" w14:textId="77777777" w:rsidR="000112FE" w:rsidRPr="00CC11EF" w:rsidRDefault="000112FE" w:rsidP="000112FE">
            <w:pPr>
              <w:jc w:val="center"/>
              <w:rPr>
                <w:rFonts w:ascii="Times New Roman" w:hAnsi="Times New Roman"/>
                <w:color w:val="000000"/>
                <w:sz w:val="20"/>
              </w:rPr>
            </w:pPr>
            <w:bookmarkStart w:id="14" w:name="_GoBack" w:colFirst="2" w:colLast="18"/>
            <w:r w:rsidRPr="00CC11EF">
              <w:rPr>
                <w:rFonts w:ascii="Times New Roman" w:hAnsi="Times New Roman"/>
                <w:color w:val="000000"/>
                <w:sz w:val="20"/>
              </w:rPr>
              <w:t>Присоединенная договорная нагрузка в горячей воде, в т.ч.</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642752F8" w14:textId="77777777" w:rsidR="000112FE" w:rsidRPr="00CC11EF" w:rsidRDefault="000112FE" w:rsidP="000112FE">
            <w:pPr>
              <w:jc w:val="center"/>
              <w:rPr>
                <w:rFonts w:ascii="Times New Roman" w:hAnsi="Times New Roman"/>
                <w:color w:val="000000"/>
                <w:sz w:val="20"/>
              </w:rPr>
            </w:pPr>
            <w:r w:rsidRPr="00CC11EF">
              <w:rPr>
                <w:rFonts w:ascii="Times New Roman" w:hAnsi="Times New Roman"/>
                <w:color w:val="000000"/>
                <w:sz w:val="20"/>
              </w:rPr>
              <w:t>Гкал/ч</w:t>
            </w:r>
          </w:p>
        </w:tc>
        <w:tc>
          <w:tcPr>
            <w:tcW w:w="161" w:type="pct"/>
            <w:tcBorders>
              <w:top w:val="single" w:sz="4" w:space="0" w:color="auto"/>
              <w:left w:val="nil"/>
              <w:bottom w:val="single" w:sz="4" w:space="0" w:color="auto"/>
              <w:right w:val="single" w:sz="4" w:space="0" w:color="auto"/>
            </w:tcBorders>
            <w:shd w:val="clear" w:color="auto" w:fill="auto"/>
            <w:vAlign w:val="center"/>
            <w:hideMark/>
          </w:tcPr>
          <w:p w14:paraId="53A6DE6B" w14:textId="0D43E766" w:rsidR="000112FE" w:rsidRPr="00CC11EF" w:rsidRDefault="000112FE" w:rsidP="000112FE">
            <w:pPr>
              <w:jc w:val="center"/>
              <w:rPr>
                <w:rFonts w:ascii="Times New Roman" w:hAnsi="Times New Roman"/>
                <w:color w:val="000000"/>
                <w:sz w:val="20"/>
              </w:rPr>
            </w:pPr>
            <w:r w:rsidRPr="00571D77">
              <w:rPr>
                <w:rFonts w:ascii="Times New Roman" w:hAnsi="Times New Roman"/>
                <w:color w:val="000000"/>
                <w:sz w:val="20"/>
              </w:rPr>
              <w:t>99,7</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43AF7F0B" w14:textId="4AD17AA6" w:rsidR="000112FE" w:rsidRPr="00CC11EF" w:rsidRDefault="000112FE" w:rsidP="000112FE">
            <w:pPr>
              <w:jc w:val="center"/>
              <w:rPr>
                <w:rFonts w:ascii="Times New Roman" w:hAnsi="Times New Roman"/>
                <w:color w:val="000000"/>
                <w:sz w:val="20"/>
              </w:rPr>
            </w:pPr>
            <w:r w:rsidRPr="000112FE">
              <w:rPr>
                <w:rFonts w:ascii="Times New Roman" w:hAnsi="Times New Roman"/>
                <w:color w:val="000000"/>
                <w:sz w:val="20"/>
              </w:rPr>
              <w:t>100,5</w:t>
            </w:r>
          </w:p>
        </w:tc>
        <w:tc>
          <w:tcPr>
            <w:tcW w:w="225" w:type="pct"/>
            <w:tcBorders>
              <w:top w:val="single" w:sz="4" w:space="0" w:color="auto"/>
              <w:left w:val="nil"/>
              <w:bottom w:val="single" w:sz="4" w:space="0" w:color="auto"/>
              <w:right w:val="single" w:sz="4" w:space="0" w:color="auto"/>
            </w:tcBorders>
            <w:shd w:val="clear" w:color="auto" w:fill="auto"/>
            <w:vAlign w:val="center"/>
            <w:hideMark/>
          </w:tcPr>
          <w:p w14:paraId="3EA9B079" w14:textId="7B4A0BFE" w:rsidR="000112FE" w:rsidRPr="00CC11EF" w:rsidRDefault="000112FE" w:rsidP="000112FE">
            <w:pPr>
              <w:jc w:val="center"/>
              <w:rPr>
                <w:rFonts w:ascii="Times New Roman" w:hAnsi="Times New Roman"/>
                <w:color w:val="000000"/>
                <w:sz w:val="20"/>
              </w:rPr>
            </w:pPr>
            <w:r w:rsidRPr="000112FE">
              <w:rPr>
                <w:rFonts w:ascii="Times New Roman" w:hAnsi="Times New Roman"/>
                <w:color w:val="000000"/>
                <w:sz w:val="20"/>
              </w:rPr>
              <w:t>103,6</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0EE3E5E1" w14:textId="3B6AA2CB" w:rsidR="000112FE" w:rsidRPr="00CC11EF" w:rsidRDefault="000112FE" w:rsidP="000112FE">
            <w:pPr>
              <w:jc w:val="center"/>
              <w:rPr>
                <w:rFonts w:ascii="Times New Roman" w:hAnsi="Times New Roman"/>
                <w:color w:val="000000"/>
                <w:sz w:val="20"/>
              </w:rPr>
            </w:pPr>
            <w:r w:rsidRPr="000112FE">
              <w:rPr>
                <w:rFonts w:ascii="Times New Roman" w:hAnsi="Times New Roman"/>
                <w:color w:val="000000"/>
                <w:sz w:val="20"/>
              </w:rPr>
              <w:t>105,2</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57F6ACFF" w14:textId="25ABA0D0" w:rsidR="000112FE" w:rsidRPr="00CC11EF" w:rsidRDefault="000112FE" w:rsidP="000112FE">
            <w:pPr>
              <w:jc w:val="center"/>
              <w:rPr>
                <w:rFonts w:ascii="Times New Roman" w:hAnsi="Times New Roman"/>
                <w:color w:val="000000"/>
                <w:sz w:val="20"/>
              </w:rPr>
            </w:pPr>
            <w:r w:rsidRPr="000112FE">
              <w:rPr>
                <w:rFonts w:ascii="Times New Roman" w:hAnsi="Times New Roman"/>
                <w:color w:val="000000"/>
                <w:sz w:val="20"/>
              </w:rPr>
              <w:t>106,0</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2D579EAF" w14:textId="2657D00A" w:rsidR="000112FE" w:rsidRPr="00CC11EF" w:rsidRDefault="000112FE" w:rsidP="000112FE">
            <w:pPr>
              <w:jc w:val="center"/>
              <w:rPr>
                <w:rFonts w:ascii="Times New Roman" w:hAnsi="Times New Roman"/>
                <w:color w:val="000000"/>
                <w:sz w:val="20"/>
              </w:rPr>
            </w:pPr>
            <w:r w:rsidRPr="000112FE">
              <w:rPr>
                <w:rFonts w:ascii="Times New Roman" w:hAnsi="Times New Roman"/>
                <w:color w:val="000000"/>
                <w:sz w:val="20"/>
              </w:rPr>
              <w:t>106,8</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156F7692" w14:textId="2CDA5D7D" w:rsidR="000112FE" w:rsidRPr="00CC11EF" w:rsidRDefault="000112FE" w:rsidP="000112FE">
            <w:pPr>
              <w:jc w:val="center"/>
              <w:rPr>
                <w:rFonts w:ascii="Times New Roman" w:hAnsi="Times New Roman"/>
                <w:color w:val="000000"/>
                <w:sz w:val="20"/>
              </w:rPr>
            </w:pPr>
            <w:r w:rsidRPr="000112FE">
              <w:rPr>
                <w:rFonts w:ascii="Times New Roman" w:hAnsi="Times New Roman"/>
                <w:color w:val="000000"/>
                <w:sz w:val="20"/>
              </w:rPr>
              <w:t>107,6</w:t>
            </w:r>
          </w:p>
        </w:tc>
        <w:tc>
          <w:tcPr>
            <w:tcW w:w="225" w:type="pct"/>
            <w:tcBorders>
              <w:top w:val="single" w:sz="4" w:space="0" w:color="auto"/>
              <w:left w:val="nil"/>
              <w:bottom w:val="single" w:sz="4" w:space="0" w:color="auto"/>
              <w:right w:val="single" w:sz="4" w:space="0" w:color="auto"/>
            </w:tcBorders>
            <w:shd w:val="clear" w:color="auto" w:fill="auto"/>
            <w:vAlign w:val="center"/>
            <w:hideMark/>
          </w:tcPr>
          <w:p w14:paraId="70246E17" w14:textId="7482092C" w:rsidR="000112FE" w:rsidRPr="00CC11EF" w:rsidRDefault="000112FE" w:rsidP="000112FE">
            <w:pPr>
              <w:jc w:val="center"/>
              <w:rPr>
                <w:rFonts w:ascii="Times New Roman" w:hAnsi="Times New Roman"/>
                <w:color w:val="000000"/>
                <w:sz w:val="20"/>
              </w:rPr>
            </w:pPr>
            <w:r w:rsidRPr="000112FE">
              <w:rPr>
                <w:rFonts w:ascii="Times New Roman" w:hAnsi="Times New Roman"/>
                <w:color w:val="000000"/>
                <w:sz w:val="20"/>
              </w:rPr>
              <w:t>108,4</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40A06B41" w14:textId="0A5279D8" w:rsidR="000112FE" w:rsidRPr="00CC11EF" w:rsidRDefault="000112FE" w:rsidP="000112FE">
            <w:pPr>
              <w:jc w:val="center"/>
              <w:rPr>
                <w:rFonts w:ascii="Times New Roman" w:hAnsi="Times New Roman"/>
                <w:color w:val="000000"/>
                <w:sz w:val="20"/>
              </w:rPr>
            </w:pPr>
            <w:r w:rsidRPr="000112FE">
              <w:rPr>
                <w:rFonts w:ascii="Times New Roman" w:hAnsi="Times New Roman"/>
                <w:color w:val="000000"/>
                <w:sz w:val="20"/>
              </w:rPr>
              <w:t>109,2</w:t>
            </w:r>
          </w:p>
        </w:tc>
        <w:tc>
          <w:tcPr>
            <w:tcW w:w="221" w:type="pct"/>
            <w:tcBorders>
              <w:top w:val="single" w:sz="4" w:space="0" w:color="auto"/>
              <w:left w:val="nil"/>
              <w:bottom w:val="single" w:sz="4" w:space="0" w:color="auto"/>
              <w:right w:val="single" w:sz="4" w:space="0" w:color="auto"/>
            </w:tcBorders>
            <w:shd w:val="clear" w:color="auto" w:fill="auto"/>
            <w:vAlign w:val="center"/>
            <w:hideMark/>
          </w:tcPr>
          <w:p w14:paraId="653F830A" w14:textId="6E0CFC07" w:rsidR="000112FE" w:rsidRPr="00CC11EF" w:rsidRDefault="000112FE" w:rsidP="000112FE">
            <w:pPr>
              <w:jc w:val="center"/>
              <w:rPr>
                <w:rFonts w:ascii="Times New Roman" w:hAnsi="Times New Roman"/>
                <w:color w:val="000000"/>
                <w:sz w:val="20"/>
              </w:rPr>
            </w:pPr>
            <w:r w:rsidRPr="000112FE">
              <w:rPr>
                <w:rFonts w:ascii="Times New Roman" w:hAnsi="Times New Roman"/>
                <w:color w:val="000000"/>
                <w:sz w:val="20"/>
              </w:rPr>
              <w:t>110,0</w:t>
            </w:r>
          </w:p>
        </w:tc>
        <w:tc>
          <w:tcPr>
            <w:tcW w:w="247" w:type="pct"/>
            <w:tcBorders>
              <w:top w:val="single" w:sz="4" w:space="0" w:color="auto"/>
              <w:left w:val="nil"/>
              <w:bottom w:val="single" w:sz="4" w:space="0" w:color="auto"/>
              <w:right w:val="single" w:sz="4" w:space="0" w:color="auto"/>
            </w:tcBorders>
            <w:shd w:val="clear" w:color="auto" w:fill="auto"/>
            <w:vAlign w:val="center"/>
            <w:hideMark/>
          </w:tcPr>
          <w:p w14:paraId="5092FC16" w14:textId="03363802" w:rsidR="000112FE" w:rsidRPr="00CC11EF" w:rsidRDefault="000112FE" w:rsidP="000112FE">
            <w:pPr>
              <w:jc w:val="center"/>
              <w:rPr>
                <w:rFonts w:ascii="Times New Roman" w:hAnsi="Times New Roman"/>
                <w:color w:val="000000"/>
                <w:sz w:val="20"/>
              </w:rPr>
            </w:pPr>
            <w:r w:rsidRPr="000112FE">
              <w:rPr>
                <w:rFonts w:ascii="Times New Roman" w:hAnsi="Times New Roman"/>
                <w:color w:val="000000"/>
                <w:sz w:val="20"/>
              </w:rPr>
              <w:t>110,8</w:t>
            </w:r>
          </w:p>
        </w:tc>
        <w:tc>
          <w:tcPr>
            <w:tcW w:w="215" w:type="pct"/>
            <w:tcBorders>
              <w:top w:val="single" w:sz="4" w:space="0" w:color="auto"/>
              <w:left w:val="nil"/>
              <w:bottom w:val="single" w:sz="4" w:space="0" w:color="auto"/>
              <w:right w:val="single" w:sz="4" w:space="0" w:color="auto"/>
            </w:tcBorders>
            <w:shd w:val="clear" w:color="auto" w:fill="auto"/>
            <w:vAlign w:val="center"/>
            <w:hideMark/>
          </w:tcPr>
          <w:p w14:paraId="31DDAF96" w14:textId="319DCCBA" w:rsidR="000112FE" w:rsidRPr="00CC11EF" w:rsidRDefault="000112FE" w:rsidP="000112FE">
            <w:pPr>
              <w:jc w:val="center"/>
              <w:rPr>
                <w:rFonts w:ascii="Times New Roman" w:hAnsi="Times New Roman"/>
                <w:color w:val="000000"/>
                <w:sz w:val="20"/>
              </w:rPr>
            </w:pPr>
            <w:r w:rsidRPr="000112FE">
              <w:rPr>
                <w:rFonts w:ascii="Times New Roman" w:hAnsi="Times New Roman"/>
                <w:color w:val="000000"/>
                <w:sz w:val="20"/>
              </w:rPr>
              <w:t>111,6</w:t>
            </w:r>
          </w:p>
        </w:tc>
        <w:tc>
          <w:tcPr>
            <w:tcW w:w="186" w:type="pct"/>
            <w:tcBorders>
              <w:top w:val="single" w:sz="4" w:space="0" w:color="auto"/>
              <w:left w:val="nil"/>
              <w:bottom w:val="single" w:sz="4" w:space="0" w:color="auto"/>
              <w:right w:val="single" w:sz="4" w:space="0" w:color="auto"/>
            </w:tcBorders>
            <w:shd w:val="clear" w:color="auto" w:fill="auto"/>
            <w:vAlign w:val="center"/>
            <w:hideMark/>
          </w:tcPr>
          <w:p w14:paraId="20A5CDEF" w14:textId="2A1BCEA2" w:rsidR="000112FE" w:rsidRPr="00CC11EF" w:rsidRDefault="000112FE" w:rsidP="000112FE">
            <w:pPr>
              <w:jc w:val="center"/>
              <w:rPr>
                <w:rFonts w:ascii="Times New Roman" w:hAnsi="Times New Roman"/>
                <w:color w:val="000000"/>
                <w:sz w:val="20"/>
              </w:rPr>
            </w:pPr>
            <w:r w:rsidRPr="000112FE">
              <w:rPr>
                <w:rFonts w:ascii="Times New Roman" w:hAnsi="Times New Roman"/>
                <w:color w:val="000000"/>
                <w:sz w:val="20"/>
              </w:rPr>
              <w:t>112,4</w:t>
            </w:r>
          </w:p>
        </w:tc>
        <w:tc>
          <w:tcPr>
            <w:tcW w:w="212" w:type="pct"/>
            <w:tcBorders>
              <w:top w:val="single" w:sz="4" w:space="0" w:color="auto"/>
              <w:left w:val="nil"/>
              <w:bottom w:val="single" w:sz="4" w:space="0" w:color="auto"/>
              <w:right w:val="single" w:sz="4" w:space="0" w:color="auto"/>
            </w:tcBorders>
            <w:shd w:val="clear" w:color="auto" w:fill="auto"/>
            <w:vAlign w:val="center"/>
            <w:hideMark/>
          </w:tcPr>
          <w:p w14:paraId="13DA0565" w14:textId="3FF05CC5" w:rsidR="000112FE" w:rsidRPr="00CC11EF" w:rsidRDefault="000112FE" w:rsidP="000112FE">
            <w:pPr>
              <w:jc w:val="center"/>
              <w:rPr>
                <w:rFonts w:ascii="Times New Roman" w:hAnsi="Times New Roman"/>
                <w:color w:val="000000"/>
                <w:sz w:val="20"/>
              </w:rPr>
            </w:pPr>
            <w:r w:rsidRPr="000112FE">
              <w:rPr>
                <w:rFonts w:ascii="Times New Roman" w:hAnsi="Times New Roman"/>
                <w:color w:val="000000"/>
                <w:sz w:val="20"/>
              </w:rPr>
              <w:t>113,2</w:t>
            </w:r>
          </w:p>
        </w:tc>
        <w:tc>
          <w:tcPr>
            <w:tcW w:w="219" w:type="pct"/>
            <w:tcBorders>
              <w:top w:val="single" w:sz="4" w:space="0" w:color="auto"/>
              <w:left w:val="nil"/>
              <w:bottom w:val="single" w:sz="4" w:space="0" w:color="auto"/>
              <w:right w:val="single" w:sz="4" w:space="0" w:color="auto"/>
            </w:tcBorders>
            <w:shd w:val="clear" w:color="auto" w:fill="auto"/>
            <w:vAlign w:val="center"/>
          </w:tcPr>
          <w:p w14:paraId="798C1732" w14:textId="107B583B" w:rsidR="000112FE" w:rsidRPr="00CC11EF" w:rsidRDefault="000112FE" w:rsidP="000112FE">
            <w:pPr>
              <w:jc w:val="center"/>
              <w:rPr>
                <w:rFonts w:ascii="Times New Roman" w:hAnsi="Times New Roman"/>
                <w:color w:val="000000"/>
                <w:sz w:val="20"/>
              </w:rPr>
            </w:pPr>
            <w:r w:rsidRPr="000112FE">
              <w:rPr>
                <w:rFonts w:ascii="Times New Roman" w:hAnsi="Times New Roman"/>
                <w:color w:val="000000"/>
                <w:sz w:val="20"/>
              </w:rPr>
              <w:t>114,0</w:t>
            </w:r>
          </w:p>
        </w:tc>
        <w:tc>
          <w:tcPr>
            <w:tcW w:w="218" w:type="pct"/>
            <w:tcBorders>
              <w:top w:val="single" w:sz="4" w:space="0" w:color="auto"/>
              <w:left w:val="nil"/>
              <w:bottom w:val="single" w:sz="4" w:space="0" w:color="auto"/>
              <w:right w:val="single" w:sz="4" w:space="0" w:color="auto"/>
            </w:tcBorders>
            <w:shd w:val="clear" w:color="auto" w:fill="auto"/>
            <w:vAlign w:val="center"/>
          </w:tcPr>
          <w:p w14:paraId="2B02EBF9" w14:textId="4E4C01F0" w:rsidR="000112FE" w:rsidRPr="00CC11EF" w:rsidRDefault="000112FE" w:rsidP="000112FE">
            <w:pPr>
              <w:jc w:val="center"/>
              <w:rPr>
                <w:rFonts w:ascii="Times New Roman" w:hAnsi="Times New Roman"/>
                <w:color w:val="000000"/>
                <w:sz w:val="20"/>
              </w:rPr>
            </w:pPr>
            <w:r w:rsidRPr="000112FE">
              <w:rPr>
                <w:rFonts w:ascii="Times New Roman" w:hAnsi="Times New Roman"/>
                <w:color w:val="000000"/>
                <w:sz w:val="20"/>
              </w:rPr>
              <w:t>114,8</w:t>
            </w:r>
          </w:p>
        </w:tc>
        <w:tc>
          <w:tcPr>
            <w:tcW w:w="2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0DB6AE" w14:textId="11F1606E" w:rsidR="000112FE" w:rsidRPr="00CC11EF" w:rsidRDefault="000112FE" w:rsidP="000112FE">
            <w:pPr>
              <w:jc w:val="center"/>
              <w:rPr>
                <w:rFonts w:ascii="Times New Roman" w:hAnsi="Times New Roman"/>
                <w:color w:val="000000"/>
                <w:sz w:val="20"/>
              </w:rPr>
            </w:pPr>
            <w:r w:rsidRPr="000112FE">
              <w:rPr>
                <w:rFonts w:ascii="Times New Roman" w:hAnsi="Times New Roman"/>
                <w:color w:val="000000"/>
                <w:sz w:val="20"/>
              </w:rPr>
              <w:t>115,6</w:t>
            </w:r>
          </w:p>
        </w:tc>
      </w:tr>
      <w:bookmarkEnd w:id="14"/>
      <w:tr w:rsidR="00571D77" w:rsidRPr="00CC11EF" w14:paraId="75BFBEBB" w14:textId="77777777" w:rsidTr="00D06A77">
        <w:trPr>
          <w:trHeight w:val="227"/>
        </w:trPr>
        <w:tc>
          <w:tcPr>
            <w:tcW w:w="11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FC2C01" w14:textId="77777777" w:rsidR="00571D77" w:rsidRPr="00CC11EF" w:rsidRDefault="00571D77" w:rsidP="00571D77">
            <w:pPr>
              <w:jc w:val="center"/>
              <w:rPr>
                <w:rFonts w:ascii="Times New Roman" w:hAnsi="Times New Roman"/>
                <w:color w:val="000000"/>
                <w:sz w:val="20"/>
              </w:rPr>
            </w:pPr>
            <w:r w:rsidRPr="00CC11EF">
              <w:rPr>
                <w:rFonts w:ascii="Times New Roman" w:hAnsi="Times New Roman"/>
                <w:color w:val="000000"/>
                <w:sz w:val="20"/>
              </w:rPr>
              <w:t>отопление и вентиляция</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5E30F169" w14:textId="77777777" w:rsidR="00571D77" w:rsidRPr="00CC11EF" w:rsidRDefault="00571D77" w:rsidP="00571D77">
            <w:pPr>
              <w:jc w:val="center"/>
              <w:rPr>
                <w:rFonts w:ascii="Times New Roman" w:hAnsi="Times New Roman"/>
                <w:color w:val="000000"/>
                <w:sz w:val="20"/>
              </w:rPr>
            </w:pPr>
            <w:r w:rsidRPr="00CC11EF">
              <w:rPr>
                <w:rFonts w:ascii="Times New Roman" w:hAnsi="Times New Roman"/>
                <w:color w:val="000000"/>
                <w:sz w:val="20"/>
              </w:rPr>
              <w:t>Гкал/ч</w:t>
            </w:r>
          </w:p>
        </w:tc>
        <w:tc>
          <w:tcPr>
            <w:tcW w:w="161" w:type="pct"/>
            <w:tcBorders>
              <w:top w:val="single" w:sz="4" w:space="0" w:color="auto"/>
              <w:left w:val="nil"/>
              <w:bottom w:val="single" w:sz="4" w:space="0" w:color="auto"/>
              <w:right w:val="single" w:sz="4" w:space="0" w:color="auto"/>
            </w:tcBorders>
            <w:shd w:val="clear" w:color="auto" w:fill="auto"/>
            <w:vAlign w:val="center"/>
            <w:hideMark/>
          </w:tcPr>
          <w:p w14:paraId="16AA3B30" w14:textId="7FC86275"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55</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1BAD6573" w14:textId="60018CCB"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57,8</w:t>
            </w:r>
          </w:p>
        </w:tc>
        <w:tc>
          <w:tcPr>
            <w:tcW w:w="225" w:type="pct"/>
            <w:tcBorders>
              <w:top w:val="single" w:sz="4" w:space="0" w:color="auto"/>
              <w:left w:val="nil"/>
              <w:bottom w:val="single" w:sz="4" w:space="0" w:color="auto"/>
              <w:right w:val="single" w:sz="4" w:space="0" w:color="auto"/>
            </w:tcBorders>
            <w:shd w:val="clear" w:color="auto" w:fill="auto"/>
            <w:vAlign w:val="center"/>
            <w:hideMark/>
          </w:tcPr>
          <w:p w14:paraId="6619AB6A" w14:textId="611398FF"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58,1</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01D1FC05" w14:textId="2BDF3CE1"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58,4</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6FBDFE9D" w14:textId="654EE02D"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58,7</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66DDD315" w14:textId="41B6A819"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59</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66F7BBBF" w14:textId="325BA258"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59,3</w:t>
            </w:r>
          </w:p>
        </w:tc>
        <w:tc>
          <w:tcPr>
            <w:tcW w:w="225" w:type="pct"/>
            <w:tcBorders>
              <w:top w:val="single" w:sz="4" w:space="0" w:color="auto"/>
              <w:left w:val="nil"/>
              <w:bottom w:val="single" w:sz="4" w:space="0" w:color="auto"/>
              <w:right w:val="single" w:sz="4" w:space="0" w:color="auto"/>
            </w:tcBorders>
            <w:shd w:val="clear" w:color="auto" w:fill="auto"/>
            <w:vAlign w:val="center"/>
            <w:hideMark/>
          </w:tcPr>
          <w:p w14:paraId="48EA7689" w14:textId="604F64B0"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59,6</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65D2520A" w14:textId="241DB081"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59,9</w:t>
            </w:r>
          </w:p>
        </w:tc>
        <w:tc>
          <w:tcPr>
            <w:tcW w:w="221" w:type="pct"/>
            <w:tcBorders>
              <w:top w:val="single" w:sz="4" w:space="0" w:color="auto"/>
              <w:left w:val="nil"/>
              <w:bottom w:val="single" w:sz="4" w:space="0" w:color="auto"/>
              <w:right w:val="single" w:sz="4" w:space="0" w:color="auto"/>
            </w:tcBorders>
            <w:shd w:val="clear" w:color="auto" w:fill="auto"/>
            <w:vAlign w:val="center"/>
            <w:hideMark/>
          </w:tcPr>
          <w:p w14:paraId="50A23587" w14:textId="5261B745"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60,2</w:t>
            </w:r>
          </w:p>
        </w:tc>
        <w:tc>
          <w:tcPr>
            <w:tcW w:w="247" w:type="pct"/>
            <w:tcBorders>
              <w:top w:val="single" w:sz="4" w:space="0" w:color="auto"/>
              <w:left w:val="nil"/>
              <w:bottom w:val="single" w:sz="4" w:space="0" w:color="auto"/>
              <w:right w:val="single" w:sz="4" w:space="0" w:color="auto"/>
            </w:tcBorders>
            <w:shd w:val="clear" w:color="auto" w:fill="auto"/>
            <w:vAlign w:val="center"/>
            <w:hideMark/>
          </w:tcPr>
          <w:p w14:paraId="79EC6B75" w14:textId="40646B62"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60,5</w:t>
            </w:r>
          </w:p>
        </w:tc>
        <w:tc>
          <w:tcPr>
            <w:tcW w:w="215" w:type="pct"/>
            <w:tcBorders>
              <w:top w:val="single" w:sz="4" w:space="0" w:color="auto"/>
              <w:left w:val="nil"/>
              <w:bottom w:val="single" w:sz="4" w:space="0" w:color="auto"/>
              <w:right w:val="single" w:sz="4" w:space="0" w:color="auto"/>
            </w:tcBorders>
            <w:shd w:val="clear" w:color="auto" w:fill="auto"/>
            <w:vAlign w:val="center"/>
            <w:hideMark/>
          </w:tcPr>
          <w:p w14:paraId="7DE36B86" w14:textId="11850624"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60,8</w:t>
            </w:r>
          </w:p>
        </w:tc>
        <w:tc>
          <w:tcPr>
            <w:tcW w:w="186" w:type="pct"/>
            <w:tcBorders>
              <w:top w:val="single" w:sz="4" w:space="0" w:color="auto"/>
              <w:left w:val="nil"/>
              <w:bottom w:val="single" w:sz="4" w:space="0" w:color="auto"/>
              <w:right w:val="single" w:sz="4" w:space="0" w:color="auto"/>
            </w:tcBorders>
            <w:shd w:val="clear" w:color="auto" w:fill="auto"/>
            <w:vAlign w:val="center"/>
            <w:hideMark/>
          </w:tcPr>
          <w:p w14:paraId="18A0F5FC" w14:textId="1038D1DE"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61,1</w:t>
            </w:r>
          </w:p>
        </w:tc>
        <w:tc>
          <w:tcPr>
            <w:tcW w:w="212" w:type="pct"/>
            <w:tcBorders>
              <w:top w:val="single" w:sz="4" w:space="0" w:color="auto"/>
              <w:left w:val="nil"/>
              <w:bottom w:val="single" w:sz="4" w:space="0" w:color="auto"/>
              <w:right w:val="single" w:sz="4" w:space="0" w:color="auto"/>
            </w:tcBorders>
            <w:shd w:val="clear" w:color="auto" w:fill="auto"/>
            <w:vAlign w:val="center"/>
            <w:hideMark/>
          </w:tcPr>
          <w:p w14:paraId="72097339" w14:textId="6A52DBBF"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61,4</w:t>
            </w:r>
          </w:p>
        </w:tc>
        <w:tc>
          <w:tcPr>
            <w:tcW w:w="219" w:type="pct"/>
            <w:tcBorders>
              <w:top w:val="single" w:sz="4" w:space="0" w:color="auto"/>
              <w:left w:val="nil"/>
              <w:bottom w:val="single" w:sz="4" w:space="0" w:color="auto"/>
              <w:right w:val="single" w:sz="4" w:space="0" w:color="auto"/>
            </w:tcBorders>
            <w:shd w:val="clear" w:color="auto" w:fill="auto"/>
            <w:vAlign w:val="center"/>
          </w:tcPr>
          <w:p w14:paraId="7E42DF09" w14:textId="2DCADFE1"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61,7</w:t>
            </w:r>
          </w:p>
        </w:tc>
        <w:tc>
          <w:tcPr>
            <w:tcW w:w="218" w:type="pct"/>
            <w:tcBorders>
              <w:top w:val="single" w:sz="4" w:space="0" w:color="auto"/>
              <w:left w:val="nil"/>
              <w:bottom w:val="single" w:sz="4" w:space="0" w:color="auto"/>
              <w:right w:val="single" w:sz="4" w:space="0" w:color="auto"/>
            </w:tcBorders>
            <w:shd w:val="clear" w:color="auto" w:fill="auto"/>
            <w:vAlign w:val="center"/>
          </w:tcPr>
          <w:p w14:paraId="2BE1CDA0" w14:textId="004C05C5"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62</w:t>
            </w:r>
          </w:p>
        </w:tc>
        <w:tc>
          <w:tcPr>
            <w:tcW w:w="2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965820" w14:textId="53C91ED7"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62,3</w:t>
            </w:r>
          </w:p>
        </w:tc>
      </w:tr>
      <w:tr w:rsidR="00571D77" w:rsidRPr="00CC11EF" w14:paraId="793067D2" w14:textId="77777777" w:rsidTr="00D06A77">
        <w:trPr>
          <w:trHeight w:val="227"/>
        </w:trPr>
        <w:tc>
          <w:tcPr>
            <w:tcW w:w="11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04F68E" w14:textId="1BA7BF3F" w:rsidR="00571D77" w:rsidRPr="00CC11EF" w:rsidRDefault="00571D77" w:rsidP="00571D77">
            <w:pPr>
              <w:jc w:val="center"/>
              <w:rPr>
                <w:rFonts w:ascii="Times New Roman" w:hAnsi="Times New Roman"/>
                <w:color w:val="000000"/>
                <w:sz w:val="20"/>
              </w:rPr>
            </w:pPr>
            <w:r w:rsidRPr="00CC11EF">
              <w:rPr>
                <w:rFonts w:ascii="Times New Roman" w:hAnsi="Times New Roman"/>
                <w:color w:val="000000"/>
                <w:sz w:val="20"/>
              </w:rPr>
              <w:t>горяч</w:t>
            </w:r>
            <w:r>
              <w:rPr>
                <w:rFonts w:ascii="Times New Roman" w:hAnsi="Times New Roman"/>
                <w:color w:val="000000"/>
                <w:sz w:val="20"/>
              </w:rPr>
              <w:t xml:space="preserve">ее  водоснабжение </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517391B5" w14:textId="77777777" w:rsidR="00571D77" w:rsidRPr="00CC11EF" w:rsidRDefault="00571D77" w:rsidP="00571D77">
            <w:pPr>
              <w:jc w:val="center"/>
              <w:rPr>
                <w:rFonts w:ascii="Times New Roman" w:hAnsi="Times New Roman"/>
                <w:color w:val="000000"/>
                <w:sz w:val="20"/>
              </w:rPr>
            </w:pPr>
            <w:r w:rsidRPr="00CC11EF">
              <w:rPr>
                <w:rFonts w:ascii="Times New Roman" w:hAnsi="Times New Roman"/>
                <w:color w:val="000000"/>
                <w:sz w:val="20"/>
              </w:rPr>
              <w:t>Гкал/ч</w:t>
            </w:r>
          </w:p>
        </w:tc>
        <w:tc>
          <w:tcPr>
            <w:tcW w:w="161" w:type="pct"/>
            <w:tcBorders>
              <w:top w:val="single" w:sz="4" w:space="0" w:color="auto"/>
              <w:left w:val="nil"/>
              <w:bottom w:val="single" w:sz="4" w:space="0" w:color="auto"/>
              <w:right w:val="single" w:sz="4" w:space="0" w:color="auto"/>
            </w:tcBorders>
            <w:shd w:val="clear" w:color="auto" w:fill="auto"/>
            <w:vAlign w:val="center"/>
            <w:hideMark/>
          </w:tcPr>
          <w:p w14:paraId="59A9AAB6" w14:textId="54F064DF"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44,7</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5D06FFC7" w14:textId="238F07DD"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45,8</w:t>
            </w:r>
          </w:p>
        </w:tc>
        <w:tc>
          <w:tcPr>
            <w:tcW w:w="225" w:type="pct"/>
            <w:tcBorders>
              <w:top w:val="single" w:sz="4" w:space="0" w:color="auto"/>
              <w:left w:val="nil"/>
              <w:bottom w:val="single" w:sz="4" w:space="0" w:color="auto"/>
              <w:right w:val="single" w:sz="4" w:space="0" w:color="auto"/>
            </w:tcBorders>
            <w:shd w:val="clear" w:color="auto" w:fill="auto"/>
            <w:vAlign w:val="center"/>
            <w:hideMark/>
          </w:tcPr>
          <w:p w14:paraId="708F5234" w14:textId="07C78E6D"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46,3</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455177B9" w14:textId="23AA8245"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46,8</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616ABE29" w14:textId="3FD90E87"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47,3</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570E0F72" w14:textId="33C45C91"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47,8</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51737F79" w14:textId="56230344"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48,3</w:t>
            </w:r>
          </w:p>
        </w:tc>
        <w:tc>
          <w:tcPr>
            <w:tcW w:w="225" w:type="pct"/>
            <w:tcBorders>
              <w:top w:val="single" w:sz="4" w:space="0" w:color="auto"/>
              <w:left w:val="nil"/>
              <w:bottom w:val="single" w:sz="4" w:space="0" w:color="auto"/>
              <w:right w:val="single" w:sz="4" w:space="0" w:color="auto"/>
            </w:tcBorders>
            <w:shd w:val="clear" w:color="auto" w:fill="auto"/>
            <w:vAlign w:val="center"/>
            <w:hideMark/>
          </w:tcPr>
          <w:p w14:paraId="56EE36D9" w14:textId="19037CE4"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48,8</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0BBB0045" w14:textId="2B753756"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49,3</w:t>
            </w:r>
          </w:p>
        </w:tc>
        <w:tc>
          <w:tcPr>
            <w:tcW w:w="221" w:type="pct"/>
            <w:tcBorders>
              <w:top w:val="single" w:sz="4" w:space="0" w:color="auto"/>
              <w:left w:val="nil"/>
              <w:bottom w:val="single" w:sz="4" w:space="0" w:color="auto"/>
              <w:right w:val="single" w:sz="4" w:space="0" w:color="auto"/>
            </w:tcBorders>
            <w:shd w:val="clear" w:color="auto" w:fill="auto"/>
            <w:vAlign w:val="center"/>
            <w:hideMark/>
          </w:tcPr>
          <w:p w14:paraId="20061DF3" w14:textId="740172FE"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49,8</w:t>
            </w:r>
          </w:p>
        </w:tc>
        <w:tc>
          <w:tcPr>
            <w:tcW w:w="247" w:type="pct"/>
            <w:tcBorders>
              <w:top w:val="single" w:sz="4" w:space="0" w:color="auto"/>
              <w:left w:val="nil"/>
              <w:bottom w:val="single" w:sz="4" w:space="0" w:color="auto"/>
              <w:right w:val="single" w:sz="4" w:space="0" w:color="auto"/>
            </w:tcBorders>
            <w:shd w:val="clear" w:color="auto" w:fill="auto"/>
            <w:vAlign w:val="center"/>
            <w:hideMark/>
          </w:tcPr>
          <w:p w14:paraId="25B7C6AD" w14:textId="4341C41F"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50,3</w:t>
            </w:r>
          </w:p>
        </w:tc>
        <w:tc>
          <w:tcPr>
            <w:tcW w:w="215" w:type="pct"/>
            <w:tcBorders>
              <w:top w:val="single" w:sz="4" w:space="0" w:color="auto"/>
              <w:left w:val="nil"/>
              <w:bottom w:val="single" w:sz="4" w:space="0" w:color="auto"/>
              <w:right w:val="single" w:sz="4" w:space="0" w:color="auto"/>
            </w:tcBorders>
            <w:shd w:val="clear" w:color="auto" w:fill="auto"/>
            <w:vAlign w:val="center"/>
            <w:hideMark/>
          </w:tcPr>
          <w:p w14:paraId="164D94B2" w14:textId="227CF408"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50,8</w:t>
            </w:r>
          </w:p>
        </w:tc>
        <w:tc>
          <w:tcPr>
            <w:tcW w:w="186" w:type="pct"/>
            <w:tcBorders>
              <w:top w:val="single" w:sz="4" w:space="0" w:color="auto"/>
              <w:left w:val="nil"/>
              <w:bottom w:val="single" w:sz="4" w:space="0" w:color="auto"/>
              <w:right w:val="single" w:sz="4" w:space="0" w:color="auto"/>
            </w:tcBorders>
            <w:shd w:val="clear" w:color="auto" w:fill="auto"/>
            <w:vAlign w:val="center"/>
            <w:hideMark/>
          </w:tcPr>
          <w:p w14:paraId="394E2CD5" w14:textId="630C7AEC"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51,3</w:t>
            </w:r>
          </w:p>
        </w:tc>
        <w:tc>
          <w:tcPr>
            <w:tcW w:w="212" w:type="pct"/>
            <w:tcBorders>
              <w:top w:val="single" w:sz="4" w:space="0" w:color="auto"/>
              <w:left w:val="nil"/>
              <w:bottom w:val="single" w:sz="4" w:space="0" w:color="auto"/>
              <w:right w:val="single" w:sz="4" w:space="0" w:color="auto"/>
            </w:tcBorders>
            <w:shd w:val="clear" w:color="auto" w:fill="auto"/>
            <w:vAlign w:val="center"/>
            <w:hideMark/>
          </w:tcPr>
          <w:p w14:paraId="071ABBC1" w14:textId="27663EC7"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51,8</w:t>
            </w:r>
          </w:p>
        </w:tc>
        <w:tc>
          <w:tcPr>
            <w:tcW w:w="219" w:type="pct"/>
            <w:tcBorders>
              <w:top w:val="single" w:sz="4" w:space="0" w:color="auto"/>
              <w:left w:val="nil"/>
              <w:bottom w:val="single" w:sz="4" w:space="0" w:color="auto"/>
              <w:right w:val="single" w:sz="4" w:space="0" w:color="auto"/>
            </w:tcBorders>
            <w:shd w:val="clear" w:color="auto" w:fill="auto"/>
            <w:vAlign w:val="center"/>
          </w:tcPr>
          <w:p w14:paraId="6FFA9EF2" w14:textId="7C1B948A"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52,3</w:t>
            </w:r>
          </w:p>
        </w:tc>
        <w:tc>
          <w:tcPr>
            <w:tcW w:w="218" w:type="pct"/>
            <w:tcBorders>
              <w:top w:val="single" w:sz="4" w:space="0" w:color="auto"/>
              <w:left w:val="nil"/>
              <w:bottom w:val="single" w:sz="4" w:space="0" w:color="auto"/>
              <w:right w:val="single" w:sz="4" w:space="0" w:color="auto"/>
            </w:tcBorders>
            <w:shd w:val="clear" w:color="auto" w:fill="auto"/>
            <w:vAlign w:val="center"/>
          </w:tcPr>
          <w:p w14:paraId="086DE997" w14:textId="2CBC8588"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52,8</w:t>
            </w:r>
          </w:p>
        </w:tc>
        <w:tc>
          <w:tcPr>
            <w:tcW w:w="2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A17C75" w14:textId="696BB4BE"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53,3</w:t>
            </w:r>
          </w:p>
        </w:tc>
      </w:tr>
      <w:tr w:rsidR="00571D77" w:rsidRPr="00CC11EF" w14:paraId="5FD00B42" w14:textId="77777777" w:rsidTr="00D06A77">
        <w:trPr>
          <w:trHeight w:val="227"/>
        </w:trPr>
        <w:tc>
          <w:tcPr>
            <w:tcW w:w="11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0BE2E4" w14:textId="77777777" w:rsidR="00571D77" w:rsidRPr="00CC11EF" w:rsidRDefault="00571D77" w:rsidP="00571D77">
            <w:pPr>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 в горячей воде (по договорной нагрузке)</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500C2B8E" w14:textId="77777777" w:rsidR="00571D77" w:rsidRPr="00CC11EF" w:rsidRDefault="00571D77" w:rsidP="00571D77">
            <w:pPr>
              <w:jc w:val="center"/>
              <w:rPr>
                <w:rFonts w:ascii="Times New Roman" w:hAnsi="Times New Roman"/>
                <w:color w:val="000000"/>
                <w:sz w:val="20"/>
              </w:rPr>
            </w:pPr>
            <w:r w:rsidRPr="00CC11EF">
              <w:rPr>
                <w:rFonts w:ascii="Times New Roman" w:hAnsi="Times New Roman"/>
                <w:color w:val="000000"/>
                <w:sz w:val="20"/>
              </w:rPr>
              <w:t>Гкал/ч</w:t>
            </w:r>
          </w:p>
        </w:tc>
        <w:tc>
          <w:tcPr>
            <w:tcW w:w="161" w:type="pct"/>
            <w:tcBorders>
              <w:top w:val="single" w:sz="4" w:space="0" w:color="auto"/>
              <w:left w:val="nil"/>
              <w:bottom w:val="single" w:sz="4" w:space="0" w:color="auto"/>
              <w:right w:val="single" w:sz="4" w:space="0" w:color="auto"/>
            </w:tcBorders>
            <w:shd w:val="clear" w:color="auto" w:fill="auto"/>
            <w:vAlign w:val="center"/>
            <w:hideMark/>
          </w:tcPr>
          <w:p w14:paraId="7DEFC18C" w14:textId="0ECE9604"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-0,5</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71E10554" w14:textId="7A7AB8E2"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-0,2</w:t>
            </w:r>
          </w:p>
        </w:tc>
        <w:tc>
          <w:tcPr>
            <w:tcW w:w="225" w:type="pct"/>
            <w:tcBorders>
              <w:top w:val="single" w:sz="4" w:space="0" w:color="auto"/>
              <w:left w:val="nil"/>
              <w:bottom w:val="single" w:sz="4" w:space="0" w:color="auto"/>
              <w:right w:val="single" w:sz="4" w:space="0" w:color="auto"/>
            </w:tcBorders>
            <w:shd w:val="clear" w:color="auto" w:fill="auto"/>
            <w:vAlign w:val="center"/>
            <w:hideMark/>
          </w:tcPr>
          <w:p w14:paraId="60964FE4" w14:textId="7C905CB8"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59,8</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0183B8B8" w14:textId="004D4A4A"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58,2</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35522AFC" w14:textId="7E84A626"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57,4</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2C47CB9C" w14:textId="57A46B21"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56,6</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595AD847" w14:textId="1CC279DB"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55,8</w:t>
            </w:r>
          </w:p>
        </w:tc>
        <w:tc>
          <w:tcPr>
            <w:tcW w:w="225" w:type="pct"/>
            <w:tcBorders>
              <w:top w:val="single" w:sz="4" w:space="0" w:color="auto"/>
              <w:left w:val="nil"/>
              <w:bottom w:val="single" w:sz="4" w:space="0" w:color="auto"/>
              <w:right w:val="single" w:sz="4" w:space="0" w:color="auto"/>
            </w:tcBorders>
            <w:shd w:val="clear" w:color="auto" w:fill="auto"/>
            <w:vAlign w:val="center"/>
            <w:hideMark/>
          </w:tcPr>
          <w:p w14:paraId="0D28119F" w14:textId="2B195FEB"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55,0</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5538B942" w14:textId="0E0650FD"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54,2</w:t>
            </w:r>
          </w:p>
        </w:tc>
        <w:tc>
          <w:tcPr>
            <w:tcW w:w="221" w:type="pct"/>
            <w:tcBorders>
              <w:top w:val="single" w:sz="4" w:space="0" w:color="auto"/>
              <w:left w:val="nil"/>
              <w:bottom w:val="single" w:sz="4" w:space="0" w:color="auto"/>
              <w:right w:val="single" w:sz="4" w:space="0" w:color="auto"/>
            </w:tcBorders>
            <w:shd w:val="clear" w:color="auto" w:fill="auto"/>
            <w:vAlign w:val="center"/>
            <w:hideMark/>
          </w:tcPr>
          <w:p w14:paraId="7C27F12A" w14:textId="59BAD8B1"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53,4</w:t>
            </w:r>
          </w:p>
        </w:tc>
        <w:tc>
          <w:tcPr>
            <w:tcW w:w="247" w:type="pct"/>
            <w:tcBorders>
              <w:top w:val="single" w:sz="4" w:space="0" w:color="auto"/>
              <w:left w:val="nil"/>
              <w:bottom w:val="single" w:sz="4" w:space="0" w:color="auto"/>
              <w:right w:val="single" w:sz="4" w:space="0" w:color="auto"/>
            </w:tcBorders>
            <w:shd w:val="clear" w:color="auto" w:fill="auto"/>
            <w:vAlign w:val="center"/>
            <w:hideMark/>
          </w:tcPr>
          <w:p w14:paraId="235BD072" w14:textId="5D9DB0D1"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52,6</w:t>
            </w:r>
          </w:p>
        </w:tc>
        <w:tc>
          <w:tcPr>
            <w:tcW w:w="215" w:type="pct"/>
            <w:tcBorders>
              <w:top w:val="single" w:sz="4" w:space="0" w:color="auto"/>
              <w:left w:val="nil"/>
              <w:bottom w:val="single" w:sz="4" w:space="0" w:color="auto"/>
              <w:right w:val="single" w:sz="4" w:space="0" w:color="auto"/>
            </w:tcBorders>
            <w:shd w:val="clear" w:color="auto" w:fill="auto"/>
            <w:vAlign w:val="center"/>
            <w:hideMark/>
          </w:tcPr>
          <w:p w14:paraId="14586661" w14:textId="486D50CD"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51,8</w:t>
            </w:r>
          </w:p>
        </w:tc>
        <w:tc>
          <w:tcPr>
            <w:tcW w:w="186" w:type="pct"/>
            <w:tcBorders>
              <w:top w:val="single" w:sz="4" w:space="0" w:color="auto"/>
              <w:left w:val="nil"/>
              <w:bottom w:val="single" w:sz="4" w:space="0" w:color="auto"/>
              <w:right w:val="single" w:sz="4" w:space="0" w:color="auto"/>
            </w:tcBorders>
            <w:shd w:val="clear" w:color="auto" w:fill="auto"/>
            <w:vAlign w:val="center"/>
            <w:hideMark/>
          </w:tcPr>
          <w:p w14:paraId="1E5C5D39" w14:textId="32D5F03D"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51,0</w:t>
            </w:r>
          </w:p>
        </w:tc>
        <w:tc>
          <w:tcPr>
            <w:tcW w:w="212" w:type="pct"/>
            <w:tcBorders>
              <w:top w:val="single" w:sz="4" w:space="0" w:color="auto"/>
              <w:left w:val="nil"/>
              <w:bottom w:val="single" w:sz="4" w:space="0" w:color="auto"/>
              <w:right w:val="single" w:sz="4" w:space="0" w:color="auto"/>
            </w:tcBorders>
            <w:shd w:val="clear" w:color="auto" w:fill="auto"/>
            <w:vAlign w:val="center"/>
            <w:hideMark/>
          </w:tcPr>
          <w:p w14:paraId="58712035" w14:textId="1D69BB68"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50,2</w:t>
            </w:r>
          </w:p>
        </w:tc>
        <w:tc>
          <w:tcPr>
            <w:tcW w:w="219" w:type="pct"/>
            <w:tcBorders>
              <w:top w:val="single" w:sz="4" w:space="0" w:color="auto"/>
              <w:left w:val="nil"/>
              <w:bottom w:val="single" w:sz="4" w:space="0" w:color="auto"/>
              <w:right w:val="single" w:sz="4" w:space="0" w:color="auto"/>
            </w:tcBorders>
            <w:shd w:val="clear" w:color="auto" w:fill="auto"/>
            <w:vAlign w:val="center"/>
          </w:tcPr>
          <w:p w14:paraId="1C1CE508" w14:textId="5306D07E"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49,4</w:t>
            </w:r>
          </w:p>
        </w:tc>
        <w:tc>
          <w:tcPr>
            <w:tcW w:w="218" w:type="pct"/>
            <w:tcBorders>
              <w:top w:val="single" w:sz="4" w:space="0" w:color="auto"/>
              <w:left w:val="nil"/>
              <w:bottom w:val="single" w:sz="4" w:space="0" w:color="auto"/>
              <w:right w:val="single" w:sz="4" w:space="0" w:color="auto"/>
            </w:tcBorders>
            <w:shd w:val="clear" w:color="auto" w:fill="auto"/>
            <w:vAlign w:val="center"/>
          </w:tcPr>
          <w:p w14:paraId="50281E82" w14:textId="155C006E"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48,6</w:t>
            </w:r>
          </w:p>
        </w:tc>
        <w:tc>
          <w:tcPr>
            <w:tcW w:w="2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ED7C8E" w14:textId="7EADC229" w:rsidR="00571D77" w:rsidRPr="00CC11EF" w:rsidRDefault="00571D77" w:rsidP="00571D77">
            <w:pPr>
              <w:jc w:val="center"/>
              <w:rPr>
                <w:rFonts w:ascii="Times New Roman" w:hAnsi="Times New Roman"/>
                <w:color w:val="000000"/>
                <w:sz w:val="20"/>
              </w:rPr>
            </w:pPr>
            <w:r w:rsidRPr="00571D77">
              <w:rPr>
                <w:rFonts w:ascii="Times New Roman" w:hAnsi="Times New Roman"/>
                <w:color w:val="000000"/>
                <w:sz w:val="20"/>
              </w:rPr>
              <w:t>47,8</w:t>
            </w:r>
          </w:p>
        </w:tc>
      </w:tr>
    </w:tbl>
    <w:p w14:paraId="75327B38" w14:textId="2BBED164" w:rsidR="004F01CE" w:rsidRPr="00CC11EF" w:rsidRDefault="00AF5389" w:rsidP="000D1FA5">
      <w:pPr>
        <w:pStyle w:val="af9"/>
        <w:ind w:firstLine="0"/>
        <w:jc w:val="center"/>
        <w:rPr>
          <w:b/>
          <w:sz w:val="20"/>
          <w:szCs w:val="20"/>
        </w:rPr>
      </w:pPr>
      <w:r w:rsidRPr="00CC11EF">
        <w:rPr>
          <w:b/>
          <w:sz w:val="20"/>
          <w:szCs w:val="20"/>
        </w:rPr>
        <w:t xml:space="preserve">ЕТО-3 </w:t>
      </w:r>
      <w:r w:rsidR="000A4758" w:rsidRPr="00CC11EF">
        <w:rPr>
          <w:b/>
          <w:sz w:val="20"/>
          <w:szCs w:val="20"/>
        </w:rPr>
        <w:t>Котельные ГУПКО «Курскоблжилкомхоз»</w:t>
      </w:r>
    </w:p>
    <w:tbl>
      <w:tblPr>
        <w:tblW w:w="22113" w:type="dxa"/>
        <w:tblInd w:w="-5" w:type="dxa"/>
        <w:tblLook w:val="04A0" w:firstRow="1" w:lastRow="0" w:firstColumn="1" w:lastColumn="0" w:noHBand="0" w:noVBand="1"/>
      </w:tblPr>
      <w:tblGrid>
        <w:gridCol w:w="4962"/>
        <w:gridCol w:w="992"/>
        <w:gridCol w:w="1134"/>
        <w:gridCol w:w="992"/>
        <w:gridCol w:w="851"/>
        <w:gridCol w:w="992"/>
        <w:gridCol w:w="850"/>
        <w:gridCol w:w="993"/>
        <w:gridCol w:w="992"/>
        <w:gridCol w:w="992"/>
        <w:gridCol w:w="851"/>
        <w:gridCol w:w="992"/>
        <w:gridCol w:w="992"/>
        <w:gridCol w:w="992"/>
        <w:gridCol w:w="851"/>
        <w:gridCol w:w="850"/>
        <w:gridCol w:w="851"/>
        <w:gridCol w:w="850"/>
        <w:gridCol w:w="1134"/>
      </w:tblGrid>
      <w:tr w:rsidR="00550AF5" w:rsidRPr="00CC11EF" w14:paraId="4135F7CE" w14:textId="77777777" w:rsidTr="00550AF5">
        <w:trPr>
          <w:trHeight w:val="315"/>
        </w:trPr>
        <w:tc>
          <w:tcPr>
            <w:tcW w:w="2211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5D11597" w14:textId="5273ADD0" w:rsidR="00550AF5" w:rsidRPr="00CC11EF" w:rsidRDefault="00550AF5" w:rsidP="00346B40">
            <w:pPr>
              <w:spacing w:line="240" w:lineRule="auto"/>
              <w:jc w:val="center"/>
              <w:rPr>
                <w:rFonts w:ascii="Times New Roman" w:hAnsi="Times New Roman"/>
                <w:sz w:val="20"/>
              </w:rPr>
            </w:pPr>
            <w:r w:rsidRPr="00CC11EF">
              <w:rPr>
                <w:rFonts w:ascii="Times New Roman" w:hAnsi="Times New Roman"/>
                <w:b/>
                <w:bCs/>
                <w:color w:val="000000"/>
                <w:sz w:val="20"/>
              </w:rPr>
              <w:t>Котель</w:t>
            </w:r>
            <w:r w:rsidR="00AF5389" w:rsidRPr="00CC11EF">
              <w:rPr>
                <w:rFonts w:ascii="Times New Roman" w:hAnsi="Times New Roman"/>
                <w:b/>
                <w:bCs/>
                <w:color w:val="000000"/>
                <w:sz w:val="20"/>
              </w:rPr>
              <w:t>н</w:t>
            </w:r>
            <w:r w:rsidRPr="00CC11EF">
              <w:rPr>
                <w:rFonts w:ascii="Times New Roman" w:hAnsi="Times New Roman"/>
                <w:b/>
                <w:bCs/>
                <w:color w:val="000000"/>
                <w:sz w:val="20"/>
              </w:rPr>
              <w:t>ая ГО и ЧС</w:t>
            </w:r>
          </w:p>
        </w:tc>
      </w:tr>
      <w:tr w:rsidR="000A4758" w:rsidRPr="00CC11EF" w14:paraId="49A146C7" w14:textId="77777777" w:rsidTr="005E4D76">
        <w:trPr>
          <w:trHeight w:val="330"/>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4E706B48"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992" w:type="dxa"/>
            <w:tcBorders>
              <w:top w:val="nil"/>
              <w:left w:val="nil"/>
              <w:bottom w:val="single" w:sz="4" w:space="0" w:color="auto"/>
              <w:right w:val="single" w:sz="4" w:space="0" w:color="auto"/>
            </w:tcBorders>
            <w:shd w:val="clear" w:color="auto" w:fill="auto"/>
            <w:vAlign w:val="center"/>
            <w:hideMark/>
          </w:tcPr>
          <w:p w14:paraId="49D09401"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61CAC4F3" w14:textId="6B19A70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3AF28F45" w14:textId="522AE31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1" w:type="dxa"/>
            <w:tcBorders>
              <w:top w:val="nil"/>
              <w:left w:val="nil"/>
              <w:bottom w:val="single" w:sz="4" w:space="0" w:color="auto"/>
              <w:right w:val="single" w:sz="4" w:space="0" w:color="auto"/>
            </w:tcBorders>
            <w:shd w:val="clear" w:color="auto" w:fill="auto"/>
            <w:noWrap/>
            <w:vAlign w:val="center"/>
            <w:hideMark/>
          </w:tcPr>
          <w:p w14:paraId="066F209D" w14:textId="5256878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7042D2A4" w14:textId="5C9B0DC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0" w:type="dxa"/>
            <w:tcBorders>
              <w:top w:val="nil"/>
              <w:left w:val="nil"/>
              <w:bottom w:val="single" w:sz="4" w:space="0" w:color="auto"/>
              <w:right w:val="single" w:sz="4" w:space="0" w:color="auto"/>
            </w:tcBorders>
            <w:shd w:val="clear" w:color="auto" w:fill="auto"/>
            <w:noWrap/>
            <w:vAlign w:val="center"/>
            <w:hideMark/>
          </w:tcPr>
          <w:p w14:paraId="4E97D2D7" w14:textId="436C782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3" w:type="dxa"/>
            <w:tcBorders>
              <w:top w:val="nil"/>
              <w:left w:val="nil"/>
              <w:bottom w:val="single" w:sz="4" w:space="0" w:color="auto"/>
              <w:right w:val="single" w:sz="4" w:space="0" w:color="auto"/>
            </w:tcBorders>
            <w:shd w:val="clear" w:color="auto" w:fill="auto"/>
            <w:noWrap/>
            <w:vAlign w:val="center"/>
            <w:hideMark/>
          </w:tcPr>
          <w:p w14:paraId="31806649" w14:textId="334ABA2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25E0D2BE" w14:textId="54D51EC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3D017CCB" w14:textId="0F0B58C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1" w:type="dxa"/>
            <w:tcBorders>
              <w:top w:val="nil"/>
              <w:left w:val="nil"/>
              <w:bottom w:val="single" w:sz="4" w:space="0" w:color="auto"/>
              <w:right w:val="single" w:sz="4" w:space="0" w:color="auto"/>
            </w:tcBorders>
            <w:shd w:val="clear" w:color="auto" w:fill="auto"/>
            <w:noWrap/>
            <w:vAlign w:val="center"/>
            <w:hideMark/>
          </w:tcPr>
          <w:p w14:paraId="7D1D534E" w14:textId="41593D2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6911D630" w14:textId="178CEFB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6C52DD34" w14:textId="14D52FC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41FD1810" w14:textId="519789A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1" w:type="dxa"/>
            <w:tcBorders>
              <w:top w:val="nil"/>
              <w:left w:val="nil"/>
              <w:bottom w:val="single" w:sz="4" w:space="0" w:color="auto"/>
              <w:right w:val="single" w:sz="4" w:space="0" w:color="auto"/>
            </w:tcBorders>
            <w:shd w:val="clear" w:color="auto" w:fill="auto"/>
            <w:noWrap/>
            <w:vAlign w:val="center"/>
            <w:hideMark/>
          </w:tcPr>
          <w:p w14:paraId="2591078A" w14:textId="3D890F7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0" w:type="dxa"/>
            <w:tcBorders>
              <w:top w:val="nil"/>
              <w:left w:val="nil"/>
              <w:bottom w:val="single" w:sz="4" w:space="0" w:color="auto"/>
              <w:right w:val="single" w:sz="4" w:space="0" w:color="auto"/>
            </w:tcBorders>
            <w:shd w:val="clear" w:color="auto" w:fill="auto"/>
            <w:noWrap/>
            <w:vAlign w:val="center"/>
            <w:hideMark/>
          </w:tcPr>
          <w:p w14:paraId="47DAF7EC" w14:textId="4E22C70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1" w:type="dxa"/>
            <w:tcBorders>
              <w:top w:val="nil"/>
              <w:left w:val="nil"/>
              <w:bottom w:val="single" w:sz="4" w:space="0" w:color="auto"/>
              <w:right w:val="single" w:sz="4" w:space="0" w:color="auto"/>
            </w:tcBorders>
            <w:shd w:val="clear" w:color="auto" w:fill="auto"/>
            <w:noWrap/>
            <w:vAlign w:val="center"/>
            <w:hideMark/>
          </w:tcPr>
          <w:p w14:paraId="3665FAD1" w14:textId="273A5B5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153F4DA" w14:textId="04CF05D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CE50945" w14:textId="15204F9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r>
      <w:tr w:rsidR="000A4758" w:rsidRPr="00CC11EF" w14:paraId="0DE0AF6C" w14:textId="77777777" w:rsidTr="005E4D76">
        <w:trPr>
          <w:trHeight w:val="330"/>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4B2513CD"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992" w:type="dxa"/>
            <w:tcBorders>
              <w:top w:val="nil"/>
              <w:left w:val="nil"/>
              <w:bottom w:val="single" w:sz="4" w:space="0" w:color="auto"/>
              <w:right w:val="single" w:sz="4" w:space="0" w:color="auto"/>
            </w:tcBorders>
            <w:shd w:val="clear" w:color="auto" w:fill="auto"/>
            <w:vAlign w:val="center"/>
            <w:hideMark/>
          </w:tcPr>
          <w:p w14:paraId="687576FD"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7D62A7BD" w14:textId="139A341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4CCA0A13" w14:textId="1DCC2C5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1" w:type="dxa"/>
            <w:tcBorders>
              <w:top w:val="nil"/>
              <w:left w:val="nil"/>
              <w:bottom w:val="single" w:sz="4" w:space="0" w:color="auto"/>
              <w:right w:val="single" w:sz="4" w:space="0" w:color="auto"/>
            </w:tcBorders>
            <w:shd w:val="clear" w:color="auto" w:fill="auto"/>
            <w:noWrap/>
            <w:vAlign w:val="center"/>
            <w:hideMark/>
          </w:tcPr>
          <w:p w14:paraId="7DF16406" w14:textId="3CCE005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30973450" w14:textId="45EFD15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0" w:type="dxa"/>
            <w:tcBorders>
              <w:top w:val="nil"/>
              <w:left w:val="nil"/>
              <w:bottom w:val="single" w:sz="4" w:space="0" w:color="auto"/>
              <w:right w:val="single" w:sz="4" w:space="0" w:color="auto"/>
            </w:tcBorders>
            <w:shd w:val="clear" w:color="auto" w:fill="auto"/>
            <w:noWrap/>
            <w:vAlign w:val="center"/>
            <w:hideMark/>
          </w:tcPr>
          <w:p w14:paraId="33BEBDE6" w14:textId="1C3DBD6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3" w:type="dxa"/>
            <w:tcBorders>
              <w:top w:val="nil"/>
              <w:left w:val="nil"/>
              <w:bottom w:val="single" w:sz="4" w:space="0" w:color="auto"/>
              <w:right w:val="single" w:sz="4" w:space="0" w:color="auto"/>
            </w:tcBorders>
            <w:shd w:val="clear" w:color="auto" w:fill="auto"/>
            <w:noWrap/>
            <w:vAlign w:val="center"/>
            <w:hideMark/>
          </w:tcPr>
          <w:p w14:paraId="3787FC6B" w14:textId="079731D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76EB62DE" w14:textId="4E5FEBC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3F3CE239" w14:textId="50E4457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1" w:type="dxa"/>
            <w:tcBorders>
              <w:top w:val="nil"/>
              <w:left w:val="nil"/>
              <w:bottom w:val="single" w:sz="4" w:space="0" w:color="auto"/>
              <w:right w:val="single" w:sz="4" w:space="0" w:color="auto"/>
            </w:tcBorders>
            <w:shd w:val="clear" w:color="auto" w:fill="auto"/>
            <w:noWrap/>
            <w:vAlign w:val="center"/>
            <w:hideMark/>
          </w:tcPr>
          <w:p w14:paraId="1DBF7D0D" w14:textId="6049FE2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562D151E" w14:textId="11A9390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1A8FFEFC" w14:textId="23FC8C5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2135D048" w14:textId="2AA1C40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1" w:type="dxa"/>
            <w:tcBorders>
              <w:top w:val="nil"/>
              <w:left w:val="nil"/>
              <w:bottom w:val="single" w:sz="4" w:space="0" w:color="auto"/>
              <w:right w:val="single" w:sz="4" w:space="0" w:color="auto"/>
            </w:tcBorders>
            <w:shd w:val="clear" w:color="auto" w:fill="auto"/>
            <w:noWrap/>
            <w:vAlign w:val="center"/>
            <w:hideMark/>
          </w:tcPr>
          <w:p w14:paraId="28841F9E" w14:textId="1AEAC84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0" w:type="dxa"/>
            <w:tcBorders>
              <w:top w:val="nil"/>
              <w:left w:val="nil"/>
              <w:bottom w:val="single" w:sz="4" w:space="0" w:color="auto"/>
              <w:right w:val="single" w:sz="4" w:space="0" w:color="auto"/>
            </w:tcBorders>
            <w:shd w:val="clear" w:color="auto" w:fill="auto"/>
            <w:noWrap/>
            <w:vAlign w:val="center"/>
            <w:hideMark/>
          </w:tcPr>
          <w:p w14:paraId="6FBDB27C" w14:textId="3C12A71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1" w:type="dxa"/>
            <w:tcBorders>
              <w:top w:val="nil"/>
              <w:left w:val="nil"/>
              <w:bottom w:val="single" w:sz="4" w:space="0" w:color="auto"/>
              <w:right w:val="single" w:sz="4" w:space="0" w:color="auto"/>
            </w:tcBorders>
            <w:shd w:val="clear" w:color="auto" w:fill="auto"/>
            <w:noWrap/>
            <w:vAlign w:val="center"/>
            <w:hideMark/>
          </w:tcPr>
          <w:p w14:paraId="5B7520D4" w14:textId="32A1AA0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0" w:type="dxa"/>
            <w:tcBorders>
              <w:top w:val="nil"/>
              <w:left w:val="nil"/>
              <w:bottom w:val="single" w:sz="4" w:space="0" w:color="auto"/>
              <w:right w:val="single" w:sz="4" w:space="0" w:color="auto"/>
            </w:tcBorders>
            <w:shd w:val="clear" w:color="auto" w:fill="auto"/>
            <w:noWrap/>
            <w:vAlign w:val="center"/>
            <w:hideMark/>
          </w:tcPr>
          <w:p w14:paraId="37794081" w14:textId="7F05762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1134" w:type="dxa"/>
            <w:tcBorders>
              <w:top w:val="nil"/>
              <w:left w:val="nil"/>
              <w:bottom w:val="single" w:sz="4" w:space="0" w:color="auto"/>
              <w:right w:val="single" w:sz="4" w:space="0" w:color="auto"/>
            </w:tcBorders>
            <w:shd w:val="clear" w:color="auto" w:fill="auto"/>
            <w:noWrap/>
            <w:vAlign w:val="center"/>
            <w:hideMark/>
          </w:tcPr>
          <w:p w14:paraId="41AC6663" w14:textId="0F91E62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r>
      <w:tr w:rsidR="00550AF5" w:rsidRPr="00CC11EF" w14:paraId="044AD9B1" w14:textId="77777777" w:rsidTr="005E4D76">
        <w:trPr>
          <w:trHeight w:val="279"/>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7FB67256" w14:textId="77777777"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992" w:type="dxa"/>
            <w:tcBorders>
              <w:top w:val="nil"/>
              <w:left w:val="nil"/>
              <w:bottom w:val="single" w:sz="4" w:space="0" w:color="auto"/>
              <w:right w:val="single" w:sz="4" w:space="0" w:color="auto"/>
            </w:tcBorders>
            <w:shd w:val="clear" w:color="auto" w:fill="auto"/>
            <w:vAlign w:val="center"/>
            <w:hideMark/>
          </w:tcPr>
          <w:p w14:paraId="154D3E9D" w14:textId="77777777"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4F67B9C4" w14:textId="6F133502"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w:t>
            </w:r>
          </w:p>
        </w:tc>
        <w:tc>
          <w:tcPr>
            <w:tcW w:w="992" w:type="dxa"/>
            <w:tcBorders>
              <w:top w:val="nil"/>
              <w:left w:val="nil"/>
              <w:bottom w:val="single" w:sz="4" w:space="0" w:color="auto"/>
              <w:right w:val="single" w:sz="4" w:space="0" w:color="auto"/>
            </w:tcBorders>
            <w:shd w:val="clear" w:color="auto" w:fill="auto"/>
            <w:noWrap/>
            <w:vAlign w:val="center"/>
            <w:hideMark/>
          </w:tcPr>
          <w:p w14:paraId="594E7EE6" w14:textId="738A1E2D"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w:t>
            </w:r>
          </w:p>
        </w:tc>
        <w:tc>
          <w:tcPr>
            <w:tcW w:w="851" w:type="dxa"/>
            <w:tcBorders>
              <w:top w:val="nil"/>
              <w:left w:val="nil"/>
              <w:bottom w:val="single" w:sz="4" w:space="0" w:color="auto"/>
              <w:right w:val="single" w:sz="4" w:space="0" w:color="auto"/>
            </w:tcBorders>
            <w:shd w:val="clear" w:color="auto" w:fill="auto"/>
            <w:noWrap/>
            <w:vAlign w:val="center"/>
            <w:hideMark/>
          </w:tcPr>
          <w:p w14:paraId="33673092" w14:textId="2C673EB8"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w:t>
            </w:r>
          </w:p>
        </w:tc>
        <w:tc>
          <w:tcPr>
            <w:tcW w:w="992" w:type="dxa"/>
            <w:tcBorders>
              <w:top w:val="nil"/>
              <w:left w:val="nil"/>
              <w:bottom w:val="single" w:sz="4" w:space="0" w:color="auto"/>
              <w:right w:val="single" w:sz="4" w:space="0" w:color="auto"/>
            </w:tcBorders>
            <w:shd w:val="clear" w:color="auto" w:fill="auto"/>
            <w:noWrap/>
            <w:vAlign w:val="center"/>
            <w:hideMark/>
          </w:tcPr>
          <w:p w14:paraId="18BF23EA" w14:textId="7CF50538"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w:t>
            </w:r>
          </w:p>
        </w:tc>
        <w:tc>
          <w:tcPr>
            <w:tcW w:w="850" w:type="dxa"/>
            <w:tcBorders>
              <w:top w:val="nil"/>
              <w:left w:val="nil"/>
              <w:bottom w:val="single" w:sz="4" w:space="0" w:color="auto"/>
              <w:right w:val="single" w:sz="4" w:space="0" w:color="auto"/>
            </w:tcBorders>
            <w:shd w:val="clear" w:color="auto" w:fill="auto"/>
            <w:noWrap/>
            <w:vAlign w:val="center"/>
            <w:hideMark/>
          </w:tcPr>
          <w:p w14:paraId="77D1776F" w14:textId="1C959944"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w:t>
            </w:r>
          </w:p>
        </w:tc>
        <w:tc>
          <w:tcPr>
            <w:tcW w:w="993" w:type="dxa"/>
            <w:tcBorders>
              <w:top w:val="nil"/>
              <w:left w:val="nil"/>
              <w:bottom w:val="single" w:sz="4" w:space="0" w:color="auto"/>
              <w:right w:val="single" w:sz="4" w:space="0" w:color="auto"/>
            </w:tcBorders>
            <w:shd w:val="clear" w:color="auto" w:fill="auto"/>
            <w:noWrap/>
            <w:vAlign w:val="center"/>
            <w:hideMark/>
          </w:tcPr>
          <w:p w14:paraId="39DFDCB4" w14:textId="7C371744"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w:t>
            </w:r>
          </w:p>
        </w:tc>
        <w:tc>
          <w:tcPr>
            <w:tcW w:w="992" w:type="dxa"/>
            <w:tcBorders>
              <w:top w:val="nil"/>
              <w:left w:val="nil"/>
              <w:bottom w:val="single" w:sz="4" w:space="0" w:color="auto"/>
              <w:right w:val="single" w:sz="4" w:space="0" w:color="auto"/>
            </w:tcBorders>
            <w:shd w:val="clear" w:color="auto" w:fill="auto"/>
            <w:noWrap/>
            <w:vAlign w:val="center"/>
            <w:hideMark/>
          </w:tcPr>
          <w:p w14:paraId="5C22B723" w14:textId="344E9C1F"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w:t>
            </w:r>
          </w:p>
        </w:tc>
        <w:tc>
          <w:tcPr>
            <w:tcW w:w="992" w:type="dxa"/>
            <w:tcBorders>
              <w:top w:val="nil"/>
              <w:left w:val="nil"/>
              <w:bottom w:val="single" w:sz="4" w:space="0" w:color="auto"/>
              <w:right w:val="single" w:sz="4" w:space="0" w:color="auto"/>
            </w:tcBorders>
            <w:shd w:val="clear" w:color="auto" w:fill="auto"/>
            <w:noWrap/>
            <w:vAlign w:val="center"/>
            <w:hideMark/>
          </w:tcPr>
          <w:p w14:paraId="3AD89A13" w14:textId="0DEC0F97"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w:t>
            </w:r>
          </w:p>
        </w:tc>
        <w:tc>
          <w:tcPr>
            <w:tcW w:w="851" w:type="dxa"/>
            <w:tcBorders>
              <w:top w:val="nil"/>
              <w:left w:val="nil"/>
              <w:bottom w:val="single" w:sz="4" w:space="0" w:color="auto"/>
              <w:right w:val="single" w:sz="4" w:space="0" w:color="auto"/>
            </w:tcBorders>
            <w:shd w:val="clear" w:color="auto" w:fill="auto"/>
            <w:noWrap/>
            <w:vAlign w:val="center"/>
            <w:hideMark/>
          </w:tcPr>
          <w:p w14:paraId="229B9502" w14:textId="0144CD26"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w:t>
            </w:r>
          </w:p>
        </w:tc>
        <w:tc>
          <w:tcPr>
            <w:tcW w:w="992" w:type="dxa"/>
            <w:tcBorders>
              <w:top w:val="nil"/>
              <w:left w:val="nil"/>
              <w:bottom w:val="single" w:sz="4" w:space="0" w:color="auto"/>
              <w:right w:val="single" w:sz="4" w:space="0" w:color="auto"/>
            </w:tcBorders>
            <w:shd w:val="clear" w:color="auto" w:fill="auto"/>
            <w:noWrap/>
            <w:vAlign w:val="center"/>
            <w:hideMark/>
          </w:tcPr>
          <w:p w14:paraId="45B039DB" w14:textId="1C8021AC"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w:t>
            </w:r>
          </w:p>
        </w:tc>
        <w:tc>
          <w:tcPr>
            <w:tcW w:w="992" w:type="dxa"/>
            <w:tcBorders>
              <w:top w:val="nil"/>
              <w:left w:val="nil"/>
              <w:bottom w:val="single" w:sz="4" w:space="0" w:color="auto"/>
              <w:right w:val="single" w:sz="4" w:space="0" w:color="auto"/>
            </w:tcBorders>
            <w:shd w:val="clear" w:color="auto" w:fill="auto"/>
            <w:noWrap/>
            <w:vAlign w:val="center"/>
            <w:hideMark/>
          </w:tcPr>
          <w:p w14:paraId="14A84F04" w14:textId="7DA6D5BD"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w:t>
            </w:r>
          </w:p>
        </w:tc>
        <w:tc>
          <w:tcPr>
            <w:tcW w:w="992" w:type="dxa"/>
            <w:tcBorders>
              <w:top w:val="nil"/>
              <w:left w:val="nil"/>
              <w:bottom w:val="single" w:sz="4" w:space="0" w:color="auto"/>
              <w:right w:val="single" w:sz="4" w:space="0" w:color="auto"/>
            </w:tcBorders>
            <w:shd w:val="clear" w:color="auto" w:fill="auto"/>
            <w:noWrap/>
            <w:vAlign w:val="center"/>
            <w:hideMark/>
          </w:tcPr>
          <w:p w14:paraId="17EC18BC" w14:textId="7FAE9811"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w:t>
            </w:r>
          </w:p>
        </w:tc>
        <w:tc>
          <w:tcPr>
            <w:tcW w:w="851" w:type="dxa"/>
            <w:tcBorders>
              <w:top w:val="nil"/>
              <w:left w:val="nil"/>
              <w:bottom w:val="single" w:sz="4" w:space="0" w:color="auto"/>
              <w:right w:val="single" w:sz="4" w:space="0" w:color="auto"/>
            </w:tcBorders>
            <w:shd w:val="clear" w:color="auto" w:fill="auto"/>
            <w:noWrap/>
            <w:vAlign w:val="center"/>
            <w:hideMark/>
          </w:tcPr>
          <w:p w14:paraId="577D9453" w14:textId="11334CDB"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w:t>
            </w:r>
          </w:p>
        </w:tc>
        <w:tc>
          <w:tcPr>
            <w:tcW w:w="850" w:type="dxa"/>
            <w:tcBorders>
              <w:top w:val="nil"/>
              <w:left w:val="nil"/>
              <w:bottom w:val="single" w:sz="4" w:space="0" w:color="auto"/>
              <w:right w:val="single" w:sz="4" w:space="0" w:color="auto"/>
            </w:tcBorders>
            <w:shd w:val="clear" w:color="auto" w:fill="auto"/>
            <w:noWrap/>
            <w:vAlign w:val="center"/>
            <w:hideMark/>
          </w:tcPr>
          <w:p w14:paraId="07B01E8E" w14:textId="4696521A"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w:t>
            </w:r>
          </w:p>
        </w:tc>
        <w:tc>
          <w:tcPr>
            <w:tcW w:w="851" w:type="dxa"/>
            <w:tcBorders>
              <w:top w:val="nil"/>
              <w:left w:val="nil"/>
              <w:bottom w:val="single" w:sz="4" w:space="0" w:color="auto"/>
              <w:right w:val="single" w:sz="4" w:space="0" w:color="auto"/>
            </w:tcBorders>
            <w:shd w:val="clear" w:color="auto" w:fill="auto"/>
            <w:noWrap/>
            <w:vAlign w:val="center"/>
            <w:hideMark/>
          </w:tcPr>
          <w:p w14:paraId="0A90DE5E" w14:textId="186DBC9C"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w:t>
            </w:r>
          </w:p>
        </w:tc>
        <w:tc>
          <w:tcPr>
            <w:tcW w:w="850" w:type="dxa"/>
            <w:tcBorders>
              <w:top w:val="nil"/>
              <w:left w:val="nil"/>
              <w:bottom w:val="single" w:sz="4" w:space="0" w:color="auto"/>
              <w:right w:val="single" w:sz="4" w:space="0" w:color="auto"/>
            </w:tcBorders>
            <w:shd w:val="clear" w:color="auto" w:fill="auto"/>
            <w:noWrap/>
            <w:vAlign w:val="center"/>
            <w:hideMark/>
          </w:tcPr>
          <w:p w14:paraId="72AF7923" w14:textId="680571A6"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w:t>
            </w:r>
          </w:p>
        </w:tc>
        <w:tc>
          <w:tcPr>
            <w:tcW w:w="1134" w:type="dxa"/>
            <w:tcBorders>
              <w:top w:val="nil"/>
              <w:left w:val="nil"/>
              <w:bottom w:val="single" w:sz="4" w:space="0" w:color="auto"/>
              <w:right w:val="single" w:sz="4" w:space="0" w:color="auto"/>
            </w:tcBorders>
            <w:shd w:val="clear" w:color="auto" w:fill="auto"/>
            <w:noWrap/>
            <w:vAlign w:val="center"/>
            <w:hideMark/>
          </w:tcPr>
          <w:p w14:paraId="50C72E5F" w14:textId="22051460"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w:t>
            </w:r>
          </w:p>
        </w:tc>
      </w:tr>
      <w:tr w:rsidR="00550AF5" w:rsidRPr="00CC11EF" w14:paraId="2F9AE55E"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468E1359" w14:textId="77777777"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992" w:type="dxa"/>
            <w:tcBorders>
              <w:top w:val="nil"/>
              <w:left w:val="nil"/>
              <w:bottom w:val="single" w:sz="4" w:space="0" w:color="auto"/>
              <w:right w:val="single" w:sz="4" w:space="0" w:color="auto"/>
            </w:tcBorders>
            <w:shd w:val="clear" w:color="auto" w:fill="auto"/>
            <w:vAlign w:val="center"/>
            <w:hideMark/>
          </w:tcPr>
          <w:p w14:paraId="53891213" w14:textId="77777777"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4C874D73" w14:textId="28C8FC61"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0,59</w:t>
            </w:r>
          </w:p>
        </w:tc>
        <w:tc>
          <w:tcPr>
            <w:tcW w:w="992" w:type="dxa"/>
            <w:tcBorders>
              <w:top w:val="nil"/>
              <w:left w:val="nil"/>
              <w:bottom w:val="single" w:sz="4" w:space="0" w:color="auto"/>
              <w:right w:val="single" w:sz="4" w:space="0" w:color="auto"/>
            </w:tcBorders>
            <w:shd w:val="clear" w:color="auto" w:fill="auto"/>
            <w:noWrap/>
            <w:vAlign w:val="center"/>
            <w:hideMark/>
          </w:tcPr>
          <w:p w14:paraId="7DB319DA" w14:textId="70C90A97"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0,59</w:t>
            </w:r>
          </w:p>
        </w:tc>
        <w:tc>
          <w:tcPr>
            <w:tcW w:w="851" w:type="dxa"/>
            <w:tcBorders>
              <w:top w:val="nil"/>
              <w:left w:val="nil"/>
              <w:bottom w:val="single" w:sz="4" w:space="0" w:color="auto"/>
              <w:right w:val="single" w:sz="4" w:space="0" w:color="auto"/>
            </w:tcBorders>
            <w:shd w:val="clear" w:color="auto" w:fill="auto"/>
            <w:noWrap/>
            <w:vAlign w:val="center"/>
            <w:hideMark/>
          </w:tcPr>
          <w:p w14:paraId="5AF3C1AC" w14:textId="4E47112E"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0,59</w:t>
            </w:r>
          </w:p>
        </w:tc>
        <w:tc>
          <w:tcPr>
            <w:tcW w:w="992" w:type="dxa"/>
            <w:tcBorders>
              <w:top w:val="nil"/>
              <w:left w:val="nil"/>
              <w:bottom w:val="single" w:sz="4" w:space="0" w:color="auto"/>
              <w:right w:val="single" w:sz="4" w:space="0" w:color="auto"/>
            </w:tcBorders>
            <w:shd w:val="clear" w:color="auto" w:fill="auto"/>
            <w:noWrap/>
            <w:vAlign w:val="center"/>
            <w:hideMark/>
          </w:tcPr>
          <w:p w14:paraId="5459B887" w14:textId="57B7B14D"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0,59</w:t>
            </w:r>
          </w:p>
        </w:tc>
        <w:tc>
          <w:tcPr>
            <w:tcW w:w="850" w:type="dxa"/>
            <w:tcBorders>
              <w:top w:val="nil"/>
              <w:left w:val="nil"/>
              <w:bottom w:val="single" w:sz="4" w:space="0" w:color="auto"/>
              <w:right w:val="single" w:sz="4" w:space="0" w:color="auto"/>
            </w:tcBorders>
            <w:shd w:val="clear" w:color="auto" w:fill="auto"/>
            <w:noWrap/>
            <w:vAlign w:val="center"/>
            <w:hideMark/>
          </w:tcPr>
          <w:p w14:paraId="1108F31B" w14:textId="62870CCE"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0,59</w:t>
            </w:r>
          </w:p>
        </w:tc>
        <w:tc>
          <w:tcPr>
            <w:tcW w:w="993" w:type="dxa"/>
            <w:tcBorders>
              <w:top w:val="nil"/>
              <w:left w:val="nil"/>
              <w:bottom w:val="single" w:sz="4" w:space="0" w:color="auto"/>
              <w:right w:val="single" w:sz="4" w:space="0" w:color="auto"/>
            </w:tcBorders>
            <w:shd w:val="clear" w:color="auto" w:fill="auto"/>
            <w:noWrap/>
            <w:vAlign w:val="center"/>
            <w:hideMark/>
          </w:tcPr>
          <w:p w14:paraId="1F63010B" w14:textId="3DECEC91"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0,59</w:t>
            </w:r>
          </w:p>
        </w:tc>
        <w:tc>
          <w:tcPr>
            <w:tcW w:w="992" w:type="dxa"/>
            <w:tcBorders>
              <w:top w:val="nil"/>
              <w:left w:val="nil"/>
              <w:bottom w:val="single" w:sz="4" w:space="0" w:color="auto"/>
              <w:right w:val="single" w:sz="4" w:space="0" w:color="auto"/>
            </w:tcBorders>
            <w:shd w:val="clear" w:color="auto" w:fill="auto"/>
            <w:noWrap/>
            <w:vAlign w:val="center"/>
            <w:hideMark/>
          </w:tcPr>
          <w:p w14:paraId="342BB93F" w14:textId="046D2130"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0,59</w:t>
            </w:r>
          </w:p>
        </w:tc>
        <w:tc>
          <w:tcPr>
            <w:tcW w:w="992" w:type="dxa"/>
            <w:tcBorders>
              <w:top w:val="nil"/>
              <w:left w:val="nil"/>
              <w:bottom w:val="single" w:sz="4" w:space="0" w:color="auto"/>
              <w:right w:val="single" w:sz="4" w:space="0" w:color="auto"/>
            </w:tcBorders>
            <w:shd w:val="clear" w:color="auto" w:fill="auto"/>
            <w:noWrap/>
            <w:vAlign w:val="center"/>
            <w:hideMark/>
          </w:tcPr>
          <w:p w14:paraId="0C6E6CD9" w14:textId="1CF9EC3C"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0,59</w:t>
            </w:r>
          </w:p>
        </w:tc>
        <w:tc>
          <w:tcPr>
            <w:tcW w:w="851" w:type="dxa"/>
            <w:tcBorders>
              <w:top w:val="nil"/>
              <w:left w:val="nil"/>
              <w:bottom w:val="single" w:sz="4" w:space="0" w:color="auto"/>
              <w:right w:val="single" w:sz="4" w:space="0" w:color="auto"/>
            </w:tcBorders>
            <w:shd w:val="clear" w:color="auto" w:fill="auto"/>
            <w:noWrap/>
            <w:vAlign w:val="center"/>
            <w:hideMark/>
          </w:tcPr>
          <w:p w14:paraId="035274D6" w14:textId="6A27D60F"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0,59</w:t>
            </w:r>
          </w:p>
        </w:tc>
        <w:tc>
          <w:tcPr>
            <w:tcW w:w="992" w:type="dxa"/>
            <w:tcBorders>
              <w:top w:val="nil"/>
              <w:left w:val="nil"/>
              <w:bottom w:val="single" w:sz="4" w:space="0" w:color="auto"/>
              <w:right w:val="single" w:sz="4" w:space="0" w:color="auto"/>
            </w:tcBorders>
            <w:shd w:val="clear" w:color="auto" w:fill="auto"/>
            <w:noWrap/>
            <w:vAlign w:val="center"/>
            <w:hideMark/>
          </w:tcPr>
          <w:p w14:paraId="0D58EB78" w14:textId="4AF2552C"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0,59</w:t>
            </w:r>
          </w:p>
        </w:tc>
        <w:tc>
          <w:tcPr>
            <w:tcW w:w="992" w:type="dxa"/>
            <w:tcBorders>
              <w:top w:val="nil"/>
              <w:left w:val="nil"/>
              <w:bottom w:val="single" w:sz="4" w:space="0" w:color="auto"/>
              <w:right w:val="single" w:sz="4" w:space="0" w:color="auto"/>
            </w:tcBorders>
            <w:shd w:val="clear" w:color="auto" w:fill="auto"/>
            <w:noWrap/>
            <w:vAlign w:val="center"/>
            <w:hideMark/>
          </w:tcPr>
          <w:p w14:paraId="274E1724" w14:textId="583C46CF"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0,59</w:t>
            </w:r>
          </w:p>
        </w:tc>
        <w:tc>
          <w:tcPr>
            <w:tcW w:w="992" w:type="dxa"/>
            <w:tcBorders>
              <w:top w:val="nil"/>
              <w:left w:val="nil"/>
              <w:bottom w:val="single" w:sz="4" w:space="0" w:color="auto"/>
              <w:right w:val="single" w:sz="4" w:space="0" w:color="auto"/>
            </w:tcBorders>
            <w:shd w:val="clear" w:color="auto" w:fill="auto"/>
            <w:noWrap/>
            <w:vAlign w:val="center"/>
            <w:hideMark/>
          </w:tcPr>
          <w:p w14:paraId="79DA8190" w14:textId="4BEDB989"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0,59</w:t>
            </w:r>
          </w:p>
        </w:tc>
        <w:tc>
          <w:tcPr>
            <w:tcW w:w="851" w:type="dxa"/>
            <w:tcBorders>
              <w:top w:val="nil"/>
              <w:left w:val="nil"/>
              <w:bottom w:val="single" w:sz="4" w:space="0" w:color="auto"/>
              <w:right w:val="single" w:sz="4" w:space="0" w:color="auto"/>
            </w:tcBorders>
            <w:shd w:val="clear" w:color="auto" w:fill="auto"/>
            <w:noWrap/>
            <w:vAlign w:val="center"/>
            <w:hideMark/>
          </w:tcPr>
          <w:p w14:paraId="4EA96813" w14:textId="513C61FE"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0,59</w:t>
            </w:r>
          </w:p>
        </w:tc>
        <w:tc>
          <w:tcPr>
            <w:tcW w:w="850" w:type="dxa"/>
            <w:tcBorders>
              <w:top w:val="nil"/>
              <w:left w:val="nil"/>
              <w:bottom w:val="single" w:sz="4" w:space="0" w:color="auto"/>
              <w:right w:val="single" w:sz="4" w:space="0" w:color="auto"/>
            </w:tcBorders>
            <w:shd w:val="clear" w:color="auto" w:fill="auto"/>
            <w:noWrap/>
            <w:vAlign w:val="center"/>
            <w:hideMark/>
          </w:tcPr>
          <w:p w14:paraId="540A76FE" w14:textId="03732C09"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0,59</w:t>
            </w:r>
          </w:p>
        </w:tc>
        <w:tc>
          <w:tcPr>
            <w:tcW w:w="851" w:type="dxa"/>
            <w:tcBorders>
              <w:top w:val="nil"/>
              <w:left w:val="nil"/>
              <w:bottom w:val="single" w:sz="4" w:space="0" w:color="auto"/>
              <w:right w:val="single" w:sz="4" w:space="0" w:color="auto"/>
            </w:tcBorders>
            <w:shd w:val="clear" w:color="auto" w:fill="auto"/>
            <w:noWrap/>
            <w:vAlign w:val="center"/>
            <w:hideMark/>
          </w:tcPr>
          <w:p w14:paraId="3083E32A" w14:textId="4A2B4BAE"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0,59</w:t>
            </w:r>
          </w:p>
        </w:tc>
        <w:tc>
          <w:tcPr>
            <w:tcW w:w="850" w:type="dxa"/>
            <w:tcBorders>
              <w:top w:val="nil"/>
              <w:left w:val="nil"/>
              <w:bottom w:val="single" w:sz="4" w:space="0" w:color="auto"/>
              <w:right w:val="single" w:sz="4" w:space="0" w:color="auto"/>
            </w:tcBorders>
            <w:shd w:val="clear" w:color="auto" w:fill="auto"/>
            <w:noWrap/>
            <w:vAlign w:val="center"/>
            <w:hideMark/>
          </w:tcPr>
          <w:p w14:paraId="4EAE8385" w14:textId="1559F6F9"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0,59</w:t>
            </w:r>
          </w:p>
        </w:tc>
        <w:tc>
          <w:tcPr>
            <w:tcW w:w="1134" w:type="dxa"/>
            <w:tcBorders>
              <w:top w:val="nil"/>
              <w:left w:val="nil"/>
              <w:bottom w:val="single" w:sz="4" w:space="0" w:color="auto"/>
              <w:right w:val="single" w:sz="4" w:space="0" w:color="auto"/>
            </w:tcBorders>
            <w:shd w:val="clear" w:color="auto" w:fill="auto"/>
            <w:noWrap/>
            <w:vAlign w:val="center"/>
            <w:hideMark/>
          </w:tcPr>
          <w:p w14:paraId="17F8672D" w14:textId="5F45CEB4" w:rsidR="00550AF5" w:rsidRPr="00CC11EF" w:rsidRDefault="00550AF5" w:rsidP="00346B40">
            <w:pPr>
              <w:spacing w:line="240" w:lineRule="auto"/>
              <w:jc w:val="center"/>
              <w:rPr>
                <w:rFonts w:ascii="Times New Roman" w:hAnsi="Times New Roman"/>
                <w:color w:val="000000"/>
                <w:sz w:val="20"/>
              </w:rPr>
            </w:pPr>
            <w:r w:rsidRPr="00CC11EF">
              <w:rPr>
                <w:rFonts w:ascii="Times New Roman" w:hAnsi="Times New Roman"/>
                <w:color w:val="000000"/>
                <w:sz w:val="20"/>
              </w:rPr>
              <w:t>0,59</w:t>
            </w:r>
          </w:p>
        </w:tc>
      </w:tr>
      <w:tr w:rsidR="000A4758" w:rsidRPr="00CC11EF" w14:paraId="0F928EF2"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645E0D94" w14:textId="6B36F39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992" w:type="dxa"/>
            <w:tcBorders>
              <w:top w:val="nil"/>
              <w:left w:val="nil"/>
              <w:bottom w:val="single" w:sz="4" w:space="0" w:color="auto"/>
              <w:right w:val="single" w:sz="4" w:space="0" w:color="auto"/>
            </w:tcBorders>
            <w:shd w:val="clear" w:color="auto" w:fill="auto"/>
            <w:vAlign w:val="center"/>
            <w:hideMark/>
          </w:tcPr>
          <w:p w14:paraId="073BDD15"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1E9D1AD7" w14:textId="362B625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0,53</w:t>
            </w:r>
          </w:p>
        </w:tc>
        <w:tc>
          <w:tcPr>
            <w:tcW w:w="992" w:type="dxa"/>
            <w:tcBorders>
              <w:top w:val="nil"/>
              <w:left w:val="nil"/>
              <w:bottom w:val="single" w:sz="4" w:space="0" w:color="auto"/>
              <w:right w:val="single" w:sz="4" w:space="0" w:color="auto"/>
            </w:tcBorders>
            <w:shd w:val="clear" w:color="auto" w:fill="auto"/>
            <w:noWrap/>
            <w:vAlign w:val="center"/>
            <w:hideMark/>
          </w:tcPr>
          <w:p w14:paraId="0C1B6407" w14:textId="3967601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0,53</w:t>
            </w:r>
          </w:p>
        </w:tc>
        <w:tc>
          <w:tcPr>
            <w:tcW w:w="851" w:type="dxa"/>
            <w:tcBorders>
              <w:top w:val="nil"/>
              <w:left w:val="nil"/>
              <w:bottom w:val="single" w:sz="4" w:space="0" w:color="auto"/>
              <w:right w:val="single" w:sz="4" w:space="0" w:color="auto"/>
            </w:tcBorders>
            <w:shd w:val="clear" w:color="auto" w:fill="auto"/>
            <w:noWrap/>
            <w:vAlign w:val="center"/>
            <w:hideMark/>
          </w:tcPr>
          <w:p w14:paraId="11D923AF" w14:textId="4DDF3C8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0,53</w:t>
            </w:r>
          </w:p>
        </w:tc>
        <w:tc>
          <w:tcPr>
            <w:tcW w:w="992" w:type="dxa"/>
            <w:tcBorders>
              <w:top w:val="nil"/>
              <w:left w:val="nil"/>
              <w:bottom w:val="single" w:sz="4" w:space="0" w:color="auto"/>
              <w:right w:val="single" w:sz="4" w:space="0" w:color="auto"/>
            </w:tcBorders>
            <w:shd w:val="clear" w:color="auto" w:fill="auto"/>
            <w:noWrap/>
            <w:vAlign w:val="center"/>
            <w:hideMark/>
          </w:tcPr>
          <w:p w14:paraId="523A9A75" w14:textId="082315B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0,53</w:t>
            </w:r>
          </w:p>
        </w:tc>
        <w:tc>
          <w:tcPr>
            <w:tcW w:w="850" w:type="dxa"/>
            <w:tcBorders>
              <w:top w:val="nil"/>
              <w:left w:val="nil"/>
              <w:bottom w:val="single" w:sz="4" w:space="0" w:color="auto"/>
              <w:right w:val="single" w:sz="4" w:space="0" w:color="auto"/>
            </w:tcBorders>
            <w:shd w:val="clear" w:color="auto" w:fill="auto"/>
            <w:noWrap/>
            <w:vAlign w:val="center"/>
            <w:hideMark/>
          </w:tcPr>
          <w:p w14:paraId="2D4468F3" w14:textId="4505BAB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0,53</w:t>
            </w:r>
          </w:p>
        </w:tc>
        <w:tc>
          <w:tcPr>
            <w:tcW w:w="993" w:type="dxa"/>
            <w:tcBorders>
              <w:top w:val="nil"/>
              <w:left w:val="nil"/>
              <w:bottom w:val="single" w:sz="4" w:space="0" w:color="auto"/>
              <w:right w:val="single" w:sz="4" w:space="0" w:color="auto"/>
            </w:tcBorders>
            <w:shd w:val="clear" w:color="auto" w:fill="auto"/>
            <w:noWrap/>
            <w:vAlign w:val="center"/>
            <w:hideMark/>
          </w:tcPr>
          <w:p w14:paraId="347B0214" w14:textId="07D7F9A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0,53</w:t>
            </w:r>
          </w:p>
        </w:tc>
        <w:tc>
          <w:tcPr>
            <w:tcW w:w="992" w:type="dxa"/>
            <w:tcBorders>
              <w:top w:val="nil"/>
              <w:left w:val="nil"/>
              <w:bottom w:val="single" w:sz="4" w:space="0" w:color="auto"/>
              <w:right w:val="single" w:sz="4" w:space="0" w:color="auto"/>
            </w:tcBorders>
            <w:shd w:val="clear" w:color="auto" w:fill="auto"/>
            <w:noWrap/>
            <w:vAlign w:val="center"/>
            <w:hideMark/>
          </w:tcPr>
          <w:p w14:paraId="6E0B7DE6" w14:textId="039093D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0,53</w:t>
            </w:r>
          </w:p>
        </w:tc>
        <w:tc>
          <w:tcPr>
            <w:tcW w:w="992" w:type="dxa"/>
            <w:tcBorders>
              <w:top w:val="nil"/>
              <w:left w:val="nil"/>
              <w:bottom w:val="single" w:sz="4" w:space="0" w:color="auto"/>
              <w:right w:val="single" w:sz="4" w:space="0" w:color="auto"/>
            </w:tcBorders>
            <w:shd w:val="clear" w:color="auto" w:fill="auto"/>
            <w:noWrap/>
            <w:vAlign w:val="center"/>
            <w:hideMark/>
          </w:tcPr>
          <w:p w14:paraId="49E9C914" w14:textId="5C839C3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0,53</w:t>
            </w:r>
          </w:p>
        </w:tc>
        <w:tc>
          <w:tcPr>
            <w:tcW w:w="851" w:type="dxa"/>
            <w:tcBorders>
              <w:top w:val="nil"/>
              <w:left w:val="nil"/>
              <w:bottom w:val="single" w:sz="4" w:space="0" w:color="auto"/>
              <w:right w:val="single" w:sz="4" w:space="0" w:color="auto"/>
            </w:tcBorders>
            <w:shd w:val="clear" w:color="auto" w:fill="auto"/>
            <w:noWrap/>
            <w:vAlign w:val="center"/>
            <w:hideMark/>
          </w:tcPr>
          <w:p w14:paraId="28D3ED18" w14:textId="400C6A9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0,53</w:t>
            </w:r>
          </w:p>
        </w:tc>
        <w:tc>
          <w:tcPr>
            <w:tcW w:w="992" w:type="dxa"/>
            <w:tcBorders>
              <w:top w:val="nil"/>
              <w:left w:val="nil"/>
              <w:bottom w:val="single" w:sz="4" w:space="0" w:color="auto"/>
              <w:right w:val="single" w:sz="4" w:space="0" w:color="auto"/>
            </w:tcBorders>
            <w:shd w:val="clear" w:color="auto" w:fill="auto"/>
            <w:noWrap/>
            <w:vAlign w:val="center"/>
            <w:hideMark/>
          </w:tcPr>
          <w:p w14:paraId="653B699D" w14:textId="37619AF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0,53</w:t>
            </w:r>
          </w:p>
        </w:tc>
        <w:tc>
          <w:tcPr>
            <w:tcW w:w="992" w:type="dxa"/>
            <w:tcBorders>
              <w:top w:val="nil"/>
              <w:left w:val="nil"/>
              <w:bottom w:val="single" w:sz="4" w:space="0" w:color="auto"/>
              <w:right w:val="single" w:sz="4" w:space="0" w:color="auto"/>
            </w:tcBorders>
            <w:shd w:val="clear" w:color="auto" w:fill="auto"/>
            <w:noWrap/>
            <w:vAlign w:val="center"/>
            <w:hideMark/>
          </w:tcPr>
          <w:p w14:paraId="334F9935" w14:textId="3683B2F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0,53</w:t>
            </w:r>
          </w:p>
        </w:tc>
        <w:tc>
          <w:tcPr>
            <w:tcW w:w="992" w:type="dxa"/>
            <w:tcBorders>
              <w:top w:val="nil"/>
              <w:left w:val="nil"/>
              <w:bottom w:val="single" w:sz="4" w:space="0" w:color="auto"/>
              <w:right w:val="single" w:sz="4" w:space="0" w:color="auto"/>
            </w:tcBorders>
            <w:shd w:val="clear" w:color="auto" w:fill="auto"/>
            <w:noWrap/>
            <w:vAlign w:val="center"/>
            <w:hideMark/>
          </w:tcPr>
          <w:p w14:paraId="0FB552AF" w14:textId="7575FD3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0,53</w:t>
            </w:r>
          </w:p>
        </w:tc>
        <w:tc>
          <w:tcPr>
            <w:tcW w:w="851" w:type="dxa"/>
            <w:tcBorders>
              <w:top w:val="nil"/>
              <w:left w:val="nil"/>
              <w:bottom w:val="single" w:sz="4" w:space="0" w:color="auto"/>
              <w:right w:val="single" w:sz="4" w:space="0" w:color="auto"/>
            </w:tcBorders>
            <w:shd w:val="clear" w:color="auto" w:fill="auto"/>
            <w:noWrap/>
            <w:vAlign w:val="center"/>
            <w:hideMark/>
          </w:tcPr>
          <w:p w14:paraId="3A31C18A" w14:textId="4A7FB2A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0,53</w:t>
            </w:r>
          </w:p>
        </w:tc>
        <w:tc>
          <w:tcPr>
            <w:tcW w:w="850" w:type="dxa"/>
            <w:tcBorders>
              <w:top w:val="nil"/>
              <w:left w:val="nil"/>
              <w:bottom w:val="single" w:sz="4" w:space="0" w:color="auto"/>
              <w:right w:val="single" w:sz="4" w:space="0" w:color="auto"/>
            </w:tcBorders>
            <w:shd w:val="clear" w:color="auto" w:fill="auto"/>
            <w:noWrap/>
            <w:vAlign w:val="center"/>
            <w:hideMark/>
          </w:tcPr>
          <w:p w14:paraId="21DAAD4B" w14:textId="1FF630D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0,53</w:t>
            </w:r>
          </w:p>
        </w:tc>
        <w:tc>
          <w:tcPr>
            <w:tcW w:w="851" w:type="dxa"/>
            <w:tcBorders>
              <w:top w:val="nil"/>
              <w:left w:val="nil"/>
              <w:bottom w:val="single" w:sz="4" w:space="0" w:color="auto"/>
              <w:right w:val="single" w:sz="4" w:space="0" w:color="auto"/>
            </w:tcBorders>
            <w:shd w:val="clear" w:color="auto" w:fill="auto"/>
            <w:noWrap/>
            <w:vAlign w:val="center"/>
            <w:hideMark/>
          </w:tcPr>
          <w:p w14:paraId="5D36C7C6" w14:textId="42BCCFC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0,53</w:t>
            </w:r>
          </w:p>
        </w:tc>
        <w:tc>
          <w:tcPr>
            <w:tcW w:w="850" w:type="dxa"/>
            <w:tcBorders>
              <w:top w:val="nil"/>
              <w:left w:val="nil"/>
              <w:bottom w:val="single" w:sz="4" w:space="0" w:color="auto"/>
              <w:right w:val="single" w:sz="4" w:space="0" w:color="auto"/>
            </w:tcBorders>
            <w:shd w:val="clear" w:color="auto" w:fill="auto"/>
            <w:noWrap/>
            <w:vAlign w:val="center"/>
            <w:hideMark/>
          </w:tcPr>
          <w:p w14:paraId="199AD33E" w14:textId="607C8C3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0,53</w:t>
            </w:r>
          </w:p>
        </w:tc>
        <w:tc>
          <w:tcPr>
            <w:tcW w:w="1134" w:type="dxa"/>
            <w:tcBorders>
              <w:top w:val="nil"/>
              <w:left w:val="nil"/>
              <w:bottom w:val="single" w:sz="4" w:space="0" w:color="auto"/>
              <w:right w:val="single" w:sz="4" w:space="0" w:color="auto"/>
            </w:tcBorders>
            <w:shd w:val="clear" w:color="auto" w:fill="auto"/>
            <w:noWrap/>
            <w:vAlign w:val="center"/>
            <w:hideMark/>
          </w:tcPr>
          <w:p w14:paraId="63A6C2F8" w14:textId="251C024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0,53</w:t>
            </w:r>
          </w:p>
        </w:tc>
      </w:tr>
      <w:tr w:rsidR="000A4758" w:rsidRPr="00CC11EF" w14:paraId="530FF2A4"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04828E25"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992" w:type="dxa"/>
            <w:tcBorders>
              <w:top w:val="nil"/>
              <w:left w:val="nil"/>
              <w:bottom w:val="single" w:sz="4" w:space="0" w:color="auto"/>
              <w:right w:val="single" w:sz="4" w:space="0" w:color="auto"/>
            </w:tcBorders>
            <w:shd w:val="clear" w:color="auto" w:fill="auto"/>
            <w:vAlign w:val="center"/>
            <w:hideMark/>
          </w:tcPr>
          <w:p w14:paraId="1F93C5B6"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0314874D" w14:textId="3E90580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c>
          <w:tcPr>
            <w:tcW w:w="992" w:type="dxa"/>
            <w:tcBorders>
              <w:top w:val="nil"/>
              <w:left w:val="nil"/>
              <w:bottom w:val="single" w:sz="4" w:space="0" w:color="auto"/>
              <w:right w:val="single" w:sz="4" w:space="0" w:color="auto"/>
            </w:tcBorders>
            <w:shd w:val="clear" w:color="auto" w:fill="auto"/>
            <w:noWrap/>
            <w:vAlign w:val="center"/>
            <w:hideMark/>
          </w:tcPr>
          <w:p w14:paraId="45974095" w14:textId="428CDBA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c>
          <w:tcPr>
            <w:tcW w:w="851" w:type="dxa"/>
            <w:tcBorders>
              <w:top w:val="nil"/>
              <w:left w:val="nil"/>
              <w:bottom w:val="single" w:sz="4" w:space="0" w:color="auto"/>
              <w:right w:val="single" w:sz="4" w:space="0" w:color="auto"/>
            </w:tcBorders>
            <w:shd w:val="clear" w:color="auto" w:fill="auto"/>
            <w:noWrap/>
            <w:vAlign w:val="center"/>
            <w:hideMark/>
          </w:tcPr>
          <w:p w14:paraId="56956308" w14:textId="30D385D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c>
          <w:tcPr>
            <w:tcW w:w="992" w:type="dxa"/>
            <w:tcBorders>
              <w:top w:val="nil"/>
              <w:left w:val="nil"/>
              <w:bottom w:val="single" w:sz="4" w:space="0" w:color="auto"/>
              <w:right w:val="single" w:sz="4" w:space="0" w:color="auto"/>
            </w:tcBorders>
            <w:shd w:val="clear" w:color="auto" w:fill="auto"/>
            <w:noWrap/>
            <w:vAlign w:val="center"/>
            <w:hideMark/>
          </w:tcPr>
          <w:p w14:paraId="3C04FEA7" w14:textId="3DC2395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c>
          <w:tcPr>
            <w:tcW w:w="850" w:type="dxa"/>
            <w:tcBorders>
              <w:top w:val="nil"/>
              <w:left w:val="nil"/>
              <w:bottom w:val="single" w:sz="4" w:space="0" w:color="auto"/>
              <w:right w:val="single" w:sz="4" w:space="0" w:color="auto"/>
            </w:tcBorders>
            <w:shd w:val="clear" w:color="auto" w:fill="auto"/>
            <w:noWrap/>
            <w:vAlign w:val="center"/>
            <w:hideMark/>
          </w:tcPr>
          <w:p w14:paraId="26AA10DB" w14:textId="5F1F575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c>
          <w:tcPr>
            <w:tcW w:w="993" w:type="dxa"/>
            <w:tcBorders>
              <w:top w:val="nil"/>
              <w:left w:val="nil"/>
              <w:bottom w:val="single" w:sz="4" w:space="0" w:color="auto"/>
              <w:right w:val="single" w:sz="4" w:space="0" w:color="auto"/>
            </w:tcBorders>
            <w:shd w:val="clear" w:color="auto" w:fill="auto"/>
            <w:noWrap/>
            <w:vAlign w:val="center"/>
            <w:hideMark/>
          </w:tcPr>
          <w:p w14:paraId="65556046" w14:textId="5067559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c>
          <w:tcPr>
            <w:tcW w:w="992" w:type="dxa"/>
            <w:tcBorders>
              <w:top w:val="nil"/>
              <w:left w:val="nil"/>
              <w:bottom w:val="single" w:sz="4" w:space="0" w:color="auto"/>
              <w:right w:val="single" w:sz="4" w:space="0" w:color="auto"/>
            </w:tcBorders>
            <w:shd w:val="clear" w:color="auto" w:fill="auto"/>
            <w:noWrap/>
            <w:vAlign w:val="center"/>
            <w:hideMark/>
          </w:tcPr>
          <w:p w14:paraId="175B388C" w14:textId="274A59C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c>
          <w:tcPr>
            <w:tcW w:w="992" w:type="dxa"/>
            <w:tcBorders>
              <w:top w:val="nil"/>
              <w:left w:val="nil"/>
              <w:bottom w:val="single" w:sz="4" w:space="0" w:color="auto"/>
              <w:right w:val="single" w:sz="4" w:space="0" w:color="auto"/>
            </w:tcBorders>
            <w:shd w:val="clear" w:color="auto" w:fill="auto"/>
            <w:noWrap/>
            <w:vAlign w:val="center"/>
            <w:hideMark/>
          </w:tcPr>
          <w:p w14:paraId="2195018B" w14:textId="6A638A7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c>
          <w:tcPr>
            <w:tcW w:w="851" w:type="dxa"/>
            <w:tcBorders>
              <w:top w:val="nil"/>
              <w:left w:val="nil"/>
              <w:bottom w:val="single" w:sz="4" w:space="0" w:color="auto"/>
              <w:right w:val="single" w:sz="4" w:space="0" w:color="auto"/>
            </w:tcBorders>
            <w:shd w:val="clear" w:color="auto" w:fill="auto"/>
            <w:noWrap/>
            <w:vAlign w:val="center"/>
            <w:hideMark/>
          </w:tcPr>
          <w:p w14:paraId="6C68EB30" w14:textId="07C439F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c>
          <w:tcPr>
            <w:tcW w:w="992" w:type="dxa"/>
            <w:tcBorders>
              <w:top w:val="nil"/>
              <w:left w:val="nil"/>
              <w:bottom w:val="single" w:sz="4" w:space="0" w:color="auto"/>
              <w:right w:val="single" w:sz="4" w:space="0" w:color="auto"/>
            </w:tcBorders>
            <w:shd w:val="clear" w:color="auto" w:fill="auto"/>
            <w:noWrap/>
            <w:vAlign w:val="center"/>
            <w:hideMark/>
          </w:tcPr>
          <w:p w14:paraId="10138B66" w14:textId="0DF0BC2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c>
          <w:tcPr>
            <w:tcW w:w="992" w:type="dxa"/>
            <w:tcBorders>
              <w:top w:val="nil"/>
              <w:left w:val="nil"/>
              <w:bottom w:val="single" w:sz="4" w:space="0" w:color="auto"/>
              <w:right w:val="single" w:sz="4" w:space="0" w:color="auto"/>
            </w:tcBorders>
            <w:shd w:val="clear" w:color="auto" w:fill="auto"/>
            <w:noWrap/>
            <w:vAlign w:val="center"/>
            <w:hideMark/>
          </w:tcPr>
          <w:p w14:paraId="58D77E60" w14:textId="676F14E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c>
          <w:tcPr>
            <w:tcW w:w="992" w:type="dxa"/>
            <w:tcBorders>
              <w:top w:val="nil"/>
              <w:left w:val="nil"/>
              <w:bottom w:val="single" w:sz="4" w:space="0" w:color="auto"/>
              <w:right w:val="single" w:sz="4" w:space="0" w:color="auto"/>
            </w:tcBorders>
            <w:shd w:val="clear" w:color="auto" w:fill="auto"/>
            <w:noWrap/>
            <w:vAlign w:val="center"/>
            <w:hideMark/>
          </w:tcPr>
          <w:p w14:paraId="5E181D2A" w14:textId="2B82FCD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c>
          <w:tcPr>
            <w:tcW w:w="851" w:type="dxa"/>
            <w:tcBorders>
              <w:top w:val="nil"/>
              <w:left w:val="nil"/>
              <w:bottom w:val="single" w:sz="4" w:space="0" w:color="auto"/>
              <w:right w:val="single" w:sz="4" w:space="0" w:color="auto"/>
            </w:tcBorders>
            <w:shd w:val="clear" w:color="auto" w:fill="auto"/>
            <w:noWrap/>
            <w:vAlign w:val="center"/>
            <w:hideMark/>
          </w:tcPr>
          <w:p w14:paraId="5E23AA80" w14:textId="5B2A08F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c>
          <w:tcPr>
            <w:tcW w:w="850" w:type="dxa"/>
            <w:tcBorders>
              <w:top w:val="nil"/>
              <w:left w:val="nil"/>
              <w:bottom w:val="single" w:sz="4" w:space="0" w:color="auto"/>
              <w:right w:val="single" w:sz="4" w:space="0" w:color="auto"/>
            </w:tcBorders>
            <w:shd w:val="clear" w:color="auto" w:fill="auto"/>
            <w:noWrap/>
            <w:vAlign w:val="center"/>
            <w:hideMark/>
          </w:tcPr>
          <w:p w14:paraId="1950CCF7" w14:textId="76A79FA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c>
          <w:tcPr>
            <w:tcW w:w="851" w:type="dxa"/>
            <w:tcBorders>
              <w:top w:val="nil"/>
              <w:left w:val="nil"/>
              <w:bottom w:val="single" w:sz="4" w:space="0" w:color="auto"/>
              <w:right w:val="single" w:sz="4" w:space="0" w:color="auto"/>
            </w:tcBorders>
            <w:shd w:val="clear" w:color="auto" w:fill="auto"/>
            <w:noWrap/>
            <w:vAlign w:val="center"/>
            <w:hideMark/>
          </w:tcPr>
          <w:p w14:paraId="4BD3D8C0" w14:textId="17A5EB3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c>
          <w:tcPr>
            <w:tcW w:w="850" w:type="dxa"/>
            <w:tcBorders>
              <w:top w:val="nil"/>
              <w:left w:val="nil"/>
              <w:bottom w:val="single" w:sz="4" w:space="0" w:color="auto"/>
              <w:right w:val="single" w:sz="4" w:space="0" w:color="auto"/>
            </w:tcBorders>
            <w:shd w:val="clear" w:color="auto" w:fill="auto"/>
            <w:noWrap/>
            <w:vAlign w:val="center"/>
            <w:hideMark/>
          </w:tcPr>
          <w:p w14:paraId="192F205C" w14:textId="533E8E4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c>
          <w:tcPr>
            <w:tcW w:w="1134" w:type="dxa"/>
            <w:tcBorders>
              <w:top w:val="nil"/>
              <w:left w:val="nil"/>
              <w:bottom w:val="single" w:sz="4" w:space="0" w:color="auto"/>
              <w:right w:val="single" w:sz="4" w:space="0" w:color="auto"/>
            </w:tcBorders>
            <w:shd w:val="clear" w:color="auto" w:fill="auto"/>
            <w:noWrap/>
            <w:vAlign w:val="center"/>
            <w:hideMark/>
          </w:tcPr>
          <w:p w14:paraId="3FF91E66" w14:textId="21E6059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r>
      <w:tr w:rsidR="000A4758" w:rsidRPr="00CC11EF" w14:paraId="2D3126BC" w14:textId="77777777" w:rsidTr="005E4D76">
        <w:trPr>
          <w:trHeight w:val="889"/>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25DC5146"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92" w:type="dxa"/>
            <w:tcBorders>
              <w:top w:val="nil"/>
              <w:left w:val="nil"/>
              <w:bottom w:val="single" w:sz="4" w:space="0" w:color="auto"/>
              <w:right w:val="single" w:sz="4" w:space="0" w:color="auto"/>
            </w:tcBorders>
            <w:shd w:val="clear" w:color="auto" w:fill="auto"/>
            <w:vAlign w:val="center"/>
            <w:hideMark/>
          </w:tcPr>
          <w:p w14:paraId="1026C027"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39A643DA" w14:textId="1070BDE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c>
          <w:tcPr>
            <w:tcW w:w="992" w:type="dxa"/>
            <w:tcBorders>
              <w:top w:val="nil"/>
              <w:left w:val="nil"/>
              <w:bottom w:val="single" w:sz="4" w:space="0" w:color="auto"/>
              <w:right w:val="single" w:sz="4" w:space="0" w:color="auto"/>
            </w:tcBorders>
            <w:shd w:val="clear" w:color="auto" w:fill="auto"/>
            <w:noWrap/>
            <w:vAlign w:val="center"/>
            <w:hideMark/>
          </w:tcPr>
          <w:p w14:paraId="3A85D810" w14:textId="5033320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c>
          <w:tcPr>
            <w:tcW w:w="851" w:type="dxa"/>
            <w:tcBorders>
              <w:top w:val="nil"/>
              <w:left w:val="nil"/>
              <w:bottom w:val="single" w:sz="4" w:space="0" w:color="auto"/>
              <w:right w:val="single" w:sz="4" w:space="0" w:color="auto"/>
            </w:tcBorders>
            <w:shd w:val="clear" w:color="auto" w:fill="auto"/>
            <w:noWrap/>
            <w:vAlign w:val="center"/>
            <w:hideMark/>
          </w:tcPr>
          <w:p w14:paraId="3BBEBDCC" w14:textId="5712CC7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c>
          <w:tcPr>
            <w:tcW w:w="992" w:type="dxa"/>
            <w:tcBorders>
              <w:top w:val="nil"/>
              <w:left w:val="nil"/>
              <w:bottom w:val="single" w:sz="4" w:space="0" w:color="auto"/>
              <w:right w:val="single" w:sz="4" w:space="0" w:color="auto"/>
            </w:tcBorders>
            <w:shd w:val="clear" w:color="auto" w:fill="auto"/>
            <w:noWrap/>
            <w:vAlign w:val="center"/>
            <w:hideMark/>
          </w:tcPr>
          <w:p w14:paraId="1F8408BD" w14:textId="073C067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c>
          <w:tcPr>
            <w:tcW w:w="850" w:type="dxa"/>
            <w:tcBorders>
              <w:top w:val="nil"/>
              <w:left w:val="nil"/>
              <w:bottom w:val="single" w:sz="4" w:space="0" w:color="auto"/>
              <w:right w:val="single" w:sz="4" w:space="0" w:color="auto"/>
            </w:tcBorders>
            <w:shd w:val="clear" w:color="auto" w:fill="auto"/>
            <w:noWrap/>
            <w:vAlign w:val="center"/>
            <w:hideMark/>
          </w:tcPr>
          <w:p w14:paraId="274FF508" w14:textId="24D002E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c>
          <w:tcPr>
            <w:tcW w:w="993" w:type="dxa"/>
            <w:tcBorders>
              <w:top w:val="nil"/>
              <w:left w:val="nil"/>
              <w:bottom w:val="single" w:sz="4" w:space="0" w:color="auto"/>
              <w:right w:val="single" w:sz="4" w:space="0" w:color="auto"/>
            </w:tcBorders>
            <w:shd w:val="clear" w:color="auto" w:fill="auto"/>
            <w:noWrap/>
            <w:vAlign w:val="center"/>
            <w:hideMark/>
          </w:tcPr>
          <w:p w14:paraId="4177FA7D" w14:textId="5B0B45C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c>
          <w:tcPr>
            <w:tcW w:w="992" w:type="dxa"/>
            <w:tcBorders>
              <w:top w:val="nil"/>
              <w:left w:val="nil"/>
              <w:bottom w:val="single" w:sz="4" w:space="0" w:color="auto"/>
              <w:right w:val="single" w:sz="4" w:space="0" w:color="auto"/>
            </w:tcBorders>
            <w:shd w:val="clear" w:color="auto" w:fill="auto"/>
            <w:noWrap/>
            <w:vAlign w:val="center"/>
            <w:hideMark/>
          </w:tcPr>
          <w:p w14:paraId="32D16B4C" w14:textId="5A81E86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c>
          <w:tcPr>
            <w:tcW w:w="992" w:type="dxa"/>
            <w:tcBorders>
              <w:top w:val="nil"/>
              <w:left w:val="nil"/>
              <w:bottom w:val="single" w:sz="4" w:space="0" w:color="auto"/>
              <w:right w:val="single" w:sz="4" w:space="0" w:color="auto"/>
            </w:tcBorders>
            <w:shd w:val="clear" w:color="auto" w:fill="auto"/>
            <w:noWrap/>
            <w:vAlign w:val="center"/>
            <w:hideMark/>
          </w:tcPr>
          <w:p w14:paraId="270E0CF1" w14:textId="44BD4E7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c>
          <w:tcPr>
            <w:tcW w:w="851" w:type="dxa"/>
            <w:tcBorders>
              <w:top w:val="nil"/>
              <w:left w:val="nil"/>
              <w:bottom w:val="single" w:sz="4" w:space="0" w:color="auto"/>
              <w:right w:val="single" w:sz="4" w:space="0" w:color="auto"/>
            </w:tcBorders>
            <w:shd w:val="clear" w:color="auto" w:fill="auto"/>
            <w:noWrap/>
            <w:vAlign w:val="center"/>
            <w:hideMark/>
          </w:tcPr>
          <w:p w14:paraId="61133438" w14:textId="2D7935E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c>
          <w:tcPr>
            <w:tcW w:w="992" w:type="dxa"/>
            <w:tcBorders>
              <w:top w:val="nil"/>
              <w:left w:val="nil"/>
              <w:bottom w:val="single" w:sz="4" w:space="0" w:color="auto"/>
              <w:right w:val="single" w:sz="4" w:space="0" w:color="auto"/>
            </w:tcBorders>
            <w:shd w:val="clear" w:color="auto" w:fill="auto"/>
            <w:noWrap/>
            <w:vAlign w:val="center"/>
            <w:hideMark/>
          </w:tcPr>
          <w:p w14:paraId="38C72ACD" w14:textId="1E14C71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c>
          <w:tcPr>
            <w:tcW w:w="992" w:type="dxa"/>
            <w:tcBorders>
              <w:top w:val="nil"/>
              <w:left w:val="nil"/>
              <w:bottom w:val="single" w:sz="4" w:space="0" w:color="auto"/>
              <w:right w:val="single" w:sz="4" w:space="0" w:color="auto"/>
            </w:tcBorders>
            <w:shd w:val="clear" w:color="auto" w:fill="auto"/>
            <w:noWrap/>
            <w:vAlign w:val="center"/>
            <w:hideMark/>
          </w:tcPr>
          <w:p w14:paraId="4BC1C7E0" w14:textId="1E277D3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c>
          <w:tcPr>
            <w:tcW w:w="992" w:type="dxa"/>
            <w:tcBorders>
              <w:top w:val="nil"/>
              <w:left w:val="nil"/>
              <w:bottom w:val="single" w:sz="4" w:space="0" w:color="auto"/>
              <w:right w:val="single" w:sz="4" w:space="0" w:color="auto"/>
            </w:tcBorders>
            <w:shd w:val="clear" w:color="auto" w:fill="auto"/>
            <w:noWrap/>
            <w:vAlign w:val="center"/>
            <w:hideMark/>
          </w:tcPr>
          <w:p w14:paraId="641DA833" w14:textId="6BFBDDC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c>
          <w:tcPr>
            <w:tcW w:w="851" w:type="dxa"/>
            <w:tcBorders>
              <w:top w:val="nil"/>
              <w:left w:val="nil"/>
              <w:bottom w:val="single" w:sz="4" w:space="0" w:color="auto"/>
              <w:right w:val="single" w:sz="4" w:space="0" w:color="auto"/>
            </w:tcBorders>
            <w:shd w:val="clear" w:color="auto" w:fill="auto"/>
            <w:noWrap/>
            <w:vAlign w:val="center"/>
            <w:hideMark/>
          </w:tcPr>
          <w:p w14:paraId="60CAA5D6" w14:textId="3879097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c>
          <w:tcPr>
            <w:tcW w:w="850" w:type="dxa"/>
            <w:tcBorders>
              <w:top w:val="nil"/>
              <w:left w:val="nil"/>
              <w:bottom w:val="single" w:sz="4" w:space="0" w:color="auto"/>
              <w:right w:val="single" w:sz="4" w:space="0" w:color="auto"/>
            </w:tcBorders>
            <w:shd w:val="clear" w:color="auto" w:fill="auto"/>
            <w:noWrap/>
            <w:vAlign w:val="center"/>
            <w:hideMark/>
          </w:tcPr>
          <w:p w14:paraId="5948DF81" w14:textId="166D0E2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c>
          <w:tcPr>
            <w:tcW w:w="851" w:type="dxa"/>
            <w:tcBorders>
              <w:top w:val="nil"/>
              <w:left w:val="nil"/>
              <w:bottom w:val="single" w:sz="4" w:space="0" w:color="auto"/>
              <w:right w:val="single" w:sz="4" w:space="0" w:color="auto"/>
            </w:tcBorders>
            <w:shd w:val="clear" w:color="auto" w:fill="auto"/>
            <w:noWrap/>
            <w:vAlign w:val="center"/>
            <w:hideMark/>
          </w:tcPr>
          <w:p w14:paraId="5BB32CC1" w14:textId="70C47B3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c>
          <w:tcPr>
            <w:tcW w:w="850" w:type="dxa"/>
            <w:tcBorders>
              <w:top w:val="nil"/>
              <w:left w:val="nil"/>
              <w:bottom w:val="single" w:sz="4" w:space="0" w:color="auto"/>
              <w:right w:val="single" w:sz="4" w:space="0" w:color="auto"/>
            </w:tcBorders>
            <w:shd w:val="clear" w:color="auto" w:fill="auto"/>
            <w:noWrap/>
            <w:vAlign w:val="center"/>
            <w:hideMark/>
          </w:tcPr>
          <w:p w14:paraId="03C8E09A" w14:textId="3CB76AF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c>
          <w:tcPr>
            <w:tcW w:w="1134" w:type="dxa"/>
            <w:tcBorders>
              <w:top w:val="nil"/>
              <w:left w:val="nil"/>
              <w:bottom w:val="single" w:sz="4" w:space="0" w:color="auto"/>
              <w:right w:val="single" w:sz="4" w:space="0" w:color="auto"/>
            </w:tcBorders>
            <w:shd w:val="clear" w:color="auto" w:fill="auto"/>
            <w:noWrap/>
            <w:vAlign w:val="center"/>
            <w:hideMark/>
          </w:tcPr>
          <w:p w14:paraId="4C5D2A6B" w14:textId="638F169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r>
      <w:tr w:rsidR="000A4758" w:rsidRPr="00CC11EF" w14:paraId="37E9D47C" w14:textId="77777777" w:rsidTr="005E4D76">
        <w:trPr>
          <w:trHeight w:val="986"/>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51A7C84C"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92" w:type="dxa"/>
            <w:tcBorders>
              <w:top w:val="nil"/>
              <w:left w:val="nil"/>
              <w:bottom w:val="single" w:sz="4" w:space="0" w:color="auto"/>
              <w:right w:val="single" w:sz="4" w:space="0" w:color="auto"/>
            </w:tcBorders>
            <w:shd w:val="clear" w:color="auto" w:fill="auto"/>
            <w:vAlign w:val="center"/>
            <w:hideMark/>
          </w:tcPr>
          <w:p w14:paraId="2CBBE8D2"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3FDF98A1" w14:textId="036273A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c>
          <w:tcPr>
            <w:tcW w:w="992" w:type="dxa"/>
            <w:tcBorders>
              <w:top w:val="nil"/>
              <w:left w:val="nil"/>
              <w:bottom w:val="single" w:sz="4" w:space="0" w:color="auto"/>
              <w:right w:val="single" w:sz="4" w:space="0" w:color="auto"/>
            </w:tcBorders>
            <w:shd w:val="clear" w:color="auto" w:fill="auto"/>
            <w:noWrap/>
            <w:vAlign w:val="center"/>
            <w:hideMark/>
          </w:tcPr>
          <w:p w14:paraId="7FEF383E" w14:textId="72FC7EF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c>
          <w:tcPr>
            <w:tcW w:w="851" w:type="dxa"/>
            <w:tcBorders>
              <w:top w:val="nil"/>
              <w:left w:val="nil"/>
              <w:bottom w:val="single" w:sz="4" w:space="0" w:color="auto"/>
              <w:right w:val="single" w:sz="4" w:space="0" w:color="auto"/>
            </w:tcBorders>
            <w:shd w:val="clear" w:color="auto" w:fill="auto"/>
            <w:noWrap/>
            <w:vAlign w:val="center"/>
            <w:hideMark/>
          </w:tcPr>
          <w:p w14:paraId="174DA7F9" w14:textId="5BA103F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c>
          <w:tcPr>
            <w:tcW w:w="992" w:type="dxa"/>
            <w:tcBorders>
              <w:top w:val="nil"/>
              <w:left w:val="nil"/>
              <w:bottom w:val="single" w:sz="4" w:space="0" w:color="auto"/>
              <w:right w:val="single" w:sz="4" w:space="0" w:color="auto"/>
            </w:tcBorders>
            <w:shd w:val="clear" w:color="auto" w:fill="auto"/>
            <w:noWrap/>
            <w:vAlign w:val="center"/>
            <w:hideMark/>
          </w:tcPr>
          <w:p w14:paraId="1931C244" w14:textId="4B21A9A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c>
          <w:tcPr>
            <w:tcW w:w="850" w:type="dxa"/>
            <w:tcBorders>
              <w:top w:val="nil"/>
              <w:left w:val="nil"/>
              <w:bottom w:val="single" w:sz="4" w:space="0" w:color="auto"/>
              <w:right w:val="single" w:sz="4" w:space="0" w:color="auto"/>
            </w:tcBorders>
            <w:shd w:val="clear" w:color="auto" w:fill="auto"/>
            <w:noWrap/>
            <w:vAlign w:val="center"/>
            <w:hideMark/>
          </w:tcPr>
          <w:p w14:paraId="24F67722" w14:textId="6575D80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c>
          <w:tcPr>
            <w:tcW w:w="993" w:type="dxa"/>
            <w:tcBorders>
              <w:top w:val="nil"/>
              <w:left w:val="nil"/>
              <w:bottom w:val="single" w:sz="4" w:space="0" w:color="auto"/>
              <w:right w:val="single" w:sz="4" w:space="0" w:color="auto"/>
            </w:tcBorders>
            <w:shd w:val="clear" w:color="auto" w:fill="auto"/>
            <w:noWrap/>
            <w:vAlign w:val="center"/>
            <w:hideMark/>
          </w:tcPr>
          <w:p w14:paraId="1E451152" w14:textId="74EDBAD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c>
          <w:tcPr>
            <w:tcW w:w="992" w:type="dxa"/>
            <w:tcBorders>
              <w:top w:val="nil"/>
              <w:left w:val="nil"/>
              <w:bottom w:val="single" w:sz="4" w:space="0" w:color="auto"/>
              <w:right w:val="single" w:sz="4" w:space="0" w:color="auto"/>
            </w:tcBorders>
            <w:shd w:val="clear" w:color="auto" w:fill="auto"/>
            <w:noWrap/>
            <w:vAlign w:val="center"/>
            <w:hideMark/>
          </w:tcPr>
          <w:p w14:paraId="5AB63295" w14:textId="5F25C7A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c>
          <w:tcPr>
            <w:tcW w:w="992" w:type="dxa"/>
            <w:tcBorders>
              <w:top w:val="nil"/>
              <w:left w:val="nil"/>
              <w:bottom w:val="single" w:sz="4" w:space="0" w:color="auto"/>
              <w:right w:val="single" w:sz="4" w:space="0" w:color="auto"/>
            </w:tcBorders>
            <w:shd w:val="clear" w:color="auto" w:fill="auto"/>
            <w:noWrap/>
            <w:vAlign w:val="center"/>
            <w:hideMark/>
          </w:tcPr>
          <w:p w14:paraId="1ABF5606" w14:textId="476A6EE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c>
          <w:tcPr>
            <w:tcW w:w="851" w:type="dxa"/>
            <w:tcBorders>
              <w:top w:val="nil"/>
              <w:left w:val="nil"/>
              <w:bottom w:val="single" w:sz="4" w:space="0" w:color="auto"/>
              <w:right w:val="single" w:sz="4" w:space="0" w:color="auto"/>
            </w:tcBorders>
            <w:shd w:val="clear" w:color="auto" w:fill="auto"/>
            <w:noWrap/>
            <w:vAlign w:val="center"/>
            <w:hideMark/>
          </w:tcPr>
          <w:p w14:paraId="3953DA21" w14:textId="592D3DB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c>
          <w:tcPr>
            <w:tcW w:w="992" w:type="dxa"/>
            <w:tcBorders>
              <w:top w:val="nil"/>
              <w:left w:val="nil"/>
              <w:bottom w:val="single" w:sz="4" w:space="0" w:color="auto"/>
              <w:right w:val="single" w:sz="4" w:space="0" w:color="auto"/>
            </w:tcBorders>
            <w:shd w:val="clear" w:color="auto" w:fill="auto"/>
            <w:noWrap/>
            <w:vAlign w:val="center"/>
            <w:hideMark/>
          </w:tcPr>
          <w:p w14:paraId="60E3F56F" w14:textId="37A5F00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c>
          <w:tcPr>
            <w:tcW w:w="992" w:type="dxa"/>
            <w:tcBorders>
              <w:top w:val="nil"/>
              <w:left w:val="nil"/>
              <w:bottom w:val="single" w:sz="4" w:space="0" w:color="auto"/>
              <w:right w:val="single" w:sz="4" w:space="0" w:color="auto"/>
            </w:tcBorders>
            <w:shd w:val="clear" w:color="auto" w:fill="auto"/>
            <w:noWrap/>
            <w:vAlign w:val="center"/>
            <w:hideMark/>
          </w:tcPr>
          <w:p w14:paraId="244B8E2D" w14:textId="73F6D04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c>
          <w:tcPr>
            <w:tcW w:w="992" w:type="dxa"/>
            <w:tcBorders>
              <w:top w:val="nil"/>
              <w:left w:val="nil"/>
              <w:bottom w:val="single" w:sz="4" w:space="0" w:color="auto"/>
              <w:right w:val="single" w:sz="4" w:space="0" w:color="auto"/>
            </w:tcBorders>
            <w:shd w:val="clear" w:color="auto" w:fill="auto"/>
            <w:noWrap/>
            <w:vAlign w:val="center"/>
            <w:hideMark/>
          </w:tcPr>
          <w:p w14:paraId="019A0894" w14:textId="5EA11E6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c>
          <w:tcPr>
            <w:tcW w:w="851" w:type="dxa"/>
            <w:tcBorders>
              <w:top w:val="nil"/>
              <w:left w:val="nil"/>
              <w:bottom w:val="single" w:sz="4" w:space="0" w:color="auto"/>
              <w:right w:val="single" w:sz="4" w:space="0" w:color="auto"/>
            </w:tcBorders>
            <w:shd w:val="clear" w:color="auto" w:fill="auto"/>
            <w:noWrap/>
            <w:vAlign w:val="center"/>
            <w:hideMark/>
          </w:tcPr>
          <w:p w14:paraId="0D47BA09" w14:textId="6618B4A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c>
          <w:tcPr>
            <w:tcW w:w="850" w:type="dxa"/>
            <w:tcBorders>
              <w:top w:val="nil"/>
              <w:left w:val="nil"/>
              <w:bottom w:val="single" w:sz="4" w:space="0" w:color="auto"/>
              <w:right w:val="single" w:sz="4" w:space="0" w:color="auto"/>
            </w:tcBorders>
            <w:shd w:val="clear" w:color="auto" w:fill="auto"/>
            <w:noWrap/>
            <w:vAlign w:val="center"/>
            <w:hideMark/>
          </w:tcPr>
          <w:p w14:paraId="13B89B74" w14:textId="5CD6627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c>
          <w:tcPr>
            <w:tcW w:w="851" w:type="dxa"/>
            <w:tcBorders>
              <w:top w:val="nil"/>
              <w:left w:val="nil"/>
              <w:bottom w:val="single" w:sz="4" w:space="0" w:color="auto"/>
              <w:right w:val="single" w:sz="4" w:space="0" w:color="auto"/>
            </w:tcBorders>
            <w:shd w:val="clear" w:color="auto" w:fill="auto"/>
            <w:noWrap/>
            <w:vAlign w:val="center"/>
            <w:hideMark/>
          </w:tcPr>
          <w:p w14:paraId="2C306840" w14:textId="278BA71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c>
          <w:tcPr>
            <w:tcW w:w="850" w:type="dxa"/>
            <w:tcBorders>
              <w:top w:val="nil"/>
              <w:left w:val="nil"/>
              <w:bottom w:val="single" w:sz="4" w:space="0" w:color="auto"/>
              <w:right w:val="single" w:sz="4" w:space="0" w:color="auto"/>
            </w:tcBorders>
            <w:shd w:val="clear" w:color="auto" w:fill="auto"/>
            <w:noWrap/>
            <w:vAlign w:val="center"/>
            <w:hideMark/>
          </w:tcPr>
          <w:p w14:paraId="581C3CCC" w14:textId="339560D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c>
          <w:tcPr>
            <w:tcW w:w="1134" w:type="dxa"/>
            <w:tcBorders>
              <w:top w:val="nil"/>
              <w:left w:val="nil"/>
              <w:bottom w:val="single" w:sz="4" w:space="0" w:color="auto"/>
              <w:right w:val="single" w:sz="4" w:space="0" w:color="auto"/>
            </w:tcBorders>
            <w:shd w:val="clear" w:color="auto" w:fill="auto"/>
            <w:noWrap/>
            <w:vAlign w:val="center"/>
            <w:hideMark/>
          </w:tcPr>
          <w:p w14:paraId="4E5542A0" w14:textId="04AFEE6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w:t>
            </w:r>
          </w:p>
        </w:tc>
      </w:tr>
      <w:tr w:rsidR="00550AF5" w:rsidRPr="00CC11EF" w14:paraId="7B1D0773" w14:textId="77777777" w:rsidTr="00550AF5">
        <w:trPr>
          <w:trHeight w:val="315"/>
        </w:trPr>
        <w:tc>
          <w:tcPr>
            <w:tcW w:w="2211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C2B7B12" w14:textId="5FE8D7F9" w:rsidR="00550AF5" w:rsidRPr="00CC11EF" w:rsidRDefault="00550AF5" w:rsidP="00346B40">
            <w:pPr>
              <w:spacing w:line="240" w:lineRule="auto"/>
              <w:jc w:val="center"/>
              <w:rPr>
                <w:rFonts w:ascii="Times New Roman" w:hAnsi="Times New Roman"/>
                <w:sz w:val="20"/>
              </w:rPr>
            </w:pPr>
            <w:r w:rsidRPr="00CC11EF">
              <w:rPr>
                <w:rFonts w:ascii="Times New Roman" w:hAnsi="Times New Roman"/>
                <w:b/>
                <w:bCs/>
                <w:color w:val="000000"/>
                <w:sz w:val="20"/>
              </w:rPr>
              <w:t>Котельная ОГУЗ ОДКИБ</w:t>
            </w:r>
          </w:p>
        </w:tc>
      </w:tr>
      <w:tr w:rsidR="000A4758" w:rsidRPr="00CC11EF" w14:paraId="2AE70FBC"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23B3C389"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992" w:type="dxa"/>
            <w:tcBorders>
              <w:top w:val="nil"/>
              <w:left w:val="nil"/>
              <w:bottom w:val="single" w:sz="4" w:space="0" w:color="auto"/>
              <w:right w:val="single" w:sz="4" w:space="0" w:color="auto"/>
            </w:tcBorders>
            <w:shd w:val="clear" w:color="auto" w:fill="auto"/>
            <w:vAlign w:val="center"/>
            <w:hideMark/>
          </w:tcPr>
          <w:p w14:paraId="426122E1"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2383EFDA" w14:textId="6C59629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992" w:type="dxa"/>
            <w:tcBorders>
              <w:top w:val="nil"/>
              <w:left w:val="nil"/>
              <w:bottom w:val="single" w:sz="4" w:space="0" w:color="auto"/>
              <w:right w:val="single" w:sz="4" w:space="0" w:color="auto"/>
            </w:tcBorders>
            <w:shd w:val="clear" w:color="auto" w:fill="auto"/>
            <w:noWrap/>
            <w:vAlign w:val="center"/>
            <w:hideMark/>
          </w:tcPr>
          <w:p w14:paraId="17953712" w14:textId="3C2758A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851" w:type="dxa"/>
            <w:tcBorders>
              <w:top w:val="nil"/>
              <w:left w:val="nil"/>
              <w:bottom w:val="single" w:sz="4" w:space="0" w:color="auto"/>
              <w:right w:val="single" w:sz="4" w:space="0" w:color="auto"/>
            </w:tcBorders>
            <w:shd w:val="clear" w:color="auto" w:fill="auto"/>
            <w:noWrap/>
            <w:vAlign w:val="center"/>
            <w:hideMark/>
          </w:tcPr>
          <w:p w14:paraId="526E5BD8" w14:textId="4C7FC70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992" w:type="dxa"/>
            <w:tcBorders>
              <w:top w:val="nil"/>
              <w:left w:val="nil"/>
              <w:bottom w:val="single" w:sz="4" w:space="0" w:color="auto"/>
              <w:right w:val="single" w:sz="4" w:space="0" w:color="auto"/>
            </w:tcBorders>
            <w:shd w:val="clear" w:color="auto" w:fill="auto"/>
            <w:noWrap/>
            <w:vAlign w:val="center"/>
            <w:hideMark/>
          </w:tcPr>
          <w:p w14:paraId="6EC6510C" w14:textId="5D02DCF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850" w:type="dxa"/>
            <w:tcBorders>
              <w:top w:val="nil"/>
              <w:left w:val="nil"/>
              <w:bottom w:val="single" w:sz="4" w:space="0" w:color="auto"/>
              <w:right w:val="single" w:sz="4" w:space="0" w:color="auto"/>
            </w:tcBorders>
            <w:shd w:val="clear" w:color="auto" w:fill="auto"/>
            <w:noWrap/>
            <w:vAlign w:val="center"/>
            <w:hideMark/>
          </w:tcPr>
          <w:p w14:paraId="4920228F" w14:textId="51E2C00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993" w:type="dxa"/>
            <w:tcBorders>
              <w:top w:val="nil"/>
              <w:left w:val="nil"/>
              <w:bottom w:val="single" w:sz="4" w:space="0" w:color="auto"/>
              <w:right w:val="single" w:sz="4" w:space="0" w:color="auto"/>
            </w:tcBorders>
            <w:shd w:val="clear" w:color="auto" w:fill="auto"/>
            <w:noWrap/>
            <w:vAlign w:val="center"/>
            <w:hideMark/>
          </w:tcPr>
          <w:p w14:paraId="70DAA2AF" w14:textId="02ED820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992" w:type="dxa"/>
            <w:tcBorders>
              <w:top w:val="nil"/>
              <w:left w:val="nil"/>
              <w:bottom w:val="single" w:sz="4" w:space="0" w:color="auto"/>
              <w:right w:val="single" w:sz="4" w:space="0" w:color="auto"/>
            </w:tcBorders>
            <w:shd w:val="clear" w:color="auto" w:fill="auto"/>
            <w:noWrap/>
            <w:vAlign w:val="center"/>
            <w:hideMark/>
          </w:tcPr>
          <w:p w14:paraId="0EA01282" w14:textId="6CA2ADF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992" w:type="dxa"/>
            <w:tcBorders>
              <w:top w:val="nil"/>
              <w:left w:val="nil"/>
              <w:bottom w:val="single" w:sz="4" w:space="0" w:color="auto"/>
              <w:right w:val="single" w:sz="4" w:space="0" w:color="auto"/>
            </w:tcBorders>
            <w:shd w:val="clear" w:color="auto" w:fill="auto"/>
            <w:noWrap/>
            <w:vAlign w:val="center"/>
            <w:hideMark/>
          </w:tcPr>
          <w:p w14:paraId="2DF2AD51" w14:textId="37F9ECD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851" w:type="dxa"/>
            <w:tcBorders>
              <w:top w:val="nil"/>
              <w:left w:val="nil"/>
              <w:bottom w:val="single" w:sz="4" w:space="0" w:color="auto"/>
              <w:right w:val="single" w:sz="4" w:space="0" w:color="auto"/>
            </w:tcBorders>
            <w:shd w:val="clear" w:color="auto" w:fill="auto"/>
            <w:noWrap/>
            <w:vAlign w:val="center"/>
            <w:hideMark/>
          </w:tcPr>
          <w:p w14:paraId="51EFB6B8" w14:textId="0A00304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992" w:type="dxa"/>
            <w:tcBorders>
              <w:top w:val="nil"/>
              <w:left w:val="nil"/>
              <w:bottom w:val="single" w:sz="4" w:space="0" w:color="auto"/>
              <w:right w:val="single" w:sz="4" w:space="0" w:color="auto"/>
            </w:tcBorders>
            <w:shd w:val="clear" w:color="auto" w:fill="auto"/>
            <w:noWrap/>
            <w:vAlign w:val="center"/>
            <w:hideMark/>
          </w:tcPr>
          <w:p w14:paraId="744196D1" w14:textId="4447E4E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992" w:type="dxa"/>
            <w:tcBorders>
              <w:top w:val="nil"/>
              <w:left w:val="nil"/>
              <w:bottom w:val="single" w:sz="4" w:space="0" w:color="auto"/>
              <w:right w:val="single" w:sz="4" w:space="0" w:color="auto"/>
            </w:tcBorders>
            <w:shd w:val="clear" w:color="auto" w:fill="auto"/>
            <w:noWrap/>
            <w:vAlign w:val="center"/>
            <w:hideMark/>
          </w:tcPr>
          <w:p w14:paraId="1343D84C" w14:textId="15259A6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992" w:type="dxa"/>
            <w:tcBorders>
              <w:top w:val="nil"/>
              <w:left w:val="nil"/>
              <w:bottom w:val="single" w:sz="4" w:space="0" w:color="auto"/>
              <w:right w:val="single" w:sz="4" w:space="0" w:color="auto"/>
            </w:tcBorders>
            <w:shd w:val="clear" w:color="auto" w:fill="auto"/>
            <w:noWrap/>
            <w:vAlign w:val="center"/>
            <w:hideMark/>
          </w:tcPr>
          <w:p w14:paraId="2CCDA591" w14:textId="5EA25B5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851" w:type="dxa"/>
            <w:tcBorders>
              <w:top w:val="nil"/>
              <w:left w:val="nil"/>
              <w:bottom w:val="single" w:sz="4" w:space="0" w:color="auto"/>
              <w:right w:val="single" w:sz="4" w:space="0" w:color="auto"/>
            </w:tcBorders>
            <w:shd w:val="clear" w:color="auto" w:fill="auto"/>
            <w:noWrap/>
            <w:vAlign w:val="center"/>
            <w:hideMark/>
          </w:tcPr>
          <w:p w14:paraId="685569DD" w14:textId="1597936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850" w:type="dxa"/>
            <w:tcBorders>
              <w:top w:val="nil"/>
              <w:left w:val="nil"/>
              <w:bottom w:val="single" w:sz="4" w:space="0" w:color="auto"/>
              <w:right w:val="single" w:sz="4" w:space="0" w:color="auto"/>
            </w:tcBorders>
            <w:shd w:val="clear" w:color="auto" w:fill="auto"/>
            <w:noWrap/>
            <w:vAlign w:val="center"/>
            <w:hideMark/>
          </w:tcPr>
          <w:p w14:paraId="2FCB3A59" w14:textId="72FE3B4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851" w:type="dxa"/>
            <w:tcBorders>
              <w:top w:val="nil"/>
              <w:left w:val="nil"/>
              <w:bottom w:val="single" w:sz="4" w:space="0" w:color="auto"/>
              <w:right w:val="single" w:sz="4" w:space="0" w:color="auto"/>
            </w:tcBorders>
            <w:shd w:val="clear" w:color="auto" w:fill="auto"/>
            <w:noWrap/>
            <w:vAlign w:val="center"/>
            <w:hideMark/>
          </w:tcPr>
          <w:p w14:paraId="228A33DD" w14:textId="1E358F8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AF45C5C" w14:textId="07CFFB7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B87FC4D" w14:textId="50EE103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r>
      <w:tr w:rsidR="000A4758" w:rsidRPr="00CC11EF" w14:paraId="2ACD46F4"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7D535937"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992" w:type="dxa"/>
            <w:tcBorders>
              <w:top w:val="nil"/>
              <w:left w:val="nil"/>
              <w:bottom w:val="single" w:sz="4" w:space="0" w:color="auto"/>
              <w:right w:val="single" w:sz="4" w:space="0" w:color="auto"/>
            </w:tcBorders>
            <w:shd w:val="clear" w:color="auto" w:fill="auto"/>
            <w:vAlign w:val="center"/>
            <w:hideMark/>
          </w:tcPr>
          <w:p w14:paraId="01927C7C"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6BBE4AEE" w14:textId="57F1ED7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992" w:type="dxa"/>
            <w:tcBorders>
              <w:top w:val="nil"/>
              <w:left w:val="nil"/>
              <w:bottom w:val="single" w:sz="4" w:space="0" w:color="auto"/>
              <w:right w:val="single" w:sz="4" w:space="0" w:color="auto"/>
            </w:tcBorders>
            <w:shd w:val="clear" w:color="auto" w:fill="auto"/>
            <w:noWrap/>
            <w:vAlign w:val="center"/>
            <w:hideMark/>
          </w:tcPr>
          <w:p w14:paraId="7E4D7AE7" w14:textId="772FF15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851" w:type="dxa"/>
            <w:tcBorders>
              <w:top w:val="nil"/>
              <w:left w:val="nil"/>
              <w:bottom w:val="single" w:sz="4" w:space="0" w:color="auto"/>
              <w:right w:val="single" w:sz="4" w:space="0" w:color="auto"/>
            </w:tcBorders>
            <w:shd w:val="clear" w:color="auto" w:fill="auto"/>
            <w:noWrap/>
            <w:vAlign w:val="center"/>
            <w:hideMark/>
          </w:tcPr>
          <w:p w14:paraId="7D70F19E" w14:textId="054B04F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992" w:type="dxa"/>
            <w:tcBorders>
              <w:top w:val="nil"/>
              <w:left w:val="nil"/>
              <w:bottom w:val="single" w:sz="4" w:space="0" w:color="auto"/>
              <w:right w:val="single" w:sz="4" w:space="0" w:color="auto"/>
            </w:tcBorders>
            <w:shd w:val="clear" w:color="auto" w:fill="auto"/>
            <w:noWrap/>
            <w:vAlign w:val="center"/>
            <w:hideMark/>
          </w:tcPr>
          <w:p w14:paraId="70F2246B" w14:textId="2A09D6D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850" w:type="dxa"/>
            <w:tcBorders>
              <w:top w:val="nil"/>
              <w:left w:val="nil"/>
              <w:bottom w:val="single" w:sz="4" w:space="0" w:color="auto"/>
              <w:right w:val="single" w:sz="4" w:space="0" w:color="auto"/>
            </w:tcBorders>
            <w:shd w:val="clear" w:color="auto" w:fill="auto"/>
            <w:noWrap/>
            <w:vAlign w:val="center"/>
            <w:hideMark/>
          </w:tcPr>
          <w:p w14:paraId="146C1DFA" w14:textId="5683B38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993" w:type="dxa"/>
            <w:tcBorders>
              <w:top w:val="nil"/>
              <w:left w:val="nil"/>
              <w:bottom w:val="single" w:sz="4" w:space="0" w:color="auto"/>
              <w:right w:val="single" w:sz="4" w:space="0" w:color="auto"/>
            </w:tcBorders>
            <w:shd w:val="clear" w:color="auto" w:fill="auto"/>
            <w:noWrap/>
            <w:vAlign w:val="center"/>
            <w:hideMark/>
          </w:tcPr>
          <w:p w14:paraId="12C6B21A" w14:textId="158BD99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992" w:type="dxa"/>
            <w:tcBorders>
              <w:top w:val="nil"/>
              <w:left w:val="nil"/>
              <w:bottom w:val="single" w:sz="4" w:space="0" w:color="auto"/>
              <w:right w:val="single" w:sz="4" w:space="0" w:color="auto"/>
            </w:tcBorders>
            <w:shd w:val="clear" w:color="auto" w:fill="auto"/>
            <w:noWrap/>
            <w:vAlign w:val="center"/>
            <w:hideMark/>
          </w:tcPr>
          <w:p w14:paraId="6BAB3E59" w14:textId="3127B75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992" w:type="dxa"/>
            <w:tcBorders>
              <w:top w:val="nil"/>
              <w:left w:val="nil"/>
              <w:bottom w:val="single" w:sz="4" w:space="0" w:color="auto"/>
              <w:right w:val="single" w:sz="4" w:space="0" w:color="auto"/>
            </w:tcBorders>
            <w:shd w:val="clear" w:color="auto" w:fill="auto"/>
            <w:noWrap/>
            <w:vAlign w:val="center"/>
            <w:hideMark/>
          </w:tcPr>
          <w:p w14:paraId="2383D14C" w14:textId="5BB09E7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851" w:type="dxa"/>
            <w:tcBorders>
              <w:top w:val="nil"/>
              <w:left w:val="nil"/>
              <w:bottom w:val="single" w:sz="4" w:space="0" w:color="auto"/>
              <w:right w:val="single" w:sz="4" w:space="0" w:color="auto"/>
            </w:tcBorders>
            <w:shd w:val="clear" w:color="auto" w:fill="auto"/>
            <w:noWrap/>
            <w:vAlign w:val="center"/>
            <w:hideMark/>
          </w:tcPr>
          <w:p w14:paraId="130118EB" w14:textId="21BC986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992" w:type="dxa"/>
            <w:tcBorders>
              <w:top w:val="nil"/>
              <w:left w:val="nil"/>
              <w:bottom w:val="single" w:sz="4" w:space="0" w:color="auto"/>
              <w:right w:val="single" w:sz="4" w:space="0" w:color="auto"/>
            </w:tcBorders>
            <w:shd w:val="clear" w:color="auto" w:fill="auto"/>
            <w:noWrap/>
            <w:vAlign w:val="center"/>
            <w:hideMark/>
          </w:tcPr>
          <w:p w14:paraId="2C25ADB7" w14:textId="5B30228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992" w:type="dxa"/>
            <w:tcBorders>
              <w:top w:val="nil"/>
              <w:left w:val="nil"/>
              <w:bottom w:val="single" w:sz="4" w:space="0" w:color="auto"/>
              <w:right w:val="single" w:sz="4" w:space="0" w:color="auto"/>
            </w:tcBorders>
            <w:shd w:val="clear" w:color="auto" w:fill="auto"/>
            <w:noWrap/>
            <w:vAlign w:val="center"/>
            <w:hideMark/>
          </w:tcPr>
          <w:p w14:paraId="3C85FDC1" w14:textId="60A87C5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992" w:type="dxa"/>
            <w:tcBorders>
              <w:top w:val="nil"/>
              <w:left w:val="nil"/>
              <w:bottom w:val="single" w:sz="4" w:space="0" w:color="auto"/>
              <w:right w:val="single" w:sz="4" w:space="0" w:color="auto"/>
            </w:tcBorders>
            <w:shd w:val="clear" w:color="auto" w:fill="auto"/>
            <w:noWrap/>
            <w:vAlign w:val="center"/>
            <w:hideMark/>
          </w:tcPr>
          <w:p w14:paraId="7B649865" w14:textId="3AB6E86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851" w:type="dxa"/>
            <w:tcBorders>
              <w:top w:val="nil"/>
              <w:left w:val="nil"/>
              <w:bottom w:val="single" w:sz="4" w:space="0" w:color="auto"/>
              <w:right w:val="single" w:sz="4" w:space="0" w:color="auto"/>
            </w:tcBorders>
            <w:shd w:val="clear" w:color="auto" w:fill="auto"/>
            <w:noWrap/>
            <w:vAlign w:val="center"/>
            <w:hideMark/>
          </w:tcPr>
          <w:p w14:paraId="5D375F3D" w14:textId="15FE863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850" w:type="dxa"/>
            <w:tcBorders>
              <w:top w:val="nil"/>
              <w:left w:val="nil"/>
              <w:bottom w:val="single" w:sz="4" w:space="0" w:color="auto"/>
              <w:right w:val="single" w:sz="4" w:space="0" w:color="auto"/>
            </w:tcBorders>
            <w:shd w:val="clear" w:color="auto" w:fill="auto"/>
            <w:noWrap/>
            <w:vAlign w:val="center"/>
            <w:hideMark/>
          </w:tcPr>
          <w:p w14:paraId="304D8D70" w14:textId="6070D5A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851" w:type="dxa"/>
            <w:tcBorders>
              <w:top w:val="nil"/>
              <w:left w:val="nil"/>
              <w:bottom w:val="single" w:sz="4" w:space="0" w:color="auto"/>
              <w:right w:val="single" w:sz="4" w:space="0" w:color="auto"/>
            </w:tcBorders>
            <w:shd w:val="clear" w:color="auto" w:fill="auto"/>
            <w:noWrap/>
            <w:vAlign w:val="center"/>
            <w:hideMark/>
          </w:tcPr>
          <w:p w14:paraId="2A37D935" w14:textId="63C185C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850" w:type="dxa"/>
            <w:tcBorders>
              <w:top w:val="nil"/>
              <w:left w:val="nil"/>
              <w:bottom w:val="single" w:sz="4" w:space="0" w:color="auto"/>
              <w:right w:val="single" w:sz="4" w:space="0" w:color="auto"/>
            </w:tcBorders>
            <w:shd w:val="clear" w:color="auto" w:fill="auto"/>
            <w:noWrap/>
            <w:vAlign w:val="center"/>
            <w:hideMark/>
          </w:tcPr>
          <w:p w14:paraId="3B947FB9" w14:textId="1235941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1134" w:type="dxa"/>
            <w:tcBorders>
              <w:top w:val="nil"/>
              <w:left w:val="nil"/>
              <w:bottom w:val="single" w:sz="4" w:space="0" w:color="auto"/>
              <w:right w:val="single" w:sz="4" w:space="0" w:color="auto"/>
            </w:tcBorders>
            <w:shd w:val="clear" w:color="auto" w:fill="auto"/>
            <w:noWrap/>
            <w:vAlign w:val="center"/>
            <w:hideMark/>
          </w:tcPr>
          <w:p w14:paraId="4AF4C242" w14:textId="2C7EC85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r>
      <w:tr w:rsidR="000A4758" w:rsidRPr="00CC11EF" w14:paraId="06C2FE56" w14:textId="77777777" w:rsidTr="005E4D76">
        <w:trPr>
          <w:trHeight w:val="39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2027C47A"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992" w:type="dxa"/>
            <w:tcBorders>
              <w:top w:val="nil"/>
              <w:left w:val="nil"/>
              <w:bottom w:val="single" w:sz="4" w:space="0" w:color="auto"/>
              <w:right w:val="single" w:sz="4" w:space="0" w:color="auto"/>
            </w:tcBorders>
            <w:shd w:val="clear" w:color="auto" w:fill="auto"/>
            <w:vAlign w:val="center"/>
            <w:hideMark/>
          </w:tcPr>
          <w:p w14:paraId="30A93AE3"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6744E3A4" w14:textId="16D87BD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c>
          <w:tcPr>
            <w:tcW w:w="992" w:type="dxa"/>
            <w:tcBorders>
              <w:top w:val="nil"/>
              <w:left w:val="nil"/>
              <w:bottom w:val="single" w:sz="4" w:space="0" w:color="auto"/>
              <w:right w:val="single" w:sz="4" w:space="0" w:color="auto"/>
            </w:tcBorders>
            <w:shd w:val="clear" w:color="auto" w:fill="auto"/>
            <w:noWrap/>
            <w:vAlign w:val="center"/>
            <w:hideMark/>
          </w:tcPr>
          <w:p w14:paraId="58DDE7DD" w14:textId="0A1480F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c>
          <w:tcPr>
            <w:tcW w:w="851" w:type="dxa"/>
            <w:tcBorders>
              <w:top w:val="nil"/>
              <w:left w:val="nil"/>
              <w:bottom w:val="single" w:sz="4" w:space="0" w:color="auto"/>
              <w:right w:val="single" w:sz="4" w:space="0" w:color="auto"/>
            </w:tcBorders>
            <w:shd w:val="clear" w:color="auto" w:fill="auto"/>
            <w:noWrap/>
            <w:vAlign w:val="center"/>
            <w:hideMark/>
          </w:tcPr>
          <w:p w14:paraId="5414E898" w14:textId="4FA52A2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c>
          <w:tcPr>
            <w:tcW w:w="992" w:type="dxa"/>
            <w:tcBorders>
              <w:top w:val="nil"/>
              <w:left w:val="nil"/>
              <w:bottom w:val="single" w:sz="4" w:space="0" w:color="auto"/>
              <w:right w:val="single" w:sz="4" w:space="0" w:color="auto"/>
            </w:tcBorders>
            <w:shd w:val="clear" w:color="auto" w:fill="auto"/>
            <w:noWrap/>
            <w:vAlign w:val="center"/>
            <w:hideMark/>
          </w:tcPr>
          <w:p w14:paraId="412BEADB" w14:textId="0E4DDAA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c>
          <w:tcPr>
            <w:tcW w:w="850" w:type="dxa"/>
            <w:tcBorders>
              <w:top w:val="nil"/>
              <w:left w:val="nil"/>
              <w:bottom w:val="single" w:sz="4" w:space="0" w:color="auto"/>
              <w:right w:val="single" w:sz="4" w:space="0" w:color="auto"/>
            </w:tcBorders>
            <w:shd w:val="clear" w:color="auto" w:fill="auto"/>
            <w:noWrap/>
            <w:vAlign w:val="center"/>
            <w:hideMark/>
          </w:tcPr>
          <w:p w14:paraId="4CDDB304" w14:textId="5BCA080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c>
          <w:tcPr>
            <w:tcW w:w="993" w:type="dxa"/>
            <w:tcBorders>
              <w:top w:val="nil"/>
              <w:left w:val="nil"/>
              <w:bottom w:val="single" w:sz="4" w:space="0" w:color="auto"/>
              <w:right w:val="single" w:sz="4" w:space="0" w:color="auto"/>
            </w:tcBorders>
            <w:shd w:val="clear" w:color="auto" w:fill="auto"/>
            <w:noWrap/>
            <w:vAlign w:val="center"/>
            <w:hideMark/>
          </w:tcPr>
          <w:p w14:paraId="70298A06" w14:textId="70A2690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c>
          <w:tcPr>
            <w:tcW w:w="992" w:type="dxa"/>
            <w:tcBorders>
              <w:top w:val="nil"/>
              <w:left w:val="nil"/>
              <w:bottom w:val="single" w:sz="4" w:space="0" w:color="auto"/>
              <w:right w:val="single" w:sz="4" w:space="0" w:color="auto"/>
            </w:tcBorders>
            <w:shd w:val="clear" w:color="auto" w:fill="auto"/>
            <w:noWrap/>
            <w:vAlign w:val="center"/>
            <w:hideMark/>
          </w:tcPr>
          <w:p w14:paraId="04A105C3" w14:textId="21A3264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c>
          <w:tcPr>
            <w:tcW w:w="992" w:type="dxa"/>
            <w:tcBorders>
              <w:top w:val="nil"/>
              <w:left w:val="nil"/>
              <w:bottom w:val="single" w:sz="4" w:space="0" w:color="auto"/>
              <w:right w:val="single" w:sz="4" w:space="0" w:color="auto"/>
            </w:tcBorders>
            <w:shd w:val="clear" w:color="auto" w:fill="auto"/>
            <w:noWrap/>
            <w:vAlign w:val="center"/>
            <w:hideMark/>
          </w:tcPr>
          <w:p w14:paraId="3066CDCD" w14:textId="0AFF4BD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c>
          <w:tcPr>
            <w:tcW w:w="851" w:type="dxa"/>
            <w:tcBorders>
              <w:top w:val="nil"/>
              <w:left w:val="nil"/>
              <w:bottom w:val="single" w:sz="4" w:space="0" w:color="auto"/>
              <w:right w:val="single" w:sz="4" w:space="0" w:color="auto"/>
            </w:tcBorders>
            <w:shd w:val="clear" w:color="auto" w:fill="auto"/>
            <w:noWrap/>
            <w:vAlign w:val="center"/>
            <w:hideMark/>
          </w:tcPr>
          <w:p w14:paraId="72F201A5" w14:textId="7F0CD10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c>
          <w:tcPr>
            <w:tcW w:w="992" w:type="dxa"/>
            <w:tcBorders>
              <w:top w:val="nil"/>
              <w:left w:val="nil"/>
              <w:bottom w:val="single" w:sz="4" w:space="0" w:color="auto"/>
              <w:right w:val="single" w:sz="4" w:space="0" w:color="auto"/>
            </w:tcBorders>
            <w:shd w:val="clear" w:color="auto" w:fill="auto"/>
            <w:noWrap/>
            <w:vAlign w:val="center"/>
            <w:hideMark/>
          </w:tcPr>
          <w:p w14:paraId="4935FE6B" w14:textId="29BC625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c>
          <w:tcPr>
            <w:tcW w:w="992" w:type="dxa"/>
            <w:tcBorders>
              <w:top w:val="nil"/>
              <w:left w:val="nil"/>
              <w:bottom w:val="single" w:sz="4" w:space="0" w:color="auto"/>
              <w:right w:val="single" w:sz="4" w:space="0" w:color="auto"/>
            </w:tcBorders>
            <w:shd w:val="clear" w:color="auto" w:fill="auto"/>
            <w:noWrap/>
            <w:vAlign w:val="center"/>
            <w:hideMark/>
          </w:tcPr>
          <w:p w14:paraId="376E22DE" w14:textId="3B15B19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c>
          <w:tcPr>
            <w:tcW w:w="992" w:type="dxa"/>
            <w:tcBorders>
              <w:top w:val="nil"/>
              <w:left w:val="nil"/>
              <w:bottom w:val="single" w:sz="4" w:space="0" w:color="auto"/>
              <w:right w:val="single" w:sz="4" w:space="0" w:color="auto"/>
            </w:tcBorders>
            <w:shd w:val="clear" w:color="auto" w:fill="auto"/>
            <w:noWrap/>
            <w:vAlign w:val="center"/>
            <w:hideMark/>
          </w:tcPr>
          <w:p w14:paraId="173C69E1" w14:textId="4A4AF61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c>
          <w:tcPr>
            <w:tcW w:w="851" w:type="dxa"/>
            <w:tcBorders>
              <w:top w:val="nil"/>
              <w:left w:val="nil"/>
              <w:bottom w:val="single" w:sz="4" w:space="0" w:color="auto"/>
              <w:right w:val="single" w:sz="4" w:space="0" w:color="auto"/>
            </w:tcBorders>
            <w:shd w:val="clear" w:color="auto" w:fill="auto"/>
            <w:noWrap/>
            <w:vAlign w:val="center"/>
            <w:hideMark/>
          </w:tcPr>
          <w:p w14:paraId="03B69E4E" w14:textId="38CF194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c>
          <w:tcPr>
            <w:tcW w:w="850" w:type="dxa"/>
            <w:tcBorders>
              <w:top w:val="nil"/>
              <w:left w:val="nil"/>
              <w:bottom w:val="single" w:sz="4" w:space="0" w:color="auto"/>
              <w:right w:val="single" w:sz="4" w:space="0" w:color="auto"/>
            </w:tcBorders>
            <w:shd w:val="clear" w:color="auto" w:fill="auto"/>
            <w:noWrap/>
            <w:vAlign w:val="center"/>
            <w:hideMark/>
          </w:tcPr>
          <w:p w14:paraId="0FE3C758" w14:textId="7C09CBF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c>
          <w:tcPr>
            <w:tcW w:w="851" w:type="dxa"/>
            <w:tcBorders>
              <w:top w:val="nil"/>
              <w:left w:val="nil"/>
              <w:bottom w:val="single" w:sz="4" w:space="0" w:color="auto"/>
              <w:right w:val="single" w:sz="4" w:space="0" w:color="auto"/>
            </w:tcBorders>
            <w:shd w:val="clear" w:color="auto" w:fill="auto"/>
            <w:noWrap/>
            <w:vAlign w:val="center"/>
            <w:hideMark/>
          </w:tcPr>
          <w:p w14:paraId="30632681" w14:textId="1EE21F9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c>
          <w:tcPr>
            <w:tcW w:w="850" w:type="dxa"/>
            <w:tcBorders>
              <w:top w:val="nil"/>
              <w:left w:val="nil"/>
              <w:bottom w:val="single" w:sz="4" w:space="0" w:color="auto"/>
              <w:right w:val="single" w:sz="4" w:space="0" w:color="auto"/>
            </w:tcBorders>
            <w:shd w:val="clear" w:color="auto" w:fill="auto"/>
            <w:noWrap/>
            <w:vAlign w:val="center"/>
            <w:hideMark/>
          </w:tcPr>
          <w:p w14:paraId="66C8EACB" w14:textId="63E2B68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c>
          <w:tcPr>
            <w:tcW w:w="1134" w:type="dxa"/>
            <w:tcBorders>
              <w:top w:val="nil"/>
              <w:left w:val="nil"/>
              <w:bottom w:val="single" w:sz="4" w:space="0" w:color="auto"/>
              <w:right w:val="single" w:sz="4" w:space="0" w:color="auto"/>
            </w:tcBorders>
            <w:shd w:val="clear" w:color="auto" w:fill="auto"/>
            <w:noWrap/>
            <w:vAlign w:val="center"/>
            <w:hideMark/>
          </w:tcPr>
          <w:p w14:paraId="44E455F9" w14:textId="0B8033C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r>
      <w:tr w:rsidR="000A4758" w:rsidRPr="00CC11EF" w14:paraId="1BCEB10E"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01A3EAA9"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992" w:type="dxa"/>
            <w:tcBorders>
              <w:top w:val="nil"/>
              <w:left w:val="nil"/>
              <w:bottom w:val="single" w:sz="4" w:space="0" w:color="auto"/>
              <w:right w:val="single" w:sz="4" w:space="0" w:color="auto"/>
            </w:tcBorders>
            <w:shd w:val="clear" w:color="auto" w:fill="auto"/>
            <w:vAlign w:val="center"/>
            <w:hideMark/>
          </w:tcPr>
          <w:p w14:paraId="086DF877"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7DE1A101" w14:textId="504E322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1,33</w:t>
            </w:r>
          </w:p>
        </w:tc>
        <w:tc>
          <w:tcPr>
            <w:tcW w:w="992" w:type="dxa"/>
            <w:tcBorders>
              <w:top w:val="nil"/>
              <w:left w:val="nil"/>
              <w:bottom w:val="single" w:sz="4" w:space="0" w:color="auto"/>
              <w:right w:val="single" w:sz="4" w:space="0" w:color="auto"/>
            </w:tcBorders>
            <w:shd w:val="clear" w:color="auto" w:fill="auto"/>
            <w:noWrap/>
            <w:vAlign w:val="center"/>
            <w:hideMark/>
          </w:tcPr>
          <w:p w14:paraId="53EA9C69" w14:textId="62E5EC9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1,33</w:t>
            </w:r>
          </w:p>
        </w:tc>
        <w:tc>
          <w:tcPr>
            <w:tcW w:w="851" w:type="dxa"/>
            <w:tcBorders>
              <w:top w:val="nil"/>
              <w:left w:val="nil"/>
              <w:bottom w:val="single" w:sz="4" w:space="0" w:color="auto"/>
              <w:right w:val="single" w:sz="4" w:space="0" w:color="auto"/>
            </w:tcBorders>
            <w:shd w:val="clear" w:color="auto" w:fill="auto"/>
            <w:noWrap/>
            <w:vAlign w:val="center"/>
            <w:hideMark/>
          </w:tcPr>
          <w:p w14:paraId="6A7F3FBC" w14:textId="29B3079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1,33</w:t>
            </w:r>
          </w:p>
        </w:tc>
        <w:tc>
          <w:tcPr>
            <w:tcW w:w="992" w:type="dxa"/>
            <w:tcBorders>
              <w:top w:val="nil"/>
              <w:left w:val="nil"/>
              <w:bottom w:val="single" w:sz="4" w:space="0" w:color="auto"/>
              <w:right w:val="single" w:sz="4" w:space="0" w:color="auto"/>
            </w:tcBorders>
            <w:shd w:val="clear" w:color="auto" w:fill="auto"/>
            <w:noWrap/>
            <w:vAlign w:val="center"/>
            <w:hideMark/>
          </w:tcPr>
          <w:p w14:paraId="2EBCF61A" w14:textId="543733C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1,33</w:t>
            </w:r>
          </w:p>
        </w:tc>
        <w:tc>
          <w:tcPr>
            <w:tcW w:w="850" w:type="dxa"/>
            <w:tcBorders>
              <w:top w:val="nil"/>
              <w:left w:val="nil"/>
              <w:bottom w:val="single" w:sz="4" w:space="0" w:color="auto"/>
              <w:right w:val="single" w:sz="4" w:space="0" w:color="auto"/>
            </w:tcBorders>
            <w:shd w:val="clear" w:color="auto" w:fill="auto"/>
            <w:noWrap/>
            <w:vAlign w:val="center"/>
            <w:hideMark/>
          </w:tcPr>
          <w:p w14:paraId="2239FF04" w14:textId="64CA1FC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1,33</w:t>
            </w:r>
          </w:p>
        </w:tc>
        <w:tc>
          <w:tcPr>
            <w:tcW w:w="993" w:type="dxa"/>
            <w:tcBorders>
              <w:top w:val="nil"/>
              <w:left w:val="nil"/>
              <w:bottom w:val="single" w:sz="4" w:space="0" w:color="auto"/>
              <w:right w:val="single" w:sz="4" w:space="0" w:color="auto"/>
            </w:tcBorders>
            <w:shd w:val="clear" w:color="auto" w:fill="auto"/>
            <w:noWrap/>
            <w:vAlign w:val="center"/>
            <w:hideMark/>
          </w:tcPr>
          <w:p w14:paraId="25F8FF71" w14:textId="3932D26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1,33</w:t>
            </w:r>
          </w:p>
        </w:tc>
        <w:tc>
          <w:tcPr>
            <w:tcW w:w="992" w:type="dxa"/>
            <w:tcBorders>
              <w:top w:val="nil"/>
              <w:left w:val="nil"/>
              <w:bottom w:val="single" w:sz="4" w:space="0" w:color="auto"/>
              <w:right w:val="single" w:sz="4" w:space="0" w:color="auto"/>
            </w:tcBorders>
            <w:shd w:val="clear" w:color="auto" w:fill="auto"/>
            <w:noWrap/>
            <w:vAlign w:val="center"/>
            <w:hideMark/>
          </w:tcPr>
          <w:p w14:paraId="5C6C545C" w14:textId="6DBE14C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1,33</w:t>
            </w:r>
          </w:p>
        </w:tc>
        <w:tc>
          <w:tcPr>
            <w:tcW w:w="992" w:type="dxa"/>
            <w:tcBorders>
              <w:top w:val="nil"/>
              <w:left w:val="nil"/>
              <w:bottom w:val="single" w:sz="4" w:space="0" w:color="auto"/>
              <w:right w:val="single" w:sz="4" w:space="0" w:color="auto"/>
            </w:tcBorders>
            <w:shd w:val="clear" w:color="auto" w:fill="auto"/>
            <w:noWrap/>
            <w:vAlign w:val="center"/>
            <w:hideMark/>
          </w:tcPr>
          <w:p w14:paraId="42ED441C" w14:textId="302FF6F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1,33</w:t>
            </w:r>
          </w:p>
        </w:tc>
        <w:tc>
          <w:tcPr>
            <w:tcW w:w="851" w:type="dxa"/>
            <w:tcBorders>
              <w:top w:val="nil"/>
              <w:left w:val="nil"/>
              <w:bottom w:val="single" w:sz="4" w:space="0" w:color="auto"/>
              <w:right w:val="single" w:sz="4" w:space="0" w:color="auto"/>
            </w:tcBorders>
            <w:shd w:val="clear" w:color="auto" w:fill="auto"/>
            <w:noWrap/>
            <w:vAlign w:val="center"/>
            <w:hideMark/>
          </w:tcPr>
          <w:p w14:paraId="235AB539" w14:textId="3B21AE6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1,33</w:t>
            </w:r>
          </w:p>
        </w:tc>
        <w:tc>
          <w:tcPr>
            <w:tcW w:w="992" w:type="dxa"/>
            <w:tcBorders>
              <w:top w:val="nil"/>
              <w:left w:val="nil"/>
              <w:bottom w:val="single" w:sz="4" w:space="0" w:color="auto"/>
              <w:right w:val="single" w:sz="4" w:space="0" w:color="auto"/>
            </w:tcBorders>
            <w:shd w:val="clear" w:color="auto" w:fill="auto"/>
            <w:noWrap/>
            <w:vAlign w:val="center"/>
            <w:hideMark/>
          </w:tcPr>
          <w:p w14:paraId="69E71762" w14:textId="162C955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1,33</w:t>
            </w:r>
          </w:p>
        </w:tc>
        <w:tc>
          <w:tcPr>
            <w:tcW w:w="992" w:type="dxa"/>
            <w:tcBorders>
              <w:top w:val="nil"/>
              <w:left w:val="nil"/>
              <w:bottom w:val="single" w:sz="4" w:space="0" w:color="auto"/>
              <w:right w:val="single" w:sz="4" w:space="0" w:color="auto"/>
            </w:tcBorders>
            <w:shd w:val="clear" w:color="auto" w:fill="auto"/>
            <w:noWrap/>
            <w:vAlign w:val="center"/>
            <w:hideMark/>
          </w:tcPr>
          <w:p w14:paraId="6178F5F9" w14:textId="476AD27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1,33</w:t>
            </w:r>
          </w:p>
        </w:tc>
        <w:tc>
          <w:tcPr>
            <w:tcW w:w="992" w:type="dxa"/>
            <w:tcBorders>
              <w:top w:val="nil"/>
              <w:left w:val="nil"/>
              <w:bottom w:val="single" w:sz="4" w:space="0" w:color="auto"/>
              <w:right w:val="single" w:sz="4" w:space="0" w:color="auto"/>
            </w:tcBorders>
            <w:shd w:val="clear" w:color="auto" w:fill="auto"/>
            <w:noWrap/>
            <w:vAlign w:val="center"/>
            <w:hideMark/>
          </w:tcPr>
          <w:p w14:paraId="78813675" w14:textId="681A377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1,33</w:t>
            </w:r>
          </w:p>
        </w:tc>
        <w:tc>
          <w:tcPr>
            <w:tcW w:w="851" w:type="dxa"/>
            <w:tcBorders>
              <w:top w:val="nil"/>
              <w:left w:val="nil"/>
              <w:bottom w:val="single" w:sz="4" w:space="0" w:color="auto"/>
              <w:right w:val="single" w:sz="4" w:space="0" w:color="auto"/>
            </w:tcBorders>
            <w:shd w:val="clear" w:color="auto" w:fill="auto"/>
            <w:noWrap/>
            <w:vAlign w:val="center"/>
            <w:hideMark/>
          </w:tcPr>
          <w:p w14:paraId="10132104" w14:textId="50CDB3B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1,33</w:t>
            </w:r>
          </w:p>
        </w:tc>
        <w:tc>
          <w:tcPr>
            <w:tcW w:w="850" w:type="dxa"/>
            <w:tcBorders>
              <w:top w:val="nil"/>
              <w:left w:val="nil"/>
              <w:bottom w:val="single" w:sz="4" w:space="0" w:color="auto"/>
              <w:right w:val="single" w:sz="4" w:space="0" w:color="auto"/>
            </w:tcBorders>
            <w:shd w:val="clear" w:color="auto" w:fill="auto"/>
            <w:noWrap/>
            <w:vAlign w:val="center"/>
            <w:hideMark/>
          </w:tcPr>
          <w:p w14:paraId="48E64954" w14:textId="7E73EF6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1,33</w:t>
            </w:r>
          </w:p>
        </w:tc>
        <w:tc>
          <w:tcPr>
            <w:tcW w:w="851" w:type="dxa"/>
            <w:tcBorders>
              <w:top w:val="nil"/>
              <w:left w:val="nil"/>
              <w:bottom w:val="single" w:sz="4" w:space="0" w:color="auto"/>
              <w:right w:val="single" w:sz="4" w:space="0" w:color="auto"/>
            </w:tcBorders>
            <w:shd w:val="clear" w:color="auto" w:fill="auto"/>
            <w:noWrap/>
            <w:vAlign w:val="center"/>
            <w:hideMark/>
          </w:tcPr>
          <w:p w14:paraId="4598022B" w14:textId="40B5568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1,33</w:t>
            </w:r>
          </w:p>
        </w:tc>
        <w:tc>
          <w:tcPr>
            <w:tcW w:w="850" w:type="dxa"/>
            <w:tcBorders>
              <w:top w:val="nil"/>
              <w:left w:val="nil"/>
              <w:bottom w:val="single" w:sz="4" w:space="0" w:color="auto"/>
              <w:right w:val="single" w:sz="4" w:space="0" w:color="auto"/>
            </w:tcBorders>
            <w:shd w:val="clear" w:color="auto" w:fill="auto"/>
            <w:noWrap/>
            <w:vAlign w:val="center"/>
            <w:hideMark/>
          </w:tcPr>
          <w:p w14:paraId="7397FF9D" w14:textId="07C4835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1,33</w:t>
            </w:r>
          </w:p>
        </w:tc>
        <w:tc>
          <w:tcPr>
            <w:tcW w:w="1134" w:type="dxa"/>
            <w:tcBorders>
              <w:top w:val="nil"/>
              <w:left w:val="nil"/>
              <w:bottom w:val="single" w:sz="4" w:space="0" w:color="auto"/>
              <w:right w:val="single" w:sz="4" w:space="0" w:color="auto"/>
            </w:tcBorders>
            <w:shd w:val="clear" w:color="auto" w:fill="auto"/>
            <w:noWrap/>
            <w:vAlign w:val="center"/>
            <w:hideMark/>
          </w:tcPr>
          <w:p w14:paraId="29361BA1" w14:textId="18EF200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1,33</w:t>
            </w:r>
          </w:p>
        </w:tc>
      </w:tr>
      <w:tr w:rsidR="000A4758" w:rsidRPr="00CC11EF" w14:paraId="465F886C"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636B1716" w14:textId="28ABB52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992" w:type="dxa"/>
            <w:tcBorders>
              <w:top w:val="nil"/>
              <w:left w:val="nil"/>
              <w:bottom w:val="single" w:sz="4" w:space="0" w:color="auto"/>
              <w:right w:val="single" w:sz="4" w:space="0" w:color="auto"/>
            </w:tcBorders>
            <w:shd w:val="clear" w:color="auto" w:fill="auto"/>
            <w:vAlign w:val="center"/>
            <w:hideMark/>
          </w:tcPr>
          <w:p w14:paraId="1E619F41"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2227488C" w14:textId="5E52985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1,938</w:t>
            </w:r>
          </w:p>
        </w:tc>
        <w:tc>
          <w:tcPr>
            <w:tcW w:w="992" w:type="dxa"/>
            <w:tcBorders>
              <w:top w:val="nil"/>
              <w:left w:val="nil"/>
              <w:bottom w:val="single" w:sz="4" w:space="0" w:color="auto"/>
              <w:right w:val="single" w:sz="4" w:space="0" w:color="auto"/>
            </w:tcBorders>
            <w:shd w:val="clear" w:color="auto" w:fill="auto"/>
            <w:noWrap/>
            <w:vAlign w:val="center"/>
            <w:hideMark/>
          </w:tcPr>
          <w:p w14:paraId="5816E4B8" w14:textId="21AB8B1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1,938</w:t>
            </w:r>
          </w:p>
        </w:tc>
        <w:tc>
          <w:tcPr>
            <w:tcW w:w="851" w:type="dxa"/>
            <w:tcBorders>
              <w:top w:val="nil"/>
              <w:left w:val="nil"/>
              <w:bottom w:val="single" w:sz="4" w:space="0" w:color="auto"/>
              <w:right w:val="single" w:sz="4" w:space="0" w:color="auto"/>
            </w:tcBorders>
            <w:shd w:val="clear" w:color="auto" w:fill="auto"/>
            <w:noWrap/>
            <w:vAlign w:val="center"/>
            <w:hideMark/>
          </w:tcPr>
          <w:p w14:paraId="01515A16" w14:textId="4D03B56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1,938</w:t>
            </w:r>
          </w:p>
        </w:tc>
        <w:tc>
          <w:tcPr>
            <w:tcW w:w="992" w:type="dxa"/>
            <w:tcBorders>
              <w:top w:val="nil"/>
              <w:left w:val="nil"/>
              <w:bottom w:val="single" w:sz="4" w:space="0" w:color="auto"/>
              <w:right w:val="single" w:sz="4" w:space="0" w:color="auto"/>
            </w:tcBorders>
            <w:shd w:val="clear" w:color="auto" w:fill="auto"/>
            <w:noWrap/>
            <w:vAlign w:val="center"/>
            <w:hideMark/>
          </w:tcPr>
          <w:p w14:paraId="28F9BF68" w14:textId="2252947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1,938</w:t>
            </w:r>
          </w:p>
        </w:tc>
        <w:tc>
          <w:tcPr>
            <w:tcW w:w="850" w:type="dxa"/>
            <w:tcBorders>
              <w:top w:val="nil"/>
              <w:left w:val="nil"/>
              <w:bottom w:val="single" w:sz="4" w:space="0" w:color="auto"/>
              <w:right w:val="single" w:sz="4" w:space="0" w:color="auto"/>
            </w:tcBorders>
            <w:shd w:val="clear" w:color="auto" w:fill="auto"/>
            <w:noWrap/>
            <w:vAlign w:val="center"/>
            <w:hideMark/>
          </w:tcPr>
          <w:p w14:paraId="1030C237" w14:textId="5516A2F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1,938</w:t>
            </w:r>
          </w:p>
        </w:tc>
        <w:tc>
          <w:tcPr>
            <w:tcW w:w="993" w:type="dxa"/>
            <w:tcBorders>
              <w:top w:val="nil"/>
              <w:left w:val="nil"/>
              <w:bottom w:val="single" w:sz="4" w:space="0" w:color="auto"/>
              <w:right w:val="single" w:sz="4" w:space="0" w:color="auto"/>
            </w:tcBorders>
            <w:shd w:val="clear" w:color="auto" w:fill="auto"/>
            <w:noWrap/>
            <w:vAlign w:val="center"/>
            <w:hideMark/>
          </w:tcPr>
          <w:p w14:paraId="39977742" w14:textId="6076189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1,938</w:t>
            </w:r>
          </w:p>
        </w:tc>
        <w:tc>
          <w:tcPr>
            <w:tcW w:w="992" w:type="dxa"/>
            <w:tcBorders>
              <w:top w:val="nil"/>
              <w:left w:val="nil"/>
              <w:bottom w:val="single" w:sz="4" w:space="0" w:color="auto"/>
              <w:right w:val="single" w:sz="4" w:space="0" w:color="auto"/>
            </w:tcBorders>
            <w:shd w:val="clear" w:color="auto" w:fill="auto"/>
            <w:noWrap/>
            <w:vAlign w:val="center"/>
            <w:hideMark/>
          </w:tcPr>
          <w:p w14:paraId="02C6F4D0" w14:textId="2D99802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1,938</w:t>
            </w:r>
          </w:p>
        </w:tc>
        <w:tc>
          <w:tcPr>
            <w:tcW w:w="992" w:type="dxa"/>
            <w:tcBorders>
              <w:top w:val="nil"/>
              <w:left w:val="nil"/>
              <w:bottom w:val="single" w:sz="4" w:space="0" w:color="auto"/>
              <w:right w:val="single" w:sz="4" w:space="0" w:color="auto"/>
            </w:tcBorders>
            <w:shd w:val="clear" w:color="auto" w:fill="auto"/>
            <w:noWrap/>
            <w:vAlign w:val="center"/>
            <w:hideMark/>
          </w:tcPr>
          <w:p w14:paraId="25AA727B" w14:textId="74D5BC8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1,938</w:t>
            </w:r>
          </w:p>
        </w:tc>
        <w:tc>
          <w:tcPr>
            <w:tcW w:w="851" w:type="dxa"/>
            <w:tcBorders>
              <w:top w:val="nil"/>
              <w:left w:val="nil"/>
              <w:bottom w:val="single" w:sz="4" w:space="0" w:color="auto"/>
              <w:right w:val="single" w:sz="4" w:space="0" w:color="auto"/>
            </w:tcBorders>
            <w:shd w:val="clear" w:color="auto" w:fill="auto"/>
            <w:noWrap/>
            <w:vAlign w:val="center"/>
            <w:hideMark/>
          </w:tcPr>
          <w:p w14:paraId="16F6A4E4" w14:textId="46AE132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1,938</w:t>
            </w:r>
          </w:p>
        </w:tc>
        <w:tc>
          <w:tcPr>
            <w:tcW w:w="992" w:type="dxa"/>
            <w:tcBorders>
              <w:top w:val="nil"/>
              <w:left w:val="nil"/>
              <w:bottom w:val="single" w:sz="4" w:space="0" w:color="auto"/>
              <w:right w:val="single" w:sz="4" w:space="0" w:color="auto"/>
            </w:tcBorders>
            <w:shd w:val="clear" w:color="auto" w:fill="auto"/>
            <w:noWrap/>
            <w:vAlign w:val="center"/>
            <w:hideMark/>
          </w:tcPr>
          <w:p w14:paraId="0F207EE5" w14:textId="1F22B60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1,938</w:t>
            </w:r>
          </w:p>
        </w:tc>
        <w:tc>
          <w:tcPr>
            <w:tcW w:w="992" w:type="dxa"/>
            <w:tcBorders>
              <w:top w:val="nil"/>
              <w:left w:val="nil"/>
              <w:bottom w:val="single" w:sz="4" w:space="0" w:color="auto"/>
              <w:right w:val="single" w:sz="4" w:space="0" w:color="auto"/>
            </w:tcBorders>
            <w:shd w:val="clear" w:color="auto" w:fill="auto"/>
            <w:noWrap/>
            <w:vAlign w:val="center"/>
            <w:hideMark/>
          </w:tcPr>
          <w:p w14:paraId="6CB0D647" w14:textId="11AE477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1,938</w:t>
            </w:r>
          </w:p>
        </w:tc>
        <w:tc>
          <w:tcPr>
            <w:tcW w:w="992" w:type="dxa"/>
            <w:tcBorders>
              <w:top w:val="nil"/>
              <w:left w:val="nil"/>
              <w:bottom w:val="single" w:sz="4" w:space="0" w:color="auto"/>
              <w:right w:val="single" w:sz="4" w:space="0" w:color="auto"/>
            </w:tcBorders>
            <w:shd w:val="clear" w:color="auto" w:fill="auto"/>
            <w:noWrap/>
            <w:vAlign w:val="center"/>
            <w:hideMark/>
          </w:tcPr>
          <w:p w14:paraId="57195FBF" w14:textId="65F7A18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1,938</w:t>
            </w:r>
          </w:p>
        </w:tc>
        <w:tc>
          <w:tcPr>
            <w:tcW w:w="851" w:type="dxa"/>
            <w:tcBorders>
              <w:top w:val="nil"/>
              <w:left w:val="nil"/>
              <w:bottom w:val="single" w:sz="4" w:space="0" w:color="auto"/>
              <w:right w:val="single" w:sz="4" w:space="0" w:color="auto"/>
            </w:tcBorders>
            <w:shd w:val="clear" w:color="auto" w:fill="auto"/>
            <w:noWrap/>
            <w:vAlign w:val="center"/>
            <w:hideMark/>
          </w:tcPr>
          <w:p w14:paraId="037B0944" w14:textId="67FC8BF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1,938</w:t>
            </w:r>
          </w:p>
        </w:tc>
        <w:tc>
          <w:tcPr>
            <w:tcW w:w="850" w:type="dxa"/>
            <w:tcBorders>
              <w:top w:val="nil"/>
              <w:left w:val="nil"/>
              <w:bottom w:val="single" w:sz="4" w:space="0" w:color="auto"/>
              <w:right w:val="single" w:sz="4" w:space="0" w:color="auto"/>
            </w:tcBorders>
            <w:shd w:val="clear" w:color="auto" w:fill="auto"/>
            <w:noWrap/>
            <w:vAlign w:val="center"/>
            <w:hideMark/>
          </w:tcPr>
          <w:p w14:paraId="221F383E" w14:textId="5E9246F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1,938</w:t>
            </w:r>
          </w:p>
        </w:tc>
        <w:tc>
          <w:tcPr>
            <w:tcW w:w="851" w:type="dxa"/>
            <w:tcBorders>
              <w:top w:val="nil"/>
              <w:left w:val="nil"/>
              <w:bottom w:val="single" w:sz="4" w:space="0" w:color="auto"/>
              <w:right w:val="single" w:sz="4" w:space="0" w:color="auto"/>
            </w:tcBorders>
            <w:shd w:val="clear" w:color="auto" w:fill="auto"/>
            <w:noWrap/>
            <w:vAlign w:val="center"/>
            <w:hideMark/>
          </w:tcPr>
          <w:p w14:paraId="22BD6164" w14:textId="2CBA43F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1,938</w:t>
            </w:r>
          </w:p>
        </w:tc>
        <w:tc>
          <w:tcPr>
            <w:tcW w:w="850" w:type="dxa"/>
            <w:tcBorders>
              <w:top w:val="nil"/>
              <w:left w:val="nil"/>
              <w:bottom w:val="single" w:sz="4" w:space="0" w:color="auto"/>
              <w:right w:val="single" w:sz="4" w:space="0" w:color="auto"/>
            </w:tcBorders>
            <w:shd w:val="clear" w:color="auto" w:fill="auto"/>
            <w:noWrap/>
            <w:vAlign w:val="center"/>
            <w:hideMark/>
          </w:tcPr>
          <w:p w14:paraId="564DFC03" w14:textId="00CDE50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1,938</w:t>
            </w:r>
          </w:p>
        </w:tc>
        <w:tc>
          <w:tcPr>
            <w:tcW w:w="1134" w:type="dxa"/>
            <w:tcBorders>
              <w:top w:val="nil"/>
              <w:left w:val="nil"/>
              <w:bottom w:val="single" w:sz="4" w:space="0" w:color="auto"/>
              <w:right w:val="single" w:sz="4" w:space="0" w:color="auto"/>
            </w:tcBorders>
            <w:shd w:val="clear" w:color="auto" w:fill="auto"/>
            <w:noWrap/>
            <w:vAlign w:val="center"/>
            <w:hideMark/>
          </w:tcPr>
          <w:p w14:paraId="08C9F242" w14:textId="75D6E00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1,938</w:t>
            </w:r>
          </w:p>
        </w:tc>
      </w:tr>
      <w:tr w:rsidR="000A4758" w:rsidRPr="00CC11EF" w14:paraId="51ABCC16"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5A0164C9"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992" w:type="dxa"/>
            <w:tcBorders>
              <w:top w:val="nil"/>
              <w:left w:val="nil"/>
              <w:bottom w:val="single" w:sz="4" w:space="0" w:color="auto"/>
              <w:right w:val="single" w:sz="4" w:space="0" w:color="auto"/>
            </w:tcBorders>
            <w:shd w:val="clear" w:color="auto" w:fill="auto"/>
            <w:vAlign w:val="center"/>
            <w:hideMark/>
          </w:tcPr>
          <w:p w14:paraId="02844CCA"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288285BA" w14:textId="4F5E559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1,287</w:t>
            </w:r>
          </w:p>
        </w:tc>
        <w:tc>
          <w:tcPr>
            <w:tcW w:w="992" w:type="dxa"/>
            <w:tcBorders>
              <w:top w:val="nil"/>
              <w:left w:val="nil"/>
              <w:bottom w:val="single" w:sz="4" w:space="0" w:color="auto"/>
              <w:right w:val="single" w:sz="4" w:space="0" w:color="auto"/>
            </w:tcBorders>
            <w:shd w:val="clear" w:color="auto" w:fill="auto"/>
            <w:noWrap/>
            <w:vAlign w:val="center"/>
            <w:hideMark/>
          </w:tcPr>
          <w:p w14:paraId="3250E7B9" w14:textId="7107A6B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1,287</w:t>
            </w:r>
          </w:p>
        </w:tc>
        <w:tc>
          <w:tcPr>
            <w:tcW w:w="851" w:type="dxa"/>
            <w:tcBorders>
              <w:top w:val="nil"/>
              <w:left w:val="nil"/>
              <w:bottom w:val="single" w:sz="4" w:space="0" w:color="auto"/>
              <w:right w:val="single" w:sz="4" w:space="0" w:color="auto"/>
            </w:tcBorders>
            <w:shd w:val="clear" w:color="auto" w:fill="auto"/>
            <w:noWrap/>
            <w:vAlign w:val="center"/>
            <w:hideMark/>
          </w:tcPr>
          <w:p w14:paraId="64D662B2" w14:textId="4D9411F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1,287</w:t>
            </w:r>
          </w:p>
        </w:tc>
        <w:tc>
          <w:tcPr>
            <w:tcW w:w="992" w:type="dxa"/>
            <w:tcBorders>
              <w:top w:val="nil"/>
              <w:left w:val="nil"/>
              <w:bottom w:val="single" w:sz="4" w:space="0" w:color="auto"/>
              <w:right w:val="single" w:sz="4" w:space="0" w:color="auto"/>
            </w:tcBorders>
            <w:shd w:val="clear" w:color="auto" w:fill="auto"/>
            <w:noWrap/>
            <w:vAlign w:val="center"/>
            <w:hideMark/>
          </w:tcPr>
          <w:p w14:paraId="0F95333D" w14:textId="4482669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1,287</w:t>
            </w:r>
          </w:p>
        </w:tc>
        <w:tc>
          <w:tcPr>
            <w:tcW w:w="850" w:type="dxa"/>
            <w:tcBorders>
              <w:top w:val="nil"/>
              <w:left w:val="nil"/>
              <w:bottom w:val="single" w:sz="4" w:space="0" w:color="auto"/>
              <w:right w:val="single" w:sz="4" w:space="0" w:color="auto"/>
            </w:tcBorders>
            <w:shd w:val="clear" w:color="auto" w:fill="auto"/>
            <w:noWrap/>
            <w:vAlign w:val="center"/>
            <w:hideMark/>
          </w:tcPr>
          <w:p w14:paraId="69DB6634" w14:textId="59A635E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1,287</w:t>
            </w:r>
          </w:p>
        </w:tc>
        <w:tc>
          <w:tcPr>
            <w:tcW w:w="993" w:type="dxa"/>
            <w:tcBorders>
              <w:top w:val="nil"/>
              <w:left w:val="nil"/>
              <w:bottom w:val="single" w:sz="4" w:space="0" w:color="auto"/>
              <w:right w:val="single" w:sz="4" w:space="0" w:color="auto"/>
            </w:tcBorders>
            <w:shd w:val="clear" w:color="auto" w:fill="auto"/>
            <w:noWrap/>
            <w:vAlign w:val="center"/>
            <w:hideMark/>
          </w:tcPr>
          <w:p w14:paraId="20ECB7D4" w14:textId="586E953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1,287</w:t>
            </w:r>
          </w:p>
        </w:tc>
        <w:tc>
          <w:tcPr>
            <w:tcW w:w="992" w:type="dxa"/>
            <w:tcBorders>
              <w:top w:val="nil"/>
              <w:left w:val="nil"/>
              <w:bottom w:val="single" w:sz="4" w:space="0" w:color="auto"/>
              <w:right w:val="single" w:sz="4" w:space="0" w:color="auto"/>
            </w:tcBorders>
            <w:shd w:val="clear" w:color="auto" w:fill="auto"/>
            <w:noWrap/>
            <w:vAlign w:val="center"/>
            <w:hideMark/>
          </w:tcPr>
          <w:p w14:paraId="3454F8D0" w14:textId="2560397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1,287</w:t>
            </w:r>
          </w:p>
        </w:tc>
        <w:tc>
          <w:tcPr>
            <w:tcW w:w="992" w:type="dxa"/>
            <w:tcBorders>
              <w:top w:val="nil"/>
              <w:left w:val="nil"/>
              <w:bottom w:val="single" w:sz="4" w:space="0" w:color="auto"/>
              <w:right w:val="single" w:sz="4" w:space="0" w:color="auto"/>
            </w:tcBorders>
            <w:shd w:val="clear" w:color="auto" w:fill="auto"/>
            <w:noWrap/>
            <w:vAlign w:val="center"/>
            <w:hideMark/>
          </w:tcPr>
          <w:p w14:paraId="3ADA1144" w14:textId="7788C70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1,287</w:t>
            </w:r>
          </w:p>
        </w:tc>
        <w:tc>
          <w:tcPr>
            <w:tcW w:w="851" w:type="dxa"/>
            <w:tcBorders>
              <w:top w:val="nil"/>
              <w:left w:val="nil"/>
              <w:bottom w:val="single" w:sz="4" w:space="0" w:color="auto"/>
              <w:right w:val="single" w:sz="4" w:space="0" w:color="auto"/>
            </w:tcBorders>
            <w:shd w:val="clear" w:color="auto" w:fill="auto"/>
            <w:noWrap/>
            <w:vAlign w:val="center"/>
            <w:hideMark/>
          </w:tcPr>
          <w:p w14:paraId="5AD51F0A" w14:textId="5547E74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1,287</w:t>
            </w:r>
          </w:p>
        </w:tc>
        <w:tc>
          <w:tcPr>
            <w:tcW w:w="992" w:type="dxa"/>
            <w:tcBorders>
              <w:top w:val="nil"/>
              <w:left w:val="nil"/>
              <w:bottom w:val="single" w:sz="4" w:space="0" w:color="auto"/>
              <w:right w:val="single" w:sz="4" w:space="0" w:color="auto"/>
            </w:tcBorders>
            <w:shd w:val="clear" w:color="auto" w:fill="auto"/>
            <w:noWrap/>
            <w:vAlign w:val="center"/>
            <w:hideMark/>
          </w:tcPr>
          <w:p w14:paraId="3D14AB75" w14:textId="42806E5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1,287</w:t>
            </w:r>
          </w:p>
        </w:tc>
        <w:tc>
          <w:tcPr>
            <w:tcW w:w="992" w:type="dxa"/>
            <w:tcBorders>
              <w:top w:val="nil"/>
              <w:left w:val="nil"/>
              <w:bottom w:val="single" w:sz="4" w:space="0" w:color="auto"/>
              <w:right w:val="single" w:sz="4" w:space="0" w:color="auto"/>
            </w:tcBorders>
            <w:shd w:val="clear" w:color="auto" w:fill="auto"/>
            <w:noWrap/>
            <w:vAlign w:val="center"/>
            <w:hideMark/>
          </w:tcPr>
          <w:p w14:paraId="5D0285C3" w14:textId="541556B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1,287</w:t>
            </w:r>
          </w:p>
        </w:tc>
        <w:tc>
          <w:tcPr>
            <w:tcW w:w="992" w:type="dxa"/>
            <w:tcBorders>
              <w:top w:val="nil"/>
              <w:left w:val="nil"/>
              <w:bottom w:val="single" w:sz="4" w:space="0" w:color="auto"/>
              <w:right w:val="single" w:sz="4" w:space="0" w:color="auto"/>
            </w:tcBorders>
            <w:shd w:val="clear" w:color="auto" w:fill="auto"/>
            <w:noWrap/>
            <w:vAlign w:val="center"/>
            <w:hideMark/>
          </w:tcPr>
          <w:p w14:paraId="44D27703" w14:textId="51ABBDC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1,287</w:t>
            </w:r>
          </w:p>
        </w:tc>
        <w:tc>
          <w:tcPr>
            <w:tcW w:w="851" w:type="dxa"/>
            <w:tcBorders>
              <w:top w:val="nil"/>
              <w:left w:val="nil"/>
              <w:bottom w:val="single" w:sz="4" w:space="0" w:color="auto"/>
              <w:right w:val="single" w:sz="4" w:space="0" w:color="auto"/>
            </w:tcBorders>
            <w:shd w:val="clear" w:color="auto" w:fill="auto"/>
            <w:noWrap/>
            <w:vAlign w:val="center"/>
            <w:hideMark/>
          </w:tcPr>
          <w:p w14:paraId="592C7A84" w14:textId="449BA62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1,287</w:t>
            </w:r>
          </w:p>
        </w:tc>
        <w:tc>
          <w:tcPr>
            <w:tcW w:w="850" w:type="dxa"/>
            <w:tcBorders>
              <w:top w:val="nil"/>
              <w:left w:val="nil"/>
              <w:bottom w:val="single" w:sz="4" w:space="0" w:color="auto"/>
              <w:right w:val="single" w:sz="4" w:space="0" w:color="auto"/>
            </w:tcBorders>
            <w:shd w:val="clear" w:color="auto" w:fill="auto"/>
            <w:noWrap/>
            <w:vAlign w:val="center"/>
            <w:hideMark/>
          </w:tcPr>
          <w:p w14:paraId="1A64FE49" w14:textId="2242D90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1,287</w:t>
            </w:r>
          </w:p>
        </w:tc>
        <w:tc>
          <w:tcPr>
            <w:tcW w:w="851" w:type="dxa"/>
            <w:tcBorders>
              <w:top w:val="nil"/>
              <w:left w:val="nil"/>
              <w:bottom w:val="single" w:sz="4" w:space="0" w:color="auto"/>
              <w:right w:val="single" w:sz="4" w:space="0" w:color="auto"/>
            </w:tcBorders>
            <w:shd w:val="clear" w:color="auto" w:fill="auto"/>
            <w:noWrap/>
            <w:vAlign w:val="center"/>
            <w:hideMark/>
          </w:tcPr>
          <w:p w14:paraId="2F7BF250" w14:textId="798BA7D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1,287</w:t>
            </w:r>
          </w:p>
        </w:tc>
        <w:tc>
          <w:tcPr>
            <w:tcW w:w="850" w:type="dxa"/>
            <w:tcBorders>
              <w:top w:val="nil"/>
              <w:left w:val="nil"/>
              <w:bottom w:val="single" w:sz="4" w:space="0" w:color="auto"/>
              <w:right w:val="single" w:sz="4" w:space="0" w:color="auto"/>
            </w:tcBorders>
            <w:shd w:val="clear" w:color="auto" w:fill="auto"/>
            <w:noWrap/>
            <w:vAlign w:val="center"/>
            <w:hideMark/>
          </w:tcPr>
          <w:p w14:paraId="410BBEF4" w14:textId="7DB3EBC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1,287</w:t>
            </w:r>
          </w:p>
        </w:tc>
        <w:tc>
          <w:tcPr>
            <w:tcW w:w="1134" w:type="dxa"/>
            <w:tcBorders>
              <w:top w:val="nil"/>
              <w:left w:val="nil"/>
              <w:bottom w:val="single" w:sz="4" w:space="0" w:color="auto"/>
              <w:right w:val="single" w:sz="4" w:space="0" w:color="auto"/>
            </w:tcBorders>
            <w:shd w:val="clear" w:color="auto" w:fill="auto"/>
            <w:noWrap/>
            <w:vAlign w:val="center"/>
            <w:hideMark/>
          </w:tcPr>
          <w:p w14:paraId="7AA972F3" w14:textId="7A6A16E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1,287</w:t>
            </w:r>
          </w:p>
        </w:tc>
      </w:tr>
      <w:tr w:rsidR="000A4758" w:rsidRPr="00CC11EF" w14:paraId="45DC9B3C" w14:textId="77777777" w:rsidTr="005E4D76">
        <w:trPr>
          <w:trHeight w:val="92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46C152EA"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92" w:type="dxa"/>
            <w:tcBorders>
              <w:top w:val="nil"/>
              <w:left w:val="nil"/>
              <w:bottom w:val="single" w:sz="4" w:space="0" w:color="auto"/>
              <w:right w:val="single" w:sz="4" w:space="0" w:color="auto"/>
            </w:tcBorders>
            <w:shd w:val="clear" w:color="auto" w:fill="auto"/>
            <w:vAlign w:val="center"/>
            <w:hideMark/>
          </w:tcPr>
          <w:p w14:paraId="0196BC92"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0ECCCD30" w14:textId="52FE5AE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c>
          <w:tcPr>
            <w:tcW w:w="992" w:type="dxa"/>
            <w:tcBorders>
              <w:top w:val="nil"/>
              <w:left w:val="nil"/>
              <w:bottom w:val="single" w:sz="4" w:space="0" w:color="auto"/>
              <w:right w:val="single" w:sz="4" w:space="0" w:color="auto"/>
            </w:tcBorders>
            <w:shd w:val="clear" w:color="auto" w:fill="auto"/>
            <w:noWrap/>
            <w:vAlign w:val="center"/>
            <w:hideMark/>
          </w:tcPr>
          <w:p w14:paraId="61E85AFE" w14:textId="02F199C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c>
          <w:tcPr>
            <w:tcW w:w="851" w:type="dxa"/>
            <w:tcBorders>
              <w:top w:val="nil"/>
              <w:left w:val="nil"/>
              <w:bottom w:val="single" w:sz="4" w:space="0" w:color="auto"/>
              <w:right w:val="single" w:sz="4" w:space="0" w:color="auto"/>
            </w:tcBorders>
            <w:shd w:val="clear" w:color="auto" w:fill="auto"/>
            <w:noWrap/>
            <w:vAlign w:val="center"/>
            <w:hideMark/>
          </w:tcPr>
          <w:p w14:paraId="29F79C3A" w14:textId="09A401B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c>
          <w:tcPr>
            <w:tcW w:w="992" w:type="dxa"/>
            <w:tcBorders>
              <w:top w:val="nil"/>
              <w:left w:val="nil"/>
              <w:bottom w:val="single" w:sz="4" w:space="0" w:color="auto"/>
              <w:right w:val="single" w:sz="4" w:space="0" w:color="auto"/>
            </w:tcBorders>
            <w:shd w:val="clear" w:color="auto" w:fill="auto"/>
            <w:noWrap/>
            <w:vAlign w:val="center"/>
            <w:hideMark/>
          </w:tcPr>
          <w:p w14:paraId="1B31260E" w14:textId="73E28E5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c>
          <w:tcPr>
            <w:tcW w:w="850" w:type="dxa"/>
            <w:tcBorders>
              <w:top w:val="nil"/>
              <w:left w:val="nil"/>
              <w:bottom w:val="single" w:sz="4" w:space="0" w:color="auto"/>
              <w:right w:val="single" w:sz="4" w:space="0" w:color="auto"/>
            </w:tcBorders>
            <w:shd w:val="clear" w:color="auto" w:fill="auto"/>
            <w:noWrap/>
            <w:vAlign w:val="center"/>
            <w:hideMark/>
          </w:tcPr>
          <w:p w14:paraId="478D976A" w14:textId="557B8DA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c>
          <w:tcPr>
            <w:tcW w:w="993" w:type="dxa"/>
            <w:tcBorders>
              <w:top w:val="nil"/>
              <w:left w:val="nil"/>
              <w:bottom w:val="single" w:sz="4" w:space="0" w:color="auto"/>
              <w:right w:val="single" w:sz="4" w:space="0" w:color="auto"/>
            </w:tcBorders>
            <w:shd w:val="clear" w:color="auto" w:fill="auto"/>
            <w:noWrap/>
            <w:vAlign w:val="center"/>
            <w:hideMark/>
          </w:tcPr>
          <w:p w14:paraId="1DF69D6B" w14:textId="7FF69D3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c>
          <w:tcPr>
            <w:tcW w:w="992" w:type="dxa"/>
            <w:tcBorders>
              <w:top w:val="nil"/>
              <w:left w:val="nil"/>
              <w:bottom w:val="single" w:sz="4" w:space="0" w:color="auto"/>
              <w:right w:val="single" w:sz="4" w:space="0" w:color="auto"/>
            </w:tcBorders>
            <w:shd w:val="clear" w:color="auto" w:fill="auto"/>
            <w:noWrap/>
            <w:vAlign w:val="center"/>
            <w:hideMark/>
          </w:tcPr>
          <w:p w14:paraId="1901D888" w14:textId="32FABE8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c>
          <w:tcPr>
            <w:tcW w:w="992" w:type="dxa"/>
            <w:tcBorders>
              <w:top w:val="nil"/>
              <w:left w:val="nil"/>
              <w:bottom w:val="single" w:sz="4" w:space="0" w:color="auto"/>
              <w:right w:val="single" w:sz="4" w:space="0" w:color="auto"/>
            </w:tcBorders>
            <w:shd w:val="clear" w:color="auto" w:fill="auto"/>
            <w:noWrap/>
            <w:vAlign w:val="center"/>
            <w:hideMark/>
          </w:tcPr>
          <w:p w14:paraId="76DC97E5" w14:textId="586CB9B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c>
          <w:tcPr>
            <w:tcW w:w="851" w:type="dxa"/>
            <w:tcBorders>
              <w:top w:val="nil"/>
              <w:left w:val="nil"/>
              <w:bottom w:val="single" w:sz="4" w:space="0" w:color="auto"/>
              <w:right w:val="single" w:sz="4" w:space="0" w:color="auto"/>
            </w:tcBorders>
            <w:shd w:val="clear" w:color="auto" w:fill="auto"/>
            <w:noWrap/>
            <w:vAlign w:val="center"/>
            <w:hideMark/>
          </w:tcPr>
          <w:p w14:paraId="07BC18C4" w14:textId="5E1E0F9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c>
          <w:tcPr>
            <w:tcW w:w="992" w:type="dxa"/>
            <w:tcBorders>
              <w:top w:val="nil"/>
              <w:left w:val="nil"/>
              <w:bottom w:val="single" w:sz="4" w:space="0" w:color="auto"/>
              <w:right w:val="single" w:sz="4" w:space="0" w:color="auto"/>
            </w:tcBorders>
            <w:shd w:val="clear" w:color="auto" w:fill="auto"/>
            <w:noWrap/>
            <w:vAlign w:val="center"/>
            <w:hideMark/>
          </w:tcPr>
          <w:p w14:paraId="560ED252" w14:textId="42496A8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c>
          <w:tcPr>
            <w:tcW w:w="992" w:type="dxa"/>
            <w:tcBorders>
              <w:top w:val="nil"/>
              <w:left w:val="nil"/>
              <w:bottom w:val="single" w:sz="4" w:space="0" w:color="auto"/>
              <w:right w:val="single" w:sz="4" w:space="0" w:color="auto"/>
            </w:tcBorders>
            <w:shd w:val="clear" w:color="auto" w:fill="auto"/>
            <w:noWrap/>
            <w:vAlign w:val="center"/>
            <w:hideMark/>
          </w:tcPr>
          <w:p w14:paraId="11A779B2" w14:textId="15887FE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c>
          <w:tcPr>
            <w:tcW w:w="992" w:type="dxa"/>
            <w:tcBorders>
              <w:top w:val="nil"/>
              <w:left w:val="nil"/>
              <w:bottom w:val="single" w:sz="4" w:space="0" w:color="auto"/>
              <w:right w:val="single" w:sz="4" w:space="0" w:color="auto"/>
            </w:tcBorders>
            <w:shd w:val="clear" w:color="auto" w:fill="auto"/>
            <w:noWrap/>
            <w:vAlign w:val="center"/>
            <w:hideMark/>
          </w:tcPr>
          <w:p w14:paraId="60F45656" w14:textId="309EB57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c>
          <w:tcPr>
            <w:tcW w:w="851" w:type="dxa"/>
            <w:tcBorders>
              <w:top w:val="nil"/>
              <w:left w:val="nil"/>
              <w:bottom w:val="single" w:sz="4" w:space="0" w:color="auto"/>
              <w:right w:val="single" w:sz="4" w:space="0" w:color="auto"/>
            </w:tcBorders>
            <w:shd w:val="clear" w:color="auto" w:fill="auto"/>
            <w:noWrap/>
            <w:vAlign w:val="center"/>
            <w:hideMark/>
          </w:tcPr>
          <w:p w14:paraId="18A115AF" w14:textId="53A4E1E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c>
          <w:tcPr>
            <w:tcW w:w="850" w:type="dxa"/>
            <w:tcBorders>
              <w:top w:val="nil"/>
              <w:left w:val="nil"/>
              <w:bottom w:val="single" w:sz="4" w:space="0" w:color="auto"/>
              <w:right w:val="single" w:sz="4" w:space="0" w:color="auto"/>
            </w:tcBorders>
            <w:shd w:val="clear" w:color="auto" w:fill="auto"/>
            <w:noWrap/>
            <w:vAlign w:val="center"/>
            <w:hideMark/>
          </w:tcPr>
          <w:p w14:paraId="76C99863" w14:textId="777A8FC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c>
          <w:tcPr>
            <w:tcW w:w="851" w:type="dxa"/>
            <w:tcBorders>
              <w:top w:val="nil"/>
              <w:left w:val="nil"/>
              <w:bottom w:val="single" w:sz="4" w:space="0" w:color="auto"/>
              <w:right w:val="single" w:sz="4" w:space="0" w:color="auto"/>
            </w:tcBorders>
            <w:shd w:val="clear" w:color="auto" w:fill="auto"/>
            <w:noWrap/>
            <w:vAlign w:val="center"/>
            <w:hideMark/>
          </w:tcPr>
          <w:p w14:paraId="2EE8088D" w14:textId="33EA24E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c>
          <w:tcPr>
            <w:tcW w:w="850" w:type="dxa"/>
            <w:tcBorders>
              <w:top w:val="nil"/>
              <w:left w:val="nil"/>
              <w:bottom w:val="single" w:sz="4" w:space="0" w:color="auto"/>
              <w:right w:val="single" w:sz="4" w:space="0" w:color="auto"/>
            </w:tcBorders>
            <w:shd w:val="clear" w:color="auto" w:fill="auto"/>
            <w:noWrap/>
            <w:vAlign w:val="center"/>
            <w:hideMark/>
          </w:tcPr>
          <w:p w14:paraId="169CC2FF" w14:textId="38975FF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c>
          <w:tcPr>
            <w:tcW w:w="1134" w:type="dxa"/>
            <w:tcBorders>
              <w:top w:val="nil"/>
              <w:left w:val="nil"/>
              <w:bottom w:val="single" w:sz="4" w:space="0" w:color="auto"/>
              <w:right w:val="single" w:sz="4" w:space="0" w:color="auto"/>
            </w:tcBorders>
            <w:shd w:val="clear" w:color="auto" w:fill="auto"/>
            <w:noWrap/>
            <w:vAlign w:val="center"/>
            <w:hideMark/>
          </w:tcPr>
          <w:p w14:paraId="16F165D7" w14:textId="2248F4E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r>
      <w:tr w:rsidR="000A4758" w:rsidRPr="00CC11EF" w14:paraId="1C9EB359" w14:textId="77777777" w:rsidTr="005E4D76">
        <w:trPr>
          <w:trHeight w:val="683"/>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3B3C1421"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92" w:type="dxa"/>
            <w:tcBorders>
              <w:top w:val="nil"/>
              <w:left w:val="nil"/>
              <w:bottom w:val="single" w:sz="4" w:space="0" w:color="auto"/>
              <w:right w:val="single" w:sz="4" w:space="0" w:color="auto"/>
            </w:tcBorders>
            <w:shd w:val="clear" w:color="auto" w:fill="auto"/>
            <w:vAlign w:val="center"/>
            <w:hideMark/>
          </w:tcPr>
          <w:p w14:paraId="0ADD0CD5"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5D420EDC" w14:textId="63E7EC8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1,94</w:t>
            </w:r>
          </w:p>
        </w:tc>
        <w:tc>
          <w:tcPr>
            <w:tcW w:w="992" w:type="dxa"/>
            <w:tcBorders>
              <w:top w:val="nil"/>
              <w:left w:val="nil"/>
              <w:bottom w:val="single" w:sz="4" w:space="0" w:color="auto"/>
              <w:right w:val="single" w:sz="4" w:space="0" w:color="auto"/>
            </w:tcBorders>
            <w:shd w:val="clear" w:color="auto" w:fill="auto"/>
            <w:noWrap/>
            <w:vAlign w:val="center"/>
            <w:hideMark/>
          </w:tcPr>
          <w:p w14:paraId="4A40F2B3" w14:textId="536AC49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1,94</w:t>
            </w:r>
          </w:p>
        </w:tc>
        <w:tc>
          <w:tcPr>
            <w:tcW w:w="851" w:type="dxa"/>
            <w:tcBorders>
              <w:top w:val="nil"/>
              <w:left w:val="nil"/>
              <w:bottom w:val="single" w:sz="4" w:space="0" w:color="auto"/>
              <w:right w:val="single" w:sz="4" w:space="0" w:color="auto"/>
            </w:tcBorders>
            <w:shd w:val="clear" w:color="auto" w:fill="auto"/>
            <w:noWrap/>
            <w:vAlign w:val="center"/>
            <w:hideMark/>
          </w:tcPr>
          <w:p w14:paraId="38ABA2A2" w14:textId="4205FB1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1,94</w:t>
            </w:r>
          </w:p>
        </w:tc>
        <w:tc>
          <w:tcPr>
            <w:tcW w:w="992" w:type="dxa"/>
            <w:tcBorders>
              <w:top w:val="nil"/>
              <w:left w:val="nil"/>
              <w:bottom w:val="single" w:sz="4" w:space="0" w:color="auto"/>
              <w:right w:val="single" w:sz="4" w:space="0" w:color="auto"/>
            </w:tcBorders>
            <w:shd w:val="clear" w:color="auto" w:fill="auto"/>
            <w:noWrap/>
            <w:vAlign w:val="center"/>
            <w:hideMark/>
          </w:tcPr>
          <w:p w14:paraId="2B8AE005" w14:textId="7A7DF6A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1,94</w:t>
            </w:r>
          </w:p>
        </w:tc>
        <w:tc>
          <w:tcPr>
            <w:tcW w:w="850" w:type="dxa"/>
            <w:tcBorders>
              <w:top w:val="nil"/>
              <w:left w:val="nil"/>
              <w:bottom w:val="single" w:sz="4" w:space="0" w:color="auto"/>
              <w:right w:val="single" w:sz="4" w:space="0" w:color="auto"/>
            </w:tcBorders>
            <w:shd w:val="clear" w:color="auto" w:fill="auto"/>
            <w:noWrap/>
            <w:vAlign w:val="center"/>
            <w:hideMark/>
          </w:tcPr>
          <w:p w14:paraId="09C0D804" w14:textId="4D6C039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1,94</w:t>
            </w:r>
          </w:p>
        </w:tc>
        <w:tc>
          <w:tcPr>
            <w:tcW w:w="993" w:type="dxa"/>
            <w:tcBorders>
              <w:top w:val="nil"/>
              <w:left w:val="nil"/>
              <w:bottom w:val="single" w:sz="4" w:space="0" w:color="auto"/>
              <w:right w:val="single" w:sz="4" w:space="0" w:color="auto"/>
            </w:tcBorders>
            <w:shd w:val="clear" w:color="auto" w:fill="auto"/>
            <w:noWrap/>
            <w:vAlign w:val="center"/>
            <w:hideMark/>
          </w:tcPr>
          <w:p w14:paraId="462BCDC5" w14:textId="43D378A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1,94</w:t>
            </w:r>
          </w:p>
        </w:tc>
        <w:tc>
          <w:tcPr>
            <w:tcW w:w="992" w:type="dxa"/>
            <w:tcBorders>
              <w:top w:val="nil"/>
              <w:left w:val="nil"/>
              <w:bottom w:val="single" w:sz="4" w:space="0" w:color="auto"/>
              <w:right w:val="single" w:sz="4" w:space="0" w:color="auto"/>
            </w:tcBorders>
            <w:shd w:val="clear" w:color="auto" w:fill="auto"/>
            <w:noWrap/>
            <w:vAlign w:val="center"/>
            <w:hideMark/>
          </w:tcPr>
          <w:p w14:paraId="1981E0E0" w14:textId="22C75CC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1,94</w:t>
            </w:r>
          </w:p>
        </w:tc>
        <w:tc>
          <w:tcPr>
            <w:tcW w:w="992" w:type="dxa"/>
            <w:tcBorders>
              <w:top w:val="nil"/>
              <w:left w:val="nil"/>
              <w:bottom w:val="single" w:sz="4" w:space="0" w:color="auto"/>
              <w:right w:val="single" w:sz="4" w:space="0" w:color="auto"/>
            </w:tcBorders>
            <w:shd w:val="clear" w:color="auto" w:fill="auto"/>
            <w:noWrap/>
            <w:vAlign w:val="center"/>
            <w:hideMark/>
          </w:tcPr>
          <w:p w14:paraId="269CB0D7" w14:textId="553E2EA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1,94</w:t>
            </w:r>
          </w:p>
        </w:tc>
        <w:tc>
          <w:tcPr>
            <w:tcW w:w="851" w:type="dxa"/>
            <w:tcBorders>
              <w:top w:val="nil"/>
              <w:left w:val="nil"/>
              <w:bottom w:val="single" w:sz="4" w:space="0" w:color="auto"/>
              <w:right w:val="single" w:sz="4" w:space="0" w:color="auto"/>
            </w:tcBorders>
            <w:shd w:val="clear" w:color="auto" w:fill="auto"/>
            <w:noWrap/>
            <w:vAlign w:val="center"/>
            <w:hideMark/>
          </w:tcPr>
          <w:p w14:paraId="6438FC2C" w14:textId="4D90B50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1,94</w:t>
            </w:r>
          </w:p>
        </w:tc>
        <w:tc>
          <w:tcPr>
            <w:tcW w:w="992" w:type="dxa"/>
            <w:tcBorders>
              <w:top w:val="nil"/>
              <w:left w:val="nil"/>
              <w:bottom w:val="single" w:sz="4" w:space="0" w:color="auto"/>
              <w:right w:val="single" w:sz="4" w:space="0" w:color="auto"/>
            </w:tcBorders>
            <w:shd w:val="clear" w:color="auto" w:fill="auto"/>
            <w:noWrap/>
            <w:vAlign w:val="center"/>
            <w:hideMark/>
          </w:tcPr>
          <w:p w14:paraId="792F1C8A" w14:textId="437CB64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1,94</w:t>
            </w:r>
          </w:p>
        </w:tc>
        <w:tc>
          <w:tcPr>
            <w:tcW w:w="992" w:type="dxa"/>
            <w:tcBorders>
              <w:top w:val="nil"/>
              <w:left w:val="nil"/>
              <w:bottom w:val="single" w:sz="4" w:space="0" w:color="auto"/>
              <w:right w:val="single" w:sz="4" w:space="0" w:color="auto"/>
            </w:tcBorders>
            <w:shd w:val="clear" w:color="auto" w:fill="auto"/>
            <w:noWrap/>
            <w:vAlign w:val="center"/>
            <w:hideMark/>
          </w:tcPr>
          <w:p w14:paraId="1F66E44E" w14:textId="22690C7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1,94</w:t>
            </w:r>
          </w:p>
        </w:tc>
        <w:tc>
          <w:tcPr>
            <w:tcW w:w="992" w:type="dxa"/>
            <w:tcBorders>
              <w:top w:val="nil"/>
              <w:left w:val="nil"/>
              <w:bottom w:val="single" w:sz="4" w:space="0" w:color="auto"/>
              <w:right w:val="single" w:sz="4" w:space="0" w:color="auto"/>
            </w:tcBorders>
            <w:shd w:val="clear" w:color="auto" w:fill="auto"/>
            <w:noWrap/>
            <w:vAlign w:val="center"/>
            <w:hideMark/>
          </w:tcPr>
          <w:p w14:paraId="495135B7" w14:textId="330F3EA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1,94</w:t>
            </w:r>
          </w:p>
        </w:tc>
        <w:tc>
          <w:tcPr>
            <w:tcW w:w="851" w:type="dxa"/>
            <w:tcBorders>
              <w:top w:val="nil"/>
              <w:left w:val="nil"/>
              <w:bottom w:val="single" w:sz="4" w:space="0" w:color="auto"/>
              <w:right w:val="single" w:sz="4" w:space="0" w:color="auto"/>
            </w:tcBorders>
            <w:shd w:val="clear" w:color="auto" w:fill="auto"/>
            <w:noWrap/>
            <w:vAlign w:val="center"/>
            <w:hideMark/>
          </w:tcPr>
          <w:p w14:paraId="4B867BDB" w14:textId="6AE3E40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1,94</w:t>
            </w:r>
          </w:p>
        </w:tc>
        <w:tc>
          <w:tcPr>
            <w:tcW w:w="850" w:type="dxa"/>
            <w:tcBorders>
              <w:top w:val="nil"/>
              <w:left w:val="nil"/>
              <w:bottom w:val="single" w:sz="4" w:space="0" w:color="auto"/>
              <w:right w:val="single" w:sz="4" w:space="0" w:color="auto"/>
            </w:tcBorders>
            <w:shd w:val="clear" w:color="auto" w:fill="auto"/>
            <w:noWrap/>
            <w:vAlign w:val="center"/>
            <w:hideMark/>
          </w:tcPr>
          <w:p w14:paraId="014A5A40" w14:textId="43AF224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1,94</w:t>
            </w:r>
          </w:p>
        </w:tc>
        <w:tc>
          <w:tcPr>
            <w:tcW w:w="851" w:type="dxa"/>
            <w:tcBorders>
              <w:top w:val="nil"/>
              <w:left w:val="nil"/>
              <w:bottom w:val="single" w:sz="4" w:space="0" w:color="auto"/>
              <w:right w:val="single" w:sz="4" w:space="0" w:color="auto"/>
            </w:tcBorders>
            <w:shd w:val="clear" w:color="auto" w:fill="auto"/>
            <w:noWrap/>
            <w:vAlign w:val="center"/>
            <w:hideMark/>
          </w:tcPr>
          <w:p w14:paraId="1C750CFD" w14:textId="30C2D9E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1,94</w:t>
            </w:r>
          </w:p>
        </w:tc>
        <w:tc>
          <w:tcPr>
            <w:tcW w:w="850" w:type="dxa"/>
            <w:tcBorders>
              <w:top w:val="nil"/>
              <w:left w:val="nil"/>
              <w:bottom w:val="single" w:sz="4" w:space="0" w:color="auto"/>
              <w:right w:val="single" w:sz="4" w:space="0" w:color="auto"/>
            </w:tcBorders>
            <w:shd w:val="clear" w:color="auto" w:fill="auto"/>
            <w:noWrap/>
            <w:vAlign w:val="center"/>
            <w:hideMark/>
          </w:tcPr>
          <w:p w14:paraId="5180012E" w14:textId="3E2D6FA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1,94</w:t>
            </w:r>
          </w:p>
        </w:tc>
        <w:tc>
          <w:tcPr>
            <w:tcW w:w="1134" w:type="dxa"/>
            <w:tcBorders>
              <w:top w:val="nil"/>
              <w:left w:val="nil"/>
              <w:bottom w:val="single" w:sz="4" w:space="0" w:color="auto"/>
              <w:right w:val="single" w:sz="4" w:space="0" w:color="auto"/>
            </w:tcBorders>
            <w:shd w:val="clear" w:color="auto" w:fill="auto"/>
            <w:noWrap/>
            <w:vAlign w:val="center"/>
            <w:hideMark/>
          </w:tcPr>
          <w:p w14:paraId="36BA1AB0" w14:textId="7020DDC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1,94</w:t>
            </w:r>
          </w:p>
        </w:tc>
      </w:tr>
      <w:tr w:rsidR="005E4D76" w:rsidRPr="00CC11EF" w14:paraId="76D0956E" w14:textId="77777777" w:rsidTr="0036429B">
        <w:trPr>
          <w:trHeight w:val="315"/>
        </w:trPr>
        <w:tc>
          <w:tcPr>
            <w:tcW w:w="2211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19AB2F8" w14:textId="69D3E2AE" w:rsidR="005E4D76" w:rsidRPr="00CC11EF" w:rsidRDefault="005E4D76" w:rsidP="00346B40">
            <w:pPr>
              <w:spacing w:line="240" w:lineRule="auto"/>
              <w:jc w:val="center"/>
              <w:rPr>
                <w:rFonts w:ascii="Times New Roman" w:hAnsi="Times New Roman"/>
                <w:sz w:val="20"/>
              </w:rPr>
            </w:pPr>
            <w:r w:rsidRPr="00CC11EF">
              <w:rPr>
                <w:rFonts w:ascii="Times New Roman" w:hAnsi="Times New Roman"/>
                <w:b/>
                <w:bCs/>
                <w:color w:val="000000"/>
                <w:sz w:val="20"/>
              </w:rPr>
              <w:t>Котельная «СОШ №11»</w:t>
            </w:r>
          </w:p>
        </w:tc>
      </w:tr>
      <w:tr w:rsidR="000A4758" w:rsidRPr="00CC11EF" w14:paraId="2948C95A"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3B01914A"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992" w:type="dxa"/>
            <w:tcBorders>
              <w:top w:val="nil"/>
              <w:left w:val="nil"/>
              <w:bottom w:val="single" w:sz="4" w:space="0" w:color="auto"/>
              <w:right w:val="single" w:sz="4" w:space="0" w:color="auto"/>
            </w:tcBorders>
            <w:shd w:val="clear" w:color="auto" w:fill="auto"/>
            <w:vAlign w:val="center"/>
            <w:hideMark/>
          </w:tcPr>
          <w:p w14:paraId="462F8A8A"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28E2B4FD" w14:textId="37E967D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92" w:type="dxa"/>
            <w:tcBorders>
              <w:top w:val="nil"/>
              <w:left w:val="nil"/>
              <w:bottom w:val="single" w:sz="4" w:space="0" w:color="auto"/>
              <w:right w:val="single" w:sz="4" w:space="0" w:color="auto"/>
            </w:tcBorders>
            <w:shd w:val="clear" w:color="auto" w:fill="auto"/>
            <w:noWrap/>
            <w:vAlign w:val="center"/>
            <w:hideMark/>
          </w:tcPr>
          <w:p w14:paraId="1C46141F" w14:textId="1041C52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51" w:type="dxa"/>
            <w:tcBorders>
              <w:top w:val="nil"/>
              <w:left w:val="nil"/>
              <w:bottom w:val="single" w:sz="4" w:space="0" w:color="auto"/>
              <w:right w:val="single" w:sz="4" w:space="0" w:color="auto"/>
            </w:tcBorders>
            <w:shd w:val="clear" w:color="auto" w:fill="auto"/>
            <w:noWrap/>
            <w:vAlign w:val="center"/>
            <w:hideMark/>
          </w:tcPr>
          <w:p w14:paraId="477EA44E" w14:textId="463624E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92" w:type="dxa"/>
            <w:tcBorders>
              <w:top w:val="nil"/>
              <w:left w:val="nil"/>
              <w:bottom w:val="single" w:sz="4" w:space="0" w:color="auto"/>
              <w:right w:val="single" w:sz="4" w:space="0" w:color="auto"/>
            </w:tcBorders>
            <w:shd w:val="clear" w:color="auto" w:fill="auto"/>
            <w:noWrap/>
            <w:vAlign w:val="center"/>
            <w:hideMark/>
          </w:tcPr>
          <w:p w14:paraId="60722345" w14:textId="26330F7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50" w:type="dxa"/>
            <w:tcBorders>
              <w:top w:val="nil"/>
              <w:left w:val="nil"/>
              <w:bottom w:val="single" w:sz="4" w:space="0" w:color="auto"/>
              <w:right w:val="single" w:sz="4" w:space="0" w:color="auto"/>
            </w:tcBorders>
            <w:shd w:val="clear" w:color="auto" w:fill="auto"/>
            <w:noWrap/>
            <w:vAlign w:val="center"/>
            <w:hideMark/>
          </w:tcPr>
          <w:p w14:paraId="15BFED3A" w14:textId="0FE5BFC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93" w:type="dxa"/>
            <w:tcBorders>
              <w:top w:val="nil"/>
              <w:left w:val="nil"/>
              <w:bottom w:val="single" w:sz="4" w:space="0" w:color="auto"/>
              <w:right w:val="single" w:sz="4" w:space="0" w:color="auto"/>
            </w:tcBorders>
            <w:shd w:val="clear" w:color="auto" w:fill="auto"/>
            <w:noWrap/>
            <w:vAlign w:val="center"/>
            <w:hideMark/>
          </w:tcPr>
          <w:p w14:paraId="7EFC97C4" w14:textId="7BFBADF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92" w:type="dxa"/>
            <w:tcBorders>
              <w:top w:val="nil"/>
              <w:left w:val="nil"/>
              <w:bottom w:val="single" w:sz="4" w:space="0" w:color="auto"/>
              <w:right w:val="single" w:sz="4" w:space="0" w:color="auto"/>
            </w:tcBorders>
            <w:shd w:val="clear" w:color="auto" w:fill="auto"/>
            <w:noWrap/>
            <w:vAlign w:val="center"/>
            <w:hideMark/>
          </w:tcPr>
          <w:p w14:paraId="3B574845" w14:textId="014E4AD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92" w:type="dxa"/>
            <w:tcBorders>
              <w:top w:val="nil"/>
              <w:left w:val="nil"/>
              <w:bottom w:val="single" w:sz="4" w:space="0" w:color="auto"/>
              <w:right w:val="single" w:sz="4" w:space="0" w:color="auto"/>
            </w:tcBorders>
            <w:shd w:val="clear" w:color="auto" w:fill="auto"/>
            <w:noWrap/>
            <w:vAlign w:val="center"/>
            <w:hideMark/>
          </w:tcPr>
          <w:p w14:paraId="1E7C4188" w14:textId="339A70E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51" w:type="dxa"/>
            <w:tcBorders>
              <w:top w:val="nil"/>
              <w:left w:val="nil"/>
              <w:bottom w:val="single" w:sz="4" w:space="0" w:color="auto"/>
              <w:right w:val="single" w:sz="4" w:space="0" w:color="auto"/>
            </w:tcBorders>
            <w:shd w:val="clear" w:color="auto" w:fill="auto"/>
            <w:noWrap/>
            <w:vAlign w:val="center"/>
            <w:hideMark/>
          </w:tcPr>
          <w:p w14:paraId="1FEAB64E" w14:textId="46EB04D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92" w:type="dxa"/>
            <w:tcBorders>
              <w:top w:val="nil"/>
              <w:left w:val="nil"/>
              <w:bottom w:val="single" w:sz="4" w:space="0" w:color="auto"/>
              <w:right w:val="single" w:sz="4" w:space="0" w:color="auto"/>
            </w:tcBorders>
            <w:shd w:val="clear" w:color="auto" w:fill="auto"/>
            <w:noWrap/>
            <w:vAlign w:val="center"/>
            <w:hideMark/>
          </w:tcPr>
          <w:p w14:paraId="0A609526" w14:textId="4126BD0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92" w:type="dxa"/>
            <w:tcBorders>
              <w:top w:val="nil"/>
              <w:left w:val="nil"/>
              <w:bottom w:val="single" w:sz="4" w:space="0" w:color="auto"/>
              <w:right w:val="single" w:sz="4" w:space="0" w:color="auto"/>
            </w:tcBorders>
            <w:shd w:val="clear" w:color="auto" w:fill="auto"/>
            <w:noWrap/>
            <w:vAlign w:val="center"/>
            <w:hideMark/>
          </w:tcPr>
          <w:p w14:paraId="364678DF" w14:textId="062DDDB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92" w:type="dxa"/>
            <w:tcBorders>
              <w:top w:val="nil"/>
              <w:left w:val="nil"/>
              <w:bottom w:val="single" w:sz="4" w:space="0" w:color="auto"/>
              <w:right w:val="single" w:sz="4" w:space="0" w:color="auto"/>
            </w:tcBorders>
            <w:shd w:val="clear" w:color="auto" w:fill="auto"/>
            <w:noWrap/>
            <w:vAlign w:val="center"/>
            <w:hideMark/>
          </w:tcPr>
          <w:p w14:paraId="4897C0FA" w14:textId="28A006E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51" w:type="dxa"/>
            <w:tcBorders>
              <w:top w:val="nil"/>
              <w:left w:val="nil"/>
              <w:bottom w:val="single" w:sz="4" w:space="0" w:color="auto"/>
              <w:right w:val="single" w:sz="4" w:space="0" w:color="auto"/>
            </w:tcBorders>
            <w:shd w:val="clear" w:color="auto" w:fill="auto"/>
            <w:noWrap/>
            <w:vAlign w:val="center"/>
            <w:hideMark/>
          </w:tcPr>
          <w:p w14:paraId="00D318FB" w14:textId="1E35C00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50" w:type="dxa"/>
            <w:tcBorders>
              <w:top w:val="nil"/>
              <w:left w:val="nil"/>
              <w:bottom w:val="single" w:sz="4" w:space="0" w:color="auto"/>
              <w:right w:val="single" w:sz="4" w:space="0" w:color="auto"/>
            </w:tcBorders>
            <w:shd w:val="clear" w:color="auto" w:fill="auto"/>
            <w:noWrap/>
            <w:vAlign w:val="center"/>
            <w:hideMark/>
          </w:tcPr>
          <w:p w14:paraId="3D7206B6" w14:textId="0F15C7C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51" w:type="dxa"/>
            <w:tcBorders>
              <w:top w:val="nil"/>
              <w:left w:val="nil"/>
              <w:bottom w:val="single" w:sz="4" w:space="0" w:color="auto"/>
              <w:right w:val="single" w:sz="4" w:space="0" w:color="auto"/>
            </w:tcBorders>
            <w:shd w:val="clear" w:color="auto" w:fill="auto"/>
            <w:noWrap/>
            <w:vAlign w:val="center"/>
            <w:hideMark/>
          </w:tcPr>
          <w:p w14:paraId="5A78506E" w14:textId="519D1BD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4B268DF" w14:textId="1340FF9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B6E15D7" w14:textId="3F98FA9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r>
      <w:tr w:rsidR="000A4758" w:rsidRPr="00CC11EF" w14:paraId="7F8B4F14"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686138EA"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992" w:type="dxa"/>
            <w:tcBorders>
              <w:top w:val="nil"/>
              <w:left w:val="nil"/>
              <w:bottom w:val="single" w:sz="4" w:space="0" w:color="auto"/>
              <w:right w:val="single" w:sz="4" w:space="0" w:color="auto"/>
            </w:tcBorders>
            <w:shd w:val="clear" w:color="auto" w:fill="auto"/>
            <w:vAlign w:val="center"/>
            <w:hideMark/>
          </w:tcPr>
          <w:p w14:paraId="74D16430"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1FFD76F5" w14:textId="6AD29DC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92" w:type="dxa"/>
            <w:tcBorders>
              <w:top w:val="nil"/>
              <w:left w:val="nil"/>
              <w:bottom w:val="single" w:sz="4" w:space="0" w:color="auto"/>
              <w:right w:val="single" w:sz="4" w:space="0" w:color="auto"/>
            </w:tcBorders>
            <w:shd w:val="clear" w:color="auto" w:fill="auto"/>
            <w:noWrap/>
            <w:vAlign w:val="center"/>
            <w:hideMark/>
          </w:tcPr>
          <w:p w14:paraId="59C94FAC" w14:textId="2CFB4E6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51" w:type="dxa"/>
            <w:tcBorders>
              <w:top w:val="nil"/>
              <w:left w:val="nil"/>
              <w:bottom w:val="single" w:sz="4" w:space="0" w:color="auto"/>
              <w:right w:val="single" w:sz="4" w:space="0" w:color="auto"/>
            </w:tcBorders>
            <w:shd w:val="clear" w:color="auto" w:fill="auto"/>
            <w:noWrap/>
            <w:vAlign w:val="center"/>
            <w:hideMark/>
          </w:tcPr>
          <w:p w14:paraId="1B025BF1" w14:textId="3FFBBC5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92" w:type="dxa"/>
            <w:tcBorders>
              <w:top w:val="nil"/>
              <w:left w:val="nil"/>
              <w:bottom w:val="single" w:sz="4" w:space="0" w:color="auto"/>
              <w:right w:val="single" w:sz="4" w:space="0" w:color="auto"/>
            </w:tcBorders>
            <w:shd w:val="clear" w:color="auto" w:fill="auto"/>
            <w:noWrap/>
            <w:vAlign w:val="center"/>
            <w:hideMark/>
          </w:tcPr>
          <w:p w14:paraId="448DF9F4" w14:textId="3774C67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50" w:type="dxa"/>
            <w:tcBorders>
              <w:top w:val="nil"/>
              <w:left w:val="nil"/>
              <w:bottom w:val="single" w:sz="4" w:space="0" w:color="auto"/>
              <w:right w:val="single" w:sz="4" w:space="0" w:color="auto"/>
            </w:tcBorders>
            <w:shd w:val="clear" w:color="auto" w:fill="auto"/>
            <w:noWrap/>
            <w:vAlign w:val="center"/>
            <w:hideMark/>
          </w:tcPr>
          <w:p w14:paraId="15BAD179" w14:textId="15EECF4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93" w:type="dxa"/>
            <w:tcBorders>
              <w:top w:val="nil"/>
              <w:left w:val="nil"/>
              <w:bottom w:val="single" w:sz="4" w:space="0" w:color="auto"/>
              <w:right w:val="single" w:sz="4" w:space="0" w:color="auto"/>
            </w:tcBorders>
            <w:shd w:val="clear" w:color="auto" w:fill="auto"/>
            <w:noWrap/>
            <w:vAlign w:val="center"/>
            <w:hideMark/>
          </w:tcPr>
          <w:p w14:paraId="3B02BB8A" w14:textId="0592769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92" w:type="dxa"/>
            <w:tcBorders>
              <w:top w:val="nil"/>
              <w:left w:val="nil"/>
              <w:bottom w:val="single" w:sz="4" w:space="0" w:color="auto"/>
              <w:right w:val="single" w:sz="4" w:space="0" w:color="auto"/>
            </w:tcBorders>
            <w:shd w:val="clear" w:color="auto" w:fill="auto"/>
            <w:noWrap/>
            <w:vAlign w:val="center"/>
            <w:hideMark/>
          </w:tcPr>
          <w:p w14:paraId="72E179E4" w14:textId="5EDB4CC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92" w:type="dxa"/>
            <w:tcBorders>
              <w:top w:val="nil"/>
              <w:left w:val="nil"/>
              <w:bottom w:val="single" w:sz="4" w:space="0" w:color="auto"/>
              <w:right w:val="single" w:sz="4" w:space="0" w:color="auto"/>
            </w:tcBorders>
            <w:shd w:val="clear" w:color="auto" w:fill="auto"/>
            <w:noWrap/>
            <w:vAlign w:val="center"/>
            <w:hideMark/>
          </w:tcPr>
          <w:p w14:paraId="4F0E1B16" w14:textId="1E1C44C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51" w:type="dxa"/>
            <w:tcBorders>
              <w:top w:val="nil"/>
              <w:left w:val="nil"/>
              <w:bottom w:val="single" w:sz="4" w:space="0" w:color="auto"/>
              <w:right w:val="single" w:sz="4" w:space="0" w:color="auto"/>
            </w:tcBorders>
            <w:shd w:val="clear" w:color="auto" w:fill="auto"/>
            <w:noWrap/>
            <w:vAlign w:val="center"/>
            <w:hideMark/>
          </w:tcPr>
          <w:p w14:paraId="6B31ED30" w14:textId="3D88719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92" w:type="dxa"/>
            <w:tcBorders>
              <w:top w:val="nil"/>
              <w:left w:val="nil"/>
              <w:bottom w:val="single" w:sz="4" w:space="0" w:color="auto"/>
              <w:right w:val="single" w:sz="4" w:space="0" w:color="auto"/>
            </w:tcBorders>
            <w:shd w:val="clear" w:color="auto" w:fill="auto"/>
            <w:noWrap/>
            <w:vAlign w:val="center"/>
            <w:hideMark/>
          </w:tcPr>
          <w:p w14:paraId="75652E3D" w14:textId="367BB1F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92" w:type="dxa"/>
            <w:tcBorders>
              <w:top w:val="nil"/>
              <w:left w:val="nil"/>
              <w:bottom w:val="single" w:sz="4" w:space="0" w:color="auto"/>
              <w:right w:val="single" w:sz="4" w:space="0" w:color="auto"/>
            </w:tcBorders>
            <w:shd w:val="clear" w:color="auto" w:fill="auto"/>
            <w:noWrap/>
            <w:vAlign w:val="center"/>
            <w:hideMark/>
          </w:tcPr>
          <w:p w14:paraId="45ABD844" w14:textId="4267E67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92" w:type="dxa"/>
            <w:tcBorders>
              <w:top w:val="nil"/>
              <w:left w:val="nil"/>
              <w:bottom w:val="single" w:sz="4" w:space="0" w:color="auto"/>
              <w:right w:val="single" w:sz="4" w:space="0" w:color="auto"/>
            </w:tcBorders>
            <w:shd w:val="clear" w:color="auto" w:fill="auto"/>
            <w:noWrap/>
            <w:vAlign w:val="center"/>
            <w:hideMark/>
          </w:tcPr>
          <w:p w14:paraId="6C947727" w14:textId="2702305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51" w:type="dxa"/>
            <w:tcBorders>
              <w:top w:val="nil"/>
              <w:left w:val="nil"/>
              <w:bottom w:val="single" w:sz="4" w:space="0" w:color="auto"/>
              <w:right w:val="single" w:sz="4" w:space="0" w:color="auto"/>
            </w:tcBorders>
            <w:shd w:val="clear" w:color="auto" w:fill="auto"/>
            <w:noWrap/>
            <w:vAlign w:val="center"/>
            <w:hideMark/>
          </w:tcPr>
          <w:p w14:paraId="16ABF3D4" w14:textId="1A06294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50" w:type="dxa"/>
            <w:tcBorders>
              <w:top w:val="nil"/>
              <w:left w:val="nil"/>
              <w:bottom w:val="single" w:sz="4" w:space="0" w:color="auto"/>
              <w:right w:val="single" w:sz="4" w:space="0" w:color="auto"/>
            </w:tcBorders>
            <w:shd w:val="clear" w:color="auto" w:fill="auto"/>
            <w:noWrap/>
            <w:vAlign w:val="center"/>
            <w:hideMark/>
          </w:tcPr>
          <w:p w14:paraId="5DB5CBC7" w14:textId="796ADCF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51" w:type="dxa"/>
            <w:tcBorders>
              <w:top w:val="nil"/>
              <w:left w:val="nil"/>
              <w:bottom w:val="single" w:sz="4" w:space="0" w:color="auto"/>
              <w:right w:val="single" w:sz="4" w:space="0" w:color="auto"/>
            </w:tcBorders>
            <w:shd w:val="clear" w:color="auto" w:fill="auto"/>
            <w:noWrap/>
            <w:vAlign w:val="center"/>
            <w:hideMark/>
          </w:tcPr>
          <w:p w14:paraId="2257813D" w14:textId="13ACBF5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50" w:type="dxa"/>
            <w:tcBorders>
              <w:top w:val="nil"/>
              <w:left w:val="nil"/>
              <w:bottom w:val="single" w:sz="4" w:space="0" w:color="auto"/>
              <w:right w:val="single" w:sz="4" w:space="0" w:color="auto"/>
            </w:tcBorders>
            <w:shd w:val="clear" w:color="auto" w:fill="auto"/>
            <w:noWrap/>
            <w:vAlign w:val="center"/>
            <w:hideMark/>
          </w:tcPr>
          <w:p w14:paraId="1205C2E0" w14:textId="65350F9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1134" w:type="dxa"/>
            <w:tcBorders>
              <w:top w:val="nil"/>
              <w:left w:val="nil"/>
              <w:bottom w:val="single" w:sz="4" w:space="0" w:color="auto"/>
              <w:right w:val="single" w:sz="4" w:space="0" w:color="auto"/>
            </w:tcBorders>
            <w:shd w:val="clear" w:color="auto" w:fill="auto"/>
            <w:noWrap/>
            <w:vAlign w:val="center"/>
            <w:hideMark/>
          </w:tcPr>
          <w:p w14:paraId="0211CA52" w14:textId="3FA433C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r>
      <w:tr w:rsidR="000A4758" w:rsidRPr="00CC11EF" w14:paraId="2D65D844" w14:textId="77777777" w:rsidTr="005E4D76">
        <w:trPr>
          <w:trHeight w:val="351"/>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1E65A150"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992" w:type="dxa"/>
            <w:tcBorders>
              <w:top w:val="nil"/>
              <w:left w:val="nil"/>
              <w:bottom w:val="single" w:sz="4" w:space="0" w:color="auto"/>
              <w:right w:val="single" w:sz="4" w:space="0" w:color="auto"/>
            </w:tcBorders>
            <w:shd w:val="clear" w:color="auto" w:fill="auto"/>
            <w:vAlign w:val="center"/>
            <w:hideMark/>
          </w:tcPr>
          <w:p w14:paraId="3BEA4BF6"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2670E44D" w14:textId="19623E6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0,097</w:t>
            </w:r>
          </w:p>
        </w:tc>
        <w:tc>
          <w:tcPr>
            <w:tcW w:w="992" w:type="dxa"/>
            <w:tcBorders>
              <w:top w:val="nil"/>
              <w:left w:val="nil"/>
              <w:bottom w:val="single" w:sz="4" w:space="0" w:color="auto"/>
              <w:right w:val="single" w:sz="4" w:space="0" w:color="auto"/>
            </w:tcBorders>
            <w:shd w:val="clear" w:color="auto" w:fill="auto"/>
            <w:noWrap/>
            <w:vAlign w:val="center"/>
            <w:hideMark/>
          </w:tcPr>
          <w:p w14:paraId="53F31FD5" w14:textId="6901576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0,098</w:t>
            </w:r>
          </w:p>
        </w:tc>
        <w:tc>
          <w:tcPr>
            <w:tcW w:w="851" w:type="dxa"/>
            <w:tcBorders>
              <w:top w:val="nil"/>
              <w:left w:val="nil"/>
              <w:bottom w:val="single" w:sz="4" w:space="0" w:color="auto"/>
              <w:right w:val="single" w:sz="4" w:space="0" w:color="auto"/>
            </w:tcBorders>
            <w:shd w:val="clear" w:color="auto" w:fill="auto"/>
            <w:noWrap/>
            <w:vAlign w:val="center"/>
            <w:hideMark/>
          </w:tcPr>
          <w:p w14:paraId="3119219F" w14:textId="7382DDA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0,099</w:t>
            </w:r>
          </w:p>
        </w:tc>
        <w:tc>
          <w:tcPr>
            <w:tcW w:w="992" w:type="dxa"/>
            <w:tcBorders>
              <w:top w:val="nil"/>
              <w:left w:val="nil"/>
              <w:bottom w:val="single" w:sz="4" w:space="0" w:color="auto"/>
              <w:right w:val="single" w:sz="4" w:space="0" w:color="auto"/>
            </w:tcBorders>
            <w:shd w:val="clear" w:color="auto" w:fill="auto"/>
            <w:noWrap/>
            <w:vAlign w:val="center"/>
            <w:hideMark/>
          </w:tcPr>
          <w:p w14:paraId="2C2B922D" w14:textId="7E7E950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0,100</w:t>
            </w:r>
          </w:p>
        </w:tc>
        <w:tc>
          <w:tcPr>
            <w:tcW w:w="850" w:type="dxa"/>
            <w:tcBorders>
              <w:top w:val="nil"/>
              <w:left w:val="nil"/>
              <w:bottom w:val="single" w:sz="4" w:space="0" w:color="auto"/>
              <w:right w:val="single" w:sz="4" w:space="0" w:color="auto"/>
            </w:tcBorders>
            <w:shd w:val="clear" w:color="auto" w:fill="auto"/>
            <w:noWrap/>
            <w:vAlign w:val="center"/>
            <w:hideMark/>
          </w:tcPr>
          <w:p w14:paraId="1E9391C8" w14:textId="592818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0,101</w:t>
            </w:r>
          </w:p>
        </w:tc>
        <w:tc>
          <w:tcPr>
            <w:tcW w:w="993" w:type="dxa"/>
            <w:tcBorders>
              <w:top w:val="nil"/>
              <w:left w:val="nil"/>
              <w:bottom w:val="single" w:sz="4" w:space="0" w:color="auto"/>
              <w:right w:val="single" w:sz="4" w:space="0" w:color="auto"/>
            </w:tcBorders>
            <w:shd w:val="clear" w:color="auto" w:fill="auto"/>
            <w:noWrap/>
            <w:vAlign w:val="center"/>
            <w:hideMark/>
          </w:tcPr>
          <w:p w14:paraId="1E4C596F" w14:textId="723F6ED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0,102</w:t>
            </w:r>
          </w:p>
        </w:tc>
        <w:tc>
          <w:tcPr>
            <w:tcW w:w="992" w:type="dxa"/>
            <w:tcBorders>
              <w:top w:val="nil"/>
              <w:left w:val="nil"/>
              <w:bottom w:val="single" w:sz="4" w:space="0" w:color="auto"/>
              <w:right w:val="single" w:sz="4" w:space="0" w:color="auto"/>
            </w:tcBorders>
            <w:shd w:val="clear" w:color="auto" w:fill="auto"/>
            <w:noWrap/>
            <w:vAlign w:val="center"/>
            <w:hideMark/>
          </w:tcPr>
          <w:p w14:paraId="720FBE81" w14:textId="068CE1C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0,103</w:t>
            </w:r>
          </w:p>
        </w:tc>
        <w:tc>
          <w:tcPr>
            <w:tcW w:w="992" w:type="dxa"/>
            <w:tcBorders>
              <w:top w:val="nil"/>
              <w:left w:val="nil"/>
              <w:bottom w:val="single" w:sz="4" w:space="0" w:color="auto"/>
              <w:right w:val="single" w:sz="4" w:space="0" w:color="auto"/>
            </w:tcBorders>
            <w:shd w:val="clear" w:color="auto" w:fill="auto"/>
            <w:noWrap/>
            <w:vAlign w:val="center"/>
            <w:hideMark/>
          </w:tcPr>
          <w:p w14:paraId="610C4A21" w14:textId="65BDC8C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0,104</w:t>
            </w:r>
          </w:p>
        </w:tc>
        <w:tc>
          <w:tcPr>
            <w:tcW w:w="851" w:type="dxa"/>
            <w:tcBorders>
              <w:top w:val="nil"/>
              <w:left w:val="nil"/>
              <w:bottom w:val="single" w:sz="4" w:space="0" w:color="auto"/>
              <w:right w:val="single" w:sz="4" w:space="0" w:color="auto"/>
            </w:tcBorders>
            <w:shd w:val="clear" w:color="auto" w:fill="auto"/>
            <w:noWrap/>
            <w:vAlign w:val="center"/>
            <w:hideMark/>
          </w:tcPr>
          <w:p w14:paraId="2F84CA27" w14:textId="3CCCA3C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0,105</w:t>
            </w:r>
          </w:p>
        </w:tc>
        <w:tc>
          <w:tcPr>
            <w:tcW w:w="992" w:type="dxa"/>
            <w:tcBorders>
              <w:top w:val="nil"/>
              <w:left w:val="nil"/>
              <w:bottom w:val="single" w:sz="4" w:space="0" w:color="auto"/>
              <w:right w:val="single" w:sz="4" w:space="0" w:color="auto"/>
            </w:tcBorders>
            <w:shd w:val="clear" w:color="auto" w:fill="auto"/>
            <w:noWrap/>
            <w:vAlign w:val="center"/>
            <w:hideMark/>
          </w:tcPr>
          <w:p w14:paraId="144BFECE" w14:textId="11B4048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0,106</w:t>
            </w:r>
          </w:p>
        </w:tc>
        <w:tc>
          <w:tcPr>
            <w:tcW w:w="992" w:type="dxa"/>
            <w:tcBorders>
              <w:top w:val="nil"/>
              <w:left w:val="nil"/>
              <w:bottom w:val="single" w:sz="4" w:space="0" w:color="auto"/>
              <w:right w:val="single" w:sz="4" w:space="0" w:color="auto"/>
            </w:tcBorders>
            <w:shd w:val="clear" w:color="auto" w:fill="auto"/>
            <w:noWrap/>
            <w:vAlign w:val="center"/>
            <w:hideMark/>
          </w:tcPr>
          <w:p w14:paraId="427AE6FF" w14:textId="421F675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0,107</w:t>
            </w:r>
          </w:p>
        </w:tc>
        <w:tc>
          <w:tcPr>
            <w:tcW w:w="992" w:type="dxa"/>
            <w:tcBorders>
              <w:top w:val="nil"/>
              <w:left w:val="nil"/>
              <w:bottom w:val="single" w:sz="4" w:space="0" w:color="auto"/>
              <w:right w:val="single" w:sz="4" w:space="0" w:color="auto"/>
            </w:tcBorders>
            <w:shd w:val="clear" w:color="auto" w:fill="auto"/>
            <w:noWrap/>
            <w:vAlign w:val="center"/>
            <w:hideMark/>
          </w:tcPr>
          <w:p w14:paraId="7FFCAD62" w14:textId="49CC77C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0,108</w:t>
            </w:r>
          </w:p>
        </w:tc>
        <w:tc>
          <w:tcPr>
            <w:tcW w:w="851" w:type="dxa"/>
            <w:tcBorders>
              <w:top w:val="nil"/>
              <w:left w:val="nil"/>
              <w:bottom w:val="single" w:sz="4" w:space="0" w:color="auto"/>
              <w:right w:val="single" w:sz="4" w:space="0" w:color="auto"/>
            </w:tcBorders>
            <w:shd w:val="clear" w:color="auto" w:fill="auto"/>
            <w:noWrap/>
            <w:vAlign w:val="center"/>
            <w:hideMark/>
          </w:tcPr>
          <w:p w14:paraId="1B948642" w14:textId="441CF5B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0,109</w:t>
            </w:r>
          </w:p>
        </w:tc>
        <w:tc>
          <w:tcPr>
            <w:tcW w:w="850" w:type="dxa"/>
            <w:tcBorders>
              <w:top w:val="nil"/>
              <w:left w:val="nil"/>
              <w:bottom w:val="single" w:sz="4" w:space="0" w:color="auto"/>
              <w:right w:val="single" w:sz="4" w:space="0" w:color="auto"/>
            </w:tcBorders>
            <w:shd w:val="clear" w:color="auto" w:fill="auto"/>
            <w:noWrap/>
            <w:vAlign w:val="center"/>
            <w:hideMark/>
          </w:tcPr>
          <w:p w14:paraId="2BEF5CFB" w14:textId="260AA20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0,110</w:t>
            </w:r>
          </w:p>
        </w:tc>
        <w:tc>
          <w:tcPr>
            <w:tcW w:w="851" w:type="dxa"/>
            <w:tcBorders>
              <w:top w:val="nil"/>
              <w:left w:val="nil"/>
              <w:bottom w:val="single" w:sz="4" w:space="0" w:color="auto"/>
              <w:right w:val="single" w:sz="4" w:space="0" w:color="auto"/>
            </w:tcBorders>
            <w:shd w:val="clear" w:color="auto" w:fill="auto"/>
            <w:noWrap/>
            <w:vAlign w:val="center"/>
            <w:hideMark/>
          </w:tcPr>
          <w:p w14:paraId="18CEDC35" w14:textId="00F6C3C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0,111</w:t>
            </w:r>
          </w:p>
        </w:tc>
        <w:tc>
          <w:tcPr>
            <w:tcW w:w="850" w:type="dxa"/>
            <w:tcBorders>
              <w:top w:val="nil"/>
              <w:left w:val="nil"/>
              <w:bottom w:val="single" w:sz="4" w:space="0" w:color="auto"/>
              <w:right w:val="single" w:sz="4" w:space="0" w:color="auto"/>
            </w:tcBorders>
            <w:shd w:val="clear" w:color="auto" w:fill="auto"/>
            <w:noWrap/>
            <w:vAlign w:val="center"/>
            <w:hideMark/>
          </w:tcPr>
          <w:p w14:paraId="52E29A9F" w14:textId="15C09B7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0,112</w:t>
            </w:r>
          </w:p>
        </w:tc>
        <w:tc>
          <w:tcPr>
            <w:tcW w:w="1134" w:type="dxa"/>
            <w:tcBorders>
              <w:top w:val="nil"/>
              <w:left w:val="nil"/>
              <w:bottom w:val="single" w:sz="4" w:space="0" w:color="auto"/>
              <w:right w:val="single" w:sz="4" w:space="0" w:color="auto"/>
            </w:tcBorders>
            <w:shd w:val="clear" w:color="auto" w:fill="auto"/>
            <w:noWrap/>
            <w:vAlign w:val="center"/>
            <w:hideMark/>
          </w:tcPr>
          <w:p w14:paraId="5A529688" w14:textId="191890E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0,113</w:t>
            </w:r>
          </w:p>
        </w:tc>
      </w:tr>
      <w:tr w:rsidR="000A4758" w:rsidRPr="00CC11EF" w14:paraId="0CFC94DD"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37268205"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992" w:type="dxa"/>
            <w:tcBorders>
              <w:top w:val="nil"/>
              <w:left w:val="nil"/>
              <w:bottom w:val="single" w:sz="4" w:space="0" w:color="auto"/>
              <w:right w:val="single" w:sz="4" w:space="0" w:color="auto"/>
            </w:tcBorders>
            <w:shd w:val="clear" w:color="auto" w:fill="auto"/>
            <w:vAlign w:val="center"/>
            <w:hideMark/>
          </w:tcPr>
          <w:p w14:paraId="5B56C112"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2A39C5C7" w14:textId="5E7BB22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992" w:type="dxa"/>
            <w:tcBorders>
              <w:top w:val="nil"/>
              <w:left w:val="nil"/>
              <w:bottom w:val="single" w:sz="4" w:space="0" w:color="auto"/>
              <w:right w:val="single" w:sz="4" w:space="0" w:color="auto"/>
            </w:tcBorders>
            <w:shd w:val="clear" w:color="auto" w:fill="auto"/>
            <w:noWrap/>
            <w:vAlign w:val="center"/>
            <w:hideMark/>
          </w:tcPr>
          <w:p w14:paraId="05652EE6" w14:textId="4A6DE47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851" w:type="dxa"/>
            <w:tcBorders>
              <w:top w:val="nil"/>
              <w:left w:val="nil"/>
              <w:bottom w:val="single" w:sz="4" w:space="0" w:color="auto"/>
              <w:right w:val="single" w:sz="4" w:space="0" w:color="auto"/>
            </w:tcBorders>
            <w:shd w:val="clear" w:color="auto" w:fill="auto"/>
            <w:noWrap/>
            <w:vAlign w:val="center"/>
            <w:hideMark/>
          </w:tcPr>
          <w:p w14:paraId="15C4EB99" w14:textId="74E248B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992" w:type="dxa"/>
            <w:tcBorders>
              <w:top w:val="nil"/>
              <w:left w:val="nil"/>
              <w:bottom w:val="single" w:sz="4" w:space="0" w:color="auto"/>
              <w:right w:val="single" w:sz="4" w:space="0" w:color="auto"/>
            </w:tcBorders>
            <w:shd w:val="clear" w:color="auto" w:fill="auto"/>
            <w:noWrap/>
            <w:vAlign w:val="center"/>
            <w:hideMark/>
          </w:tcPr>
          <w:p w14:paraId="3E8F0F58" w14:textId="280BDFF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850" w:type="dxa"/>
            <w:tcBorders>
              <w:top w:val="nil"/>
              <w:left w:val="nil"/>
              <w:bottom w:val="single" w:sz="4" w:space="0" w:color="auto"/>
              <w:right w:val="single" w:sz="4" w:space="0" w:color="auto"/>
            </w:tcBorders>
            <w:shd w:val="clear" w:color="auto" w:fill="auto"/>
            <w:noWrap/>
            <w:vAlign w:val="center"/>
            <w:hideMark/>
          </w:tcPr>
          <w:p w14:paraId="114C76BE" w14:textId="6A9B874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993" w:type="dxa"/>
            <w:tcBorders>
              <w:top w:val="nil"/>
              <w:left w:val="nil"/>
              <w:bottom w:val="single" w:sz="4" w:space="0" w:color="auto"/>
              <w:right w:val="single" w:sz="4" w:space="0" w:color="auto"/>
            </w:tcBorders>
            <w:shd w:val="clear" w:color="auto" w:fill="auto"/>
            <w:noWrap/>
            <w:vAlign w:val="center"/>
            <w:hideMark/>
          </w:tcPr>
          <w:p w14:paraId="3D740D59" w14:textId="6BA0ACD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992" w:type="dxa"/>
            <w:tcBorders>
              <w:top w:val="nil"/>
              <w:left w:val="nil"/>
              <w:bottom w:val="single" w:sz="4" w:space="0" w:color="auto"/>
              <w:right w:val="single" w:sz="4" w:space="0" w:color="auto"/>
            </w:tcBorders>
            <w:shd w:val="clear" w:color="auto" w:fill="auto"/>
            <w:noWrap/>
            <w:vAlign w:val="center"/>
            <w:hideMark/>
          </w:tcPr>
          <w:p w14:paraId="2830DD42" w14:textId="0E149BD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992" w:type="dxa"/>
            <w:tcBorders>
              <w:top w:val="nil"/>
              <w:left w:val="nil"/>
              <w:bottom w:val="single" w:sz="4" w:space="0" w:color="auto"/>
              <w:right w:val="single" w:sz="4" w:space="0" w:color="auto"/>
            </w:tcBorders>
            <w:shd w:val="clear" w:color="auto" w:fill="auto"/>
            <w:noWrap/>
            <w:vAlign w:val="center"/>
            <w:hideMark/>
          </w:tcPr>
          <w:p w14:paraId="75A50337" w14:textId="47AB3CD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851" w:type="dxa"/>
            <w:tcBorders>
              <w:top w:val="nil"/>
              <w:left w:val="nil"/>
              <w:bottom w:val="single" w:sz="4" w:space="0" w:color="auto"/>
              <w:right w:val="single" w:sz="4" w:space="0" w:color="auto"/>
            </w:tcBorders>
            <w:shd w:val="clear" w:color="auto" w:fill="auto"/>
            <w:noWrap/>
            <w:vAlign w:val="center"/>
            <w:hideMark/>
          </w:tcPr>
          <w:p w14:paraId="567957CE" w14:textId="0F4973E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992" w:type="dxa"/>
            <w:tcBorders>
              <w:top w:val="nil"/>
              <w:left w:val="nil"/>
              <w:bottom w:val="single" w:sz="4" w:space="0" w:color="auto"/>
              <w:right w:val="single" w:sz="4" w:space="0" w:color="auto"/>
            </w:tcBorders>
            <w:shd w:val="clear" w:color="auto" w:fill="auto"/>
            <w:noWrap/>
            <w:vAlign w:val="center"/>
            <w:hideMark/>
          </w:tcPr>
          <w:p w14:paraId="082A5960" w14:textId="0FF0F59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992" w:type="dxa"/>
            <w:tcBorders>
              <w:top w:val="nil"/>
              <w:left w:val="nil"/>
              <w:bottom w:val="single" w:sz="4" w:space="0" w:color="auto"/>
              <w:right w:val="single" w:sz="4" w:space="0" w:color="auto"/>
            </w:tcBorders>
            <w:shd w:val="clear" w:color="auto" w:fill="auto"/>
            <w:noWrap/>
            <w:vAlign w:val="center"/>
            <w:hideMark/>
          </w:tcPr>
          <w:p w14:paraId="5BB35BB0" w14:textId="2A0A2E9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992" w:type="dxa"/>
            <w:tcBorders>
              <w:top w:val="nil"/>
              <w:left w:val="nil"/>
              <w:bottom w:val="single" w:sz="4" w:space="0" w:color="auto"/>
              <w:right w:val="single" w:sz="4" w:space="0" w:color="auto"/>
            </w:tcBorders>
            <w:shd w:val="clear" w:color="auto" w:fill="auto"/>
            <w:noWrap/>
            <w:vAlign w:val="center"/>
            <w:hideMark/>
          </w:tcPr>
          <w:p w14:paraId="0AD16866" w14:textId="63AA526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851" w:type="dxa"/>
            <w:tcBorders>
              <w:top w:val="nil"/>
              <w:left w:val="nil"/>
              <w:bottom w:val="single" w:sz="4" w:space="0" w:color="auto"/>
              <w:right w:val="single" w:sz="4" w:space="0" w:color="auto"/>
            </w:tcBorders>
            <w:shd w:val="clear" w:color="auto" w:fill="auto"/>
            <w:noWrap/>
            <w:vAlign w:val="center"/>
            <w:hideMark/>
          </w:tcPr>
          <w:p w14:paraId="1E9ED564" w14:textId="1828742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850" w:type="dxa"/>
            <w:tcBorders>
              <w:top w:val="nil"/>
              <w:left w:val="nil"/>
              <w:bottom w:val="single" w:sz="4" w:space="0" w:color="auto"/>
              <w:right w:val="single" w:sz="4" w:space="0" w:color="auto"/>
            </w:tcBorders>
            <w:shd w:val="clear" w:color="auto" w:fill="auto"/>
            <w:noWrap/>
            <w:vAlign w:val="center"/>
            <w:hideMark/>
          </w:tcPr>
          <w:p w14:paraId="4E6D29FB" w14:textId="62FC556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851" w:type="dxa"/>
            <w:tcBorders>
              <w:top w:val="nil"/>
              <w:left w:val="nil"/>
              <w:bottom w:val="single" w:sz="4" w:space="0" w:color="auto"/>
              <w:right w:val="single" w:sz="4" w:space="0" w:color="auto"/>
            </w:tcBorders>
            <w:shd w:val="clear" w:color="auto" w:fill="auto"/>
            <w:noWrap/>
            <w:vAlign w:val="center"/>
            <w:hideMark/>
          </w:tcPr>
          <w:p w14:paraId="4CF0550E" w14:textId="05663A5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850" w:type="dxa"/>
            <w:tcBorders>
              <w:top w:val="nil"/>
              <w:left w:val="nil"/>
              <w:bottom w:val="single" w:sz="4" w:space="0" w:color="auto"/>
              <w:right w:val="single" w:sz="4" w:space="0" w:color="auto"/>
            </w:tcBorders>
            <w:shd w:val="clear" w:color="auto" w:fill="auto"/>
            <w:noWrap/>
            <w:vAlign w:val="center"/>
            <w:hideMark/>
          </w:tcPr>
          <w:p w14:paraId="3AFBCFE1" w14:textId="3DD8421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1134" w:type="dxa"/>
            <w:tcBorders>
              <w:top w:val="nil"/>
              <w:left w:val="nil"/>
              <w:bottom w:val="single" w:sz="4" w:space="0" w:color="auto"/>
              <w:right w:val="single" w:sz="4" w:space="0" w:color="auto"/>
            </w:tcBorders>
            <w:shd w:val="clear" w:color="auto" w:fill="auto"/>
            <w:noWrap/>
            <w:vAlign w:val="center"/>
            <w:hideMark/>
          </w:tcPr>
          <w:p w14:paraId="6962C3C0" w14:textId="2C6B5DB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r>
      <w:tr w:rsidR="000A4758" w:rsidRPr="00CC11EF" w14:paraId="57367BCB"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50E79C47" w14:textId="2DF62F2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992" w:type="dxa"/>
            <w:tcBorders>
              <w:top w:val="nil"/>
              <w:left w:val="nil"/>
              <w:bottom w:val="single" w:sz="4" w:space="0" w:color="auto"/>
              <w:right w:val="single" w:sz="4" w:space="0" w:color="auto"/>
            </w:tcBorders>
            <w:shd w:val="clear" w:color="auto" w:fill="auto"/>
            <w:vAlign w:val="center"/>
            <w:hideMark/>
          </w:tcPr>
          <w:p w14:paraId="60634042"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5AA51677" w14:textId="587B116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w:t>
            </w:r>
          </w:p>
        </w:tc>
        <w:tc>
          <w:tcPr>
            <w:tcW w:w="992" w:type="dxa"/>
            <w:tcBorders>
              <w:top w:val="nil"/>
              <w:left w:val="nil"/>
              <w:bottom w:val="single" w:sz="4" w:space="0" w:color="auto"/>
              <w:right w:val="single" w:sz="4" w:space="0" w:color="auto"/>
            </w:tcBorders>
            <w:shd w:val="clear" w:color="auto" w:fill="auto"/>
            <w:noWrap/>
            <w:vAlign w:val="center"/>
            <w:hideMark/>
          </w:tcPr>
          <w:p w14:paraId="0A5BC20E" w14:textId="0457856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w:t>
            </w:r>
          </w:p>
        </w:tc>
        <w:tc>
          <w:tcPr>
            <w:tcW w:w="851" w:type="dxa"/>
            <w:tcBorders>
              <w:top w:val="nil"/>
              <w:left w:val="nil"/>
              <w:bottom w:val="single" w:sz="4" w:space="0" w:color="auto"/>
              <w:right w:val="single" w:sz="4" w:space="0" w:color="auto"/>
            </w:tcBorders>
            <w:shd w:val="clear" w:color="auto" w:fill="auto"/>
            <w:noWrap/>
            <w:vAlign w:val="center"/>
            <w:hideMark/>
          </w:tcPr>
          <w:p w14:paraId="7D3038FF" w14:textId="2CA5398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w:t>
            </w:r>
          </w:p>
        </w:tc>
        <w:tc>
          <w:tcPr>
            <w:tcW w:w="992" w:type="dxa"/>
            <w:tcBorders>
              <w:top w:val="nil"/>
              <w:left w:val="nil"/>
              <w:bottom w:val="single" w:sz="4" w:space="0" w:color="auto"/>
              <w:right w:val="single" w:sz="4" w:space="0" w:color="auto"/>
            </w:tcBorders>
            <w:shd w:val="clear" w:color="auto" w:fill="auto"/>
            <w:noWrap/>
            <w:vAlign w:val="center"/>
            <w:hideMark/>
          </w:tcPr>
          <w:p w14:paraId="3E078B65" w14:textId="599CAE9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w:t>
            </w:r>
          </w:p>
        </w:tc>
        <w:tc>
          <w:tcPr>
            <w:tcW w:w="850" w:type="dxa"/>
            <w:tcBorders>
              <w:top w:val="nil"/>
              <w:left w:val="nil"/>
              <w:bottom w:val="single" w:sz="4" w:space="0" w:color="auto"/>
              <w:right w:val="single" w:sz="4" w:space="0" w:color="auto"/>
            </w:tcBorders>
            <w:shd w:val="clear" w:color="auto" w:fill="auto"/>
            <w:noWrap/>
            <w:vAlign w:val="center"/>
            <w:hideMark/>
          </w:tcPr>
          <w:p w14:paraId="427B65CD" w14:textId="6AE363D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w:t>
            </w:r>
          </w:p>
        </w:tc>
        <w:tc>
          <w:tcPr>
            <w:tcW w:w="993" w:type="dxa"/>
            <w:tcBorders>
              <w:top w:val="nil"/>
              <w:left w:val="nil"/>
              <w:bottom w:val="single" w:sz="4" w:space="0" w:color="auto"/>
              <w:right w:val="single" w:sz="4" w:space="0" w:color="auto"/>
            </w:tcBorders>
            <w:shd w:val="clear" w:color="auto" w:fill="auto"/>
            <w:noWrap/>
            <w:vAlign w:val="center"/>
            <w:hideMark/>
          </w:tcPr>
          <w:p w14:paraId="12FD4796" w14:textId="307A591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w:t>
            </w:r>
          </w:p>
        </w:tc>
        <w:tc>
          <w:tcPr>
            <w:tcW w:w="992" w:type="dxa"/>
            <w:tcBorders>
              <w:top w:val="nil"/>
              <w:left w:val="nil"/>
              <w:bottom w:val="single" w:sz="4" w:space="0" w:color="auto"/>
              <w:right w:val="single" w:sz="4" w:space="0" w:color="auto"/>
            </w:tcBorders>
            <w:shd w:val="clear" w:color="auto" w:fill="auto"/>
            <w:noWrap/>
            <w:vAlign w:val="center"/>
            <w:hideMark/>
          </w:tcPr>
          <w:p w14:paraId="19AFFE5E" w14:textId="60B9B34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w:t>
            </w:r>
          </w:p>
        </w:tc>
        <w:tc>
          <w:tcPr>
            <w:tcW w:w="992" w:type="dxa"/>
            <w:tcBorders>
              <w:top w:val="nil"/>
              <w:left w:val="nil"/>
              <w:bottom w:val="single" w:sz="4" w:space="0" w:color="auto"/>
              <w:right w:val="single" w:sz="4" w:space="0" w:color="auto"/>
            </w:tcBorders>
            <w:shd w:val="clear" w:color="auto" w:fill="auto"/>
            <w:noWrap/>
            <w:vAlign w:val="center"/>
            <w:hideMark/>
          </w:tcPr>
          <w:p w14:paraId="0FBE0A75" w14:textId="4F1FB3C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w:t>
            </w:r>
          </w:p>
        </w:tc>
        <w:tc>
          <w:tcPr>
            <w:tcW w:w="851" w:type="dxa"/>
            <w:tcBorders>
              <w:top w:val="nil"/>
              <w:left w:val="nil"/>
              <w:bottom w:val="single" w:sz="4" w:space="0" w:color="auto"/>
              <w:right w:val="single" w:sz="4" w:space="0" w:color="auto"/>
            </w:tcBorders>
            <w:shd w:val="clear" w:color="auto" w:fill="auto"/>
            <w:noWrap/>
            <w:vAlign w:val="center"/>
            <w:hideMark/>
          </w:tcPr>
          <w:p w14:paraId="08A3E7B9" w14:textId="0E401B2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w:t>
            </w:r>
          </w:p>
        </w:tc>
        <w:tc>
          <w:tcPr>
            <w:tcW w:w="992" w:type="dxa"/>
            <w:tcBorders>
              <w:top w:val="nil"/>
              <w:left w:val="nil"/>
              <w:bottom w:val="single" w:sz="4" w:space="0" w:color="auto"/>
              <w:right w:val="single" w:sz="4" w:space="0" w:color="auto"/>
            </w:tcBorders>
            <w:shd w:val="clear" w:color="auto" w:fill="auto"/>
            <w:noWrap/>
            <w:vAlign w:val="center"/>
            <w:hideMark/>
          </w:tcPr>
          <w:p w14:paraId="12FD670C" w14:textId="4C5F774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w:t>
            </w:r>
          </w:p>
        </w:tc>
        <w:tc>
          <w:tcPr>
            <w:tcW w:w="992" w:type="dxa"/>
            <w:tcBorders>
              <w:top w:val="nil"/>
              <w:left w:val="nil"/>
              <w:bottom w:val="single" w:sz="4" w:space="0" w:color="auto"/>
              <w:right w:val="single" w:sz="4" w:space="0" w:color="auto"/>
            </w:tcBorders>
            <w:shd w:val="clear" w:color="auto" w:fill="auto"/>
            <w:noWrap/>
            <w:vAlign w:val="center"/>
            <w:hideMark/>
          </w:tcPr>
          <w:p w14:paraId="1E66EBBD" w14:textId="0570724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w:t>
            </w:r>
          </w:p>
        </w:tc>
        <w:tc>
          <w:tcPr>
            <w:tcW w:w="992" w:type="dxa"/>
            <w:tcBorders>
              <w:top w:val="nil"/>
              <w:left w:val="nil"/>
              <w:bottom w:val="single" w:sz="4" w:space="0" w:color="auto"/>
              <w:right w:val="single" w:sz="4" w:space="0" w:color="auto"/>
            </w:tcBorders>
            <w:shd w:val="clear" w:color="auto" w:fill="auto"/>
            <w:noWrap/>
            <w:vAlign w:val="center"/>
            <w:hideMark/>
          </w:tcPr>
          <w:p w14:paraId="6D6E63DC" w14:textId="45DDF00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w:t>
            </w:r>
          </w:p>
        </w:tc>
        <w:tc>
          <w:tcPr>
            <w:tcW w:w="851" w:type="dxa"/>
            <w:tcBorders>
              <w:top w:val="nil"/>
              <w:left w:val="nil"/>
              <w:bottom w:val="single" w:sz="4" w:space="0" w:color="auto"/>
              <w:right w:val="single" w:sz="4" w:space="0" w:color="auto"/>
            </w:tcBorders>
            <w:shd w:val="clear" w:color="auto" w:fill="auto"/>
            <w:noWrap/>
            <w:vAlign w:val="center"/>
            <w:hideMark/>
          </w:tcPr>
          <w:p w14:paraId="3EF9E396" w14:textId="6E4F1B2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w:t>
            </w:r>
          </w:p>
        </w:tc>
        <w:tc>
          <w:tcPr>
            <w:tcW w:w="850" w:type="dxa"/>
            <w:tcBorders>
              <w:top w:val="nil"/>
              <w:left w:val="nil"/>
              <w:bottom w:val="single" w:sz="4" w:space="0" w:color="auto"/>
              <w:right w:val="single" w:sz="4" w:space="0" w:color="auto"/>
            </w:tcBorders>
            <w:shd w:val="clear" w:color="auto" w:fill="auto"/>
            <w:noWrap/>
            <w:vAlign w:val="center"/>
            <w:hideMark/>
          </w:tcPr>
          <w:p w14:paraId="139CC44A" w14:textId="6BD0BD3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w:t>
            </w:r>
          </w:p>
        </w:tc>
        <w:tc>
          <w:tcPr>
            <w:tcW w:w="851" w:type="dxa"/>
            <w:tcBorders>
              <w:top w:val="nil"/>
              <w:left w:val="nil"/>
              <w:bottom w:val="single" w:sz="4" w:space="0" w:color="auto"/>
              <w:right w:val="single" w:sz="4" w:space="0" w:color="auto"/>
            </w:tcBorders>
            <w:shd w:val="clear" w:color="auto" w:fill="auto"/>
            <w:noWrap/>
            <w:vAlign w:val="center"/>
            <w:hideMark/>
          </w:tcPr>
          <w:p w14:paraId="002319B6" w14:textId="41F7ED7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w:t>
            </w:r>
          </w:p>
        </w:tc>
        <w:tc>
          <w:tcPr>
            <w:tcW w:w="850" w:type="dxa"/>
            <w:tcBorders>
              <w:top w:val="nil"/>
              <w:left w:val="nil"/>
              <w:bottom w:val="single" w:sz="4" w:space="0" w:color="auto"/>
              <w:right w:val="single" w:sz="4" w:space="0" w:color="auto"/>
            </w:tcBorders>
            <w:shd w:val="clear" w:color="auto" w:fill="auto"/>
            <w:noWrap/>
            <w:vAlign w:val="center"/>
            <w:hideMark/>
          </w:tcPr>
          <w:p w14:paraId="5D9E11E3" w14:textId="5F5E3CF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w:t>
            </w:r>
          </w:p>
        </w:tc>
        <w:tc>
          <w:tcPr>
            <w:tcW w:w="1134" w:type="dxa"/>
            <w:tcBorders>
              <w:top w:val="nil"/>
              <w:left w:val="nil"/>
              <w:bottom w:val="single" w:sz="4" w:space="0" w:color="auto"/>
              <w:right w:val="single" w:sz="4" w:space="0" w:color="auto"/>
            </w:tcBorders>
            <w:shd w:val="clear" w:color="auto" w:fill="auto"/>
            <w:noWrap/>
            <w:vAlign w:val="center"/>
            <w:hideMark/>
          </w:tcPr>
          <w:p w14:paraId="14212934" w14:textId="3D5562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w:t>
            </w:r>
          </w:p>
        </w:tc>
      </w:tr>
      <w:tr w:rsidR="000A4758" w:rsidRPr="00CC11EF" w14:paraId="46CF649D"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6037F4A9"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992" w:type="dxa"/>
            <w:tcBorders>
              <w:top w:val="nil"/>
              <w:left w:val="nil"/>
              <w:bottom w:val="single" w:sz="4" w:space="0" w:color="auto"/>
              <w:right w:val="single" w:sz="4" w:space="0" w:color="auto"/>
            </w:tcBorders>
            <w:shd w:val="clear" w:color="auto" w:fill="auto"/>
            <w:vAlign w:val="center"/>
            <w:hideMark/>
          </w:tcPr>
          <w:p w14:paraId="5DB1D009"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0986BE8B" w14:textId="0FAF327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0,018</w:t>
            </w:r>
          </w:p>
        </w:tc>
        <w:tc>
          <w:tcPr>
            <w:tcW w:w="992" w:type="dxa"/>
            <w:tcBorders>
              <w:top w:val="nil"/>
              <w:left w:val="nil"/>
              <w:bottom w:val="single" w:sz="4" w:space="0" w:color="auto"/>
              <w:right w:val="single" w:sz="4" w:space="0" w:color="auto"/>
            </w:tcBorders>
            <w:shd w:val="clear" w:color="auto" w:fill="auto"/>
            <w:noWrap/>
            <w:vAlign w:val="center"/>
            <w:hideMark/>
          </w:tcPr>
          <w:p w14:paraId="114882BC" w14:textId="4F2EF04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0,018</w:t>
            </w:r>
          </w:p>
        </w:tc>
        <w:tc>
          <w:tcPr>
            <w:tcW w:w="851" w:type="dxa"/>
            <w:tcBorders>
              <w:top w:val="nil"/>
              <w:left w:val="nil"/>
              <w:bottom w:val="single" w:sz="4" w:space="0" w:color="auto"/>
              <w:right w:val="single" w:sz="4" w:space="0" w:color="auto"/>
            </w:tcBorders>
            <w:shd w:val="clear" w:color="auto" w:fill="auto"/>
            <w:noWrap/>
            <w:vAlign w:val="center"/>
            <w:hideMark/>
          </w:tcPr>
          <w:p w14:paraId="25CC2E88" w14:textId="56C44B0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0,018</w:t>
            </w:r>
          </w:p>
        </w:tc>
        <w:tc>
          <w:tcPr>
            <w:tcW w:w="992" w:type="dxa"/>
            <w:tcBorders>
              <w:top w:val="nil"/>
              <w:left w:val="nil"/>
              <w:bottom w:val="single" w:sz="4" w:space="0" w:color="auto"/>
              <w:right w:val="single" w:sz="4" w:space="0" w:color="auto"/>
            </w:tcBorders>
            <w:shd w:val="clear" w:color="auto" w:fill="auto"/>
            <w:noWrap/>
            <w:vAlign w:val="center"/>
            <w:hideMark/>
          </w:tcPr>
          <w:p w14:paraId="2521CEC8" w14:textId="437F1BB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0,018</w:t>
            </w:r>
          </w:p>
        </w:tc>
        <w:tc>
          <w:tcPr>
            <w:tcW w:w="850" w:type="dxa"/>
            <w:tcBorders>
              <w:top w:val="nil"/>
              <w:left w:val="nil"/>
              <w:bottom w:val="single" w:sz="4" w:space="0" w:color="auto"/>
              <w:right w:val="single" w:sz="4" w:space="0" w:color="auto"/>
            </w:tcBorders>
            <w:shd w:val="clear" w:color="auto" w:fill="auto"/>
            <w:noWrap/>
            <w:vAlign w:val="center"/>
            <w:hideMark/>
          </w:tcPr>
          <w:p w14:paraId="1D068B0D" w14:textId="7E5722F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0,018</w:t>
            </w:r>
          </w:p>
        </w:tc>
        <w:tc>
          <w:tcPr>
            <w:tcW w:w="993" w:type="dxa"/>
            <w:tcBorders>
              <w:top w:val="nil"/>
              <w:left w:val="nil"/>
              <w:bottom w:val="single" w:sz="4" w:space="0" w:color="auto"/>
              <w:right w:val="single" w:sz="4" w:space="0" w:color="auto"/>
            </w:tcBorders>
            <w:shd w:val="clear" w:color="auto" w:fill="auto"/>
            <w:noWrap/>
            <w:vAlign w:val="center"/>
            <w:hideMark/>
          </w:tcPr>
          <w:p w14:paraId="1F1134A3" w14:textId="6FE4E4E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0,018</w:t>
            </w:r>
          </w:p>
        </w:tc>
        <w:tc>
          <w:tcPr>
            <w:tcW w:w="992" w:type="dxa"/>
            <w:tcBorders>
              <w:top w:val="nil"/>
              <w:left w:val="nil"/>
              <w:bottom w:val="single" w:sz="4" w:space="0" w:color="auto"/>
              <w:right w:val="single" w:sz="4" w:space="0" w:color="auto"/>
            </w:tcBorders>
            <w:shd w:val="clear" w:color="auto" w:fill="auto"/>
            <w:noWrap/>
            <w:vAlign w:val="center"/>
            <w:hideMark/>
          </w:tcPr>
          <w:p w14:paraId="721D0C8E" w14:textId="3B2F1C5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0,018</w:t>
            </w:r>
          </w:p>
        </w:tc>
        <w:tc>
          <w:tcPr>
            <w:tcW w:w="992" w:type="dxa"/>
            <w:tcBorders>
              <w:top w:val="nil"/>
              <w:left w:val="nil"/>
              <w:bottom w:val="single" w:sz="4" w:space="0" w:color="auto"/>
              <w:right w:val="single" w:sz="4" w:space="0" w:color="auto"/>
            </w:tcBorders>
            <w:shd w:val="clear" w:color="auto" w:fill="auto"/>
            <w:noWrap/>
            <w:vAlign w:val="center"/>
            <w:hideMark/>
          </w:tcPr>
          <w:p w14:paraId="5F779E64" w14:textId="195FBB2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0,018</w:t>
            </w:r>
          </w:p>
        </w:tc>
        <w:tc>
          <w:tcPr>
            <w:tcW w:w="851" w:type="dxa"/>
            <w:tcBorders>
              <w:top w:val="nil"/>
              <w:left w:val="nil"/>
              <w:bottom w:val="single" w:sz="4" w:space="0" w:color="auto"/>
              <w:right w:val="single" w:sz="4" w:space="0" w:color="auto"/>
            </w:tcBorders>
            <w:shd w:val="clear" w:color="auto" w:fill="auto"/>
            <w:noWrap/>
            <w:vAlign w:val="center"/>
            <w:hideMark/>
          </w:tcPr>
          <w:p w14:paraId="0B045772" w14:textId="089CB1A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0,018</w:t>
            </w:r>
          </w:p>
        </w:tc>
        <w:tc>
          <w:tcPr>
            <w:tcW w:w="992" w:type="dxa"/>
            <w:tcBorders>
              <w:top w:val="nil"/>
              <w:left w:val="nil"/>
              <w:bottom w:val="single" w:sz="4" w:space="0" w:color="auto"/>
              <w:right w:val="single" w:sz="4" w:space="0" w:color="auto"/>
            </w:tcBorders>
            <w:shd w:val="clear" w:color="auto" w:fill="auto"/>
            <w:noWrap/>
            <w:vAlign w:val="center"/>
            <w:hideMark/>
          </w:tcPr>
          <w:p w14:paraId="409B6038" w14:textId="7E58E4C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0,018</w:t>
            </w:r>
          </w:p>
        </w:tc>
        <w:tc>
          <w:tcPr>
            <w:tcW w:w="992" w:type="dxa"/>
            <w:tcBorders>
              <w:top w:val="nil"/>
              <w:left w:val="nil"/>
              <w:bottom w:val="single" w:sz="4" w:space="0" w:color="auto"/>
              <w:right w:val="single" w:sz="4" w:space="0" w:color="auto"/>
            </w:tcBorders>
            <w:shd w:val="clear" w:color="auto" w:fill="auto"/>
            <w:noWrap/>
            <w:vAlign w:val="center"/>
            <w:hideMark/>
          </w:tcPr>
          <w:p w14:paraId="23C719D7" w14:textId="334DA99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0,018</w:t>
            </w:r>
          </w:p>
        </w:tc>
        <w:tc>
          <w:tcPr>
            <w:tcW w:w="992" w:type="dxa"/>
            <w:tcBorders>
              <w:top w:val="nil"/>
              <w:left w:val="nil"/>
              <w:bottom w:val="single" w:sz="4" w:space="0" w:color="auto"/>
              <w:right w:val="single" w:sz="4" w:space="0" w:color="auto"/>
            </w:tcBorders>
            <w:shd w:val="clear" w:color="auto" w:fill="auto"/>
            <w:noWrap/>
            <w:vAlign w:val="center"/>
            <w:hideMark/>
          </w:tcPr>
          <w:p w14:paraId="28370A40" w14:textId="456F028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0,018</w:t>
            </w:r>
          </w:p>
        </w:tc>
        <w:tc>
          <w:tcPr>
            <w:tcW w:w="851" w:type="dxa"/>
            <w:tcBorders>
              <w:top w:val="nil"/>
              <w:left w:val="nil"/>
              <w:bottom w:val="single" w:sz="4" w:space="0" w:color="auto"/>
              <w:right w:val="single" w:sz="4" w:space="0" w:color="auto"/>
            </w:tcBorders>
            <w:shd w:val="clear" w:color="auto" w:fill="auto"/>
            <w:noWrap/>
            <w:vAlign w:val="center"/>
            <w:hideMark/>
          </w:tcPr>
          <w:p w14:paraId="6290F51E" w14:textId="4EBFFF1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0,018</w:t>
            </w:r>
          </w:p>
        </w:tc>
        <w:tc>
          <w:tcPr>
            <w:tcW w:w="850" w:type="dxa"/>
            <w:tcBorders>
              <w:top w:val="nil"/>
              <w:left w:val="nil"/>
              <w:bottom w:val="single" w:sz="4" w:space="0" w:color="auto"/>
              <w:right w:val="single" w:sz="4" w:space="0" w:color="auto"/>
            </w:tcBorders>
            <w:shd w:val="clear" w:color="auto" w:fill="auto"/>
            <w:noWrap/>
            <w:vAlign w:val="center"/>
            <w:hideMark/>
          </w:tcPr>
          <w:p w14:paraId="6E185EC1" w14:textId="36AA8C6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0,018</w:t>
            </w:r>
          </w:p>
        </w:tc>
        <w:tc>
          <w:tcPr>
            <w:tcW w:w="851" w:type="dxa"/>
            <w:tcBorders>
              <w:top w:val="nil"/>
              <w:left w:val="nil"/>
              <w:bottom w:val="single" w:sz="4" w:space="0" w:color="auto"/>
              <w:right w:val="single" w:sz="4" w:space="0" w:color="auto"/>
            </w:tcBorders>
            <w:shd w:val="clear" w:color="auto" w:fill="auto"/>
            <w:noWrap/>
            <w:vAlign w:val="center"/>
            <w:hideMark/>
          </w:tcPr>
          <w:p w14:paraId="37F810AB" w14:textId="47D8D38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0,018</w:t>
            </w:r>
          </w:p>
        </w:tc>
        <w:tc>
          <w:tcPr>
            <w:tcW w:w="850" w:type="dxa"/>
            <w:tcBorders>
              <w:top w:val="nil"/>
              <w:left w:val="nil"/>
              <w:bottom w:val="single" w:sz="4" w:space="0" w:color="auto"/>
              <w:right w:val="single" w:sz="4" w:space="0" w:color="auto"/>
            </w:tcBorders>
            <w:shd w:val="clear" w:color="auto" w:fill="auto"/>
            <w:noWrap/>
            <w:vAlign w:val="center"/>
            <w:hideMark/>
          </w:tcPr>
          <w:p w14:paraId="42A44205" w14:textId="643713B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0,018</w:t>
            </w:r>
          </w:p>
        </w:tc>
        <w:tc>
          <w:tcPr>
            <w:tcW w:w="1134" w:type="dxa"/>
            <w:tcBorders>
              <w:top w:val="nil"/>
              <w:left w:val="nil"/>
              <w:bottom w:val="single" w:sz="4" w:space="0" w:color="auto"/>
              <w:right w:val="single" w:sz="4" w:space="0" w:color="auto"/>
            </w:tcBorders>
            <w:shd w:val="clear" w:color="auto" w:fill="auto"/>
            <w:noWrap/>
            <w:vAlign w:val="center"/>
            <w:hideMark/>
          </w:tcPr>
          <w:p w14:paraId="328581C0" w14:textId="2FFD40F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0,018</w:t>
            </w:r>
          </w:p>
        </w:tc>
      </w:tr>
    </w:tbl>
    <w:p w14:paraId="457250B0" w14:textId="77777777" w:rsidR="009D1CA4" w:rsidRDefault="009D1CA4" w:rsidP="00346B40">
      <w:pPr>
        <w:jc w:val="center"/>
      </w:pPr>
    </w:p>
    <w:tbl>
      <w:tblPr>
        <w:tblW w:w="22113" w:type="dxa"/>
        <w:tblInd w:w="-5" w:type="dxa"/>
        <w:tblLook w:val="04A0" w:firstRow="1" w:lastRow="0" w:firstColumn="1" w:lastColumn="0" w:noHBand="0" w:noVBand="1"/>
      </w:tblPr>
      <w:tblGrid>
        <w:gridCol w:w="4962"/>
        <w:gridCol w:w="992"/>
        <w:gridCol w:w="1134"/>
        <w:gridCol w:w="992"/>
        <w:gridCol w:w="851"/>
        <w:gridCol w:w="992"/>
        <w:gridCol w:w="850"/>
        <w:gridCol w:w="993"/>
        <w:gridCol w:w="992"/>
        <w:gridCol w:w="992"/>
        <w:gridCol w:w="851"/>
        <w:gridCol w:w="992"/>
        <w:gridCol w:w="992"/>
        <w:gridCol w:w="992"/>
        <w:gridCol w:w="851"/>
        <w:gridCol w:w="850"/>
        <w:gridCol w:w="851"/>
        <w:gridCol w:w="850"/>
        <w:gridCol w:w="1134"/>
      </w:tblGrid>
      <w:tr w:rsidR="009D1CA4" w:rsidRPr="00CC11EF" w14:paraId="5E039090" w14:textId="77777777" w:rsidTr="00A404E3">
        <w:trPr>
          <w:trHeight w:val="415"/>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0DCADC37" w14:textId="10E1B8F2"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lastRenderedPageBreak/>
              <w:t>Показатель</w:t>
            </w:r>
          </w:p>
        </w:tc>
        <w:tc>
          <w:tcPr>
            <w:tcW w:w="992" w:type="dxa"/>
            <w:tcBorders>
              <w:top w:val="single" w:sz="4" w:space="0" w:color="auto"/>
              <w:left w:val="nil"/>
              <w:bottom w:val="single" w:sz="4" w:space="0" w:color="auto"/>
              <w:right w:val="single" w:sz="4" w:space="0" w:color="auto"/>
            </w:tcBorders>
            <w:shd w:val="clear" w:color="auto" w:fill="auto"/>
            <w:vAlign w:val="center"/>
          </w:tcPr>
          <w:p w14:paraId="3A6EECAB" w14:textId="3E80E33F"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Ед. изм.</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C7A28EC" w14:textId="719ABEBA"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2024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80C68C" w14:textId="5893D36A"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2025</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4D900C" w14:textId="3A226E70"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2026</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29BF620" w14:textId="55F38BDD"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2027</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43DF455" w14:textId="7B497A91"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2028</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7D31806" w14:textId="4CF01259"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2029</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84D9264" w14:textId="30FCBBF8"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2030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2F5FBF7" w14:textId="6AC3F88D"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2031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D01351" w14:textId="7B2322CB"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2032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681C312" w14:textId="0DFAC354"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2033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B256FAA" w14:textId="68243179"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2034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39BCB3" w14:textId="4F8AE57E"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2035</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0090740" w14:textId="1E92FA40"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2036</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568157E" w14:textId="07973D2C"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2037</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0D4431" w14:textId="5012853E"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2038</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8FDAEDD" w14:textId="718E8791"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2039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72A54C9" w14:textId="03F3C309" w:rsidR="009D1CA4" w:rsidRPr="00276DDC" w:rsidRDefault="009D1CA4" w:rsidP="00276DDC">
            <w:pPr>
              <w:jc w:val="center"/>
              <w:rPr>
                <w:rFonts w:ascii="Times New Roman" w:hAnsi="Times New Roman"/>
                <w:b/>
                <w:bCs/>
                <w:color w:val="000000"/>
                <w:sz w:val="20"/>
              </w:rPr>
            </w:pPr>
            <w:r w:rsidRPr="00276DDC">
              <w:rPr>
                <w:rFonts w:ascii="Times New Roman" w:hAnsi="Times New Roman"/>
                <w:b/>
                <w:bCs/>
                <w:color w:val="000000"/>
                <w:sz w:val="20"/>
              </w:rPr>
              <w:t>2040</w:t>
            </w:r>
          </w:p>
        </w:tc>
      </w:tr>
      <w:tr w:rsidR="000A4758" w:rsidRPr="00CC11EF" w14:paraId="78E80B71" w14:textId="77777777" w:rsidTr="005E4D76">
        <w:trPr>
          <w:trHeight w:val="808"/>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1D53A7EA"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92" w:type="dxa"/>
            <w:tcBorders>
              <w:top w:val="nil"/>
              <w:left w:val="nil"/>
              <w:bottom w:val="single" w:sz="4" w:space="0" w:color="auto"/>
              <w:right w:val="single" w:sz="4" w:space="0" w:color="auto"/>
            </w:tcBorders>
            <w:shd w:val="clear" w:color="auto" w:fill="auto"/>
            <w:vAlign w:val="center"/>
            <w:hideMark/>
          </w:tcPr>
          <w:p w14:paraId="2D5D7D6C"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76A161A9" w14:textId="21B2B8A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c>
          <w:tcPr>
            <w:tcW w:w="992" w:type="dxa"/>
            <w:tcBorders>
              <w:top w:val="nil"/>
              <w:left w:val="nil"/>
              <w:bottom w:val="single" w:sz="4" w:space="0" w:color="auto"/>
              <w:right w:val="single" w:sz="4" w:space="0" w:color="auto"/>
            </w:tcBorders>
            <w:shd w:val="clear" w:color="auto" w:fill="auto"/>
            <w:noWrap/>
            <w:vAlign w:val="center"/>
            <w:hideMark/>
          </w:tcPr>
          <w:p w14:paraId="282C90E6" w14:textId="6063700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c>
          <w:tcPr>
            <w:tcW w:w="851" w:type="dxa"/>
            <w:tcBorders>
              <w:top w:val="nil"/>
              <w:left w:val="nil"/>
              <w:bottom w:val="single" w:sz="4" w:space="0" w:color="auto"/>
              <w:right w:val="single" w:sz="4" w:space="0" w:color="auto"/>
            </w:tcBorders>
            <w:shd w:val="clear" w:color="auto" w:fill="auto"/>
            <w:noWrap/>
            <w:vAlign w:val="center"/>
            <w:hideMark/>
          </w:tcPr>
          <w:p w14:paraId="50BF8ED0" w14:textId="61CCC82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c>
          <w:tcPr>
            <w:tcW w:w="992" w:type="dxa"/>
            <w:tcBorders>
              <w:top w:val="nil"/>
              <w:left w:val="nil"/>
              <w:bottom w:val="single" w:sz="4" w:space="0" w:color="auto"/>
              <w:right w:val="single" w:sz="4" w:space="0" w:color="auto"/>
            </w:tcBorders>
            <w:shd w:val="clear" w:color="auto" w:fill="auto"/>
            <w:noWrap/>
            <w:vAlign w:val="center"/>
            <w:hideMark/>
          </w:tcPr>
          <w:p w14:paraId="5FD6916F" w14:textId="0828632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c>
          <w:tcPr>
            <w:tcW w:w="850" w:type="dxa"/>
            <w:tcBorders>
              <w:top w:val="nil"/>
              <w:left w:val="nil"/>
              <w:bottom w:val="single" w:sz="4" w:space="0" w:color="auto"/>
              <w:right w:val="single" w:sz="4" w:space="0" w:color="auto"/>
            </w:tcBorders>
            <w:shd w:val="clear" w:color="auto" w:fill="auto"/>
            <w:noWrap/>
            <w:vAlign w:val="center"/>
            <w:hideMark/>
          </w:tcPr>
          <w:p w14:paraId="4596414A" w14:textId="1071A6B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c>
          <w:tcPr>
            <w:tcW w:w="993" w:type="dxa"/>
            <w:tcBorders>
              <w:top w:val="nil"/>
              <w:left w:val="nil"/>
              <w:bottom w:val="single" w:sz="4" w:space="0" w:color="auto"/>
              <w:right w:val="single" w:sz="4" w:space="0" w:color="auto"/>
            </w:tcBorders>
            <w:shd w:val="clear" w:color="auto" w:fill="auto"/>
            <w:noWrap/>
            <w:vAlign w:val="center"/>
            <w:hideMark/>
          </w:tcPr>
          <w:p w14:paraId="3053984A" w14:textId="73158D8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c>
          <w:tcPr>
            <w:tcW w:w="992" w:type="dxa"/>
            <w:tcBorders>
              <w:top w:val="nil"/>
              <w:left w:val="nil"/>
              <w:bottom w:val="single" w:sz="4" w:space="0" w:color="auto"/>
              <w:right w:val="single" w:sz="4" w:space="0" w:color="auto"/>
            </w:tcBorders>
            <w:shd w:val="clear" w:color="auto" w:fill="auto"/>
            <w:noWrap/>
            <w:vAlign w:val="center"/>
            <w:hideMark/>
          </w:tcPr>
          <w:p w14:paraId="120611A6" w14:textId="1CE24B3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c>
          <w:tcPr>
            <w:tcW w:w="992" w:type="dxa"/>
            <w:tcBorders>
              <w:top w:val="nil"/>
              <w:left w:val="nil"/>
              <w:bottom w:val="single" w:sz="4" w:space="0" w:color="auto"/>
              <w:right w:val="single" w:sz="4" w:space="0" w:color="auto"/>
            </w:tcBorders>
            <w:shd w:val="clear" w:color="auto" w:fill="auto"/>
            <w:noWrap/>
            <w:vAlign w:val="center"/>
            <w:hideMark/>
          </w:tcPr>
          <w:p w14:paraId="0DDFBAB7" w14:textId="306CE74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c>
          <w:tcPr>
            <w:tcW w:w="851" w:type="dxa"/>
            <w:tcBorders>
              <w:top w:val="nil"/>
              <w:left w:val="nil"/>
              <w:bottom w:val="single" w:sz="4" w:space="0" w:color="auto"/>
              <w:right w:val="single" w:sz="4" w:space="0" w:color="auto"/>
            </w:tcBorders>
            <w:shd w:val="clear" w:color="auto" w:fill="auto"/>
            <w:noWrap/>
            <w:vAlign w:val="center"/>
            <w:hideMark/>
          </w:tcPr>
          <w:p w14:paraId="5B0AB4CD" w14:textId="5CF18E9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c>
          <w:tcPr>
            <w:tcW w:w="992" w:type="dxa"/>
            <w:tcBorders>
              <w:top w:val="nil"/>
              <w:left w:val="nil"/>
              <w:bottom w:val="single" w:sz="4" w:space="0" w:color="auto"/>
              <w:right w:val="single" w:sz="4" w:space="0" w:color="auto"/>
            </w:tcBorders>
            <w:shd w:val="clear" w:color="auto" w:fill="auto"/>
            <w:noWrap/>
            <w:vAlign w:val="center"/>
            <w:hideMark/>
          </w:tcPr>
          <w:p w14:paraId="44C710C3" w14:textId="39F93EF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c>
          <w:tcPr>
            <w:tcW w:w="992" w:type="dxa"/>
            <w:tcBorders>
              <w:top w:val="nil"/>
              <w:left w:val="nil"/>
              <w:bottom w:val="single" w:sz="4" w:space="0" w:color="auto"/>
              <w:right w:val="single" w:sz="4" w:space="0" w:color="auto"/>
            </w:tcBorders>
            <w:shd w:val="clear" w:color="auto" w:fill="auto"/>
            <w:noWrap/>
            <w:vAlign w:val="center"/>
            <w:hideMark/>
          </w:tcPr>
          <w:p w14:paraId="23DADF16" w14:textId="29F104A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c>
          <w:tcPr>
            <w:tcW w:w="992" w:type="dxa"/>
            <w:tcBorders>
              <w:top w:val="nil"/>
              <w:left w:val="nil"/>
              <w:bottom w:val="single" w:sz="4" w:space="0" w:color="auto"/>
              <w:right w:val="single" w:sz="4" w:space="0" w:color="auto"/>
            </w:tcBorders>
            <w:shd w:val="clear" w:color="auto" w:fill="auto"/>
            <w:noWrap/>
            <w:vAlign w:val="center"/>
            <w:hideMark/>
          </w:tcPr>
          <w:p w14:paraId="1EAD0518" w14:textId="1E4BAD9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c>
          <w:tcPr>
            <w:tcW w:w="851" w:type="dxa"/>
            <w:tcBorders>
              <w:top w:val="nil"/>
              <w:left w:val="nil"/>
              <w:bottom w:val="single" w:sz="4" w:space="0" w:color="auto"/>
              <w:right w:val="single" w:sz="4" w:space="0" w:color="auto"/>
            </w:tcBorders>
            <w:shd w:val="clear" w:color="auto" w:fill="auto"/>
            <w:noWrap/>
            <w:vAlign w:val="center"/>
            <w:hideMark/>
          </w:tcPr>
          <w:p w14:paraId="6EA922BD" w14:textId="584E710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c>
          <w:tcPr>
            <w:tcW w:w="850" w:type="dxa"/>
            <w:tcBorders>
              <w:top w:val="nil"/>
              <w:left w:val="nil"/>
              <w:bottom w:val="single" w:sz="4" w:space="0" w:color="auto"/>
              <w:right w:val="single" w:sz="4" w:space="0" w:color="auto"/>
            </w:tcBorders>
            <w:shd w:val="clear" w:color="auto" w:fill="auto"/>
            <w:noWrap/>
            <w:vAlign w:val="center"/>
            <w:hideMark/>
          </w:tcPr>
          <w:p w14:paraId="69A68F43" w14:textId="54534C8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c>
          <w:tcPr>
            <w:tcW w:w="851" w:type="dxa"/>
            <w:tcBorders>
              <w:top w:val="nil"/>
              <w:left w:val="nil"/>
              <w:bottom w:val="single" w:sz="4" w:space="0" w:color="auto"/>
              <w:right w:val="single" w:sz="4" w:space="0" w:color="auto"/>
            </w:tcBorders>
            <w:shd w:val="clear" w:color="auto" w:fill="auto"/>
            <w:noWrap/>
            <w:vAlign w:val="center"/>
            <w:hideMark/>
          </w:tcPr>
          <w:p w14:paraId="35D2FF0B" w14:textId="1AAC6E6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c>
          <w:tcPr>
            <w:tcW w:w="850" w:type="dxa"/>
            <w:tcBorders>
              <w:top w:val="nil"/>
              <w:left w:val="nil"/>
              <w:bottom w:val="single" w:sz="4" w:space="0" w:color="auto"/>
              <w:right w:val="single" w:sz="4" w:space="0" w:color="auto"/>
            </w:tcBorders>
            <w:shd w:val="clear" w:color="auto" w:fill="auto"/>
            <w:noWrap/>
            <w:vAlign w:val="center"/>
            <w:hideMark/>
          </w:tcPr>
          <w:p w14:paraId="7A8F0C94" w14:textId="641338B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c>
          <w:tcPr>
            <w:tcW w:w="1134" w:type="dxa"/>
            <w:tcBorders>
              <w:top w:val="nil"/>
              <w:left w:val="nil"/>
              <w:bottom w:val="single" w:sz="4" w:space="0" w:color="auto"/>
              <w:right w:val="single" w:sz="4" w:space="0" w:color="auto"/>
            </w:tcBorders>
            <w:shd w:val="clear" w:color="auto" w:fill="auto"/>
            <w:noWrap/>
            <w:vAlign w:val="center"/>
            <w:hideMark/>
          </w:tcPr>
          <w:p w14:paraId="5CE283D3" w14:textId="50735DC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r>
      <w:tr w:rsidR="000A4758" w:rsidRPr="00CC11EF" w14:paraId="1EF1F817" w14:textId="77777777" w:rsidTr="00A404E3">
        <w:trPr>
          <w:trHeight w:val="729"/>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790BED6D"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92" w:type="dxa"/>
            <w:tcBorders>
              <w:top w:val="nil"/>
              <w:left w:val="nil"/>
              <w:bottom w:val="single" w:sz="4" w:space="0" w:color="auto"/>
              <w:right w:val="single" w:sz="4" w:space="0" w:color="auto"/>
            </w:tcBorders>
            <w:shd w:val="clear" w:color="auto" w:fill="auto"/>
            <w:vAlign w:val="center"/>
            <w:hideMark/>
          </w:tcPr>
          <w:p w14:paraId="59A066B5"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79910E2F" w14:textId="74E290C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2" w:type="dxa"/>
            <w:tcBorders>
              <w:top w:val="nil"/>
              <w:left w:val="nil"/>
              <w:bottom w:val="single" w:sz="4" w:space="0" w:color="auto"/>
              <w:right w:val="single" w:sz="4" w:space="0" w:color="auto"/>
            </w:tcBorders>
            <w:shd w:val="clear" w:color="auto" w:fill="auto"/>
            <w:noWrap/>
            <w:vAlign w:val="center"/>
            <w:hideMark/>
          </w:tcPr>
          <w:p w14:paraId="4CDA1882" w14:textId="32DA416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51" w:type="dxa"/>
            <w:tcBorders>
              <w:top w:val="nil"/>
              <w:left w:val="nil"/>
              <w:bottom w:val="single" w:sz="4" w:space="0" w:color="auto"/>
              <w:right w:val="single" w:sz="4" w:space="0" w:color="auto"/>
            </w:tcBorders>
            <w:shd w:val="clear" w:color="auto" w:fill="auto"/>
            <w:noWrap/>
            <w:vAlign w:val="center"/>
            <w:hideMark/>
          </w:tcPr>
          <w:p w14:paraId="65EB21BE" w14:textId="7A0BA49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2" w:type="dxa"/>
            <w:tcBorders>
              <w:top w:val="nil"/>
              <w:left w:val="nil"/>
              <w:bottom w:val="single" w:sz="4" w:space="0" w:color="auto"/>
              <w:right w:val="single" w:sz="4" w:space="0" w:color="auto"/>
            </w:tcBorders>
            <w:shd w:val="clear" w:color="auto" w:fill="auto"/>
            <w:noWrap/>
            <w:vAlign w:val="center"/>
            <w:hideMark/>
          </w:tcPr>
          <w:p w14:paraId="087A7328" w14:textId="2BB734F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50" w:type="dxa"/>
            <w:tcBorders>
              <w:top w:val="nil"/>
              <w:left w:val="nil"/>
              <w:bottom w:val="single" w:sz="4" w:space="0" w:color="auto"/>
              <w:right w:val="single" w:sz="4" w:space="0" w:color="auto"/>
            </w:tcBorders>
            <w:shd w:val="clear" w:color="auto" w:fill="auto"/>
            <w:noWrap/>
            <w:vAlign w:val="center"/>
            <w:hideMark/>
          </w:tcPr>
          <w:p w14:paraId="5CA0860B" w14:textId="2E76B8A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3" w:type="dxa"/>
            <w:tcBorders>
              <w:top w:val="nil"/>
              <w:left w:val="nil"/>
              <w:bottom w:val="single" w:sz="4" w:space="0" w:color="auto"/>
              <w:right w:val="single" w:sz="4" w:space="0" w:color="auto"/>
            </w:tcBorders>
            <w:shd w:val="clear" w:color="auto" w:fill="auto"/>
            <w:noWrap/>
            <w:vAlign w:val="center"/>
            <w:hideMark/>
          </w:tcPr>
          <w:p w14:paraId="15433CE6" w14:textId="1B95990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2" w:type="dxa"/>
            <w:tcBorders>
              <w:top w:val="nil"/>
              <w:left w:val="nil"/>
              <w:bottom w:val="single" w:sz="4" w:space="0" w:color="auto"/>
              <w:right w:val="single" w:sz="4" w:space="0" w:color="auto"/>
            </w:tcBorders>
            <w:shd w:val="clear" w:color="auto" w:fill="auto"/>
            <w:noWrap/>
            <w:vAlign w:val="center"/>
            <w:hideMark/>
          </w:tcPr>
          <w:p w14:paraId="4F84026B" w14:textId="551BB51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2" w:type="dxa"/>
            <w:tcBorders>
              <w:top w:val="nil"/>
              <w:left w:val="nil"/>
              <w:bottom w:val="single" w:sz="4" w:space="0" w:color="auto"/>
              <w:right w:val="single" w:sz="4" w:space="0" w:color="auto"/>
            </w:tcBorders>
            <w:shd w:val="clear" w:color="auto" w:fill="auto"/>
            <w:noWrap/>
            <w:vAlign w:val="center"/>
            <w:hideMark/>
          </w:tcPr>
          <w:p w14:paraId="165DABEC" w14:textId="2300467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51" w:type="dxa"/>
            <w:tcBorders>
              <w:top w:val="nil"/>
              <w:left w:val="nil"/>
              <w:bottom w:val="single" w:sz="4" w:space="0" w:color="auto"/>
              <w:right w:val="single" w:sz="4" w:space="0" w:color="auto"/>
            </w:tcBorders>
            <w:shd w:val="clear" w:color="auto" w:fill="auto"/>
            <w:noWrap/>
            <w:vAlign w:val="center"/>
            <w:hideMark/>
          </w:tcPr>
          <w:p w14:paraId="2299498A" w14:textId="5C9C4C1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2" w:type="dxa"/>
            <w:tcBorders>
              <w:top w:val="nil"/>
              <w:left w:val="nil"/>
              <w:bottom w:val="single" w:sz="4" w:space="0" w:color="auto"/>
              <w:right w:val="single" w:sz="4" w:space="0" w:color="auto"/>
            </w:tcBorders>
            <w:shd w:val="clear" w:color="auto" w:fill="auto"/>
            <w:noWrap/>
            <w:vAlign w:val="center"/>
            <w:hideMark/>
          </w:tcPr>
          <w:p w14:paraId="6DA6ED93" w14:textId="73213BF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2" w:type="dxa"/>
            <w:tcBorders>
              <w:top w:val="nil"/>
              <w:left w:val="nil"/>
              <w:bottom w:val="single" w:sz="4" w:space="0" w:color="auto"/>
              <w:right w:val="single" w:sz="4" w:space="0" w:color="auto"/>
            </w:tcBorders>
            <w:shd w:val="clear" w:color="auto" w:fill="auto"/>
            <w:noWrap/>
            <w:vAlign w:val="center"/>
            <w:hideMark/>
          </w:tcPr>
          <w:p w14:paraId="37F51451" w14:textId="5D076D5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2" w:type="dxa"/>
            <w:tcBorders>
              <w:top w:val="nil"/>
              <w:left w:val="nil"/>
              <w:bottom w:val="single" w:sz="4" w:space="0" w:color="auto"/>
              <w:right w:val="single" w:sz="4" w:space="0" w:color="auto"/>
            </w:tcBorders>
            <w:shd w:val="clear" w:color="auto" w:fill="auto"/>
            <w:noWrap/>
            <w:vAlign w:val="center"/>
            <w:hideMark/>
          </w:tcPr>
          <w:p w14:paraId="50194144" w14:textId="00FA9C5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51" w:type="dxa"/>
            <w:tcBorders>
              <w:top w:val="nil"/>
              <w:left w:val="nil"/>
              <w:bottom w:val="single" w:sz="4" w:space="0" w:color="auto"/>
              <w:right w:val="single" w:sz="4" w:space="0" w:color="auto"/>
            </w:tcBorders>
            <w:shd w:val="clear" w:color="auto" w:fill="auto"/>
            <w:noWrap/>
            <w:vAlign w:val="center"/>
            <w:hideMark/>
          </w:tcPr>
          <w:p w14:paraId="73E99F5F" w14:textId="294D7BF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50" w:type="dxa"/>
            <w:tcBorders>
              <w:top w:val="nil"/>
              <w:left w:val="nil"/>
              <w:bottom w:val="single" w:sz="4" w:space="0" w:color="auto"/>
              <w:right w:val="single" w:sz="4" w:space="0" w:color="auto"/>
            </w:tcBorders>
            <w:shd w:val="clear" w:color="auto" w:fill="auto"/>
            <w:noWrap/>
            <w:vAlign w:val="center"/>
            <w:hideMark/>
          </w:tcPr>
          <w:p w14:paraId="6493FF43" w14:textId="1C9AA1C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51" w:type="dxa"/>
            <w:tcBorders>
              <w:top w:val="nil"/>
              <w:left w:val="nil"/>
              <w:bottom w:val="single" w:sz="4" w:space="0" w:color="auto"/>
              <w:right w:val="single" w:sz="4" w:space="0" w:color="auto"/>
            </w:tcBorders>
            <w:shd w:val="clear" w:color="auto" w:fill="auto"/>
            <w:noWrap/>
            <w:vAlign w:val="center"/>
            <w:hideMark/>
          </w:tcPr>
          <w:p w14:paraId="1CB4A201" w14:textId="733E3BB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50" w:type="dxa"/>
            <w:tcBorders>
              <w:top w:val="nil"/>
              <w:left w:val="nil"/>
              <w:bottom w:val="single" w:sz="4" w:space="0" w:color="auto"/>
              <w:right w:val="single" w:sz="4" w:space="0" w:color="auto"/>
            </w:tcBorders>
            <w:shd w:val="clear" w:color="auto" w:fill="auto"/>
            <w:noWrap/>
            <w:vAlign w:val="center"/>
            <w:hideMark/>
          </w:tcPr>
          <w:p w14:paraId="58B7D315" w14:textId="3585651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1134" w:type="dxa"/>
            <w:tcBorders>
              <w:top w:val="nil"/>
              <w:left w:val="nil"/>
              <w:bottom w:val="single" w:sz="4" w:space="0" w:color="auto"/>
              <w:right w:val="single" w:sz="4" w:space="0" w:color="auto"/>
            </w:tcBorders>
            <w:shd w:val="clear" w:color="auto" w:fill="auto"/>
            <w:noWrap/>
            <w:vAlign w:val="center"/>
            <w:hideMark/>
          </w:tcPr>
          <w:p w14:paraId="1F29BADA" w14:textId="5984B70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r>
      <w:tr w:rsidR="005E4D76" w:rsidRPr="00CC11EF" w14:paraId="576248A6" w14:textId="77777777" w:rsidTr="0036429B">
        <w:trPr>
          <w:trHeight w:val="315"/>
        </w:trPr>
        <w:tc>
          <w:tcPr>
            <w:tcW w:w="2211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345309" w14:textId="346A30D1" w:rsidR="005E4D76" w:rsidRPr="00CC11EF" w:rsidRDefault="005E4D76" w:rsidP="00346B40">
            <w:pPr>
              <w:spacing w:line="240" w:lineRule="auto"/>
              <w:jc w:val="center"/>
              <w:rPr>
                <w:rFonts w:ascii="Times New Roman" w:hAnsi="Times New Roman"/>
                <w:sz w:val="20"/>
              </w:rPr>
            </w:pPr>
            <w:r w:rsidRPr="00CC11EF">
              <w:rPr>
                <w:rFonts w:ascii="Times New Roman" w:hAnsi="Times New Roman"/>
                <w:b/>
                <w:bCs/>
                <w:color w:val="000000"/>
                <w:sz w:val="20"/>
              </w:rPr>
              <w:t>Котельная   «СОШ №16»</w:t>
            </w:r>
          </w:p>
        </w:tc>
      </w:tr>
      <w:tr w:rsidR="000A4758" w:rsidRPr="00CC11EF" w14:paraId="4D65677E"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7089F3F9"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992" w:type="dxa"/>
            <w:tcBorders>
              <w:top w:val="nil"/>
              <w:left w:val="nil"/>
              <w:bottom w:val="single" w:sz="4" w:space="0" w:color="auto"/>
              <w:right w:val="single" w:sz="4" w:space="0" w:color="auto"/>
            </w:tcBorders>
            <w:shd w:val="clear" w:color="auto" w:fill="auto"/>
            <w:vAlign w:val="center"/>
            <w:hideMark/>
          </w:tcPr>
          <w:p w14:paraId="77619855"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761DDEE6" w14:textId="536DF81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c>
          <w:tcPr>
            <w:tcW w:w="992" w:type="dxa"/>
            <w:tcBorders>
              <w:top w:val="nil"/>
              <w:left w:val="nil"/>
              <w:bottom w:val="single" w:sz="4" w:space="0" w:color="auto"/>
              <w:right w:val="single" w:sz="4" w:space="0" w:color="auto"/>
            </w:tcBorders>
            <w:shd w:val="clear" w:color="auto" w:fill="auto"/>
            <w:noWrap/>
            <w:vAlign w:val="center"/>
            <w:hideMark/>
          </w:tcPr>
          <w:p w14:paraId="72FD1EA7" w14:textId="3CD413F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c>
          <w:tcPr>
            <w:tcW w:w="851" w:type="dxa"/>
            <w:tcBorders>
              <w:top w:val="nil"/>
              <w:left w:val="nil"/>
              <w:bottom w:val="single" w:sz="4" w:space="0" w:color="auto"/>
              <w:right w:val="single" w:sz="4" w:space="0" w:color="auto"/>
            </w:tcBorders>
            <w:shd w:val="clear" w:color="auto" w:fill="auto"/>
            <w:noWrap/>
            <w:vAlign w:val="center"/>
            <w:hideMark/>
          </w:tcPr>
          <w:p w14:paraId="738DEBAB" w14:textId="2F0F347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c>
          <w:tcPr>
            <w:tcW w:w="992" w:type="dxa"/>
            <w:tcBorders>
              <w:top w:val="nil"/>
              <w:left w:val="nil"/>
              <w:bottom w:val="single" w:sz="4" w:space="0" w:color="auto"/>
              <w:right w:val="single" w:sz="4" w:space="0" w:color="auto"/>
            </w:tcBorders>
            <w:shd w:val="clear" w:color="auto" w:fill="auto"/>
            <w:noWrap/>
            <w:vAlign w:val="center"/>
            <w:hideMark/>
          </w:tcPr>
          <w:p w14:paraId="2696FAD4" w14:textId="755B85A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c>
          <w:tcPr>
            <w:tcW w:w="850" w:type="dxa"/>
            <w:tcBorders>
              <w:top w:val="nil"/>
              <w:left w:val="nil"/>
              <w:bottom w:val="single" w:sz="4" w:space="0" w:color="auto"/>
              <w:right w:val="single" w:sz="4" w:space="0" w:color="auto"/>
            </w:tcBorders>
            <w:shd w:val="clear" w:color="auto" w:fill="auto"/>
            <w:noWrap/>
            <w:vAlign w:val="center"/>
            <w:hideMark/>
          </w:tcPr>
          <w:p w14:paraId="09216CAA" w14:textId="53223C4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c>
          <w:tcPr>
            <w:tcW w:w="993" w:type="dxa"/>
            <w:tcBorders>
              <w:top w:val="nil"/>
              <w:left w:val="nil"/>
              <w:bottom w:val="single" w:sz="4" w:space="0" w:color="auto"/>
              <w:right w:val="single" w:sz="4" w:space="0" w:color="auto"/>
            </w:tcBorders>
            <w:shd w:val="clear" w:color="auto" w:fill="auto"/>
            <w:noWrap/>
            <w:vAlign w:val="center"/>
            <w:hideMark/>
          </w:tcPr>
          <w:p w14:paraId="62525A79" w14:textId="636EE15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c>
          <w:tcPr>
            <w:tcW w:w="992" w:type="dxa"/>
            <w:tcBorders>
              <w:top w:val="nil"/>
              <w:left w:val="nil"/>
              <w:bottom w:val="single" w:sz="4" w:space="0" w:color="auto"/>
              <w:right w:val="single" w:sz="4" w:space="0" w:color="auto"/>
            </w:tcBorders>
            <w:shd w:val="clear" w:color="auto" w:fill="auto"/>
            <w:noWrap/>
            <w:vAlign w:val="center"/>
            <w:hideMark/>
          </w:tcPr>
          <w:p w14:paraId="0C65ADF3" w14:textId="2FC7518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c>
          <w:tcPr>
            <w:tcW w:w="992" w:type="dxa"/>
            <w:tcBorders>
              <w:top w:val="nil"/>
              <w:left w:val="nil"/>
              <w:bottom w:val="single" w:sz="4" w:space="0" w:color="auto"/>
              <w:right w:val="single" w:sz="4" w:space="0" w:color="auto"/>
            </w:tcBorders>
            <w:shd w:val="clear" w:color="auto" w:fill="auto"/>
            <w:noWrap/>
            <w:vAlign w:val="center"/>
            <w:hideMark/>
          </w:tcPr>
          <w:p w14:paraId="33CEFC86" w14:textId="0C902F4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c>
          <w:tcPr>
            <w:tcW w:w="851" w:type="dxa"/>
            <w:tcBorders>
              <w:top w:val="nil"/>
              <w:left w:val="nil"/>
              <w:bottom w:val="single" w:sz="4" w:space="0" w:color="auto"/>
              <w:right w:val="single" w:sz="4" w:space="0" w:color="auto"/>
            </w:tcBorders>
            <w:shd w:val="clear" w:color="auto" w:fill="auto"/>
            <w:noWrap/>
            <w:vAlign w:val="center"/>
            <w:hideMark/>
          </w:tcPr>
          <w:p w14:paraId="26BA71D4" w14:textId="1272218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c>
          <w:tcPr>
            <w:tcW w:w="992" w:type="dxa"/>
            <w:tcBorders>
              <w:top w:val="nil"/>
              <w:left w:val="nil"/>
              <w:bottom w:val="single" w:sz="4" w:space="0" w:color="auto"/>
              <w:right w:val="single" w:sz="4" w:space="0" w:color="auto"/>
            </w:tcBorders>
            <w:shd w:val="clear" w:color="auto" w:fill="auto"/>
            <w:noWrap/>
            <w:vAlign w:val="center"/>
            <w:hideMark/>
          </w:tcPr>
          <w:p w14:paraId="59ADA0FD" w14:textId="3F7C885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c>
          <w:tcPr>
            <w:tcW w:w="992" w:type="dxa"/>
            <w:tcBorders>
              <w:top w:val="nil"/>
              <w:left w:val="nil"/>
              <w:bottom w:val="single" w:sz="4" w:space="0" w:color="auto"/>
              <w:right w:val="single" w:sz="4" w:space="0" w:color="auto"/>
            </w:tcBorders>
            <w:shd w:val="clear" w:color="auto" w:fill="auto"/>
            <w:noWrap/>
            <w:vAlign w:val="center"/>
            <w:hideMark/>
          </w:tcPr>
          <w:p w14:paraId="7505F4FB" w14:textId="27864A3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c>
          <w:tcPr>
            <w:tcW w:w="992" w:type="dxa"/>
            <w:tcBorders>
              <w:top w:val="nil"/>
              <w:left w:val="nil"/>
              <w:bottom w:val="single" w:sz="4" w:space="0" w:color="auto"/>
              <w:right w:val="single" w:sz="4" w:space="0" w:color="auto"/>
            </w:tcBorders>
            <w:shd w:val="clear" w:color="auto" w:fill="auto"/>
            <w:noWrap/>
            <w:vAlign w:val="center"/>
            <w:hideMark/>
          </w:tcPr>
          <w:p w14:paraId="009430AE" w14:textId="65DA020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c>
          <w:tcPr>
            <w:tcW w:w="851" w:type="dxa"/>
            <w:tcBorders>
              <w:top w:val="nil"/>
              <w:left w:val="nil"/>
              <w:bottom w:val="single" w:sz="4" w:space="0" w:color="auto"/>
              <w:right w:val="single" w:sz="4" w:space="0" w:color="auto"/>
            </w:tcBorders>
            <w:shd w:val="clear" w:color="auto" w:fill="auto"/>
            <w:noWrap/>
            <w:vAlign w:val="center"/>
            <w:hideMark/>
          </w:tcPr>
          <w:p w14:paraId="501C417A" w14:textId="778DF0B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c>
          <w:tcPr>
            <w:tcW w:w="850" w:type="dxa"/>
            <w:tcBorders>
              <w:top w:val="nil"/>
              <w:left w:val="nil"/>
              <w:bottom w:val="single" w:sz="4" w:space="0" w:color="auto"/>
              <w:right w:val="single" w:sz="4" w:space="0" w:color="auto"/>
            </w:tcBorders>
            <w:shd w:val="clear" w:color="auto" w:fill="auto"/>
            <w:noWrap/>
            <w:vAlign w:val="center"/>
            <w:hideMark/>
          </w:tcPr>
          <w:p w14:paraId="6708BCFC" w14:textId="1B593CB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c>
          <w:tcPr>
            <w:tcW w:w="851" w:type="dxa"/>
            <w:tcBorders>
              <w:top w:val="nil"/>
              <w:left w:val="nil"/>
              <w:bottom w:val="single" w:sz="4" w:space="0" w:color="auto"/>
              <w:right w:val="single" w:sz="4" w:space="0" w:color="auto"/>
            </w:tcBorders>
            <w:shd w:val="clear" w:color="auto" w:fill="auto"/>
            <w:noWrap/>
            <w:vAlign w:val="center"/>
            <w:hideMark/>
          </w:tcPr>
          <w:p w14:paraId="554708C8" w14:textId="497BA31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128B674" w14:textId="272C2B9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1EC32CB" w14:textId="64919E0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r>
      <w:tr w:rsidR="000A4758" w:rsidRPr="00CC11EF" w14:paraId="45D74A4A"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46402D22"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992" w:type="dxa"/>
            <w:tcBorders>
              <w:top w:val="nil"/>
              <w:left w:val="nil"/>
              <w:bottom w:val="single" w:sz="4" w:space="0" w:color="auto"/>
              <w:right w:val="single" w:sz="4" w:space="0" w:color="auto"/>
            </w:tcBorders>
            <w:shd w:val="clear" w:color="auto" w:fill="auto"/>
            <w:vAlign w:val="center"/>
            <w:hideMark/>
          </w:tcPr>
          <w:p w14:paraId="27103B75"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34C5C3A2" w14:textId="4167EEF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c>
          <w:tcPr>
            <w:tcW w:w="992" w:type="dxa"/>
            <w:tcBorders>
              <w:top w:val="nil"/>
              <w:left w:val="nil"/>
              <w:bottom w:val="single" w:sz="4" w:space="0" w:color="auto"/>
              <w:right w:val="single" w:sz="4" w:space="0" w:color="auto"/>
            </w:tcBorders>
            <w:shd w:val="clear" w:color="auto" w:fill="auto"/>
            <w:noWrap/>
            <w:vAlign w:val="center"/>
            <w:hideMark/>
          </w:tcPr>
          <w:p w14:paraId="21EEE64F" w14:textId="4B469E8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c>
          <w:tcPr>
            <w:tcW w:w="851" w:type="dxa"/>
            <w:tcBorders>
              <w:top w:val="nil"/>
              <w:left w:val="nil"/>
              <w:bottom w:val="single" w:sz="4" w:space="0" w:color="auto"/>
              <w:right w:val="single" w:sz="4" w:space="0" w:color="auto"/>
            </w:tcBorders>
            <w:shd w:val="clear" w:color="auto" w:fill="auto"/>
            <w:noWrap/>
            <w:vAlign w:val="center"/>
            <w:hideMark/>
          </w:tcPr>
          <w:p w14:paraId="650630F9" w14:textId="6F3D122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c>
          <w:tcPr>
            <w:tcW w:w="992" w:type="dxa"/>
            <w:tcBorders>
              <w:top w:val="nil"/>
              <w:left w:val="nil"/>
              <w:bottom w:val="single" w:sz="4" w:space="0" w:color="auto"/>
              <w:right w:val="single" w:sz="4" w:space="0" w:color="auto"/>
            </w:tcBorders>
            <w:shd w:val="clear" w:color="auto" w:fill="auto"/>
            <w:noWrap/>
            <w:vAlign w:val="center"/>
            <w:hideMark/>
          </w:tcPr>
          <w:p w14:paraId="3991BD37" w14:textId="14EE9CA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c>
          <w:tcPr>
            <w:tcW w:w="850" w:type="dxa"/>
            <w:tcBorders>
              <w:top w:val="nil"/>
              <w:left w:val="nil"/>
              <w:bottom w:val="single" w:sz="4" w:space="0" w:color="auto"/>
              <w:right w:val="single" w:sz="4" w:space="0" w:color="auto"/>
            </w:tcBorders>
            <w:shd w:val="clear" w:color="auto" w:fill="auto"/>
            <w:noWrap/>
            <w:vAlign w:val="center"/>
            <w:hideMark/>
          </w:tcPr>
          <w:p w14:paraId="2714AB04" w14:textId="20FD03A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c>
          <w:tcPr>
            <w:tcW w:w="993" w:type="dxa"/>
            <w:tcBorders>
              <w:top w:val="nil"/>
              <w:left w:val="nil"/>
              <w:bottom w:val="single" w:sz="4" w:space="0" w:color="auto"/>
              <w:right w:val="single" w:sz="4" w:space="0" w:color="auto"/>
            </w:tcBorders>
            <w:shd w:val="clear" w:color="auto" w:fill="auto"/>
            <w:noWrap/>
            <w:vAlign w:val="center"/>
            <w:hideMark/>
          </w:tcPr>
          <w:p w14:paraId="5EF18F98" w14:textId="25819B4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c>
          <w:tcPr>
            <w:tcW w:w="992" w:type="dxa"/>
            <w:tcBorders>
              <w:top w:val="nil"/>
              <w:left w:val="nil"/>
              <w:bottom w:val="single" w:sz="4" w:space="0" w:color="auto"/>
              <w:right w:val="single" w:sz="4" w:space="0" w:color="auto"/>
            </w:tcBorders>
            <w:shd w:val="clear" w:color="auto" w:fill="auto"/>
            <w:noWrap/>
            <w:vAlign w:val="center"/>
            <w:hideMark/>
          </w:tcPr>
          <w:p w14:paraId="741E9D92" w14:textId="782E871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c>
          <w:tcPr>
            <w:tcW w:w="992" w:type="dxa"/>
            <w:tcBorders>
              <w:top w:val="nil"/>
              <w:left w:val="nil"/>
              <w:bottom w:val="single" w:sz="4" w:space="0" w:color="auto"/>
              <w:right w:val="single" w:sz="4" w:space="0" w:color="auto"/>
            </w:tcBorders>
            <w:shd w:val="clear" w:color="auto" w:fill="auto"/>
            <w:noWrap/>
            <w:vAlign w:val="center"/>
            <w:hideMark/>
          </w:tcPr>
          <w:p w14:paraId="558FE4B2" w14:textId="2C01AC8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c>
          <w:tcPr>
            <w:tcW w:w="851" w:type="dxa"/>
            <w:tcBorders>
              <w:top w:val="nil"/>
              <w:left w:val="nil"/>
              <w:bottom w:val="single" w:sz="4" w:space="0" w:color="auto"/>
              <w:right w:val="single" w:sz="4" w:space="0" w:color="auto"/>
            </w:tcBorders>
            <w:shd w:val="clear" w:color="auto" w:fill="auto"/>
            <w:noWrap/>
            <w:vAlign w:val="center"/>
            <w:hideMark/>
          </w:tcPr>
          <w:p w14:paraId="0C4567D8" w14:textId="5744F7A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c>
          <w:tcPr>
            <w:tcW w:w="992" w:type="dxa"/>
            <w:tcBorders>
              <w:top w:val="nil"/>
              <w:left w:val="nil"/>
              <w:bottom w:val="single" w:sz="4" w:space="0" w:color="auto"/>
              <w:right w:val="single" w:sz="4" w:space="0" w:color="auto"/>
            </w:tcBorders>
            <w:shd w:val="clear" w:color="auto" w:fill="auto"/>
            <w:noWrap/>
            <w:vAlign w:val="center"/>
            <w:hideMark/>
          </w:tcPr>
          <w:p w14:paraId="5DAD8183" w14:textId="0BDECE5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c>
          <w:tcPr>
            <w:tcW w:w="992" w:type="dxa"/>
            <w:tcBorders>
              <w:top w:val="nil"/>
              <w:left w:val="nil"/>
              <w:bottom w:val="single" w:sz="4" w:space="0" w:color="auto"/>
              <w:right w:val="single" w:sz="4" w:space="0" w:color="auto"/>
            </w:tcBorders>
            <w:shd w:val="clear" w:color="auto" w:fill="auto"/>
            <w:noWrap/>
            <w:vAlign w:val="center"/>
            <w:hideMark/>
          </w:tcPr>
          <w:p w14:paraId="644E79B2" w14:textId="7D9EAA4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c>
          <w:tcPr>
            <w:tcW w:w="992" w:type="dxa"/>
            <w:tcBorders>
              <w:top w:val="nil"/>
              <w:left w:val="nil"/>
              <w:bottom w:val="single" w:sz="4" w:space="0" w:color="auto"/>
              <w:right w:val="single" w:sz="4" w:space="0" w:color="auto"/>
            </w:tcBorders>
            <w:shd w:val="clear" w:color="auto" w:fill="auto"/>
            <w:noWrap/>
            <w:vAlign w:val="center"/>
            <w:hideMark/>
          </w:tcPr>
          <w:p w14:paraId="319F8C37" w14:textId="4AF8763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c>
          <w:tcPr>
            <w:tcW w:w="851" w:type="dxa"/>
            <w:tcBorders>
              <w:top w:val="nil"/>
              <w:left w:val="nil"/>
              <w:bottom w:val="single" w:sz="4" w:space="0" w:color="auto"/>
              <w:right w:val="single" w:sz="4" w:space="0" w:color="auto"/>
            </w:tcBorders>
            <w:shd w:val="clear" w:color="auto" w:fill="auto"/>
            <w:noWrap/>
            <w:vAlign w:val="center"/>
            <w:hideMark/>
          </w:tcPr>
          <w:p w14:paraId="50D2D8B2" w14:textId="38DBC37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c>
          <w:tcPr>
            <w:tcW w:w="850" w:type="dxa"/>
            <w:tcBorders>
              <w:top w:val="nil"/>
              <w:left w:val="nil"/>
              <w:bottom w:val="single" w:sz="4" w:space="0" w:color="auto"/>
              <w:right w:val="single" w:sz="4" w:space="0" w:color="auto"/>
            </w:tcBorders>
            <w:shd w:val="clear" w:color="auto" w:fill="auto"/>
            <w:noWrap/>
            <w:vAlign w:val="center"/>
            <w:hideMark/>
          </w:tcPr>
          <w:p w14:paraId="43CFFFC7" w14:textId="61E6A1D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c>
          <w:tcPr>
            <w:tcW w:w="851" w:type="dxa"/>
            <w:tcBorders>
              <w:top w:val="nil"/>
              <w:left w:val="nil"/>
              <w:bottom w:val="single" w:sz="4" w:space="0" w:color="auto"/>
              <w:right w:val="single" w:sz="4" w:space="0" w:color="auto"/>
            </w:tcBorders>
            <w:shd w:val="clear" w:color="auto" w:fill="auto"/>
            <w:noWrap/>
            <w:vAlign w:val="center"/>
            <w:hideMark/>
          </w:tcPr>
          <w:p w14:paraId="1D944A57" w14:textId="67DCA23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c>
          <w:tcPr>
            <w:tcW w:w="850" w:type="dxa"/>
            <w:tcBorders>
              <w:top w:val="nil"/>
              <w:left w:val="nil"/>
              <w:bottom w:val="single" w:sz="4" w:space="0" w:color="auto"/>
              <w:right w:val="single" w:sz="4" w:space="0" w:color="auto"/>
            </w:tcBorders>
            <w:shd w:val="clear" w:color="auto" w:fill="auto"/>
            <w:noWrap/>
            <w:vAlign w:val="center"/>
            <w:hideMark/>
          </w:tcPr>
          <w:p w14:paraId="5CF4A54C" w14:textId="1648907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c>
          <w:tcPr>
            <w:tcW w:w="1134" w:type="dxa"/>
            <w:tcBorders>
              <w:top w:val="nil"/>
              <w:left w:val="nil"/>
              <w:bottom w:val="single" w:sz="4" w:space="0" w:color="auto"/>
              <w:right w:val="single" w:sz="4" w:space="0" w:color="auto"/>
            </w:tcBorders>
            <w:shd w:val="clear" w:color="auto" w:fill="auto"/>
            <w:noWrap/>
            <w:vAlign w:val="center"/>
            <w:hideMark/>
          </w:tcPr>
          <w:p w14:paraId="30764F91" w14:textId="78DA252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0,275</w:t>
            </w:r>
          </w:p>
        </w:tc>
      </w:tr>
      <w:tr w:rsidR="000A4758" w:rsidRPr="00CC11EF" w14:paraId="5619C566" w14:textId="77777777" w:rsidTr="005E4D76">
        <w:trPr>
          <w:trHeight w:val="277"/>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6F49BFD6"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992" w:type="dxa"/>
            <w:tcBorders>
              <w:top w:val="nil"/>
              <w:left w:val="nil"/>
              <w:bottom w:val="single" w:sz="4" w:space="0" w:color="auto"/>
              <w:right w:val="single" w:sz="4" w:space="0" w:color="auto"/>
            </w:tcBorders>
            <w:shd w:val="clear" w:color="auto" w:fill="auto"/>
            <w:vAlign w:val="center"/>
            <w:hideMark/>
          </w:tcPr>
          <w:p w14:paraId="7B517577"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7F1458D4" w14:textId="63D11F4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0,097</w:t>
            </w:r>
          </w:p>
        </w:tc>
        <w:tc>
          <w:tcPr>
            <w:tcW w:w="992" w:type="dxa"/>
            <w:tcBorders>
              <w:top w:val="nil"/>
              <w:left w:val="nil"/>
              <w:bottom w:val="single" w:sz="4" w:space="0" w:color="auto"/>
              <w:right w:val="single" w:sz="4" w:space="0" w:color="auto"/>
            </w:tcBorders>
            <w:shd w:val="clear" w:color="auto" w:fill="auto"/>
            <w:noWrap/>
            <w:vAlign w:val="center"/>
            <w:hideMark/>
          </w:tcPr>
          <w:p w14:paraId="4AA0ADEF" w14:textId="68AA421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0,097</w:t>
            </w:r>
          </w:p>
        </w:tc>
        <w:tc>
          <w:tcPr>
            <w:tcW w:w="851" w:type="dxa"/>
            <w:tcBorders>
              <w:top w:val="nil"/>
              <w:left w:val="nil"/>
              <w:bottom w:val="single" w:sz="4" w:space="0" w:color="auto"/>
              <w:right w:val="single" w:sz="4" w:space="0" w:color="auto"/>
            </w:tcBorders>
            <w:shd w:val="clear" w:color="auto" w:fill="auto"/>
            <w:noWrap/>
            <w:vAlign w:val="center"/>
            <w:hideMark/>
          </w:tcPr>
          <w:p w14:paraId="113D797A" w14:textId="66B6F90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0,097</w:t>
            </w:r>
          </w:p>
        </w:tc>
        <w:tc>
          <w:tcPr>
            <w:tcW w:w="992" w:type="dxa"/>
            <w:tcBorders>
              <w:top w:val="nil"/>
              <w:left w:val="nil"/>
              <w:bottom w:val="single" w:sz="4" w:space="0" w:color="auto"/>
              <w:right w:val="single" w:sz="4" w:space="0" w:color="auto"/>
            </w:tcBorders>
            <w:shd w:val="clear" w:color="auto" w:fill="auto"/>
            <w:noWrap/>
            <w:vAlign w:val="center"/>
            <w:hideMark/>
          </w:tcPr>
          <w:p w14:paraId="7E69F404" w14:textId="147D292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0,097</w:t>
            </w:r>
          </w:p>
        </w:tc>
        <w:tc>
          <w:tcPr>
            <w:tcW w:w="850" w:type="dxa"/>
            <w:tcBorders>
              <w:top w:val="nil"/>
              <w:left w:val="nil"/>
              <w:bottom w:val="single" w:sz="4" w:space="0" w:color="auto"/>
              <w:right w:val="single" w:sz="4" w:space="0" w:color="auto"/>
            </w:tcBorders>
            <w:shd w:val="clear" w:color="auto" w:fill="auto"/>
            <w:noWrap/>
            <w:vAlign w:val="center"/>
            <w:hideMark/>
          </w:tcPr>
          <w:p w14:paraId="41C32E38" w14:textId="209FED2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0,097</w:t>
            </w:r>
          </w:p>
        </w:tc>
        <w:tc>
          <w:tcPr>
            <w:tcW w:w="993" w:type="dxa"/>
            <w:tcBorders>
              <w:top w:val="nil"/>
              <w:left w:val="nil"/>
              <w:bottom w:val="single" w:sz="4" w:space="0" w:color="auto"/>
              <w:right w:val="single" w:sz="4" w:space="0" w:color="auto"/>
            </w:tcBorders>
            <w:shd w:val="clear" w:color="auto" w:fill="auto"/>
            <w:noWrap/>
            <w:vAlign w:val="center"/>
            <w:hideMark/>
          </w:tcPr>
          <w:p w14:paraId="77D1026B" w14:textId="32597E9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0,097</w:t>
            </w:r>
          </w:p>
        </w:tc>
        <w:tc>
          <w:tcPr>
            <w:tcW w:w="992" w:type="dxa"/>
            <w:tcBorders>
              <w:top w:val="nil"/>
              <w:left w:val="nil"/>
              <w:bottom w:val="single" w:sz="4" w:space="0" w:color="auto"/>
              <w:right w:val="single" w:sz="4" w:space="0" w:color="auto"/>
            </w:tcBorders>
            <w:shd w:val="clear" w:color="auto" w:fill="auto"/>
            <w:noWrap/>
            <w:vAlign w:val="center"/>
            <w:hideMark/>
          </w:tcPr>
          <w:p w14:paraId="2856A82D" w14:textId="2E59E15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0,097</w:t>
            </w:r>
          </w:p>
        </w:tc>
        <w:tc>
          <w:tcPr>
            <w:tcW w:w="992" w:type="dxa"/>
            <w:tcBorders>
              <w:top w:val="nil"/>
              <w:left w:val="nil"/>
              <w:bottom w:val="single" w:sz="4" w:space="0" w:color="auto"/>
              <w:right w:val="single" w:sz="4" w:space="0" w:color="auto"/>
            </w:tcBorders>
            <w:shd w:val="clear" w:color="auto" w:fill="auto"/>
            <w:noWrap/>
            <w:vAlign w:val="center"/>
            <w:hideMark/>
          </w:tcPr>
          <w:p w14:paraId="1F7E9001" w14:textId="492582F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0,097</w:t>
            </w:r>
          </w:p>
        </w:tc>
        <w:tc>
          <w:tcPr>
            <w:tcW w:w="851" w:type="dxa"/>
            <w:tcBorders>
              <w:top w:val="nil"/>
              <w:left w:val="nil"/>
              <w:bottom w:val="single" w:sz="4" w:space="0" w:color="auto"/>
              <w:right w:val="single" w:sz="4" w:space="0" w:color="auto"/>
            </w:tcBorders>
            <w:shd w:val="clear" w:color="auto" w:fill="auto"/>
            <w:noWrap/>
            <w:vAlign w:val="center"/>
            <w:hideMark/>
          </w:tcPr>
          <w:p w14:paraId="55673F0B" w14:textId="3F1E33D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0,097</w:t>
            </w:r>
          </w:p>
        </w:tc>
        <w:tc>
          <w:tcPr>
            <w:tcW w:w="992" w:type="dxa"/>
            <w:tcBorders>
              <w:top w:val="nil"/>
              <w:left w:val="nil"/>
              <w:bottom w:val="single" w:sz="4" w:space="0" w:color="auto"/>
              <w:right w:val="single" w:sz="4" w:space="0" w:color="auto"/>
            </w:tcBorders>
            <w:shd w:val="clear" w:color="auto" w:fill="auto"/>
            <w:noWrap/>
            <w:vAlign w:val="center"/>
            <w:hideMark/>
          </w:tcPr>
          <w:p w14:paraId="74EA6A2D" w14:textId="04B6BCF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0,097</w:t>
            </w:r>
          </w:p>
        </w:tc>
        <w:tc>
          <w:tcPr>
            <w:tcW w:w="992" w:type="dxa"/>
            <w:tcBorders>
              <w:top w:val="nil"/>
              <w:left w:val="nil"/>
              <w:bottom w:val="single" w:sz="4" w:space="0" w:color="auto"/>
              <w:right w:val="single" w:sz="4" w:space="0" w:color="auto"/>
            </w:tcBorders>
            <w:shd w:val="clear" w:color="auto" w:fill="auto"/>
            <w:noWrap/>
            <w:vAlign w:val="center"/>
            <w:hideMark/>
          </w:tcPr>
          <w:p w14:paraId="5FF830BD" w14:textId="717BC94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0,097</w:t>
            </w:r>
          </w:p>
        </w:tc>
        <w:tc>
          <w:tcPr>
            <w:tcW w:w="992" w:type="dxa"/>
            <w:tcBorders>
              <w:top w:val="nil"/>
              <w:left w:val="nil"/>
              <w:bottom w:val="single" w:sz="4" w:space="0" w:color="auto"/>
              <w:right w:val="single" w:sz="4" w:space="0" w:color="auto"/>
            </w:tcBorders>
            <w:shd w:val="clear" w:color="auto" w:fill="auto"/>
            <w:noWrap/>
            <w:vAlign w:val="center"/>
            <w:hideMark/>
          </w:tcPr>
          <w:p w14:paraId="4F72AE2E" w14:textId="34E5DDE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0,097</w:t>
            </w:r>
          </w:p>
        </w:tc>
        <w:tc>
          <w:tcPr>
            <w:tcW w:w="851" w:type="dxa"/>
            <w:tcBorders>
              <w:top w:val="nil"/>
              <w:left w:val="nil"/>
              <w:bottom w:val="single" w:sz="4" w:space="0" w:color="auto"/>
              <w:right w:val="single" w:sz="4" w:space="0" w:color="auto"/>
            </w:tcBorders>
            <w:shd w:val="clear" w:color="auto" w:fill="auto"/>
            <w:noWrap/>
            <w:vAlign w:val="center"/>
            <w:hideMark/>
          </w:tcPr>
          <w:p w14:paraId="7D910DA6" w14:textId="717E751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0,097</w:t>
            </w:r>
          </w:p>
        </w:tc>
        <w:tc>
          <w:tcPr>
            <w:tcW w:w="850" w:type="dxa"/>
            <w:tcBorders>
              <w:top w:val="nil"/>
              <w:left w:val="nil"/>
              <w:bottom w:val="single" w:sz="4" w:space="0" w:color="auto"/>
              <w:right w:val="single" w:sz="4" w:space="0" w:color="auto"/>
            </w:tcBorders>
            <w:shd w:val="clear" w:color="auto" w:fill="auto"/>
            <w:noWrap/>
            <w:vAlign w:val="center"/>
            <w:hideMark/>
          </w:tcPr>
          <w:p w14:paraId="40C58B92" w14:textId="1B5E66C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0,097</w:t>
            </w:r>
          </w:p>
        </w:tc>
        <w:tc>
          <w:tcPr>
            <w:tcW w:w="851" w:type="dxa"/>
            <w:tcBorders>
              <w:top w:val="nil"/>
              <w:left w:val="nil"/>
              <w:bottom w:val="single" w:sz="4" w:space="0" w:color="auto"/>
              <w:right w:val="single" w:sz="4" w:space="0" w:color="auto"/>
            </w:tcBorders>
            <w:shd w:val="clear" w:color="auto" w:fill="auto"/>
            <w:noWrap/>
            <w:vAlign w:val="center"/>
            <w:hideMark/>
          </w:tcPr>
          <w:p w14:paraId="75883A06" w14:textId="0F9959A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0,097</w:t>
            </w:r>
          </w:p>
        </w:tc>
        <w:tc>
          <w:tcPr>
            <w:tcW w:w="850" w:type="dxa"/>
            <w:tcBorders>
              <w:top w:val="nil"/>
              <w:left w:val="nil"/>
              <w:bottom w:val="single" w:sz="4" w:space="0" w:color="auto"/>
              <w:right w:val="single" w:sz="4" w:space="0" w:color="auto"/>
            </w:tcBorders>
            <w:shd w:val="clear" w:color="auto" w:fill="auto"/>
            <w:noWrap/>
            <w:vAlign w:val="center"/>
            <w:hideMark/>
          </w:tcPr>
          <w:p w14:paraId="0626FE28" w14:textId="0910229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0,097</w:t>
            </w:r>
          </w:p>
        </w:tc>
        <w:tc>
          <w:tcPr>
            <w:tcW w:w="1134" w:type="dxa"/>
            <w:tcBorders>
              <w:top w:val="nil"/>
              <w:left w:val="nil"/>
              <w:bottom w:val="single" w:sz="4" w:space="0" w:color="auto"/>
              <w:right w:val="single" w:sz="4" w:space="0" w:color="auto"/>
            </w:tcBorders>
            <w:shd w:val="clear" w:color="auto" w:fill="auto"/>
            <w:noWrap/>
            <w:vAlign w:val="center"/>
            <w:hideMark/>
          </w:tcPr>
          <w:p w14:paraId="20F0EF51" w14:textId="4B0C086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0,097</w:t>
            </w:r>
          </w:p>
        </w:tc>
      </w:tr>
      <w:tr w:rsidR="000A4758" w:rsidRPr="00CC11EF" w14:paraId="5B57B644"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35B6C521"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992" w:type="dxa"/>
            <w:tcBorders>
              <w:top w:val="nil"/>
              <w:left w:val="nil"/>
              <w:bottom w:val="single" w:sz="4" w:space="0" w:color="auto"/>
              <w:right w:val="single" w:sz="4" w:space="0" w:color="auto"/>
            </w:tcBorders>
            <w:shd w:val="clear" w:color="auto" w:fill="auto"/>
            <w:vAlign w:val="center"/>
            <w:hideMark/>
          </w:tcPr>
          <w:p w14:paraId="3FB54C1E"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2935FF87" w14:textId="27AAE91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992" w:type="dxa"/>
            <w:tcBorders>
              <w:top w:val="nil"/>
              <w:left w:val="nil"/>
              <w:bottom w:val="single" w:sz="4" w:space="0" w:color="auto"/>
              <w:right w:val="single" w:sz="4" w:space="0" w:color="auto"/>
            </w:tcBorders>
            <w:shd w:val="clear" w:color="auto" w:fill="auto"/>
            <w:noWrap/>
            <w:vAlign w:val="center"/>
            <w:hideMark/>
          </w:tcPr>
          <w:p w14:paraId="1798B5B6" w14:textId="62BD5F3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851" w:type="dxa"/>
            <w:tcBorders>
              <w:top w:val="nil"/>
              <w:left w:val="nil"/>
              <w:bottom w:val="single" w:sz="4" w:space="0" w:color="auto"/>
              <w:right w:val="single" w:sz="4" w:space="0" w:color="auto"/>
            </w:tcBorders>
            <w:shd w:val="clear" w:color="auto" w:fill="auto"/>
            <w:noWrap/>
            <w:vAlign w:val="center"/>
            <w:hideMark/>
          </w:tcPr>
          <w:p w14:paraId="587FCE86" w14:textId="15F99EF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992" w:type="dxa"/>
            <w:tcBorders>
              <w:top w:val="nil"/>
              <w:left w:val="nil"/>
              <w:bottom w:val="single" w:sz="4" w:space="0" w:color="auto"/>
              <w:right w:val="single" w:sz="4" w:space="0" w:color="auto"/>
            </w:tcBorders>
            <w:shd w:val="clear" w:color="auto" w:fill="auto"/>
            <w:noWrap/>
            <w:vAlign w:val="center"/>
            <w:hideMark/>
          </w:tcPr>
          <w:p w14:paraId="3A22C87E" w14:textId="24550EA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850" w:type="dxa"/>
            <w:tcBorders>
              <w:top w:val="nil"/>
              <w:left w:val="nil"/>
              <w:bottom w:val="single" w:sz="4" w:space="0" w:color="auto"/>
              <w:right w:val="single" w:sz="4" w:space="0" w:color="auto"/>
            </w:tcBorders>
            <w:shd w:val="clear" w:color="auto" w:fill="auto"/>
            <w:noWrap/>
            <w:vAlign w:val="center"/>
            <w:hideMark/>
          </w:tcPr>
          <w:p w14:paraId="63724D22" w14:textId="6E1EEB3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993" w:type="dxa"/>
            <w:tcBorders>
              <w:top w:val="nil"/>
              <w:left w:val="nil"/>
              <w:bottom w:val="single" w:sz="4" w:space="0" w:color="auto"/>
              <w:right w:val="single" w:sz="4" w:space="0" w:color="auto"/>
            </w:tcBorders>
            <w:shd w:val="clear" w:color="auto" w:fill="auto"/>
            <w:noWrap/>
            <w:vAlign w:val="center"/>
            <w:hideMark/>
          </w:tcPr>
          <w:p w14:paraId="3305F682" w14:textId="3333583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992" w:type="dxa"/>
            <w:tcBorders>
              <w:top w:val="nil"/>
              <w:left w:val="nil"/>
              <w:bottom w:val="single" w:sz="4" w:space="0" w:color="auto"/>
              <w:right w:val="single" w:sz="4" w:space="0" w:color="auto"/>
            </w:tcBorders>
            <w:shd w:val="clear" w:color="auto" w:fill="auto"/>
            <w:noWrap/>
            <w:vAlign w:val="center"/>
            <w:hideMark/>
          </w:tcPr>
          <w:p w14:paraId="06CE94F3" w14:textId="53CBA30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992" w:type="dxa"/>
            <w:tcBorders>
              <w:top w:val="nil"/>
              <w:left w:val="nil"/>
              <w:bottom w:val="single" w:sz="4" w:space="0" w:color="auto"/>
              <w:right w:val="single" w:sz="4" w:space="0" w:color="auto"/>
            </w:tcBorders>
            <w:shd w:val="clear" w:color="auto" w:fill="auto"/>
            <w:noWrap/>
            <w:vAlign w:val="center"/>
            <w:hideMark/>
          </w:tcPr>
          <w:p w14:paraId="3E34D8D6" w14:textId="4639F8B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851" w:type="dxa"/>
            <w:tcBorders>
              <w:top w:val="nil"/>
              <w:left w:val="nil"/>
              <w:bottom w:val="single" w:sz="4" w:space="0" w:color="auto"/>
              <w:right w:val="single" w:sz="4" w:space="0" w:color="auto"/>
            </w:tcBorders>
            <w:shd w:val="clear" w:color="auto" w:fill="auto"/>
            <w:noWrap/>
            <w:vAlign w:val="center"/>
            <w:hideMark/>
          </w:tcPr>
          <w:p w14:paraId="0C6F6A2E" w14:textId="3908698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992" w:type="dxa"/>
            <w:tcBorders>
              <w:top w:val="nil"/>
              <w:left w:val="nil"/>
              <w:bottom w:val="single" w:sz="4" w:space="0" w:color="auto"/>
              <w:right w:val="single" w:sz="4" w:space="0" w:color="auto"/>
            </w:tcBorders>
            <w:shd w:val="clear" w:color="auto" w:fill="auto"/>
            <w:noWrap/>
            <w:vAlign w:val="center"/>
            <w:hideMark/>
          </w:tcPr>
          <w:p w14:paraId="2949116C" w14:textId="12C4B44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992" w:type="dxa"/>
            <w:tcBorders>
              <w:top w:val="nil"/>
              <w:left w:val="nil"/>
              <w:bottom w:val="single" w:sz="4" w:space="0" w:color="auto"/>
              <w:right w:val="single" w:sz="4" w:space="0" w:color="auto"/>
            </w:tcBorders>
            <w:shd w:val="clear" w:color="auto" w:fill="auto"/>
            <w:noWrap/>
            <w:vAlign w:val="center"/>
            <w:hideMark/>
          </w:tcPr>
          <w:p w14:paraId="732E243D" w14:textId="1F452B5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992" w:type="dxa"/>
            <w:tcBorders>
              <w:top w:val="nil"/>
              <w:left w:val="nil"/>
              <w:bottom w:val="single" w:sz="4" w:space="0" w:color="auto"/>
              <w:right w:val="single" w:sz="4" w:space="0" w:color="auto"/>
            </w:tcBorders>
            <w:shd w:val="clear" w:color="auto" w:fill="auto"/>
            <w:noWrap/>
            <w:vAlign w:val="center"/>
            <w:hideMark/>
          </w:tcPr>
          <w:p w14:paraId="4C31275A" w14:textId="3B9D564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851" w:type="dxa"/>
            <w:tcBorders>
              <w:top w:val="nil"/>
              <w:left w:val="nil"/>
              <w:bottom w:val="single" w:sz="4" w:space="0" w:color="auto"/>
              <w:right w:val="single" w:sz="4" w:space="0" w:color="auto"/>
            </w:tcBorders>
            <w:shd w:val="clear" w:color="auto" w:fill="auto"/>
            <w:noWrap/>
            <w:vAlign w:val="center"/>
            <w:hideMark/>
          </w:tcPr>
          <w:p w14:paraId="14BF96D1" w14:textId="1E03537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850" w:type="dxa"/>
            <w:tcBorders>
              <w:top w:val="nil"/>
              <w:left w:val="nil"/>
              <w:bottom w:val="single" w:sz="4" w:space="0" w:color="auto"/>
              <w:right w:val="single" w:sz="4" w:space="0" w:color="auto"/>
            </w:tcBorders>
            <w:shd w:val="clear" w:color="auto" w:fill="auto"/>
            <w:noWrap/>
            <w:vAlign w:val="center"/>
            <w:hideMark/>
          </w:tcPr>
          <w:p w14:paraId="150991B7" w14:textId="00A67B4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851" w:type="dxa"/>
            <w:tcBorders>
              <w:top w:val="nil"/>
              <w:left w:val="nil"/>
              <w:bottom w:val="single" w:sz="4" w:space="0" w:color="auto"/>
              <w:right w:val="single" w:sz="4" w:space="0" w:color="auto"/>
            </w:tcBorders>
            <w:shd w:val="clear" w:color="auto" w:fill="auto"/>
            <w:noWrap/>
            <w:vAlign w:val="center"/>
            <w:hideMark/>
          </w:tcPr>
          <w:p w14:paraId="2B27DF64" w14:textId="0DD4850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850" w:type="dxa"/>
            <w:tcBorders>
              <w:top w:val="nil"/>
              <w:left w:val="nil"/>
              <w:bottom w:val="single" w:sz="4" w:space="0" w:color="auto"/>
              <w:right w:val="single" w:sz="4" w:space="0" w:color="auto"/>
            </w:tcBorders>
            <w:shd w:val="clear" w:color="auto" w:fill="auto"/>
            <w:noWrap/>
            <w:vAlign w:val="center"/>
            <w:hideMark/>
          </w:tcPr>
          <w:p w14:paraId="33B1C4DD" w14:textId="2D00FBE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1134" w:type="dxa"/>
            <w:tcBorders>
              <w:top w:val="nil"/>
              <w:left w:val="nil"/>
              <w:bottom w:val="single" w:sz="4" w:space="0" w:color="auto"/>
              <w:right w:val="single" w:sz="4" w:space="0" w:color="auto"/>
            </w:tcBorders>
            <w:shd w:val="clear" w:color="auto" w:fill="auto"/>
            <w:noWrap/>
            <w:vAlign w:val="center"/>
            <w:hideMark/>
          </w:tcPr>
          <w:p w14:paraId="45DA1B57" w14:textId="19CD548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r>
      <w:tr w:rsidR="000A4758" w:rsidRPr="00CC11EF" w14:paraId="0C042AC5"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4EF82A7D" w14:textId="7531962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992" w:type="dxa"/>
            <w:tcBorders>
              <w:top w:val="nil"/>
              <w:left w:val="nil"/>
              <w:bottom w:val="single" w:sz="4" w:space="0" w:color="auto"/>
              <w:right w:val="single" w:sz="4" w:space="0" w:color="auto"/>
            </w:tcBorders>
            <w:shd w:val="clear" w:color="auto" w:fill="auto"/>
            <w:vAlign w:val="center"/>
            <w:hideMark/>
          </w:tcPr>
          <w:p w14:paraId="2182EACF"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3676C22B" w14:textId="0A5B229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0,208</w:t>
            </w:r>
          </w:p>
        </w:tc>
        <w:tc>
          <w:tcPr>
            <w:tcW w:w="992" w:type="dxa"/>
            <w:tcBorders>
              <w:top w:val="nil"/>
              <w:left w:val="nil"/>
              <w:bottom w:val="single" w:sz="4" w:space="0" w:color="auto"/>
              <w:right w:val="single" w:sz="4" w:space="0" w:color="auto"/>
            </w:tcBorders>
            <w:shd w:val="clear" w:color="auto" w:fill="auto"/>
            <w:noWrap/>
            <w:vAlign w:val="center"/>
            <w:hideMark/>
          </w:tcPr>
          <w:p w14:paraId="0503C397" w14:textId="654ABBD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0,208</w:t>
            </w:r>
          </w:p>
        </w:tc>
        <w:tc>
          <w:tcPr>
            <w:tcW w:w="851" w:type="dxa"/>
            <w:tcBorders>
              <w:top w:val="nil"/>
              <w:left w:val="nil"/>
              <w:bottom w:val="single" w:sz="4" w:space="0" w:color="auto"/>
              <w:right w:val="single" w:sz="4" w:space="0" w:color="auto"/>
            </w:tcBorders>
            <w:shd w:val="clear" w:color="auto" w:fill="auto"/>
            <w:noWrap/>
            <w:vAlign w:val="center"/>
            <w:hideMark/>
          </w:tcPr>
          <w:p w14:paraId="7C7334C5" w14:textId="7F142D4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0,208</w:t>
            </w:r>
          </w:p>
        </w:tc>
        <w:tc>
          <w:tcPr>
            <w:tcW w:w="992" w:type="dxa"/>
            <w:tcBorders>
              <w:top w:val="nil"/>
              <w:left w:val="nil"/>
              <w:bottom w:val="single" w:sz="4" w:space="0" w:color="auto"/>
              <w:right w:val="single" w:sz="4" w:space="0" w:color="auto"/>
            </w:tcBorders>
            <w:shd w:val="clear" w:color="auto" w:fill="auto"/>
            <w:noWrap/>
            <w:vAlign w:val="center"/>
            <w:hideMark/>
          </w:tcPr>
          <w:p w14:paraId="6ABC5D41" w14:textId="4419A2E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0,208</w:t>
            </w:r>
          </w:p>
        </w:tc>
        <w:tc>
          <w:tcPr>
            <w:tcW w:w="850" w:type="dxa"/>
            <w:tcBorders>
              <w:top w:val="nil"/>
              <w:left w:val="nil"/>
              <w:bottom w:val="single" w:sz="4" w:space="0" w:color="auto"/>
              <w:right w:val="single" w:sz="4" w:space="0" w:color="auto"/>
            </w:tcBorders>
            <w:shd w:val="clear" w:color="auto" w:fill="auto"/>
            <w:noWrap/>
            <w:vAlign w:val="center"/>
            <w:hideMark/>
          </w:tcPr>
          <w:p w14:paraId="575271D6" w14:textId="268C6FD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0,208</w:t>
            </w:r>
          </w:p>
        </w:tc>
        <w:tc>
          <w:tcPr>
            <w:tcW w:w="993" w:type="dxa"/>
            <w:tcBorders>
              <w:top w:val="nil"/>
              <w:left w:val="nil"/>
              <w:bottom w:val="single" w:sz="4" w:space="0" w:color="auto"/>
              <w:right w:val="single" w:sz="4" w:space="0" w:color="auto"/>
            </w:tcBorders>
            <w:shd w:val="clear" w:color="auto" w:fill="auto"/>
            <w:noWrap/>
            <w:vAlign w:val="center"/>
            <w:hideMark/>
          </w:tcPr>
          <w:p w14:paraId="10E5F5D0" w14:textId="74AB236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0,208</w:t>
            </w:r>
          </w:p>
        </w:tc>
        <w:tc>
          <w:tcPr>
            <w:tcW w:w="992" w:type="dxa"/>
            <w:tcBorders>
              <w:top w:val="nil"/>
              <w:left w:val="nil"/>
              <w:bottom w:val="single" w:sz="4" w:space="0" w:color="auto"/>
              <w:right w:val="single" w:sz="4" w:space="0" w:color="auto"/>
            </w:tcBorders>
            <w:shd w:val="clear" w:color="auto" w:fill="auto"/>
            <w:noWrap/>
            <w:vAlign w:val="center"/>
            <w:hideMark/>
          </w:tcPr>
          <w:p w14:paraId="6113E296" w14:textId="64793AB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0,208</w:t>
            </w:r>
          </w:p>
        </w:tc>
        <w:tc>
          <w:tcPr>
            <w:tcW w:w="992" w:type="dxa"/>
            <w:tcBorders>
              <w:top w:val="nil"/>
              <w:left w:val="nil"/>
              <w:bottom w:val="single" w:sz="4" w:space="0" w:color="auto"/>
              <w:right w:val="single" w:sz="4" w:space="0" w:color="auto"/>
            </w:tcBorders>
            <w:shd w:val="clear" w:color="auto" w:fill="auto"/>
            <w:noWrap/>
            <w:vAlign w:val="center"/>
            <w:hideMark/>
          </w:tcPr>
          <w:p w14:paraId="52E86CE8" w14:textId="19CF8AA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0,208</w:t>
            </w:r>
          </w:p>
        </w:tc>
        <w:tc>
          <w:tcPr>
            <w:tcW w:w="851" w:type="dxa"/>
            <w:tcBorders>
              <w:top w:val="nil"/>
              <w:left w:val="nil"/>
              <w:bottom w:val="single" w:sz="4" w:space="0" w:color="auto"/>
              <w:right w:val="single" w:sz="4" w:space="0" w:color="auto"/>
            </w:tcBorders>
            <w:shd w:val="clear" w:color="auto" w:fill="auto"/>
            <w:noWrap/>
            <w:vAlign w:val="center"/>
            <w:hideMark/>
          </w:tcPr>
          <w:p w14:paraId="39A6E702" w14:textId="4A0602C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0,208</w:t>
            </w:r>
          </w:p>
        </w:tc>
        <w:tc>
          <w:tcPr>
            <w:tcW w:w="992" w:type="dxa"/>
            <w:tcBorders>
              <w:top w:val="nil"/>
              <w:left w:val="nil"/>
              <w:bottom w:val="single" w:sz="4" w:space="0" w:color="auto"/>
              <w:right w:val="single" w:sz="4" w:space="0" w:color="auto"/>
            </w:tcBorders>
            <w:shd w:val="clear" w:color="auto" w:fill="auto"/>
            <w:noWrap/>
            <w:vAlign w:val="center"/>
            <w:hideMark/>
          </w:tcPr>
          <w:p w14:paraId="52F912B0" w14:textId="63A5604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0,208</w:t>
            </w:r>
          </w:p>
        </w:tc>
        <w:tc>
          <w:tcPr>
            <w:tcW w:w="992" w:type="dxa"/>
            <w:tcBorders>
              <w:top w:val="nil"/>
              <w:left w:val="nil"/>
              <w:bottom w:val="single" w:sz="4" w:space="0" w:color="auto"/>
              <w:right w:val="single" w:sz="4" w:space="0" w:color="auto"/>
            </w:tcBorders>
            <w:shd w:val="clear" w:color="auto" w:fill="auto"/>
            <w:noWrap/>
            <w:vAlign w:val="center"/>
            <w:hideMark/>
          </w:tcPr>
          <w:p w14:paraId="384ED769" w14:textId="5A6BC21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0,208</w:t>
            </w:r>
          </w:p>
        </w:tc>
        <w:tc>
          <w:tcPr>
            <w:tcW w:w="992" w:type="dxa"/>
            <w:tcBorders>
              <w:top w:val="nil"/>
              <w:left w:val="nil"/>
              <w:bottom w:val="single" w:sz="4" w:space="0" w:color="auto"/>
              <w:right w:val="single" w:sz="4" w:space="0" w:color="auto"/>
            </w:tcBorders>
            <w:shd w:val="clear" w:color="auto" w:fill="auto"/>
            <w:noWrap/>
            <w:vAlign w:val="center"/>
            <w:hideMark/>
          </w:tcPr>
          <w:p w14:paraId="43AA9915" w14:textId="7302941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0,208</w:t>
            </w:r>
          </w:p>
        </w:tc>
        <w:tc>
          <w:tcPr>
            <w:tcW w:w="851" w:type="dxa"/>
            <w:tcBorders>
              <w:top w:val="nil"/>
              <w:left w:val="nil"/>
              <w:bottom w:val="single" w:sz="4" w:space="0" w:color="auto"/>
              <w:right w:val="single" w:sz="4" w:space="0" w:color="auto"/>
            </w:tcBorders>
            <w:shd w:val="clear" w:color="auto" w:fill="auto"/>
            <w:noWrap/>
            <w:vAlign w:val="center"/>
            <w:hideMark/>
          </w:tcPr>
          <w:p w14:paraId="02BF8E7A" w14:textId="44F85A7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0,208</w:t>
            </w:r>
          </w:p>
        </w:tc>
        <w:tc>
          <w:tcPr>
            <w:tcW w:w="850" w:type="dxa"/>
            <w:tcBorders>
              <w:top w:val="nil"/>
              <w:left w:val="nil"/>
              <w:bottom w:val="single" w:sz="4" w:space="0" w:color="auto"/>
              <w:right w:val="single" w:sz="4" w:space="0" w:color="auto"/>
            </w:tcBorders>
            <w:shd w:val="clear" w:color="auto" w:fill="auto"/>
            <w:noWrap/>
            <w:vAlign w:val="center"/>
            <w:hideMark/>
          </w:tcPr>
          <w:p w14:paraId="09C99B9E" w14:textId="06B2BFD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0,208</w:t>
            </w:r>
          </w:p>
        </w:tc>
        <w:tc>
          <w:tcPr>
            <w:tcW w:w="851" w:type="dxa"/>
            <w:tcBorders>
              <w:top w:val="nil"/>
              <w:left w:val="nil"/>
              <w:bottom w:val="single" w:sz="4" w:space="0" w:color="auto"/>
              <w:right w:val="single" w:sz="4" w:space="0" w:color="auto"/>
            </w:tcBorders>
            <w:shd w:val="clear" w:color="auto" w:fill="auto"/>
            <w:noWrap/>
            <w:vAlign w:val="center"/>
            <w:hideMark/>
          </w:tcPr>
          <w:p w14:paraId="16639FD8" w14:textId="1275D78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0,208</w:t>
            </w:r>
          </w:p>
        </w:tc>
        <w:tc>
          <w:tcPr>
            <w:tcW w:w="850" w:type="dxa"/>
            <w:tcBorders>
              <w:top w:val="nil"/>
              <w:left w:val="nil"/>
              <w:bottom w:val="single" w:sz="4" w:space="0" w:color="auto"/>
              <w:right w:val="single" w:sz="4" w:space="0" w:color="auto"/>
            </w:tcBorders>
            <w:shd w:val="clear" w:color="auto" w:fill="auto"/>
            <w:noWrap/>
            <w:vAlign w:val="center"/>
            <w:hideMark/>
          </w:tcPr>
          <w:p w14:paraId="06F7E8B8" w14:textId="4DD9E94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0,208</w:t>
            </w:r>
          </w:p>
        </w:tc>
        <w:tc>
          <w:tcPr>
            <w:tcW w:w="1134" w:type="dxa"/>
            <w:tcBorders>
              <w:top w:val="nil"/>
              <w:left w:val="nil"/>
              <w:bottom w:val="single" w:sz="4" w:space="0" w:color="auto"/>
              <w:right w:val="single" w:sz="4" w:space="0" w:color="auto"/>
            </w:tcBorders>
            <w:shd w:val="clear" w:color="auto" w:fill="auto"/>
            <w:noWrap/>
            <w:vAlign w:val="center"/>
            <w:hideMark/>
          </w:tcPr>
          <w:p w14:paraId="6FA79B78" w14:textId="3BD7FC9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0,208</w:t>
            </w:r>
          </w:p>
        </w:tc>
      </w:tr>
      <w:tr w:rsidR="000A4758" w:rsidRPr="00CC11EF" w14:paraId="310188B8"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16E96D1C"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992" w:type="dxa"/>
            <w:tcBorders>
              <w:top w:val="nil"/>
              <w:left w:val="nil"/>
              <w:bottom w:val="single" w:sz="4" w:space="0" w:color="auto"/>
              <w:right w:val="single" w:sz="4" w:space="0" w:color="auto"/>
            </w:tcBorders>
            <w:shd w:val="clear" w:color="auto" w:fill="auto"/>
            <w:vAlign w:val="center"/>
            <w:hideMark/>
          </w:tcPr>
          <w:p w14:paraId="140B7EBA"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180957DA" w14:textId="68025A5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0,067</w:t>
            </w:r>
          </w:p>
        </w:tc>
        <w:tc>
          <w:tcPr>
            <w:tcW w:w="992" w:type="dxa"/>
            <w:tcBorders>
              <w:top w:val="nil"/>
              <w:left w:val="nil"/>
              <w:bottom w:val="single" w:sz="4" w:space="0" w:color="auto"/>
              <w:right w:val="single" w:sz="4" w:space="0" w:color="auto"/>
            </w:tcBorders>
            <w:shd w:val="clear" w:color="auto" w:fill="auto"/>
            <w:noWrap/>
            <w:vAlign w:val="center"/>
            <w:hideMark/>
          </w:tcPr>
          <w:p w14:paraId="397BF51A" w14:textId="3D4F9C0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0,067</w:t>
            </w:r>
          </w:p>
        </w:tc>
        <w:tc>
          <w:tcPr>
            <w:tcW w:w="851" w:type="dxa"/>
            <w:tcBorders>
              <w:top w:val="nil"/>
              <w:left w:val="nil"/>
              <w:bottom w:val="single" w:sz="4" w:space="0" w:color="auto"/>
              <w:right w:val="single" w:sz="4" w:space="0" w:color="auto"/>
            </w:tcBorders>
            <w:shd w:val="clear" w:color="auto" w:fill="auto"/>
            <w:noWrap/>
            <w:vAlign w:val="center"/>
            <w:hideMark/>
          </w:tcPr>
          <w:p w14:paraId="6376B50B" w14:textId="3220D69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0,067</w:t>
            </w:r>
          </w:p>
        </w:tc>
        <w:tc>
          <w:tcPr>
            <w:tcW w:w="992" w:type="dxa"/>
            <w:tcBorders>
              <w:top w:val="nil"/>
              <w:left w:val="nil"/>
              <w:bottom w:val="single" w:sz="4" w:space="0" w:color="auto"/>
              <w:right w:val="single" w:sz="4" w:space="0" w:color="auto"/>
            </w:tcBorders>
            <w:shd w:val="clear" w:color="auto" w:fill="auto"/>
            <w:noWrap/>
            <w:vAlign w:val="center"/>
            <w:hideMark/>
          </w:tcPr>
          <w:p w14:paraId="5C0C5597" w14:textId="30D60F5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0,067</w:t>
            </w:r>
          </w:p>
        </w:tc>
        <w:tc>
          <w:tcPr>
            <w:tcW w:w="850" w:type="dxa"/>
            <w:tcBorders>
              <w:top w:val="nil"/>
              <w:left w:val="nil"/>
              <w:bottom w:val="single" w:sz="4" w:space="0" w:color="auto"/>
              <w:right w:val="single" w:sz="4" w:space="0" w:color="auto"/>
            </w:tcBorders>
            <w:shd w:val="clear" w:color="auto" w:fill="auto"/>
            <w:noWrap/>
            <w:vAlign w:val="center"/>
            <w:hideMark/>
          </w:tcPr>
          <w:p w14:paraId="603C5F97" w14:textId="1F1843D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0,067</w:t>
            </w:r>
          </w:p>
        </w:tc>
        <w:tc>
          <w:tcPr>
            <w:tcW w:w="993" w:type="dxa"/>
            <w:tcBorders>
              <w:top w:val="nil"/>
              <w:left w:val="nil"/>
              <w:bottom w:val="single" w:sz="4" w:space="0" w:color="auto"/>
              <w:right w:val="single" w:sz="4" w:space="0" w:color="auto"/>
            </w:tcBorders>
            <w:shd w:val="clear" w:color="auto" w:fill="auto"/>
            <w:noWrap/>
            <w:vAlign w:val="center"/>
            <w:hideMark/>
          </w:tcPr>
          <w:p w14:paraId="072C069D" w14:textId="00EE8B6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0,067</w:t>
            </w:r>
          </w:p>
        </w:tc>
        <w:tc>
          <w:tcPr>
            <w:tcW w:w="992" w:type="dxa"/>
            <w:tcBorders>
              <w:top w:val="nil"/>
              <w:left w:val="nil"/>
              <w:bottom w:val="single" w:sz="4" w:space="0" w:color="auto"/>
              <w:right w:val="single" w:sz="4" w:space="0" w:color="auto"/>
            </w:tcBorders>
            <w:shd w:val="clear" w:color="auto" w:fill="auto"/>
            <w:noWrap/>
            <w:vAlign w:val="center"/>
            <w:hideMark/>
          </w:tcPr>
          <w:p w14:paraId="3F0677F2" w14:textId="5A65FC0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0,067</w:t>
            </w:r>
          </w:p>
        </w:tc>
        <w:tc>
          <w:tcPr>
            <w:tcW w:w="992" w:type="dxa"/>
            <w:tcBorders>
              <w:top w:val="nil"/>
              <w:left w:val="nil"/>
              <w:bottom w:val="single" w:sz="4" w:space="0" w:color="auto"/>
              <w:right w:val="single" w:sz="4" w:space="0" w:color="auto"/>
            </w:tcBorders>
            <w:shd w:val="clear" w:color="auto" w:fill="auto"/>
            <w:noWrap/>
            <w:vAlign w:val="center"/>
            <w:hideMark/>
          </w:tcPr>
          <w:p w14:paraId="7634609E" w14:textId="15817E3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0,067</w:t>
            </w:r>
          </w:p>
        </w:tc>
        <w:tc>
          <w:tcPr>
            <w:tcW w:w="851" w:type="dxa"/>
            <w:tcBorders>
              <w:top w:val="nil"/>
              <w:left w:val="nil"/>
              <w:bottom w:val="single" w:sz="4" w:space="0" w:color="auto"/>
              <w:right w:val="single" w:sz="4" w:space="0" w:color="auto"/>
            </w:tcBorders>
            <w:shd w:val="clear" w:color="auto" w:fill="auto"/>
            <w:noWrap/>
            <w:vAlign w:val="center"/>
            <w:hideMark/>
          </w:tcPr>
          <w:p w14:paraId="526B8835" w14:textId="23D2FC3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0,067</w:t>
            </w:r>
          </w:p>
        </w:tc>
        <w:tc>
          <w:tcPr>
            <w:tcW w:w="992" w:type="dxa"/>
            <w:tcBorders>
              <w:top w:val="nil"/>
              <w:left w:val="nil"/>
              <w:bottom w:val="single" w:sz="4" w:space="0" w:color="auto"/>
              <w:right w:val="single" w:sz="4" w:space="0" w:color="auto"/>
            </w:tcBorders>
            <w:shd w:val="clear" w:color="auto" w:fill="auto"/>
            <w:noWrap/>
            <w:vAlign w:val="center"/>
            <w:hideMark/>
          </w:tcPr>
          <w:p w14:paraId="02552802" w14:textId="7022785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0,067</w:t>
            </w:r>
          </w:p>
        </w:tc>
        <w:tc>
          <w:tcPr>
            <w:tcW w:w="992" w:type="dxa"/>
            <w:tcBorders>
              <w:top w:val="nil"/>
              <w:left w:val="nil"/>
              <w:bottom w:val="single" w:sz="4" w:space="0" w:color="auto"/>
              <w:right w:val="single" w:sz="4" w:space="0" w:color="auto"/>
            </w:tcBorders>
            <w:shd w:val="clear" w:color="auto" w:fill="auto"/>
            <w:noWrap/>
            <w:vAlign w:val="center"/>
            <w:hideMark/>
          </w:tcPr>
          <w:p w14:paraId="17EC8489" w14:textId="75704BF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0,067</w:t>
            </w:r>
          </w:p>
        </w:tc>
        <w:tc>
          <w:tcPr>
            <w:tcW w:w="992" w:type="dxa"/>
            <w:tcBorders>
              <w:top w:val="nil"/>
              <w:left w:val="nil"/>
              <w:bottom w:val="single" w:sz="4" w:space="0" w:color="auto"/>
              <w:right w:val="single" w:sz="4" w:space="0" w:color="auto"/>
            </w:tcBorders>
            <w:shd w:val="clear" w:color="auto" w:fill="auto"/>
            <w:noWrap/>
            <w:vAlign w:val="center"/>
            <w:hideMark/>
          </w:tcPr>
          <w:p w14:paraId="67A52AE6" w14:textId="701F4E5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0,067</w:t>
            </w:r>
          </w:p>
        </w:tc>
        <w:tc>
          <w:tcPr>
            <w:tcW w:w="851" w:type="dxa"/>
            <w:tcBorders>
              <w:top w:val="nil"/>
              <w:left w:val="nil"/>
              <w:bottom w:val="single" w:sz="4" w:space="0" w:color="auto"/>
              <w:right w:val="single" w:sz="4" w:space="0" w:color="auto"/>
            </w:tcBorders>
            <w:shd w:val="clear" w:color="auto" w:fill="auto"/>
            <w:noWrap/>
            <w:vAlign w:val="center"/>
            <w:hideMark/>
          </w:tcPr>
          <w:p w14:paraId="466BB410" w14:textId="7C0C88E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0,067</w:t>
            </w:r>
          </w:p>
        </w:tc>
        <w:tc>
          <w:tcPr>
            <w:tcW w:w="850" w:type="dxa"/>
            <w:tcBorders>
              <w:top w:val="nil"/>
              <w:left w:val="nil"/>
              <w:bottom w:val="single" w:sz="4" w:space="0" w:color="auto"/>
              <w:right w:val="single" w:sz="4" w:space="0" w:color="auto"/>
            </w:tcBorders>
            <w:shd w:val="clear" w:color="auto" w:fill="auto"/>
            <w:noWrap/>
            <w:vAlign w:val="center"/>
            <w:hideMark/>
          </w:tcPr>
          <w:p w14:paraId="2CE7A2FB" w14:textId="07ED4CD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0,067</w:t>
            </w:r>
          </w:p>
        </w:tc>
        <w:tc>
          <w:tcPr>
            <w:tcW w:w="851" w:type="dxa"/>
            <w:tcBorders>
              <w:top w:val="nil"/>
              <w:left w:val="nil"/>
              <w:bottom w:val="single" w:sz="4" w:space="0" w:color="auto"/>
              <w:right w:val="single" w:sz="4" w:space="0" w:color="auto"/>
            </w:tcBorders>
            <w:shd w:val="clear" w:color="auto" w:fill="auto"/>
            <w:noWrap/>
            <w:vAlign w:val="center"/>
            <w:hideMark/>
          </w:tcPr>
          <w:p w14:paraId="4D643081" w14:textId="35AA2AE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0,067</w:t>
            </w:r>
          </w:p>
        </w:tc>
        <w:tc>
          <w:tcPr>
            <w:tcW w:w="850" w:type="dxa"/>
            <w:tcBorders>
              <w:top w:val="nil"/>
              <w:left w:val="nil"/>
              <w:bottom w:val="single" w:sz="4" w:space="0" w:color="auto"/>
              <w:right w:val="single" w:sz="4" w:space="0" w:color="auto"/>
            </w:tcBorders>
            <w:shd w:val="clear" w:color="auto" w:fill="auto"/>
            <w:noWrap/>
            <w:vAlign w:val="center"/>
            <w:hideMark/>
          </w:tcPr>
          <w:p w14:paraId="17A59CFB" w14:textId="5C3D96D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0,067</w:t>
            </w:r>
          </w:p>
        </w:tc>
        <w:tc>
          <w:tcPr>
            <w:tcW w:w="1134" w:type="dxa"/>
            <w:tcBorders>
              <w:top w:val="nil"/>
              <w:left w:val="nil"/>
              <w:bottom w:val="single" w:sz="4" w:space="0" w:color="auto"/>
              <w:right w:val="single" w:sz="4" w:space="0" w:color="auto"/>
            </w:tcBorders>
            <w:shd w:val="clear" w:color="auto" w:fill="auto"/>
            <w:noWrap/>
            <w:vAlign w:val="center"/>
            <w:hideMark/>
          </w:tcPr>
          <w:p w14:paraId="47841409" w14:textId="41D1BB8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0,067</w:t>
            </w:r>
          </w:p>
        </w:tc>
      </w:tr>
      <w:tr w:rsidR="000A4758" w:rsidRPr="00CC11EF" w14:paraId="346A951C" w14:textId="77777777" w:rsidTr="00A404E3">
        <w:trPr>
          <w:trHeight w:val="729"/>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22E6C074"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92" w:type="dxa"/>
            <w:tcBorders>
              <w:top w:val="nil"/>
              <w:left w:val="nil"/>
              <w:bottom w:val="single" w:sz="4" w:space="0" w:color="auto"/>
              <w:right w:val="single" w:sz="4" w:space="0" w:color="auto"/>
            </w:tcBorders>
            <w:shd w:val="clear" w:color="auto" w:fill="auto"/>
            <w:vAlign w:val="center"/>
            <w:hideMark/>
          </w:tcPr>
          <w:p w14:paraId="0971F22B"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73640ECB" w14:textId="2613438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c>
          <w:tcPr>
            <w:tcW w:w="992" w:type="dxa"/>
            <w:tcBorders>
              <w:top w:val="nil"/>
              <w:left w:val="nil"/>
              <w:bottom w:val="single" w:sz="4" w:space="0" w:color="auto"/>
              <w:right w:val="single" w:sz="4" w:space="0" w:color="auto"/>
            </w:tcBorders>
            <w:shd w:val="clear" w:color="auto" w:fill="auto"/>
            <w:noWrap/>
            <w:vAlign w:val="center"/>
            <w:hideMark/>
          </w:tcPr>
          <w:p w14:paraId="60988445" w14:textId="4C12F2C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c>
          <w:tcPr>
            <w:tcW w:w="851" w:type="dxa"/>
            <w:tcBorders>
              <w:top w:val="nil"/>
              <w:left w:val="nil"/>
              <w:bottom w:val="single" w:sz="4" w:space="0" w:color="auto"/>
              <w:right w:val="single" w:sz="4" w:space="0" w:color="auto"/>
            </w:tcBorders>
            <w:shd w:val="clear" w:color="auto" w:fill="auto"/>
            <w:noWrap/>
            <w:vAlign w:val="center"/>
            <w:hideMark/>
          </w:tcPr>
          <w:p w14:paraId="56173517" w14:textId="0DF7A5F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c>
          <w:tcPr>
            <w:tcW w:w="992" w:type="dxa"/>
            <w:tcBorders>
              <w:top w:val="nil"/>
              <w:left w:val="nil"/>
              <w:bottom w:val="single" w:sz="4" w:space="0" w:color="auto"/>
              <w:right w:val="single" w:sz="4" w:space="0" w:color="auto"/>
            </w:tcBorders>
            <w:shd w:val="clear" w:color="auto" w:fill="auto"/>
            <w:noWrap/>
            <w:vAlign w:val="center"/>
            <w:hideMark/>
          </w:tcPr>
          <w:p w14:paraId="535C8E05" w14:textId="70A7A68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c>
          <w:tcPr>
            <w:tcW w:w="850" w:type="dxa"/>
            <w:tcBorders>
              <w:top w:val="nil"/>
              <w:left w:val="nil"/>
              <w:bottom w:val="single" w:sz="4" w:space="0" w:color="auto"/>
              <w:right w:val="single" w:sz="4" w:space="0" w:color="auto"/>
            </w:tcBorders>
            <w:shd w:val="clear" w:color="auto" w:fill="auto"/>
            <w:noWrap/>
            <w:vAlign w:val="center"/>
            <w:hideMark/>
          </w:tcPr>
          <w:p w14:paraId="20C1276A" w14:textId="6AABD3F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c>
          <w:tcPr>
            <w:tcW w:w="993" w:type="dxa"/>
            <w:tcBorders>
              <w:top w:val="nil"/>
              <w:left w:val="nil"/>
              <w:bottom w:val="single" w:sz="4" w:space="0" w:color="auto"/>
              <w:right w:val="single" w:sz="4" w:space="0" w:color="auto"/>
            </w:tcBorders>
            <w:shd w:val="clear" w:color="auto" w:fill="auto"/>
            <w:noWrap/>
            <w:vAlign w:val="center"/>
            <w:hideMark/>
          </w:tcPr>
          <w:p w14:paraId="2D11DFEE" w14:textId="5CF0A06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c>
          <w:tcPr>
            <w:tcW w:w="992" w:type="dxa"/>
            <w:tcBorders>
              <w:top w:val="nil"/>
              <w:left w:val="nil"/>
              <w:bottom w:val="single" w:sz="4" w:space="0" w:color="auto"/>
              <w:right w:val="single" w:sz="4" w:space="0" w:color="auto"/>
            </w:tcBorders>
            <w:shd w:val="clear" w:color="auto" w:fill="auto"/>
            <w:noWrap/>
            <w:vAlign w:val="center"/>
            <w:hideMark/>
          </w:tcPr>
          <w:p w14:paraId="21C87FCF" w14:textId="16463CD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c>
          <w:tcPr>
            <w:tcW w:w="992" w:type="dxa"/>
            <w:tcBorders>
              <w:top w:val="nil"/>
              <w:left w:val="nil"/>
              <w:bottom w:val="single" w:sz="4" w:space="0" w:color="auto"/>
              <w:right w:val="single" w:sz="4" w:space="0" w:color="auto"/>
            </w:tcBorders>
            <w:shd w:val="clear" w:color="auto" w:fill="auto"/>
            <w:noWrap/>
            <w:vAlign w:val="center"/>
            <w:hideMark/>
          </w:tcPr>
          <w:p w14:paraId="23DBF394" w14:textId="1F98475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c>
          <w:tcPr>
            <w:tcW w:w="851" w:type="dxa"/>
            <w:tcBorders>
              <w:top w:val="nil"/>
              <w:left w:val="nil"/>
              <w:bottom w:val="single" w:sz="4" w:space="0" w:color="auto"/>
              <w:right w:val="single" w:sz="4" w:space="0" w:color="auto"/>
            </w:tcBorders>
            <w:shd w:val="clear" w:color="auto" w:fill="auto"/>
            <w:noWrap/>
            <w:vAlign w:val="center"/>
            <w:hideMark/>
          </w:tcPr>
          <w:p w14:paraId="481C4444" w14:textId="2FF5A28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c>
          <w:tcPr>
            <w:tcW w:w="992" w:type="dxa"/>
            <w:tcBorders>
              <w:top w:val="nil"/>
              <w:left w:val="nil"/>
              <w:bottom w:val="single" w:sz="4" w:space="0" w:color="auto"/>
              <w:right w:val="single" w:sz="4" w:space="0" w:color="auto"/>
            </w:tcBorders>
            <w:shd w:val="clear" w:color="auto" w:fill="auto"/>
            <w:noWrap/>
            <w:vAlign w:val="center"/>
            <w:hideMark/>
          </w:tcPr>
          <w:p w14:paraId="7F73B3D3" w14:textId="7D6911A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c>
          <w:tcPr>
            <w:tcW w:w="992" w:type="dxa"/>
            <w:tcBorders>
              <w:top w:val="nil"/>
              <w:left w:val="nil"/>
              <w:bottom w:val="single" w:sz="4" w:space="0" w:color="auto"/>
              <w:right w:val="single" w:sz="4" w:space="0" w:color="auto"/>
            </w:tcBorders>
            <w:shd w:val="clear" w:color="auto" w:fill="auto"/>
            <w:noWrap/>
            <w:vAlign w:val="center"/>
            <w:hideMark/>
          </w:tcPr>
          <w:p w14:paraId="14C69EAA" w14:textId="42D6E9C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c>
          <w:tcPr>
            <w:tcW w:w="992" w:type="dxa"/>
            <w:tcBorders>
              <w:top w:val="nil"/>
              <w:left w:val="nil"/>
              <w:bottom w:val="single" w:sz="4" w:space="0" w:color="auto"/>
              <w:right w:val="single" w:sz="4" w:space="0" w:color="auto"/>
            </w:tcBorders>
            <w:shd w:val="clear" w:color="auto" w:fill="auto"/>
            <w:noWrap/>
            <w:vAlign w:val="center"/>
            <w:hideMark/>
          </w:tcPr>
          <w:p w14:paraId="22C1A0B9" w14:textId="49D2E3B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c>
          <w:tcPr>
            <w:tcW w:w="851" w:type="dxa"/>
            <w:tcBorders>
              <w:top w:val="nil"/>
              <w:left w:val="nil"/>
              <w:bottom w:val="single" w:sz="4" w:space="0" w:color="auto"/>
              <w:right w:val="single" w:sz="4" w:space="0" w:color="auto"/>
            </w:tcBorders>
            <w:shd w:val="clear" w:color="auto" w:fill="auto"/>
            <w:noWrap/>
            <w:vAlign w:val="center"/>
            <w:hideMark/>
          </w:tcPr>
          <w:p w14:paraId="793F9F30" w14:textId="3A7793D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c>
          <w:tcPr>
            <w:tcW w:w="850" w:type="dxa"/>
            <w:tcBorders>
              <w:top w:val="nil"/>
              <w:left w:val="nil"/>
              <w:bottom w:val="single" w:sz="4" w:space="0" w:color="auto"/>
              <w:right w:val="single" w:sz="4" w:space="0" w:color="auto"/>
            </w:tcBorders>
            <w:shd w:val="clear" w:color="auto" w:fill="auto"/>
            <w:noWrap/>
            <w:vAlign w:val="center"/>
            <w:hideMark/>
          </w:tcPr>
          <w:p w14:paraId="18CAE74E" w14:textId="186F723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c>
          <w:tcPr>
            <w:tcW w:w="851" w:type="dxa"/>
            <w:tcBorders>
              <w:top w:val="nil"/>
              <w:left w:val="nil"/>
              <w:bottom w:val="single" w:sz="4" w:space="0" w:color="auto"/>
              <w:right w:val="single" w:sz="4" w:space="0" w:color="auto"/>
            </w:tcBorders>
            <w:shd w:val="clear" w:color="auto" w:fill="auto"/>
            <w:noWrap/>
            <w:vAlign w:val="center"/>
            <w:hideMark/>
          </w:tcPr>
          <w:p w14:paraId="3B186058" w14:textId="067CF93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c>
          <w:tcPr>
            <w:tcW w:w="850" w:type="dxa"/>
            <w:tcBorders>
              <w:top w:val="nil"/>
              <w:left w:val="nil"/>
              <w:bottom w:val="single" w:sz="4" w:space="0" w:color="auto"/>
              <w:right w:val="single" w:sz="4" w:space="0" w:color="auto"/>
            </w:tcBorders>
            <w:shd w:val="clear" w:color="auto" w:fill="auto"/>
            <w:noWrap/>
            <w:vAlign w:val="center"/>
            <w:hideMark/>
          </w:tcPr>
          <w:p w14:paraId="3134F4F9" w14:textId="0371F2B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c>
          <w:tcPr>
            <w:tcW w:w="1134" w:type="dxa"/>
            <w:tcBorders>
              <w:top w:val="nil"/>
              <w:left w:val="nil"/>
              <w:bottom w:val="single" w:sz="4" w:space="0" w:color="auto"/>
              <w:right w:val="single" w:sz="4" w:space="0" w:color="auto"/>
            </w:tcBorders>
            <w:shd w:val="clear" w:color="auto" w:fill="auto"/>
            <w:noWrap/>
            <w:vAlign w:val="center"/>
            <w:hideMark/>
          </w:tcPr>
          <w:p w14:paraId="57A6C89A" w14:textId="4579761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r>
      <w:tr w:rsidR="000A4758" w:rsidRPr="00CC11EF" w14:paraId="0E290DC8" w14:textId="77777777" w:rsidTr="00A404E3">
        <w:trPr>
          <w:trHeight w:val="682"/>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77E732DA"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92" w:type="dxa"/>
            <w:tcBorders>
              <w:top w:val="nil"/>
              <w:left w:val="nil"/>
              <w:bottom w:val="single" w:sz="4" w:space="0" w:color="auto"/>
              <w:right w:val="single" w:sz="4" w:space="0" w:color="auto"/>
            </w:tcBorders>
            <w:shd w:val="clear" w:color="auto" w:fill="auto"/>
            <w:vAlign w:val="center"/>
            <w:hideMark/>
          </w:tcPr>
          <w:p w14:paraId="7B96D3AC"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64435EB3" w14:textId="5FB3B30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2" w:type="dxa"/>
            <w:tcBorders>
              <w:top w:val="nil"/>
              <w:left w:val="nil"/>
              <w:bottom w:val="single" w:sz="4" w:space="0" w:color="auto"/>
              <w:right w:val="single" w:sz="4" w:space="0" w:color="auto"/>
            </w:tcBorders>
            <w:shd w:val="clear" w:color="auto" w:fill="auto"/>
            <w:noWrap/>
            <w:vAlign w:val="center"/>
            <w:hideMark/>
          </w:tcPr>
          <w:p w14:paraId="0794E48E" w14:textId="0BE91F7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51" w:type="dxa"/>
            <w:tcBorders>
              <w:top w:val="nil"/>
              <w:left w:val="nil"/>
              <w:bottom w:val="single" w:sz="4" w:space="0" w:color="auto"/>
              <w:right w:val="single" w:sz="4" w:space="0" w:color="auto"/>
            </w:tcBorders>
            <w:shd w:val="clear" w:color="auto" w:fill="auto"/>
            <w:noWrap/>
            <w:vAlign w:val="center"/>
            <w:hideMark/>
          </w:tcPr>
          <w:p w14:paraId="7610C1CC" w14:textId="0968E9F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2" w:type="dxa"/>
            <w:tcBorders>
              <w:top w:val="nil"/>
              <w:left w:val="nil"/>
              <w:bottom w:val="single" w:sz="4" w:space="0" w:color="auto"/>
              <w:right w:val="single" w:sz="4" w:space="0" w:color="auto"/>
            </w:tcBorders>
            <w:shd w:val="clear" w:color="auto" w:fill="auto"/>
            <w:noWrap/>
            <w:vAlign w:val="center"/>
            <w:hideMark/>
          </w:tcPr>
          <w:p w14:paraId="7BE7A15F" w14:textId="18E4FC2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50" w:type="dxa"/>
            <w:tcBorders>
              <w:top w:val="nil"/>
              <w:left w:val="nil"/>
              <w:bottom w:val="single" w:sz="4" w:space="0" w:color="auto"/>
              <w:right w:val="single" w:sz="4" w:space="0" w:color="auto"/>
            </w:tcBorders>
            <w:shd w:val="clear" w:color="auto" w:fill="auto"/>
            <w:noWrap/>
            <w:vAlign w:val="center"/>
            <w:hideMark/>
          </w:tcPr>
          <w:p w14:paraId="0026B9DE" w14:textId="23AB3AD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3" w:type="dxa"/>
            <w:tcBorders>
              <w:top w:val="nil"/>
              <w:left w:val="nil"/>
              <w:bottom w:val="single" w:sz="4" w:space="0" w:color="auto"/>
              <w:right w:val="single" w:sz="4" w:space="0" w:color="auto"/>
            </w:tcBorders>
            <w:shd w:val="clear" w:color="auto" w:fill="auto"/>
            <w:noWrap/>
            <w:vAlign w:val="center"/>
            <w:hideMark/>
          </w:tcPr>
          <w:p w14:paraId="68B532F7" w14:textId="7AFC300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2" w:type="dxa"/>
            <w:tcBorders>
              <w:top w:val="nil"/>
              <w:left w:val="nil"/>
              <w:bottom w:val="single" w:sz="4" w:space="0" w:color="auto"/>
              <w:right w:val="single" w:sz="4" w:space="0" w:color="auto"/>
            </w:tcBorders>
            <w:shd w:val="clear" w:color="auto" w:fill="auto"/>
            <w:noWrap/>
            <w:vAlign w:val="center"/>
            <w:hideMark/>
          </w:tcPr>
          <w:p w14:paraId="0A712C37" w14:textId="37CC518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2" w:type="dxa"/>
            <w:tcBorders>
              <w:top w:val="nil"/>
              <w:left w:val="nil"/>
              <w:bottom w:val="single" w:sz="4" w:space="0" w:color="auto"/>
              <w:right w:val="single" w:sz="4" w:space="0" w:color="auto"/>
            </w:tcBorders>
            <w:shd w:val="clear" w:color="auto" w:fill="auto"/>
            <w:noWrap/>
            <w:vAlign w:val="center"/>
            <w:hideMark/>
          </w:tcPr>
          <w:p w14:paraId="32B9ECDC" w14:textId="34610DD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51" w:type="dxa"/>
            <w:tcBorders>
              <w:top w:val="nil"/>
              <w:left w:val="nil"/>
              <w:bottom w:val="single" w:sz="4" w:space="0" w:color="auto"/>
              <w:right w:val="single" w:sz="4" w:space="0" w:color="auto"/>
            </w:tcBorders>
            <w:shd w:val="clear" w:color="auto" w:fill="auto"/>
            <w:noWrap/>
            <w:vAlign w:val="center"/>
            <w:hideMark/>
          </w:tcPr>
          <w:p w14:paraId="21C07436" w14:textId="0A5D1B3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2" w:type="dxa"/>
            <w:tcBorders>
              <w:top w:val="nil"/>
              <w:left w:val="nil"/>
              <w:bottom w:val="single" w:sz="4" w:space="0" w:color="auto"/>
              <w:right w:val="single" w:sz="4" w:space="0" w:color="auto"/>
            </w:tcBorders>
            <w:shd w:val="clear" w:color="auto" w:fill="auto"/>
            <w:noWrap/>
            <w:vAlign w:val="center"/>
            <w:hideMark/>
          </w:tcPr>
          <w:p w14:paraId="6F370F9C" w14:textId="30E90D1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2" w:type="dxa"/>
            <w:tcBorders>
              <w:top w:val="nil"/>
              <w:left w:val="nil"/>
              <w:bottom w:val="single" w:sz="4" w:space="0" w:color="auto"/>
              <w:right w:val="single" w:sz="4" w:space="0" w:color="auto"/>
            </w:tcBorders>
            <w:shd w:val="clear" w:color="auto" w:fill="auto"/>
            <w:noWrap/>
            <w:vAlign w:val="center"/>
            <w:hideMark/>
          </w:tcPr>
          <w:p w14:paraId="2E5EC544" w14:textId="77A78FC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2" w:type="dxa"/>
            <w:tcBorders>
              <w:top w:val="nil"/>
              <w:left w:val="nil"/>
              <w:bottom w:val="single" w:sz="4" w:space="0" w:color="auto"/>
              <w:right w:val="single" w:sz="4" w:space="0" w:color="auto"/>
            </w:tcBorders>
            <w:shd w:val="clear" w:color="auto" w:fill="auto"/>
            <w:noWrap/>
            <w:vAlign w:val="center"/>
            <w:hideMark/>
          </w:tcPr>
          <w:p w14:paraId="04C28345" w14:textId="7243CB7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51" w:type="dxa"/>
            <w:tcBorders>
              <w:top w:val="nil"/>
              <w:left w:val="nil"/>
              <w:bottom w:val="single" w:sz="4" w:space="0" w:color="auto"/>
              <w:right w:val="single" w:sz="4" w:space="0" w:color="auto"/>
            </w:tcBorders>
            <w:shd w:val="clear" w:color="auto" w:fill="auto"/>
            <w:noWrap/>
            <w:vAlign w:val="center"/>
            <w:hideMark/>
          </w:tcPr>
          <w:p w14:paraId="35329F12" w14:textId="2DE2608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50" w:type="dxa"/>
            <w:tcBorders>
              <w:top w:val="nil"/>
              <w:left w:val="nil"/>
              <w:bottom w:val="single" w:sz="4" w:space="0" w:color="auto"/>
              <w:right w:val="single" w:sz="4" w:space="0" w:color="auto"/>
            </w:tcBorders>
            <w:shd w:val="clear" w:color="auto" w:fill="auto"/>
            <w:noWrap/>
            <w:vAlign w:val="center"/>
            <w:hideMark/>
          </w:tcPr>
          <w:p w14:paraId="720D476F" w14:textId="609E57C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51" w:type="dxa"/>
            <w:tcBorders>
              <w:top w:val="nil"/>
              <w:left w:val="nil"/>
              <w:bottom w:val="single" w:sz="4" w:space="0" w:color="auto"/>
              <w:right w:val="single" w:sz="4" w:space="0" w:color="auto"/>
            </w:tcBorders>
            <w:shd w:val="clear" w:color="auto" w:fill="auto"/>
            <w:noWrap/>
            <w:vAlign w:val="center"/>
            <w:hideMark/>
          </w:tcPr>
          <w:p w14:paraId="027A5B9F" w14:textId="359AA91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50" w:type="dxa"/>
            <w:tcBorders>
              <w:top w:val="nil"/>
              <w:left w:val="nil"/>
              <w:bottom w:val="single" w:sz="4" w:space="0" w:color="auto"/>
              <w:right w:val="single" w:sz="4" w:space="0" w:color="auto"/>
            </w:tcBorders>
            <w:shd w:val="clear" w:color="auto" w:fill="auto"/>
            <w:noWrap/>
            <w:vAlign w:val="center"/>
            <w:hideMark/>
          </w:tcPr>
          <w:p w14:paraId="2B19A4A0" w14:textId="0954AC0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1134" w:type="dxa"/>
            <w:tcBorders>
              <w:top w:val="nil"/>
              <w:left w:val="nil"/>
              <w:bottom w:val="single" w:sz="4" w:space="0" w:color="auto"/>
              <w:right w:val="single" w:sz="4" w:space="0" w:color="auto"/>
            </w:tcBorders>
            <w:shd w:val="clear" w:color="auto" w:fill="auto"/>
            <w:noWrap/>
            <w:vAlign w:val="center"/>
            <w:hideMark/>
          </w:tcPr>
          <w:p w14:paraId="11CD5B02" w14:textId="10571FA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r>
      <w:tr w:rsidR="005E4D76" w:rsidRPr="000A4758" w14:paraId="1787A838" w14:textId="77777777" w:rsidTr="0036429B">
        <w:trPr>
          <w:trHeight w:val="315"/>
        </w:trPr>
        <w:tc>
          <w:tcPr>
            <w:tcW w:w="2211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0D33C3" w14:textId="16D57CA1" w:rsidR="005E4D76" w:rsidRPr="000A4758" w:rsidRDefault="005E4D76" w:rsidP="00346B40">
            <w:pPr>
              <w:spacing w:line="240" w:lineRule="auto"/>
              <w:jc w:val="center"/>
              <w:rPr>
                <w:rFonts w:ascii="Times New Roman" w:hAnsi="Times New Roman"/>
                <w:sz w:val="22"/>
                <w:szCs w:val="22"/>
              </w:rPr>
            </w:pPr>
            <w:r w:rsidRPr="000A4758">
              <w:rPr>
                <w:rFonts w:ascii="Times New Roman" w:hAnsi="Times New Roman"/>
                <w:b/>
                <w:bCs/>
                <w:color w:val="000000"/>
                <w:sz w:val="22"/>
                <w:szCs w:val="22"/>
              </w:rPr>
              <w:t>Котельная «СОШ №37»</w:t>
            </w:r>
          </w:p>
        </w:tc>
      </w:tr>
      <w:tr w:rsidR="000A4758" w:rsidRPr="00CC11EF" w14:paraId="71D4BD53"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4A4D20CB"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992" w:type="dxa"/>
            <w:tcBorders>
              <w:top w:val="nil"/>
              <w:left w:val="nil"/>
              <w:bottom w:val="single" w:sz="4" w:space="0" w:color="auto"/>
              <w:right w:val="single" w:sz="4" w:space="0" w:color="auto"/>
            </w:tcBorders>
            <w:shd w:val="clear" w:color="auto" w:fill="auto"/>
            <w:vAlign w:val="center"/>
            <w:hideMark/>
          </w:tcPr>
          <w:p w14:paraId="0BEFEB48"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0E21F357" w14:textId="7966A84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92" w:type="dxa"/>
            <w:tcBorders>
              <w:top w:val="nil"/>
              <w:left w:val="nil"/>
              <w:bottom w:val="single" w:sz="4" w:space="0" w:color="auto"/>
              <w:right w:val="single" w:sz="4" w:space="0" w:color="auto"/>
            </w:tcBorders>
            <w:shd w:val="clear" w:color="auto" w:fill="auto"/>
            <w:noWrap/>
            <w:vAlign w:val="center"/>
            <w:hideMark/>
          </w:tcPr>
          <w:p w14:paraId="4780FD56" w14:textId="72529EB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51" w:type="dxa"/>
            <w:tcBorders>
              <w:top w:val="nil"/>
              <w:left w:val="nil"/>
              <w:bottom w:val="single" w:sz="4" w:space="0" w:color="auto"/>
              <w:right w:val="single" w:sz="4" w:space="0" w:color="auto"/>
            </w:tcBorders>
            <w:shd w:val="clear" w:color="auto" w:fill="auto"/>
            <w:noWrap/>
            <w:vAlign w:val="center"/>
            <w:hideMark/>
          </w:tcPr>
          <w:p w14:paraId="3A83B6F1" w14:textId="66A05E5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92" w:type="dxa"/>
            <w:tcBorders>
              <w:top w:val="nil"/>
              <w:left w:val="nil"/>
              <w:bottom w:val="single" w:sz="4" w:space="0" w:color="auto"/>
              <w:right w:val="single" w:sz="4" w:space="0" w:color="auto"/>
            </w:tcBorders>
            <w:shd w:val="clear" w:color="auto" w:fill="auto"/>
            <w:noWrap/>
            <w:vAlign w:val="center"/>
            <w:hideMark/>
          </w:tcPr>
          <w:p w14:paraId="6A0E0833" w14:textId="3150644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50" w:type="dxa"/>
            <w:tcBorders>
              <w:top w:val="nil"/>
              <w:left w:val="nil"/>
              <w:bottom w:val="single" w:sz="4" w:space="0" w:color="auto"/>
              <w:right w:val="single" w:sz="4" w:space="0" w:color="auto"/>
            </w:tcBorders>
            <w:shd w:val="clear" w:color="auto" w:fill="auto"/>
            <w:noWrap/>
            <w:vAlign w:val="center"/>
            <w:hideMark/>
          </w:tcPr>
          <w:p w14:paraId="375D85C3" w14:textId="74230F5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93" w:type="dxa"/>
            <w:tcBorders>
              <w:top w:val="nil"/>
              <w:left w:val="nil"/>
              <w:bottom w:val="single" w:sz="4" w:space="0" w:color="auto"/>
              <w:right w:val="single" w:sz="4" w:space="0" w:color="auto"/>
            </w:tcBorders>
            <w:shd w:val="clear" w:color="auto" w:fill="auto"/>
            <w:noWrap/>
            <w:vAlign w:val="center"/>
            <w:hideMark/>
          </w:tcPr>
          <w:p w14:paraId="19E15FA3" w14:textId="001074D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92" w:type="dxa"/>
            <w:tcBorders>
              <w:top w:val="nil"/>
              <w:left w:val="nil"/>
              <w:bottom w:val="single" w:sz="4" w:space="0" w:color="auto"/>
              <w:right w:val="single" w:sz="4" w:space="0" w:color="auto"/>
            </w:tcBorders>
            <w:shd w:val="clear" w:color="auto" w:fill="auto"/>
            <w:noWrap/>
            <w:vAlign w:val="center"/>
            <w:hideMark/>
          </w:tcPr>
          <w:p w14:paraId="761EA2DD" w14:textId="126030A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92" w:type="dxa"/>
            <w:tcBorders>
              <w:top w:val="nil"/>
              <w:left w:val="nil"/>
              <w:bottom w:val="single" w:sz="4" w:space="0" w:color="auto"/>
              <w:right w:val="single" w:sz="4" w:space="0" w:color="auto"/>
            </w:tcBorders>
            <w:shd w:val="clear" w:color="auto" w:fill="auto"/>
            <w:noWrap/>
            <w:vAlign w:val="center"/>
            <w:hideMark/>
          </w:tcPr>
          <w:p w14:paraId="105AF066" w14:textId="0F3765D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51" w:type="dxa"/>
            <w:tcBorders>
              <w:top w:val="nil"/>
              <w:left w:val="nil"/>
              <w:bottom w:val="single" w:sz="4" w:space="0" w:color="auto"/>
              <w:right w:val="single" w:sz="4" w:space="0" w:color="auto"/>
            </w:tcBorders>
            <w:shd w:val="clear" w:color="auto" w:fill="auto"/>
            <w:noWrap/>
            <w:vAlign w:val="center"/>
            <w:hideMark/>
          </w:tcPr>
          <w:p w14:paraId="0BC53321" w14:textId="5B4BA5B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92" w:type="dxa"/>
            <w:tcBorders>
              <w:top w:val="nil"/>
              <w:left w:val="nil"/>
              <w:bottom w:val="single" w:sz="4" w:space="0" w:color="auto"/>
              <w:right w:val="single" w:sz="4" w:space="0" w:color="auto"/>
            </w:tcBorders>
            <w:shd w:val="clear" w:color="auto" w:fill="auto"/>
            <w:noWrap/>
            <w:vAlign w:val="center"/>
            <w:hideMark/>
          </w:tcPr>
          <w:p w14:paraId="274723B3" w14:textId="0020803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92" w:type="dxa"/>
            <w:tcBorders>
              <w:top w:val="nil"/>
              <w:left w:val="nil"/>
              <w:bottom w:val="single" w:sz="4" w:space="0" w:color="auto"/>
              <w:right w:val="single" w:sz="4" w:space="0" w:color="auto"/>
            </w:tcBorders>
            <w:shd w:val="clear" w:color="auto" w:fill="auto"/>
            <w:noWrap/>
            <w:vAlign w:val="center"/>
            <w:hideMark/>
          </w:tcPr>
          <w:p w14:paraId="6F315208" w14:textId="79E38A7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92" w:type="dxa"/>
            <w:tcBorders>
              <w:top w:val="nil"/>
              <w:left w:val="nil"/>
              <w:bottom w:val="single" w:sz="4" w:space="0" w:color="auto"/>
              <w:right w:val="single" w:sz="4" w:space="0" w:color="auto"/>
            </w:tcBorders>
            <w:shd w:val="clear" w:color="auto" w:fill="auto"/>
            <w:noWrap/>
            <w:vAlign w:val="center"/>
            <w:hideMark/>
          </w:tcPr>
          <w:p w14:paraId="5224EC19" w14:textId="29447BF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51" w:type="dxa"/>
            <w:tcBorders>
              <w:top w:val="nil"/>
              <w:left w:val="nil"/>
              <w:bottom w:val="single" w:sz="4" w:space="0" w:color="auto"/>
              <w:right w:val="single" w:sz="4" w:space="0" w:color="auto"/>
            </w:tcBorders>
            <w:shd w:val="clear" w:color="auto" w:fill="auto"/>
            <w:noWrap/>
            <w:vAlign w:val="center"/>
            <w:hideMark/>
          </w:tcPr>
          <w:p w14:paraId="6D826A33" w14:textId="4355389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50" w:type="dxa"/>
            <w:tcBorders>
              <w:top w:val="nil"/>
              <w:left w:val="nil"/>
              <w:bottom w:val="single" w:sz="4" w:space="0" w:color="auto"/>
              <w:right w:val="single" w:sz="4" w:space="0" w:color="auto"/>
            </w:tcBorders>
            <w:shd w:val="clear" w:color="auto" w:fill="auto"/>
            <w:noWrap/>
            <w:vAlign w:val="center"/>
            <w:hideMark/>
          </w:tcPr>
          <w:p w14:paraId="3F310EAE" w14:textId="376965C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51" w:type="dxa"/>
            <w:tcBorders>
              <w:top w:val="nil"/>
              <w:left w:val="nil"/>
              <w:bottom w:val="single" w:sz="4" w:space="0" w:color="auto"/>
              <w:right w:val="single" w:sz="4" w:space="0" w:color="auto"/>
            </w:tcBorders>
            <w:shd w:val="clear" w:color="auto" w:fill="auto"/>
            <w:noWrap/>
            <w:vAlign w:val="center"/>
            <w:hideMark/>
          </w:tcPr>
          <w:p w14:paraId="580CEF45" w14:textId="61726A7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343FD8A" w14:textId="7D6B5C0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26257F2" w14:textId="1AB5671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r>
      <w:tr w:rsidR="000A4758" w:rsidRPr="00CC11EF" w14:paraId="48FDA49E"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097004E7"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992" w:type="dxa"/>
            <w:tcBorders>
              <w:top w:val="nil"/>
              <w:left w:val="nil"/>
              <w:bottom w:val="single" w:sz="4" w:space="0" w:color="auto"/>
              <w:right w:val="single" w:sz="4" w:space="0" w:color="auto"/>
            </w:tcBorders>
            <w:shd w:val="clear" w:color="auto" w:fill="auto"/>
            <w:vAlign w:val="center"/>
            <w:hideMark/>
          </w:tcPr>
          <w:p w14:paraId="2978CD30"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1A6477EA" w14:textId="3C41616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92" w:type="dxa"/>
            <w:tcBorders>
              <w:top w:val="nil"/>
              <w:left w:val="nil"/>
              <w:bottom w:val="single" w:sz="4" w:space="0" w:color="auto"/>
              <w:right w:val="single" w:sz="4" w:space="0" w:color="auto"/>
            </w:tcBorders>
            <w:shd w:val="clear" w:color="auto" w:fill="auto"/>
            <w:noWrap/>
            <w:vAlign w:val="center"/>
            <w:hideMark/>
          </w:tcPr>
          <w:p w14:paraId="1B591ECE" w14:textId="3343A50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51" w:type="dxa"/>
            <w:tcBorders>
              <w:top w:val="nil"/>
              <w:left w:val="nil"/>
              <w:bottom w:val="single" w:sz="4" w:space="0" w:color="auto"/>
              <w:right w:val="single" w:sz="4" w:space="0" w:color="auto"/>
            </w:tcBorders>
            <w:shd w:val="clear" w:color="auto" w:fill="auto"/>
            <w:noWrap/>
            <w:vAlign w:val="center"/>
            <w:hideMark/>
          </w:tcPr>
          <w:p w14:paraId="44FF93A9" w14:textId="451E14B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92" w:type="dxa"/>
            <w:tcBorders>
              <w:top w:val="nil"/>
              <w:left w:val="nil"/>
              <w:bottom w:val="single" w:sz="4" w:space="0" w:color="auto"/>
              <w:right w:val="single" w:sz="4" w:space="0" w:color="auto"/>
            </w:tcBorders>
            <w:shd w:val="clear" w:color="auto" w:fill="auto"/>
            <w:noWrap/>
            <w:vAlign w:val="center"/>
            <w:hideMark/>
          </w:tcPr>
          <w:p w14:paraId="1BD09788" w14:textId="2E0DAC4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50" w:type="dxa"/>
            <w:tcBorders>
              <w:top w:val="nil"/>
              <w:left w:val="nil"/>
              <w:bottom w:val="single" w:sz="4" w:space="0" w:color="auto"/>
              <w:right w:val="single" w:sz="4" w:space="0" w:color="auto"/>
            </w:tcBorders>
            <w:shd w:val="clear" w:color="auto" w:fill="auto"/>
            <w:noWrap/>
            <w:vAlign w:val="center"/>
            <w:hideMark/>
          </w:tcPr>
          <w:p w14:paraId="2C520DC8" w14:textId="5D9662E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93" w:type="dxa"/>
            <w:tcBorders>
              <w:top w:val="nil"/>
              <w:left w:val="nil"/>
              <w:bottom w:val="single" w:sz="4" w:space="0" w:color="auto"/>
              <w:right w:val="single" w:sz="4" w:space="0" w:color="auto"/>
            </w:tcBorders>
            <w:shd w:val="clear" w:color="auto" w:fill="auto"/>
            <w:noWrap/>
            <w:vAlign w:val="center"/>
            <w:hideMark/>
          </w:tcPr>
          <w:p w14:paraId="62E76F2C" w14:textId="6D5C11B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92" w:type="dxa"/>
            <w:tcBorders>
              <w:top w:val="nil"/>
              <w:left w:val="nil"/>
              <w:bottom w:val="single" w:sz="4" w:space="0" w:color="auto"/>
              <w:right w:val="single" w:sz="4" w:space="0" w:color="auto"/>
            </w:tcBorders>
            <w:shd w:val="clear" w:color="auto" w:fill="auto"/>
            <w:noWrap/>
            <w:vAlign w:val="center"/>
            <w:hideMark/>
          </w:tcPr>
          <w:p w14:paraId="63A0C9B1" w14:textId="0020EB0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92" w:type="dxa"/>
            <w:tcBorders>
              <w:top w:val="nil"/>
              <w:left w:val="nil"/>
              <w:bottom w:val="single" w:sz="4" w:space="0" w:color="auto"/>
              <w:right w:val="single" w:sz="4" w:space="0" w:color="auto"/>
            </w:tcBorders>
            <w:shd w:val="clear" w:color="auto" w:fill="auto"/>
            <w:noWrap/>
            <w:vAlign w:val="center"/>
            <w:hideMark/>
          </w:tcPr>
          <w:p w14:paraId="2A667BEB" w14:textId="09E653E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51" w:type="dxa"/>
            <w:tcBorders>
              <w:top w:val="nil"/>
              <w:left w:val="nil"/>
              <w:bottom w:val="single" w:sz="4" w:space="0" w:color="auto"/>
              <w:right w:val="single" w:sz="4" w:space="0" w:color="auto"/>
            </w:tcBorders>
            <w:shd w:val="clear" w:color="auto" w:fill="auto"/>
            <w:noWrap/>
            <w:vAlign w:val="center"/>
            <w:hideMark/>
          </w:tcPr>
          <w:p w14:paraId="38ACC070" w14:textId="642C7F6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92" w:type="dxa"/>
            <w:tcBorders>
              <w:top w:val="nil"/>
              <w:left w:val="nil"/>
              <w:bottom w:val="single" w:sz="4" w:space="0" w:color="auto"/>
              <w:right w:val="single" w:sz="4" w:space="0" w:color="auto"/>
            </w:tcBorders>
            <w:shd w:val="clear" w:color="auto" w:fill="auto"/>
            <w:noWrap/>
            <w:vAlign w:val="center"/>
            <w:hideMark/>
          </w:tcPr>
          <w:p w14:paraId="565F48E6" w14:textId="1A20A87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92" w:type="dxa"/>
            <w:tcBorders>
              <w:top w:val="nil"/>
              <w:left w:val="nil"/>
              <w:bottom w:val="single" w:sz="4" w:space="0" w:color="auto"/>
              <w:right w:val="single" w:sz="4" w:space="0" w:color="auto"/>
            </w:tcBorders>
            <w:shd w:val="clear" w:color="auto" w:fill="auto"/>
            <w:noWrap/>
            <w:vAlign w:val="center"/>
            <w:hideMark/>
          </w:tcPr>
          <w:p w14:paraId="207C92F2" w14:textId="71ECADA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92" w:type="dxa"/>
            <w:tcBorders>
              <w:top w:val="nil"/>
              <w:left w:val="nil"/>
              <w:bottom w:val="single" w:sz="4" w:space="0" w:color="auto"/>
              <w:right w:val="single" w:sz="4" w:space="0" w:color="auto"/>
            </w:tcBorders>
            <w:shd w:val="clear" w:color="auto" w:fill="auto"/>
            <w:noWrap/>
            <w:vAlign w:val="center"/>
            <w:hideMark/>
          </w:tcPr>
          <w:p w14:paraId="661E1D43" w14:textId="1FCEF59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51" w:type="dxa"/>
            <w:tcBorders>
              <w:top w:val="nil"/>
              <w:left w:val="nil"/>
              <w:bottom w:val="single" w:sz="4" w:space="0" w:color="auto"/>
              <w:right w:val="single" w:sz="4" w:space="0" w:color="auto"/>
            </w:tcBorders>
            <w:shd w:val="clear" w:color="auto" w:fill="auto"/>
            <w:noWrap/>
            <w:vAlign w:val="center"/>
            <w:hideMark/>
          </w:tcPr>
          <w:p w14:paraId="2C557AE4" w14:textId="61B0DA4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50" w:type="dxa"/>
            <w:tcBorders>
              <w:top w:val="nil"/>
              <w:left w:val="nil"/>
              <w:bottom w:val="single" w:sz="4" w:space="0" w:color="auto"/>
              <w:right w:val="single" w:sz="4" w:space="0" w:color="auto"/>
            </w:tcBorders>
            <w:shd w:val="clear" w:color="auto" w:fill="auto"/>
            <w:noWrap/>
            <w:vAlign w:val="center"/>
            <w:hideMark/>
          </w:tcPr>
          <w:p w14:paraId="665857B7" w14:textId="58B1CA2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51" w:type="dxa"/>
            <w:tcBorders>
              <w:top w:val="nil"/>
              <w:left w:val="nil"/>
              <w:bottom w:val="single" w:sz="4" w:space="0" w:color="auto"/>
              <w:right w:val="single" w:sz="4" w:space="0" w:color="auto"/>
            </w:tcBorders>
            <w:shd w:val="clear" w:color="auto" w:fill="auto"/>
            <w:noWrap/>
            <w:vAlign w:val="center"/>
            <w:hideMark/>
          </w:tcPr>
          <w:p w14:paraId="6629EDFB" w14:textId="37A417A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50" w:type="dxa"/>
            <w:tcBorders>
              <w:top w:val="nil"/>
              <w:left w:val="nil"/>
              <w:bottom w:val="single" w:sz="4" w:space="0" w:color="auto"/>
              <w:right w:val="single" w:sz="4" w:space="0" w:color="auto"/>
            </w:tcBorders>
            <w:shd w:val="clear" w:color="auto" w:fill="auto"/>
            <w:noWrap/>
            <w:vAlign w:val="center"/>
            <w:hideMark/>
          </w:tcPr>
          <w:p w14:paraId="719BA29A" w14:textId="2D2C15F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1134" w:type="dxa"/>
            <w:tcBorders>
              <w:top w:val="nil"/>
              <w:left w:val="nil"/>
              <w:bottom w:val="single" w:sz="4" w:space="0" w:color="auto"/>
              <w:right w:val="single" w:sz="4" w:space="0" w:color="auto"/>
            </w:tcBorders>
            <w:shd w:val="clear" w:color="auto" w:fill="auto"/>
            <w:noWrap/>
            <w:vAlign w:val="center"/>
            <w:hideMark/>
          </w:tcPr>
          <w:p w14:paraId="7AB9E7C7" w14:textId="0F539CB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r>
      <w:tr w:rsidR="000A4758" w:rsidRPr="00CC11EF" w14:paraId="477F537D" w14:textId="77777777" w:rsidTr="005E4D76">
        <w:trPr>
          <w:trHeight w:val="311"/>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45A12DD2"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992" w:type="dxa"/>
            <w:tcBorders>
              <w:top w:val="nil"/>
              <w:left w:val="nil"/>
              <w:bottom w:val="single" w:sz="4" w:space="0" w:color="auto"/>
              <w:right w:val="single" w:sz="4" w:space="0" w:color="auto"/>
            </w:tcBorders>
            <w:shd w:val="clear" w:color="auto" w:fill="auto"/>
            <w:vAlign w:val="center"/>
            <w:hideMark/>
          </w:tcPr>
          <w:p w14:paraId="5367A4C2"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4A288DA7" w14:textId="15AF04B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992" w:type="dxa"/>
            <w:tcBorders>
              <w:top w:val="nil"/>
              <w:left w:val="nil"/>
              <w:bottom w:val="single" w:sz="4" w:space="0" w:color="auto"/>
              <w:right w:val="single" w:sz="4" w:space="0" w:color="auto"/>
            </w:tcBorders>
            <w:shd w:val="clear" w:color="auto" w:fill="auto"/>
            <w:noWrap/>
            <w:vAlign w:val="center"/>
            <w:hideMark/>
          </w:tcPr>
          <w:p w14:paraId="10CF1E15" w14:textId="7654FF8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851" w:type="dxa"/>
            <w:tcBorders>
              <w:top w:val="nil"/>
              <w:left w:val="nil"/>
              <w:bottom w:val="single" w:sz="4" w:space="0" w:color="auto"/>
              <w:right w:val="single" w:sz="4" w:space="0" w:color="auto"/>
            </w:tcBorders>
            <w:shd w:val="clear" w:color="auto" w:fill="auto"/>
            <w:noWrap/>
            <w:vAlign w:val="center"/>
            <w:hideMark/>
          </w:tcPr>
          <w:p w14:paraId="74C1BA02" w14:textId="35DCB5F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992" w:type="dxa"/>
            <w:tcBorders>
              <w:top w:val="nil"/>
              <w:left w:val="nil"/>
              <w:bottom w:val="single" w:sz="4" w:space="0" w:color="auto"/>
              <w:right w:val="single" w:sz="4" w:space="0" w:color="auto"/>
            </w:tcBorders>
            <w:shd w:val="clear" w:color="auto" w:fill="auto"/>
            <w:noWrap/>
            <w:vAlign w:val="center"/>
            <w:hideMark/>
          </w:tcPr>
          <w:p w14:paraId="4709C946" w14:textId="6F3D946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850" w:type="dxa"/>
            <w:tcBorders>
              <w:top w:val="nil"/>
              <w:left w:val="nil"/>
              <w:bottom w:val="single" w:sz="4" w:space="0" w:color="auto"/>
              <w:right w:val="single" w:sz="4" w:space="0" w:color="auto"/>
            </w:tcBorders>
            <w:shd w:val="clear" w:color="auto" w:fill="auto"/>
            <w:noWrap/>
            <w:vAlign w:val="center"/>
            <w:hideMark/>
          </w:tcPr>
          <w:p w14:paraId="5D7B67A8" w14:textId="28722A4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993" w:type="dxa"/>
            <w:tcBorders>
              <w:top w:val="nil"/>
              <w:left w:val="nil"/>
              <w:bottom w:val="single" w:sz="4" w:space="0" w:color="auto"/>
              <w:right w:val="single" w:sz="4" w:space="0" w:color="auto"/>
            </w:tcBorders>
            <w:shd w:val="clear" w:color="auto" w:fill="auto"/>
            <w:noWrap/>
            <w:vAlign w:val="center"/>
            <w:hideMark/>
          </w:tcPr>
          <w:p w14:paraId="62448114" w14:textId="3ECD968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992" w:type="dxa"/>
            <w:tcBorders>
              <w:top w:val="nil"/>
              <w:left w:val="nil"/>
              <w:bottom w:val="single" w:sz="4" w:space="0" w:color="auto"/>
              <w:right w:val="single" w:sz="4" w:space="0" w:color="auto"/>
            </w:tcBorders>
            <w:shd w:val="clear" w:color="auto" w:fill="auto"/>
            <w:noWrap/>
            <w:vAlign w:val="center"/>
            <w:hideMark/>
          </w:tcPr>
          <w:p w14:paraId="7918CF6D" w14:textId="7014889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992" w:type="dxa"/>
            <w:tcBorders>
              <w:top w:val="nil"/>
              <w:left w:val="nil"/>
              <w:bottom w:val="single" w:sz="4" w:space="0" w:color="auto"/>
              <w:right w:val="single" w:sz="4" w:space="0" w:color="auto"/>
            </w:tcBorders>
            <w:shd w:val="clear" w:color="auto" w:fill="auto"/>
            <w:noWrap/>
            <w:vAlign w:val="center"/>
            <w:hideMark/>
          </w:tcPr>
          <w:p w14:paraId="47DA8FC5" w14:textId="5EC9EB7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851" w:type="dxa"/>
            <w:tcBorders>
              <w:top w:val="nil"/>
              <w:left w:val="nil"/>
              <w:bottom w:val="single" w:sz="4" w:space="0" w:color="auto"/>
              <w:right w:val="single" w:sz="4" w:space="0" w:color="auto"/>
            </w:tcBorders>
            <w:shd w:val="clear" w:color="auto" w:fill="auto"/>
            <w:noWrap/>
            <w:vAlign w:val="center"/>
            <w:hideMark/>
          </w:tcPr>
          <w:p w14:paraId="26CA461E" w14:textId="035C0F6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992" w:type="dxa"/>
            <w:tcBorders>
              <w:top w:val="nil"/>
              <w:left w:val="nil"/>
              <w:bottom w:val="single" w:sz="4" w:space="0" w:color="auto"/>
              <w:right w:val="single" w:sz="4" w:space="0" w:color="auto"/>
            </w:tcBorders>
            <w:shd w:val="clear" w:color="auto" w:fill="auto"/>
            <w:noWrap/>
            <w:vAlign w:val="center"/>
            <w:hideMark/>
          </w:tcPr>
          <w:p w14:paraId="38F0C6AA" w14:textId="7DC69E1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992" w:type="dxa"/>
            <w:tcBorders>
              <w:top w:val="nil"/>
              <w:left w:val="nil"/>
              <w:bottom w:val="single" w:sz="4" w:space="0" w:color="auto"/>
              <w:right w:val="single" w:sz="4" w:space="0" w:color="auto"/>
            </w:tcBorders>
            <w:shd w:val="clear" w:color="auto" w:fill="auto"/>
            <w:noWrap/>
            <w:vAlign w:val="center"/>
            <w:hideMark/>
          </w:tcPr>
          <w:p w14:paraId="08023277" w14:textId="47AC4F8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992" w:type="dxa"/>
            <w:tcBorders>
              <w:top w:val="nil"/>
              <w:left w:val="nil"/>
              <w:bottom w:val="single" w:sz="4" w:space="0" w:color="auto"/>
              <w:right w:val="single" w:sz="4" w:space="0" w:color="auto"/>
            </w:tcBorders>
            <w:shd w:val="clear" w:color="auto" w:fill="auto"/>
            <w:noWrap/>
            <w:vAlign w:val="center"/>
            <w:hideMark/>
          </w:tcPr>
          <w:p w14:paraId="5756B660" w14:textId="38746A5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851" w:type="dxa"/>
            <w:tcBorders>
              <w:top w:val="nil"/>
              <w:left w:val="nil"/>
              <w:bottom w:val="single" w:sz="4" w:space="0" w:color="auto"/>
              <w:right w:val="single" w:sz="4" w:space="0" w:color="auto"/>
            </w:tcBorders>
            <w:shd w:val="clear" w:color="auto" w:fill="auto"/>
            <w:noWrap/>
            <w:vAlign w:val="center"/>
            <w:hideMark/>
          </w:tcPr>
          <w:p w14:paraId="349F7517" w14:textId="651FE26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850" w:type="dxa"/>
            <w:tcBorders>
              <w:top w:val="nil"/>
              <w:left w:val="nil"/>
              <w:bottom w:val="single" w:sz="4" w:space="0" w:color="auto"/>
              <w:right w:val="single" w:sz="4" w:space="0" w:color="auto"/>
            </w:tcBorders>
            <w:shd w:val="clear" w:color="auto" w:fill="auto"/>
            <w:noWrap/>
            <w:vAlign w:val="center"/>
            <w:hideMark/>
          </w:tcPr>
          <w:p w14:paraId="645BC2A1" w14:textId="133D1A4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851" w:type="dxa"/>
            <w:tcBorders>
              <w:top w:val="nil"/>
              <w:left w:val="nil"/>
              <w:bottom w:val="single" w:sz="4" w:space="0" w:color="auto"/>
              <w:right w:val="single" w:sz="4" w:space="0" w:color="auto"/>
            </w:tcBorders>
            <w:shd w:val="clear" w:color="auto" w:fill="auto"/>
            <w:noWrap/>
            <w:vAlign w:val="center"/>
            <w:hideMark/>
          </w:tcPr>
          <w:p w14:paraId="2F467B12" w14:textId="2A25EA9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850" w:type="dxa"/>
            <w:tcBorders>
              <w:top w:val="nil"/>
              <w:left w:val="nil"/>
              <w:bottom w:val="single" w:sz="4" w:space="0" w:color="auto"/>
              <w:right w:val="single" w:sz="4" w:space="0" w:color="auto"/>
            </w:tcBorders>
            <w:shd w:val="clear" w:color="auto" w:fill="auto"/>
            <w:noWrap/>
            <w:vAlign w:val="center"/>
            <w:hideMark/>
          </w:tcPr>
          <w:p w14:paraId="3DEC408C" w14:textId="0BA6543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1134" w:type="dxa"/>
            <w:tcBorders>
              <w:top w:val="nil"/>
              <w:left w:val="nil"/>
              <w:bottom w:val="single" w:sz="4" w:space="0" w:color="auto"/>
              <w:right w:val="single" w:sz="4" w:space="0" w:color="auto"/>
            </w:tcBorders>
            <w:shd w:val="clear" w:color="auto" w:fill="auto"/>
            <w:noWrap/>
            <w:vAlign w:val="center"/>
            <w:hideMark/>
          </w:tcPr>
          <w:p w14:paraId="2B7520FD" w14:textId="06F8966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r>
      <w:tr w:rsidR="000A4758" w:rsidRPr="00CC11EF" w14:paraId="17D80EF1"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7AB2CA7B"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992" w:type="dxa"/>
            <w:tcBorders>
              <w:top w:val="nil"/>
              <w:left w:val="nil"/>
              <w:bottom w:val="single" w:sz="4" w:space="0" w:color="auto"/>
              <w:right w:val="single" w:sz="4" w:space="0" w:color="auto"/>
            </w:tcBorders>
            <w:shd w:val="clear" w:color="auto" w:fill="auto"/>
            <w:vAlign w:val="center"/>
            <w:hideMark/>
          </w:tcPr>
          <w:p w14:paraId="380EDC5A"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2D28325A" w14:textId="09AE7C2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992" w:type="dxa"/>
            <w:tcBorders>
              <w:top w:val="nil"/>
              <w:left w:val="nil"/>
              <w:bottom w:val="single" w:sz="4" w:space="0" w:color="auto"/>
              <w:right w:val="single" w:sz="4" w:space="0" w:color="auto"/>
            </w:tcBorders>
            <w:shd w:val="clear" w:color="auto" w:fill="auto"/>
            <w:noWrap/>
            <w:vAlign w:val="center"/>
            <w:hideMark/>
          </w:tcPr>
          <w:p w14:paraId="7A206F5F" w14:textId="05DEC23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851" w:type="dxa"/>
            <w:tcBorders>
              <w:top w:val="nil"/>
              <w:left w:val="nil"/>
              <w:bottom w:val="single" w:sz="4" w:space="0" w:color="auto"/>
              <w:right w:val="single" w:sz="4" w:space="0" w:color="auto"/>
            </w:tcBorders>
            <w:shd w:val="clear" w:color="auto" w:fill="auto"/>
            <w:noWrap/>
            <w:vAlign w:val="center"/>
            <w:hideMark/>
          </w:tcPr>
          <w:p w14:paraId="495D970F" w14:textId="4DCE434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992" w:type="dxa"/>
            <w:tcBorders>
              <w:top w:val="nil"/>
              <w:left w:val="nil"/>
              <w:bottom w:val="single" w:sz="4" w:space="0" w:color="auto"/>
              <w:right w:val="single" w:sz="4" w:space="0" w:color="auto"/>
            </w:tcBorders>
            <w:shd w:val="clear" w:color="auto" w:fill="auto"/>
            <w:noWrap/>
            <w:vAlign w:val="center"/>
            <w:hideMark/>
          </w:tcPr>
          <w:p w14:paraId="2678E48E" w14:textId="7CF6C4B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850" w:type="dxa"/>
            <w:tcBorders>
              <w:top w:val="nil"/>
              <w:left w:val="nil"/>
              <w:bottom w:val="single" w:sz="4" w:space="0" w:color="auto"/>
              <w:right w:val="single" w:sz="4" w:space="0" w:color="auto"/>
            </w:tcBorders>
            <w:shd w:val="clear" w:color="auto" w:fill="auto"/>
            <w:noWrap/>
            <w:vAlign w:val="center"/>
            <w:hideMark/>
          </w:tcPr>
          <w:p w14:paraId="06E4E7B8" w14:textId="21E591D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993" w:type="dxa"/>
            <w:tcBorders>
              <w:top w:val="nil"/>
              <w:left w:val="nil"/>
              <w:bottom w:val="single" w:sz="4" w:space="0" w:color="auto"/>
              <w:right w:val="single" w:sz="4" w:space="0" w:color="auto"/>
            </w:tcBorders>
            <w:shd w:val="clear" w:color="auto" w:fill="auto"/>
            <w:noWrap/>
            <w:vAlign w:val="center"/>
            <w:hideMark/>
          </w:tcPr>
          <w:p w14:paraId="169A1FF0" w14:textId="7F1904E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992" w:type="dxa"/>
            <w:tcBorders>
              <w:top w:val="nil"/>
              <w:left w:val="nil"/>
              <w:bottom w:val="single" w:sz="4" w:space="0" w:color="auto"/>
              <w:right w:val="single" w:sz="4" w:space="0" w:color="auto"/>
            </w:tcBorders>
            <w:shd w:val="clear" w:color="auto" w:fill="auto"/>
            <w:noWrap/>
            <w:vAlign w:val="center"/>
            <w:hideMark/>
          </w:tcPr>
          <w:p w14:paraId="31C80677" w14:textId="7DDEE2C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992" w:type="dxa"/>
            <w:tcBorders>
              <w:top w:val="nil"/>
              <w:left w:val="nil"/>
              <w:bottom w:val="single" w:sz="4" w:space="0" w:color="auto"/>
              <w:right w:val="single" w:sz="4" w:space="0" w:color="auto"/>
            </w:tcBorders>
            <w:shd w:val="clear" w:color="auto" w:fill="auto"/>
            <w:noWrap/>
            <w:vAlign w:val="center"/>
            <w:hideMark/>
          </w:tcPr>
          <w:p w14:paraId="61ACD99F" w14:textId="6AAF78C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851" w:type="dxa"/>
            <w:tcBorders>
              <w:top w:val="nil"/>
              <w:left w:val="nil"/>
              <w:bottom w:val="single" w:sz="4" w:space="0" w:color="auto"/>
              <w:right w:val="single" w:sz="4" w:space="0" w:color="auto"/>
            </w:tcBorders>
            <w:shd w:val="clear" w:color="auto" w:fill="auto"/>
            <w:noWrap/>
            <w:vAlign w:val="center"/>
            <w:hideMark/>
          </w:tcPr>
          <w:p w14:paraId="3F259329" w14:textId="68B8A3C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992" w:type="dxa"/>
            <w:tcBorders>
              <w:top w:val="nil"/>
              <w:left w:val="nil"/>
              <w:bottom w:val="single" w:sz="4" w:space="0" w:color="auto"/>
              <w:right w:val="single" w:sz="4" w:space="0" w:color="auto"/>
            </w:tcBorders>
            <w:shd w:val="clear" w:color="auto" w:fill="auto"/>
            <w:noWrap/>
            <w:vAlign w:val="center"/>
            <w:hideMark/>
          </w:tcPr>
          <w:p w14:paraId="1F8B630A" w14:textId="0E7032C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992" w:type="dxa"/>
            <w:tcBorders>
              <w:top w:val="nil"/>
              <w:left w:val="nil"/>
              <w:bottom w:val="single" w:sz="4" w:space="0" w:color="auto"/>
              <w:right w:val="single" w:sz="4" w:space="0" w:color="auto"/>
            </w:tcBorders>
            <w:shd w:val="clear" w:color="auto" w:fill="auto"/>
            <w:noWrap/>
            <w:vAlign w:val="center"/>
            <w:hideMark/>
          </w:tcPr>
          <w:p w14:paraId="416333A0" w14:textId="0158F78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992" w:type="dxa"/>
            <w:tcBorders>
              <w:top w:val="nil"/>
              <w:left w:val="nil"/>
              <w:bottom w:val="single" w:sz="4" w:space="0" w:color="auto"/>
              <w:right w:val="single" w:sz="4" w:space="0" w:color="auto"/>
            </w:tcBorders>
            <w:shd w:val="clear" w:color="auto" w:fill="auto"/>
            <w:noWrap/>
            <w:vAlign w:val="center"/>
            <w:hideMark/>
          </w:tcPr>
          <w:p w14:paraId="15C0556C" w14:textId="4D1DAE5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851" w:type="dxa"/>
            <w:tcBorders>
              <w:top w:val="nil"/>
              <w:left w:val="nil"/>
              <w:bottom w:val="single" w:sz="4" w:space="0" w:color="auto"/>
              <w:right w:val="single" w:sz="4" w:space="0" w:color="auto"/>
            </w:tcBorders>
            <w:shd w:val="clear" w:color="auto" w:fill="auto"/>
            <w:noWrap/>
            <w:vAlign w:val="center"/>
            <w:hideMark/>
          </w:tcPr>
          <w:p w14:paraId="0E99D0FA" w14:textId="06B642C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850" w:type="dxa"/>
            <w:tcBorders>
              <w:top w:val="nil"/>
              <w:left w:val="nil"/>
              <w:bottom w:val="single" w:sz="4" w:space="0" w:color="auto"/>
              <w:right w:val="single" w:sz="4" w:space="0" w:color="auto"/>
            </w:tcBorders>
            <w:shd w:val="clear" w:color="auto" w:fill="auto"/>
            <w:noWrap/>
            <w:vAlign w:val="center"/>
            <w:hideMark/>
          </w:tcPr>
          <w:p w14:paraId="3DF2B7E6" w14:textId="192DC02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851" w:type="dxa"/>
            <w:tcBorders>
              <w:top w:val="nil"/>
              <w:left w:val="nil"/>
              <w:bottom w:val="single" w:sz="4" w:space="0" w:color="auto"/>
              <w:right w:val="single" w:sz="4" w:space="0" w:color="auto"/>
            </w:tcBorders>
            <w:shd w:val="clear" w:color="auto" w:fill="auto"/>
            <w:noWrap/>
            <w:vAlign w:val="center"/>
            <w:hideMark/>
          </w:tcPr>
          <w:p w14:paraId="2385CB6C" w14:textId="0B31D13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850" w:type="dxa"/>
            <w:tcBorders>
              <w:top w:val="nil"/>
              <w:left w:val="nil"/>
              <w:bottom w:val="single" w:sz="4" w:space="0" w:color="auto"/>
              <w:right w:val="single" w:sz="4" w:space="0" w:color="auto"/>
            </w:tcBorders>
            <w:shd w:val="clear" w:color="auto" w:fill="auto"/>
            <w:noWrap/>
            <w:vAlign w:val="center"/>
            <w:hideMark/>
          </w:tcPr>
          <w:p w14:paraId="5ED9B20B" w14:textId="1135040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1134" w:type="dxa"/>
            <w:tcBorders>
              <w:top w:val="nil"/>
              <w:left w:val="nil"/>
              <w:bottom w:val="single" w:sz="4" w:space="0" w:color="auto"/>
              <w:right w:val="single" w:sz="4" w:space="0" w:color="auto"/>
            </w:tcBorders>
            <w:shd w:val="clear" w:color="auto" w:fill="auto"/>
            <w:noWrap/>
            <w:vAlign w:val="center"/>
            <w:hideMark/>
          </w:tcPr>
          <w:p w14:paraId="60903898" w14:textId="39E8457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r>
      <w:tr w:rsidR="000A4758" w:rsidRPr="00CC11EF" w14:paraId="4E35C0CB"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56C1E05B" w14:textId="1EBE375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992" w:type="dxa"/>
            <w:tcBorders>
              <w:top w:val="nil"/>
              <w:left w:val="nil"/>
              <w:bottom w:val="single" w:sz="4" w:space="0" w:color="auto"/>
              <w:right w:val="single" w:sz="4" w:space="0" w:color="auto"/>
            </w:tcBorders>
            <w:shd w:val="clear" w:color="auto" w:fill="auto"/>
            <w:vAlign w:val="center"/>
            <w:hideMark/>
          </w:tcPr>
          <w:p w14:paraId="66C8F4B9"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46614C1A" w14:textId="025E765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0,215</w:t>
            </w:r>
          </w:p>
        </w:tc>
        <w:tc>
          <w:tcPr>
            <w:tcW w:w="992" w:type="dxa"/>
            <w:tcBorders>
              <w:top w:val="nil"/>
              <w:left w:val="nil"/>
              <w:bottom w:val="single" w:sz="4" w:space="0" w:color="auto"/>
              <w:right w:val="single" w:sz="4" w:space="0" w:color="auto"/>
            </w:tcBorders>
            <w:shd w:val="clear" w:color="auto" w:fill="auto"/>
            <w:noWrap/>
            <w:vAlign w:val="center"/>
            <w:hideMark/>
          </w:tcPr>
          <w:p w14:paraId="1DB154B1" w14:textId="7CEE26F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0,215</w:t>
            </w:r>
          </w:p>
        </w:tc>
        <w:tc>
          <w:tcPr>
            <w:tcW w:w="851" w:type="dxa"/>
            <w:tcBorders>
              <w:top w:val="nil"/>
              <w:left w:val="nil"/>
              <w:bottom w:val="single" w:sz="4" w:space="0" w:color="auto"/>
              <w:right w:val="single" w:sz="4" w:space="0" w:color="auto"/>
            </w:tcBorders>
            <w:shd w:val="clear" w:color="auto" w:fill="auto"/>
            <w:noWrap/>
            <w:vAlign w:val="center"/>
            <w:hideMark/>
          </w:tcPr>
          <w:p w14:paraId="370ADC93" w14:textId="5758CEC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0,215</w:t>
            </w:r>
          </w:p>
        </w:tc>
        <w:tc>
          <w:tcPr>
            <w:tcW w:w="992" w:type="dxa"/>
            <w:tcBorders>
              <w:top w:val="nil"/>
              <w:left w:val="nil"/>
              <w:bottom w:val="single" w:sz="4" w:space="0" w:color="auto"/>
              <w:right w:val="single" w:sz="4" w:space="0" w:color="auto"/>
            </w:tcBorders>
            <w:shd w:val="clear" w:color="auto" w:fill="auto"/>
            <w:noWrap/>
            <w:vAlign w:val="center"/>
            <w:hideMark/>
          </w:tcPr>
          <w:p w14:paraId="36BCB7D0" w14:textId="0500C5E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0,215</w:t>
            </w:r>
          </w:p>
        </w:tc>
        <w:tc>
          <w:tcPr>
            <w:tcW w:w="850" w:type="dxa"/>
            <w:tcBorders>
              <w:top w:val="nil"/>
              <w:left w:val="nil"/>
              <w:bottom w:val="single" w:sz="4" w:space="0" w:color="auto"/>
              <w:right w:val="single" w:sz="4" w:space="0" w:color="auto"/>
            </w:tcBorders>
            <w:shd w:val="clear" w:color="auto" w:fill="auto"/>
            <w:noWrap/>
            <w:vAlign w:val="center"/>
            <w:hideMark/>
          </w:tcPr>
          <w:p w14:paraId="00E47A30" w14:textId="09B568E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0,215</w:t>
            </w:r>
          </w:p>
        </w:tc>
        <w:tc>
          <w:tcPr>
            <w:tcW w:w="993" w:type="dxa"/>
            <w:tcBorders>
              <w:top w:val="nil"/>
              <w:left w:val="nil"/>
              <w:bottom w:val="single" w:sz="4" w:space="0" w:color="auto"/>
              <w:right w:val="single" w:sz="4" w:space="0" w:color="auto"/>
            </w:tcBorders>
            <w:shd w:val="clear" w:color="auto" w:fill="auto"/>
            <w:noWrap/>
            <w:vAlign w:val="center"/>
            <w:hideMark/>
          </w:tcPr>
          <w:p w14:paraId="58302BD3" w14:textId="0F85C63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0,215</w:t>
            </w:r>
          </w:p>
        </w:tc>
        <w:tc>
          <w:tcPr>
            <w:tcW w:w="992" w:type="dxa"/>
            <w:tcBorders>
              <w:top w:val="nil"/>
              <w:left w:val="nil"/>
              <w:bottom w:val="single" w:sz="4" w:space="0" w:color="auto"/>
              <w:right w:val="single" w:sz="4" w:space="0" w:color="auto"/>
            </w:tcBorders>
            <w:shd w:val="clear" w:color="auto" w:fill="auto"/>
            <w:noWrap/>
            <w:vAlign w:val="center"/>
            <w:hideMark/>
          </w:tcPr>
          <w:p w14:paraId="4B0E13D2" w14:textId="1A1258E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0,215</w:t>
            </w:r>
          </w:p>
        </w:tc>
        <w:tc>
          <w:tcPr>
            <w:tcW w:w="992" w:type="dxa"/>
            <w:tcBorders>
              <w:top w:val="nil"/>
              <w:left w:val="nil"/>
              <w:bottom w:val="single" w:sz="4" w:space="0" w:color="auto"/>
              <w:right w:val="single" w:sz="4" w:space="0" w:color="auto"/>
            </w:tcBorders>
            <w:shd w:val="clear" w:color="auto" w:fill="auto"/>
            <w:noWrap/>
            <w:vAlign w:val="center"/>
            <w:hideMark/>
          </w:tcPr>
          <w:p w14:paraId="761B403E" w14:textId="4CE9EB8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0,215</w:t>
            </w:r>
          </w:p>
        </w:tc>
        <w:tc>
          <w:tcPr>
            <w:tcW w:w="851" w:type="dxa"/>
            <w:tcBorders>
              <w:top w:val="nil"/>
              <w:left w:val="nil"/>
              <w:bottom w:val="single" w:sz="4" w:space="0" w:color="auto"/>
              <w:right w:val="single" w:sz="4" w:space="0" w:color="auto"/>
            </w:tcBorders>
            <w:shd w:val="clear" w:color="auto" w:fill="auto"/>
            <w:noWrap/>
            <w:vAlign w:val="center"/>
            <w:hideMark/>
          </w:tcPr>
          <w:p w14:paraId="0E7C8C61" w14:textId="44FDE18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0,215</w:t>
            </w:r>
          </w:p>
        </w:tc>
        <w:tc>
          <w:tcPr>
            <w:tcW w:w="992" w:type="dxa"/>
            <w:tcBorders>
              <w:top w:val="nil"/>
              <w:left w:val="nil"/>
              <w:bottom w:val="single" w:sz="4" w:space="0" w:color="auto"/>
              <w:right w:val="single" w:sz="4" w:space="0" w:color="auto"/>
            </w:tcBorders>
            <w:shd w:val="clear" w:color="auto" w:fill="auto"/>
            <w:noWrap/>
            <w:vAlign w:val="center"/>
            <w:hideMark/>
          </w:tcPr>
          <w:p w14:paraId="5B221078" w14:textId="5AC0D99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0,215</w:t>
            </w:r>
          </w:p>
        </w:tc>
        <w:tc>
          <w:tcPr>
            <w:tcW w:w="992" w:type="dxa"/>
            <w:tcBorders>
              <w:top w:val="nil"/>
              <w:left w:val="nil"/>
              <w:bottom w:val="single" w:sz="4" w:space="0" w:color="auto"/>
              <w:right w:val="single" w:sz="4" w:space="0" w:color="auto"/>
            </w:tcBorders>
            <w:shd w:val="clear" w:color="auto" w:fill="auto"/>
            <w:noWrap/>
            <w:vAlign w:val="center"/>
            <w:hideMark/>
          </w:tcPr>
          <w:p w14:paraId="44DEC461" w14:textId="3367895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0,215</w:t>
            </w:r>
          </w:p>
        </w:tc>
        <w:tc>
          <w:tcPr>
            <w:tcW w:w="992" w:type="dxa"/>
            <w:tcBorders>
              <w:top w:val="nil"/>
              <w:left w:val="nil"/>
              <w:bottom w:val="single" w:sz="4" w:space="0" w:color="auto"/>
              <w:right w:val="single" w:sz="4" w:space="0" w:color="auto"/>
            </w:tcBorders>
            <w:shd w:val="clear" w:color="auto" w:fill="auto"/>
            <w:noWrap/>
            <w:vAlign w:val="center"/>
            <w:hideMark/>
          </w:tcPr>
          <w:p w14:paraId="31208F96" w14:textId="260D67A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0,215</w:t>
            </w:r>
          </w:p>
        </w:tc>
        <w:tc>
          <w:tcPr>
            <w:tcW w:w="851" w:type="dxa"/>
            <w:tcBorders>
              <w:top w:val="nil"/>
              <w:left w:val="nil"/>
              <w:bottom w:val="single" w:sz="4" w:space="0" w:color="auto"/>
              <w:right w:val="single" w:sz="4" w:space="0" w:color="auto"/>
            </w:tcBorders>
            <w:shd w:val="clear" w:color="auto" w:fill="auto"/>
            <w:noWrap/>
            <w:vAlign w:val="center"/>
            <w:hideMark/>
          </w:tcPr>
          <w:p w14:paraId="493138DF" w14:textId="6B4EA50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0,215</w:t>
            </w:r>
          </w:p>
        </w:tc>
        <w:tc>
          <w:tcPr>
            <w:tcW w:w="850" w:type="dxa"/>
            <w:tcBorders>
              <w:top w:val="nil"/>
              <w:left w:val="nil"/>
              <w:bottom w:val="single" w:sz="4" w:space="0" w:color="auto"/>
              <w:right w:val="single" w:sz="4" w:space="0" w:color="auto"/>
            </w:tcBorders>
            <w:shd w:val="clear" w:color="auto" w:fill="auto"/>
            <w:noWrap/>
            <w:vAlign w:val="center"/>
            <w:hideMark/>
          </w:tcPr>
          <w:p w14:paraId="005F9284" w14:textId="431E915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0,215</w:t>
            </w:r>
          </w:p>
        </w:tc>
        <w:tc>
          <w:tcPr>
            <w:tcW w:w="851" w:type="dxa"/>
            <w:tcBorders>
              <w:top w:val="nil"/>
              <w:left w:val="nil"/>
              <w:bottom w:val="single" w:sz="4" w:space="0" w:color="auto"/>
              <w:right w:val="single" w:sz="4" w:space="0" w:color="auto"/>
            </w:tcBorders>
            <w:shd w:val="clear" w:color="auto" w:fill="auto"/>
            <w:noWrap/>
            <w:vAlign w:val="center"/>
            <w:hideMark/>
          </w:tcPr>
          <w:p w14:paraId="6D847AB6" w14:textId="06BB1B5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0,215</w:t>
            </w:r>
          </w:p>
        </w:tc>
        <w:tc>
          <w:tcPr>
            <w:tcW w:w="850" w:type="dxa"/>
            <w:tcBorders>
              <w:top w:val="nil"/>
              <w:left w:val="nil"/>
              <w:bottom w:val="single" w:sz="4" w:space="0" w:color="auto"/>
              <w:right w:val="single" w:sz="4" w:space="0" w:color="auto"/>
            </w:tcBorders>
            <w:shd w:val="clear" w:color="auto" w:fill="auto"/>
            <w:noWrap/>
            <w:vAlign w:val="center"/>
            <w:hideMark/>
          </w:tcPr>
          <w:p w14:paraId="0E649122" w14:textId="5315875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0,215</w:t>
            </w:r>
          </w:p>
        </w:tc>
        <w:tc>
          <w:tcPr>
            <w:tcW w:w="1134" w:type="dxa"/>
            <w:tcBorders>
              <w:top w:val="nil"/>
              <w:left w:val="nil"/>
              <w:bottom w:val="single" w:sz="4" w:space="0" w:color="auto"/>
              <w:right w:val="single" w:sz="4" w:space="0" w:color="auto"/>
            </w:tcBorders>
            <w:shd w:val="clear" w:color="auto" w:fill="auto"/>
            <w:noWrap/>
            <w:vAlign w:val="center"/>
            <w:hideMark/>
          </w:tcPr>
          <w:p w14:paraId="43206E56" w14:textId="7BF501A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0,215</w:t>
            </w:r>
          </w:p>
        </w:tc>
      </w:tr>
      <w:tr w:rsidR="000A4758" w:rsidRPr="00CC11EF" w14:paraId="60DCB093"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7F3206A1"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992" w:type="dxa"/>
            <w:tcBorders>
              <w:top w:val="nil"/>
              <w:left w:val="nil"/>
              <w:bottom w:val="single" w:sz="4" w:space="0" w:color="auto"/>
              <w:right w:val="single" w:sz="4" w:space="0" w:color="auto"/>
            </w:tcBorders>
            <w:shd w:val="clear" w:color="auto" w:fill="auto"/>
            <w:vAlign w:val="center"/>
            <w:hideMark/>
          </w:tcPr>
          <w:p w14:paraId="3D355B5B"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42FE781E" w14:textId="014DF5C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0,043</w:t>
            </w:r>
          </w:p>
        </w:tc>
        <w:tc>
          <w:tcPr>
            <w:tcW w:w="992" w:type="dxa"/>
            <w:tcBorders>
              <w:top w:val="nil"/>
              <w:left w:val="nil"/>
              <w:bottom w:val="single" w:sz="4" w:space="0" w:color="auto"/>
              <w:right w:val="single" w:sz="4" w:space="0" w:color="auto"/>
            </w:tcBorders>
            <w:shd w:val="clear" w:color="auto" w:fill="auto"/>
            <w:noWrap/>
            <w:vAlign w:val="center"/>
            <w:hideMark/>
          </w:tcPr>
          <w:p w14:paraId="3752EA5F" w14:textId="26D9D80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0,043</w:t>
            </w:r>
          </w:p>
        </w:tc>
        <w:tc>
          <w:tcPr>
            <w:tcW w:w="851" w:type="dxa"/>
            <w:tcBorders>
              <w:top w:val="nil"/>
              <w:left w:val="nil"/>
              <w:bottom w:val="single" w:sz="4" w:space="0" w:color="auto"/>
              <w:right w:val="single" w:sz="4" w:space="0" w:color="auto"/>
            </w:tcBorders>
            <w:shd w:val="clear" w:color="auto" w:fill="auto"/>
            <w:noWrap/>
            <w:vAlign w:val="center"/>
            <w:hideMark/>
          </w:tcPr>
          <w:p w14:paraId="02F5FF54" w14:textId="0E41B2D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0,043</w:t>
            </w:r>
          </w:p>
        </w:tc>
        <w:tc>
          <w:tcPr>
            <w:tcW w:w="992" w:type="dxa"/>
            <w:tcBorders>
              <w:top w:val="nil"/>
              <w:left w:val="nil"/>
              <w:bottom w:val="single" w:sz="4" w:space="0" w:color="auto"/>
              <w:right w:val="single" w:sz="4" w:space="0" w:color="auto"/>
            </w:tcBorders>
            <w:shd w:val="clear" w:color="auto" w:fill="auto"/>
            <w:noWrap/>
            <w:vAlign w:val="center"/>
            <w:hideMark/>
          </w:tcPr>
          <w:p w14:paraId="3250F190" w14:textId="0976410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0,043</w:t>
            </w:r>
          </w:p>
        </w:tc>
        <w:tc>
          <w:tcPr>
            <w:tcW w:w="850" w:type="dxa"/>
            <w:tcBorders>
              <w:top w:val="nil"/>
              <w:left w:val="nil"/>
              <w:bottom w:val="single" w:sz="4" w:space="0" w:color="auto"/>
              <w:right w:val="single" w:sz="4" w:space="0" w:color="auto"/>
            </w:tcBorders>
            <w:shd w:val="clear" w:color="auto" w:fill="auto"/>
            <w:noWrap/>
            <w:vAlign w:val="center"/>
            <w:hideMark/>
          </w:tcPr>
          <w:p w14:paraId="664FF60F" w14:textId="18A968B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0,043</w:t>
            </w:r>
          </w:p>
        </w:tc>
        <w:tc>
          <w:tcPr>
            <w:tcW w:w="993" w:type="dxa"/>
            <w:tcBorders>
              <w:top w:val="nil"/>
              <w:left w:val="nil"/>
              <w:bottom w:val="single" w:sz="4" w:space="0" w:color="auto"/>
              <w:right w:val="single" w:sz="4" w:space="0" w:color="auto"/>
            </w:tcBorders>
            <w:shd w:val="clear" w:color="auto" w:fill="auto"/>
            <w:noWrap/>
            <w:vAlign w:val="center"/>
            <w:hideMark/>
          </w:tcPr>
          <w:p w14:paraId="249F78A4" w14:textId="3624364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0,043</w:t>
            </w:r>
          </w:p>
        </w:tc>
        <w:tc>
          <w:tcPr>
            <w:tcW w:w="992" w:type="dxa"/>
            <w:tcBorders>
              <w:top w:val="nil"/>
              <w:left w:val="nil"/>
              <w:bottom w:val="single" w:sz="4" w:space="0" w:color="auto"/>
              <w:right w:val="single" w:sz="4" w:space="0" w:color="auto"/>
            </w:tcBorders>
            <w:shd w:val="clear" w:color="auto" w:fill="auto"/>
            <w:noWrap/>
            <w:vAlign w:val="center"/>
            <w:hideMark/>
          </w:tcPr>
          <w:p w14:paraId="14E3E13B" w14:textId="264202B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0,043</w:t>
            </w:r>
          </w:p>
        </w:tc>
        <w:tc>
          <w:tcPr>
            <w:tcW w:w="992" w:type="dxa"/>
            <w:tcBorders>
              <w:top w:val="nil"/>
              <w:left w:val="nil"/>
              <w:bottom w:val="single" w:sz="4" w:space="0" w:color="auto"/>
              <w:right w:val="single" w:sz="4" w:space="0" w:color="auto"/>
            </w:tcBorders>
            <w:shd w:val="clear" w:color="auto" w:fill="auto"/>
            <w:noWrap/>
            <w:vAlign w:val="center"/>
            <w:hideMark/>
          </w:tcPr>
          <w:p w14:paraId="05444A03" w14:textId="4D6DFC6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0,043</w:t>
            </w:r>
          </w:p>
        </w:tc>
        <w:tc>
          <w:tcPr>
            <w:tcW w:w="851" w:type="dxa"/>
            <w:tcBorders>
              <w:top w:val="nil"/>
              <w:left w:val="nil"/>
              <w:bottom w:val="single" w:sz="4" w:space="0" w:color="auto"/>
              <w:right w:val="single" w:sz="4" w:space="0" w:color="auto"/>
            </w:tcBorders>
            <w:shd w:val="clear" w:color="auto" w:fill="auto"/>
            <w:noWrap/>
            <w:vAlign w:val="center"/>
            <w:hideMark/>
          </w:tcPr>
          <w:p w14:paraId="27D803B2" w14:textId="0F787C1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0,043</w:t>
            </w:r>
          </w:p>
        </w:tc>
        <w:tc>
          <w:tcPr>
            <w:tcW w:w="992" w:type="dxa"/>
            <w:tcBorders>
              <w:top w:val="nil"/>
              <w:left w:val="nil"/>
              <w:bottom w:val="single" w:sz="4" w:space="0" w:color="auto"/>
              <w:right w:val="single" w:sz="4" w:space="0" w:color="auto"/>
            </w:tcBorders>
            <w:shd w:val="clear" w:color="auto" w:fill="auto"/>
            <w:noWrap/>
            <w:vAlign w:val="center"/>
            <w:hideMark/>
          </w:tcPr>
          <w:p w14:paraId="25129CC1" w14:textId="1C3D708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0,043</w:t>
            </w:r>
          </w:p>
        </w:tc>
        <w:tc>
          <w:tcPr>
            <w:tcW w:w="992" w:type="dxa"/>
            <w:tcBorders>
              <w:top w:val="nil"/>
              <w:left w:val="nil"/>
              <w:bottom w:val="single" w:sz="4" w:space="0" w:color="auto"/>
              <w:right w:val="single" w:sz="4" w:space="0" w:color="auto"/>
            </w:tcBorders>
            <w:shd w:val="clear" w:color="auto" w:fill="auto"/>
            <w:noWrap/>
            <w:vAlign w:val="center"/>
            <w:hideMark/>
          </w:tcPr>
          <w:p w14:paraId="561470D4" w14:textId="7C137DC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0,043</w:t>
            </w:r>
          </w:p>
        </w:tc>
        <w:tc>
          <w:tcPr>
            <w:tcW w:w="992" w:type="dxa"/>
            <w:tcBorders>
              <w:top w:val="nil"/>
              <w:left w:val="nil"/>
              <w:bottom w:val="single" w:sz="4" w:space="0" w:color="auto"/>
              <w:right w:val="single" w:sz="4" w:space="0" w:color="auto"/>
            </w:tcBorders>
            <w:shd w:val="clear" w:color="auto" w:fill="auto"/>
            <w:noWrap/>
            <w:vAlign w:val="center"/>
            <w:hideMark/>
          </w:tcPr>
          <w:p w14:paraId="69395140" w14:textId="12CE249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0,043</w:t>
            </w:r>
          </w:p>
        </w:tc>
        <w:tc>
          <w:tcPr>
            <w:tcW w:w="851" w:type="dxa"/>
            <w:tcBorders>
              <w:top w:val="nil"/>
              <w:left w:val="nil"/>
              <w:bottom w:val="single" w:sz="4" w:space="0" w:color="auto"/>
              <w:right w:val="single" w:sz="4" w:space="0" w:color="auto"/>
            </w:tcBorders>
            <w:shd w:val="clear" w:color="auto" w:fill="auto"/>
            <w:noWrap/>
            <w:vAlign w:val="center"/>
            <w:hideMark/>
          </w:tcPr>
          <w:p w14:paraId="56EEF517" w14:textId="095ED6A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0,043</w:t>
            </w:r>
          </w:p>
        </w:tc>
        <w:tc>
          <w:tcPr>
            <w:tcW w:w="850" w:type="dxa"/>
            <w:tcBorders>
              <w:top w:val="nil"/>
              <w:left w:val="nil"/>
              <w:bottom w:val="single" w:sz="4" w:space="0" w:color="auto"/>
              <w:right w:val="single" w:sz="4" w:space="0" w:color="auto"/>
            </w:tcBorders>
            <w:shd w:val="clear" w:color="auto" w:fill="auto"/>
            <w:noWrap/>
            <w:vAlign w:val="center"/>
            <w:hideMark/>
          </w:tcPr>
          <w:p w14:paraId="283D6253" w14:textId="165C983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0,043</w:t>
            </w:r>
          </w:p>
        </w:tc>
        <w:tc>
          <w:tcPr>
            <w:tcW w:w="851" w:type="dxa"/>
            <w:tcBorders>
              <w:top w:val="nil"/>
              <w:left w:val="nil"/>
              <w:bottom w:val="single" w:sz="4" w:space="0" w:color="auto"/>
              <w:right w:val="single" w:sz="4" w:space="0" w:color="auto"/>
            </w:tcBorders>
            <w:shd w:val="clear" w:color="auto" w:fill="auto"/>
            <w:noWrap/>
            <w:vAlign w:val="center"/>
            <w:hideMark/>
          </w:tcPr>
          <w:p w14:paraId="55F1E45D" w14:textId="794717A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0,043</w:t>
            </w:r>
          </w:p>
        </w:tc>
        <w:tc>
          <w:tcPr>
            <w:tcW w:w="850" w:type="dxa"/>
            <w:tcBorders>
              <w:top w:val="nil"/>
              <w:left w:val="nil"/>
              <w:bottom w:val="single" w:sz="4" w:space="0" w:color="auto"/>
              <w:right w:val="single" w:sz="4" w:space="0" w:color="auto"/>
            </w:tcBorders>
            <w:shd w:val="clear" w:color="auto" w:fill="auto"/>
            <w:noWrap/>
            <w:vAlign w:val="center"/>
            <w:hideMark/>
          </w:tcPr>
          <w:p w14:paraId="3BD2B84D" w14:textId="3763D7B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0,043</w:t>
            </w:r>
          </w:p>
        </w:tc>
        <w:tc>
          <w:tcPr>
            <w:tcW w:w="1134" w:type="dxa"/>
            <w:tcBorders>
              <w:top w:val="nil"/>
              <w:left w:val="nil"/>
              <w:bottom w:val="single" w:sz="4" w:space="0" w:color="auto"/>
              <w:right w:val="single" w:sz="4" w:space="0" w:color="auto"/>
            </w:tcBorders>
            <w:shd w:val="clear" w:color="auto" w:fill="auto"/>
            <w:noWrap/>
            <w:vAlign w:val="center"/>
            <w:hideMark/>
          </w:tcPr>
          <w:p w14:paraId="1DF526C2" w14:textId="0C580E4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0,043</w:t>
            </w:r>
          </w:p>
        </w:tc>
      </w:tr>
      <w:tr w:rsidR="000A4758" w:rsidRPr="00CC11EF" w14:paraId="106C172A" w14:textId="77777777" w:rsidTr="005E4D76">
        <w:trPr>
          <w:trHeight w:val="816"/>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0D6ED7EA"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92" w:type="dxa"/>
            <w:tcBorders>
              <w:top w:val="nil"/>
              <w:left w:val="nil"/>
              <w:bottom w:val="single" w:sz="4" w:space="0" w:color="auto"/>
              <w:right w:val="single" w:sz="4" w:space="0" w:color="auto"/>
            </w:tcBorders>
            <w:shd w:val="clear" w:color="auto" w:fill="auto"/>
            <w:vAlign w:val="center"/>
            <w:hideMark/>
          </w:tcPr>
          <w:p w14:paraId="705DDDAF"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5C0E6CD2" w14:textId="2927ADF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c>
          <w:tcPr>
            <w:tcW w:w="992" w:type="dxa"/>
            <w:tcBorders>
              <w:top w:val="nil"/>
              <w:left w:val="nil"/>
              <w:bottom w:val="single" w:sz="4" w:space="0" w:color="auto"/>
              <w:right w:val="single" w:sz="4" w:space="0" w:color="auto"/>
            </w:tcBorders>
            <w:shd w:val="clear" w:color="auto" w:fill="auto"/>
            <w:noWrap/>
            <w:vAlign w:val="center"/>
            <w:hideMark/>
          </w:tcPr>
          <w:p w14:paraId="3071A402" w14:textId="724A2BE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c>
          <w:tcPr>
            <w:tcW w:w="851" w:type="dxa"/>
            <w:tcBorders>
              <w:top w:val="nil"/>
              <w:left w:val="nil"/>
              <w:bottom w:val="single" w:sz="4" w:space="0" w:color="auto"/>
              <w:right w:val="single" w:sz="4" w:space="0" w:color="auto"/>
            </w:tcBorders>
            <w:shd w:val="clear" w:color="auto" w:fill="auto"/>
            <w:noWrap/>
            <w:vAlign w:val="center"/>
            <w:hideMark/>
          </w:tcPr>
          <w:p w14:paraId="12ADB3E6" w14:textId="2283463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c>
          <w:tcPr>
            <w:tcW w:w="992" w:type="dxa"/>
            <w:tcBorders>
              <w:top w:val="nil"/>
              <w:left w:val="nil"/>
              <w:bottom w:val="single" w:sz="4" w:space="0" w:color="auto"/>
              <w:right w:val="single" w:sz="4" w:space="0" w:color="auto"/>
            </w:tcBorders>
            <w:shd w:val="clear" w:color="auto" w:fill="auto"/>
            <w:noWrap/>
            <w:vAlign w:val="center"/>
            <w:hideMark/>
          </w:tcPr>
          <w:p w14:paraId="2CDB49DC" w14:textId="2128704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c>
          <w:tcPr>
            <w:tcW w:w="850" w:type="dxa"/>
            <w:tcBorders>
              <w:top w:val="nil"/>
              <w:left w:val="nil"/>
              <w:bottom w:val="single" w:sz="4" w:space="0" w:color="auto"/>
              <w:right w:val="single" w:sz="4" w:space="0" w:color="auto"/>
            </w:tcBorders>
            <w:shd w:val="clear" w:color="auto" w:fill="auto"/>
            <w:noWrap/>
            <w:vAlign w:val="center"/>
            <w:hideMark/>
          </w:tcPr>
          <w:p w14:paraId="73AD4573" w14:textId="276879F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c>
          <w:tcPr>
            <w:tcW w:w="993" w:type="dxa"/>
            <w:tcBorders>
              <w:top w:val="nil"/>
              <w:left w:val="nil"/>
              <w:bottom w:val="single" w:sz="4" w:space="0" w:color="auto"/>
              <w:right w:val="single" w:sz="4" w:space="0" w:color="auto"/>
            </w:tcBorders>
            <w:shd w:val="clear" w:color="auto" w:fill="auto"/>
            <w:noWrap/>
            <w:vAlign w:val="center"/>
            <w:hideMark/>
          </w:tcPr>
          <w:p w14:paraId="594E4662" w14:textId="6E1C8DB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c>
          <w:tcPr>
            <w:tcW w:w="992" w:type="dxa"/>
            <w:tcBorders>
              <w:top w:val="nil"/>
              <w:left w:val="nil"/>
              <w:bottom w:val="single" w:sz="4" w:space="0" w:color="auto"/>
              <w:right w:val="single" w:sz="4" w:space="0" w:color="auto"/>
            </w:tcBorders>
            <w:shd w:val="clear" w:color="auto" w:fill="auto"/>
            <w:noWrap/>
            <w:vAlign w:val="center"/>
            <w:hideMark/>
          </w:tcPr>
          <w:p w14:paraId="2AEF1650" w14:textId="587679A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c>
          <w:tcPr>
            <w:tcW w:w="992" w:type="dxa"/>
            <w:tcBorders>
              <w:top w:val="nil"/>
              <w:left w:val="nil"/>
              <w:bottom w:val="single" w:sz="4" w:space="0" w:color="auto"/>
              <w:right w:val="single" w:sz="4" w:space="0" w:color="auto"/>
            </w:tcBorders>
            <w:shd w:val="clear" w:color="auto" w:fill="auto"/>
            <w:noWrap/>
            <w:vAlign w:val="center"/>
            <w:hideMark/>
          </w:tcPr>
          <w:p w14:paraId="3137C671" w14:textId="5425EE6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c>
          <w:tcPr>
            <w:tcW w:w="851" w:type="dxa"/>
            <w:tcBorders>
              <w:top w:val="nil"/>
              <w:left w:val="nil"/>
              <w:bottom w:val="single" w:sz="4" w:space="0" w:color="auto"/>
              <w:right w:val="single" w:sz="4" w:space="0" w:color="auto"/>
            </w:tcBorders>
            <w:shd w:val="clear" w:color="auto" w:fill="auto"/>
            <w:noWrap/>
            <w:vAlign w:val="center"/>
            <w:hideMark/>
          </w:tcPr>
          <w:p w14:paraId="43C4AC8D" w14:textId="4E3702F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c>
          <w:tcPr>
            <w:tcW w:w="992" w:type="dxa"/>
            <w:tcBorders>
              <w:top w:val="nil"/>
              <w:left w:val="nil"/>
              <w:bottom w:val="single" w:sz="4" w:space="0" w:color="auto"/>
              <w:right w:val="single" w:sz="4" w:space="0" w:color="auto"/>
            </w:tcBorders>
            <w:shd w:val="clear" w:color="auto" w:fill="auto"/>
            <w:noWrap/>
            <w:vAlign w:val="center"/>
            <w:hideMark/>
          </w:tcPr>
          <w:p w14:paraId="6B1C6C58" w14:textId="2F797DA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c>
          <w:tcPr>
            <w:tcW w:w="992" w:type="dxa"/>
            <w:tcBorders>
              <w:top w:val="nil"/>
              <w:left w:val="nil"/>
              <w:bottom w:val="single" w:sz="4" w:space="0" w:color="auto"/>
              <w:right w:val="single" w:sz="4" w:space="0" w:color="auto"/>
            </w:tcBorders>
            <w:shd w:val="clear" w:color="auto" w:fill="auto"/>
            <w:noWrap/>
            <w:vAlign w:val="center"/>
            <w:hideMark/>
          </w:tcPr>
          <w:p w14:paraId="3C7564FA" w14:textId="62D5FA7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c>
          <w:tcPr>
            <w:tcW w:w="992" w:type="dxa"/>
            <w:tcBorders>
              <w:top w:val="nil"/>
              <w:left w:val="nil"/>
              <w:bottom w:val="single" w:sz="4" w:space="0" w:color="auto"/>
              <w:right w:val="single" w:sz="4" w:space="0" w:color="auto"/>
            </w:tcBorders>
            <w:shd w:val="clear" w:color="auto" w:fill="auto"/>
            <w:noWrap/>
            <w:vAlign w:val="center"/>
            <w:hideMark/>
          </w:tcPr>
          <w:p w14:paraId="7EAFB225" w14:textId="45F63A5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c>
          <w:tcPr>
            <w:tcW w:w="851" w:type="dxa"/>
            <w:tcBorders>
              <w:top w:val="nil"/>
              <w:left w:val="nil"/>
              <w:bottom w:val="single" w:sz="4" w:space="0" w:color="auto"/>
              <w:right w:val="single" w:sz="4" w:space="0" w:color="auto"/>
            </w:tcBorders>
            <w:shd w:val="clear" w:color="auto" w:fill="auto"/>
            <w:noWrap/>
            <w:vAlign w:val="center"/>
            <w:hideMark/>
          </w:tcPr>
          <w:p w14:paraId="355221CA" w14:textId="1228DB4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c>
          <w:tcPr>
            <w:tcW w:w="850" w:type="dxa"/>
            <w:tcBorders>
              <w:top w:val="nil"/>
              <w:left w:val="nil"/>
              <w:bottom w:val="single" w:sz="4" w:space="0" w:color="auto"/>
              <w:right w:val="single" w:sz="4" w:space="0" w:color="auto"/>
            </w:tcBorders>
            <w:shd w:val="clear" w:color="auto" w:fill="auto"/>
            <w:noWrap/>
            <w:vAlign w:val="center"/>
            <w:hideMark/>
          </w:tcPr>
          <w:p w14:paraId="2AE70F09" w14:textId="4471B53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c>
          <w:tcPr>
            <w:tcW w:w="851" w:type="dxa"/>
            <w:tcBorders>
              <w:top w:val="nil"/>
              <w:left w:val="nil"/>
              <w:bottom w:val="single" w:sz="4" w:space="0" w:color="auto"/>
              <w:right w:val="single" w:sz="4" w:space="0" w:color="auto"/>
            </w:tcBorders>
            <w:shd w:val="clear" w:color="auto" w:fill="auto"/>
            <w:noWrap/>
            <w:vAlign w:val="center"/>
            <w:hideMark/>
          </w:tcPr>
          <w:p w14:paraId="7D389F23" w14:textId="5942118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c>
          <w:tcPr>
            <w:tcW w:w="850" w:type="dxa"/>
            <w:tcBorders>
              <w:top w:val="nil"/>
              <w:left w:val="nil"/>
              <w:bottom w:val="single" w:sz="4" w:space="0" w:color="auto"/>
              <w:right w:val="single" w:sz="4" w:space="0" w:color="auto"/>
            </w:tcBorders>
            <w:shd w:val="clear" w:color="auto" w:fill="auto"/>
            <w:noWrap/>
            <w:vAlign w:val="center"/>
            <w:hideMark/>
          </w:tcPr>
          <w:p w14:paraId="003DFDE0" w14:textId="56A7C00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c>
          <w:tcPr>
            <w:tcW w:w="1134" w:type="dxa"/>
            <w:tcBorders>
              <w:top w:val="nil"/>
              <w:left w:val="nil"/>
              <w:bottom w:val="single" w:sz="4" w:space="0" w:color="auto"/>
              <w:right w:val="single" w:sz="4" w:space="0" w:color="auto"/>
            </w:tcBorders>
            <w:shd w:val="clear" w:color="auto" w:fill="auto"/>
            <w:noWrap/>
            <w:vAlign w:val="center"/>
            <w:hideMark/>
          </w:tcPr>
          <w:p w14:paraId="65412D19" w14:textId="7C7FF2F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0,172</w:t>
            </w:r>
          </w:p>
        </w:tc>
      </w:tr>
      <w:tr w:rsidR="000A4758" w:rsidRPr="00CC11EF" w14:paraId="67882ECC" w14:textId="77777777" w:rsidTr="005E4D76">
        <w:trPr>
          <w:trHeight w:val="843"/>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1DC16A85"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92" w:type="dxa"/>
            <w:tcBorders>
              <w:top w:val="nil"/>
              <w:left w:val="nil"/>
              <w:bottom w:val="single" w:sz="4" w:space="0" w:color="auto"/>
              <w:right w:val="single" w:sz="4" w:space="0" w:color="auto"/>
            </w:tcBorders>
            <w:shd w:val="clear" w:color="auto" w:fill="auto"/>
            <w:vAlign w:val="center"/>
            <w:hideMark/>
          </w:tcPr>
          <w:p w14:paraId="20203601"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0EC474FF" w14:textId="5399B13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2" w:type="dxa"/>
            <w:tcBorders>
              <w:top w:val="nil"/>
              <w:left w:val="nil"/>
              <w:bottom w:val="single" w:sz="4" w:space="0" w:color="auto"/>
              <w:right w:val="single" w:sz="4" w:space="0" w:color="auto"/>
            </w:tcBorders>
            <w:shd w:val="clear" w:color="auto" w:fill="auto"/>
            <w:noWrap/>
            <w:vAlign w:val="center"/>
            <w:hideMark/>
          </w:tcPr>
          <w:p w14:paraId="21C909B2" w14:textId="4A2FAA8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51" w:type="dxa"/>
            <w:tcBorders>
              <w:top w:val="nil"/>
              <w:left w:val="nil"/>
              <w:bottom w:val="single" w:sz="4" w:space="0" w:color="auto"/>
              <w:right w:val="single" w:sz="4" w:space="0" w:color="auto"/>
            </w:tcBorders>
            <w:shd w:val="clear" w:color="auto" w:fill="auto"/>
            <w:noWrap/>
            <w:vAlign w:val="center"/>
            <w:hideMark/>
          </w:tcPr>
          <w:p w14:paraId="3885A7D7" w14:textId="21AE9F7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2" w:type="dxa"/>
            <w:tcBorders>
              <w:top w:val="nil"/>
              <w:left w:val="nil"/>
              <w:bottom w:val="single" w:sz="4" w:space="0" w:color="auto"/>
              <w:right w:val="single" w:sz="4" w:space="0" w:color="auto"/>
            </w:tcBorders>
            <w:shd w:val="clear" w:color="auto" w:fill="auto"/>
            <w:noWrap/>
            <w:vAlign w:val="center"/>
            <w:hideMark/>
          </w:tcPr>
          <w:p w14:paraId="7A84A317" w14:textId="4328739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50" w:type="dxa"/>
            <w:tcBorders>
              <w:top w:val="nil"/>
              <w:left w:val="nil"/>
              <w:bottom w:val="single" w:sz="4" w:space="0" w:color="auto"/>
              <w:right w:val="single" w:sz="4" w:space="0" w:color="auto"/>
            </w:tcBorders>
            <w:shd w:val="clear" w:color="auto" w:fill="auto"/>
            <w:noWrap/>
            <w:vAlign w:val="center"/>
            <w:hideMark/>
          </w:tcPr>
          <w:p w14:paraId="4D71AE34" w14:textId="01E66BA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3" w:type="dxa"/>
            <w:tcBorders>
              <w:top w:val="nil"/>
              <w:left w:val="nil"/>
              <w:bottom w:val="single" w:sz="4" w:space="0" w:color="auto"/>
              <w:right w:val="single" w:sz="4" w:space="0" w:color="auto"/>
            </w:tcBorders>
            <w:shd w:val="clear" w:color="auto" w:fill="auto"/>
            <w:noWrap/>
            <w:vAlign w:val="center"/>
            <w:hideMark/>
          </w:tcPr>
          <w:p w14:paraId="1D34DCAE" w14:textId="7FBBACD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2" w:type="dxa"/>
            <w:tcBorders>
              <w:top w:val="nil"/>
              <w:left w:val="nil"/>
              <w:bottom w:val="single" w:sz="4" w:space="0" w:color="auto"/>
              <w:right w:val="single" w:sz="4" w:space="0" w:color="auto"/>
            </w:tcBorders>
            <w:shd w:val="clear" w:color="auto" w:fill="auto"/>
            <w:noWrap/>
            <w:vAlign w:val="center"/>
            <w:hideMark/>
          </w:tcPr>
          <w:p w14:paraId="1002C63F" w14:textId="5DE1CA0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2" w:type="dxa"/>
            <w:tcBorders>
              <w:top w:val="nil"/>
              <w:left w:val="nil"/>
              <w:bottom w:val="single" w:sz="4" w:space="0" w:color="auto"/>
              <w:right w:val="single" w:sz="4" w:space="0" w:color="auto"/>
            </w:tcBorders>
            <w:shd w:val="clear" w:color="auto" w:fill="auto"/>
            <w:noWrap/>
            <w:vAlign w:val="center"/>
            <w:hideMark/>
          </w:tcPr>
          <w:p w14:paraId="557C19DB" w14:textId="3A0F97D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51" w:type="dxa"/>
            <w:tcBorders>
              <w:top w:val="nil"/>
              <w:left w:val="nil"/>
              <w:bottom w:val="single" w:sz="4" w:space="0" w:color="auto"/>
              <w:right w:val="single" w:sz="4" w:space="0" w:color="auto"/>
            </w:tcBorders>
            <w:shd w:val="clear" w:color="auto" w:fill="auto"/>
            <w:noWrap/>
            <w:vAlign w:val="center"/>
            <w:hideMark/>
          </w:tcPr>
          <w:p w14:paraId="14F8BE87" w14:textId="034159F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2" w:type="dxa"/>
            <w:tcBorders>
              <w:top w:val="nil"/>
              <w:left w:val="nil"/>
              <w:bottom w:val="single" w:sz="4" w:space="0" w:color="auto"/>
              <w:right w:val="single" w:sz="4" w:space="0" w:color="auto"/>
            </w:tcBorders>
            <w:shd w:val="clear" w:color="auto" w:fill="auto"/>
            <w:noWrap/>
            <w:vAlign w:val="center"/>
            <w:hideMark/>
          </w:tcPr>
          <w:p w14:paraId="25B1FDF6" w14:textId="7D25356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2" w:type="dxa"/>
            <w:tcBorders>
              <w:top w:val="nil"/>
              <w:left w:val="nil"/>
              <w:bottom w:val="single" w:sz="4" w:space="0" w:color="auto"/>
              <w:right w:val="single" w:sz="4" w:space="0" w:color="auto"/>
            </w:tcBorders>
            <w:shd w:val="clear" w:color="auto" w:fill="auto"/>
            <w:noWrap/>
            <w:vAlign w:val="center"/>
            <w:hideMark/>
          </w:tcPr>
          <w:p w14:paraId="386893B2" w14:textId="177F17C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92" w:type="dxa"/>
            <w:tcBorders>
              <w:top w:val="nil"/>
              <w:left w:val="nil"/>
              <w:bottom w:val="single" w:sz="4" w:space="0" w:color="auto"/>
              <w:right w:val="single" w:sz="4" w:space="0" w:color="auto"/>
            </w:tcBorders>
            <w:shd w:val="clear" w:color="auto" w:fill="auto"/>
            <w:noWrap/>
            <w:vAlign w:val="center"/>
            <w:hideMark/>
          </w:tcPr>
          <w:p w14:paraId="1EF6D887" w14:textId="01C0DA6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51" w:type="dxa"/>
            <w:tcBorders>
              <w:top w:val="nil"/>
              <w:left w:val="nil"/>
              <w:bottom w:val="single" w:sz="4" w:space="0" w:color="auto"/>
              <w:right w:val="single" w:sz="4" w:space="0" w:color="auto"/>
            </w:tcBorders>
            <w:shd w:val="clear" w:color="auto" w:fill="auto"/>
            <w:noWrap/>
            <w:vAlign w:val="center"/>
            <w:hideMark/>
          </w:tcPr>
          <w:p w14:paraId="7EDD63BE" w14:textId="5E88885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50" w:type="dxa"/>
            <w:tcBorders>
              <w:top w:val="nil"/>
              <w:left w:val="nil"/>
              <w:bottom w:val="single" w:sz="4" w:space="0" w:color="auto"/>
              <w:right w:val="single" w:sz="4" w:space="0" w:color="auto"/>
            </w:tcBorders>
            <w:shd w:val="clear" w:color="auto" w:fill="auto"/>
            <w:noWrap/>
            <w:vAlign w:val="center"/>
            <w:hideMark/>
          </w:tcPr>
          <w:p w14:paraId="0E4872C7" w14:textId="36E2B43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51" w:type="dxa"/>
            <w:tcBorders>
              <w:top w:val="nil"/>
              <w:left w:val="nil"/>
              <w:bottom w:val="single" w:sz="4" w:space="0" w:color="auto"/>
              <w:right w:val="single" w:sz="4" w:space="0" w:color="auto"/>
            </w:tcBorders>
            <w:shd w:val="clear" w:color="auto" w:fill="auto"/>
            <w:noWrap/>
            <w:vAlign w:val="center"/>
            <w:hideMark/>
          </w:tcPr>
          <w:p w14:paraId="0C67EE6C" w14:textId="3229821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50" w:type="dxa"/>
            <w:tcBorders>
              <w:top w:val="nil"/>
              <w:left w:val="nil"/>
              <w:bottom w:val="single" w:sz="4" w:space="0" w:color="auto"/>
              <w:right w:val="single" w:sz="4" w:space="0" w:color="auto"/>
            </w:tcBorders>
            <w:shd w:val="clear" w:color="auto" w:fill="auto"/>
            <w:noWrap/>
            <w:vAlign w:val="center"/>
            <w:hideMark/>
          </w:tcPr>
          <w:p w14:paraId="0A326C92" w14:textId="7D6FB45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1134" w:type="dxa"/>
            <w:tcBorders>
              <w:top w:val="nil"/>
              <w:left w:val="nil"/>
              <w:bottom w:val="single" w:sz="4" w:space="0" w:color="auto"/>
              <w:right w:val="single" w:sz="4" w:space="0" w:color="auto"/>
            </w:tcBorders>
            <w:shd w:val="clear" w:color="auto" w:fill="auto"/>
            <w:noWrap/>
            <w:vAlign w:val="center"/>
            <w:hideMark/>
          </w:tcPr>
          <w:p w14:paraId="4B7BCD84" w14:textId="4165881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r>
      <w:tr w:rsidR="005E4D76" w:rsidRPr="00CC11EF" w14:paraId="19DA7AF4" w14:textId="77777777" w:rsidTr="0036429B">
        <w:trPr>
          <w:trHeight w:val="315"/>
        </w:trPr>
        <w:tc>
          <w:tcPr>
            <w:tcW w:w="2211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AACFFB4" w14:textId="0E5C6B7B" w:rsidR="005E4D76" w:rsidRPr="00CC11EF" w:rsidRDefault="005E4D76" w:rsidP="00346B40">
            <w:pPr>
              <w:spacing w:line="240" w:lineRule="auto"/>
              <w:jc w:val="center"/>
              <w:rPr>
                <w:rFonts w:ascii="Times New Roman" w:hAnsi="Times New Roman"/>
                <w:sz w:val="20"/>
              </w:rPr>
            </w:pPr>
            <w:r w:rsidRPr="00CC11EF">
              <w:rPr>
                <w:rFonts w:ascii="Times New Roman" w:hAnsi="Times New Roman"/>
                <w:b/>
                <w:bCs/>
                <w:color w:val="000000"/>
                <w:sz w:val="20"/>
              </w:rPr>
              <w:t>Котельная Спорткомплекса «Арена»</w:t>
            </w:r>
          </w:p>
        </w:tc>
      </w:tr>
      <w:tr w:rsidR="000A4758" w:rsidRPr="00CC11EF" w14:paraId="6479099B"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6DAB9EF5"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992" w:type="dxa"/>
            <w:tcBorders>
              <w:top w:val="nil"/>
              <w:left w:val="nil"/>
              <w:bottom w:val="single" w:sz="4" w:space="0" w:color="auto"/>
              <w:right w:val="single" w:sz="4" w:space="0" w:color="auto"/>
            </w:tcBorders>
            <w:shd w:val="clear" w:color="auto" w:fill="auto"/>
            <w:vAlign w:val="center"/>
            <w:hideMark/>
          </w:tcPr>
          <w:p w14:paraId="6BFDFF4F"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0A385F88" w14:textId="6F223C7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2FB59230" w14:textId="0F76428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1" w:type="dxa"/>
            <w:tcBorders>
              <w:top w:val="nil"/>
              <w:left w:val="nil"/>
              <w:bottom w:val="single" w:sz="4" w:space="0" w:color="auto"/>
              <w:right w:val="single" w:sz="4" w:space="0" w:color="auto"/>
            </w:tcBorders>
            <w:shd w:val="clear" w:color="auto" w:fill="auto"/>
            <w:noWrap/>
            <w:vAlign w:val="center"/>
            <w:hideMark/>
          </w:tcPr>
          <w:p w14:paraId="63B6149A" w14:textId="46E1F4D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5B4137A1" w14:textId="657B2C8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0" w:type="dxa"/>
            <w:tcBorders>
              <w:top w:val="nil"/>
              <w:left w:val="nil"/>
              <w:bottom w:val="single" w:sz="4" w:space="0" w:color="auto"/>
              <w:right w:val="single" w:sz="4" w:space="0" w:color="auto"/>
            </w:tcBorders>
            <w:shd w:val="clear" w:color="auto" w:fill="auto"/>
            <w:noWrap/>
            <w:vAlign w:val="center"/>
            <w:hideMark/>
          </w:tcPr>
          <w:p w14:paraId="6FFFF39A" w14:textId="416929D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3" w:type="dxa"/>
            <w:tcBorders>
              <w:top w:val="nil"/>
              <w:left w:val="nil"/>
              <w:bottom w:val="single" w:sz="4" w:space="0" w:color="auto"/>
              <w:right w:val="single" w:sz="4" w:space="0" w:color="auto"/>
            </w:tcBorders>
            <w:shd w:val="clear" w:color="auto" w:fill="auto"/>
            <w:noWrap/>
            <w:vAlign w:val="center"/>
            <w:hideMark/>
          </w:tcPr>
          <w:p w14:paraId="49314C29" w14:textId="7A77DAC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0343AC6C" w14:textId="6311CA4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563A5172" w14:textId="3C8AF8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1" w:type="dxa"/>
            <w:tcBorders>
              <w:top w:val="nil"/>
              <w:left w:val="nil"/>
              <w:bottom w:val="single" w:sz="4" w:space="0" w:color="auto"/>
              <w:right w:val="single" w:sz="4" w:space="0" w:color="auto"/>
            </w:tcBorders>
            <w:shd w:val="clear" w:color="auto" w:fill="auto"/>
            <w:noWrap/>
            <w:vAlign w:val="center"/>
            <w:hideMark/>
          </w:tcPr>
          <w:p w14:paraId="165374AF" w14:textId="3A6AB6D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1AB02821" w14:textId="2AF40B4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7300498F" w14:textId="6F6161B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6D12EF67" w14:textId="05EF32F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1" w:type="dxa"/>
            <w:tcBorders>
              <w:top w:val="nil"/>
              <w:left w:val="nil"/>
              <w:bottom w:val="single" w:sz="4" w:space="0" w:color="auto"/>
              <w:right w:val="single" w:sz="4" w:space="0" w:color="auto"/>
            </w:tcBorders>
            <w:shd w:val="clear" w:color="auto" w:fill="auto"/>
            <w:noWrap/>
            <w:vAlign w:val="center"/>
            <w:hideMark/>
          </w:tcPr>
          <w:p w14:paraId="0A773762" w14:textId="4482836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0" w:type="dxa"/>
            <w:tcBorders>
              <w:top w:val="nil"/>
              <w:left w:val="nil"/>
              <w:bottom w:val="single" w:sz="4" w:space="0" w:color="auto"/>
              <w:right w:val="single" w:sz="4" w:space="0" w:color="auto"/>
            </w:tcBorders>
            <w:shd w:val="clear" w:color="auto" w:fill="auto"/>
            <w:noWrap/>
            <w:vAlign w:val="center"/>
            <w:hideMark/>
          </w:tcPr>
          <w:p w14:paraId="1A9472E9" w14:textId="5DF7A1D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1" w:type="dxa"/>
            <w:tcBorders>
              <w:top w:val="nil"/>
              <w:left w:val="nil"/>
              <w:bottom w:val="single" w:sz="4" w:space="0" w:color="auto"/>
              <w:right w:val="single" w:sz="4" w:space="0" w:color="auto"/>
            </w:tcBorders>
            <w:shd w:val="clear" w:color="auto" w:fill="auto"/>
            <w:noWrap/>
            <w:vAlign w:val="center"/>
            <w:hideMark/>
          </w:tcPr>
          <w:p w14:paraId="4C0912FC" w14:textId="0008A16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32A2C2F" w14:textId="6623CBC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3EDCA5C" w14:textId="064D33F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r>
      <w:tr w:rsidR="000A4758" w:rsidRPr="00CC11EF" w14:paraId="292B54EC"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12726584"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992" w:type="dxa"/>
            <w:tcBorders>
              <w:top w:val="nil"/>
              <w:left w:val="nil"/>
              <w:bottom w:val="single" w:sz="4" w:space="0" w:color="auto"/>
              <w:right w:val="single" w:sz="4" w:space="0" w:color="auto"/>
            </w:tcBorders>
            <w:shd w:val="clear" w:color="auto" w:fill="auto"/>
            <w:vAlign w:val="center"/>
            <w:hideMark/>
          </w:tcPr>
          <w:p w14:paraId="49AD2323"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1229D9AC" w14:textId="5AD035D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6A905ACC" w14:textId="00AE7D8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1" w:type="dxa"/>
            <w:tcBorders>
              <w:top w:val="nil"/>
              <w:left w:val="nil"/>
              <w:bottom w:val="single" w:sz="4" w:space="0" w:color="auto"/>
              <w:right w:val="single" w:sz="4" w:space="0" w:color="auto"/>
            </w:tcBorders>
            <w:shd w:val="clear" w:color="auto" w:fill="auto"/>
            <w:noWrap/>
            <w:vAlign w:val="center"/>
            <w:hideMark/>
          </w:tcPr>
          <w:p w14:paraId="3EF8309B" w14:textId="4111962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526D84BF" w14:textId="5AB948C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0" w:type="dxa"/>
            <w:tcBorders>
              <w:top w:val="nil"/>
              <w:left w:val="nil"/>
              <w:bottom w:val="single" w:sz="4" w:space="0" w:color="auto"/>
              <w:right w:val="single" w:sz="4" w:space="0" w:color="auto"/>
            </w:tcBorders>
            <w:shd w:val="clear" w:color="auto" w:fill="auto"/>
            <w:noWrap/>
            <w:vAlign w:val="center"/>
            <w:hideMark/>
          </w:tcPr>
          <w:p w14:paraId="4E8A7671" w14:textId="1129E8F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3" w:type="dxa"/>
            <w:tcBorders>
              <w:top w:val="nil"/>
              <w:left w:val="nil"/>
              <w:bottom w:val="single" w:sz="4" w:space="0" w:color="auto"/>
              <w:right w:val="single" w:sz="4" w:space="0" w:color="auto"/>
            </w:tcBorders>
            <w:shd w:val="clear" w:color="auto" w:fill="auto"/>
            <w:noWrap/>
            <w:vAlign w:val="center"/>
            <w:hideMark/>
          </w:tcPr>
          <w:p w14:paraId="30EEABD6" w14:textId="0FDB0A1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4F4301F7" w14:textId="611E332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58AF36AC" w14:textId="5E9E08A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1" w:type="dxa"/>
            <w:tcBorders>
              <w:top w:val="nil"/>
              <w:left w:val="nil"/>
              <w:bottom w:val="single" w:sz="4" w:space="0" w:color="auto"/>
              <w:right w:val="single" w:sz="4" w:space="0" w:color="auto"/>
            </w:tcBorders>
            <w:shd w:val="clear" w:color="auto" w:fill="auto"/>
            <w:noWrap/>
            <w:vAlign w:val="center"/>
            <w:hideMark/>
          </w:tcPr>
          <w:p w14:paraId="54D14B6F" w14:textId="6FBE0D0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7C47D130" w14:textId="6906F87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6A3125E8" w14:textId="4B770A8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7A881EB4" w14:textId="30DADAD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1" w:type="dxa"/>
            <w:tcBorders>
              <w:top w:val="nil"/>
              <w:left w:val="nil"/>
              <w:bottom w:val="single" w:sz="4" w:space="0" w:color="auto"/>
              <w:right w:val="single" w:sz="4" w:space="0" w:color="auto"/>
            </w:tcBorders>
            <w:shd w:val="clear" w:color="auto" w:fill="auto"/>
            <w:noWrap/>
            <w:vAlign w:val="center"/>
            <w:hideMark/>
          </w:tcPr>
          <w:p w14:paraId="530ECF08" w14:textId="5709699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0" w:type="dxa"/>
            <w:tcBorders>
              <w:top w:val="nil"/>
              <w:left w:val="nil"/>
              <w:bottom w:val="single" w:sz="4" w:space="0" w:color="auto"/>
              <w:right w:val="single" w:sz="4" w:space="0" w:color="auto"/>
            </w:tcBorders>
            <w:shd w:val="clear" w:color="auto" w:fill="auto"/>
            <w:noWrap/>
            <w:vAlign w:val="center"/>
            <w:hideMark/>
          </w:tcPr>
          <w:p w14:paraId="7A29589E" w14:textId="1F25257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1" w:type="dxa"/>
            <w:tcBorders>
              <w:top w:val="nil"/>
              <w:left w:val="nil"/>
              <w:bottom w:val="single" w:sz="4" w:space="0" w:color="auto"/>
              <w:right w:val="single" w:sz="4" w:space="0" w:color="auto"/>
            </w:tcBorders>
            <w:shd w:val="clear" w:color="auto" w:fill="auto"/>
            <w:noWrap/>
            <w:vAlign w:val="center"/>
            <w:hideMark/>
          </w:tcPr>
          <w:p w14:paraId="1F39A920" w14:textId="6F1A3A7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0" w:type="dxa"/>
            <w:tcBorders>
              <w:top w:val="nil"/>
              <w:left w:val="nil"/>
              <w:bottom w:val="single" w:sz="4" w:space="0" w:color="auto"/>
              <w:right w:val="single" w:sz="4" w:space="0" w:color="auto"/>
            </w:tcBorders>
            <w:shd w:val="clear" w:color="auto" w:fill="auto"/>
            <w:noWrap/>
            <w:vAlign w:val="center"/>
            <w:hideMark/>
          </w:tcPr>
          <w:p w14:paraId="0219F0B1" w14:textId="5C42B0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1134" w:type="dxa"/>
            <w:tcBorders>
              <w:top w:val="nil"/>
              <w:left w:val="nil"/>
              <w:bottom w:val="single" w:sz="4" w:space="0" w:color="auto"/>
              <w:right w:val="single" w:sz="4" w:space="0" w:color="auto"/>
            </w:tcBorders>
            <w:shd w:val="clear" w:color="auto" w:fill="auto"/>
            <w:noWrap/>
            <w:vAlign w:val="center"/>
            <w:hideMark/>
          </w:tcPr>
          <w:p w14:paraId="38337564" w14:textId="0578A42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r>
      <w:tr w:rsidR="000A4758" w:rsidRPr="00CC11EF" w14:paraId="26B0DD3E" w14:textId="77777777" w:rsidTr="005E4D76">
        <w:trPr>
          <w:trHeight w:val="288"/>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7E65B92C"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992" w:type="dxa"/>
            <w:tcBorders>
              <w:top w:val="nil"/>
              <w:left w:val="nil"/>
              <w:bottom w:val="single" w:sz="4" w:space="0" w:color="auto"/>
              <w:right w:val="single" w:sz="4" w:space="0" w:color="auto"/>
            </w:tcBorders>
            <w:shd w:val="clear" w:color="auto" w:fill="auto"/>
            <w:vAlign w:val="center"/>
            <w:hideMark/>
          </w:tcPr>
          <w:p w14:paraId="1F7DCC37"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38101DF1" w14:textId="003EBE6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992" w:type="dxa"/>
            <w:tcBorders>
              <w:top w:val="nil"/>
              <w:left w:val="nil"/>
              <w:bottom w:val="single" w:sz="4" w:space="0" w:color="auto"/>
              <w:right w:val="single" w:sz="4" w:space="0" w:color="auto"/>
            </w:tcBorders>
            <w:shd w:val="clear" w:color="auto" w:fill="auto"/>
            <w:noWrap/>
            <w:vAlign w:val="center"/>
            <w:hideMark/>
          </w:tcPr>
          <w:p w14:paraId="5D5976B9" w14:textId="021BDC9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851" w:type="dxa"/>
            <w:tcBorders>
              <w:top w:val="nil"/>
              <w:left w:val="nil"/>
              <w:bottom w:val="single" w:sz="4" w:space="0" w:color="auto"/>
              <w:right w:val="single" w:sz="4" w:space="0" w:color="auto"/>
            </w:tcBorders>
            <w:shd w:val="clear" w:color="auto" w:fill="auto"/>
            <w:noWrap/>
            <w:vAlign w:val="center"/>
            <w:hideMark/>
          </w:tcPr>
          <w:p w14:paraId="4C2C7EAF" w14:textId="01E9B4B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992" w:type="dxa"/>
            <w:tcBorders>
              <w:top w:val="nil"/>
              <w:left w:val="nil"/>
              <w:bottom w:val="single" w:sz="4" w:space="0" w:color="auto"/>
              <w:right w:val="single" w:sz="4" w:space="0" w:color="auto"/>
            </w:tcBorders>
            <w:shd w:val="clear" w:color="auto" w:fill="auto"/>
            <w:noWrap/>
            <w:vAlign w:val="center"/>
            <w:hideMark/>
          </w:tcPr>
          <w:p w14:paraId="6204D37E" w14:textId="7DC7ADD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850" w:type="dxa"/>
            <w:tcBorders>
              <w:top w:val="nil"/>
              <w:left w:val="nil"/>
              <w:bottom w:val="single" w:sz="4" w:space="0" w:color="auto"/>
              <w:right w:val="single" w:sz="4" w:space="0" w:color="auto"/>
            </w:tcBorders>
            <w:shd w:val="clear" w:color="auto" w:fill="auto"/>
            <w:noWrap/>
            <w:vAlign w:val="center"/>
            <w:hideMark/>
          </w:tcPr>
          <w:p w14:paraId="6E327365" w14:textId="7065AA7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993" w:type="dxa"/>
            <w:tcBorders>
              <w:top w:val="nil"/>
              <w:left w:val="nil"/>
              <w:bottom w:val="single" w:sz="4" w:space="0" w:color="auto"/>
              <w:right w:val="single" w:sz="4" w:space="0" w:color="auto"/>
            </w:tcBorders>
            <w:shd w:val="clear" w:color="auto" w:fill="auto"/>
            <w:noWrap/>
            <w:vAlign w:val="center"/>
            <w:hideMark/>
          </w:tcPr>
          <w:p w14:paraId="2081D5BE" w14:textId="074ABD0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992" w:type="dxa"/>
            <w:tcBorders>
              <w:top w:val="nil"/>
              <w:left w:val="nil"/>
              <w:bottom w:val="single" w:sz="4" w:space="0" w:color="auto"/>
              <w:right w:val="single" w:sz="4" w:space="0" w:color="auto"/>
            </w:tcBorders>
            <w:shd w:val="clear" w:color="auto" w:fill="auto"/>
            <w:noWrap/>
            <w:vAlign w:val="center"/>
            <w:hideMark/>
          </w:tcPr>
          <w:p w14:paraId="2FF18ACE" w14:textId="5941945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992" w:type="dxa"/>
            <w:tcBorders>
              <w:top w:val="nil"/>
              <w:left w:val="nil"/>
              <w:bottom w:val="single" w:sz="4" w:space="0" w:color="auto"/>
              <w:right w:val="single" w:sz="4" w:space="0" w:color="auto"/>
            </w:tcBorders>
            <w:shd w:val="clear" w:color="auto" w:fill="auto"/>
            <w:noWrap/>
            <w:vAlign w:val="center"/>
            <w:hideMark/>
          </w:tcPr>
          <w:p w14:paraId="6066BDD3" w14:textId="43E5E58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851" w:type="dxa"/>
            <w:tcBorders>
              <w:top w:val="nil"/>
              <w:left w:val="nil"/>
              <w:bottom w:val="single" w:sz="4" w:space="0" w:color="auto"/>
              <w:right w:val="single" w:sz="4" w:space="0" w:color="auto"/>
            </w:tcBorders>
            <w:shd w:val="clear" w:color="auto" w:fill="auto"/>
            <w:noWrap/>
            <w:vAlign w:val="center"/>
            <w:hideMark/>
          </w:tcPr>
          <w:p w14:paraId="608D424F" w14:textId="65A2CD1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992" w:type="dxa"/>
            <w:tcBorders>
              <w:top w:val="nil"/>
              <w:left w:val="nil"/>
              <w:bottom w:val="single" w:sz="4" w:space="0" w:color="auto"/>
              <w:right w:val="single" w:sz="4" w:space="0" w:color="auto"/>
            </w:tcBorders>
            <w:shd w:val="clear" w:color="auto" w:fill="auto"/>
            <w:noWrap/>
            <w:vAlign w:val="center"/>
            <w:hideMark/>
          </w:tcPr>
          <w:p w14:paraId="2635B7CD" w14:textId="31A3113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992" w:type="dxa"/>
            <w:tcBorders>
              <w:top w:val="nil"/>
              <w:left w:val="nil"/>
              <w:bottom w:val="single" w:sz="4" w:space="0" w:color="auto"/>
              <w:right w:val="single" w:sz="4" w:space="0" w:color="auto"/>
            </w:tcBorders>
            <w:shd w:val="clear" w:color="auto" w:fill="auto"/>
            <w:noWrap/>
            <w:vAlign w:val="center"/>
            <w:hideMark/>
          </w:tcPr>
          <w:p w14:paraId="75D90AE9" w14:textId="57D97D9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992" w:type="dxa"/>
            <w:tcBorders>
              <w:top w:val="nil"/>
              <w:left w:val="nil"/>
              <w:bottom w:val="single" w:sz="4" w:space="0" w:color="auto"/>
              <w:right w:val="single" w:sz="4" w:space="0" w:color="auto"/>
            </w:tcBorders>
            <w:shd w:val="clear" w:color="auto" w:fill="auto"/>
            <w:noWrap/>
            <w:vAlign w:val="center"/>
            <w:hideMark/>
          </w:tcPr>
          <w:p w14:paraId="22848BE0" w14:textId="4DB3222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851" w:type="dxa"/>
            <w:tcBorders>
              <w:top w:val="nil"/>
              <w:left w:val="nil"/>
              <w:bottom w:val="single" w:sz="4" w:space="0" w:color="auto"/>
              <w:right w:val="single" w:sz="4" w:space="0" w:color="auto"/>
            </w:tcBorders>
            <w:shd w:val="clear" w:color="auto" w:fill="auto"/>
            <w:noWrap/>
            <w:vAlign w:val="center"/>
            <w:hideMark/>
          </w:tcPr>
          <w:p w14:paraId="51F6D456" w14:textId="6C32236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850" w:type="dxa"/>
            <w:tcBorders>
              <w:top w:val="nil"/>
              <w:left w:val="nil"/>
              <w:bottom w:val="single" w:sz="4" w:space="0" w:color="auto"/>
              <w:right w:val="single" w:sz="4" w:space="0" w:color="auto"/>
            </w:tcBorders>
            <w:shd w:val="clear" w:color="auto" w:fill="auto"/>
            <w:noWrap/>
            <w:vAlign w:val="center"/>
            <w:hideMark/>
          </w:tcPr>
          <w:p w14:paraId="053CB76B" w14:textId="5A84520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851" w:type="dxa"/>
            <w:tcBorders>
              <w:top w:val="nil"/>
              <w:left w:val="nil"/>
              <w:bottom w:val="single" w:sz="4" w:space="0" w:color="auto"/>
              <w:right w:val="single" w:sz="4" w:space="0" w:color="auto"/>
            </w:tcBorders>
            <w:shd w:val="clear" w:color="auto" w:fill="auto"/>
            <w:noWrap/>
            <w:vAlign w:val="center"/>
            <w:hideMark/>
          </w:tcPr>
          <w:p w14:paraId="055544FD" w14:textId="214C827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850" w:type="dxa"/>
            <w:tcBorders>
              <w:top w:val="nil"/>
              <w:left w:val="nil"/>
              <w:bottom w:val="single" w:sz="4" w:space="0" w:color="auto"/>
              <w:right w:val="single" w:sz="4" w:space="0" w:color="auto"/>
            </w:tcBorders>
            <w:shd w:val="clear" w:color="auto" w:fill="auto"/>
            <w:noWrap/>
            <w:vAlign w:val="center"/>
            <w:hideMark/>
          </w:tcPr>
          <w:p w14:paraId="33444B78" w14:textId="0F3686A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1134" w:type="dxa"/>
            <w:tcBorders>
              <w:top w:val="nil"/>
              <w:left w:val="nil"/>
              <w:bottom w:val="single" w:sz="4" w:space="0" w:color="auto"/>
              <w:right w:val="single" w:sz="4" w:space="0" w:color="auto"/>
            </w:tcBorders>
            <w:shd w:val="clear" w:color="auto" w:fill="auto"/>
            <w:noWrap/>
            <w:vAlign w:val="center"/>
            <w:hideMark/>
          </w:tcPr>
          <w:p w14:paraId="5E0FFEDA" w14:textId="39D8393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r>
      <w:tr w:rsidR="000A4758" w:rsidRPr="00CC11EF" w14:paraId="43D447B3"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6A246A83"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992" w:type="dxa"/>
            <w:tcBorders>
              <w:top w:val="nil"/>
              <w:left w:val="nil"/>
              <w:bottom w:val="single" w:sz="4" w:space="0" w:color="auto"/>
              <w:right w:val="single" w:sz="4" w:space="0" w:color="auto"/>
            </w:tcBorders>
            <w:shd w:val="clear" w:color="auto" w:fill="auto"/>
            <w:vAlign w:val="center"/>
            <w:hideMark/>
          </w:tcPr>
          <w:p w14:paraId="12171F60"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1C1B5C0D" w14:textId="3718B61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0,129</w:t>
            </w:r>
          </w:p>
        </w:tc>
        <w:tc>
          <w:tcPr>
            <w:tcW w:w="992" w:type="dxa"/>
            <w:tcBorders>
              <w:top w:val="nil"/>
              <w:left w:val="nil"/>
              <w:bottom w:val="single" w:sz="4" w:space="0" w:color="auto"/>
              <w:right w:val="single" w:sz="4" w:space="0" w:color="auto"/>
            </w:tcBorders>
            <w:shd w:val="clear" w:color="auto" w:fill="auto"/>
            <w:noWrap/>
            <w:vAlign w:val="center"/>
            <w:hideMark/>
          </w:tcPr>
          <w:p w14:paraId="60A71EB6" w14:textId="4A0DB35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0,129</w:t>
            </w:r>
          </w:p>
        </w:tc>
        <w:tc>
          <w:tcPr>
            <w:tcW w:w="851" w:type="dxa"/>
            <w:tcBorders>
              <w:top w:val="nil"/>
              <w:left w:val="nil"/>
              <w:bottom w:val="single" w:sz="4" w:space="0" w:color="auto"/>
              <w:right w:val="single" w:sz="4" w:space="0" w:color="auto"/>
            </w:tcBorders>
            <w:shd w:val="clear" w:color="auto" w:fill="auto"/>
            <w:noWrap/>
            <w:vAlign w:val="center"/>
            <w:hideMark/>
          </w:tcPr>
          <w:p w14:paraId="06520A9B" w14:textId="0AA70D6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0,129</w:t>
            </w:r>
          </w:p>
        </w:tc>
        <w:tc>
          <w:tcPr>
            <w:tcW w:w="992" w:type="dxa"/>
            <w:tcBorders>
              <w:top w:val="nil"/>
              <w:left w:val="nil"/>
              <w:bottom w:val="single" w:sz="4" w:space="0" w:color="auto"/>
              <w:right w:val="single" w:sz="4" w:space="0" w:color="auto"/>
            </w:tcBorders>
            <w:shd w:val="clear" w:color="auto" w:fill="auto"/>
            <w:noWrap/>
            <w:vAlign w:val="center"/>
            <w:hideMark/>
          </w:tcPr>
          <w:p w14:paraId="146D91A9" w14:textId="45B992E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0,129</w:t>
            </w:r>
          </w:p>
        </w:tc>
        <w:tc>
          <w:tcPr>
            <w:tcW w:w="850" w:type="dxa"/>
            <w:tcBorders>
              <w:top w:val="nil"/>
              <w:left w:val="nil"/>
              <w:bottom w:val="single" w:sz="4" w:space="0" w:color="auto"/>
              <w:right w:val="single" w:sz="4" w:space="0" w:color="auto"/>
            </w:tcBorders>
            <w:shd w:val="clear" w:color="auto" w:fill="auto"/>
            <w:noWrap/>
            <w:vAlign w:val="center"/>
            <w:hideMark/>
          </w:tcPr>
          <w:p w14:paraId="4A79C075" w14:textId="7B45EFD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0,129</w:t>
            </w:r>
          </w:p>
        </w:tc>
        <w:tc>
          <w:tcPr>
            <w:tcW w:w="993" w:type="dxa"/>
            <w:tcBorders>
              <w:top w:val="nil"/>
              <w:left w:val="nil"/>
              <w:bottom w:val="single" w:sz="4" w:space="0" w:color="auto"/>
              <w:right w:val="single" w:sz="4" w:space="0" w:color="auto"/>
            </w:tcBorders>
            <w:shd w:val="clear" w:color="auto" w:fill="auto"/>
            <w:noWrap/>
            <w:vAlign w:val="center"/>
            <w:hideMark/>
          </w:tcPr>
          <w:p w14:paraId="3BD92DF5" w14:textId="450E632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0,129</w:t>
            </w:r>
          </w:p>
        </w:tc>
        <w:tc>
          <w:tcPr>
            <w:tcW w:w="992" w:type="dxa"/>
            <w:tcBorders>
              <w:top w:val="nil"/>
              <w:left w:val="nil"/>
              <w:bottom w:val="single" w:sz="4" w:space="0" w:color="auto"/>
              <w:right w:val="single" w:sz="4" w:space="0" w:color="auto"/>
            </w:tcBorders>
            <w:shd w:val="clear" w:color="auto" w:fill="auto"/>
            <w:noWrap/>
            <w:vAlign w:val="center"/>
            <w:hideMark/>
          </w:tcPr>
          <w:p w14:paraId="15C4E799" w14:textId="53FF49A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0,129</w:t>
            </w:r>
          </w:p>
        </w:tc>
        <w:tc>
          <w:tcPr>
            <w:tcW w:w="992" w:type="dxa"/>
            <w:tcBorders>
              <w:top w:val="nil"/>
              <w:left w:val="nil"/>
              <w:bottom w:val="single" w:sz="4" w:space="0" w:color="auto"/>
              <w:right w:val="single" w:sz="4" w:space="0" w:color="auto"/>
            </w:tcBorders>
            <w:shd w:val="clear" w:color="auto" w:fill="auto"/>
            <w:noWrap/>
            <w:vAlign w:val="center"/>
            <w:hideMark/>
          </w:tcPr>
          <w:p w14:paraId="3DF59905" w14:textId="03B96E2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0,129</w:t>
            </w:r>
          </w:p>
        </w:tc>
        <w:tc>
          <w:tcPr>
            <w:tcW w:w="851" w:type="dxa"/>
            <w:tcBorders>
              <w:top w:val="nil"/>
              <w:left w:val="nil"/>
              <w:bottom w:val="single" w:sz="4" w:space="0" w:color="auto"/>
              <w:right w:val="single" w:sz="4" w:space="0" w:color="auto"/>
            </w:tcBorders>
            <w:shd w:val="clear" w:color="auto" w:fill="auto"/>
            <w:noWrap/>
            <w:vAlign w:val="center"/>
            <w:hideMark/>
          </w:tcPr>
          <w:p w14:paraId="11FC36C0" w14:textId="7BC28F0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0,129</w:t>
            </w:r>
          </w:p>
        </w:tc>
        <w:tc>
          <w:tcPr>
            <w:tcW w:w="992" w:type="dxa"/>
            <w:tcBorders>
              <w:top w:val="nil"/>
              <w:left w:val="nil"/>
              <w:bottom w:val="single" w:sz="4" w:space="0" w:color="auto"/>
              <w:right w:val="single" w:sz="4" w:space="0" w:color="auto"/>
            </w:tcBorders>
            <w:shd w:val="clear" w:color="auto" w:fill="auto"/>
            <w:noWrap/>
            <w:vAlign w:val="center"/>
            <w:hideMark/>
          </w:tcPr>
          <w:p w14:paraId="13CD26BD" w14:textId="71F5CB5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0,129</w:t>
            </w:r>
          </w:p>
        </w:tc>
        <w:tc>
          <w:tcPr>
            <w:tcW w:w="992" w:type="dxa"/>
            <w:tcBorders>
              <w:top w:val="nil"/>
              <w:left w:val="nil"/>
              <w:bottom w:val="single" w:sz="4" w:space="0" w:color="auto"/>
              <w:right w:val="single" w:sz="4" w:space="0" w:color="auto"/>
            </w:tcBorders>
            <w:shd w:val="clear" w:color="auto" w:fill="auto"/>
            <w:noWrap/>
            <w:vAlign w:val="center"/>
            <w:hideMark/>
          </w:tcPr>
          <w:p w14:paraId="4053E2F9" w14:textId="7D87CE7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0,129</w:t>
            </w:r>
          </w:p>
        </w:tc>
        <w:tc>
          <w:tcPr>
            <w:tcW w:w="992" w:type="dxa"/>
            <w:tcBorders>
              <w:top w:val="nil"/>
              <w:left w:val="nil"/>
              <w:bottom w:val="single" w:sz="4" w:space="0" w:color="auto"/>
              <w:right w:val="single" w:sz="4" w:space="0" w:color="auto"/>
            </w:tcBorders>
            <w:shd w:val="clear" w:color="auto" w:fill="auto"/>
            <w:noWrap/>
            <w:vAlign w:val="center"/>
            <w:hideMark/>
          </w:tcPr>
          <w:p w14:paraId="6D373AC7" w14:textId="5E083B5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0,129</w:t>
            </w:r>
          </w:p>
        </w:tc>
        <w:tc>
          <w:tcPr>
            <w:tcW w:w="851" w:type="dxa"/>
            <w:tcBorders>
              <w:top w:val="nil"/>
              <w:left w:val="nil"/>
              <w:bottom w:val="single" w:sz="4" w:space="0" w:color="auto"/>
              <w:right w:val="single" w:sz="4" w:space="0" w:color="auto"/>
            </w:tcBorders>
            <w:shd w:val="clear" w:color="auto" w:fill="auto"/>
            <w:noWrap/>
            <w:vAlign w:val="center"/>
            <w:hideMark/>
          </w:tcPr>
          <w:p w14:paraId="7AD6D9B4" w14:textId="7CD9548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0,129</w:t>
            </w:r>
          </w:p>
        </w:tc>
        <w:tc>
          <w:tcPr>
            <w:tcW w:w="850" w:type="dxa"/>
            <w:tcBorders>
              <w:top w:val="nil"/>
              <w:left w:val="nil"/>
              <w:bottom w:val="single" w:sz="4" w:space="0" w:color="auto"/>
              <w:right w:val="single" w:sz="4" w:space="0" w:color="auto"/>
            </w:tcBorders>
            <w:shd w:val="clear" w:color="auto" w:fill="auto"/>
            <w:noWrap/>
            <w:vAlign w:val="center"/>
            <w:hideMark/>
          </w:tcPr>
          <w:p w14:paraId="1F6AC082" w14:textId="388D2D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0,129</w:t>
            </w:r>
          </w:p>
        </w:tc>
        <w:tc>
          <w:tcPr>
            <w:tcW w:w="851" w:type="dxa"/>
            <w:tcBorders>
              <w:top w:val="nil"/>
              <w:left w:val="nil"/>
              <w:bottom w:val="single" w:sz="4" w:space="0" w:color="auto"/>
              <w:right w:val="single" w:sz="4" w:space="0" w:color="auto"/>
            </w:tcBorders>
            <w:shd w:val="clear" w:color="auto" w:fill="auto"/>
            <w:noWrap/>
            <w:vAlign w:val="center"/>
            <w:hideMark/>
          </w:tcPr>
          <w:p w14:paraId="5D680747" w14:textId="1B16077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0,129</w:t>
            </w:r>
          </w:p>
        </w:tc>
        <w:tc>
          <w:tcPr>
            <w:tcW w:w="850" w:type="dxa"/>
            <w:tcBorders>
              <w:top w:val="nil"/>
              <w:left w:val="nil"/>
              <w:bottom w:val="single" w:sz="4" w:space="0" w:color="auto"/>
              <w:right w:val="single" w:sz="4" w:space="0" w:color="auto"/>
            </w:tcBorders>
            <w:shd w:val="clear" w:color="auto" w:fill="auto"/>
            <w:noWrap/>
            <w:vAlign w:val="center"/>
            <w:hideMark/>
          </w:tcPr>
          <w:p w14:paraId="7AEC16A4" w14:textId="37296D3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0,129</w:t>
            </w:r>
          </w:p>
        </w:tc>
        <w:tc>
          <w:tcPr>
            <w:tcW w:w="1134" w:type="dxa"/>
            <w:tcBorders>
              <w:top w:val="nil"/>
              <w:left w:val="nil"/>
              <w:bottom w:val="single" w:sz="4" w:space="0" w:color="auto"/>
              <w:right w:val="single" w:sz="4" w:space="0" w:color="auto"/>
            </w:tcBorders>
            <w:shd w:val="clear" w:color="auto" w:fill="auto"/>
            <w:noWrap/>
            <w:vAlign w:val="center"/>
            <w:hideMark/>
          </w:tcPr>
          <w:p w14:paraId="4E2D8857" w14:textId="4B50DDE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0,129</w:t>
            </w:r>
          </w:p>
        </w:tc>
      </w:tr>
      <w:tr w:rsidR="000A4758" w:rsidRPr="00CC11EF" w14:paraId="3688DA35"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41CF6C8D" w14:textId="785CF25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992" w:type="dxa"/>
            <w:tcBorders>
              <w:top w:val="nil"/>
              <w:left w:val="nil"/>
              <w:bottom w:val="single" w:sz="4" w:space="0" w:color="auto"/>
              <w:right w:val="single" w:sz="4" w:space="0" w:color="auto"/>
            </w:tcBorders>
            <w:shd w:val="clear" w:color="auto" w:fill="auto"/>
            <w:vAlign w:val="center"/>
            <w:hideMark/>
          </w:tcPr>
          <w:p w14:paraId="4D8444D9"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66521AB0" w14:textId="20C9687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c>
          <w:tcPr>
            <w:tcW w:w="992" w:type="dxa"/>
            <w:tcBorders>
              <w:top w:val="nil"/>
              <w:left w:val="nil"/>
              <w:bottom w:val="single" w:sz="4" w:space="0" w:color="auto"/>
              <w:right w:val="single" w:sz="4" w:space="0" w:color="auto"/>
            </w:tcBorders>
            <w:shd w:val="clear" w:color="auto" w:fill="auto"/>
            <w:noWrap/>
            <w:vAlign w:val="center"/>
            <w:hideMark/>
          </w:tcPr>
          <w:p w14:paraId="76D6B451" w14:textId="69B88E7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c>
          <w:tcPr>
            <w:tcW w:w="851" w:type="dxa"/>
            <w:tcBorders>
              <w:top w:val="nil"/>
              <w:left w:val="nil"/>
              <w:bottom w:val="single" w:sz="4" w:space="0" w:color="auto"/>
              <w:right w:val="single" w:sz="4" w:space="0" w:color="auto"/>
            </w:tcBorders>
            <w:shd w:val="clear" w:color="auto" w:fill="auto"/>
            <w:noWrap/>
            <w:vAlign w:val="center"/>
            <w:hideMark/>
          </w:tcPr>
          <w:p w14:paraId="25D07439" w14:textId="683F50A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c>
          <w:tcPr>
            <w:tcW w:w="992" w:type="dxa"/>
            <w:tcBorders>
              <w:top w:val="nil"/>
              <w:left w:val="nil"/>
              <w:bottom w:val="single" w:sz="4" w:space="0" w:color="auto"/>
              <w:right w:val="single" w:sz="4" w:space="0" w:color="auto"/>
            </w:tcBorders>
            <w:shd w:val="clear" w:color="auto" w:fill="auto"/>
            <w:noWrap/>
            <w:vAlign w:val="center"/>
            <w:hideMark/>
          </w:tcPr>
          <w:p w14:paraId="49077EA8" w14:textId="6005676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c>
          <w:tcPr>
            <w:tcW w:w="850" w:type="dxa"/>
            <w:tcBorders>
              <w:top w:val="nil"/>
              <w:left w:val="nil"/>
              <w:bottom w:val="single" w:sz="4" w:space="0" w:color="auto"/>
              <w:right w:val="single" w:sz="4" w:space="0" w:color="auto"/>
            </w:tcBorders>
            <w:shd w:val="clear" w:color="auto" w:fill="auto"/>
            <w:noWrap/>
            <w:vAlign w:val="center"/>
            <w:hideMark/>
          </w:tcPr>
          <w:p w14:paraId="3F92C59A" w14:textId="4A5C299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c>
          <w:tcPr>
            <w:tcW w:w="993" w:type="dxa"/>
            <w:tcBorders>
              <w:top w:val="nil"/>
              <w:left w:val="nil"/>
              <w:bottom w:val="single" w:sz="4" w:space="0" w:color="auto"/>
              <w:right w:val="single" w:sz="4" w:space="0" w:color="auto"/>
            </w:tcBorders>
            <w:shd w:val="clear" w:color="auto" w:fill="auto"/>
            <w:noWrap/>
            <w:vAlign w:val="center"/>
            <w:hideMark/>
          </w:tcPr>
          <w:p w14:paraId="7CB3853A" w14:textId="4CB3690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c>
          <w:tcPr>
            <w:tcW w:w="992" w:type="dxa"/>
            <w:tcBorders>
              <w:top w:val="nil"/>
              <w:left w:val="nil"/>
              <w:bottom w:val="single" w:sz="4" w:space="0" w:color="auto"/>
              <w:right w:val="single" w:sz="4" w:space="0" w:color="auto"/>
            </w:tcBorders>
            <w:shd w:val="clear" w:color="auto" w:fill="auto"/>
            <w:noWrap/>
            <w:vAlign w:val="center"/>
            <w:hideMark/>
          </w:tcPr>
          <w:p w14:paraId="0E0AEB93" w14:textId="19D12B1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c>
          <w:tcPr>
            <w:tcW w:w="992" w:type="dxa"/>
            <w:tcBorders>
              <w:top w:val="nil"/>
              <w:left w:val="nil"/>
              <w:bottom w:val="single" w:sz="4" w:space="0" w:color="auto"/>
              <w:right w:val="single" w:sz="4" w:space="0" w:color="auto"/>
            </w:tcBorders>
            <w:shd w:val="clear" w:color="auto" w:fill="auto"/>
            <w:noWrap/>
            <w:vAlign w:val="center"/>
            <w:hideMark/>
          </w:tcPr>
          <w:p w14:paraId="53FC1049" w14:textId="086E699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c>
          <w:tcPr>
            <w:tcW w:w="851" w:type="dxa"/>
            <w:tcBorders>
              <w:top w:val="nil"/>
              <w:left w:val="nil"/>
              <w:bottom w:val="single" w:sz="4" w:space="0" w:color="auto"/>
              <w:right w:val="single" w:sz="4" w:space="0" w:color="auto"/>
            </w:tcBorders>
            <w:shd w:val="clear" w:color="auto" w:fill="auto"/>
            <w:noWrap/>
            <w:vAlign w:val="center"/>
            <w:hideMark/>
          </w:tcPr>
          <w:p w14:paraId="0809AEF8" w14:textId="0ED4CE9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c>
          <w:tcPr>
            <w:tcW w:w="992" w:type="dxa"/>
            <w:tcBorders>
              <w:top w:val="nil"/>
              <w:left w:val="nil"/>
              <w:bottom w:val="single" w:sz="4" w:space="0" w:color="auto"/>
              <w:right w:val="single" w:sz="4" w:space="0" w:color="auto"/>
            </w:tcBorders>
            <w:shd w:val="clear" w:color="auto" w:fill="auto"/>
            <w:noWrap/>
            <w:vAlign w:val="center"/>
            <w:hideMark/>
          </w:tcPr>
          <w:p w14:paraId="768A0987" w14:textId="15058A4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c>
          <w:tcPr>
            <w:tcW w:w="992" w:type="dxa"/>
            <w:tcBorders>
              <w:top w:val="nil"/>
              <w:left w:val="nil"/>
              <w:bottom w:val="single" w:sz="4" w:space="0" w:color="auto"/>
              <w:right w:val="single" w:sz="4" w:space="0" w:color="auto"/>
            </w:tcBorders>
            <w:shd w:val="clear" w:color="auto" w:fill="auto"/>
            <w:noWrap/>
            <w:vAlign w:val="center"/>
            <w:hideMark/>
          </w:tcPr>
          <w:p w14:paraId="289C6B0B" w14:textId="1096E4C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c>
          <w:tcPr>
            <w:tcW w:w="992" w:type="dxa"/>
            <w:tcBorders>
              <w:top w:val="nil"/>
              <w:left w:val="nil"/>
              <w:bottom w:val="single" w:sz="4" w:space="0" w:color="auto"/>
              <w:right w:val="single" w:sz="4" w:space="0" w:color="auto"/>
            </w:tcBorders>
            <w:shd w:val="clear" w:color="auto" w:fill="auto"/>
            <w:noWrap/>
            <w:vAlign w:val="center"/>
            <w:hideMark/>
          </w:tcPr>
          <w:p w14:paraId="13C34729" w14:textId="07D4042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c>
          <w:tcPr>
            <w:tcW w:w="851" w:type="dxa"/>
            <w:tcBorders>
              <w:top w:val="nil"/>
              <w:left w:val="nil"/>
              <w:bottom w:val="single" w:sz="4" w:space="0" w:color="auto"/>
              <w:right w:val="single" w:sz="4" w:space="0" w:color="auto"/>
            </w:tcBorders>
            <w:shd w:val="clear" w:color="auto" w:fill="auto"/>
            <w:noWrap/>
            <w:vAlign w:val="center"/>
            <w:hideMark/>
          </w:tcPr>
          <w:p w14:paraId="458DB248" w14:textId="6BB0462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c>
          <w:tcPr>
            <w:tcW w:w="850" w:type="dxa"/>
            <w:tcBorders>
              <w:top w:val="nil"/>
              <w:left w:val="nil"/>
              <w:bottom w:val="single" w:sz="4" w:space="0" w:color="auto"/>
              <w:right w:val="single" w:sz="4" w:space="0" w:color="auto"/>
            </w:tcBorders>
            <w:shd w:val="clear" w:color="auto" w:fill="auto"/>
            <w:noWrap/>
            <w:vAlign w:val="center"/>
            <w:hideMark/>
          </w:tcPr>
          <w:p w14:paraId="67FD4B72" w14:textId="648014E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c>
          <w:tcPr>
            <w:tcW w:w="851" w:type="dxa"/>
            <w:tcBorders>
              <w:top w:val="nil"/>
              <w:left w:val="nil"/>
              <w:bottom w:val="single" w:sz="4" w:space="0" w:color="auto"/>
              <w:right w:val="single" w:sz="4" w:space="0" w:color="auto"/>
            </w:tcBorders>
            <w:shd w:val="clear" w:color="auto" w:fill="auto"/>
            <w:noWrap/>
            <w:vAlign w:val="center"/>
            <w:hideMark/>
          </w:tcPr>
          <w:p w14:paraId="7B4445B4" w14:textId="20AF519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c>
          <w:tcPr>
            <w:tcW w:w="850" w:type="dxa"/>
            <w:tcBorders>
              <w:top w:val="nil"/>
              <w:left w:val="nil"/>
              <w:bottom w:val="single" w:sz="4" w:space="0" w:color="auto"/>
              <w:right w:val="single" w:sz="4" w:space="0" w:color="auto"/>
            </w:tcBorders>
            <w:shd w:val="clear" w:color="auto" w:fill="auto"/>
            <w:noWrap/>
            <w:vAlign w:val="center"/>
            <w:hideMark/>
          </w:tcPr>
          <w:p w14:paraId="0532FCCF" w14:textId="00DAD08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c>
          <w:tcPr>
            <w:tcW w:w="1134" w:type="dxa"/>
            <w:tcBorders>
              <w:top w:val="nil"/>
              <w:left w:val="nil"/>
              <w:bottom w:val="single" w:sz="4" w:space="0" w:color="auto"/>
              <w:right w:val="single" w:sz="4" w:space="0" w:color="auto"/>
            </w:tcBorders>
            <w:shd w:val="clear" w:color="auto" w:fill="auto"/>
            <w:noWrap/>
            <w:vAlign w:val="center"/>
            <w:hideMark/>
          </w:tcPr>
          <w:p w14:paraId="101952C4" w14:textId="657D778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r>
      <w:tr w:rsidR="000A4758" w:rsidRPr="00CC11EF" w14:paraId="03845466"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3B27F527"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992" w:type="dxa"/>
            <w:tcBorders>
              <w:top w:val="nil"/>
              <w:left w:val="nil"/>
              <w:bottom w:val="single" w:sz="4" w:space="0" w:color="auto"/>
              <w:right w:val="single" w:sz="4" w:space="0" w:color="auto"/>
            </w:tcBorders>
            <w:shd w:val="clear" w:color="auto" w:fill="auto"/>
            <w:vAlign w:val="center"/>
            <w:hideMark/>
          </w:tcPr>
          <w:p w14:paraId="06F4A11A"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71D5244E" w14:textId="195F0BE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0,448</w:t>
            </w:r>
          </w:p>
        </w:tc>
        <w:tc>
          <w:tcPr>
            <w:tcW w:w="992" w:type="dxa"/>
            <w:tcBorders>
              <w:top w:val="nil"/>
              <w:left w:val="nil"/>
              <w:bottom w:val="single" w:sz="4" w:space="0" w:color="auto"/>
              <w:right w:val="single" w:sz="4" w:space="0" w:color="auto"/>
            </w:tcBorders>
            <w:shd w:val="clear" w:color="auto" w:fill="auto"/>
            <w:noWrap/>
            <w:vAlign w:val="center"/>
            <w:hideMark/>
          </w:tcPr>
          <w:p w14:paraId="18DEB794" w14:textId="6E59438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0,448</w:t>
            </w:r>
          </w:p>
        </w:tc>
        <w:tc>
          <w:tcPr>
            <w:tcW w:w="851" w:type="dxa"/>
            <w:tcBorders>
              <w:top w:val="nil"/>
              <w:left w:val="nil"/>
              <w:bottom w:val="single" w:sz="4" w:space="0" w:color="auto"/>
              <w:right w:val="single" w:sz="4" w:space="0" w:color="auto"/>
            </w:tcBorders>
            <w:shd w:val="clear" w:color="auto" w:fill="auto"/>
            <w:noWrap/>
            <w:vAlign w:val="center"/>
            <w:hideMark/>
          </w:tcPr>
          <w:p w14:paraId="33356A54" w14:textId="7180C0B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0,448</w:t>
            </w:r>
          </w:p>
        </w:tc>
        <w:tc>
          <w:tcPr>
            <w:tcW w:w="992" w:type="dxa"/>
            <w:tcBorders>
              <w:top w:val="nil"/>
              <w:left w:val="nil"/>
              <w:bottom w:val="single" w:sz="4" w:space="0" w:color="auto"/>
              <w:right w:val="single" w:sz="4" w:space="0" w:color="auto"/>
            </w:tcBorders>
            <w:shd w:val="clear" w:color="auto" w:fill="auto"/>
            <w:noWrap/>
            <w:vAlign w:val="center"/>
            <w:hideMark/>
          </w:tcPr>
          <w:p w14:paraId="233CEFE2" w14:textId="736D7C7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0,448</w:t>
            </w:r>
          </w:p>
        </w:tc>
        <w:tc>
          <w:tcPr>
            <w:tcW w:w="850" w:type="dxa"/>
            <w:tcBorders>
              <w:top w:val="nil"/>
              <w:left w:val="nil"/>
              <w:bottom w:val="single" w:sz="4" w:space="0" w:color="auto"/>
              <w:right w:val="single" w:sz="4" w:space="0" w:color="auto"/>
            </w:tcBorders>
            <w:shd w:val="clear" w:color="auto" w:fill="auto"/>
            <w:noWrap/>
            <w:vAlign w:val="center"/>
            <w:hideMark/>
          </w:tcPr>
          <w:p w14:paraId="73CB82FF" w14:textId="4A4C377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0,448</w:t>
            </w:r>
          </w:p>
        </w:tc>
        <w:tc>
          <w:tcPr>
            <w:tcW w:w="993" w:type="dxa"/>
            <w:tcBorders>
              <w:top w:val="nil"/>
              <w:left w:val="nil"/>
              <w:bottom w:val="single" w:sz="4" w:space="0" w:color="auto"/>
              <w:right w:val="single" w:sz="4" w:space="0" w:color="auto"/>
            </w:tcBorders>
            <w:shd w:val="clear" w:color="auto" w:fill="auto"/>
            <w:noWrap/>
            <w:vAlign w:val="center"/>
            <w:hideMark/>
          </w:tcPr>
          <w:p w14:paraId="616D5EEE" w14:textId="68F9D66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0,448</w:t>
            </w:r>
          </w:p>
        </w:tc>
        <w:tc>
          <w:tcPr>
            <w:tcW w:w="992" w:type="dxa"/>
            <w:tcBorders>
              <w:top w:val="nil"/>
              <w:left w:val="nil"/>
              <w:bottom w:val="single" w:sz="4" w:space="0" w:color="auto"/>
              <w:right w:val="single" w:sz="4" w:space="0" w:color="auto"/>
            </w:tcBorders>
            <w:shd w:val="clear" w:color="auto" w:fill="auto"/>
            <w:noWrap/>
            <w:vAlign w:val="center"/>
            <w:hideMark/>
          </w:tcPr>
          <w:p w14:paraId="3BDFB8B0" w14:textId="53A23FD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0,448</w:t>
            </w:r>
          </w:p>
        </w:tc>
        <w:tc>
          <w:tcPr>
            <w:tcW w:w="992" w:type="dxa"/>
            <w:tcBorders>
              <w:top w:val="nil"/>
              <w:left w:val="nil"/>
              <w:bottom w:val="single" w:sz="4" w:space="0" w:color="auto"/>
              <w:right w:val="single" w:sz="4" w:space="0" w:color="auto"/>
            </w:tcBorders>
            <w:shd w:val="clear" w:color="auto" w:fill="auto"/>
            <w:noWrap/>
            <w:vAlign w:val="center"/>
            <w:hideMark/>
          </w:tcPr>
          <w:p w14:paraId="10BD04D1" w14:textId="127938C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0,448</w:t>
            </w:r>
          </w:p>
        </w:tc>
        <w:tc>
          <w:tcPr>
            <w:tcW w:w="851" w:type="dxa"/>
            <w:tcBorders>
              <w:top w:val="nil"/>
              <w:left w:val="nil"/>
              <w:bottom w:val="single" w:sz="4" w:space="0" w:color="auto"/>
              <w:right w:val="single" w:sz="4" w:space="0" w:color="auto"/>
            </w:tcBorders>
            <w:shd w:val="clear" w:color="auto" w:fill="auto"/>
            <w:noWrap/>
            <w:vAlign w:val="center"/>
            <w:hideMark/>
          </w:tcPr>
          <w:p w14:paraId="3E6E8757" w14:textId="4F844AA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0,448</w:t>
            </w:r>
          </w:p>
        </w:tc>
        <w:tc>
          <w:tcPr>
            <w:tcW w:w="992" w:type="dxa"/>
            <w:tcBorders>
              <w:top w:val="nil"/>
              <w:left w:val="nil"/>
              <w:bottom w:val="single" w:sz="4" w:space="0" w:color="auto"/>
              <w:right w:val="single" w:sz="4" w:space="0" w:color="auto"/>
            </w:tcBorders>
            <w:shd w:val="clear" w:color="auto" w:fill="auto"/>
            <w:noWrap/>
            <w:vAlign w:val="center"/>
            <w:hideMark/>
          </w:tcPr>
          <w:p w14:paraId="314ADE09" w14:textId="2130445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0,448</w:t>
            </w:r>
          </w:p>
        </w:tc>
        <w:tc>
          <w:tcPr>
            <w:tcW w:w="992" w:type="dxa"/>
            <w:tcBorders>
              <w:top w:val="nil"/>
              <w:left w:val="nil"/>
              <w:bottom w:val="single" w:sz="4" w:space="0" w:color="auto"/>
              <w:right w:val="single" w:sz="4" w:space="0" w:color="auto"/>
            </w:tcBorders>
            <w:shd w:val="clear" w:color="auto" w:fill="auto"/>
            <w:noWrap/>
            <w:vAlign w:val="center"/>
            <w:hideMark/>
          </w:tcPr>
          <w:p w14:paraId="2034D969" w14:textId="53BA20A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0,448</w:t>
            </w:r>
          </w:p>
        </w:tc>
        <w:tc>
          <w:tcPr>
            <w:tcW w:w="992" w:type="dxa"/>
            <w:tcBorders>
              <w:top w:val="nil"/>
              <w:left w:val="nil"/>
              <w:bottom w:val="single" w:sz="4" w:space="0" w:color="auto"/>
              <w:right w:val="single" w:sz="4" w:space="0" w:color="auto"/>
            </w:tcBorders>
            <w:shd w:val="clear" w:color="auto" w:fill="auto"/>
            <w:noWrap/>
            <w:vAlign w:val="center"/>
            <w:hideMark/>
          </w:tcPr>
          <w:p w14:paraId="26855854" w14:textId="2684AF1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0,448</w:t>
            </w:r>
          </w:p>
        </w:tc>
        <w:tc>
          <w:tcPr>
            <w:tcW w:w="851" w:type="dxa"/>
            <w:tcBorders>
              <w:top w:val="nil"/>
              <w:left w:val="nil"/>
              <w:bottom w:val="single" w:sz="4" w:space="0" w:color="auto"/>
              <w:right w:val="single" w:sz="4" w:space="0" w:color="auto"/>
            </w:tcBorders>
            <w:shd w:val="clear" w:color="auto" w:fill="auto"/>
            <w:noWrap/>
            <w:vAlign w:val="center"/>
            <w:hideMark/>
          </w:tcPr>
          <w:p w14:paraId="649A576B" w14:textId="4B3D02A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0,448</w:t>
            </w:r>
          </w:p>
        </w:tc>
        <w:tc>
          <w:tcPr>
            <w:tcW w:w="850" w:type="dxa"/>
            <w:tcBorders>
              <w:top w:val="nil"/>
              <w:left w:val="nil"/>
              <w:bottom w:val="single" w:sz="4" w:space="0" w:color="auto"/>
              <w:right w:val="single" w:sz="4" w:space="0" w:color="auto"/>
            </w:tcBorders>
            <w:shd w:val="clear" w:color="auto" w:fill="auto"/>
            <w:noWrap/>
            <w:vAlign w:val="center"/>
            <w:hideMark/>
          </w:tcPr>
          <w:p w14:paraId="101899F6" w14:textId="7E9CAF7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0,448</w:t>
            </w:r>
          </w:p>
        </w:tc>
        <w:tc>
          <w:tcPr>
            <w:tcW w:w="851" w:type="dxa"/>
            <w:tcBorders>
              <w:top w:val="nil"/>
              <w:left w:val="nil"/>
              <w:bottom w:val="single" w:sz="4" w:space="0" w:color="auto"/>
              <w:right w:val="single" w:sz="4" w:space="0" w:color="auto"/>
            </w:tcBorders>
            <w:shd w:val="clear" w:color="auto" w:fill="auto"/>
            <w:noWrap/>
            <w:vAlign w:val="center"/>
            <w:hideMark/>
          </w:tcPr>
          <w:p w14:paraId="1AD73009" w14:textId="5C0360E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0,448</w:t>
            </w:r>
          </w:p>
        </w:tc>
        <w:tc>
          <w:tcPr>
            <w:tcW w:w="850" w:type="dxa"/>
            <w:tcBorders>
              <w:top w:val="nil"/>
              <w:left w:val="nil"/>
              <w:bottom w:val="single" w:sz="4" w:space="0" w:color="auto"/>
              <w:right w:val="single" w:sz="4" w:space="0" w:color="auto"/>
            </w:tcBorders>
            <w:shd w:val="clear" w:color="auto" w:fill="auto"/>
            <w:noWrap/>
            <w:vAlign w:val="center"/>
            <w:hideMark/>
          </w:tcPr>
          <w:p w14:paraId="4C5A8F8D" w14:textId="08A9A2F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0,448</w:t>
            </w:r>
          </w:p>
        </w:tc>
        <w:tc>
          <w:tcPr>
            <w:tcW w:w="1134" w:type="dxa"/>
            <w:tcBorders>
              <w:top w:val="nil"/>
              <w:left w:val="nil"/>
              <w:bottom w:val="single" w:sz="4" w:space="0" w:color="auto"/>
              <w:right w:val="single" w:sz="4" w:space="0" w:color="auto"/>
            </w:tcBorders>
            <w:shd w:val="clear" w:color="auto" w:fill="auto"/>
            <w:noWrap/>
            <w:vAlign w:val="center"/>
            <w:hideMark/>
          </w:tcPr>
          <w:p w14:paraId="4941FC99" w14:textId="6EDE7D4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0,448</w:t>
            </w:r>
          </w:p>
        </w:tc>
      </w:tr>
      <w:tr w:rsidR="000A4758" w:rsidRPr="00CC11EF" w14:paraId="64CB317A" w14:textId="77777777" w:rsidTr="005E4D76">
        <w:trPr>
          <w:trHeight w:val="698"/>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06A6863B"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92" w:type="dxa"/>
            <w:tcBorders>
              <w:top w:val="nil"/>
              <w:left w:val="nil"/>
              <w:bottom w:val="single" w:sz="4" w:space="0" w:color="auto"/>
              <w:right w:val="single" w:sz="4" w:space="0" w:color="auto"/>
            </w:tcBorders>
            <w:shd w:val="clear" w:color="auto" w:fill="auto"/>
            <w:vAlign w:val="center"/>
            <w:hideMark/>
          </w:tcPr>
          <w:p w14:paraId="3D782940"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45D34F58" w14:textId="6879F86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c>
          <w:tcPr>
            <w:tcW w:w="992" w:type="dxa"/>
            <w:tcBorders>
              <w:top w:val="nil"/>
              <w:left w:val="nil"/>
              <w:bottom w:val="single" w:sz="4" w:space="0" w:color="auto"/>
              <w:right w:val="single" w:sz="4" w:space="0" w:color="auto"/>
            </w:tcBorders>
            <w:shd w:val="clear" w:color="auto" w:fill="auto"/>
            <w:noWrap/>
            <w:vAlign w:val="center"/>
            <w:hideMark/>
          </w:tcPr>
          <w:p w14:paraId="5697CDAA" w14:textId="2A3C0E0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c>
          <w:tcPr>
            <w:tcW w:w="851" w:type="dxa"/>
            <w:tcBorders>
              <w:top w:val="nil"/>
              <w:left w:val="nil"/>
              <w:bottom w:val="single" w:sz="4" w:space="0" w:color="auto"/>
              <w:right w:val="single" w:sz="4" w:space="0" w:color="auto"/>
            </w:tcBorders>
            <w:shd w:val="clear" w:color="auto" w:fill="auto"/>
            <w:noWrap/>
            <w:vAlign w:val="center"/>
            <w:hideMark/>
          </w:tcPr>
          <w:p w14:paraId="18B9E5C7" w14:textId="5CF3886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c>
          <w:tcPr>
            <w:tcW w:w="992" w:type="dxa"/>
            <w:tcBorders>
              <w:top w:val="nil"/>
              <w:left w:val="nil"/>
              <w:bottom w:val="single" w:sz="4" w:space="0" w:color="auto"/>
              <w:right w:val="single" w:sz="4" w:space="0" w:color="auto"/>
            </w:tcBorders>
            <w:shd w:val="clear" w:color="auto" w:fill="auto"/>
            <w:noWrap/>
            <w:vAlign w:val="center"/>
            <w:hideMark/>
          </w:tcPr>
          <w:p w14:paraId="2EB0AFCD" w14:textId="05C57B9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c>
          <w:tcPr>
            <w:tcW w:w="850" w:type="dxa"/>
            <w:tcBorders>
              <w:top w:val="nil"/>
              <w:left w:val="nil"/>
              <w:bottom w:val="single" w:sz="4" w:space="0" w:color="auto"/>
              <w:right w:val="single" w:sz="4" w:space="0" w:color="auto"/>
            </w:tcBorders>
            <w:shd w:val="clear" w:color="auto" w:fill="auto"/>
            <w:noWrap/>
            <w:vAlign w:val="center"/>
            <w:hideMark/>
          </w:tcPr>
          <w:p w14:paraId="4B552144" w14:textId="0422257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c>
          <w:tcPr>
            <w:tcW w:w="993" w:type="dxa"/>
            <w:tcBorders>
              <w:top w:val="nil"/>
              <w:left w:val="nil"/>
              <w:bottom w:val="single" w:sz="4" w:space="0" w:color="auto"/>
              <w:right w:val="single" w:sz="4" w:space="0" w:color="auto"/>
            </w:tcBorders>
            <w:shd w:val="clear" w:color="auto" w:fill="auto"/>
            <w:noWrap/>
            <w:vAlign w:val="center"/>
            <w:hideMark/>
          </w:tcPr>
          <w:p w14:paraId="1BEA06B8" w14:textId="2D04447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c>
          <w:tcPr>
            <w:tcW w:w="992" w:type="dxa"/>
            <w:tcBorders>
              <w:top w:val="nil"/>
              <w:left w:val="nil"/>
              <w:bottom w:val="single" w:sz="4" w:space="0" w:color="auto"/>
              <w:right w:val="single" w:sz="4" w:space="0" w:color="auto"/>
            </w:tcBorders>
            <w:shd w:val="clear" w:color="auto" w:fill="auto"/>
            <w:noWrap/>
            <w:vAlign w:val="center"/>
            <w:hideMark/>
          </w:tcPr>
          <w:p w14:paraId="7C109296" w14:textId="17C4255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c>
          <w:tcPr>
            <w:tcW w:w="992" w:type="dxa"/>
            <w:tcBorders>
              <w:top w:val="nil"/>
              <w:left w:val="nil"/>
              <w:bottom w:val="single" w:sz="4" w:space="0" w:color="auto"/>
              <w:right w:val="single" w:sz="4" w:space="0" w:color="auto"/>
            </w:tcBorders>
            <w:shd w:val="clear" w:color="auto" w:fill="auto"/>
            <w:noWrap/>
            <w:vAlign w:val="center"/>
            <w:hideMark/>
          </w:tcPr>
          <w:p w14:paraId="22D48B37" w14:textId="5ADA0BD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c>
          <w:tcPr>
            <w:tcW w:w="851" w:type="dxa"/>
            <w:tcBorders>
              <w:top w:val="nil"/>
              <w:left w:val="nil"/>
              <w:bottom w:val="single" w:sz="4" w:space="0" w:color="auto"/>
              <w:right w:val="single" w:sz="4" w:space="0" w:color="auto"/>
            </w:tcBorders>
            <w:shd w:val="clear" w:color="auto" w:fill="auto"/>
            <w:noWrap/>
            <w:vAlign w:val="center"/>
            <w:hideMark/>
          </w:tcPr>
          <w:p w14:paraId="4EED873C" w14:textId="7A062E7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c>
          <w:tcPr>
            <w:tcW w:w="992" w:type="dxa"/>
            <w:tcBorders>
              <w:top w:val="nil"/>
              <w:left w:val="nil"/>
              <w:bottom w:val="single" w:sz="4" w:space="0" w:color="auto"/>
              <w:right w:val="single" w:sz="4" w:space="0" w:color="auto"/>
            </w:tcBorders>
            <w:shd w:val="clear" w:color="auto" w:fill="auto"/>
            <w:noWrap/>
            <w:vAlign w:val="center"/>
            <w:hideMark/>
          </w:tcPr>
          <w:p w14:paraId="0969E2DD" w14:textId="5A3298B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c>
          <w:tcPr>
            <w:tcW w:w="992" w:type="dxa"/>
            <w:tcBorders>
              <w:top w:val="nil"/>
              <w:left w:val="nil"/>
              <w:bottom w:val="single" w:sz="4" w:space="0" w:color="auto"/>
              <w:right w:val="single" w:sz="4" w:space="0" w:color="auto"/>
            </w:tcBorders>
            <w:shd w:val="clear" w:color="auto" w:fill="auto"/>
            <w:noWrap/>
            <w:vAlign w:val="center"/>
            <w:hideMark/>
          </w:tcPr>
          <w:p w14:paraId="3E30F880" w14:textId="6219E24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c>
          <w:tcPr>
            <w:tcW w:w="992" w:type="dxa"/>
            <w:tcBorders>
              <w:top w:val="nil"/>
              <w:left w:val="nil"/>
              <w:bottom w:val="single" w:sz="4" w:space="0" w:color="auto"/>
              <w:right w:val="single" w:sz="4" w:space="0" w:color="auto"/>
            </w:tcBorders>
            <w:shd w:val="clear" w:color="auto" w:fill="auto"/>
            <w:noWrap/>
            <w:vAlign w:val="center"/>
            <w:hideMark/>
          </w:tcPr>
          <w:p w14:paraId="77BA1386" w14:textId="160A74F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c>
          <w:tcPr>
            <w:tcW w:w="851" w:type="dxa"/>
            <w:tcBorders>
              <w:top w:val="nil"/>
              <w:left w:val="nil"/>
              <w:bottom w:val="single" w:sz="4" w:space="0" w:color="auto"/>
              <w:right w:val="single" w:sz="4" w:space="0" w:color="auto"/>
            </w:tcBorders>
            <w:shd w:val="clear" w:color="auto" w:fill="auto"/>
            <w:noWrap/>
            <w:vAlign w:val="center"/>
            <w:hideMark/>
          </w:tcPr>
          <w:p w14:paraId="388BF165" w14:textId="2A350F6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c>
          <w:tcPr>
            <w:tcW w:w="850" w:type="dxa"/>
            <w:tcBorders>
              <w:top w:val="nil"/>
              <w:left w:val="nil"/>
              <w:bottom w:val="single" w:sz="4" w:space="0" w:color="auto"/>
              <w:right w:val="single" w:sz="4" w:space="0" w:color="auto"/>
            </w:tcBorders>
            <w:shd w:val="clear" w:color="auto" w:fill="auto"/>
            <w:noWrap/>
            <w:vAlign w:val="center"/>
            <w:hideMark/>
          </w:tcPr>
          <w:p w14:paraId="6BB870F4" w14:textId="509CB1B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c>
          <w:tcPr>
            <w:tcW w:w="851" w:type="dxa"/>
            <w:tcBorders>
              <w:top w:val="nil"/>
              <w:left w:val="nil"/>
              <w:bottom w:val="single" w:sz="4" w:space="0" w:color="auto"/>
              <w:right w:val="single" w:sz="4" w:space="0" w:color="auto"/>
            </w:tcBorders>
            <w:shd w:val="clear" w:color="auto" w:fill="auto"/>
            <w:noWrap/>
            <w:vAlign w:val="center"/>
            <w:hideMark/>
          </w:tcPr>
          <w:p w14:paraId="1DD22280" w14:textId="2659B3E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c>
          <w:tcPr>
            <w:tcW w:w="850" w:type="dxa"/>
            <w:tcBorders>
              <w:top w:val="nil"/>
              <w:left w:val="nil"/>
              <w:bottom w:val="single" w:sz="4" w:space="0" w:color="auto"/>
              <w:right w:val="single" w:sz="4" w:space="0" w:color="auto"/>
            </w:tcBorders>
            <w:shd w:val="clear" w:color="auto" w:fill="auto"/>
            <w:noWrap/>
            <w:vAlign w:val="center"/>
            <w:hideMark/>
          </w:tcPr>
          <w:p w14:paraId="218244AB" w14:textId="5A56C41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c>
          <w:tcPr>
            <w:tcW w:w="1134" w:type="dxa"/>
            <w:tcBorders>
              <w:top w:val="nil"/>
              <w:left w:val="nil"/>
              <w:bottom w:val="single" w:sz="4" w:space="0" w:color="auto"/>
              <w:right w:val="single" w:sz="4" w:space="0" w:color="auto"/>
            </w:tcBorders>
            <w:shd w:val="clear" w:color="auto" w:fill="auto"/>
            <w:noWrap/>
            <w:vAlign w:val="center"/>
            <w:hideMark/>
          </w:tcPr>
          <w:p w14:paraId="1D91287E" w14:textId="4DAE4C4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r>
      <w:tr w:rsidR="000A4758" w:rsidRPr="00CC11EF" w14:paraId="4EB72458" w14:textId="77777777" w:rsidTr="005E4D76">
        <w:trPr>
          <w:trHeight w:val="982"/>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62360F01"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92" w:type="dxa"/>
            <w:tcBorders>
              <w:top w:val="nil"/>
              <w:left w:val="nil"/>
              <w:bottom w:val="single" w:sz="4" w:space="0" w:color="auto"/>
              <w:right w:val="single" w:sz="4" w:space="0" w:color="auto"/>
            </w:tcBorders>
            <w:shd w:val="clear" w:color="auto" w:fill="auto"/>
            <w:vAlign w:val="center"/>
            <w:hideMark/>
          </w:tcPr>
          <w:p w14:paraId="4EEA729A"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133B649A" w14:textId="32B1EF8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w:t>
            </w:r>
          </w:p>
        </w:tc>
        <w:tc>
          <w:tcPr>
            <w:tcW w:w="992" w:type="dxa"/>
            <w:tcBorders>
              <w:top w:val="nil"/>
              <w:left w:val="nil"/>
              <w:bottom w:val="single" w:sz="4" w:space="0" w:color="auto"/>
              <w:right w:val="single" w:sz="4" w:space="0" w:color="auto"/>
            </w:tcBorders>
            <w:shd w:val="clear" w:color="auto" w:fill="auto"/>
            <w:noWrap/>
            <w:vAlign w:val="center"/>
            <w:hideMark/>
          </w:tcPr>
          <w:p w14:paraId="688F1593" w14:textId="6F3FDC4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w:t>
            </w:r>
          </w:p>
        </w:tc>
        <w:tc>
          <w:tcPr>
            <w:tcW w:w="851" w:type="dxa"/>
            <w:tcBorders>
              <w:top w:val="nil"/>
              <w:left w:val="nil"/>
              <w:bottom w:val="single" w:sz="4" w:space="0" w:color="auto"/>
              <w:right w:val="single" w:sz="4" w:space="0" w:color="auto"/>
            </w:tcBorders>
            <w:shd w:val="clear" w:color="auto" w:fill="auto"/>
            <w:noWrap/>
            <w:vAlign w:val="center"/>
            <w:hideMark/>
          </w:tcPr>
          <w:p w14:paraId="543B99FE" w14:textId="7FF334E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w:t>
            </w:r>
          </w:p>
        </w:tc>
        <w:tc>
          <w:tcPr>
            <w:tcW w:w="992" w:type="dxa"/>
            <w:tcBorders>
              <w:top w:val="nil"/>
              <w:left w:val="nil"/>
              <w:bottom w:val="single" w:sz="4" w:space="0" w:color="auto"/>
              <w:right w:val="single" w:sz="4" w:space="0" w:color="auto"/>
            </w:tcBorders>
            <w:shd w:val="clear" w:color="auto" w:fill="auto"/>
            <w:noWrap/>
            <w:vAlign w:val="center"/>
            <w:hideMark/>
          </w:tcPr>
          <w:p w14:paraId="0D8F8D34" w14:textId="3041BEA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w:t>
            </w:r>
          </w:p>
        </w:tc>
        <w:tc>
          <w:tcPr>
            <w:tcW w:w="850" w:type="dxa"/>
            <w:tcBorders>
              <w:top w:val="nil"/>
              <w:left w:val="nil"/>
              <w:bottom w:val="single" w:sz="4" w:space="0" w:color="auto"/>
              <w:right w:val="single" w:sz="4" w:space="0" w:color="auto"/>
            </w:tcBorders>
            <w:shd w:val="clear" w:color="auto" w:fill="auto"/>
            <w:noWrap/>
            <w:vAlign w:val="center"/>
            <w:hideMark/>
          </w:tcPr>
          <w:p w14:paraId="5728B4E5" w14:textId="653C488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w:t>
            </w:r>
          </w:p>
        </w:tc>
        <w:tc>
          <w:tcPr>
            <w:tcW w:w="993" w:type="dxa"/>
            <w:tcBorders>
              <w:top w:val="nil"/>
              <w:left w:val="nil"/>
              <w:bottom w:val="single" w:sz="4" w:space="0" w:color="auto"/>
              <w:right w:val="single" w:sz="4" w:space="0" w:color="auto"/>
            </w:tcBorders>
            <w:shd w:val="clear" w:color="auto" w:fill="auto"/>
            <w:noWrap/>
            <w:vAlign w:val="center"/>
            <w:hideMark/>
          </w:tcPr>
          <w:p w14:paraId="4FB08716" w14:textId="54B6B1B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w:t>
            </w:r>
          </w:p>
        </w:tc>
        <w:tc>
          <w:tcPr>
            <w:tcW w:w="992" w:type="dxa"/>
            <w:tcBorders>
              <w:top w:val="nil"/>
              <w:left w:val="nil"/>
              <w:bottom w:val="single" w:sz="4" w:space="0" w:color="auto"/>
              <w:right w:val="single" w:sz="4" w:space="0" w:color="auto"/>
            </w:tcBorders>
            <w:shd w:val="clear" w:color="auto" w:fill="auto"/>
            <w:noWrap/>
            <w:vAlign w:val="center"/>
            <w:hideMark/>
          </w:tcPr>
          <w:p w14:paraId="423B4549" w14:textId="7FCD8BE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w:t>
            </w:r>
          </w:p>
        </w:tc>
        <w:tc>
          <w:tcPr>
            <w:tcW w:w="992" w:type="dxa"/>
            <w:tcBorders>
              <w:top w:val="nil"/>
              <w:left w:val="nil"/>
              <w:bottom w:val="single" w:sz="4" w:space="0" w:color="auto"/>
              <w:right w:val="single" w:sz="4" w:space="0" w:color="auto"/>
            </w:tcBorders>
            <w:shd w:val="clear" w:color="auto" w:fill="auto"/>
            <w:noWrap/>
            <w:vAlign w:val="center"/>
            <w:hideMark/>
          </w:tcPr>
          <w:p w14:paraId="76DDE9BE" w14:textId="0B7E155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w:t>
            </w:r>
          </w:p>
        </w:tc>
        <w:tc>
          <w:tcPr>
            <w:tcW w:w="851" w:type="dxa"/>
            <w:tcBorders>
              <w:top w:val="nil"/>
              <w:left w:val="nil"/>
              <w:bottom w:val="single" w:sz="4" w:space="0" w:color="auto"/>
              <w:right w:val="single" w:sz="4" w:space="0" w:color="auto"/>
            </w:tcBorders>
            <w:shd w:val="clear" w:color="auto" w:fill="auto"/>
            <w:noWrap/>
            <w:vAlign w:val="center"/>
            <w:hideMark/>
          </w:tcPr>
          <w:p w14:paraId="3A5D1144" w14:textId="7F06337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w:t>
            </w:r>
          </w:p>
        </w:tc>
        <w:tc>
          <w:tcPr>
            <w:tcW w:w="992" w:type="dxa"/>
            <w:tcBorders>
              <w:top w:val="nil"/>
              <w:left w:val="nil"/>
              <w:bottom w:val="single" w:sz="4" w:space="0" w:color="auto"/>
              <w:right w:val="single" w:sz="4" w:space="0" w:color="auto"/>
            </w:tcBorders>
            <w:shd w:val="clear" w:color="auto" w:fill="auto"/>
            <w:noWrap/>
            <w:vAlign w:val="center"/>
            <w:hideMark/>
          </w:tcPr>
          <w:p w14:paraId="1F6C1F45" w14:textId="2BF1ACF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w:t>
            </w:r>
          </w:p>
        </w:tc>
        <w:tc>
          <w:tcPr>
            <w:tcW w:w="992" w:type="dxa"/>
            <w:tcBorders>
              <w:top w:val="nil"/>
              <w:left w:val="nil"/>
              <w:bottom w:val="single" w:sz="4" w:space="0" w:color="auto"/>
              <w:right w:val="single" w:sz="4" w:space="0" w:color="auto"/>
            </w:tcBorders>
            <w:shd w:val="clear" w:color="auto" w:fill="auto"/>
            <w:noWrap/>
            <w:vAlign w:val="center"/>
            <w:hideMark/>
          </w:tcPr>
          <w:p w14:paraId="11F84B13" w14:textId="7185F51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w:t>
            </w:r>
          </w:p>
        </w:tc>
        <w:tc>
          <w:tcPr>
            <w:tcW w:w="992" w:type="dxa"/>
            <w:tcBorders>
              <w:top w:val="nil"/>
              <w:left w:val="nil"/>
              <w:bottom w:val="single" w:sz="4" w:space="0" w:color="auto"/>
              <w:right w:val="single" w:sz="4" w:space="0" w:color="auto"/>
            </w:tcBorders>
            <w:shd w:val="clear" w:color="auto" w:fill="auto"/>
            <w:noWrap/>
            <w:vAlign w:val="center"/>
            <w:hideMark/>
          </w:tcPr>
          <w:p w14:paraId="7D64C36F" w14:textId="3B197B3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w:t>
            </w:r>
          </w:p>
        </w:tc>
        <w:tc>
          <w:tcPr>
            <w:tcW w:w="851" w:type="dxa"/>
            <w:tcBorders>
              <w:top w:val="nil"/>
              <w:left w:val="nil"/>
              <w:bottom w:val="single" w:sz="4" w:space="0" w:color="auto"/>
              <w:right w:val="single" w:sz="4" w:space="0" w:color="auto"/>
            </w:tcBorders>
            <w:shd w:val="clear" w:color="auto" w:fill="auto"/>
            <w:noWrap/>
            <w:vAlign w:val="center"/>
            <w:hideMark/>
          </w:tcPr>
          <w:p w14:paraId="1DAA679F" w14:textId="5B995FA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w:t>
            </w:r>
          </w:p>
        </w:tc>
        <w:tc>
          <w:tcPr>
            <w:tcW w:w="850" w:type="dxa"/>
            <w:tcBorders>
              <w:top w:val="nil"/>
              <w:left w:val="nil"/>
              <w:bottom w:val="single" w:sz="4" w:space="0" w:color="auto"/>
              <w:right w:val="single" w:sz="4" w:space="0" w:color="auto"/>
            </w:tcBorders>
            <w:shd w:val="clear" w:color="auto" w:fill="auto"/>
            <w:noWrap/>
            <w:vAlign w:val="center"/>
            <w:hideMark/>
          </w:tcPr>
          <w:p w14:paraId="2D5600A0" w14:textId="25F8302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w:t>
            </w:r>
          </w:p>
        </w:tc>
        <w:tc>
          <w:tcPr>
            <w:tcW w:w="851" w:type="dxa"/>
            <w:tcBorders>
              <w:top w:val="nil"/>
              <w:left w:val="nil"/>
              <w:bottom w:val="single" w:sz="4" w:space="0" w:color="auto"/>
              <w:right w:val="single" w:sz="4" w:space="0" w:color="auto"/>
            </w:tcBorders>
            <w:shd w:val="clear" w:color="auto" w:fill="auto"/>
            <w:noWrap/>
            <w:vAlign w:val="center"/>
            <w:hideMark/>
          </w:tcPr>
          <w:p w14:paraId="5762C700" w14:textId="3D5B82B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w:t>
            </w:r>
          </w:p>
        </w:tc>
        <w:tc>
          <w:tcPr>
            <w:tcW w:w="850" w:type="dxa"/>
            <w:tcBorders>
              <w:top w:val="nil"/>
              <w:left w:val="nil"/>
              <w:bottom w:val="single" w:sz="4" w:space="0" w:color="auto"/>
              <w:right w:val="single" w:sz="4" w:space="0" w:color="auto"/>
            </w:tcBorders>
            <w:shd w:val="clear" w:color="auto" w:fill="auto"/>
            <w:noWrap/>
            <w:vAlign w:val="center"/>
            <w:hideMark/>
          </w:tcPr>
          <w:p w14:paraId="037932C8" w14:textId="7AB24B5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w:t>
            </w:r>
          </w:p>
        </w:tc>
        <w:tc>
          <w:tcPr>
            <w:tcW w:w="1134" w:type="dxa"/>
            <w:tcBorders>
              <w:top w:val="nil"/>
              <w:left w:val="nil"/>
              <w:bottom w:val="single" w:sz="4" w:space="0" w:color="auto"/>
              <w:right w:val="single" w:sz="4" w:space="0" w:color="auto"/>
            </w:tcBorders>
            <w:shd w:val="clear" w:color="auto" w:fill="auto"/>
            <w:noWrap/>
            <w:vAlign w:val="center"/>
            <w:hideMark/>
          </w:tcPr>
          <w:p w14:paraId="5B9DC5B9" w14:textId="250156E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w:t>
            </w:r>
          </w:p>
        </w:tc>
      </w:tr>
    </w:tbl>
    <w:p w14:paraId="76712DDE" w14:textId="77777777" w:rsidR="009D1CA4" w:rsidRDefault="009D1CA4" w:rsidP="00346B40">
      <w:pPr>
        <w:jc w:val="center"/>
      </w:pPr>
    </w:p>
    <w:tbl>
      <w:tblPr>
        <w:tblW w:w="22113" w:type="dxa"/>
        <w:tblInd w:w="-5" w:type="dxa"/>
        <w:tblLook w:val="04A0" w:firstRow="1" w:lastRow="0" w:firstColumn="1" w:lastColumn="0" w:noHBand="0" w:noVBand="1"/>
      </w:tblPr>
      <w:tblGrid>
        <w:gridCol w:w="4962"/>
        <w:gridCol w:w="992"/>
        <w:gridCol w:w="1134"/>
        <w:gridCol w:w="992"/>
        <w:gridCol w:w="851"/>
        <w:gridCol w:w="992"/>
        <w:gridCol w:w="850"/>
        <w:gridCol w:w="993"/>
        <w:gridCol w:w="992"/>
        <w:gridCol w:w="992"/>
        <w:gridCol w:w="851"/>
        <w:gridCol w:w="992"/>
        <w:gridCol w:w="992"/>
        <w:gridCol w:w="992"/>
        <w:gridCol w:w="851"/>
        <w:gridCol w:w="850"/>
        <w:gridCol w:w="851"/>
        <w:gridCol w:w="850"/>
        <w:gridCol w:w="1134"/>
      </w:tblGrid>
      <w:tr w:rsidR="009D1CA4" w:rsidRPr="00CC11EF" w14:paraId="7FA19F82" w14:textId="77777777" w:rsidTr="00A404E3">
        <w:trPr>
          <w:trHeight w:val="415"/>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78EA9779" w14:textId="095F0F39"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lastRenderedPageBreak/>
              <w:t>Показатель</w:t>
            </w:r>
          </w:p>
        </w:tc>
        <w:tc>
          <w:tcPr>
            <w:tcW w:w="992" w:type="dxa"/>
            <w:tcBorders>
              <w:top w:val="single" w:sz="4" w:space="0" w:color="auto"/>
              <w:left w:val="nil"/>
              <w:bottom w:val="single" w:sz="4" w:space="0" w:color="auto"/>
              <w:right w:val="single" w:sz="4" w:space="0" w:color="auto"/>
            </w:tcBorders>
            <w:shd w:val="clear" w:color="auto" w:fill="auto"/>
            <w:vAlign w:val="center"/>
          </w:tcPr>
          <w:p w14:paraId="5AC1E8A1" w14:textId="1ED7B648"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Ед. изм.</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C064313" w14:textId="5478A0F3"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2024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74820E4" w14:textId="32C37E58"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2025</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22C7BC" w14:textId="10D2B74F"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2026</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2554958" w14:textId="7ECF1428"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2027</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CEB8AD6" w14:textId="69454727"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2028</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33A13B9" w14:textId="21C7907E"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2029</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139431" w14:textId="7FFEE5C5"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82922E5" w14:textId="70C1B904"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2C9837" w14:textId="52E3B16F"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2D8347A" w14:textId="041AC738"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B61CC2A" w14:textId="1259654C"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1E248AB" w14:textId="0A8FBFB2"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2035</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0A97B2" w14:textId="47B9D426"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2036</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E6A5DC2" w14:textId="3F0C9065"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2037</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9BAA00" w14:textId="600C3D51"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2038</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BD5A99F" w14:textId="50994955"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ED9410E" w14:textId="239F13DA"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2040</w:t>
            </w:r>
          </w:p>
        </w:tc>
      </w:tr>
      <w:tr w:rsidR="005E4D76" w:rsidRPr="00CC11EF" w14:paraId="555CEDF8" w14:textId="77777777" w:rsidTr="0036429B">
        <w:trPr>
          <w:trHeight w:val="315"/>
        </w:trPr>
        <w:tc>
          <w:tcPr>
            <w:tcW w:w="2211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6FF90A5" w14:textId="3C153F77" w:rsidR="005E4D76" w:rsidRPr="00CC11EF" w:rsidRDefault="005E4D76" w:rsidP="00346B40">
            <w:pPr>
              <w:spacing w:line="240" w:lineRule="auto"/>
              <w:jc w:val="center"/>
              <w:rPr>
                <w:rFonts w:ascii="Times New Roman" w:hAnsi="Times New Roman"/>
                <w:sz w:val="20"/>
              </w:rPr>
            </w:pPr>
            <w:r w:rsidRPr="00CC11EF">
              <w:rPr>
                <w:rFonts w:ascii="Times New Roman" w:hAnsi="Times New Roman"/>
                <w:b/>
                <w:bCs/>
                <w:color w:val="000000"/>
                <w:sz w:val="20"/>
              </w:rPr>
              <w:t>Котельная «Школа-интернат №3»</w:t>
            </w:r>
          </w:p>
        </w:tc>
      </w:tr>
      <w:tr w:rsidR="000A4758" w:rsidRPr="00CC11EF" w14:paraId="62EDB009"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69222FBD"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992" w:type="dxa"/>
            <w:tcBorders>
              <w:top w:val="nil"/>
              <w:left w:val="nil"/>
              <w:bottom w:val="single" w:sz="4" w:space="0" w:color="auto"/>
              <w:right w:val="single" w:sz="4" w:space="0" w:color="auto"/>
            </w:tcBorders>
            <w:shd w:val="clear" w:color="auto" w:fill="auto"/>
            <w:vAlign w:val="center"/>
            <w:hideMark/>
          </w:tcPr>
          <w:p w14:paraId="5F8E4E09"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71548A14" w14:textId="3F6F66A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1,5</w:t>
            </w:r>
          </w:p>
        </w:tc>
        <w:tc>
          <w:tcPr>
            <w:tcW w:w="992" w:type="dxa"/>
            <w:tcBorders>
              <w:top w:val="nil"/>
              <w:left w:val="nil"/>
              <w:bottom w:val="single" w:sz="4" w:space="0" w:color="auto"/>
              <w:right w:val="single" w:sz="4" w:space="0" w:color="auto"/>
            </w:tcBorders>
            <w:shd w:val="clear" w:color="auto" w:fill="auto"/>
            <w:noWrap/>
            <w:vAlign w:val="center"/>
            <w:hideMark/>
          </w:tcPr>
          <w:p w14:paraId="53422729" w14:textId="2FC12DB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1,5</w:t>
            </w:r>
          </w:p>
        </w:tc>
        <w:tc>
          <w:tcPr>
            <w:tcW w:w="851" w:type="dxa"/>
            <w:tcBorders>
              <w:top w:val="nil"/>
              <w:left w:val="nil"/>
              <w:bottom w:val="single" w:sz="4" w:space="0" w:color="auto"/>
              <w:right w:val="single" w:sz="4" w:space="0" w:color="auto"/>
            </w:tcBorders>
            <w:shd w:val="clear" w:color="auto" w:fill="auto"/>
            <w:noWrap/>
            <w:vAlign w:val="center"/>
            <w:hideMark/>
          </w:tcPr>
          <w:p w14:paraId="2BE54083" w14:textId="2103AFA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1,5</w:t>
            </w:r>
          </w:p>
        </w:tc>
        <w:tc>
          <w:tcPr>
            <w:tcW w:w="992" w:type="dxa"/>
            <w:tcBorders>
              <w:top w:val="nil"/>
              <w:left w:val="nil"/>
              <w:bottom w:val="single" w:sz="4" w:space="0" w:color="auto"/>
              <w:right w:val="single" w:sz="4" w:space="0" w:color="auto"/>
            </w:tcBorders>
            <w:shd w:val="clear" w:color="auto" w:fill="auto"/>
            <w:noWrap/>
            <w:vAlign w:val="center"/>
            <w:hideMark/>
          </w:tcPr>
          <w:p w14:paraId="14E8BBA8" w14:textId="2576824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1,5</w:t>
            </w:r>
          </w:p>
        </w:tc>
        <w:tc>
          <w:tcPr>
            <w:tcW w:w="850" w:type="dxa"/>
            <w:tcBorders>
              <w:top w:val="nil"/>
              <w:left w:val="nil"/>
              <w:bottom w:val="single" w:sz="4" w:space="0" w:color="auto"/>
              <w:right w:val="single" w:sz="4" w:space="0" w:color="auto"/>
            </w:tcBorders>
            <w:shd w:val="clear" w:color="auto" w:fill="auto"/>
            <w:noWrap/>
            <w:vAlign w:val="center"/>
            <w:hideMark/>
          </w:tcPr>
          <w:p w14:paraId="3F73DC3F" w14:textId="4E705A6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1,5</w:t>
            </w:r>
          </w:p>
        </w:tc>
        <w:tc>
          <w:tcPr>
            <w:tcW w:w="993" w:type="dxa"/>
            <w:tcBorders>
              <w:top w:val="nil"/>
              <w:left w:val="nil"/>
              <w:bottom w:val="single" w:sz="4" w:space="0" w:color="auto"/>
              <w:right w:val="single" w:sz="4" w:space="0" w:color="auto"/>
            </w:tcBorders>
            <w:shd w:val="clear" w:color="auto" w:fill="auto"/>
            <w:noWrap/>
            <w:vAlign w:val="center"/>
            <w:hideMark/>
          </w:tcPr>
          <w:p w14:paraId="5AD529E9" w14:textId="4749B46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1,5</w:t>
            </w:r>
          </w:p>
        </w:tc>
        <w:tc>
          <w:tcPr>
            <w:tcW w:w="992" w:type="dxa"/>
            <w:tcBorders>
              <w:top w:val="nil"/>
              <w:left w:val="nil"/>
              <w:bottom w:val="single" w:sz="4" w:space="0" w:color="auto"/>
              <w:right w:val="single" w:sz="4" w:space="0" w:color="auto"/>
            </w:tcBorders>
            <w:shd w:val="clear" w:color="auto" w:fill="auto"/>
            <w:noWrap/>
            <w:vAlign w:val="center"/>
            <w:hideMark/>
          </w:tcPr>
          <w:p w14:paraId="3EB5C55B" w14:textId="719AC51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1,5</w:t>
            </w:r>
          </w:p>
        </w:tc>
        <w:tc>
          <w:tcPr>
            <w:tcW w:w="992" w:type="dxa"/>
            <w:tcBorders>
              <w:top w:val="nil"/>
              <w:left w:val="nil"/>
              <w:bottom w:val="single" w:sz="4" w:space="0" w:color="auto"/>
              <w:right w:val="single" w:sz="4" w:space="0" w:color="auto"/>
            </w:tcBorders>
            <w:shd w:val="clear" w:color="auto" w:fill="auto"/>
            <w:noWrap/>
            <w:vAlign w:val="center"/>
            <w:hideMark/>
          </w:tcPr>
          <w:p w14:paraId="5E611B9C" w14:textId="5987A58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1,5</w:t>
            </w:r>
          </w:p>
        </w:tc>
        <w:tc>
          <w:tcPr>
            <w:tcW w:w="851" w:type="dxa"/>
            <w:tcBorders>
              <w:top w:val="nil"/>
              <w:left w:val="nil"/>
              <w:bottom w:val="single" w:sz="4" w:space="0" w:color="auto"/>
              <w:right w:val="single" w:sz="4" w:space="0" w:color="auto"/>
            </w:tcBorders>
            <w:shd w:val="clear" w:color="auto" w:fill="auto"/>
            <w:noWrap/>
            <w:vAlign w:val="center"/>
            <w:hideMark/>
          </w:tcPr>
          <w:p w14:paraId="4E6D0A8F" w14:textId="43E5D8E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1,5</w:t>
            </w:r>
          </w:p>
        </w:tc>
        <w:tc>
          <w:tcPr>
            <w:tcW w:w="992" w:type="dxa"/>
            <w:tcBorders>
              <w:top w:val="nil"/>
              <w:left w:val="nil"/>
              <w:bottom w:val="single" w:sz="4" w:space="0" w:color="auto"/>
              <w:right w:val="single" w:sz="4" w:space="0" w:color="auto"/>
            </w:tcBorders>
            <w:shd w:val="clear" w:color="auto" w:fill="auto"/>
            <w:noWrap/>
            <w:vAlign w:val="center"/>
            <w:hideMark/>
          </w:tcPr>
          <w:p w14:paraId="483AF673" w14:textId="63BFCE5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1,5</w:t>
            </w:r>
          </w:p>
        </w:tc>
        <w:tc>
          <w:tcPr>
            <w:tcW w:w="992" w:type="dxa"/>
            <w:tcBorders>
              <w:top w:val="nil"/>
              <w:left w:val="nil"/>
              <w:bottom w:val="single" w:sz="4" w:space="0" w:color="auto"/>
              <w:right w:val="single" w:sz="4" w:space="0" w:color="auto"/>
            </w:tcBorders>
            <w:shd w:val="clear" w:color="auto" w:fill="auto"/>
            <w:noWrap/>
            <w:vAlign w:val="center"/>
            <w:hideMark/>
          </w:tcPr>
          <w:p w14:paraId="190D8634" w14:textId="505CD6E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1,5</w:t>
            </w:r>
          </w:p>
        </w:tc>
        <w:tc>
          <w:tcPr>
            <w:tcW w:w="992" w:type="dxa"/>
            <w:tcBorders>
              <w:top w:val="nil"/>
              <w:left w:val="nil"/>
              <w:bottom w:val="single" w:sz="4" w:space="0" w:color="auto"/>
              <w:right w:val="single" w:sz="4" w:space="0" w:color="auto"/>
            </w:tcBorders>
            <w:shd w:val="clear" w:color="auto" w:fill="auto"/>
            <w:noWrap/>
            <w:vAlign w:val="center"/>
            <w:hideMark/>
          </w:tcPr>
          <w:p w14:paraId="36E22600" w14:textId="14ADEF5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1,5</w:t>
            </w:r>
          </w:p>
        </w:tc>
        <w:tc>
          <w:tcPr>
            <w:tcW w:w="851" w:type="dxa"/>
            <w:tcBorders>
              <w:top w:val="nil"/>
              <w:left w:val="nil"/>
              <w:bottom w:val="single" w:sz="4" w:space="0" w:color="auto"/>
              <w:right w:val="single" w:sz="4" w:space="0" w:color="auto"/>
            </w:tcBorders>
            <w:shd w:val="clear" w:color="auto" w:fill="auto"/>
            <w:noWrap/>
            <w:vAlign w:val="center"/>
            <w:hideMark/>
          </w:tcPr>
          <w:p w14:paraId="1CD88ED1" w14:textId="6FC444C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1,5</w:t>
            </w:r>
          </w:p>
        </w:tc>
        <w:tc>
          <w:tcPr>
            <w:tcW w:w="850" w:type="dxa"/>
            <w:tcBorders>
              <w:top w:val="nil"/>
              <w:left w:val="nil"/>
              <w:bottom w:val="single" w:sz="4" w:space="0" w:color="auto"/>
              <w:right w:val="single" w:sz="4" w:space="0" w:color="auto"/>
            </w:tcBorders>
            <w:shd w:val="clear" w:color="auto" w:fill="auto"/>
            <w:noWrap/>
            <w:vAlign w:val="center"/>
            <w:hideMark/>
          </w:tcPr>
          <w:p w14:paraId="3AEB9FF9" w14:textId="57908F5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1,5</w:t>
            </w:r>
          </w:p>
        </w:tc>
        <w:tc>
          <w:tcPr>
            <w:tcW w:w="851" w:type="dxa"/>
            <w:tcBorders>
              <w:top w:val="nil"/>
              <w:left w:val="nil"/>
              <w:bottom w:val="single" w:sz="4" w:space="0" w:color="auto"/>
              <w:right w:val="single" w:sz="4" w:space="0" w:color="auto"/>
            </w:tcBorders>
            <w:shd w:val="clear" w:color="auto" w:fill="auto"/>
            <w:noWrap/>
            <w:vAlign w:val="center"/>
            <w:hideMark/>
          </w:tcPr>
          <w:p w14:paraId="7C64E833" w14:textId="5FD8DEC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62CD713" w14:textId="1DE7DCD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143D921" w14:textId="630F64A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1,5</w:t>
            </w:r>
          </w:p>
        </w:tc>
      </w:tr>
      <w:tr w:rsidR="000A4758" w:rsidRPr="00CC11EF" w14:paraId="4AEA104A"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53873C6F"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992" w:type="dxa"/>
            <w:tcBorders>
              <w:top w:val="nil"/>
              <w:left w:val="nil"/>
              <w:bottom w:val="single" w:sz="4" w:space="0" w:color="auto"/>
              <w:right w:val="single" w:sz="4" w:space="0" w:color="auto"/>
            </w:tcBorders>
            <w:shd w:val="clear" w:color="auto" w:fill="auto"/>
            <w:vAlign w:val="center"/>
            <w:hideMark/>
          </w:tcPr>
          <w:p w14:paraId="06264F23"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06B698E8" w14:textId="6094C72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1,5</w:t>
            </w:r>
          </w:p>
        </w:tc>
        <w:tc>
          <w:tcPr>
            <w:tcW w:w="992" w:type="dxa"/>
            <w:tcBorders>
              <w:top w:val="nil"/>
              <w:left w:val="nil"/>
              <w:bottom w:val="single" w:sz="4" w:space="0" w:color="auto"/>
              <w:right w:val="single" w:sz="4" w:space="0" w:color="auto"/>
            </w:tcBorders>
            <w:shd w:val="clear" w:color="auto" w:fill="auto"/>
            <w:noWrap/>
            <w:vAlign w:val="center"/>
            <w:hideMark/>
          </w:tcPr>
          <w:p w14:paraId="2614AFAF" w14:textId="46AA4D9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851" w:type="dxa"/>
            <w:tcBorders>
              <w:top w:val="nil"/>
              <w:left w:val="nil"/>
              <w:bottom w:val="single" w:sz="4" w:space="0" w:color="auto"/>
              <w:right w:val="single" w:sz="4" w:space="0" w:color="auto"/>
            </w:tcBorders>
            <w:shd w:val="clear" w:color="auto" w:fill="auto"/>
            <w:noWrap/>
            <w:vAlign w:val="center"/>
            <w:hideMark/>
          </w:tcPr>
          <w:p w14:paraId="02A49748" w14:textId="0E6F427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1,7</w:t>
            </w:r>
          </w:p>
        </w:tc>
        <w:tc>
          <w:tcPr>
            <w:tcW w:w="992" w:type="dxa"/>
            <w:tcBorders>
              <w:top w:val="nil"/>
              <w:left w:val="nil"/>
              <w:bottom w:val="single" w:sz="4" w:space="0" w:color="auto"/>
              <w:right w:val="single" w:sz="4" w:space="0" w:color="auto"/>
            </w:tcBorders>
            <w:shd w:val="clear" w:color="auto" w:fill="auto"/>
            <w:noWrap/>
            <w:vAlign w:val="center"/>
            <w:hideMark/>
          </w:tcPr>
          <w:p w14:paraId="7F4C5C4D" w14:textId="5D55BA4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1,8</w:t>
            </w:r>
          </w:p>
        </w:tc>
        <w:tc>
          <w:tcPr>
            <w:tcW w:w="850" w:type="dxa"/>
            <w:tcBorders>
              <w:top w:val="nil"/>
              <w:left w:val="nil"/>
              <w:bottom w:val="single" w:sz="4" w:space="0" w:color="auto"/>
              <w:right w:val="single" w:sz="4" w:space="0" w:color="auto"/>
            </w:tcBorders>
            <w:shd w:val="clear" w:color="auto" w:fill="auto"/>
            <w:noWrap/>
            <w:vAlign w:val="center"/>
            <w:hideMark/>
          </w:tcPr>
          <w:p w14:paraId="2F7DEA31" w14:textId="3CD90B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w:t>
            </w:r>
          </w:p>
        </w:tc>
        <w:tc>
          <w:tcPr>
            <w:tcW w:w="993" w:type="dxa"/>
            <w:tcBorders>
              <w:top w:val="nil"/>
              <w:left w:val="nil"/>
              <w:bottom w:val="single" w:sz="4" w:space="0" w:color="auto"/>
              <w:right w:val="single" w:sz="4" w:space="0" w:color="auto"/>
            </w:tcBorders>
            <w:shd w:val="clear" w:color="auto" w:fill="auto"/>
            <w:noWrap/>
            <w:vAlign w:val="center"/>
            <w:hideMark/>
          </w:tcPr>
          <w:p w14:paraId="0C8E19B8" w14:textId="6D99B8D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1,10</w:t>
            </w:r>
          </w:p>
        </w:tc>
        <w:tc>
          <w:tcPr>
            <w:tcW w:w="992" w:type="dxa"/>
            <w:tcBorders>
              <w:top w:val="nil"/>
              <w:left w:val="nil"/>
              <w:bottom w:val="single" w:sz="4" w:space="0" w:color="auto"/>
              <w:right w:val="single" w:sz="4" w:space="0" w:color="auto"/>
            </w:tcBorders>
            <w:shd w:val="clear" w:color="auto" w:fill="auto"/>
            <w:noWrap/>
            <w:vAlign w:val="center"/>
            <w:hideMark/>
          </w:tcPr>
          <w:p w14:paraId="427D58FF" w14:textId="3D55A79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1,11</w:t>
            </w:r>
          </w:p>
        </w:tc>
        <w:tc>
          <w:tcPr>
            <w:tcW w:w="992" w:type="dxa"/>
            <w:tcBorders>
              <w:top w:val="nil"/>
              <w:left w:val="nil"/>
              <w:bottom w:val="single" w:sz="4" w:space="0" w:color="auto"/>
              <w:right w:val="single" w:sz="4" w:space="0" w:color="auto"/>
            </w:tcBorders>
            <w:shd w:val="clear" w:color="auto" w:fill="auto"/>
            <w:noWrap/>
            <w:vAlign w:val="center"/>
            <w:hideMark/>
          </w:tcPr>
          <w:p w14:paraId="5DCC0E78" w14:textId="1A0B136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851" w:type="dxa"/>
            <w:tcBorders>
              <w:top w:val="nil"/>
              <w:left w:val="nil"/>
              <w:bottom w:val="single" w:sz="4" w:space="0" w:color="auto"/>
              <w:right w:val="single" w:sz="4" w:space="0" w:color="auto"/>
            </w:tcBorders>
            <w:shd w:val="clear" w:color="auto" w:fill="auto"/>
            <w:noWrap/>
            <w:vAlign w:val="center"/>
            <w:hideMark/>
          </w:tcPr>
          <w:p w14:paraId="7853F7A5" w14:textId="35F48EE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1,13</w:t>
            </w:r>
          </w:p>
        </w:tc>
        <w:tc>
          <w:tcPr>
            <w:tcW w:w="992" w:type="dxa"/>
            <w:tcBorders>
              <w:top w:val="nil"/>
              <w:left w:val="nil"/>
              <w:bottom w:val="single" w:sz="4" w:space="0" w:color="auto"/>
              <w:right w:val="single" w:sz="4" w:space="0" w:color="auto"/>
            </w:tcBorders>
            <w:shd w:val="clear" w:color="auto" w:fill="auto"/>
            <w:noWrap/>
            <w:vAlign w:val="center"/>
            <w:hideMark/>
          </w:tcPr>
          <w:p w14:paraId="48505DEA" w14:textId="021AA25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1,14</w:t>
            </w:r>
          </w:p>
        </w:tc>
        <w:tc>
          <w:tcPr>
            <w:tcW w:w="992" w:type="dxa"/>
            <w:tcBorders>
              <w:top w:val="nil"/>
              <w:left w:val="nil"/>
              <w:bottom w:val="single" w:sz="4" w:space="0" w:color="auto"/>
              <w:right w:val="single" w:sz="4" w:space="0" w:color="auto"/>
            </w:tcBorders>
            <w:shd w:val="clear" w:color="auto" w:fill="auto"/>
            <w:noWrap/>
            <w:vAlign w:val="center"/>
            <w:hideMark/>
          </w:tcPr>
          <w:p w14:paraId="4E2FC647" w14:textId="52D1969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1,15</w:t>
            </w:r>
          </w:p>
        </w:tc>
        <w:tc>
          <w:tcPr>
            <w:tcW w:w="992" w:type="dxa"/>
            <w:tcBorders>
              <w:top w:val="nil"/>
              <w:left w:val="nil"/>
              <w:bottom w:val="single" w:sz="4" w:space="0" w:color="auto"/>
              <w:right w:val="single" w:sz="4" w:space="0" w:color="auto"/>
            </w:tcBorders>
            <w:shd w:val="clear" w:color="auto" w:fill="auto"/>
            <w:noWrap/>
            <w:vAlign w:val="center"/>
            <w:hideMark/>
          </w:tcPr>
          <w:p w14:paraId="19D67DB1" w14:textId="4D8B6CF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1,16</w:t>
            </w:r>
          </w:p>
        </w:tc>
        <w:tc>
          <w:tcPr>
            <w:tcW w:w="851" w:type="dxa"/>
            <w:tcBorders>
              <w:top w:val="nil"/>
              <w:left w:val="nil"/>
              <w:bottom w:val="single" w:sz="4" w:space="0" w:color="auto"/>
              <w:right w:val="single" w:sz="4" w:space="0" w:color="auto"/>
            </w:tcBorders>
            <w:shd w:val="clear" w:color="auto" w:fill="auto"/>
            <w:noWrap/>
            <w:vAlign w:val="center"/>
            <w:hideMark/>
          </w:tcPr>
          <w:p w14:paraId="54A0B85B" w14:textId="78E0E49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1,17</w:t>
            </w:r>
          </w:p>
        </w:tc>
        <w:tc>
          <w:tcPr>
            <w:tcW w:w="850" w:type="dxa"/>
            <w:tcBorders>
              <w:top w:val="nil"/>
              <w:left w:val="nil"/>
              <w:bottom w:val="single" w:sz="4" w:space="0" w:color="auto"/>
              <w:right w:val="single" w:sz="4" w:space="0" w:color="auto"/>
            </w:tcBorders>
            <w:shd w:val="clear" w:color="auto" w:fill="auto"/>
            <w:noWrap/>
            <w:vAlign w:val="center"/>
            <w:hideMark/>
          </w:tcPr>
          <w:p w14:paraId="34CD58B8" w14:textId="66AFA93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1,18</w:t>
            </w:r>
          </w:p>
        </w:tc>
        <w:tc>
          <w:tcPr>
            <w:tcW w:w="851" w:type="dxa"/>
            <w:tcBorders>
              <w:top w:val="nil"/>
              <w:left w:val="nil"/>
              <w:bottom w:val="single" w:sz="4" w:space="0" w:color="auto"/>
              <w:right w:val="single" w:sz="4" w:space="0" w:color="auto"/>
            </w:tcBorders>
            <w:shd w:val="clear" w:color="auto" w:fill="auto"/>
            <w:noWrap/>
            <w:vAlign w:val="center"/>
            <w:hideMark/>
          </w:tcPr>
          <w:p w14:paraId="44D166A2" w14:textId="7BFC5E3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1,19</w:t>
            </w:r>
          </w:p>
        </w:tc>
        <w:tc>
          <w:tcPr>
            <w:tcW w:w="850" w:type="dxa"/>
            <w:tcBorders>
              <w:top w:val="nil"/>
              <w:left w:val="nil"/>
              <w:bottom w:val="single" w:sz="4" w:space="0" w:color="auto"/>
              <w:right w:val="single" w:sz="4" w:space="0" w:color="auto"/>
            </w:tcBorders>
            <w:shd w:val="clear" w:color="auto" w:fill="auto"/>
            <w:noWrap/>
            <w:vAlign w:val="center"/>
            <w:hideMark/>
          </w:tcPr>
          <w:p w14:paraId="305B1BE3" w14:textId="1BB6D0F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1,20</w:t>
            </w:r>
          </w:p>
        </w:tc>
        <w:tc>
          <w:tcPr>
            <w:tcW w:w="1134" w:type="dxa"/>
            <w:tcBorders>
              <w:top w:val="nil"/>
              <w:left w:val="nil"/>
              <w:bottom w:val="single" w:sz="4" w:space="0" w:color="auto"/>
              <w:right w:val="single" w:sz="4" w:space="0" w:color="auto"/>
            </w:tcBorders>
            <w:shd w:val="clear" w:color="auto" w:fill="auto"/>
            <w:noWrap/>
            <w:vAlign w:val="center"/>
            <w:hideMark/>
          </w:tcPr>
          <w:p w14:paraId="32498E6F" w14:textId="4F7ACF0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1,21</w:t>
            </w:r>
          </w:p>
        </w:tc>
      </w:tr>
      <w:tr w:rsidR="00CC11EF" w:rsidRPr="00CC11EF" w14:paraId="73BAF930" w14:textId="77777777" w:rsidTr="00C677D5">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107FCA2B" w14:textId="77777777" w:rsidR="00CC11EF" w:rsidRPr="00CC11EF" w:rsidRDefault="00CC11EF"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992" w:type="dxa"/>
            <w:tcBorders>
              <w:top w:val="nil"/>
              <w:left w:val="nil"/>
              <w:bottom w:val="single" w:sz="4" w:space="0" w:color="auto"/>
              <w:right w:val="single" w:sz="4" w:space="0" w:color="auto"/>
            </w:tcBorders>
            <w:shd w:val="clear" w:color="auto" w:fill="auto"/>
            <w:vAlign w:val="center"/>
            <w:hideMark/>
          </w:tcPr>
          <w:p w14:paraId="117B7A96" w14:textId="77777777" w:rsidR="00CC11EF" w:rsidRPr="00CC11EF" w:rsidRDefault="00CC11EF"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491A915A" w14:textId="4422C594" w:rsidR="00CC11EF" w:rsidRPr="00CC11EF" w:rsidRDefault="00CC11EF" w:rsidP="00346B40">
            <w:pPr>
              <w:spacing w:line="240" w:lineRule="auto"/>
              <w:jc w:val="center"/>
              <w:rPr>
                <w:rFonts w:ascii="Times New Roman" w:hAnsi="Times New Roman"/>
                <w:color w:val="000000"/>
                <w:sz w:val="20"/>
              </w:rPr>
            </w:pPr>
            <w:r>
              <w:rPr>
                <w:rFonts w:ascii="Times New Roman" w:hAnsi="Times New Roman"/>
                <w:color w:val="000000"/>
                <w:sz w:val="20"/>
              </w:rPr>
              <w:t>0,09</w:t>
            </w:r>
          </w:p>
        </w:tc>
        <w:tc>
          <w:tcPr>
            <w:tcW w:w="992" w:type="dxa"/>
            <w:tcBorders>
              <w:top w:val="nil"/>
              <w:left w:val="nil"/>
              <w:bottom w:val="single" w:sz="4" w:space="0" w:color="auto"/>
              <w:right w:val="single" w:sz="4" w:space="0" w:color="auto"/>
            </w:tcBorders>
            <w:shd w:val="clear" w:color="auto" w:fill="auto"/>
            <w:noWrap/>
            <w:hideMark/>
          </w:tcPr>
          <w:p w14:paraId="1B4700C4" w14:textId="29FA5052" w:rsidR="00CC11EF" w:rsidRPr="00CC11EF" w:rsidRDefault="00CC11EF" w:rsidP="00346B40">
            <w:pPr>
              <w:spacing w:line="240" w:lineRule="auto"/>
              <w:jc w:val="center"/>
              <w:rPr>
                <w:rFonts w:ascii="Times New Roman" w:hAnsi="Times New Roman"/>
                <w:color w:val="000000"/>
                <w:sz w:val="20"/>
              </w:rPr>
            </w:pPr>
            <w:r w:rsidRPr="00DF0133">
              <w:rPr>
                <w:rFonts w:ascii="Times New Roman" w:hAnsi="Times New Roman"/>
                <w:color w:val="000000"/>
                <w:sz w:val="20"/>
              </w:rPr>
              <w:t>0,09</w:t>
            </w:r>
          </w:p>
        </w:tc>
        <w:tc>
          <w:tcPr>
            <w:tcW w:w="851" w:type="dxa"/>
            <w:tcBorders>
              <w:top w:val="nil"/>
              <w:left w:val="nil"/>
              <w:bottom w:val="single" w:sz="4" w:space="0" w:color="auto"/>
              <w:right w:val="single" w:sz="4" w:space="0" w:color="auto"/>
            </w:tcBorders>
            <w:shd w:val="clear" w:color="auto" w:fill="auto"/>
            <w:noWrap/>
            <w:hideMark/>
          </w:tcPr>
          <w:p w14:paraId="0DF5153B" w14:textId="1CB34B78" w:rsidR="00CC11EF" w:rsidRPr="00CC11EF" w:rsidRDefault="00CC11EF" w:rsidP="00346B40">
            <w:pPr>
              <w:spacing w:line="240" w:lineRule="auto"/>
              <w:jc w:val="center"/>
              <w:rPr>
                <w:rFonts w:ascii="Times New Roman" w:hAnsi="Times New Roman"/>
                <w:color w:val="000000"/>
                <w:sz w:val="20"/>
              </w:rPr>
            </w:pPr>
            <w:r w:rsidRPr="00DF0133">
              <w:rPr>
                <w:rFonts w:ascii="Times New Roman" w:hAnsi="Times New Roman"/>
                <w:color w:val="000000"/>
                <w:sz w:val="20"/>
              </w:rPr>
              <w:t>0,09</w:t>
            </w:r>
          </w:p>
        </w:tc>
        <w:tc>
          <w:tcPr>
            <w:tcW w:w="992" w:type="dxa"/>
            <w:tcBorders>
              <w:top w:val="nil"/>
              <w:left w:val="nil"/>
              <w:bottom w:val="single" w:sz="4" w:space="0" w:color="auto"/>
              <w:right w:val="single" w:sz="4" w:space="0" w:color="auto"/>
            </w:tcBorders>
            <w:shd w:val="clear" w:color="auto" w:fill="auto"/>
            <w:noWrap/>
            <w:hideMark/>
          </w:tcPr>
          <w:p w14:paraId="0E3C2A7D" w14:textId="63C93DDF" w:rsidR="00CC11EF" w:rsidRPr="00CC11EF" w:rsidRDefault="00CC11EF" w:rsidP="00346B40">
            <w:pPr>
              <w:spacing w:line="240" w:lineRule="auto"/>
              <w:jc w:val="center"/>
              <w:rPr>
                <w:rFonts w:ascii="Times New Roman" w:hAnsi="Times New Roman"/>
                <w:color w:val="000000"/>
                <w:sz w:val="20"/>
              </w:rPr>
            </w:pPr>
            <w:r w:rsidRPr="00DF0133">
              <w:rPr>
                <w:rFonts w:ascii="Times New Roman" w:hAnsi="Times New Roman"/>
                <w:color w:val="000000"/>
                <w:sz w:val="20"/>
              </w:rPr>
              <w:t>0,09</w:t>
            </w:r>
          </w:p>
        </w:tc>
        <w:tc>
          <w:tcPr>
            <w:tcW w:w="850" w:type="dxa"/>
            <w:tcBorders>
              <w:top w:val="nil"/>
              <w:left w:val="nil"/>
              <w:bottom w:val="single" w:sz="4" w:space="0" w:color="auto"/>
              <w:right w:val="single" w:sz="4" w:space="0" w:color="auto"/>
            </w:tcBorders>
            <w:shd w:val="clear" w:color="auto" w:fill="auto"/>
            <w:noWrap/>
            <w:hideMark/>
          </w:tcPr>
          <w:p w14:paraId="3536BDC6" w14:textId="47B94EE2" w:rsidR="00CC11EF" w:rsidRPr="00CC11EF" w:rsidRDefault="00CC11EF" w:rsidP="00346B40">
            <w:pPr>
              <w:spacing w:line="240" w:lineRule="auto"/>
              <w:jc w:val="center"/>
              <w:rPr>
                <w:rFonts w:ascii="Times New Roman" w:hAnsi="Times New Roman"/>
                <w:color w:val="000000"/>
                <w:sz w:val="20"/>
              </w:rPr>
            </w:pPr>
            <w:r w:rsidRPr="00DF0133">
              <w:rPr>
                <w:rFonts w:ascii="Times New Roman" w:hAnsi="Times New Roman"/>
                <w:color w:val="000000"/>
                <w:sz w:val="20"/>
              </w:rPr>
              <w:t>0,09</w:t>
            </w:r>
          </w:p>
        </w:tc>
        <w:tc>
          <w:tcPr>
            <w:tcW w:w="993" w:type="dxa"/>
            <w:tcBorders>
              <w:top w:val="nil"/>
              <w:left w:val="nil"/>
              <w:bottom w:val="single" w:sz="4" w:space="0" w:color="auto"/>
              <w:right w:val="single" w:sz="4" w:space="0" w:color="auto"/>
            </w:tcBorders>
            <w:shd w:val="clear" w:color="auto" w:fill="auto"/>
            <w:noWrap/>
            <w:hideMark/>
          </w:tcPr>
          <w:p w14:paraId="101B2FE5" w14:textId="3C7B9BCF" w:rsidR="00CC11EF" w:rsidRPr="00CC11EF" w:rsidRDefault="00CC11EF" w:rsidP="00346B40">
            <w:pPr>
              <w:spacing w:line="240" w:lineRule="auto"/>
              <w:jc w:val="center"/>
              <w:rPr>
                <w:rFonts w:ascii="Times New Roman" w:hAnsi="Times New Roman"/>
                <w:color w:val="000000"/>
                <w:sz w:val="20"/>
              </w:rPr>
            </w:pPr>
            <w:r w:rsidRPr="00DF0133">
              <w:rPr>
                <w:rFonts w:ascii="Times New Roman" w:hAnsi="Times New Roman"/>
                <w:color w:val="000000"/>
                <w:sz w:val="20"/>
              </w:rPr>
              <w:t>0,09</w:t>
            </w:r>
          </w:p>
        </w:tc>
        <w:tc>
          <w:tcPr>
            <w:tcW w:w="992" w:type="dxa"/>
            <w:tcBorders>
              <w:top w:val="nil"/>
              <w:left w:val="nil"/>
              <w:bottom w:val="single" w:sz="4" w:space="0" w:color="auto"/>
              <w:right w:val="single" w:sz="4" w:space="0" w:color="auto"/>
            </w:tcBorders>
            <w:shd w:val="clear" w:color="auto" w:fill="auto"/>
            <w:noWrap/>
            <w:hideMark/>
          </w:tcPr>
          <w:p w14:paraId="7E092B4B" w14:textId="5EB6DCC5" w:rsidR="00CC11EF" w:rsidRPr="00CC11EF" w:rsidRDefault="00CC11EF" w:rsidP="00346B40">
            <w:pPr>
              <w:spacing w:line="240" w:lineRule="auto"/>
              <w:jc w:val="center"/>
              <w:rPr>
                <w:rFonts w:ascii="Times New Roman" w:hAnsi="Times New Roman"/>
                <w:color w:val="000000"/>
                <w:sz w:val="20"/>
              </w:rPr>
            </w:pPr>
            <w:r w:rsidRPr="00DF0133">
              <w:rPr>
                <w:rFonts w:ascii="Times New Roman" w:hAnsi="Times New Roman"/>
                <w:color w:val="000000"/>
                <w:sz w:val="20"/>
              </w:rPr>
              <w:t>0,09</w:t>
            </w:r>
          </w:p>
        </w:tc>
        <w:tc>
          <w:tcPr>
            <w:tcW w:w="992" w:type="dxa"/>
            <w:tcBorders>
              <w:top w:val="nil"/>
              <w:left w:val="nil"/>
              <w:bottom w:val="single" w:sz="4" w:space="0" w:color="auto"/>
              <w:right w:val="single" w:sz="4" w:space="0" w:color="auto"/>
            </w:tcBorders>
            <w:shd w:val="clear" w:color="auto" w:fill="auto"/>
            <w:noWrap/>
            <w:hideMark/>
          </w:tcPr>
          <w:p w14:paraId="40CEEAE9" w14:textId="4A50F023" w:rsidR="00CC11EF" w:rsidRPr="00CC11EF" w:rsidRDefault="00CC11EF" w:rsidP="00346B40">
            <w:pPr>
              <w:spacing w:line="240" w:lineRule="auto"/>
              <w:jc w:val="center"/>
              <w:rPr>
                <w:rFonts w:ascii="Times New Roman" w:hAnsi="Times New Roman"/>
                <w:color w:val="000000"/>
                <w:sz w:val="20"/>
              </w:rPr>
            </w:pPr>
            <w:r w:rsidRPr="00DF0133">
              <w:rPr>
                <w:rFonts w:ascii="Times New Roman" w:hAnsi="Times New Roman"/>
                <w:color w:val="000000"/>
                <w:sz w:val="20"/>
              </w:rPr>
              <w:t>0,09</w:t>
            </w:r>
          </w:p>
        </w:tc>
        <w:tc>
          <w:tcPr>
            <w:tcW w:w="851" w:type="dxa"/>
            <w:tcBorders>
              <w:top w:val="nil"/>
              <w:left w:val="nil"/>
              <w:bottom w:val="single" w:sz="4" w:space="0" w:color="auto"/>
              <w:right w:val="single" w:sz="4" w:space="0" w:color="auto"/>
            </w:tcBorders>
            <w:shd w:val="clear" w:color="auto" w:fill="auto"/>
            <w:noWrap/>
            <w:hideMark/>
          </w:tcPr>
          <w:p w14:paraId="5D16C07D" w14:textId="4A4389CB" w:rsidR="00CC11EF" w:rsidRPr="00CC11EF" w:rsidRDefault="00CC11EF" w:rsidP="00346B40">
            <w:pPr>
              <w:spacing w:line="240" w:lineRule="auto"/>
              <w:jc w:val="center"/>
              <w:rPr>
                <w:rFonts w:ascii="Times New Roman" w:hAnsi="Times New Roman"/>
                <w:color w:val="000000"/>
                <w:sz w:val="20"/>
              </w:rPr>
            </w:pPr>
            <w:r w:rsidRPr="00DF0133">
              <w:rPr>
                <w:rFonts w:ascii="Times New Roman" w:hAnsi="Times New Roman"/>
                <w:color w:val="000000"/>
                <w:sz w:val="20"/>
              </w:rPr>
              <w:t>0,09</w:t>
            </w:r>
          </w:p>
        </w:tc>
        <w:tc>
          <w:tcPr>
            <w:tcW w:w="992" w:type="dxa"/>
            <w:tcBorders>
              <w:top w:val="nil"/>
              <w:left w:val="nil"/>
              <w:bottom w:val="single" w:sz="4" w:space="0" w:color="auto"/>
              <w:right w:val="single" w:sz="4" w:space="0" w:color="auto"/>
            </w:tcBorders>
            <w:shd w:val="clear" w:color="auto" w:fill="auto"/>
            <w:noWrap/>
            <w:hideMark/>
          </w:tcPr>
          <w:p w14:paraId="4CE35F10" w14:textId="48B7E8FE" w:rsidR="00CC11EF" w:rsidRPr="00CC11EF" w:rsidRDefault="00CC11EF" w:rsidP="00346B40">
            <w:pPr>
              <w:spacing w:line="240" w:lineRule="auto"/>
              <w:jc w:val="center"/>
              <w:rPr>
                <w:rFonts w:ascii="Times New Roman" w:hAnsi="Times New Roman"/>
                <w:color w:val="000000"/>
                <w:sz w:val="20"/>
              </w:rPr>
            </w:pPr>
            <w:r w:rsidRPr="00DF0133">
              <w:rPr>
                <w:rFonts w:ascii="Times New Roman" w:hAnsi="Times New Roman"/>
                <w:color w:val="000000"/>
                <w:sz w:val="20"/>
              </w:rPr>
              <w:t>0,09</w:t>
            </w:r>
          </w:p>
        </w:tc>
        <w:tc>
          <w:tcPr>
            <w:tcW w:w="992" w:type="dxa"/>
            <w:tcBorders>
              <w:top w:val="nil"/>
              <w:left w:val="nil"/>
              <w:bottom w:val="single" w:sz="4" w:space="0" w:color="auto"/>
              <w:right w:val="single" w:sz="4" w:space="0" w:color="auto"/>
            </w:tcBorders>
            <w:shd w:val="clear" w:color="auto" w:fill="auto"/>
            <w:noWrap/>
            <w:hideMark/>
          </w:tcPr>
          <w:p w14:paraId="49C2D8FB" w14:textId="003328A5" w:rsidR="00CC11EF" w:rsidRPr="00CC11EF" w:rsidRDefault="00CC11EF" w:rsidP="00346B40">
            <w:pPr>
              <w:spacing w:line="240" w:lineRule="auto"/>
              <w:jc w:val="center"/>
              <w:rPr>
                <w:rFonts w:ascii="Times New Roman" w:hAnsi="Times New Roman"/>
                <w:color w:val="000000"/>
                <w:sz w:val="20"/>
              </w:rPr>
            </w:pPr>
            <w:r w:rsidRPr="00DF0133">
              <w:rPr>
                <w:rFonts w:ascii="Times New Roman" w:hAnsi="Times New Roman"/>
                <w:color w:val="000000"/>
                <w:sz w:val="20"/>
              </w:rPr>
              <w:t>0,09</w:t>
            </w:r>
          </w:p>
        </w:tc>
        <w:tc>
          <w:tcPr>
            <w:tcW w:w="992" w:type="dxa"/>
            <w:tcBorders>
              <w:top w:val="nil"/>
              <w:left w:val="nil"/>
              <w:bottom w:val="single" w:sz="4" w:space="0" w:color="auto"/>
              <w:right w:val="single" w:sz="4" w:space="0" w:color="auto"/>
            </w:tcBorders>
            <w:shd w:val="clear" w:color="auto" w:fill="auto"/>
            <w:noWrap/>
            <w:hideMark/>
          </w:tcPr>
          <w:p w14:paraId="530AEBCD" w14:textId="4A5C5E21" w:rsidR="00CC11EF" w:rsidRPr="00CC11EF" w:rsidRDefault="00CC11EF" w:rsidP="00346B40">
            <w:pPr>
              <w:spacing w:line="240" w:lineRule="auto"/>
              <w:jc w:val="center"/>
              <w:rPr>
                <w:rFonts w:ascii="Times New Roman" w:hAnsi="Times New Roman"/>
                <w:color w:val="000000"/>
                <w:sz w:val="20"/>
              </w:rPr>
            </w:pPr>
            <w:r w:rsidRPr="00DF0133">
              <w:rPr>
                <w:rFonts w:ascii="Times New Roman" w:hAnsi="Times New Roman"/>
                <w:color w:val="000000"/>
                <w:sz w:val="20"/>
              </w:rPr>
              <w:t>0,09</w:t>
            </w:r>
          </w:p>
        </w:tc>
        <w:tc>
          <w:tcPr>
            <w:tcW w:w="851" w:type="dxa"/>
            <w:tcBorders>
              <w:top w:val="nil"/>
              <w:left w:val="nil"/>
              <w:bottom w:val="single" w:sz="4" w:space="0" w:color="auto"/>
              <w:right w:val="single" w:sz="4" w:space="0" w:color="auto"/>
            </w:tcBorders>
            <w:shd w:val="clear" w:color="auto" w:fill="auto"/>
            <w:noWrap/>
            <w:hideMark/>
          </w:tcPr>
          <w:p w14:paraId="6504F069" w14:textId="4DA241CE" w:rsidR="00CC11EF" w:rsidRPr="00CC11EF" w:rsidRDefault="00CC11EF" w:rsidP="00346B40">
            <w:pPr>
              <w:spacing w:line="240" w:lineRule="auto"/>
              <w:jc w:val="center"/>
              <w:rPr>
                <w:rFonts w:ascii="Times New Roman" w:hAnsi="Times New Roman"/>
                <w:color w:val="000000"/>
                <w:sz w:val="20"/>
              </w:rPr>
            </w:pPr>
            <w:r w:rsidRPr="00DF0133">
              <w:rPr>
                <w:rFonts w:ascii="Times New Roman" w:hAnsi="Times New Roman"/>
                <w:color w:val="000000"/>
                <w:sz w:val="20"/>
              </w:rPr>
              <w:t>0,09</w:t>
            </w:r>
          </w:p>
        </w:tc>
        <w:tc>
          <w:tcPr>
            <w:tcW w:w="850" w:type="dxa"/>
            <w:tcBorders>
              <w:top w:val="nil"/>
              <w:left w:val="nil"/>
              <w:bottom w:val="single" w:sz="4" w:space="0" w:color="auto"/>
              <w:right w:val="single" w:sz="4" w:space="0" w:color="auto"/>
            </w:tcBorders>
            <w:shd w:val="clear" w:color="auto" w:fill="auto"/>
            <w:noWrap/>
            <w:hideMark/>
          </w:tcPr>
          <w:p w14:paraId="0987DD4A" w14:textId="33D4A9DE" w:rsidR="00CC11EF" w:rsidRPr="00CC11EF" w:rsidRDefault="00CC11EF" w:rsidP="00346B40">
            <w:pPr>
              <w:spacing w:line="240" w:lineRule="auto"/>
              <w:jc w:val="center"/>
              <w:rPr>
                <w:rFonts w:ascii="Times New Roman" w:hAnsi="Times New Roman"/>
                <w:color w:val="000000"/>
                <w:sz w:val="20"/>
              </w:rPr>
            </w:pPr>
            <w:r w:rsidRPr="00DF0133">
              <w:rPr>
                <w:rFonts w:ascii="Times New Roman" w:hAnsi="Times New Roman"/>
                <w:color w:val="000000"/>
                <w:sz w:val="20"/>
              </w:rPr>
              <w:t>0,09</w:t>
            </w:r>
          </w:p>
        </w:tc>
        <w:tc>
          <w:tcPr>
            <w:tcW w:w="851" w:type="dxa"/>
            <w:tcBorders>
              <w:top w:val="nil"/>
              <w:left w:val="nil"/>
              <w:bottom w:val="single" w:sz="4" w:space="0" w:color="auto"/>
              <w:right w:val="single" w:sz="4" w:space="0" w:color="auto"/>
            </w:tcBorders>
            <w:shd w:val="clear" w:color="auto" w:fill="auto"/>
            <w:noWrap/>
            <w:hideMark/>
          </w:tcPr>
          <w:p w14:paraId="3C411E00" w14:textId="1AAAFFC3" w:rsidR="00CC11EF" w:rsidRPr="00CC11EF" w:rsidRDefault="00CC11EF" w:rsidP="00346B40">
            <w:pPr>
              <w:spacing w:line="240" w:lineRule="auto"/>
              <w:jc w:val="center"/>
              <w:rPr>
                <w:rFonts w:ascii="Times New Roman" w:hAnsi="Times New Roman"/>
                <w:color w:val="000000"/>
                <w:sz w:val="20"/>
              </w:rPr>
            </w:pPr>
            <w:r w:rsidRPr="00DF0133">
              <w:rPr>
                <w:rFonts w:ascii="Times New Roman" w:hAnsi="Times New Roman"/>
                <w:color w:val="000000"/>
                <w:sz w:val="20"/>
              </w:rPr>
              <w:t>0,09</w:t>
            </w:r>
          </w:p>
        </w:tc>
        <w:tc>
          <w:tcPr>
            <w:tcW w:w="850" w:type="dxa"/>
            <w:tcBorders>
              <w:top w:val="nil"/>
              <w:left w:val="nil"/>
              <w:bottom w:val="single" w:sz="4" w:space="0" w:color="auto"/>
              <w:right w:val="single" w:sz="4" w:space="0" w:color="auto"/>
            </w:tcBorders>
            <w:shd w:val="clear" w:color="auto" w:fill="auto"/>
            <w:noWrap/>
            <w:hideMark/>
          </w:tcPr>
          <w:p w14:paraId="2928AFBB" w14:textId="21BE7527" w:rsidR="00CC11EF" w:rsidRPr="00CC11EF" w:rsidRDefault="00CC11EF" w:rsidP="00346B40">
            <w:pPr>
              <w:spacing w:line="240" w:lineRule="auto"/>
              <w:jc w:val="center"/>
              <w:rPr>
                <w:rFonts w:ascii="Times New Roman" w:hAnsi="Times New Roman"/>
                <w:color w:val="000000"/>
                <w:sz w:val="20"/>
              </w:rPr>
            </w:pPr>
            <w:r w:rsidRPr="00DF0133">
              <w:rPr>
                <w:rFonts w:ascii="Times New Roman" w:hAnsi="Times New Roman"/>
                <w:color w:val="000000"/>
                <w:sz w:val="20"/>
              </w:rPr>
              <w:t>0,09</w:t>
            </w:r>
          </w:p>
        </w:tc>
        <w:tc>
          <w:tcPr>
            <w:tcW w:w="1134" w:type="dxa"/>
            <w:tcBorders>
              <w:top w:val="nil"/>
              <w:left w:val="nil"/>
              <w:bottom w:val="single" w:sz="4" w:space="0" w:color="auto"/>
              <w:right w:val="single" w:sz="4" w:space="0" w:color="auto"/>
            </w:tcBorders>
            <w:shd w:val="clear" w:color="auto" w:fill="auto"/>
            <w:noWrap/>
            <w:hideMark/>
          </w:tcPr>
          <w:p w14:paraId="18EA6896" w14:textId="1B390BF8" w:rsidR="00CC11EF" w:rsidRPr="00CC11EF" w:rsidRDefault="00CC11EF" w:rsidP="00346B40">
            <w:pPr>
              <w:spacing w:line="240" w:lineRule="auto"/>
              <w:jc w:val="center"/>
              <w:rPr>
                <w:rFonts w:ascii="Times New Roman" w:hAnsi="Times New Roman"/>
                <w:color w:val="000000"/>
                <w:sz w:val="20"/>
              </w:rPr>
            </w:pPr>
            <w:r w:rsidRPr="00DF0133">
              <w:rPr>
                <w:rFonts w:ascii="Times New Roman" w:hAnsi="Times New Roman"/>
                <w:color w:val="000000"/>
                <w:sz w:val="20"/>
              </w:rPr>
              <w:t>0,09</w:t>
            </w:r>
          </w:p>
        </w:tc>
      </w:tr>
      <w:tr w:rsidR="000A4758" w:rsidRPr="00CC11EF" w14:paraId="3CD32CEF"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66F69734"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992" w:type="dxa"/>
            <w:tcBorders>
              <w:top w:val="nil"/>
              <w:left w:val="nil"/>
              <w:bottom w:val="single" w:sz="4" w:space="0" w:color="auto"/>
              <w:right w:val="single" w:sz="4" w:space="0" w:color="auto"/>
            </w:tcBorders>
            <w:shd w:val="clear" w:color="auto" w:fill="auto"/>
            <w:vAlign w:val="center"/>
            <w:hideMark/>
          </w:tcPr>
          <w:p w14:paraId="1D138DF8"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123A2209" w14:textId="3564DD5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992" w:type="dxa"/>
            <w:tcBorders>
              <w:top w:val="nil"/>
              <w:left w:val="nil"/>
              <w:bottom w:val="single" w:sz="4" w:space="0" w:color="auto"/>
              <w:right w:val="single" w:sz="4" w:space="0" w:color="auto"/>
            </w:tcBorders>
            <w:shd w:val="clear" w:color="auto" w:fill="auto"/>
            <w:noWrap/>
            <w:vAlign w:val="center"/>
            <w:hideMark/>
          </w:tcPr>
          <w:p w14:paraId="5B387CEC" w14:textId="798D1DD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851" w:type="dxa"/>
            <w:tcBorders>
              <w:top w:val="nil"/>
              <w:left w:val="nil"/>
              <w:bottom w:val="single" w:sz="4" w:space="0" w:color="auto"/>
              <w:right w:val="single" w:sz="4" w:space="0" w:color="auto"/>
            </w:tcBorders>
            <w:shd w:val="clear" w:color="auto" w:fill="auto"/>
            <w:noWrap/>
            <w:vAlign w:val="center"/>
            <w:hideMark/>
          </w:tcPr>
          <w:p w14:paraId="211D58C8" w14:textId="35BF826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992" w:type="dxa"/>
            <w:tcBorders>
              <w:top w:val="nil"/>
              <w:left w:val="nil"/>
              <w:bottom w:val="single" w:sz="4" w:space="0" w:color="auto"/>
              <w:right w:val="single" w:sz="4" w:space="0" w:color="auto"/>
            </w:tcBorders>
            <w:shd w:val="clear" w:color="auto" w:fill="auto"/>
            <w:noWrap/>
            <w:vAlign w:val="center"/>
            <w:hideMark/>
          </w:tcPr>
          <w:p w14:paraId="7DE3AB79" w14:textId="0EFA581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850" w:type="dxa"/>
            <w:tcBorders>
              <w:top w:val="nil"/>
              <w:left w:val="nil"/>
              <w:bottom w:val="single" w:sz="4" w:space="0" w:color="auto"/>
              <w:right w:val="single" w:sz="4" w:space="0" w:color="auto"/>
            </w:tcBorders>
            <w:shd w:val="clear" w:color="auto" w:fill="auto"/>
            <w:noWrap/>
            <w:vAlign w:val="center"/>
            <w:hideMark/>
          </w:tcPr>
          <w:p w14:paraId="2236315A" w14:textId="3512972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993" w:type="dxa"/>
            <w:tcBorders>
              <w:top w:val="nil"/>
              <w:left w:val="nil"/>
              <w:bottom w:val="single" w:sz="4" w:space="0" w:color="auto"/>
              <w:right w:val="single" w:sz="4" w:space="0" w:color="auto"/>
            </w:tcBorders>
            <w:shd w:val="clear" w:color="auto" w:fill="auto"/>
            <w:noWrap/>
            <w:vAlign w:val="center"/>
            <w:hideMark/>
          </w:tcPr>
          <w:p w14:paraId="14100EDB" w14:textId="253D14A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992" w:type="dxa"/>
            <w:tcBorders>
              <w:top w:val="nil"/>
              <w:left w:val="nil"/>
              <w:bottom w:val="single" w:sz="4" w:space="0" w:color="auto"/>
              <w:right w:val="single" w:sz="4" w:space="0" w:color="auto"/>
            </w:tcBorders>
            <w:shd w:val="clear" w:color="auto" w:fill="auto"/>
            <w:noWrap/>
            <w:vAlign w:val="center"/>
            <w:hideMark/>
          </w:tcPr>
          <w:p w14:paraId="4716B423" w14:textId="334EE71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992" w:type="dxa"/>
            <w:tcBorders>
              <w:top w:val="nil"/>
              <w:left w:val="nil"/>
              <w:bottom w:val="single" w:sz="4" w:space="0" w:color="auto"/>
              <w:right w:val="single" w:sz="4" w:space="0" w:color="auto"/>
            </w:tcBorders>
            <w:shd w:val="clear" w:color="auto" w:fill="auto"/>
            <w:noWrap/>
            <w:vAlign w:val="center"/>
            <w:hideMark/>
          </w:tcPr>
          <w:p w14:paraId="4D096E9E" w14:textId="7504710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851" w:type="dxa"/>
            <w:tcBorders>
              <w:top w:val="nil"/>
              <w:left w:val="nil"/>
              <w:bottom w:val="single" w:sz="4" w:space="0" w:color="auto"/>
              <w:right w:val="single" w:sz="4" w:space="0" w:color="auto"/>
            </w:tcBorders>
            <w:shd w:val="clear" w:color="auto" w:fill="auto"/>
            <w:noWrap/>
            <w:vAlign w:val="center"/>
            <w:hideMark/>
          </w:tcPr>
          <w:p w14:paraId="7DE57D4F" w14:textId="467166F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992" w:type="dxa"/>
            <w:tcBorders>
              <w:top w:val="nil"/>
              <w:left w:val="nil"/>
              <w:bottom w:val="single" w:sz="4" w:space="0" w:color="auto"/>
              <w:right w:val="single" w:sz="4" w:space="0" w:color="auto"/>
            </w:tcBorders>
            <w:shd w:val="clear" w:color="auto" w:fill="auto"/>
            <w:noWrap/>
            <w:vAlign w:val="center"/>
            <w:hideMark/>
          </w:tcPr>
          <w:p w14:paraId="68053EB3" w14:textId="078920E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992" w:type="dxa"/>
            <w:tcBorders>
              <w:top w:val="nil"/>
              <w:left w:val="nil"/>
              <w:bottom w:val="single" w:sz="4" w:space="0" w:color="auto"/>
              <w:right w:val="single" w:sz="4" w:space="0" w:color="auto"/>
            </w:tcBorders>
            <w:shd w:val="clear" w:color="auto" w:fill="auto"/>
            <w:noWrap/>
            <w:vAlign w:val="center"/>
            <w:hideMark/>
          </w:tcPr>
          <w:p w14:paraId="2C4354BC" w14:textId="32BEFBD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992" w:type="dxa"/>
            <w:tcBorders>
              <w:top w:val="nil"/>
              <w:left w:val="nil"/>
              <w:bottom w:val="single" w:sz="4" w:space="0" w:color="auto"/>
              <w:right w:val="single" w:sz="4" w:space="0" w:color="auto"/>
            </w:tcBorders>
            <w:shd w:val="clear" w:color="auto" w:fill="auto"/>
            <w:noWrap/>
            <w:vAlign w:val="center"/>
            <w:hideMark/>
          </w:tcPr>
          <w:p w14:paraId="2E1685DE" w14:textId="63D0C92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851" w:type="dxa"/>
            <w:tcBorders>
              <w:top w:val="nil"/>
              <w:left w:val="nil"/>
              <w:bottom w:val="single" w:sz="4" w:space="0" w:color="auto"/>
              <w:right w:val="single" w:sz="4" w:space="0" w:color="auto"/>
            </w:tcBorders>
            <w:shd w:val="clear" w:color="auto" w:fill="auto"/>
            <w:noWrap/>
            <w:vAlign w:val="center"/>
            <w:hideMark/>
          </w:tcPr>
          <w:p w14:paraId="311A59C2" w14:textId="5BC22A7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850" w:type="dxa"/>
            <w:tcBorders>
              <w:top w:val="nil"/>
              <w:left w:val="nil"/>
              <w:bottom w:val="single" w:sz="4" w:space="0" w:color="auto"/>
              <w:right w:val="single" w:sz="4" w:space="0" w:color="auto"/>
            </w:tcBorders>
            <w:shd w:val="clear" w:color="auto" w:fill="auto"/>
            <w:noWrap/>
            <w:vAlign w:val="center"/>
            <w:hideMark/>
          </w:tcPr>
          <w:p w14:paraId="5AF24596" w14:textId="42E4321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851" w:type="dxa"/>
            <w:tcBorders>
              <w:top w:val="nil"/>
              <w:left w:val="nil"/>
              <w:bottom w:val="single" w:sz="4" w:space="0" w:color="auto"/>
              <w:right w:val="single" w:sz="4" w:space="0" w:color="auto"/>
            </w:tcBorders>
            <w:shd w:val="clear" w:color="auto" w:fill="auto"/>
            <w:noWrap/>
            <w:vAlign w:val="center"/>
            <w:hideMark/>
          </w:tcPr>
          <w:p w14:paraId="1B646ABB" w14:textId="476320F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850" w:type="dxa"/>
            <w:tcBorders>
              <w:top w:val="nil"/>
              <w:left w:val="nil"/>
              <w:bottom w:val="single" w:sz="4" w:space="0" w:color="auto"/>
              <w:right w:val="single" w:sz="4" w:space="0" w:color="auto"/>
            </w:tcBorders>
            <w:shd w:val="clear" w:color="auto" w:fill="auto"/>
            <w:noWrap/>
            <w:vAlign w:val="center"/>
            <w:hideMark/>
          </w:tcPr>
          <w:p w14:paraId="765F363C" w14:textId="40F4271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1134" w:type="dxa"/>
            <w:tcBorders>
              <w:top w:val="nil"/>
              <w:left w:val="nil"/>
              <w:bottom w:val="single" w:sz="4" w:space="0" w:color="auto"/>
              <w:right w:val="single" w:sz="4" w:space="0" w:color="auto"/>
            </w:tcBorders>
            <w:shd w:val="clear" w:color="auto" w:fill="auto"/>
            <w:noWrap/>
            <w:vAlign w:val="center"/>
            <w:hideMark/>
          </w:tcPr>
          <w:p w14:paraId="3DB0A5BE" w14:textId="718CF0F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r>
      <w:tr w:rsidR="000A4758" w:rsidRPr="00CC11EF" w14:paraId="277FE930"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0C6FAE89" w14:textId="470498A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992" w:type="dxa"/>
            <w:tcBorders>
              <w:top w:val="nil"/>
              <w:left w:val="nil"/>
              <w:bottom w:val="single" w:sz="4" w:space="0" w:color="auto"/>
              <w:right w:val="single" w:sz="4" w:space="0" w:color="auto"/>
            </w:tcBorders>
            <w:shd w:val="clear" w:color="auto" w:fill="auto"/>
            <w:vAlign w:val="center"/>
            <w:hideMark/>
          </w:tcPr>
          <w:p w14:paraId="33876BDA"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6D4158DE" w14:textId="1662358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0,664</w:t>
            </w:r>
          </w:p>
        </w:tc>
        <w:tc>
          <w:tcPr>
            <w:tcW w:w="992" w:type="dxa"/>
            <w:tcBorders>
              <w:top w:val="nil"/>
              <w:left w:val="nil"/>
              <w:bottom w:val="single" w:sz="4" w:space="0" w:color="auto"/>
              <w:right w:val="single" w:sz="4" w:space="0" w:color="auto"/>
            </w:tcBorders>
            <w:shd w:val="clear" w:color="auto" w:fill="auto"/>
            <w:noWrap/>
            <w:vAlign w:val="center"/>
            <w:hideMark/>
          </w:tcPr>
          <w:p w14:paraId="7EFB3235" w14:textId="50AC98F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0,664</w:t>
            </w:r>
          </w:p>
        </w:tc>
        <w:tc>
          <w:tcPr>
            <w:tcW w:w="851" w:type="dxa"/>
            <w:tcBorders>
              <w:top w:val="nil"/>
              <w:left w:val="nil"/>
              <w:bottom w:val="single" w:sz="4" w:space="0" w:color="auto"/>
              <w:right w:val="single" w:sz="4" w:space="0" w:color="auto"/>
            </w:tcBorders>
            <w:shd w:val="clear" w:color="auto" w:fill="auto"/>
            <w:noWrap/>
            <w:vAlign w:val="center"/>
            <w:hideMark/>
          </w:tcPr>
          <w:p w14:paraId="05C21B4F" w14:textId="08743D0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0,664</w:t>
            </w:r>
          </w:p>
        </w:tc>
        <w:tc>
          <w:tcPr>
            <w:tcW w:w="992" w:type="dxa"/>
            <w:tcBorders>
              <w:top w:val="nil"/>
              <w:left w:val="nil"/>
              <w:bottom w:val="single" w:sz="4" w:space="0" w:color="auto"/>
              <w:right w:val="single" w:sz="4" w:space="0" w:color="auto"/>
            </w:tcBorders>
            <w:shd w:val="clear" w:color="auto" w:fill="auto"/>
            <w:noWrap/>
            <w:vAlign w:val="center"/>
            <w:hideMark/>
          </w:tcPr>
          <w:p w14:paraId="029E6983" w14:textId="6E56097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0,664</w:t>
            </w:r>
          </w:p>
        </w:tc>
        <w:tc>
          <w:tcPr>
            <w:tcW w:w="850" w:type="dxa"/>
            <w:tcBorders>
              <w:top w:val="nil"/>
              <w:left w:val="nil"/>
              <w:bottom w:val="single" w:sz="4" w:space="0" w:color="auto"/>
              <w:right w:val="single" w:sz="4" w:space="0" w:color="auto"/>
            </w:tcBorders>
            <w:shd w:val="clear" w:color="auto" w:fill="auto"/>
            <w:noWrap/>
            <w:vAlign w:val="center"/>
            <w:hideMark/>
          </w:tcPr>
          <w:p w14:paraId="124288D4" w14:textId="75B5DE7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0,664</w:t>
            </w:r>
          </w:p>
        </w:tc>
        <w:tc>
          <w:tcPr>
            <w:tcW w:w="993" w:type="dxa"/>
            <w:tcBorders>
              <w:top w:val="nil"/>
              <w:left w:val="nil"/>
              <w:bottom w:val="single" w:sz="4" w:space="0" w:color="auto"/>
              <w:right w:val="single" w:sz="4" w:space="0" w:color="auto"/>
            </w:tcBorders>
            <w:shd w:val="clear" w:color="auto" w:fill="auto"/>
            <w:noWrap/>
            <w:vAlign w:val="center"/>
            <w:hideMark/>
          </w:tcPr>
          <w:p w14:paraId="1D87F660" w14:textId="5D254D8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0,664</w:t>
            </w:r>
          </w:p>
        </w:tc>
        <w:tc>
          <w:tcPr>
            <w:tcW w:w="992" w:type="dxa"/>
            <w:tcBorders>
              <w:top w:val="nil"/>
              <w:left w:val="nil"/>
              <w:bottom w:val="single" w:sz="4" w:space="0" w:color="auto"/>
              <w:right w:val="single" w:sz="4" w:space="0" w:color="auto"/>
            </w:tcBorders>
            <w:shd w:val="clear" w:color="auto" w:fill="auto"/>
            <w:noWrap/>
            <w:vAlign w:val="center"/>
            <w:hideMark/>
          </w:tcPr>
          <w:p w14:paraId="040384B0" w14:textId="7B1C387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0,664</w:t>
            </w:r>
          </w:p>
        </w:tc>
        <w:tc>
          <w:tcPr>
            <w:tcW w:w="992" w:type="dxa"/>
            <w:tcBorders>
              <w:top w:val="nil"/>
              <w:left w:val="nil"/>
              <w:bottom w:val="single" w:sz="4" w:space="0" w:color="auto"/>
              <w:right w:val="single" w:sz="4" w:space="0" w:color="auto"/>
            </w:tcBorders>
            <w:shd w:val="clear" w:color="auto" w:fill="auto"/>
            <w:noWrap/>
            <w:vAlign w:val="center"/>
            <w:hideMark/>
          </w:tcPr>
          <w:p w14:paraId="1606162D" w14:textId="04AE1F5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0,664</w:t>
            </w:r>
          </w:p>
        </w:tc>
        <w:tc>
          <w:tcPr>
            <w:tcW w:w="851" w:type="dxa"/>
            <w:tcBorders>
              <w:top w:val="nil"/>
              <w:left w:val="nil"/>
              <w:bottom w:val="single" w:sz="4" w:space="0" w:color="auto"/>
              <w:right w:val="single" w:sz="4" w:space="0" w:color="auto"/>
            </w:tcBorders>
            <w:shd w:val="clear" w:color="auto" w:fill="auto"/>
            <w:noWrap/>
            <w:vAlign w:val="center"/>
            <w:hideMark/>
          </w:tcPr>
          <w:p w14:paraId="028D85B5" w14:textId="26F43F5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0,664</w:t>
            </w:r>
          </w:p>
        </w:tc>
        <w:tc>
          <w:tcPr>
            <w:tcW w:w="992" w:type="dxa"/>
            <w:tcBorders>
              <w:top w:val="nil"/>
              <w:left w:val="nil"/>
              <w:bottom w:val="single" w:sz="4" w:space="0" w:color="auto"/>
              <w:right w:val="single" w:sz="4" w:space="0" w:color="auto"/>
            </w:tcBorders>
            <w:shd w:val="clear" w:color="auto" w:fill="auto"/>
            <w:noWrap/>
            <w:vAlign w:val="center"/>
            <w:hideMark/>
          </w:tcPr>
          <w:p w14:paraId="0A4F1D91" w14:textId="032FC3E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0,664</w:t>
            </w:r>
          </w:p>
        </w:tc>
        <w:tc>
          <w:tcPr>
            <w:tcW w:w="992" w:type="dxa"/>
            <w:tcBorders>
              <w:top w:val="nil"/>
              <w:left w:val="nil"/>
              <w:bottom w:val="single" w:sz="4" w:space="0" w:color="auto"/>
              <w:right w:val="single" w:sz="4" w:space="0" w:color="auto"/>
            </w:tcBorders>
            <w:shd w:val="clear" w:color="auto" w:fill="auto"/>
            <w:noWrap/>
            <w:vAlign w:val="center"/>
            <w:hideMark/>
          </w:tcPr>
          <w:p w14:paraId="182DE89F" w14:textId="5A7C3F9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0,664</w:t>
            </w:r>
          </w:p>
        </w:tc>
        <w:tc>
          <w:tcPr>
            <w:tcW w:w="992" w:type="dxa"/>
            <w:tcBorders>
              <w:top w:val="nil"/>
              <w:left w:val="nil"/>
              <w:bottom w:val="single" w:sz="4" w:space="0" w:color="auto"/>
              <w:right w:val="single" w:sz="4" w:space="0" w:color="auto"/>
            </w:tcBorders>
            <w:shd w:val="clear" w:color="auto" w:fill="auto"/>
            <w:noWrap/>
            <w:vAlign w:val="center"/>
            <w:hideMark/>
          </w:tcPr>
          <w:p w14:paraId="3441D4EC" w14:textId="6B9FDA7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0,664</w:t>
            </w:r>
          </w:p>
        </w:tc>
        <w:tc>
          <w:tcPr>
            <w:tcW w:w="851" w:type="dxa"/>
            <w:tcBorders>
              <w:top w:val="nil"/>
              <w:left w:val="nil"/>
              <w:bottom w:val="single" w:sz="4" w:space="0" w:color="auto"/>
              <w:right w:val="single" w:sz="4" w:space="0" w:color="auto"/>
            </w:tcBorders>
            <w:shd w:val="clear" w:color="auto" w:fill="auto"/>
            <w:noWrap/>
            <w:vAlign w:val="center"/>
            <w:hideMark/>
          </w:tcPr>
          <w:p w14:paraId="5C924307" w14:textId="6E8E20C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0,664</w:t>
            </w:r>
          </w:p>
        </w:tc>
        <w:tc>
          <w:tcPr>
            <w:tcW w:w="850" w:type="dxa"/>
            <w:tcBorders>
              <w:top w:val="nil"/>
              <w:left w:val="nil"/>
              <w:bottom w:val="single" w:sz="4" w:space="0" w:color="auto"/>
              <w:right w:val="single" w:sz="4" w:space="0" w:color="auto"/>
            </w:tcBorders>
            <w:shd w:val="clear" w:color="auto" w:fill="auto"/>
            <w:noWrap/>
            <w:vAlign w:val="center"/>
            <w:hideMark/>
          </w:tcPr>
          <w:p w14:paraId="72224B34" w14:textId="5D8CB98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0,664</w:t>
            </w:r>
          </w:p>
        </w:tc>
        <w:tc>
          <w:tcPr>
            <w:tcW w:w="851" w:type="dxa"/>
            <w:tcBorders>
              <w:top w:val="nil"/>
              <w:left w:val="nil"/>
              <w:bottom w:val="single" w:sz="4" w:space="0" w:color="auto"/>
              <w:right w:val="single" w:sz="4" w:space="0" w:color="auto"/>
            </w:tcBorders>
            <w:shd w:val="clear" w:color="auto" w:fill="auto"/>
            <w:noWrap/>
            <w:vAlign w:val="center"/>
            <w:hideMark/>
          </w:tcPr>
          <w:p w14:paraId="28AC0261" w14:textId="7AB6494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0,664</w:t>
            </w:r>
          </w:p>
        </w:tc>
        <w:tc>
          <w:tcPr>
            <w:tcW w:w="850" w:type="dxa"/>
            <w:tcBorders>
              <w:top w:val="nil"/>
              <w:left w:val="nil"/>
              <w:bottom w:val="single" w:sz="4" w:space="0" w:color="auto"/>
              <w:right w:val="single" w:sz="4" w:space="0" w:color="auto"/>
            </w:tcBorders>
            <w:shd w:val="clear" w:color="auto" w:fill="auto"/>
            <w:noWrap/>
            <w:vAlign w:val="center"/>
            <w:hideMark/>
          </w:tcPr>
          <w:p w14:paraId="69E3F9B5" w14:textId="3E2635C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0,664</w:t>
            </w:r>
          </w:p>
        </w:tc>
        <w:tc>
          <w:tcPr>
            <w:tcW w:w="1134" w:type="dxa"/>
            <w:tcBorders>
              <w:top w:val="nil"/>
              <w:left w:val="nil"/>
              <w:bottom w:val="single" w:sz="4" w:space="0" w:color="auto"/>
              <w:right w:val="single" w:sz="4" w:space="0" w:color="auto"/>
            </w:tcBorders>
            <w:shd w:val="clear" w:color="auto" w:fill="auto"/>
            <w:noWrap/>
            <w:vAlign w:val="center"/>
            <w:hideMark/>
          </w:tcPr>
          <w:p w14:paraId="69EF96FA" w14:textId="5AEB1A5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0,664</w:t>
            </w:r>
          </w:p>
        </w:tc>
      </w:tr>
      <w:tr w:rsidR="000A4758" w:rsidRPr="00CC11EF" w14:paraId="7C94B8F6"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71218D48"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992" w:type="dxa"/>
            <w:tcBorders>
              <w:top w:val="nil"/>
              <w:left w:val="nil"/>
              <w:bottom w:val="single" w:sz="4" w:space="0" w:color="auto"/>
              <w:right w:val="single" w:sz="4" w:space="0" w:color="auto"/>
            </w:tcBorders>
            <w:shd w:val="clear" w:color="auto" w:fill="auto"/>
            <w:vAlign w:val="center"/>
            <w:hideMark/>
          </w:tcPr>
          <w:p w14:paraId="2F3601DD"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45F234C1" w14:textId="085E7B2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0,836</w:t>
            </w:r>
          </w:p>
        </w:tc>
        <w:tc>
          <w:tcPr>
            <w:tcW w:w="992" w:type="dxa"/>
            <w:tcBorders>
              <w:top w:val="nil"/>
              <w:left w:val="nil"/>
              <w:bottom w:val="single" w:sz="4" w:space="0" w:color="auto"/>
              <w:right w:val="single" w:sz="4" w:space="0" w:color="auto"/>
            </w:tcBorders>
            <w:shd w:val="clear" w:color="auto" w:fill="auto"/>
            <w:noWrap/>
            <w:vAlign w:val="center"/>
            <w:hideMark/>
          </w:tcPr>
          <w:p w14:paraId="77DEB62A" w14:textId="2BA6A70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0,836</w:t>
            </w:r>
          </w:p>
        </w:tc>
        <w:tc>
          <w:tcPr>
            <w:tcW w:w="851" w:type="dxa"/>
            <w:tcBorders>
              <w:top w:val="nil"/>
              <w:left w:val="nil"/>
              <w:bottom w:val="single" w:sz="4" w:space="0" w:color="auto"/>
              <w:right w:val="single" w:sz="4" w:space="0" w:color="auto"/>
            </w:tcBorders>
            <w:shd w:val="clear" w:color="auto" w:fill="auto"/>
            <w:noWrap/>
            <w:vAlign w:val="center"/>
            <w:hideMark/>
          </w:tcPr>
          <w:p w14:paraId="35FF523C" w14:textId="3362DC6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0,836</w:t>
            </w:r>
          </w:p>
        </w:tc>
        <w:tc>
          <w:tcPr>
            <w:tcW w:w="992" w:type="dxa"/>
            <w:tcBorders>
              <w:top w:val="nil"/>
              <w:left w:val="nil"/>
              <w:bottom w:val="single" w:sz="4" w:space="0" w:color="auto"/>
              <w:right w:val="single" w:sz="4" w:space="0" w:color="auto"/>
            </w:tcBorders>
            <w:shd w:val="clear" w:color="auto" w:fill="auto"/>
            <w:noWrap/>
            <w:vAlign w:val="center"/>
            <w:hideMark/>
          </w:tcPr>
          <w:p w14:paraId="1F028DB5" w14:textId="72AD8CD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0,836</w:t>
            </w:r>
          </w:p>
        </w:tc>
        <w:tc>
          <w:tcPr>
            <w:tcW w:w="850" w:type="dxa"/>
            <w:tcBorders>
              <w:top w:val="nil"/>
              <w:left w:val="nil"/>
              <w:bottom w:val="single" w:sz="4" w:space="0" w:color="auto"/>
              <w:right w:val="single" w:sz="4" w:space="0" w:color="auto"/>
            </w:tcBorders>
            <w:shd w:val="clear" w:color="auto" w:fill="auto"/>
            <w:noWrap/>
            <w:vAlign w:val="center"/>
            <w:hideMark/>
          </w:tcPr>
          <w:p w14:paraId="40031E4A" w14:textId="0700196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0,836</w:t>
            </w:r>
          </w:p>
        </w:tc>
        <w:tc>
          <w:tcPr>
            <w:tcW w:w="993" w:type="dxa"/>
            <w:tcBorders>
              <w:top w:val="nil"/>
              <w:left w:val="nil"/>
              <w:bottom w:val="single" w:sz="4" w:space="0" w:color="auto"/>
              <w:right w:val="single" w:sz="4" w:space="0" w:color="auto"/>
            </w:tcBorders>
            <w:shd w:val="clear" w:color="auto" w:fill="auto"/>
            <w:noWrap/>
            <w:vAlign w:val="center"/>
            <w:hideMark/>
          </w:tcPr>
          <w:p w14:paraId="52ADC5F0" w14:textId="29DA3DA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0,836</w:t>
            </w:r>
          </w:p>
        </w:tc>
        <w:tc>
          <w:tcPr>
            <w:tcW w:w="992" w:type="dxa"/>
            <w:tcBorders>
              <w:top w:val="nil"/>
              <w:left w:val="nil"/>
              <w:bottom w:val="single" w:sz="4" w:space="0" w:color="auto"/>
              <w:right w:val="single" w:sz="4" w:space="0" w:color="auto"/>
            </w:tcBorders>
            <w:shd w:val="clear" w:color="auto" w:fill="auto"/>
            <w:noWrap/>
            <w:vAlign w:val="center"/>
            <w:hideMark/>
          </w:tcPr>
          <w:p w14:paraId="6F8F65D8" w14:textId="347B4DD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0,836</w:t>
            </w:r>
          </w:p>
        </w:tc>
        <w:tc>
          <w:tcPr>
            <w:tcW w:w="992" w:type="dxa"/>
            <w:tcBorders>
              <w:top w:val="nil"/>
              <w:left w:val="nil"/>
              <w:bottom w:val="single" w:sz="4" w:space="0" w:color="auto"/>
              <w:right w:val="single" w:sz="4" w:space="0" w:color="auto"/>
            </w:tcBorders>
            <w:shd w:val="clear" w:color="auto" w:fill="auto"/>
            <w:noWrap/>
            <w:vAlign w:val="center"/>
            <w:hideMark/>
          </w:tcPr>
          <w:p w14:paraId="6B43119E" w14:textId="7964F5D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0,836</w:t>
            </w:r>
          </w:p>
        </w:tc>
        <w:tc>
          <w:tcPr>
            <w:tcW w:w="851" w:type="dxa"/>
            <w:tcBorders>
              <w:top w:val="nil"/>
              <w:left w:val="nil"/>
              <w:bottom w:val="single" w:sz="4" w:space="0" w:color="auto"/>
              <w:right w:val="single" w:sz="4" w:space="0" w:color="auto"/>
            </w:tcBorders>
            <w:shd w:val="clear" w:color="auto" w:fill="auto"/>
            <w:noWrap/>
            <w:vAlign w:val="center"/>
            <w:hideMark/>
          </w:tcPr>
          <w:p w14:paraId="0707C7DF" w14:textId="3138D5D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0,836</w:t>
            </w:r>
          </w:p>
        </w:tc>
        <w:tc>
          <w:tcPr>
            <w:tcW w:w="992" w:type="dxa"/>
            <w:tcBorders>
              <w:top w:val="nil"/>
              <w:left w:val="nil"/>
              <w:bottom w:val="single" w:sz="4" w:space="0" w:color="auto"/>
              <w:right w:val="single" w:sz="4" w:space="0" w:color="auto"/>
            </w:tcBorders>
            <w:shd w:val="clear" w:color="auto" w:fill="auto"/>
            <w:noWrap/>
            <w:vAlign w:val="center"/>
            <w:hideMark/>
          </w:tcPr>
          <w:p w14:paraId="508B7806" w14:textId="6C702F3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0,836</w:t>
            </w:r>
          </w:p>
        </w:tc>
        <w:tc>
          <w:tcPr>
            <w:tcW w:w="992" w:type="dxa"/>
            <w:tcBorders>
              <w:top w:val="nil"/>
              <w:left w:val="nil"/>
              <w:bottom w:val="single" w:sz="4" w:space="0" w:color="auto"/>
              <w:right w:val="single" w:sz="4" w:space="0" w:color="auto"/>
            </w:tcBorders>
            <w:shd w:val="clear" w:color="auto" w:fill="auto"/>
            <w:noWrap/>
            <w:vAlign w:val="center"/>
            <w:hideMark/>
          </w:tcPr>
          <w:p w14:paraId="118858FF" w14:textId="26CFF48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0,836</w:t>
            </w:r>
          </w:p>
        </w:tc>
        <w:tc>
          <w:tcPr>
            <w:tcW w:w="992" w:type="dxa"/>
            <w:tcBorders>
              <w:top w:val="nil"/>
              <w:left w:val="nil"/>
              <w:bottom w:val="single" w:sz="4" w:space="0" w:color="auto"/>
              <w:right w:val="single" w:sz="4" w:space="0" w:color="auto"/>
            </w:tcBorders>
            <w:shd w:val="clear" w:color="auto" w:fill="auto"/>
            <w:noWrap/>
            <w:vAlign w:val="center"/>
            <w:hideMark/>
          </w:tcPr>
          <w:p w14:paraId="36CAE7CF" w14:textId="12E389E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0,836</w:t>
            </w:r>
          </w:p>
        </w:tc>
        <w:tc>
          <w:tcPr>
            <w:tcW w:w="851" w:type="dxa"/>
            <w:tcBorders>
              <w:top w:val="nil"/>
              <w:left w:val="nil"/>
              <w:bottom w:val="single" w:sz="4" w:space="0" w:color="auto"/>
              <w:right w:val="single" w:sz="4" w:space="0" w:color="auto"/>
            </w:tcBorders>
            <w:shd w:val="clear" w:color="auto" w:fill="auto"/>
            <w:noWrap/>
            <w:vAlign w:val="center"/>
            <w:hideMark/>
          </w:tcPr>
          <w:p w14:paraId="212BBA61" w14:textId="3E2D12C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0,836</w:t>
            </w:r>
          </w:p>
        </w:tc>
        <w:tc>
          <w:tcPr>
            <w:tcW w:w="850" w:type="dxa"/>
            <w:tcBorders>
              <w:top w:val="nil"/>
              <w:left w:val="nil"/>
              <w:bottom w:val="single" w:sz="4" w:space="0" w:color="auto"/>
              <w:right w:val="single" w:sz="4" w:space="0" w:color="auto"/>
            </w:tcBorders>
            <w:shd w:val="clear" w:color="auto" w:fill="auto"/>
            <w:noWrap/>
            <w:vAlign w:val="center"/>
            <w:hideMark/>
          </w:tcPr>
          <w:p w14:paraId="2599EE56" w14:textId="6235D27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0,836</w:t>
            </w:r>
          </w:p>
        </w:tc>
        <w:tc>
          <w:tcPr>
            <w:tcW w:w="851" w:type="dxa"/>
            <w:tcBorders>
              <w:top w:val="nil"/>
              <w:left w:val="nil"/>
              <w:bottom w:val="single" w:sz="4" w:space="0" w:color="auto"/>
              <w:right w:val="single" w:sz="4" w:space="0" w:color="auto"/>
            </w:tcBorders>
            <w:shd w:val="clear" w:color="auto" w:fill="auto"/>
            <w:noWrap/>
            <w:vAlign w:val="center"/>
            <w:hideMark/>
          </w:tcPr>
          <w:p w14:paraId="1D591D94" w14:textId="45D8740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0,836</w:t>
            </w:r>
          </w:p>
        </w:tc>
        <w:tc>
          <w:tcPr>
            <w:tcW w:w="850" w:type="dxa"/>
            <w:tcBorders>
              <w:top w:val="nil"/>
              <w:left w:val="nil"/>
              <w:bottom w:val="single" w:sz="4" w:space="0" w:color="auto"/>
              <w:right w:val="single" w:sz="4" w:space="0" w:color="auto"/>
            </w:tcBorders>
            <w:shd w:val="clear" w:color="auto" w:fill="auto"/>
            <w:noWrap/>
            <w:vAlign w:val="center"/>
            <w:hideMark/>
          </w:tcPr>
          <w:p w14:paraId="7ED0836A" w14:textId="1BE804F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0,836</w:t>
            </w:r>
          </w:p>
        </w:tc>
        <w:tc>
          <w:tcPr>
            <w:tcW w:w="1134" w:type="dxa"/>
            <w:tcBorders>
              <w:top w:val="nil"/>
              <w:left w:val="nil"/>
              <w:bottom w:val="single" w:sz="4" w:space="0" w:color="auto"/>
              <w:right w:val="single" w:sz="4" w:space="0" w:color="auto"/>
            </w:tcBorders>
            <w:shd w:val="clear" w:color="auto" w:fill="auto"/>
            <w:noWrap/>
            <w:vAlign w:val="center"/>
            <w:hideMark/>
          </w:tcPr>
          <w:p w14:paraId="204E72BE" w14:textId="2F142C9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0,836</w:t>
            </w:r>
          </w:p>
        </w:tc>
      </w:tr>
      <w:tr w:rsidR="000A4758" w:rsidRPr="00CC11EF" w14:paraId="46CE05CE" w14:textId="77777777" w:rsidTr="005E4D76">
        <w:trPr>
          <w:trHeight w:val="663"/>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7088C2AE"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92" w:type="dxa"/>
            <w:tcBorders>
              <w:top w:val="nil"/>
              <w:left w:val="nil"/>
              <w:bottom w:val="single" w:sz="4" w:space="0" w:color="auto"/>
              <w:right w:val="single" w:sz="4" w:space="0" w:color="auto"/>
            </w:tcBorders>
            <w:shd w:val="clear" w:color="auto" w:fill="auto"/>
            <w:vAlign w:val="center"/>
            <w:hideMark/>
          </w:tcPr>
          <w:p w14:paraId="49A17D3A"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534E0930" w14:textId="33FF45B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w:t>
            </w:r>
          </w:p>
        </w:tc>
        <w:tc>
          <w:tcPr>
            <w:tcW w:w="992" w:type="dxa"/>
            <w:tcBorders>
              <w:top w:val="nil"/>
              <w:left w:val="nil"/>
              <w:bottom w:val="single" w:sz="4" w:space="0" w:color="auto"/>
              <w:right w:val="single" w:sz="4" w:space="0" w:color="auto"/>
            </w:tcBorders>
            <w:shd w:val="clear" w:color="auto" w:fill="auto"/>
            <w:noWrap/>
            <w:vAlign w:val="center"/>
            <w:hideMark/>
          </w:tcPr>
          <w:p w14:paraId="73C35E96" w14:textId="632170E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w:t>
            </w:r>
          </w:p>
        </w:tc>
        <w:tc>
          <w:tcPr>
            <w:tcW w:w="851" w:type="dxa"/>
            <w:tcBorders>
              <w:top w:val="nil"/>
              <w:left w:val="nil"/>
              <w:bottom w:val="single" w:sz="4" w:space="0" w:color="auto"/>
              <w:right w:val="single" w:sz="4" w:space="0" w:color="auto"/>
            </w:tcBorders>
            <w:shd w:val="clear" w:color="auto" w:fill="auto"/>
            <w:noWrap/>
            <w:vAlign w:val="center"/>
            <w:hideMark/>
          </w:tcPr>
          <w:p w14:paraId="29108CC4" w14:textId="14F5A42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w:t>
            </w:r>
          </w:p>
        </w:tc>
        <w:tc>
          <w:tcPr>
            <w:tcW w:w="992" w:type="dxa"/>
            <w:tcBorders>
              <w:top w:val="nil"/>
              <w:left w:val="nil"/>
              <w:bottom w:val="single" w:sz="4" w:space="0" w:color="auto"/>
              <w:right w:val="single" w:sz="4" w:space="0" w:color="auto"/>
            </w:tcBorders>
            <w:shd w:val="clear" w:color="auto" w:fill="auto"/>
            <w:noWrap/>
            <w:vAlign w:val="center"/>
            <w:hideMark/>
          </w:tcPr>
          <w:p w14:paraId="7AF500CF" w14:textId="2EA6B87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242CFB97" w14:textId="4CFFA0B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w:t>
            </w:r>
          </w:p>
        </w:tc>
        <w:tc>
          <w:tcPr>
            <w:tcW w:w="993" w:type="dxa"/>
            <w:tcBorders>
              <w:top w:val="nil"/>
              <w:left w:val="nil"/>
              <w:bottom w:val="single" w:sz="4" w:space="0" w:color="auto"/>
              <w:right w:val="single" w:sz="4" w:space="0" w:color="auto"/>
            </w:tcBorders>
            <w:shd w:val="clear" w:color="auto" w:fill="auto"/>
            <w:noWrap/>
            <w:vAlign w:val="center"/>
            <w:hideMark/>
          </w:tcPr>
          <w:p w14:paraId="6CBC8307" w14:textId="05C4A2F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w:t>
            </w:r>
          </w:p>
        </w:tc>
        <w:tc>
          <w:tcPr>
            <w:tcW w:w="992" w:type="dxa"/>
            <w:tcBorders>
              <w:top w:val="nil"/>
              <w:left w:val="nil"/>
              <w:bottom w:val="single" w:sz="4" w:space="0" w:color="auto"/>
              <w:right w:val="single" w:sz="4" w:space="0" w:color="auto"/>
            </w:tcBorders>
            <w:shd w:val="clear" w:color="auto" w:fill="auto"/>
            <w:noWrap/>
            <w:vAlign w:val="center"/>
            <w:hideMark/>
          </w:tcPr>
          <w:p w14:paraId="16FBA612" w14:textId="63AD5A9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w:t>
            </w:r>
          </w:p>
        </w:tc>
        <w:tc>
          <w:tcPr>
            <w:tcW w:w="992" w:type="dxa"/>
            <w:tcBorders>
              <w:top w:val="nil"/>
              <w:left w:val="nil"/>
              <w:bottom w:val="single" w:sz="4" w:space="0" w:color="auto"/>
              <w:right w:val="single" w:sz="4" w:space="0" w:color="auto"/>
            </w:tcBorders>
            <w:shd w:val="clear" w:color="auto" w:fill="auto"/>
            <w:noWrap/>
            <w:vAlign w:val="center"/>
            <w:hideMark/>
          </w:tcPr>
          <w:p w14:paraId="4F1EC433" w14:textId="0C7A144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w:t>
            </w:r>
          </w:p>
        </w:tc>
        <w:tc>
          <w:tcPr>
            <w:tcW w:w="851" w:type="dxa"/>
            <w:tcBorders>
              <w:top w:val="nil"/>
              <w:left w:val="nil"/>
              <w:bottom w:val="single" w:sz="4" w:space="0" w:color="auto"/>
              <w:right w:val="single" w:sz="4" w:space="0" w:color="auto"/>
            </w:tcBorders>
            <w:shd w:val="clear" w:color="auto" w:fill="auto"/>
            <w:noWrap/>
            <w:vAlign w:val="center"/>
            <w:hideMark/>
          </w:tcPr>
          <w:p w14:paraId="6A59B330" w14:textId="42698A9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w:t>
            </w:r>
          </w:p>
        </w:tc>
        <w:tc>
          <w:tcPr>
            <w:tcW w:w="992" w:type="dxa"/>
            <w:tcBorders>
              <w:top w:val="nil"/>
              <w:left w:val="nil"/>
              <w:bottom w:val="single" w:sz="4" w:space="0" w:color="auto"/>
              <w:right w:val="single" w:sz="4" w:space="0" w:color="auto"/>
            </w:tcBorders>
            <w:shd w:val="clear" w:color="auto" w:fill="auto"/>
            <w:noWrap/>
            <w:vAlign w:val="center"/>
            <w:hideMark/>
          </w:tcPr>
          <w:p w14:paraId="0E3C3067" w14:textId="65F69AA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w:t>
            </w:r>
          </w:p>
        </w:tc>
        <w:tc>
          <w:tcPr>
            <w:tcW w:w="992" w:type="dxa"/>
            <w:tcBorders>
              <w:top w:val="nil"/>
              <w:left w:val="nil"/>
              <w:bottom w:val="single" w:sz="4" w:space="0" w:color="auto"/>
              <w:right w:val="single" w:sz="4" w:space="0" w:color="auto"/>
            </w:tcBorders>
            <w:shd w:val="clear" w:color="auto" w:fill="auto"/>
            <w:noWrap/>
            <w:vAlign w:val="center"/>
            <w:hideMark/>
          </w:tcPr>
          <w:p w14:paraId="36198B7A" w14:textId="40988DD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w:t>
            </w:r>
          </w:p>
        </w:tc>
        <w:tc>
          <w:tcPr>
            <w:tcW w:w="992" w:type="dxa"/>
            <w:tcBorders>
              <w:top w:val="nil"/>
              <w:left w:val="nil"/>
              <w:bottom w:val="single" w:sz="4" w:space="0" w:color="auto"/>
              <w:right w:val="single" w:sz="4" w:space="0" w:color="auto"/>
            </w:tcBorders>
            <w:shd w:val="clear" w:color="auto" w:fill="auto"/>
            <w:noWrap/>
            <w:vAlign w:val="center"/>
            <w:hideMark/>
          </w:tcPr>
          <w:p w14:paraId="0D0899AC" w14:textId="3785D39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w:t>
            </w:r>
          </w:p>
        </w:tc>
        <w:tc>
          <w:tcPr>
            <w:tcW w:w="851" w:type="dxa"/>
            <w:tcBorders>
              <w:top w:val="nil"/>
              <w:left w:val="nil"/>
              <w:bottom w:val="single" w:sz="4" w:space="0" w:color="auto"/>
              <w:right w:val="single" w:sz="4" w:space="0" w:color="auto"/>
            </w:tcBorders>
            <w:shd w:val="clear" w:color="auto" w:fill="auto"/>
            <w:noWrap/>
            <w:vAlign w:val="center"/>
            <w:hideMark/>
          </w:tcPr>
          <w:p w14:paraId="1DFC0080" w14:textId="2412E59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67ABFDFF" w14:textId="03FF230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w:t>
            </w:r>
          </w:p>
        </w:tc>
        <w:tc>
          <w:tcPr>
            <w:tcW w:w="851" w:type="dxa"/>
            <w:tcBorders>
              <w:top w:val="nil"/>
              <w:left w:val="nil"/>
              <w:bottom w:val="single" w:sz="4" w:space="0" w:color="auto"/>
              <w:right w:val="single" w:sz="4" w:space="0" w:color="auto"/>
            </w:tcBorders>
            <w:shd w:val="clear" w:color="auto" w:fill="auto"/>
            <w:noWrap/>
            <w:vAlign w:val="center"/>
            <w:hideMark/>
          </w:tcPr>
          <w:p w14:paraId="4C3C1520" w14:textId="6DF0AF5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38033F46" w14:textId="4582B17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w:t>
            </w:r>
          </w:p>
        </w:tc>
        <w:tc>
          <w:tcPr>
            <w:tcW w:w="1134" w:type="dxa"/>
            <w:tcBorders>
              <w:top w:val="nil"/>
              <w:left w:val="nil"/>
              <w:bottom w:val="single" w:sz="4" w:space="0" w:color="auto"/>
              <w:right w:val="single" w:sz="4" w:space="0" w:color="auto"/>
            </w:tcBorders>
            <w:shd w:val="clear" w:color="auto" w:fill="auto"/>
            <w:noWrap/>
            <w:vAlign w:val="center"/>
            <w:hideMark/>
          </w:tcPr>
          <w:p w14:paraId="6F9F2151" w14:textId="41DEB93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w:t>
            </w:r>
          </w:p>
        </w:tc>
      </w:tr>
      <w:tr w:rsidR="000A4758" w:rsidRPr="00CC11EF" w14:paraId="6AC49757" w14:textId="77777777" w:rsidTr="005E4D76">
        <w:trPr>
          <w:trHeight w:val="9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68C18088"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92" w:type="dxa"/>
            <w:tcBorders>
              <w:top w:val="nil"/>
              <w:left w:val="nil"/>
              <w:bottom w:val="single" w:sz="4" w:space="0" w:color="auto"/>
              <w:right w:val="single" w:sz="4" w:space="0" w:color="auto"/>
            </w:tcBorders>
            <w:shd w:val="clear" w:color="auto" w:fill="auto"/>
            <w:vAlign w:val="center"/>
            <w:hideMark/>
          </w:tcPr>
          <w:p w14:paraId="626CD34C"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03F2E80D" w14:textId="1875039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0,7</w:t>
            </w:r>
          </w:p>
        </w:tc>
        <w:tc>
          <w:tcPr>
            <w:tcW w:w="992" w:type="dxa"/>
            <w:tcBorders>
              <w:top w:val="nil"/>
              <w:left w:val="nil"/>
              <w:bottom w:val="single" w:sz="4" w:space="0" w:color="auto"/>
              <w:right w:val="single" w:sz="4" w:space="0" w:color="auto"/>
            </w:tcBorders>
            <w:shd w:val="clear" w:color="auto" w:fill="auto"/>
            <w:noWrap/>
            <w:vAlign w:val="center"/>
            <w:hideMark/>
          </w:tcPr>
          <w:p w14:paraId="18BCDB3F" w14:textId="5C16CA8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0,7</w:t>
            </w:r>
          </w:p>
        </w:tc>
        <w:tc>
          <w:tcPr>
            <w:tcW w:w="851" w:type="dxa"/>
            <w:tcBorders>
              <w:top w:val="nil"/>
              <w:left w:val="nil"/>
              <w:bottom w:val="single" w:sz="4" w:space="0" w:color="auto"/>
              <w:right w:val="single" w:sz="4" w:space="0" w:color="auto"/>
            </w:tcBorders>
            <w:shd w:val="clear" w:color="auto" w:fill="auto"/>
            <w:noWrap/>
            <w:vAlign w:val="center"/>
            <w:hideMark/>
          </w:tcPr>
          <w:p w14:paraId="2033ACEC" w14:textId="7164C31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0,7</w:t>
            </w:r>
          </w:p>
        </w:tc>
        <w:tc>
          <w:tcPr>
            <w:tcW w:w="992" w:type="dxa"/>
            <w:tcBorders>
              <w:top w:val="nil"/>
              <w:left w:val="nil"/>
              <w:bottom w:val="single" w:sz="4" w:space="0" w:color="auto"/>
              <w:right w:val="single" w:sz="4" w:space="0" w:color="auto"/>
            </w:tcBorders>
            <w:shd w:val="clear" w:color="auto" w:fill="auto"/>
            <w:noWrap/>
            <w:vAlign w:val="center"/>
            <w:hideMark/>
          </w:tcPr>
          <w:p w14:paraId="797D9393" w14:textId="419CEA4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0,7</w:t>
            </w:r>
          </w:p>
        </w:tc>
        <w:tc>
          <w:tcPr>
            <w:tcW w:w="850" w:type="dxa"/>
            <w:tcBorders>
              <w:top w:val="nil"/>
              <w:left w:val="nil"/>
              <w:bottom w:val="single" w:sz="4" w:space="0" w:color="auto"/>
              <w:right w:val="single" w:sz="4" w:space="0" w:color="auto"/>
            </w:tcBorders>
            <w:shd w:val="clear" w:color="auto" w:fill="auto"/>
            <w:noWrap/>
            <w:vAlign w:val="center"/>
            <w:hideMark/>
          </w:tcPr>
          <w:p w14:paraId="6193774B" w14:textId="3BD3693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0,7</w:t>
            </w:r>
          </w:p>
        </w:tc>
        <w:tc>
          <w:tcPr>
            <w:tcW w:w="993" w:type="dxa"/>
            <w:tcBorders>
              <w:top w:val="nil"/>
              <w:left w:val="nil"/>
              <w:bottom w:val="single" w:sz="4" w:space="0" w:color="auto"/>
              <w:right w:val="single" w:sz="4" w:space="0" w:color="auto"/>
            </w:tcBorders>
            <w:shd w:val="clear" w:color="auto" w:fill="auto"/>
            <w:noWrap/>
            <w:vAlign w:val="center"/>
            <w:hideMark/>
          </w:tcPr>
          <w:p w14:paraId="7154730D" w14:textId="38779C1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0,7</w:t>
            </w:r>
          </w:p>
        </w:tc>
        <w:tc>
          <w:tcPr>
            <w:tcW w:w="992" w:type="dxa"/>
            <w:tcBorders>
              <w:top w:val="nil"/>
              <w:left w:val="nil"/>
              <w:bottom w:val="single" w:sz="4" w:space="0" w:color="auto"/>
              <w:right w:val="single" w:sz="4" w:space="0" w:color="auto"/>
            </w:tcBorders>
            <w:shd w:val="clear" w:color="auto" w:fill="auto"/>
            <w:noWrap/>
            <w:vAlign w:val="center"/>
            <w:hideMark/>
          </w:tcPr>
          <w:p w14:paraId="4FCEAEC3" w14:textId="5FAC4B5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0,7</w:t>
            </w:r>
          </w:p>
        </w:tc>
        <w:tc>
          <w:tcPr>
            <w:tcW w:w="992" w:type="dxa"/>
            <w:tcBorders>
              <w:top w:val="nil"/>
              <w:left w:val="nil"/>
              <w:bottom w:val="single" w:sz="4" w:space="0" w:color="auto"/>
              <w:right w:val="single" w:sz="4" w:space="0" w:color="auto"/>
            </w:tcBorders>
            <w:shd w:val="clear" w:color="auto" w:fill="auto"/>
            <w:noWrap/>
            <w:vAlign w:val="center"/>
            <w:hideMark/>
          </w:tcPr>
          <w:p w14:paraId="47133E30" w14:textId="6FD4184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0,7</w:t>
            </w:r>
          </w:p>
        </w:tc>
        <w:tc>
          <w:tcPr>
            <w:tcW w:w="851" w:type="dxa"/>
            <w:tcBorders>
              <w:top w:val="nil"/>
              <w:left w:val="nil"/>
              <w:bottom w:val="single" w:sz="4" w:space="0" w:color="auto"/>
              <w:right w:val="single" w:sz="4" w:space="0" w:color="auto"/>
            </w:tcBorders>
            <w:shd w:val="clear" w:color="auto" w:fill="auto"/>
            <w:noWrap/>
            <w:vAlign w:val="center"/>
            <w:hideMark/>
          </w:tcPr>
          <w:p w14:paraId="48459EFD" w14:textId="36B478C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0,7</w:t>
            </w:r>
          </w:p>
        </w:tc>
        <w:tc>
          <w:tcPr>
            <w:tcW w:w="992" w:type="dxa"/>
            <w:tcBorders>
              <w:top w:val="nil"/>
              <w:left w:val="nil"/>
              <w:bottom w:val="single" w:sz="4" w:space="0" w:color="auto"/>
              <w:right w:val="single" w:sz="4" w:space="0" w:color="auto"/>
            </w:tcBorders>
            <w:shd w:val="clear" w:color="auto" w:fill="auto"/>
            <w:noWrap/>
            <w:vAlign w:val="center"/>
            <w:hideMark/>
          </w:tcPr>
          <w:p w14:paraId="31F12ACD" w14:textId="4489E5B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0,7</w:t>
            </w:r>
          </w:p>
        </w:tc>
        <w:tc>
          <w:tcPr>
            <w:tcW w:w="992" w:type="dxa"/>
            <w:tcBorders>
              <w:top w:val="nil"/>
              <w:left w:val="nil"/>
              <w:bottom w:val="single" w:sz="4" w:space="0" w:color="auto"/>
              <w:right w:val="single" w:sz="4" w:space="0" w:color="auto"/>
            </w:tcBorders>
            <w:shd w:val="clear" w:color="auto" w:fill="auto"/>
            <w:noWrap/>
            <w:vAlign w:val="center"/>
            <w:hideMark/>
          </w:tcPr>
          <w:p w14:paraId="0C03BA9D" w14:textId="793EC0F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0,7</w:t>
            </w:r>
          </w:p>
        </w:tc>
        <w:tc>
          <w:tcPr>
            <w:tcW w:w="992" w:type="dxa"/>
            <w:tcBorders>
              <w:top w:val="nil"/>
              <w:left w:val="nil"/>
              <w:bottom w:val="single" w:sz="4" w:space="0" w:color="auto"/>
              <w:right w:val="single" w:sz="4" w:space="0" w:color="auto"/>
            </w:tcBorders>
            <w:shd w:val="clear" w:color="auto" w:fill="auto"/>
            <w:noWrap/>
            <w:vAlign w:val="center"/>
            <w:hideMark/>
          </w:tcPr>
          <w:p w14:paraId="061ADF19" w14:textId="777DF75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0,7</w:t>
            </w:r>
          </w:p>
        </w:tc>
        <w:tc>
          <w:tcPr>
            <w:tcW w:w="851" w:type="dxa"/>
            <w:tcBorders>
              <w:top w:val="nil"/>
              <w:left w:val="nil"/>
              <w:bottom w:val="single" w:sz="4" w:space="0" w:color="auto"/>
              <w:right w:val="single" w:sz="4" w:space="0" w:color="auto"/>
            </w:tcBorders>
            <w:shd w:val="clear" w:color="auto" w:fill="auto"/>
            <w:noWrap/>
            <w:vAlign w:val="center"/>
            <w:hideMark/>
          </w:tcPr>
          <w:p w14:paraId="4FED6F30" w14:textId="368660D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0,7</w:t>
            </w:r>
          </w:p>
        </w:tc>
        <w:tc>
          <w:tcPr>
            <w:tcW w:w="850" w:type="dxa"/>
            <w:tcBorders>
              <w:top w:val="nil"/>
              <w:left w:val="nil"/>
              <w:bottom w:val="single" w:sz="4" w:space="0" w:color="auto"/>
              <w:right w:val="single" w:sz="4" w:space="0" w:color="auto"/>
            </w:tcBorders>
            <w:shd w:val="clear" w:color="auto" w:fill="auto"/>
            <w:noWrap/>
            <w:vAlign w:val="center"/>
            <w:hideMark/>
          </w:tcPr>
          <w:p w14:paraId="62CF6B9D" w14:textId="5C3E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0,7</w:t>
            </w:r>
          </w:p>
        </w:tc>
        <w:tc>
          <w:tcPr>
            <w:tcW w:w="851" w:type="dxa"/>
            <w:tcBorders>
              <w:top w:val="nil"/>
              <w:left w:val="nil"/>
              <w:bottom w:val="single" w:sz="4" w:space="0" w:color="auto"/>
              <w:right w:val="single" w:sz="4" w:space="0" w:color="auto"/>
            </w:tcBorders>
            <w:shd w:val="clear" w:color="auto" w:fill="auto"/>
            <w:noWrap/>
            <w:vAlign w:val="center"/>
            <w:hideMark/>
          </w:tcPr>
          <w:p w14:paraId="4A604472" w14:textId="6379FC2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0,7</w:t>
            </w:r>
          </w:p>
        </w:tc>
        <w:tc>
          <w:tcPr>
            <w:tcW w:w="850" w:type="dxa"/>
            <w:tcBorders>
              <w:top w:val="nil"/>
              <w:left w:val="nil"/>
              <w:bottom w:val="single" w:sz="4" w:space="0" w:color="auto"/>
              <w:right w:val="single" w:sz="4" w:space="0" w:color="auto"/>
            </w:tcBorders>
            <w:shd w:val="clear" w:color="auto" w:fill="auto"/>
            <w:noWrap/>
            <w:vAlign w:val="center"/>
            <w:hideMark/>
          </w:tcPr>
          <w:p w14:paraId="6A2E9E28" w14:textId="59CA470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0,7</w:t>
            </w:r>
          </w:p>
        </w:tc>
        <w:tc>
          <w:tcPr>
            <w:tcW w:w="1134" w:type="dxa"/>
            <w:tcBorders>
              <w:top w:val="nil"/>
              <w:left w:val="nil"/>
              <w:bottom w:val="single" w:sz="4" w:space="0" w:color="auto"/>
              <w:right w:val="single" w:sz="4" w:space="0" w:color="auto"/>
            </w:tcBorders>
            <w:shd w:val="clear" w:color="auto" w:fill="auto"/>
            <w:noWrap/>
            <w:vAlign w:val="center"/>
            <w:hideMark/>
          </w:tcPr>
          <w:p w14:paraId="19764F15" w14:textId="40144EA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0,7</w:t>
            </w:r>
          </w:p>
        </w:tc>
      </w:tr>
      <w:tr w:rsidR="005E4D76" w:rsidRPr="00CC11EF" w14:paraId="5A47BF3D" w14:textId="77777777" w:rsidTr="0036429B">
        <w:trPr>
          <w:trHeight w:val="315"/>
        </w:trPr>
        <w:tc>
          <w:tcPr>
            <w:tcW w:w="2211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6710E8B" w14:textId="63244E09" w:rsidR="005E4D76" w:rsidRPr="00CC11EF" w:rsidRDefault="005E4D76" w:rsidP="00346B40">
            <w:pPr>
              <w:spacing w:line="240" w:lineRule="auto"/>
              <w:jc w:val="center"/>
              <w:rPr>
                <w:rFonts w:ascii="Times New Roman" w:hAnsi="Times New Roman"/>
                <w:sz w:val="20"/>
              </w:rPr>
            </w:pPr>
            <w:r w:rsidRPr="00CC11EF">
              <w:rPr>
                <w:rFonts w:ascii="Times New Roman" w:hAnsi="Times New Roman"/>
                <w:b/>
                <w:bCs/>
                <w:color w:val="000000"/>
                <w:sz w:val="20"/>
              </w:rPr>
              <w:t>Котельная УГИБДД</w:t>
            </w:r>
          </w:p>
        </w:tc>
      </w:tr>
      <w:tr w:rsidR="000A4758" w:rsidRPr="00CC11EF" w14:paraId="13E20299"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0D8071B6"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992" w:type="dxa"/>
            <w:tcBorders>
              <w:top w:val="nil"/>
              <w:left w:val="nil"/>
              <w:bottom w:val="single" w:sz="4" w:space="0" w:color="auto"/>
              <w:right w:val="single" w:sz="4" w:space="0" w:color="auto"/>
            </w:tcBorders>
            <w:shd w:val="clear" w:color="auto" w:fill="auto"/>
            <w:vAlign w:val="center"/>
            <w:hideMark/>
          </w:tcPr>
          <w:p w14:paraId="139711D6"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2593F37E" w14:textId="661A5ED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992" w:type="dxa"/>
            <w:tcBorders>
              <w:top w:val="nil"/>
              <w:left w:val="nil"/>
              <w:bottom w:val="single" w:sz="4" w:space="0" w:color="auto"/>
              <w:right w:val="single" w:sz="4" w:space="0" w:color="auto"/>
            </w:tcBorders>
            <w:shd w:val="clear" w:color="auto" w:fill="auto"/>
            <w:noWrap/>
            <w:vAlign w:val="center"/>
            <w:hideMark/>
          </w:tcPr>
          <w:p w14:paraId="37F0FDD1" w14:textId="1CB4655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851" w:type="dxa"/>
            <w:tcBorders>
              <w:top w:val="nil"/>
              <w:left w:val="nil"/>
              <w:bottom w:val="single" w:sz="4" w:space="0" w:color="auto"/>
              <w:right w:val="single" w:sz="4" w:space="0" w:color="auto"/>
            </w:tcBorders>
            <w:shd w:val="clear" w:color="auto" w:fill="auto"/>
            <w:noWrap/>
            <w:vAlign w:val="center"/>
            <w:hideMark/>
          </w:tcPr>
          <w:p w14:paraId="33461AFC" w14:textId="4F9FDC1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992" w:type="dxa"/>
            <w:tcBorders>
              <w:top w:val="nil"/>
              <w:left w:val="nil"/>
              <w:bottom w:val="single" w:sz="4" w:space="0" w:color="auto"/>
              <w:right w:val="single" w:sz="4" w:space="0" w:color="auto"/>
            </w:tcBorders>
            <w:shd w:val="clear" w:color="auto" w:fill="auto"/>
            <w:noWrap/>
            <w:vAlign w:val="center"/>
            <w:hideMark/>
          </w:tcPr>
          <w:p w14:paraId="23860A25" w14:textId="42CC693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850" w:type="dxa"/>
            <w:tcBorders>
              <w:top w:val="nil"/>
              <w:left w:val="nil"/>
              <w:bottom w:val="single" w:sz="4" w:space="0" w:color="auto"/>
              <w:right w:val="single" w:sz="4" w:space="0" w:color="auto"/>
            </w:tcBorders>
            <w:shd w:val="clear" w:color="auto" w:fill="auto"/>
            <w:noWrap/>
            <w:vAlign w:val="center"/>
            <w:hideMark/>
          </w:tcPr>
          <w:p w14:paraId="683FE3B0" w14:textId="36EDB95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993" w:type="dxa"/>
            <w:tcBorders>
              <w:top w:val="nil"/>
              <w:left w:val="nil"/>
              <w:bottom w:val="single" w:sz="4" w:space="0" w:color="auto"/>
              <w:right w:val="single" w:sz="4" w:space="0" w:color="auto"/>
            </w:tcBorders>
            <w:shd w:val="clear" w:color="auto" w:fill="auto"/>
            <w:noWrap/>
            <w:vAlign w:val="center"/>
            <w:hideMark/>
          </w:tcPr>
          <w:p w14:paraId="760EC441" w14:textId="58EC7F0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992" w:type="dxa"/>
            <w:tcBorders>
              <w:top w:val="nil"/>
              <w:left w:val="nil"/>
              <w:bottom w:val="single" w:sz="4" w:space="0" w:color="auto"/>
              <w:right w:val="single" w:sz="4" w:space="0" w:color="auto"/>
            </w:tcBorders>
            <w:shd w:val="clear" w:color="auto" w:fill="auto"/>
            <w:noWrap/>
            <w:vAlign w:val="center"/>
            <w:hideMark/>
          </w:tcPr>
          <w:p w14:paraId="2F8BF257" w14:textId="03D1CE0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992" w:type="dxa"/>
            <w:tcBorders>
              <w:top w:val="nil"/>
              <w:left w:val="nil"/>
              <w:bottom w:val="single" w:sz="4" w:space="0" w:color="auto"/>
              <w:right w:val="single" w:sz="4" w:space="0" w:color="auto"/>
            </w:tcBorders>
            <w:shd w:val="clear" w:color="auto" w:fill="auto"/>
            <w:noWrap/>
            <w:vAlign w:val="center"/>
            <w:hideMark/>
          </w:tcPr>
          <w:p w14:paraId="26DCCFD8" w14:textId="22DA2CB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851" w:type="dxa"/>
            <w:tcBorders>
              <w:top w:val="nil"/>
              <w:left w:val="nil"/>
              <w:bottom w:val="single" w:sz="4" w:space="0" w:color="auto"/>
              <w:right w:val="single" w:sz="4" w:space="0" w:color="auto"/>
            </w:tcBorders>
            <w:shd w:val="clear" w:color="auto" w:fill="auto"/>
            <w:noWrap/>
            <w:vAlign w:val="center"/>
            <w:hideMark/>
          </w:tcPr>
          <w:p w14:paraId="001E5BF4" w14:textId="26F1AB6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992" w:type="dxa"/>
            <w:tcBorders>
              <w:top w:val="nil"/>
              <w:left w:val="nil"/>
              <w:bottom w:val="single" w:sz="4" w:space="0" w:color="auto"/>
              <w:right w:val="single" w:sz="4" w:space="0" w:color="auto"/>
            </w:tcBorders>
            <w:shd w:val="clear" w:color="auto" w:fill="auto"/>
            <w:noWrap/>
            <w:vAlign w:val="center"/>
            <w:hideMark/>
          </w:tcPr>
          <w:p w14:paraId="27BA41E2" w14:textId="2049D9E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992" w:type="dxa"/>
            <w:tcBorders>
              <w:top w:val="nil"/>
              <w:left w:val="nil"/>
              <w:bottom w:val="single" w:sz="4" w:space="0" w:color="auto"/>
              <w:right w:val="single" w:sz="4" w:space="0" w:color="auto"/>
            </w:tcBorders>
            <w:shd w:val="clear" w:color="auto" w:fill="auto"/>
            <w:noWrap/>
            <w:vAlign w:val="center"/>
            <w:hideMark/>
          </w:tcPr>
          <w:p w14:paraId="2F7E5551" w14:textId="4C3A197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992" w:type="dxa"/>
            <w:tcBorders>
              <w:top w:val="nil"/>
              <w:left w:val="nil"/>
              <w:bottom w:val="single" w:sz="4" w:space="0" w:color="auto"/>
              <w:right w:val="single" w:sz="4" w:space="0" w:color="auto"/>
            </w:tcBorders>
            <w:shd w:val="clear" w:color="auto" w:fill="auto"/>
            <w:noWrap/>
            <w:vAlign w:val="center"/>
            <w:hideMark/>
          </w:tcPr>
          <w:p w14:paraId="1C9BE0F7" w14:textId="6BEF9ED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851" w:type="dxa"/>
            <w:tcBorders>
              <w:top w:val="nil"/>
              <w:left w:val="nil"/>
              <w:bottom w:val="single" w:sz="4" w:space="0" w:color="auto"/>
              <w:right w:val="single" w:sz="4" w:space="0" w:color="auto"/>
            </w:tcBorders>
            <w:shd w:val="clear" w:color="auto" w:fill="auto"/>
            <w:noWrap/>
            <w:vAlign w:val="center"/>
            <w:hideMark/>
          </w:tcPr>
          <w:p w14:paraId="231223B9" w14:textId="62AD187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850" w:type="dxa"/>
            <w:tcBorders>
              <w:top w:val="nil"/>
              <w:left w:val="nil"/>
              <w:bottom w:val="single" w:sz="4" w:space="0" w:color="auto"/>
              <w:right w:val="single" w:sz="4" w:space="0" w:color="auto"/>
            </w:tcBorders>
            <w:shd w:val="clear" w:color="auto" w:fill="auto"/>
            <w:noWrap/>
            <w:vAlign w:val="center"/>
            <w:hideMark/>
          </w:tcPr>
          <w:p w14:paraId="09F12855" w14:textId="2591356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851" w:type="dxa"/>
            <w:tcBorders>
              <w:top w:val="nil"/>
              <w:left w:val="nil"/>
              <w:bottom w:val="single" w:sz="4" w:space="0" w:color="auto"/>
              <w:right w:val="single" w:sz="4" w:space="0" w:color="auto"/>
            </w:tcBorders>
            <w:shd w:val="clear" w:color="auto" w:fill="auto"/>
            <w:noWrap/>
            <w:vAlign w:val="center"/>
            <w:hideMark/>
          </w:tcPr>
          <w:p w14:paraId="03A4FA3B" w14:textId="4EBB4B0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B20697F" w14:textId="023AEAE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57C1297" w14:textId="29521D5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r>
      <w:tr w:rsidR="000A4758" w:rsidRPr="00CC11EF" w14:paraId="5B4B291A"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608A75F5"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992" w:type="dxa"/>
            <w:tcBorders>
              <w:top w:val="nil"/>
              <w:left w:val="nil"/>
              <w:bottom w:val="single" w:sz="4" w:space="0" w:color="auto"/>
              <w:right w:val="single" w:sz="4" w:space="0" w:color="auto"/>
            </w:tcBorders>
            <w:shd w:val="clear" w:color="auto" w:fill="auto"/>
            <w:vAlign w:val="center"/>
            <w:hideMark/>
          </w:tcPr>
          <w:p w14:paraId="3ADC11B2"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279F9D67" w14:textId="4E3D989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992" w:type="dxa"/>
            <w:tcBorders>
              <w:top w:val="nil"/>
              <w:left w:val="nil"/>
              <w:bottom w:val="single" w:sz="4" w:space="0" w:color="auto"/>
              <w:right w:val="single" w:sz="4" w:space="0" w:color="auto"/>
            </w:tcBorders>
            <w:shd w:val="clear" w:color="auto" w:fill="auto"/>
            <w:noWrap/>
            <w:vAlign w:val="center"/>
            <w:hideMark/>
          </w:tcPr>
          <w:p w14:paraId="316633B0" w14:textId="2C14740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851" w:type="dxa"/>
            <w:tcBorders>
              <w:top w:val="nil"/>
              <w:left w:val="nil"/>
              <w:bottom w:val="single" w:sz="4" w:space="0" w:color="auto"/>
              <w:right w:val="single" w:sz="4" w:space="0" w:color="auto"/>
            </w:tcBorders>
            <w:shd w:val="clear" w:color="auto" w:fill="auto"/>
            <w:noWrap/>
            <w:vAlign w:val="center"/>
            <w:hideMark/>
          </w:tcPr>
          <w:p w14:paraId="38D9B46A" w14:textId="27B35AA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992" w:type="dxa"/>
            <w:tcBorders>
              <w:top w:val="nil"/>
              <w:left w:val="nil"/>
              <w:bottom w:val="single" w:sz="4" w:space="0" w:color="auto"/>
              <w:right w:val="single" w:sz="4" w:space="0" w:color="auto"/>
            </w:tcBorders>
            <w:shd w:val="clear" w:color="auto" w:fill="auto"/>
            <w:noWrap/>
            <w:vAlign w:val="center"/>
            <w:hideMark/>
          </w:tcPr>
          <w:p w14:paraId="12EB194F" w14:textId="26AA728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850" w:type="dxa"/>
            <w:tcBorders>
              <w:top w:val="nil"/>
              <w:left w:val="nil"/>
              <w:bottom w:val="single" w:sz="4" w:space="0" w:color="auto"/>
              <w:right w:val="single" w:sz="4" w:space="0" w:color="auto"/>
            </w:tcBorders>
            <w:shd w:val="clear" w:color="auto" w:fill="auto"/>
            <w:noWrap/>
            <w:vAlign w:val="center"/>
            <w:hideMark/>
          </w:tcPr>
          <w:p w14:paraId="60369429" w14:textId="73F9143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993" w:type="dxa"/>
            <w:tcBorders>
              <w:top w:val="nil"/>
              <w:left w:val="nil"/>
              <w:bottom w:val="single" w:sz="4" w:space="0" w:color="auto"/>
              <w:right w:val="single" w:sz="4" w:space="0" w:color="auto"/>
            </w:tcBorders>
            <w:shd w:val="clear" w:color="auto" w:fill="auto"/>
            <w:noWrap/>
            <w:vAlign w:val="center"/>
            <w:hideMark/>
          </w:tcPr>
          <w:p w14:paraId="28DEC608" w14:textId="3589540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992" w:type="dxa"/>
            <w:tcBorders>
              <w:top w:val="nil"/>
              <w:left w:val="nil"/>
              <w:bottom w:val="single" w:sz="4" w:space="0" w:color="auto"/>
              <w:right w:val="single" w:sz="4" w:space="0" w:color="auto"/>
            </w:tcBorders>
            <w:shd w:val="clear" w:color="auto" w:fill="auto"/>
            <w:noWrap/>
            <w:vAlign w:val="center"/>
            <w:hideMark/>
          </w:tcPr>
          <w:p w14:paraId="055FF248" w14:textId="7069667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992" w:type="dxa"/>
            <w:tcBorders>
              <w:top w:val="nil"/>
              <w:left w:val="nil"/>
              <w:bottom w:val="single" w:sz="4" w:space="0" w:color="auto"/>
              <w:right w:val="single" w:sz="4" w:space="0" w:color="auto"/>
            </w:tcBorders>
            <w:shd w:val="clear" w:color="auto" w:fill="auto"/>
            <w:noWrap/>
            <w:vAlign w:val="center"/>
            <w:hideMark/>
          </w:tcPr>
          <w:p w14:paraId="4CDE71AC" w14:textId="168D8A0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851" w:type="dxa"/>
            <w:tcBorders>
              <w:top w:val="nil"/>
              <w:left w:val="nil"/>
              <w:bottom w:val="single" w:sz="4" w:space="0" w:color="auto"/>
              <w:right w:val="single" w:sz="4" w:space="0" w:color="auto"/>
            </w:tcBorders>
            <w:shd w:val="clear" w:color="auto" w:fill="auto"/>
            <w:noWrap/>
            <w:vAlign w:val="center"/>
            <w:hideMark/>
          </w:tcPr>
          <w:p w14:paraId="0CBBB232" w14:textId="4EF3EBA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992" w:type="dxa"/>
            <w:tcBorders>
              <w:top w:val="nil"/>
              <w:left w:val="nil"/>
              <w:bottom w:val="single" w:sz="4" w:space="0" w:color="auto"/>
              <w:right w:val="single" w:sz="4" w:space="0" w:color="auto"/>
            </w:tcBorders>
            <w:shd w:val="clear" w:color="auto" w:fill="auto"/>
            <w:noWrap/>
            <w:vAlign w:val="center"/>
            <w:hideMark/>
          </w:tcPr>
          <w:p w14:paraId="17AFF26C" w14:textId="7EA454B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992" w:type="dxa"/>
            <w:tcBorders>
              <w:top w:val="nil"/>
              <w:left w:val="nil"/>
              <w:bottom w:val="single" w:sz="4" w:space="0" w:color="auto"/>
              <w:right w:val="single" w:sz="4" w:space="0" w:color="auto"/>
            </w:tcBorders>
            <w:shd w:val="clear" w:color="auto" w:fill="auto"/>
            <w:noWrap/>
            <w:vAlign w:val="center"/>
            <w:hideMark/>
          </w:tcPr>
          <w:p w14:paraId="53F3CCEF" w14:textId="0152AB4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992" w:type="dxa"/>
            <w:tcBorders>
              <w:top w:val="nil"/>
              <w:left w:val="nil"/>
              <w:bottom w:val="single" w:sz="4" w:space="0" w:color="auto"/>
              <w:right w:val="single" w:sz="4" w:space="0" w:color="auto"/>
            </w:tcBorders>
            <w:shd w:val="clear" w:color="auto" w:fill="auto"/>
            <w:noWrap/>
            <w:vAlign w:val="center"/>
            <w:hideMark/>
          </w:tcPr>
          <w:p w14:paraId="4B09D367" w14:textId="5B82731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851" w:type="dxa"/>
            <w:tcBorders>
              <w:top w:val="nil"/>
              <w:left w:val="nil"/>
              <w:bottom w:val="single" w:sz="4" w:space="0" w:color="auto"/>
              <w:right w:val="single" w:sz="4" w:space="0" w:color="auto"/>
            </w:tcBorders>
            <w:shd w:val="clear" w:color="auto" w:fill="auto"/>
            <w:noWrap/>
            <w:vAlign w:val="center"/>
            <w:hideMark/>
          </w:tcPr>
          <w:p w14:paraId="52FFE372" w14:textId="3685926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850" w:type="dxa"/>
            <w:tcBorders>
              <w:top w:val="nil"/>
              <w:left w:val="nil"/>
              <w:bottom w:val="single" w:sz="4" w:space="0" w:color="auto"/>
              <w:right w:val="single" w:sz="4" w:space="0" w:color="auto"/>
            </w:tcBorders>
            <w:shd w:val="clear" w:color="auto" w:fill="auto"/>
            <w:noWrap/>
            <w:vAlign w:val="center"/>
            <w:hideMark/>
          </w:tcPr>
          <w:p w14:paraId="3DC55BC3" w14:textId="3D4E009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851" w:type="dxa"/>
            <w:tcBorders>
              <w:top w:val="nil"/>
              <w:left w:val="nil"/>
              <w:bottom w:val="single" w:sz="4" w:space="0" w:color="auto"/>
              <w:right w:val="single" w:sz="4" w:space="0" w:color="auto"/>
            </w:tcBorders>
            <w:shd w:val="clear" w:color="auto" w:fill="auto"/>
            <w:noWrap/>
            <w:vAlign w:val="center"/>
            <w:hideMark/>
          </w:tcPr>
          <w:p w14:paraId="575E2F64" w14:textId="747A4B4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850" w:type="dxa"/>
            <w:tcBorders>
              <w:top w:val="nil"/>
              <w:left w:val="nil"/>
              <w:bottom w:val="single" w:sz="4" w:space="0" w:color="auto"/>
              <w:right w:val="single" w:sz="4" w:space="0" w:color="auto"/>
            </w:tcBorders>
            <w:shd w:val="clear" w:color="auto" w:fill="auto"/>
            <w:noWrap/>
            <w:vAlign w:val="center"/>
            <w:hideMark/>
          </w:tcPr>
          <w:p w14:paraId="534CEA37" w14:textId="12A7684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c>
          <w:tcPr>
            <w:tcW w:w="1134" w:type="dxa"/>
            <w:tcBorders>
              <w:top w:val="nil"/>
              <w:left w:val="nil"/>
              <w:bottom w:val="single" w:sz="4" w:space="0" w:color="auto"/>
              <w:right w:val="single" w:sz="4" w:space="0" w:color="auto"/>
            </w:tcBorders>
            <w:shd w:val="clear" w:color="auto" w:fill="auto"/>
            <w:noWrap/>
            <w:vAlign w:val="center"/>
            <w:hideMark/>
          </w:tcPr>
          <w:p w14:paraId="48C2267B" w14:textId="3B58DC6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3,225</w:t>
            </w:r>
          </w:p>
        </w:tc>
      </w:tr>
      <w:tr w:rsidR="000A4758" w:rsidRPr="00CC11EF" w14:paraId="46A5CA10" w14:textId="77777777" w:rsidTr="005E4D76">
        <w:trPr>
          <w:trHeight w:val="328"/>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6D74C447"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992" w:type="dxa"/>
            <w:tcBorders>
              <w:top w:val="nil"/>
              <w:left w:val="nil"/>
              <w:bottom w:val="single" w:sz="4" w:space="0" w:color="auto"/>
              <w:right w:val="single" w:sz="4" w:space="0" w:color="auto"/>
            </w:tcBorders>
            <w:shd w:val="clear" w:color="auto" w:fill="auto"/>
            <w:vAlign w:val="center"/>
            <w:hideMark/>
          </w:tcPr>
          <w:p w14:paraId="339ABEF8"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529D0E94" w14:textId="5B0BA55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0,148</w:t>
            </w:r>
          </w:p>
        </w:tc>
        <w:tc>
          <w:tcPr>
            <w:tcW w:w="992" w:type="dxa"/>
            <w:tcBorders>
              <w:top w:val="nil"/>
              <w:left w:val="nil"/>
              <w:bottom w:val="single" w:sz="4" w:space="0" w:color="auto"/>
              <w:right w:val="single" w:sz="4" w:space="0" w:color="auto"/>
            </w:tcBorders>
            <w:shd w:val="clear" w:color="auto" w:fill="auto"/>
            <w:noWrap/>
            <w:vAlign w:val="center"/>
            <w:hideMark/>
          </w:tcPr>
          <w:p w14:paraId="6E451F7A" w14:textId="68D20F1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0,148</w:t>
            </w:r>
          </w:p>
        </w:tc>
        <w:tc>
          <w:tcPr>
            <w:tcW w:w="851" w:type="dxa"/>
            <w:tcBorders>
              <w:top w:val="nil"/>
              <w:left w:val="nil"/>
              <w:bottom w:val="single" w:sz="4" w:space="0" w:color="auto"/>
              <w:right w:val="single" w:sz="4" w:space="0" w:color="auto"/>
            </w:tcBorders>
            <w:shd w:val="clear" w:color="auto" w:fill="auto"/>
            <w:noWrap/>
            <w:vAlign w:val="center"/>
            <w:hideMark/>
          </w:tcPr>
          <w:p w14:paraId="6CD571BF" w14:textId="5D997FB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0,148</w:t>
            </w:r>
          </w:p>
        </w:tc>
        <w:tc>
          <w:tcPr>
            <w:tcW w:w="992" w:type="dxa"/>
            <w:tcBorders>
              <w:top w:val="nil"/>
              <w:left w:val="nil"/>
              <w:bottom w:val="single" w:sz="4" w:space="0" w:color="auto"/>
              <w:right w:val="single" w:sz="4" w:space="0" w:color="auto"/>
            </w:tcBorders>
            <w:shd w:val="clear" w:color="auto" w:fill="auto"/>
            <w:noWrap/>
            <w:vAlign w:val="center"/>
            <w:hideMark/>
          </w:tcPr>
          <w:p w14:paraId="537991EA" w14:textId="64C6005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0,148</w:t>
            </w:r>
          </w:p>
        </w:tc>
        <w:tc>
          <w:tcPr>
            <w:tcW w:w="850" w:type="dxa"/>
            <w:tcBorders>
              <w:top w:val="nil"/>
              <w:left w:val="nil"/>
              <w:bottom w:val="single" w:sz="4" w:space="0" w:color="auto"/>
              <w:right w:val="single" w:sz="4" w:space="0" w:color="auto"/>
            </w:tcBorders>
            <w:shd w:val="clear" w:color="auto" w:fill="auto"/>
            <w:noWrap/>
            <w:vAlign w:val="center"/>
            <w:hideMark/>
          </w:tcPr>
          <w:p w14:paraId="79DF9CA4" w14:textId="1B093BB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0,148</w:t>
            </w:r>
          </w:p>
        </w:tc>
        <w:tc>
          <w:tcPr>
            <w:tcW w:w="993" w:type="dxa"/>
            <w:tcBorders>
              <w:top w:val="nil"/>
              <w:left w:val="nil"/>
              <w:bottom w:val="single" w:sz="4" w:space="0" w:color="auto"/>
              <w:right w:val="single" w:sz="4" w:space="0" w:color="auto"/>
            </w:tcBorders>
            <w:shd w:val="clear" w:color="auto" w:fill="auto"/>
            <w:noWrap/>
            <w:vAlign w:val="center"/>
            <w:hideMark/>
          </w:tcPr>
          <w:p w14:paraId="1289293B" w14:textId="4C45ABD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0,148</w:t>
            </w:r>
          </w:p>
        </w:tc>
        <w:tc>
          <w:tcPr>
            <w:tcW w:w="992" w:type="dxa"/>
            <w:tcBorders>
              <w:top w:val="nil"/>
              <w:left w:val="nil"/>
              <w:bottom w:val="single" w:sz="4" w:space="0" w:color="auto"/>
              <w:right w:val="single" w:sz="4" w:space="0" w:color="auto"/>
            </w:tcBorders>
            <w:shd w:val="clear" w:color="auto" w:fill="auto"/>
            <w:noWrap/>
            <w:vAlign w:val="center"/>
            <w:hideMark/>
          </w:tcPr>
          <w:p w14:paraId="32FF7468" w14:textId="27DDF2F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0,148</w:t>
            </w:r>
          </w:p>
        </w:tc>
        <w:tc>
          <w:tcPr>
            <w:tcW w:w="992" w:type="dxa"/>
            <w:tcBorders>
              <w:top w:val="nil"/>
              <w:left w:val="nil"/>
              <w:bottom w:val="single" w:sz="4" w:space="0" w:color="auto"/>
              <w:right w:val="single" w:sz="4" w:space="0" w:color="auto"/>
            </w:tcBorders>
            <w:shd w:val="clear" w:color="auto" w:fill="auto"/>
            <w:noWrap/>
            <w:vAlign w:val="center"/>
            <w:hideMark/>
          </w:tcPr>
          <w:p w14:paraId="0D21878F" w14:textId="08BF508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0,148</w:t>
            </w:r>
          </w:p>
        </w:tc>
        <w:tc>
          <w:tcPr>
            <w:tcW w:w="851" w:type="dxa"/>
            <w:tcBorders>
              <w:top w:val="nil"/>
              <w:left w:val="nil"/>
              <w:bottom w:val="single" w:sz="4" w:space="0" w:color="auto"/>
              <w:right w:val="single" w:sz="4" w:space="0" w:color="auto"/>
            </w:tcBorders>
            <w:shd w:val="clear" w:color="auto" w:fill="auto"/>
            <w:noWrap/>
            <w:vAlign w:val="center"/>
            <w:hideMark/>
          </w:tcPr>
          <w:p w14:paraId="5A5A4141" w14:textId="2E81914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0,148</w:t>
            </w:r>
          </w:p>
        </w:tc>
        <w:tc>
          <w:tcPr>
            <w:tcW w:w="992" w:type="dxa"/>
            <w:tcBorders>
              <w:top w:val="nil"/>
              <w:left w:val="nil"/>
              <w:bottom w:val="single" w:sz="4" w:space="0" w:color="auto"/>
              <w:right w:val="single" w:sz="4" w:space="0" w:color="auto"/>
            </w:tcBorders>
            <w:shd w:val="clear" w:color="auto" w:fill="auto"/>
            <w:noWrap/>
            <w:vAlign w:val="center"/>
            <w:hideMark/>
          </w:tcPr>
          <w:p w14:paraId="53863F51" w14:textId="3BB028A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0,148</w:t>
            </w:r>
          </w:p>
        </w:tc>
        <w:tc>
          <w:tcPr>
            <w:tcW w:w="992" w:type="dxa"/>
            <w:tcBorders>
              <w:top w:val="nil"/>
              <w:left w:val="nil"/>
              <w:bottom w:val="single" w:sz="4" w:space="0" w:color="auto"/>
              <w:right w:val="single" w:sz="4" w:space="0" w:color="auto"/>
            </w:tcBorders>
            <w:shd w:val="clear" w:color="auto" w:fill="auto"/>
            <w:noWrap/>
            <w:vAlign w:val="center"/>
            <w:hideMark/>
          </w:tcPr>
          <w:p w14:paraId="6037E50F" w14:textId="7013E41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0,148</w:t>
            </w:r>
          </w:p>
        </w:tc>
        <w:tc>
          <w:tcPr>
            <w:tcW w:w="992" w:type="dxa"/>
            <w:tcBorders>
              <w:top w:val="nil"/>
              <w:left w:val="nil"/>
              <w:bottom w:val="single" w:sz="4" w:space="0" w:color="auto"/>
              <w:right w:val="single" w:sz="4" w:space="0" w:color="auto"/>
            </w:tcBorders>
            <w:shd w:val="clear" w:color="auto" w:fill="auto"/>
            <w:noWrap/>
            <w:vAlign w:val="center"/>
            <w:hideMark/>
          </w:tcPr>
          <w:p w14:paraId="5B5B5A19" w14:textId="4622D96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0,148</w:t>
            </w:r>
          </w:p>
        </w:tc>
        <w:tc>
          <w:tcPr>
            <w:tcW w:w="851" w:type="dxa"/>
            <w:tcBorders>
              <w:top w:val="nil"/>
              <w:left w:val="nil"/>
              <w:bottom w:val="single" w:sz="4" w:space="0" w:color="auto"/>
              <w:right w:val="single" w:sz="4" w:space="0" w:color="auto"/>
            </w:tcBorders>
            <w:shd w:val="clear" w:color="auto" w:fill="auto"/>
            <w:noWrap/>
            <w:vAlign w:val="center"/>
            <w:hideMark/>
          </w:tcPr>
          <w:p w14:paraId="5A9C4F44" w14:textId="41FBB03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0,148</w:t>
            </w:r>
          </w:p>
        </w:tc>
        <w:tc>
          <w:tcPr>
            <w:tcW w:w="850" w:type="dxa"/>
            <w:tcBorders>
              <w:top w:val="nil"/>
              <w:left w:val="nil"/>
              <w:bottom w:val="single" w:sz="4" w:space="0" w:color="auto"/>
              <w:right w:val="single" w:sz="4" w:space="0" w:color="auto"/>
            </w:tcBorders>
            <w:shd w:val="clear" w:color="auto" w:fill="auto"/>
            <w:noWrap/>
            <w:vAlign w:val="center"/>
            <w:hideMark/>
          </w:tcPr>
          <w:p w14:paraId="3999C9E8" w14:textId="6FA41FB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0,148</w:t>
            </w:r>
          </w:p>
        </w:tc>
        <w:tc>
          <w:tcPr>
            <w:tcW w:w="851" w:type="dxa"/>
            <w:tcBorders>
              <w:top w:val="nil"/>
              <w:left w:val="nil"/>
              <w:bottom w:val="single" w:sz="4" w:space="0" w:color="auto"/>
              <w:right w:val="single" w:sz="4" w:space="0" w:color="auto"/>
            </w:tcBorders>
            <w:shd w:val="clear" w:color="auto" w:fill="auto"/>
            <w:noWrap/>
            <w:vAlign w:val="center"/>
            <w:hideMark/>
          </w:tcPr>
          <w:p w14:paraId="5BE399D4" w14:textId="0661CBB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0,148</w:t>
            </w:r>
          </w:p>
        </w:tc>
        <w:tc>
          <w:tcPr>
            <w:tcW w:w="850" w:type="dxa"/>
            <w:tcBorders>
              <w:top w:val="nil"/>
              <w:left w:val="nil"/>
              <w:bottom w:val="single" w:sz="4" w:space="0" w:color="auto"/>
              <w:right w:val="single" w:sz="4" w:space="0" w:color="auto"/>
            </w:tcBorders>
            <w:shd w:val="clear" w:color="auto" w:fill="auto"/>
            <w:noWrap/>
            <w:vAlign w:val="center"/>
            <w:hideMark/>
          </w:tcPr>
          <w:p w14:paraId="45913DF8" w14:textId="70D0ADF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0,148</w:t>
            </w:r>
          </w:p>
        </w:tc>
        <w:tc>
          <w:tcPr>
            <w:tcW w:w="1134" w:type="dxa"/>
            <w:tcBorders>
              <w:top w:val="nil"/>
              <w:left w:val="nil"/>
              <w:bottom w:val="single" w:sz="4" w:space="0" w:color="auto"/>
              <w:right w:val="single" w:sz="4" w:space="0" w:color="auto"/>
            </w:tcBorders>
            <w:shd w:val="clear" w:color="auto" w:fill="auto"/>
            <w:noWrap/>
            <w:vAlign w:val="center"/>
            <w:hideMark/>
          </w:tcPr>
          <w:p w14:paraId="700338C5" w14:textId="10AE434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0,148</w:t>
            </w:r>
          </w:p>
        </w:tc>
      </w:tr>
      <w:tr w:rsidR="000A4758" w:rsidRPr="00CC11EF" w14:paraId="58D95BD7"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6145A240"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992" w:type="dxa"/>
            <w:tcBorders>
              <w:top w:val="nil"/>
              <w:left w:val="nil"/>
              <w:bottom w:val="single" w:sz="4" w:space="0" w:color="auto"/>
              <w:right w:val="single" w:sz="4" w:space="0" w:color="auto"/>
            </w:tcBorders>
            <w:shd w:val="clear" w:color="auto" w:fill="auto"/>
            <w:vAlign w:val="center"/>
            <w:hideMark/>
          </w:tcPr>
          <w:p w14:paraId="476E544E"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6EA5131E" w14:textId="0856F7B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0,568</w:t>
            </w:r>
          </w:p>
        </w:tc>
        <w:tc>
          <w:tcPr>
            <w:tcW w:w="992" w:type="dxa"/>
            <w:tcBorders>
              <w:top w:val="nil"/>
              <w:left w:val="nil"/>
              <w:bottom w:val="single" w:sz="4" w:space="0" w:color="auto"/>
              <w:right w:val="single" w:sz="4" w:space="0" w:color="auto"/>
            </w:tcBorders>
            <w:shd w:val="clear" w:color="auto" w:fill="auto"/>
            <w:noWrap/>
            <w:vAlign w:val="center"/>
            <w:hideMark/>
          </w:tcPr>
          <w:p w14:paraId="4DDB5D7C" w14:textId="0B6B19C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0,568</w:t>
            </w:r>
          </w:p>
        </w:tc>
        <w:tc>
          <w:tcPr>
            <w:tcW w:w="851" w:type="dxa"/>
            <w:tcBorders>
              <w:top w:val="nil"/>
              <w:left w:val="nil"/>
              <w:bottom w:val="single" w:sz="4" w:space="0" w:color="auto"/>
              <w:right w:val="single" w:sz="4" w:space="0" w:color="auto"/>
            </w:tcBorders>
            <w:shd w:val="clear" w:color="auto" w:fill="auto"/>
            <w:noWrap/>
            <w:vAlign w:val="center"/>
            <w:hideMark/>
          </w:tcPr>
          <w:p w14:paraId="739E33FD" w14:textId="26C8B46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0,568</w:t>
            </w:r>
          </w:p>
        </w:tc>
        <w:tc>
          <w:tcPr>
            <w:tcW w:w="992" w:type="dxa"/>
            <w:tcBorders>
              <w:top w:val="nil"/>
              <w:left w:val="nil"/>
              <w:bottom w:val="single" w:sz="4" w:space="0" w:color="auto"/>
              <w:right w:val="single" w:sz="4" w:space="0" w:color="auto"/>
            </w:tcBorders>
            <w:shd w:val="clear" w:color="auto" w:fill="auto"/>
            <w:noWrap/>
            <w:vAlign w:val="center"/>
            <w:hideMark/>
          </w:tcPr>
          <w:p w14:paraId="173D57DD" w14:textId="7CBD5D0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0,568</w:t>
            </w:r>
          </w:p>
        </w:tc>
        <w:tc>
          <w:tcPr>
            <w:tcW w:w="850" w:type="dxa"/>
            <w:tcBorders>
              <w:top w:val="nil"/>
              <w:left w:val="nil"/>
              <w:bottom w:val="single" w:sz="4" w:space="0" w:color="auto"/>
              <w:right w:val="single" w:sz="4" w:space="0" w:color="auto"/>
            </w:tcBorders>
            <w:shd w:val="clear" w:color="auto" w:fill="auto"/>
            <w:noWrap/>
            <w:vAlign w:val="center"/>
            <w:hideMark/>
          </w:tcPr>
          <w:p w14:paraId="276082F1" w14:textId="07A5F92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0,568</w:t>
            </w:r>
          </w:p>
        </w:tc>
        <w:tc>
          <w:tcPr>
            <w:tcW w:w="993" w:type="dxa"/>
            <w:tcBorders>
              <w:top w:val="nil"/>
              <w:left w:val="nil"/>
              <w:bottom w:val="single" w:sz="4" w:space="0" w:color="auto"/>
              <w:right w:val="single" w:sz="4" w:space="0" w:color="auto"/>
            </w:tcBorders>
            <w:shd w:val="clear" w:color="auto" w:fill="auto"/>
            <w:noWrap/>
            <w:vAlign w:val="center"/>
            <w:hideMark/>
          </w:tcPr>
          <w:p w14:paraId="3C8C203B" w14:textId="05544ED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0,568</w:t>
            </w:r>
          </w:p>
        </w:tc>
        <w:tc>
          <w:tcPr>
            <w:tcW w:w="992" w:type="dxa"/>
            <w:tcBorders>
              <w:top w:val="nil"/>
              <w:left w:val="nil"/>
              <w:bottom w:val="single" w:sz="4" w:space="0" w:color="auto"/>
              <w:right w:val="single" w:sz="4" w:space="0" w:color="auto"/>
            </w:tcBorders>
            <w:shd w:val="clear" w:color="auto" w:fill="auto"/>
            <w:noWrap/>
            <w:vAlign w:val="center"/>
            <w:hideMark/>
          </w:tcPr>
          <w:p w14:paraId="66BD589D" w14:textId="0E62849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0,568</w:t>
            </w:r>
          </w:p>
        </w:tc>
        <w:tc>
          <w:tcPr>
            <w:tcW w:w="992" w:type="dxa"/>
            <w:tcBorders>
              <w:top w:val="nil"/>
              <w:left w:val="nil"/>
              <w:bottom w:val="single" w:sz="4" w:space="0" w:color="auto"/>
              <w:right w:val="single" w:sz="4" w:space="0" w:color="auto"/>
            </w:tcBorders>
            <w:shd w:val="clear" w:color="auto" w:fill="auto"/>
            <w:noWrap/>
            <w:vAlign w:val="center"/>
            <w:hideMark/>
          </w:tcPr>
          <w:p w14:paraId="08FD6F6E" w14:textId="7485B54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0,568</w:t>
            </w:r>
          </w:p>
        </w:tc>
        <w:tc>
          <w:tcPr>
            <w:tcW w:w="851" w:type="dxa"/>
            <w:tcBorders>
              <w:top w:val="nil"/>
              <w:left w:val="nil"/>
              <w:bottom w:val="single" w:sz="4" w:space="0" w:color="auto"/>
              <w:right w:val="single" w:sz="4" w:space="0" w:color="auto"/>
            </w:tcBorders>
            <w:shd w:val="clear" w:color="auto" w:fill="auto"/>
            <w:noWrap/>
            <w:vAlign w:val="center"/>
            <w:hideMark/>
          </w:tcPr>
          <w:p w14:paraId="7DA8941E" w14:textId="48883A8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0,568</w:t>
            </w:r>
          </w:p>
        </w:tc>
        <w:tc>
          <w:tcPr>
            <w:tcW w:w="992" w:type="dxa"/>
            <w:tcBorders>
              <w:top w:val="nil"/>
              <w:left w:val="nil"/>
              <w:bottom w:val="single" w:sz="4" w:space="0" w:color="auto"/>
              <w:right w:val="single" w:sz="4" w:space="0" w:color="auto"/>
            </w:tcBorders>
            <w:shd w:val="clear" w:color="auto" w:fill="auto"/>
            <w:noWrap/>
            <w:vAlign w:val="center"/>
            <w:hideMark/>
          </w:tcPr>
          <w:p w14:paraId="474735D7" w14:textId="2D3985A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0,568</w:t>
            </w:r>
          </w:p>
        </w:tc>
        <w:tc>
          <w:tcPr>
            <w:tcW w:w="992" w:type="dxa"/>
            <w:tcBorders>
              <w:top w:val="nil"/>
              <w:left w:val="nil"/>
              <w:bottom w:val="single" w:sz="4" w:space="0" w:color="auto"/>
              <w:right w:val="single" w:sz="4" w:space="0" w:color="auto"/>
            </w:tcBorders>
            <w:shd w:val="clear" w:color="auto" w:fill="auto"/>
            <w:noWrap/>
            <w:vAlign w:val="center"/>
            <w:hideMark/>
          </w:tcPr>
          <w:p w14:paraId="11E94529" w14:textId="12C8941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0,568</w:t>
            </w:r>
          </w:p>
        </w:tc>
        <w:tc>
          <w:tcPr>
            <w:tcW w:w="992" w:type="dxa"/>
            <w:tcBorders>
              <w:top w:val="nil"/>
              <w:left w:val="nil"/>
              <w:bottom w:val="single" w:sz="4" w:space="0" w:color="auto"/>
              <w:right w:val="single" w:sz="4" w:space="0" w:color="auto"/>
            </w:tcBorders>
            <w:shd w:val="clear" w:color="auto" w:fill="auto"/>
            <w:noWrap/>
            <w:vAlign w:val="center"/>
            <w:hideMark/>
          </w:tcPr>
          <w:p w14:paraId="3D0EF762" w14:textId="33E5C99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0,568</w:t>
            </w:r>
          </w:p>
        </w:tc>
        <w:tc>
          <w:tcPr>
            <w:tcW w:w="851" w:type="dxa"/>
            <w:tcBorders>
              <w:top w:val="nil"/>
              <w:left w:val="nil"/>
              <w:bottom w:val="single" w:sz="4" w:space="0" w:color="auto"/>
              <w:right w:val="single" w:sz="4" w:space="0" w:color="auto"/>
            </w:tcBorders>
            <w:shd w:val="clear" w:color="auto" w:fill="auto"/>
            <w:noWrap/>
            <w:vAlign w:val="center"/>
            <w:hideMark/>
          </w:tcPr>
          <w:p w14:paraId="02353B01" w14:textId="117459A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0,568</w:t>
            </w:r>
          </w:p>
        </w:tc>
        <w:tc>
          <w:tcPr>
            <w:tcW w:w="850" w:type="dxa"/>
            <w:tcBorders>
              <w:top w:val="nil"/>
              <w:left w:val="nil"/>
              <w:bottom w:val="single" w:sz="4" w:space="0" w:color="auto"/>
              <w:right w:val="single" w:sz="4" w:space="0" w:color="auto"/>
            </w:tcBorders>
            <w:shd w:val="clear" w:color="auto" w:fill="auto"/>
            <w:noWrap/>
            <w:vAlign w:val="center"/>
            <w:hideMark/>
          </w:tcPr>
          <w:p w14:paraId="4F254504" w14:textId="37A0892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0,568</w:t>
            </w:r>
          </w:p>
        </w:tc>
        <w:tc>
          <w:tcPr>
            <w:tcW w:w="851" w:type="dxa"/>
            <w:tcBorders>
              <w:top w:val="nil"/>
              <w:left w:val="nil"/>
              <w:bottom w:val="single" w:sz="4" w:space="0" w:color="auto"/>
              <w:right w:val="single" w:sz="4" w:space="0" w:color="auto"/>
            </w:tcBorders>
            <w:shd w:val="clear" w:color="auto" w:fill="auto"/>
            <w:noWrap/>
            <w:vAlign w:val="center"/>
            <w:hideMark/>
          </w:tcPr>
          <w:p w14:paraId="63D59860" w14:textId="24B97D9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0,568</w:t>
            </w:r>
          </w:p>
        </w:tc>
        <w:tc>
          <w:tcPr>
            <w:tcW w:w="850" w:type="dxa"/>
            <w:tcBorders>
              <w:top w:val="nil"/>
              <w:left w:val="nil"/>
              <w:bottom w:val="single" w:sz="4" w:space="0" w:color="auto"/>
              <w:right w:val="single" w:sz="4" w:space="0" w:color="auto"/>
            </w:tcBorders>
            <w:shd w:val="clear" w:color="auto" w:fill="auto"/>
            <w:noWrap/>
            <w:vAlign w:val="center"/>
            <w:hideMark/>
          </w:tcPr>
          <w:p w14:paraId="14437744" w14:textId="7B1327E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0,568</w:t>
            </w:r>
          </w:p>
        </w:tc>
        <w:tc>
          <w:tcPr>
            <w:tcW w:w="1134" w:type="dxa"/>
            <w:tcBorders>
              <w:top w:val="nil"/>
              <w:left w:val="nil"/>
              <w:bottom w:val="single" w:sz="4" w:space="0" w:color="auto"/>
              <w:right w:val="single" w:sz="4" w:space="0" w:color="auto"/>
            </w:tcBorders>
            <w:shd w:val="clear" w:color="auto" w:fill="auto"/>
            <w:noWrap/>
            <w:vAlign w:val="center"/>
            <w:hideMark/>
          </w:tcPr>
          <w:p w14:paraId="7B431DC0" w14:textId="28EF796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0,568</w:t>
            </w:r>
          </w:p>
        </w:tc>
      </w:tr>
      <w:tr w:rsidR="000A4758" w:rsidRPr="00CC11EF" w14:paraId="40456489"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25A52225" w14:textId="06122BA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992" w:type="dxa"/>
            <w:tcBorders>
              <w:top w:val="nil"/>
              <w:left w:val="nil"/>
              <w:bottom w:val="single" w:sz="4" w:space="0" w:color="auto"/>
              <w:right w:val="single" w:sz="4" w:space="0" w:color="auto"/>
            </w:tcBorders>
            <w:shd w:val="clear" w:color="auto" w:fill="auto"/>
            <w:vAlign w:val="center"/>
            <w:hideMark/>
          </w:tcPr>
          <w:p w14:paraId="4B1BB384"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00C2B323" w14:textId="0220A1F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1,896</w:t>
            </w:r>
          </w:p>
        </w:tc>
        <w:tc>
          <w:tcPr>
            <w:tcW w:w="992" w:type="dxa"/>
            <w:tcBorders>
              <w:top w:val="nil"/>
              <w:left w:val="nil"/>
              <w:bottom w:val="single" w:sz="4" w:space="0" w:color="auto"/>
              <w:right w:val="single" w:sz="4" w:space="0" w:color="auto"/>
            </w:tcBorders>
            <w:shd w:val="clear" w:color="auto" w:fill="auto"/>
            <w:noWrap/>
            <w:vAlign w:val="center"/>
            <w:hideMark/>
          </w:tcPr>
          <w:p w14:paraId="485EF392" w14:textId="38F18E5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1,896</w:t>
            </w:r>
          </w:p>
        </w:tc>
        <w:tc>
          <w:tcPr>
            <w:tcW w:w="851" w:type="dxa"/>
            <w:tcBorders>
              <w:top w:val="nil"/>
              <w:left w:val="nil"/>
              <w:bottom w:val="single" w:sz="4" w:space="0" w:color="auto"/>
              <w:right w:val="single" w:sz="4" w:space="0" w:color="auto"/>
            </w:tcBorders>
            <w:shd w:val="clear" w:color="auto" w:fill="auto"/>
            <w:noWrap/>
            <w:vAlign w:val="center"/>
            <w:hideMark/>
          </w:tcPr>
          <w:p w14:paraId="7DB3082B" w14:textId="25ED854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1,896</w:t>
            </w:r>
          </w:p>
        </w:tc>
        <w:tc>
          <w:tcPr>
            <w:tcW w:w="992" w:type="dxa"/>
            <w:tcBorders>
              <w:top w:val="nil"/>
              <w:left w:val="nil"/>
              <w:bottom w:val="single" w:sz="4" w:space="0" w:color="auto"/>
              <w:right w:val="single" w:sz="4" w:space="0" w:color="auto"/>
            </w:tcBorders>
            <w:shd w:val="clear" w:color="auto" w:fill="auto"/>
            <w:noWrap/>
            <w:vAlign w:val="center"/>
            <w:hideMark/>
          </w:tcPr>
          <w:p w14:paraId="584D6702" w14:textId="241DF89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1,896</w:t>
            </w:r>
          </w:p>
        </w:tc>
        <w:tc>
          <w:tcPr>
            <w:tcW w:w="850" w:type="dxa"/>
            <w:tcBorders>
              <w:top w:val="nil"/>
              <w:left w:val="nil"/>
              <w:bottom w:val="single" w:sz="4" w:space="0" w:color="auto"/>
              <w:right w:val="single" w:sz="4" w:space="0" w:color="auto"/>
            </w:tcBorders>
            <w:shd w:val="clear" w:color="auto" w:fill="auto"/>
            <w:noWrap/>
            <w:vAlign w:val="center"/>
            <w:hideMark/>
          </w:tcPr>
          <w:p w14:paraId="2C75AEA4" w14:textId="2CD5800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1,896</w:t>
            </w:r>
          </w:p>
        </w:tc>
        <w:tc>
          <w:tcPr>
            <w:tcW w:w="993" w:type="dxa"/>
            <w:tcBorders>
              <w:top w:val="nil"/>
              <w:left w:val="nil"/>
              <w:bottom w:val="single" w:sz="4" w:space="0" w:color="auto"/>
              <w:right w:val="single" w:sz="4" w:space="0" w:color="auto"/>
            </w:tcBorders>
            <w:shd w:val="clear" w:color="auto" w:fill="auto"/>
            <w:noWrap/>
            <w:vAlign w:val="center"/>
            <w:hideMark/>
          </w:tcPr>
          <w:p w14:paraId="39B9872B" w14:textId="159CA27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1,896</w:t>
            </w:r>
          </w:p>
        </w:tc>
        <w:tc>
          <w:tcPr>
            <w:tcW w:w="992" w:type="dxa"/>
            <w:tcBorders>
              <w:top w:val="nil"/>
              <w:left w:val="nil"/>
              <w:bottom w:val="single" w:sz="4" w:space="0" w:color="auto"/>
              <w:right w:val="single" w:sz="4" w:space="0" w:color="auto"/>
            </w:tcBorders>
            <w:shd w:val="clear" w:color="auto" w:fill="auto"/>
            <w:noWrap/>
            <w:vAlign w:val="center"/>
            <w:hideMark/>
          </w:tcPr>
          <w:p w14:paraId="1D83624D" w14:textId="3510C17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1,896</w:t>
            </w:r>
          </w:p>
        </w:tc>
        <w:tc>
          <w:tcPr>
            <w:tcW w:w="992" w:type="dxa"/>
            <w:tcBorders>
              <w:top w:val="nil"/>
              <w:left w:val="nil"/>
              <w:bottom w:val="single" w:sz="4" w:space="0" w:color="auto"/>
              <w:right w:val="single" w:sz="4" w:space="0" w:color="auto"/>
            </w:tcBorders>
            <w:shd w:val="clear" w:color="auto" w:fill="auto"/>
            <w:noWrap/>
            <w:vAlign w:val="center"/>
            <w:hideMark/>
          </w:tcPr>
          <w:p w14:paraId="545EEA1B" w14:textId="5EDAA1B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1,896</w:t>
            </w:r>
          </w:p>
        </w:tc>
        <w:tc>
          <w:tcPr>
            <w:tcW w:w="851" w:type="dxa"/>
            <w:tcBorders>
              <w:top w:val="nil"/>
              <w:left w:val="nil"/>
              <w:bottom w:val="single" w:sz="4" w:space="0" w:color="auto"/>
              <w:right w:val="single" w:sz="4" w:space="0" w:color="auto"/>
            </w:tcBorders>
            <w:shd w:val="clear" w:color="auto" w:fill="auto"/>
            <w:noWrap/>
            <w:vAlign w:val="center"/>
            <w:hideMark/>
          </w:tcPr>
          <w:p w14:paraId="5847E83F" w14:textId="047B894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1,896</w:t>
            </w:r>
          </w:p>
        </w:tc>
        <w:tc>
          <w:tcPr>
            <w:tcW w:w="992" w:type="dxa"/>
            <w:tcBorders>
              <w:top w:val="nil"/>
              <w:left w:val="nil"/>
              <w:bottom w:val="single" w:sz="4" w:space="0" w:color="auto"/>
              <w:right w:val="single" w:sz="4" w:space="0" w:color="auto"/>
            </w:tcBorders>
            <w:shd w:val="clear" w:color="auto" w:fill="auto"/>
            <w:noWrap/>
            <w:vAlign w:val="center"/>
            <w:hideMark/>
          </w:tcPr>
          <w:p w14:paraId="59A59BF1" w14:textId="124E5CC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1,896</w:t>
            </w:r>
          </w:p>
        </w:tc>
        <w:tc>
          <w:tcPr>
            <w:tcW w:w="992" w:type="dxa"/>
            <w:tcBorders>
              <w:top w:val="nil"/>
              <w:left w:val="nil"/>
              <w:bottom w:val="single" w:sz="4" w:space="0" w:color="auto"/>
              <w:right w:val="single" w:sz="4" w:space="0" w:color="auto"/>
            </w:tcBorders>
            <w:shd w:val="clear" w:color="auto" w:fill="auto"/>
            <w:noWrap/>
            <w:vAlign w:val="center"/>
            <w:hideMark/>
          </w:tcPr>
          <w:p w14:paraId="415C4B56" w14:textId="634A456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1,896</w:t>
            </w:r>
          </w:p>
        </w:tc>
        <w:tc>
          <w:tcPr>
            <w:tcW w:w="992" w:type="dxa"/>
            <w:tcBorders>
              <w:top w:val="nil"/>
              <w:left w:val="nil"/>
              <w:bottom w:val="single" w:sz="4" w:space="0" w:color="auto"/>
              <w:right w:val="single" w:sz="4" w:space="0" w:color="auto"/>
            </w:tcBorders>
            <w:shd w:val="clear" w:color="auto" w:fill="auto"/>
            <w:noWrap/>
            <w:vAlign w:val="center"/>
            <w:hideMark/>
          </w:tcPr>
          <w:p w14:paraId="0CC2F378" w14:textId="3354D3E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1,896</w:t>
            </w:r>
          </w:p>
        </w:tc>
        <w:tc>
          <w:tcPr>
            <w:tcW w:w="851" w:type="dxa"/>
            <w:tcBorders>
              <w:top w:val="nil"/>
              <w:left w:val="nil"/>
              <w:bottom w:val="single" w:sz="4" w:space="0" w:color="auto"/>
              <w:right w:val="single" w:sz="4" w:space="0" w:color="auto"/>
            </w:tcBorders>
            <w:shd w:val="clear" w:color="auto" w:fill="auto"/>
            <w:noWrap/>
            <w:vAlign w:val="center"/>
            <w:hideMark/>
          </w:tcPr>
          <w:p w14:paraId="2E02F22D" w14:textId="58526F8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1,896</w:t>
            </w:r>
          </w:p>
        </w:tc>
        <w:tc>
          <w:tcPr>
            <w:tcW w:w="850" w:type="dxa"/>
            <w:tcBorders>
              <w:top w:val="nil"/>
              <w:left w:val="nil"/>
              <w:bottom w:val="single" w:sz="4" w:space="0" w:color="auto"/>
              <w:right w:val="single" w:sz="4" w:space="0" w:color="auto"/>
            </w:tcBorders>
            <w:shd w:val="clear" w:color="auto" w:fill="auto"/>
            <w:noWrap/>
            <w:vAlign w:val="center"/>
            <w:hideMark/>
          </w:tcPr>
          <w:p w14:paraId="421168F0" w14:textId="6D8D7EB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1,896</w:t>
            </w:r>
          </w:p>
        </w:tc>
        <w:tc>
          <w:tcPr>
            <w:tcW w:w="851" w:type="dxa"/>
            <w:tcBorders>
              <w:top w:val="nil"/>
              <w:left w:val="nil"/>
              <w:bottom w:val="single" w:sz="4" w:space="0" w:color="auto"/>
              <w:right w:val="single" w:sz="4" w:space="0" w:color="auto"/>
            </w:tcBorders>
            <w:shd w:val="clear" w:color="auto" w:fill="auto"/>
            <w:noWrap/>
            <w:vAlign w:val="center"/>
            <w:hideMark/>
          </w:tcPr>
          <w:p w14:paraId="30F388B2" w14:textId="6843D35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1,896</w:t>
            </w:r>
          </w:p>
        </w:tc>
        <w:tc>
          <w:tcPr>
            <w:tcW w:w="850" w:type="dxa"/>
            <w:tcBorders>
              <w:top w:val="nil"/>
              <w:left w:val="nil"/>
              <w:bottom w:val="single" w:sz="4" w:space="0" w:color="auto"/>
              <w:right w:val="single" w:sz="4" w:space="0" w:color="auto"/>
            </w:tcBorders>
            <w:shd w:val="clear" w:color="auto" w:fill="auto"/>
            <w:noWrap/>
            <w:vAlign w:val="center"/>
            <w:hideMark/>
          </w:tcPr>
          <w:p w14:paraId="09CFCF69" w14:textId="0D0F200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1,896</w:t>
            </w:r>
          </w:p>
        </w:tc>
        <w:tc>
          <w:tcPr>
            <w:tcW w:w="1134" w:type="dxa"/>
            <w:tcBorders>
              <w:top w:val="nil"/>
              <w:left w:val="nil"/>
              <w:bottom w:val="single" w:sz="4" w:space="0" w:color="auto"/>
              <w:right w:val="single" w:sz="4" w:space="0" w:color="auto"/>
            </w:tcBorders>
            <w:shd w:val="clear" w:color="auto" w:fill="auto"/>
            <w:noWrap/>
            <w:vAlign w:val="center"/>
            <w:hideMark/>
          </w:tcPr>
          <w:p w14:paraId="0454B236" w14:textId="184D40B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1,896</w:t>
            </w:r>
          </w:p>
        </w:tc>
      </w:tr>
      <w:tr w:rsidR="000A4758" w:rsidRPr="00CC11EF" w14:paraId="6421934E"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412EA7F9"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992" w:type="dxa"/>
            <w:tcBorders>
              <w:top w:val="nil"/>
              <w:left w:val="nil"/>
              <w:bottom w:val="single" w:sz="4" w:space="0" w:color="auto"/>
              <w:right w:val="single" w:sz="4" w:space="0" w:color="auto"/>
            </w:tcBorders>
            <w:shd w:val="clear" w:color="auto" w:fill="auto"/>
            <w:vAlign w:val="center"/>
            <w:hideMark/>
          </w:tcPr>
          <w:p w14:paraId="35EECAE2"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24EA0842" w14:textId="66B90DA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1,329</w:t>
            </w:r>
          </w:p>
        </w:tc>
        <w:tc>
          <w:tcPr>
            <w:tcW w:w="992" w:type="dxa"/>
            <w:tcBorders>
              <w:top w:val="nil"/>
              <w:left w:val="nil"/>
              <w:bottom w:val="single" w:sz="4" w:space="0" w:color="auto"/>
              <w:right w:val="single" w:sz="4" w:space="0" w:color="auto"/>
            </w:tcBorders>
            <w:shd w:val="clear" w:color="auto" w:fill="auto"/>
            <w:noWrap/>
            <w:vAlign w:val="center"/>
            <w:hideMark/>
          </w:tcPr>
          <w:p w14:paraId="414BA2BE" w14:textId="644D1FE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1,329</w:t>
            </w:r>
          </w:p>
        </w:tc>
        <w:tc>
          <w:tcPr>
            <w:tcW w:w="851" w:type="dxa"/>
            <w:tcBorders>
              <w:top w:val="nil"/>
              <w:left w:val="nil"/>
              <w:bottom w:val="single" w:sz="4" w:space="0" w:color="auto"/>
              <w:right w:val="single" w:sz="4" w:space="0" w:color="auto"/>
            </w:tcBorders>
            <w:shd w:val="clear" w:color="auto" w:fill="auto"/>
            <w:noWrap/>
            <w:vAlign w:val="center"/>
            <w:hideMark/>
          </w:tcPr>
          <w:p w14:paraId="0DAF39E7" w14:textId="7DCD93C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1,329</w:t>
            </w:r>
          </w:p>
        </w:tc>
        <w:tc>
          <w:tcPr>
            <w:tcW w:w="992" w:type="dxa"/>
            <w:tcBorders>
              <w:top w:val="nil"/>
              <w:left w:val="nil"/>
              <w:bottom w:val="single" w:sz="4" w:space="0" w:color="auto"/>
              <w:right w:val="single" w:sz="4" w:space="0" w:color="auto"/>
            </w:tcBorders>
            <w:shd w:val="clear" w:color="auto" w:fill="auto"/>
            <w:noWrap/>
            <w:vAlign w:val="center"/>
            <w:hideMark/>
          </w:tcPr>
          <w:p w14:paraId="164D1575" w14:textId="52ABB96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1,329</w:t>
            </w:r>
          </w:p>
        </w:tc>
        <w:tc>
          <w:tcPr>
            <w:tcW w:w="850" w:type="dxa"/>
            <w:tcBorders>
              <w:top w:val="nil"/>
              <w:left w:val="nil"/>
              <w:bottom w:val="single" w:sz="4" w:space="0" w:color="auto"/>
              <w:right w:val="single" w:sz="4" w:space="0" w:color="auto"/>
            </w:tcBorders>
            <w:shd w:val="clear" w:color="auto" w:fill="auto"/>
            <w:noWrap/>
            <w:vAlign w:val="center"/>
            <w:hideMark/>
          </w:tcPr>
          <w:p w14:paraId="263CE85F" w14:textId="20F4523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1,329</w:t>
            </w:r>
          </w:p>
        </w:tc>
        <w:tc>
          <w:tcPr>
            <w:tcW w:w="993" w:type="dxa"/>
            <w:tcBorders>
              <w:top w:val="nil"/>
              <w:left w:val="nil"/>
              <w:bottom w:val="single" w:sz="4" w:space="0" w:color="auto"/>
              <w:right w:val="single" w:sz="4" w:space="0" w:color="auto"/>
            </w:tcBorders>
            <w:shd w:val="clear" w:color="auto" w:fill="auto"/>
            <w:noWrap/>
            <w:vAlign w:val="center"/>
            <w:hideMark/>
          </w:tcPr>
          <w:p w14:paraId="09AB4734" w14:textId="580247B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1,329</w:t>
            </w:r>
          </w:p>
        </w:tc>
        <w:tc>
          <w:tcPr>
            <w:tcW w:w="992" w:type="dxa"/>
            <w:tcBorders>
              <w:top w:val="nil"/>
              <w:left w:val="nil"/>
              <w:bottom w:val="single" w:sz="4" w:space="0" w:color="auto"/>
              <w:right w:val="single" w:sz="4" w:space="0" w:color="auto"/>
            </w:tcBorders>
            <w:shd w:val="clear" w:color="auto" w:fill="auto"/>
            <w:noWrap/>
            <w:vAlign w:val="center"/>
            <w:hideMark/>
          </w:tcPr>
          <w:p w14:paraId="0AD73C55" w14:textId="6A8530F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1,329</w:t>
            </w:r>
          </w:p>
        </w:tc>
        <w:tc>
          <w:tcPr>
            <w:tcW w:w="992" w:type="dxa"/>
            <w:tcBorders>
              <w:top w:val="nil"/>
              <w:left w:val="nil"/>
              <w:bottom w:val="single" w:sz="4" w:space="0" w:color="auto"/>
              <w:right w:val="single" w:sz="4" w:space="0" w:color="auto"/>
            </w:tcBorders>
            <w:shd w:val="clear" w:color="auto" w:fill="auto"/>
            <w:noWrap/>
            <w:vAlign w:val="center"/>
            <w:hideMark/>
          </w:tcPr>
          <w:p w14:paraId="7E324352" w14:textId="12B50BA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1,329</w:t>
            </w:r>
          </w:p>
        </w:tc>
        <w:tc>
          <w:tcPr>
            <w:tcW w:w="851" w:type="dxa"/>
            <w:tcBorders>
              <w:top w:val="nil"/>
              <w:left w:val="nil"/>
              <w:bottom w:val="single" w:sz="4" w:space="0" w:color="auto"/>
              <w:right w:val="single" w:sz="4" w:space="0" w:color="auto"/>
            </w:tcBorders>
            <w:shd w:val="clear" w:color="auto" w:fill="auto"/>
            <w:noWrap/>
            <w:vAlign w:val="center"/>
            <w:hideMark/>
          </w:tcPr>
          <w:p w14:paraId="694D94B3" w14:textId="468D439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1,329</w:t>
            </w:r>
          </w:p>
        </w:tc>
        <w:tc>
          <w:tcPr>
            <w:tcW w:w="992" w:type="dxa"/>
            <w:tcBorders>
              <w:top w:val="nil"/>
              <w:left w:val="nil"/>
              <w:bottom w:val="single" w:sz="4" w:space="0" w:color="auto"/>
              <w:right w:val="single" w:sz="4" w:space="0" w:color="auto"/>
            </w:tcBorders>
            <w:shd w:val="clear" w:color="auto" w:fill="auto"/>
            <w:noWrap/>
            <w:vAlign w:val="center"/>
            <w:hideMark/>
          </w:tcPr>
          <w:p w14:paraId="604E973A" w14:textId="3467A31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1,329</w:t>
            </w:r>
          </w:p>
        </w:tc>
        <w:tc>
          <w:tcPr>
            <w:tcW w:w="992" w:type="dxa"/>
            <w:tcBorders>
              <w:top w:val="nil"/>
              <w:left w:val="nil"/>
              <w:bottom w:val="single" w:sz="4" w:space="0" w:color="auto"/>
              <w:right w:val="single" w:sz="4" w:space="0" w:color="auto"/>
            </w:tcBorders>
            <w:shd w:val="clear" w:color="auto" w:fill="auto"/>
            <w:noWrap/>
            <w:vAlign w:val="center"/>
            <w:hideMark/>
          </w:tcPr>
          <w:p w14:paraId="420C841B" w14:textId="06E9A1E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1,329</w:t>
            </w:r>
          </w:p>
        </w:tc>
        <w:tc>
          <w:tcPr>
            <w:tcW w:w="992" w:type="dxa"/>
            <w:tcBorders>
              <w:top w:val="nil"/>
              <w:left w:val="nil"/>
              <w:bottom w:val="single" w:sz="4" w:space="0" w:color="auto"/>
              <w:right w:val="single" w:sz="4" w:space="0" w:color="auto"/>
            </w:tcBorders>
            <w:shd w:val="clear" w:color="auto" w:fill="auto"/>
            <w:noWrap/>
            <w:vAlign w:val="center"/>
            <w:hideMark/>
          </w:tcPr>
          <w:p w14:paraId="7534D932" w14:textId="4BF3B80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1,329</w:t>
            </w:r>
          </w:p>
        </w:tc>
        <w:tc>
          <w:tcPr>
            <w:tcW w:w="851" w:type="dxa"/>
            <w:tcBorders>
              <w:top w:val="nil"/>
              <w:left w:val="nil"/>
              <w:bottom w:val="single" w:sz="4" w:space="0" w:color="auto"/>
              <w:right w:val="single" w:sz="4" w:space="0" w:color="auto"/>
            </w:tcBorders>
            <w:shd w:val="clear" w:color="auto" w:fill="auto"/>
            <w:noWrap/>
            <w:vAlign w:val="center"/>
            <w:hideMark/>
          </w:tcPr>
          <w:p w14:paraId="077D47C2" w14:textId="5FE80AC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1,329</w:t>
            </w:r>
          </w:p>
        </w:tc>
        <w:tc>
          <w:tcPr>
            <w:tcW w:w="850" w:type="dxa"/>
            <w:tcBorders>
              <w:top w:val="nil"/>
              <w:left w:val="nil"/>
              <w:bottom w:val="single" w:sz="4" w:space="0" w:color="auto"/>
              <w:right w:val="single" w:sz="4" w:space="0" w:color="auto"/>
            </w:tcBorders>
            <w:shd w:val="clear" w:color="auto" w:fill="auto"/>
            <w:noWrap/>
            <w:vAlign w:val="center"/>
            <w:hideMark/>
          </w:tcPr>
          <w:p w14:paraId="6C3682DD" w14:textId="63F3835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1,329</w:t>
            </w:r>
          </w:p>
        </w:tc>
        <w:tc>
          <w:tcPr>
            <w:tcW w:w="851" w:type="dxa"/>
            <w:tcBorders>
              <w:top w:val="nil"/>
              <w:left w:val="nil"/>
              <w:bottom w:val="single" w:sz="4" w:space="0" w:color="auto"/>
              <w:right w:val="single" w:sz="4" w:space="0" w:color="auto"/>
            </w:tcBorders>
            <w:shd w:val="clear" w:color="auto" w:fill="auto"/>
            <w:noWrap/>
            <w:vAlign w:val="center"/>
            <w:hideMark/>
          </w:tcPr>
          <w:p w14:paraId="02474AA1" w14:textId="10034A4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1,329</w:t>
            </w:r>
          </w:p>
        </w:tc>
        <w:tc>
          <w:tcPr>
            <w:tcW w:w="850" w:type="dxa"/>
            <w:tcBorders>
              <w:top w:val="nil"/>
              <w:left w:val="nil"/>
              <w:bottom w:val="single" w:sz="4" w:space="0" w:color="auto"/>
              <w:right w:val="single" w:sz="4" w:space="0" w:color="auto"/>
            </w:tcBorders>
            <w:shd w:val="clear" w:color="auto" w:fill="auto"/>
            <w:noWrap/>
            <w:vAlign w:val="center"/>
            <w:hideMark/>
          </w:tcPr>
          <w:p w14:paraId="0406BD29" w14:textId="6946125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1,329</w:t>
            </w:r>
          </w:p>
        </w:tc>
        <w:tc>
          <w:tcPr>
            <w:tcW w:w="1134" w:type="dxa"/>
            <w:tcBorders>
              <w:top w:val="nil"/>
              <w:left w:val="nil"/>
              <w:bottom w:val="single" w:sz="4" w:space="0" w:color="auto"/>
              <w:right w:val="single" w:sz="4" w:space="0" w:color="auto"/>
            </w:tcBorders>
            <w:shd w:val="clear" w:color="auto" w:fill="auto"/>
            <w:noWrap/>
            <w:vAlign w:val="center"/>
            <w:hideMark/>
          </w:tcPr>
          <w:p w14:paraId="119389FE" w14:textId="403A471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1,329</w:t>
            </w:r>
          </w:p>
        </w:tc>
      </w:tr>
      <w:tr w:rsidR="000A4758" w:rsidRPr="00CC11EF" w14:paraId="666D7F27" w14:textId="77777777" w:rsidTr="005E4D76">
        <w:trPr>
          <w:trHeight w:val="701"/>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771CF136"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92" w:type="dxa"/>
            <w:tcBorders>
              <w:top w:val="nil"/>
              <w:left w:val="nil"/>
              <w:bottom w:val="single" w:sz="4" w:space="0" w:color="auto"/>
              <w:right w:val="single" w:sz="4" w:space="0" w:color="auto"/>
            </w:tcBorders>
            <w:shd w:val="clear" w:color="auto" w:fill="auto"/>
            <w:vAlign w:val="center"/>
            <w:hideMark/>
          </w:tcPr>
          <w:p w14:paraId="2C5E8CEB"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4250E737" w14:textId="16C5C24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c>
          <w:tcPr>
            <w:tcW w:w="992" w:type="dxa"/>
            <w:tcBorders>
              <w:top w:val="nil"/>
              <w:left w:val="nil"/>
              <w:bottom w:val="single" w:sz="4" w:space="0" w:color="auto"/>
              <w:right w:val="single" w:sz="4" w:space="0" w:color="auto"/>
            </w:tcBorders>
            <w:shd w:val="clear" w:color="auto" w:fill="auto"/>
            <w:noWrap/>
            <w:vAlign w:val="center"/>
            <w:hideMark/>
          </w:tcPr>
          <w:p w14:paraId="34C30CA3" w14:textId="3BBBDD5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c>
          <w:tcPr>
            <w:tcW w:w="851" w:type="dxa"/>
            <w:tcBorders>
              <w:top w:val="nil"/>
              <w:left w:val="nil"/>
              <w:bottom w:val="single" w:sz="4" w:space="0" w:color="auto"/>
              <w:right w:val="single" w:sz="4" w:space="0" w:color="auto"/>
            </w:tcBorders>
            <w:shd w:val="clear" w:color="auto" w:fill="auto"/>
            <w:noWrap/>
            <w:vAlign w:val="center"/>
            <w:hideMark/>
          </w:tcPr>
          <w:p w14:paraId="39C89305" w14:textId="3128070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c>
          <w:tcPr>
            <w:tcW w:w="992" w:type="dxa"/>
            <w:tcBorders>
              <w:top w:val="nil"/>
              <w:left w:val="nil"/>
              <w:bottom w:val="single" w:sz="4" w:space="0" w:color="auto"/>
              <w:right w:val="single" w:sz="4" w:space="0" w:color="auto"/>
            </w:tcBorders>
            <w:shd w:val="clear" w:color="auto" w:fill="auto"/>
            <w:noWrap/>
            <w:vAlign w:val="center"/>
            <w:hideMark/>
          </w:tcPr>
          <w:p w14:paraId="5EBCFD6F" w14:textId="67A1C9D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c>
          <w:tcPr>
            <w:tcW w:w="850" w:type="dxa"/>
            <w:tcBorders>
              <w:top w:val="nil"/>
              <w:left w:val="nil"/>
              <w:bottom w:val="single" w:sz="4" w:space="0" w:color="auto"/>
              <w:right w:val="single" w:sz="4" w:space="0" w:color="auto"/>
            </w:tcBorders>
            <w:shd w:val="clear" w:color="auto" w:fill="auto"/>
            <w:noWrap/>
            <w:vAlign w:val="center"/>
            <w:hideMark/>
          </w:tcPr>
          <w:p w14:paraId="13536444" w14:textId="44C92F7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c>
          <w:tcPr>
            <w:tcW w:w="993" w:type="dxa"/>
            <w:tcBorders>
              <w:top w:val="nil"/>
              <w:left w:val="nil"/>
              <w:bottom w:val="single" w:sz="4" w:space="0" w:color="auto"/>
              <w:right w:val="single" w:sz="4" w:space="0" w:color="auto"/>
            </w:tcBorders>
            <w:shd w:val="clear" w:color="auto" w:fill="auto"/>
            <w:noWrap/>
            <w:vAlign w:val="center"/>
            <w:hideMark/>
          </w:tcPr>
          <w:p w14:paraId="013A4F7C" w14:textId="752E094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c>
          <w:tcPr>
            <w:tcW w:w="992" w:type="dxa"/>
            <w:tcBorders>
              <w:top w:val="nil"/>
              <w:left w:val="nil"/>
              <w:bottom w:val="single" w:sz="4" w:space="0" w:color="auto"/>
              <w:right w:val="single" w:sz="4" w:space="0" w:color="auto"/>
            </w:tcBorders>
            <w:shd w:val="clear" w:color="auto" w:fill="auto"/>
            <w:noWrap/>
            <w:vAlign w:val="center"/>
            <w:hideMark/>
          </w:tcPr>
          <w:p w14:paraId="3508062A" w14:textId="02277D2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c>
          <w:tcPr>
            <w:tcW w:w="992" w:type="dxa"/>
            <w:tcBorders>
              <w:top w:val="nil"/>
              <w:left w:val="nil"/>
              <w:bottom w:val="single" w:sz="4" w:space="0" w:color="auto"/>
              <w:right w:val="single" w:sz="4" w:space="0" w:color="auto"/>
            </w:tcBorders>
            <w:shd w:val="clear" w:color="auto" w:fill="auto"/>
            <w:noWrap/>
            <w:vAlign w:val="center"/>
            <w:hideMark/>
          </w:tcPr>
          <w:p w14:paraId="0FE142FE" w14:textId="3FF830A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c>
          <w:tcPr>
            <w:tcW w:w="851" w:type="dxa"/>
            <w:tcBorders>
              <w:top w:val="nil"/>
              <w:left w:val="nil"/>
              <w:bottom w:val="single" w:sz="4" w:space="0" w:color="auto"/>
              <w:right w:val="single" w:sz="4" w:space="0" w:color="auto"/>
            </w:tcBorders>
            <w:shd w:val="clear" w:color="auto" w:fill="auto"/>
            <w:noWrap/>
            <w:vAlign w:val="center"/>
            <w:hideMark/>
          </w:tcPr>
          <w:p w14:paraId="4FD3BF0F" w14:textId="2F6E81E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c>
          <w:tcPr>
            <w:tcW w:w="992" w:type="dxa"/>
            <w:tcBorders>
              <w:top w:val="nil"/>
              <w:left w:val="nil"/>
              <w:bottom w:val="single" w:sz="4" w:space="0" w:color="auto"/>
              <w:right w:val="single" w:sz="4" w:space="0" w:color="auto"/>
            </w:tcBorders>
            <w:shd w:val="clear" w:color="auto" w:fill="auto"/>
            <w:noWrap/>
            <w:vAlign w:val="center"/>
            <w:hideMark/>
          </w:tcPr>
          <w:p w14:paraId="09558E2A" w14:textId="3D7B787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c>
          <w:tcPr>
            <w:tcW w:w="992" w:type="dxa"/>
            <w:tcBorders>
              <w:top w:val="nil"/>
              <w:left w:val="nil"/>
              <w:bottom w:val="single" w:sz="4" w:space="0" w:color="auto"/>
              <w:right w:val="single" w:sz="4" w:space="0" w:color="auto"/>
            </w:tcBorders>
            <w:shd w:val="clear" w:color="auto" w:fill="auto"/>
            <w:noWrap/>
            <w:vAlign w:val="center"/>
            <w:hideMark/>
          </w:tcPr>
          <w:p w14:paraId="323B85AD" w14:textId="44C8D0A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c>
          <w:tcPr>
            <w:tcW w:w="992" w:type="dxa"/>
            <w:tcBorders>
              <w:top w:val="nil"/>
              <w:left w:val="nil"/>
              <w:bottom w:val="single" w:sz="4" w:space="0" w:color="auto"/>
              <w:right w:val="single" w:sz="4" w:space="0" w:color="auto"/>
            </w:tcBorders>
            <w:shd w:val="clear" w:color="auto" w:fill="auto"/>
            <w:noWrap/>
            <w:vAlign w:val="center"/>
            <w:hideMark/>
          </w:tcPr>
          <w:p w14:paraId="3083FBF7" w14:textId="66FA9B8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c>
          <w:tcPr>
            <w:tcW w:w="851" w:type="dxa"/>
            <w:tcBorders>
              <w:top w:val="nil"/>
              <w:left w:val="nil"/>
              <w:bottom w:val="single" w:sz="4" w:space="0" w:color="auto"/>
              <w:right w:val="single" w:sz="4" w:space="0" w:color="auto"/>
            </w:tcBorders>
            <w:shd w:val="clear" w:color="auto" w:fill="auto"/>
            <w:noWrap/>
            <w:vAlign w:val="center"/>
            <w:hideMark/>
          </w:tcPr>
          <w:p w14:paraId="5265FC76" w14:textId="372E18C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c>
          <w:tcPr>
            <w:tcW w:w="850" w:type="dxa"/>
            <w:tcBorders>
              <w:top w:val="nil"/>
              <w:left w:val="nil"/>
              <w:bottom w:val="single" w:sz="4" w:space="0" w:color="auto"/>
              <w:right w:val="single" w:sz="4" w:space="0" w:color="auto"/>
            </w:tcBorders>
            <w:shd w:val="clear" w:color="auto" w:fill="auto"/>
            <w:noWrap/>
            <w:vAlign w:val="center"/>
            <w:hideMark/>
          </w:tcPr>
          <w:p w14:paraId="2D930A84" w14:textId="7E78AE9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c>
          <w:tcPr>
            <w:tcW w:w="851" w:type="dxa"/>
            <w:tcBorders>
              <w:top w:val="nil"/>
              <w:left w:val="nil"/>
              <w:bottom w:val="single" w:sz="4" w:space="0" w:color="auto"/>
              <w:right w:val="single" w:sz="4" w:space="0" w:color="auto"/>
            </w:tcBorders>
            <w:shd w:val="clear" w:color="auto" w:fill="auto"/>
            <w:noWrap/>
            <w:vAlign w:val="center"/>
            <w:hideMark/>
          </w:tcPr>
          <w:p w14:paraId="7D074703" w14:textId="76CE576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c>
          <w:tcPr>
            <w:tcW w:w="850" w:type="dxa"/>
            <w:tcBorders>
              <w:top w:val="nil"/>
              <w:left w:val="nil"/>
              <w:bottom w:val="single" w:sz="4" w:space="0" w:color="auto"/>
              <w:right w:val="single" w:sz="4" w:space="0" w:color="auto"/>
            </w:tcBorders>
            <w:shd w:val="clear" w:color="auto" w:fill="auto"/>
            <w:noWrap/>
            <w:vAlign w:val="center"/>
            <w:hideMark/>
          </w:tcPr>
          <w:p w14:paraId="1B3C2EDC" w14:textId="64FB089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c>
          <w:tcPr>
            <w:tcW w:w="1134" w:type="dxa"/>
            <w:tcBorders>
              <w:top w:val="nil"/>
              <w:left w:val="nil"/>
              <w:bottom w:val="single" w:sz="4" w:space="0" w:color="auto"/>
              <w:right w:val="single" w:sz="4" w:space="0" w:color="auto"/>
            </w:tcBorders>
            <w:shd w:val="clear" w:color="auto" w:fill="auto"/>
            <w:noWrap/>
            <w:vAlign w:val="center"/>
            <w:hideMark/>
          </w:tcPr>
          <w:p w14:paraId="6EDE6FA2" w14:textId="0D8484E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2,15</w:t>
            </w:r>
          </w:p>
        </w:tc>
      </w:tr>
      <w:tr w:rsidR="000A4758" w:rsidRPr="00CC11EF" w14:paraId="090C3DE1" w14:textId="77777777" w:rsidTr="005E4D76">
        <w:trPr>
          <w:trHeight w:val="797"/>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11B3EB30"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92" w:type="dxa"/>
            <w:tcBorders>
              <w:top w:val="nil"/>
              <w:left w:val="nil"/>
              <w:bottom w:val="single" w:sz="4" w:space="0" w:color="auto"/>
              <w:right w:val="single" w:sz="4" w:space="0" w:color="auto"/>
            </w:tcBorders>
            <w:shd w:val="clear" w:color="auto" w:fill="auto"/>
            <w:vAlign w:val="center"/>
            <w:hideMark/>
          </w:tcPr>
          <w:p w14:paraId="3E52591E"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7831B514" w14:textId="2FEB972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w:t>
            </w:r>
          </w:p>
        </w:tc>
        <w:tc>
          <w:tcPr>
            <w:tcW w:w="992" w:type="dxa"/>
            <w:tcBorders>
              <w:top w:val="nil"/>
              <w:left w:val="nil"/>
              <w:bottom w:val="single" w:sz="4" w:space="0" w:color="auto"/>
              <w:right w:val="single" w:sz="4" w:space="0" w:color="auto"/>
            </w:tcBorders>
            <w:shd w:val="clear" w:color="auto" w:fill="auto"/>
            <w:noWrap/>
            <w:vAlign w:val="center"/>
            <w:hideMark/>
          </w:tcPr>
          <w:p w14:paraId="25FCB0A9" w14:textId="7C12184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w:t>
            </w:r>
          </w:p>
        </w:tc>
        <w:tc>
          <w:tcPr>
            <w:tcW w:w="851" w:type="dxa"/>
            <w:tcBorders>
              <w:top w:val="nil"/>
              <w:left w:val="nil"/>
              <w:bottom w:val="single" w:sz="4" w:space="0" w:color="auto"/>
              <w:right w:val="single" w:sz="4" w:space="0" w:color="auto"/>
            </w:tcBorders>
            <w:shd w:val="clear" w:color="auto" w:fill="auto"/>
            <w:noWrap/>
            <w:vAlign w:val="center"/>
            <w:hideMark/>
          </w:tcPr>
          <w:p w14:paraId="6A12088D" w14:textId="5D39E0E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w:t>
            </w:r>
          </w:p>
        </w:tc>
        <w:tc>
          <w:tcPr>
            <w:tcW w:w="992" w:type="dxa"/>
            <w:tcBorders>
              <w:top w:val="nil"/>
              <w:left w:val="nil"/>
              <w:bottom w:val="single" w:sz="4" w:space="0" w:color="auto"/>
              <w:right w:val="single" w:sz="4" w:space="0" w:color="auto"/>
            </w:tcBorders>
            <w:shd w:val="clear" w:color="auto" w:fill="auto"/>
            <w:noWrap/>
            <w:vAlign w:val="center"/>
            <w:hideMark/>
          </w:tcPr>
          <w:p w14:paraId="50DEFC29" w14:textId="10754BC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w:t>
            </w:r>
          </w:p>
        </w:tc>
        <w:tc>
          <w:tcPr>
            <w:tcW w:w="850" w:type="dxa"/>
            <w:tcBorders>
              <w:top w:val="nil"/>
              <w:left w:val="nil"/>
              <w:bottom w:val="single" w:sz="4" w:space="0" w:color="auto"/>
              <w:right w:val="single" w:sz="4" w:space="0" w:color="auto"/>
            </w:tcBorders>
            <w:shd w:val="clear" w:color="auto" w:fill="auto"/>
            <w:noWrap/>
            <w:vAlign w:val="center"/>
            <w:hideMark/>
          </w:tcPr>
          <w:p w14:paraId="157CA32A" w14:textId="7EE970B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w:t>
            </w:r>
          </w:p>
        </w:tc>
        <w:tc>
          <w:tcPr>
            <w:tcW w:w="993" w:type="dxa"/>
            <w:tcBorders>
              <w:top w:val="nil"/>
              <w:left w:val="nil"/>
              <w:bottom w:val="single" w:sz="4" w:space="0" w:color="auto"/>
              <w:right w:val="single" w:sz="4" w:space="0" w:color="auto"/>
            </w:tcBorders>
            <w:shd w:val="clear" w:color="auto" w:fill="auto"/>
            <w:noWrap/>
            <w:vAlign w:val="center"/>
            <w:hideMark/>
          </w:tcPr>
          <w:p w14:paraId="698C35CE" w14:textId="5C96826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w:t>
            </w:r>
          </w:p>
        </w:tc>
        <w:tc>
          <w:tcPr>
            <w:tcW w:w="992" w:type="dxa"/>
            <w:tcBorders>
              <w:top w:val="nil"/>
              <w:left w:val="nil"/>
              <w:bottom w:val="single" w:sz="4" w:space="0" w:color="auto"/>
              <w:right w:val="single" w:sz="4" w:space="0" w:color="auto"/>
            </w:tcBorders>
            <w:shd w:val="clear" w:color="auto" w:fill="auto"/>
            <w:noWrap/>
            <w:vAlign w:val="center"/>
            <w:hideMark/>
          </w:tcPr>
          <w:p w14:paraId="42F91ED7" w14:textId="1516C7B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w:t>
            </w:r>
          </w:p>
        </w:tc>
        <w:tc>
          <w:tcPr>
            <w:tcW w:w="992" w:type="dxa"/>
            <w:tcBorders>
              <w:top w:val="nil"/>
              <w:left w:val="nil"/>
              <w:bottom w:val="single" w:sz="4" w:space="0" w:color="auto"/>
              <w:right w:val="single" w:sz="4" w:space="0" w:color="auto"/>
            </w:tcBorders>
            <w:shd w:val="clear" w:color="auto" w:fill="auto"/>
            <w:noWrap/>
            <w:vAlign w:val="center"/>
            <w:hideMark/>
          </w:tcPr>
          <w:p w14:paraId="6A20F35F" w14:textId="25F7DCA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w:t>
            </w:r>
          </w:p>
        </w:tc>
        <w:tc>
          <w:tcPr>
            <w:tcW w:w="851" w:type="dxa"/>
            <w:tcBorders>
              <w:top w:val="nil"/>
              <w:left w:val="nil"/>
              <w:bottom w:val="single" w:sz="4" w:space="0" w:color="auto"/>
              <w:right w:val="single" w:sz="4" w:space="0" w:color="auto"/>
            </w:tcBorders>
            <w:shd w:val="clear" w:color="auto" w:fill="auto"/>
            <w:noWrap/>
            <w:vAlign w:val="center"/>
            <w:hideMark/>
          </w:tcPr>
          <w:p w14:paraId="0D25787A" w14:textId="30D9604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w:t>
            </w:r>
          </w:p>
        </w:tc>
        <w:tc>
          <w:tcPr>
            <w:tcW w:w="992" w:type="dxa"/>
            <w:tcBorders>
              <w:top w:val="nil"/>
              <w:left w:val="nil"/>
              <w:bottom w:val="single" w:sz="4" w:space="0" w:color="auto"/>
              <w:right w:val="single" w:sz="4" w:space="0" w:color="auto"/>
            </w:tcBorders>
            <w:shd w:val="clear" w:color="auto" w:fill="auto"/>
            <w:noWrap/>
            <w:vAlign w:val="center"/>
            <w:hideMark/>
          </w:tcPr>
          <w:p w14:paraId="718BA88C" w14:textId="1E4EE9D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w:t>
            </w:r>
          </w:p>
        </w:tc>
        <w:tc>
          <w:tcPr>
            <w:tcW w:w="992" w:type="dxa"/>
            <w:tcBorders>
              <w:top w:val="nil"/>
              <w:left w:val="nil"/>
              <w:bottom w:val="single" w:sz="4" w:space="0" w:color="auto"/>
              <w:right w:val="single" w:sz="4" w:space="0" w:color="auto"/>
            </w:tcBorders>
            <w:shd w:val="clear" w:color="auto" w:fill="auto"/>
            <w:noWrap/>
            <w:vAlign w:val="center"/>
            <w:hideMark/>
          </w:tcPr>
          <w:p w14:paraId="15CE06F6" w14:textId="546EC95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w:t>
            </w:r>
          </w:p>
        </w:tc>
        <w:tc>
          <w:tcPr>
            <w:tcW w:w="992" w:type="dxa"/>
            <w:tcBorders>
              <w:top w:val="nil"/>
              <w:left w:val="nil"/>
              <w:bottom w:val="single" w:sz="4" w:space="0" w:color="auto"/>
              <w:right w:val="single" w:sz="4" w:space="0" w:color="auto"/>
            </w:tcBorders>
            <w:shd w:val="clear" w:color="auto" w:fill="auto"/>
            <w:noWrap/>
            <w:vAlign w:val="center"/>
            <w:hideMark/>
          </w:tcPr>
          <w:p w14:paraId="1BEDC7D6" w14:textId="392E99F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w:t>
            </w:r>
          </w:p>
        </w:tc>
        <w:tc>
          <w:tcPr>
            <w:tcW w:w="851" w:type="dxa"/>
            <w:tcBorders>
              <w:top w:val="nil"/>
              <w:left w:val="nil"/>
              <w:bottom w:val="single" w:sz="4" w:space="0" w:color="auto"/>
              <w:right w:val="single" w:sz="4" w:space="0" w:color="auto"/>
            </w:tcBorders>
            <w:shd w:val="clear" w:color="auto" w:fill="auto"/>
            <w:noWrap/>
            <w:vAlign w:val="center"/>
            <w:hideMark/>
          </w:tcPr>
          <w:p w14:paraId="0C1826A0" w14:textId="4BD6967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w:t>
            </w:r>
          </w:p>
        </w:tc>
        <w:tc>
          <w:tcPr>
            <w:tcW w:w="850" w:type="dxa"/>
            <w:tcBorders>
              <w:top w:val="nil"/>
              <w:left w:val="nil"/>
              <w:bottom w:val="single" w:sz="4" w:space="0" w:color="auto"/>
              <w:right w:val="single" w:sz="4" w:space="0" w:color="auto"/>
            </w:tcBorders>
            <w:shd w:val="clear" w:color="auto" w:fill="auto"/>
            <w:noWrap/>
            <w:vAlign w:val="center"/>
            <w:hideMark/>
          </w:tcPr>
          <w:p w14:paraId="158E7F5A" w14:textId="025824D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w:t>
            </w:r>
          </w:p>
        </w:tc>
        <w:tc>
          <w:tcPr>
            <w:tcW w:w="851" w:type="dxa"/>
            <w:tcBorders>
              <w:top w:val="nil"/>
              <w:left w:val="nil"/>
              <w:bottom w:val="single" w:sz="4" w:space="0" w:color="auto"/>
              <w:right w:val="single" w:sz="4" w:space="0" w:color="auto"/>
            </w:tcBorders>
            <w:shd w:val="clear" w:color="auto" w:fill="auto"/>
            <w:noWrap/>
            <w:vAlign w:val="center"/>
            <w:hideMark/>
          </w:tcPr>
          <w:p w14:paraId="16B84E27" w14:textId="0A8AD18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w:t>
            </w:r>
          </w:p>
        </w:tc>
        <w:tc>
          <w:tcPr>
            <w:tcW w:w="850" w:type="dxa"/>
            <w:tcBorders>
              <w:top w:val="nil"/>
              <w:left w:val="nil"/>
              <w:bottom w:val="single" w:sz="4" w:space="0" w:color="auto"/>
              <w:right w:val="single" w:sz="4" w:space="0" w:color="auto"/>
            </w:tcBorders>
            <w:shd w:val="clear" w:color="auto" w:fill="auto"/>
            <w:noWrap/>
            <w:vAlign w:val="center"/>
            <w:hideMark/>
          </w:tcPr>
          <w:p w14:paraId="379AF952" w14:textId="0A951E7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w:t>
            </w:r>
          </w:p>
        </w:tc>
        <w:tc>
          <w:tcPr>
            <w:tcW w:w="1134" w:type="dxa"/>
            <w:tcBorders>
              <w:top w:val="nil"/>
              <w:left w:val="nil"/>
              <w:bottom w:val="single" w:sz="4" w:space="0" w:color="auto"/>
              <w:right w:val="single" w:sz="4" w:space="0" w:color="auto"/>
            </w:tcBorders>
            <w:shd w:val="clear" w:color="auto" w:fill="auto"/>
            <w:noWrap/>
            <w:vAlign w:val="center"/>
            <w:hideMark/>
          </w:tcPr>
          <w:p w14:paraId="4F5B9FBF" w14:textId="15BD527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1,9</w:t>
            </w:r>
          </w:p>
        </w:tc>
      </w:tr>
      <w:tr w:rsidR="005E4D76" w:rsidRPr="00CC11EF" w14:paraId="159F522C" w14:textId="77777777" w:rsidTr="0036429B">
        <w:trPr>
          <w:trHeight w:val="315"/>
        </w:trPr>
        <w:tc>
          <w:tcPr>
            <w:tcW w:w="2211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6D49D32" w14:textId="2A02A1B7" w:rsidR="005E4D76" w:rsidRPr="00CC11EF" w:rsidRDefault="005E4D76" w:rsidP="00346B40">
            <w:pPr>
              <w:spacing w:line="240" w:lineRule="auto"/>
              <w:jc w:val="center"/>
              <w:rPr>
                <w:rFonts w:ascii="Times New Roman" w:hAnsi="Times New Roman"/>
                <w:sz w:val="20"/>
              </w:rPr>
            </w:pPr>
            <w:r w:rsidRPr="00CC11EF">
              <w:rPr>
                <w:rFonts w:ascii="Times New Roman" w:hAnsi="Times New Roman"/>
                <w:b/>
                <w:bCs/>
                <w:color w:val="000000"/>
                <w:sz w:val="20"/>
              </w:rPr>
              <w:t>Котельная «Конноспортивная школа»</w:t>
            </w:r>
          </w:p>
        </w:tc>
      </w:tr>
      <w:tr w:rsidR="000A4758" w:rsidRPr="00CC11EF" w14:paraId="7D32EBA0"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1C200EA5"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992" w:type="dxa"/>
            <w:tcBorders>
              <w:top w:val="nil"/>
              <w:left w:val="nil"/>
              <w:bottom w:val="single" w:sz="4" w:space="0" w:color="auto"/>
              <w:right w:val="single" w:sz="4" w:space="0" w:color="auto"/>
            </w:tcBorders>
            <w:shd w:val="clear" w:color="auto" w:fill="auto"/>
            <w:vAlign w:val="center"/>
            <w:hideMark/>
          </w:tcPr>
          <w:p w14:paraId="14DE8D50"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38DFE079" w14:textId="1B1295F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992" w:type="dxa"/>
            <w:tcBorders>
              <w:top w:val="nil"/>
              <w:left w:val="nil"/>
              <w:bottom w:val="single" w:sz="4" w:space="0" w:color="auto"/>
              <w:right w:val="single" w:sz="4" w:space="0" w:color="auto"/>
            </w:tcBorders>
            <w:shd w:val="clear" w:color="auto" w:fill="auto"/>
            <w:noWrap/>
            <w:vAlign w:val="center"/>
            <w:hideMark/>
          </w:tcPr>
          <w:p w14:paraId="7FB35473" w14:textId="3310617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1,25</w:t>
            </w:r>
          </w:p>
        </w:tc>
        <w:tc>
          <w:tcPr>
            <w:tcW w:w="851" w:type="dxa"/>
            <w:tcBorders>
              <w:top w:val="nil"/>
              <w:left w:val="nil"/>
              <w:bottom w:val="single" w:sz="4" w:space="0" w:color="auto"/>
              <w:right w:val="single" w:sz="4" w:space="0" w:color="auto"/>
            </w:tcBorders>
            <w:shd w:val="clear" w:color="auto" w:fill="auto"/>
            <w:noWrap/>
            <w:vAlign w:val="center"/>
            <w:hideMark/>
          </w:tcPr>
          <w:p w14:paraId="1DBBBF75" w14:textId="16784E0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w:t>
            </w:r>
          </w:p>
        </w:tc>
        <w:tc>
          <w:tcPr>
            <w:tcW w:w="992" w:type="dxa"/>
            <w:tcBorders>
              <w:top w:val="nil"/>
              <w:left w:val="nil"/>
              <w:bottom w:val="single" w:sz="4" w:space="0" w:color="auto"/>
              <w:right w:val="single" w:sz="4" w:space="0" w:color="auto"/>
            </w:tcBorders>
            <w:shd w:val="clear" w:color="auto" w:fill="auto"/>
            <w:noWrap/>
            <w:vAlign w:val="center"/>
            <w:hideMark/>
          </w:tcPr>
          <w:p w14:paraId="46ACB2C3" w14:textId="2055372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1,27</w:t>
            </w:r>
          </w:p>
        </w:tc>
        <w:tc>
          <w:tcPr>
            <w:tcW w:w="850" w:type="dxa"/>
            <w:tcBorders>
              <w:top w:val="nil"/>
              <w:left w:val="nil"/>
              <w:bottom w:val="single" w:sz="4" w:space="0" w:color="auto"/>
              <w:right w:val="single" w:sz="4" w:space="0" w:color="auto"/>
            </w:tcBorders>
            <w:shd w:val="clear" w:color="auto" w:fill="auto"/>
            <w:noWrap/>
            <w:vAlign w:val="center"/>
            <w:hideMark/>
          </w:tcPr>
          <w:p w14:paraId="6A52B2B6" w14:textId="0032D01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1,28</w:t>
            </w:r>
          </w:p>
        </w:tc>
        <w:tc>
          <w:tcPr>
            <w:tcW w:w="993" w:type="dxa"/>
            <w:tcBorders>
              <w:top w:val="nil"/>
              <w:left w:val="nil"/>
              <w:bottom w:val="single" w:sz="4" w:space="0" w:color="auto"/>
              <w:right w:val="single" w:sz="4" w:space="0" w:color="auto"/>
            </w:tcBorders>
            <w:shd w:val="clear" w:color="auto" w:fill="auto"/>
            <w:noWrap/>
            <w:vAlign w:val="center"/>
            <w:hideMark/>
          </w:tcPr>
          <w:p w14:paraId="019EE216" w14:textId="386660F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1,29</w:t>
            </w:r>
          </w:p>
        </w:tc>
        <w:tc>
          <w:tcPr>
            <w:tcW w:w="992" w:type="dxa"/>
            <w:tcBorders>
              <w:top w:val="nil"/>
              <w:left w:val="nil"/>
              <w:bottom w:val="single" w:sz="4" w:space="0" w:color="auto"/>
              <w:right w:val="single" w:sz="4" w:space="0" w:color="auto"/>
            </w:tcBorders>
            <w:shd w:val="clear" w:color="auto" w:fill="auto"/>
            <w:noWrap/>
            <w:vAlign w:val="center"/>
            <w:hideMark/>
          </w:tcPr>
          <w:p w14:paraId="47542408" w14:textId="4AA2D6A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1,30</w:t>
            </w:r>
          </w:p>
        </w:tc>
        <w:tc>
          <w:tcPr>
            <w:tcW w:w="992" w:type="dxa"/>
            <w:tcBorders>
              <w:top w:val="nil"/>
              <w:left w:val="nil"/>
              <w:bottom w:val="single" w:sz="4" w:space="0" w:color="auto"/>
              <w:right w:val="single" w:sz="4" w:space="0" w:color="auto"/>
            </w:tcBorders>
            <w:shd w:val="clear" w:color="auto" w:fill="auto"/>
            <w:noWrap/>
            <w:vAlign w:val="center"/>
            <w:hideMark/>
          </w:tcPr>
          <w:p w14:paraId="01F73009" w14:textId="64125EC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1,31</w:t>
            </w:r>
          </w:p>
        </w:tc>
        <w:tc>
          <w:tcPr>
            <w:tcW w:w="851" w:type="dxa"/>
            <w:tcBorders>
              <w:top w:val="nil"/>
              <w:left w:val="nil"/>
              <w:bottom w:val="single" w:sz="4" w:space="0" w:color="auto"/>
              <w:right w:val="single" w:sz="4" w:space="0" w:color="auto"/>
            </w:tcBorders>
            <w:shd w:val="clear" w:color="auto" w:fill="auto"/>
            <w:noWrap/>
            <w:vAlign w:val="center"/>
            <w:hideMark/>
          </w:tcPr>
          <w:p w14:paraId="02FA8225" w14:textId="2FCAA70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992" w:type="dxa"/>
            <w:tcBorders>
              <w:top w:val="nil"/>
              <w:left w:val="nil"/>
              <w:bottom w:val="single" w:sz="4" w:space="0" w:color="auto"/>
              <w:right w:val="single" w:sz="4" w:space="0" w:color="auto"/>
            </w:tcBorders>
            <w:shd w:val="clear" w:color="auto" w:fill="auto"/>
            <w:noWrap/>
            <w:vAlign w:val="center"/>
            <w:hideMark/>
          </w:tcPr>
          <w:p w14:paraId="5F5F73BF" w14:textId="0C775E6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1,33</w:t>
            </w:r>
          </w:p>
        </w:tc>
        <w:tc>
          <w:tcPr>
            <w:tcW w:w="992" w:type="dxa"/>
            <w:tcBorders>
              <w:top w:val="nil"/>
              <w:left w:val="nil"/>
              <w:bottom w:val="single" w:sz="4" w:space="0" w:color="auto"/>
              <w:right w:val="single" w:sz="4" w:space="0" w:color="auto"/>
            </w:tcBorders>
            <w:shd w:val="clear" w:color="auto" w:fill="auto"/>
            <w:noWrap/>
            <w:vAlign w:val="center"/>
            <w:hideMark/>
          </w:tcPr>
          <w:p w14:paraId="6BE860F6" w14:textId="5A6CCC7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1,34</w:t>
            </w:r>
          </w:p>
        </w:tc>
        <w:tc>
          <w:tcPr>
            <w:tcW w:w="992" w:type="dxa"/>
            <w:tcBorders>
              <w:top w:val="nil"/>
              <w:left w:val="nil"/>
              <w:bottom w:val="single" w:sz="4" w:space="0" w:color="auto"/>
              <w:right w:val="single" w:sz="4" w:space="0" w:color="auto"/>
            </w:tcBorders>
            <w:shd w:val="clear" w:color="auto" w:fill="auto"/>
            <w:noWrap/>
            <w:vAlign w:val="center"/>
            <w:hideMark/>
          </w:tcPr>
          <w:p w14:paraId="4CDCBC38" w14:textId="1AEBC1A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1,35</w:t>
            </w:r>
          </w:p>
        </w:tc>
        <w:tc>
          <w:tcPr>
            <w:tcW w:w="851" w:type="dxa"/>
            <w:tcBorders>
              <w:top w:val="nil"/>
              <w:left w:val="nil"/>
              <w:bottom w:val="single" w:sz="4" w:space="0" w:color="auto"/>
              <w:right w:val="single" w:sz="4" w:space="0" w:color="auto"/>
            </w:tcBorders>
            <w:shd w:val="clear" w:color="auto" w:fill="auto"/>
            <w:noWrap/>
            <w:vAlign w:val="center"/>
            <w:hideMark/>
          </w:tcPr>
          <w:p w14:paraId="4B2D9E1D" w14:textId="6171CD4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1,36</w:t>
            </w:r>
          </w:p>
        </w:tc>
        <w:tc>
          <w:tcPr>
            <w:tcW w:w="850" w:type="dxa"/>
            <w:tcBorders>
              <w:top w:val="nil"/>
              <w:left w:val="nil"/>
              <w:bottom w:val="single" w:sz="4" w:space="0" w:color="auto"/>
              <w:right w:val="single" w:sz="4" w:space="0" w:color="auto"/>
            </w:tcBorders>
            <w:shd w:val="clear" w:color="auto" w:fill="auto"/>
            <w:noWrap/>
            <w:vAlign w:val="center"/>
            <w:hideMark/>
          </w:tcPr>
          <w:p w14:paraId="30179C59" w14:textId="65DD2F4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1,37</w:t>
            </w:r>
          </w:p>
        </w:tc>
        <w:tc>
          <w:tcPr>
            <w:tcW w:w="851" w:type="dxa"/>
            <w:tcBorders>
              <w:top w:val="nil"/>
              <w:left w:val="nil"/>
              <w:bottom w:val="single" w:sz="4" w:space="0" w:color="auto"/>
              <w:right w:val="single" w:sz="4" w:space="0" w:color="auto"/>
            </w:tcBorders>
            <w:shd w:val="clear" w:color="auto" w:fill="auto"/>
            <w:noWrap/>
            <w:vAlign w:val="center"/>
            <w:hideMark/>
          </w:tcPr>
          <w:p w14:paraId="14D5C5B2" w14:textId="716B94C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1,38</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80DFC74" w14:textId="4736816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1,39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B9AD038" w14:textId="110F762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w:t>
            </w:r>
          </w:p>
        </w:tc>
      </w:tr>
      <w:tr w:rsidR="000A4758" w:rsidRPr="00CC11EF" w14:paraId="6771AEB1"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25865FEC"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992" w:type="dxa"/>
            <w:tcBorders>
              <w:top w:val="nil"/>
              <w:left w:val="nil"/>
              <w:bottom w:val="single" w:sz="4" w:space="0" w:color="auto"/>
              <w:right w:val="single" w:sz="4" w:space="0" w:color="auto"/>
            </w:tcBorders>
            <w:shd w:val="clear" w:color="auto" w:fill="auto"/>
            <w:vAlign w:val="center"/>
            <w:hideMark/>
          </w:tcPr>
          <w:p w14:paraId="2F1AB1E2"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2E26FA14" w14:textId="1933B9C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992" w:type="dxa"/>
            <w:tcBorders>
              <w:top w:val="nil"/>
              <w:left w:val="nil"/>
              <w:bottom w:val="single" w:sz="4" w:space="0" w:color="auto"/>
              <w:right w:val="single" w:sz="4" w:space="0" w:color="auto"/>
            </w:tcBorders>
            <w:shd w:val="clear" w:color="auto" w:fill="auto"/>
            <w:noWrap/>
            <w:vAlign w:val="center"/>
            <w:hideMark/>
          </w:tcPr>
          <w:p w14:paraId="285495FA" w14:textId="706B402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851" w:type="dxa"/>
            <w:tcBorders>
              <w:top w:val="nil"/>
              <w:left w:val="nil"/>
              <w:bottom w:val="single" w:sz="4" w:space="0" w:color="auto"/>
              <w:right w:val="single" w:sz="4" w:space="0" w:color="auto"/>
            </w:tcBorders>
            <w:shd w:val="clear" w:color="auto" w:fill="auto"/>
            <w:noWrap/>
            <w:vAlign w:val="center"/>
            <w:hideMark/>
          </w:tcPr>
          <w:p w14:paraId="500A60F3" w14:textId="5D88830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992" w:type="dxa"/>
            <w:tcBorders>
              <w:top w:val="nil"/>
              <w:left w:val="nil"/>
              <w:bottom w:val="single" w:sz="4" w:space="0" w:color="auto"/>
              <w:right w:val="single" w:sz="4" w:space="0" w:color="auto"/>
            </w:tcBorders>
            <w:shd w:val="clear" w:color="auto" w:fill="auto"/>
            <w:noWrap/>
            <w:vAlign w:val="center"/>
            <w:hideMark/>
          </w:tcPr>
          <w:p w14:paraId="39362EE8" w14:textId="5917E81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850" w:type="dxa"/>
            <w:tcBorders>
              <w:top w:val="nil"/>
              <w:left w:val="nil"/>
              <w:bottom w:val="single" w:sz="4" w:space="0" w:color="auto"/>
              <w:right w:val="single" w:sz="4" w:space="0" w:color="auto"/>
            </w:tcBorders>
            <w:shd w:val="clear" w:color="auto" w:fill="auto"/>
            <w:noWrap/>
            <w:vAlign w:val="center"/>
            <w:hideMark/>
          </w:tcPr>
          <w:p w14:paraId="6EB251F2" w14:textId="052F321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993" w:type="dxa"/>
            <w:tcBorders>
              <w:top w:val="nil"/>
              <w:left w:val="nil"/>
              <w:bottom w:val="single" w:sz="4" w:space="0" w:color="auto"/>
              <w:right w:val="single" w:sz="4" w:space="0" w:color="auto"/>
            </w:tcBorders>
            <w:shd w:val="clear" w:color="auto" w:fill="auto"/>
            <w:noWrap/>
            <w:vAlign w:val="center"/>
            <w:hideMark/>
          </w:tcPr>
          <w:p w14:paraId="49FE9EAF" w14:textId="7EA25D1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992" w:type="dxa"/>
            <w:tcBorders>
              <w:top w:val="nil"/>
              <w:left w:val="nil"/>
              <w:bottom w:val="single" w:sz="4" w:space="0" w:color="auto"/>
              <w:right w:val="single" w:sz="4" w:space="0" w:color="auto"/>
            </w:tcBorders>
            <w:shd w:val="clear" w:color="auto" w:fill="auto"/>
            <w:noWrap/>
            <w:vAlign w:val="center"/>
            <w:hideMark/>
          </w:tcPr>
          <w:p w14:paraId="481A7D76" w14:textId="35DB5F4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992" w:type="dxa"/>
            <w:tcBorders>
              <w:top w:val="nil"/>
              <w:left w:val="nil"/>
              <w:bottom w:val="single" w:sz="4" w:space="0" w:color="auto"/>
              <w:right w:val="single" w:sz="4" w:space="0" w:color="auto"/>
            </w:tcBorders>
            <w:shd w:val="clear" w:color="auto" w:fill="auto"/>
            <w:noWrap/>
            <w:vAlign w:val="center"/>
            <w:hideMark/>
          </w:tcPr>
          <w:p w14:paraId="3B4BE232" w14:textId="3BE2172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851" w:type="dxa"/>
            <w:tcBorders>
              <w:top w:val="nil"/>
              <w:left w:val="nil"/>
              <w:bottom w:val="single" w:sz="4" w:space="0" w:color="auto"/>
              <w:right w:val="single" w:sz="4" w:space="0" w:color="auto"/>
            </w:tcBorders>
            <w:shd w:val="clear" w:color="auto" w:fill="auto"/>
            <w:noWrap/>
            <w:vAlign w:val="center"/>
            <w:hideMark/>
          </w:tcPr>
          <w:p w14:paraId="69317932" w14:textId="6B9F2B8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992" w:type="dxa"/>
            <w:tcBorders>
              <w:top w:val="nil"/>
              <w:left w:val="nil"/>
              <w:bottom w:val="single" w:sz="4" w:space="0" w:color="auto"/>
              <w:right w:val="single" w:sz="4" w:space="0" w:color="auto"/>
            </w:tcBorders>
            <w:shd w:val="clear" w:color="auto" w:fill="auto"/>
            <w:noWrap/>
            <w:vAlign w:val="center"/>
            <w:hideMark/>
          </w:tcPr>
          <w:p w14:paraId="2A03559F" w14:textId="5454C2C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992" w:type="dxa"/>
            <w:tcBorders>
              <w:top w:val="nil"/>
              <w:left w:val="nil"/>
              <w:bottom w:val="single" w:sz="4" w:space="0" w:color="auto"/>
              <w:right w:val="single" w:sz="4" w:space="0" w:color="auto"/>
            </w:tcBorders>
            <w:shd w:val="clear" w:color="auto" w:fill="auto"/>
            <w:noWrap/>
            <w:vAlign w:val="center"/>
            <w:hideMark/>
          </w:tcPr>
          <w:p w14:paraId="5CF88229" w14:textId="52C0970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992" w:type="dxa"/>
            <w:tcBorders>
              <w:top w:val="nil"/>
              <w:left w:val="nil"/>
              <w:bottom w:val="single" w:sz="4" w:space="0" w:color="auto"/>
              <w:right w:val="single" w:sz="4" w:space="0" w:color="auto"/>
            </w:tcBorders>
            <w:shd w:val="clear" w:color="auto" w:fill="auto"/>
            <w:noWrap/>
            <w:vAlign w:val="center"/>
            <w:hideMark/>
          </w:tcPr>
          <w:p w14:paraId="44A65116" w14:textId="416E6F0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851" w:type="dxa"/>
            <w:tcBorders>
              <w:top w:val="nil"/>
              <w:left w:val="nil"/>
              <w:bottom w:val="single" w:sz="4" w:space="0" w:color="auto"/>
              <w:right w:val="single" w:sz="4" w:space="0" w:color="auto"/>
            </w:tcBorders>
            <w:shd w:val="clear" w:color="auto" w:fill="auto"/>
            <w:noWrap/>
            <w:vAlign w:val="center"/>
            <w:hideMark/>
          </w:tcPr>
          <w:p w14:paraId="3B818BF0" w14:textId="44A68C6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850" w:type="dxa"/>
            <w:tcBorders>
              <w:top w:val="nil"/>
              <w:left w:val="nil"/>
              <w:bottom w:val="single" w:sz="4" w:space="0" w:color="auto"/>
              <w:right w:val="single" w:sz="4" w:space="0" w:color="auto"/>
            </w:tcBorders>
            <w:shd w:val="clear" w:color="auto" w:fill="auto"/>
            <w:noWrap/>
            <w:vAlign w:val="center"/>
            <w:hideMark/>
          </w:tcPr>
          <w:p w14:paraId="73E252F2" w14:textId="446526F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851" w:type="dxa"/>
            <w:tcBorders>
              <w:top w:val="nil"/>
              <w:left w:val="nil"/>
              <w:bottom w:val="single" w:sz="4" w:space="0" w:color="auto"/>
              <w:right w:val="single" w:sz="4" w:space="0" w:color="auto"/>
            </w:tcBorders>
            <w:shd w:val="clear" w:color="auto" w:fill="auto"/>
            <w:noWrap/>
            <w:vAlign w:val="center"/>
            <w:hideMark/>
          </w:tcPr>
          <w:p w14:paraId="4C95092C" w14:textId="779543A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850" w:type="dxa"/>
            <w:tcBorders>
              <w:top w:val="nil"/>
              <w:left w:val="nil"/>
              <w:bottom w:val="single" w:sz="4" w:space="0" w:color="auto"/>
              <w:right w:val="single" w:sz="4" w:space="0" w:color="auto"/>
            </w:tcBorders>
            <w:shd w:val="clear" w:color="auto" w:fill="auto"/>
            <w:noWrap/>
            <w:vAlign w:val="center"/>
            <w:hideMark/>
          </w:tcPr>
          <w:p w14:paraId="0C8DAF2F" w14:textId="34520B2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1134" w:type="dxa"/>
            <w:tcBorders>
              <w:top w:val="nil"/>
              <w:left w:val="nil"/>
              <w:bottom w:val="single" w:sz="4" w:space="0" w:color="auto"/>
              <w:right w:val="single" w:sz="4" w:space="0" w:color="auto"/>
            </w:tcBorders>
            <w:shd w:val="clear" w:color="auto" w:fill="auto"/>
            <w:noWrap/>
            <w:vAlign w:val="center"/>
            <w:hideMark/>
          </w:tcPr>
          <w:p w14:paraId="32865B84" w14:textId="4A83BA8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r>
      <w:tr w:rsidR="000A4758" w:rsidRPr="00CC11EF" w14:paraId="57CE1F1F" w14:textId="77777777" w:rsidTr="005E4D76">
        <w:trPr>
          <w:trHeight w:val="284"/>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0F47B10B"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992" w:type="dxa"/>
            <w:tcBorders>
              <w:top w:val="nil"/>
              <w:left w:val="nil"/>
              <w:bottom w:val="single" w:sz="4" w:space="0" w:color="auto"/>
              <w:right w:val="single" w:sz="4" w:space="0" w:color="auto"/>
            </w:tcBorders>
            <w:shd w:val="clear" w:color="auto" w:fill="auto"/>
            <w:vAlign w:val="center"/>
            <w:hideMark/>
          </w:tcPr>
          <w:p w14:paraId="4C5FA652"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0C7C81E4" w14:textId="3A98A11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992" w:type="dxa"/>
            <w:tcBorders>
              <w:top w:val="nil"/>
              <w:left w:val="nil"/>
              <w:bottom w:val="single" w:sz="4" w:space="0" w:color="auto"/>
              <w:right w:val="single" w:sz="4" w:space="0" w:color="auto"/>
            </w:tcBorders>
            <w:shd w:val="clear" w:color="auto" w:fill="auto"/>
            <w:noWrap/>
            <w:vAlign w:val="center"/>
            <w:hideMark/>
          </w:tcPr>
          <w:p w14:paraId="1F8FC319" w14:textId="0C67EDF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851" w:type="dxa"/>
            <w:tcBorders>
              <w:top w:val="nil"/>
              <w:left w:val="nil"/>
              <w:bottom w:val="single" w:sz="4" w:space="0" w:color="auto"/>
              <w:right w:val="single" w:sz="4" w:space="0" w:color="auto"/>
            </w:tcBorders>
            <w:shd w:val="clear" w:color="auto" w:fill="auto"/>
            <w:noWrap/>
            <w:vAlign w:val="center"/>
            <w:hideMark/>
          </w:tcPr>
          <w:p w14:paraId="693C638E" w14:textId="0A208F3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992" w:type="dxa"/>
            <w:tcBorders>
              <w:top w:val="nil"/>
              <w:left w:val="nil"/>
              <w:bottom w:val="single" w:sz="4" w:space="0" w:color="auto"/>
              <w:right w:val="single" w:sz="4" w:space="0" w:color="auto"/>
            </w:tcBorders>
            <w:shd w:val="clear" w:color="auto" w:fill="auto"/>
            <w:noWrap/>
            <w:vAlign w:val="center"/>
            <w:hideMark/>
          </w:tcPr>
          <w:p w14:paraId="4CC437BF" w14:textId="1E24230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850" w:type="dxa"/>
            <w:tcBorders>
              <w:top w:val="nil"/>
              <w:left w:val="nil"/>
              <w:bottom w:val="single" w:sz="4" w:space="0" w:color="auto"/>
              <w:right w:val="single" w:sz="4" w:space="0" w:color="auto"/>
            </w:tcBorders>
            <w:shd w:val="clear" w:color="auto" w:fill="auto"/>
            <w:noWrap/>
            <w:vAlign w:val="center"/>
            <w:hideMark/>
          </w:tcPr>
          <w:p w14:paraId="1E9B6937" w14:textId="6B61884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993" w:type="dxa"/>
            <w:tcBorders>
              <w:top w:val="nil"/>
              <w:left w:val="nil"/>
              <w:bottom w:val="single" w:sz="4" w:space="0" w:color="auto"/>
              <w:right w:val="single" w:sz="4" w:space="0" w:color="auto"/>
            </w:tcBorders>
            <w:shd w:val="clear" w:color="auto" w:fill="auto"/>
            <w:noWrap/>
            <w:vAlign w:val="center"/>
            <w:hideMark/>
          </w:tcPr>
          <w:p w14:paraId="4B2019C1" w14:textId="17B614D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992" w:type="dxa"/>
            <w:tcBorders>
              <w:top w:val="nil"/>
              <w:left w:val="nil"/>
              <w:bottom w:val="single" w:sz="4" w:space="0" w:color="auto"/>
              <w:right w:val="single" w:sz="4" w:space="0" w:color="auto"/>
            </w:tcBorders>
            <w:shd w:val="clear" w:color="auto" w:fill="auto"/>
            <w:noWrap/>
            <w:vAlign w:val="center"/>
            <w:hideMark/>
          </w:tcPr>
          <w:p w14:paraId="2988D27D" w14:textId="3F4A382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992" w:type="dxa"/>
            <w:tcBorders>
              <w:top w:val="nil"/>
              <w:left w:val="nil"/>
              <w:bottom w:val="single" w:sz="4" w:space="0" w:color="auto"/>
              <w:right w:val="single" w:sz="4" w:space="0" w:color="auto"/>
            </w:tcBorders>
            <w:shd w:val="clear" w:color="auto" w:fill="auto"/>
            <w:noWrap/>
            <w:vAlign w:val="center"/>
            <w:hideMark/>
          </w:tcPr>
          <w:p w14:paraId="00FFC2EE" w14:textId="1D57EA0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851" w:type="dxa"/>
            <w:tcBorders>
              <w:top w:val="nil"/>
              <w:left w:val="nil"/>
              <w:bottom w:val="single" w:sz="4" w:space="0" w:color="auto"/>
              <w:right w:val="single" w:sz="4" w:space="0" w:color="auto"/>
            </w:tcBorders>
            <w:shd w:val="clear" w:color="auto" w:fill="auto"/>
            <w:noWrap/>
            <w:vAlign w:val="center"/>
            <w:hideMark/>
          </w:tcPr>
          <w:p w14:paraId="6EE5DCCE" w14:textId="50BB116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992" w:type="dxa"/>
            <w:tcBorders>
              <w:top w:val="nil"/>
              <w:left w:val="nil"/>
              <w:bottom w:val="single" w:sz="4" w:space="0" w:color="auto"/>
              <w:right w:val="single" w:sz="4" w:space="0" w:color="auto"/>
            </w:tcBorders>
            <w:shd w:val="clear" w:color="auto" w:fill="auto"/>
            <w:noWrap/>
            <w:vAlign w:val="center"/>
            <w:hideMark/>
          </w:tcPr>
          <w:p w14:paraId="0354BB75" w14:textId="339748A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992" w:type="dxa"/>
            <w:tcBorders>
              <w:top w:val="nil"/>
              <w:left w:val="nil"/>
              <w:bottom w:val="single" w:sz="4" w:space="0" w:color="auto"/>
              <w:right w:val="single" w:sz="4" w:space="0" w:color="auto"/>
            </w:tcBorders>
            <w:shd w:val="clear" w:color="auto" w:fill="auto"/>
            <w:noWrap/>
            <w:vAlign w:val="center"/>
            <w:hideMark/>
          </w:tcPr>
          <w:p w14:paraId="64A836D1" w14:textId="4DCA026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992" w:type="dxa"/>
            <w:tcBorders>
              <w:top w:val="nil"/>
              <w:left w:val="nil"/>
              <w:bottom w:val="single" w:sz="4" w:space="0" w:color="auto"/>
              <w:right w:val="single" w:sz="4" w:space="0" w:color="auto"/>
            </w:tcBorders>
            <w:shd w:val="clear" w:color="auto" w:fill="auto"/>
            <w:noWrap/>
            <w:vAlign w:val="center"/>
            <w:hideMark/>
          </w:tcPr>
          <w:p w14:paraId="244BDC6D" w14:textId="59CB394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851" w:type="dxa"/>
            <w:tcBorders>
              <w:top w:val="nil"/>
              <w:left w:val="nil"/>
              <w:bottom w:val="single" w:sz="4" w:space="0" w:color="auto"/>
              <w:right w:val="single" w:sz="4" w:space="0" w:color="auto"/>
            </w:tcBorders>
            <w:shd w:val="clear" w:color="auto" w:fill="auto"/>
            <w:noWrap/>
            <w:vAlign w:val="center"/>
            <w:hideMark/>
          </w:tcPr>
          <w:p w14:paraId="0D540CAE" w14:textId="64614F6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850" w:type="dxa"/>
            <w:tcBorders>
              <w:top w:val="nil"/>
              <w:left w:val="nil"/>
              <w:bottom w:val="single" w:sz="4" w:space="0" w:color="auto"/>
              <w:right w:val="single" w:sz="4" w:space="0" w:color="auto"/>
            </w:tcBorders>
            <w:shd w:val="clear" w:color="auto" w:fill="auto"/>
            <w:noWrap/>
            <w:vAlign w:val="center"/>
            <w:hideMark/>
          </w:tcPr>
          <w:p w14:paraId="6C7722D6" w14:textId="043010D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851" w:type="dxa"/>
            <w:tcBorders>
              <w:top w:val="nil"/>
              <w:left w:val="nil"/>
              <w:bottom w:val="single" w:sz="4" w:space="0" w:color="auto"/>
              <w:right w:val="single" w:sz="4" w:space="0" w:color="auto"/>
            </w:tcBorders>
            <w:shd w:val="clear" w:color="auto" w:fill="auto"/>
            <w:noWrap/>
            <w:vAlign w:val="center"/>
            <w:hideMark/>
          </w:tcPr>
          <w:p w14:paraId="31804B5A" w14:textId="4303BE1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850" w:type="dxa"/>
            <w:tcBorders>
              <w:top w:val="nil"/>
              <w:left w:val="nil"/>
              <w:bottom w:val="single" w:sz="4" w:space="0" w:color="auto"/>
              <w:right w:val="single" w:sz="4" w:space="0" w:color="auto"/>
            </w:tcBorders>
            <w:shd w:val="clear" w:color="auto" w:fill="auto"/>
            <w:noWrap/>
            <w:vAlign w:val="center"/>
            <w:hideMark/>
          </w:tcPr>
          <w:p w14:paraId="21D78CD8" w14:textId="01A016A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1134" w:type="dxa"/>
            <w:tcBorders>
              <w:top w:val="nil"/>
              <w:left w:val="nil"/>
              <w:bottom w:val="single" w:sz="4" w:space="0" w:color="auto"/>
              <w:right w:val="single" w:sz="4" w:space="0" w:color="auto"/>
            </w:tcBorders>
            <w:shd w:val="clear" w:color="auto" w:fill="auto"/>
            <w:noWrap/>
            <w:vAlign w:val="center"/>
            <w:hideMark/>
          </w:tcPr>
          <w:p w14:paraId="65430971" w14:textId="7590E0A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r>
      <w:tr w:rsidR="000A4758" w:rsidRPr="00CC11EF" w14:paraId="7408323B"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198CD7C2"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992" w:type="dxa"/>
            <w:tcBorders>
              <w:top w:val="nil"/>
              <w:left w:val="nil"/>
              <w:bottom w:val="single" w:sz="4" w:space="0" w:color="auto"/>
              <w:right w:val="single" w:sz="4" w:space="0" w:color="auto"/>
            </w:tcBorders>
            <w:shd w:val="clear" w:color="auto" w:fill="auto"/>
            <w:vAlign w:val="center"/>
            <w:hideMark/>
          </w:tcPr>
          <w:p w14:paraId="4B3DEBBE"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2189AFB1" w14:textId="5207290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c>
          <w:tcPr>
            <w:tcW w:w="992" w:type="dxa"/>
            <w:tcBorders>
              <w:top w:val="nil"/>
              <w:left w:val="nil"/>
              <w:bottom w:val="single" w:sz="4" w:space="0" w:color="auto"/>
              <w:right w:val="single" w:sz="4" w:space="0" w:color="auto"/>
            </w:tcBorders>
            <w:shd w:val="clear" w:color="auto" w:fill="auto"/>
            <w:noWrap/>
            <w:vAlign w:val="center"/>
            <w:hideMark/>
          </w:tcPr>
          <w:p w14:paraId="3A25E0B5" w14:textId="77BEE0E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c>
          <w:tcPr>
            <w:tcW w:w="851" w:type="dxa"/>
            <w:tcBorders>
              <w:top w:val="nil"/>
              <w:left w:val="nil"/>
              <w:bottom w:val="single" w:sz="4" w:space="0" w:color="auto"/>
              <w:right w:val="single" w:sz="4" w:space="0" w:color="auto"/>
            </w:tcBorders>
            <w:shd w:val="clear" w:color="auto" w:fill="auto"/>
            <w:noWrap/>
            <w:vAlign w:val="center"/>
            <w:hideMark/>
          </w:tcPr>
          <w:p w14:paraId="5A2A5D90" w14:textId="70C7613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c>
          <w:tcPr>
            <w:tcW w:w="992" w:type="dxa"/>
            <w:tcBorders>
              <w:top w:val="nil"/>
              <w:left w:val="nil"/>
              <w:bottom w:val="single" w:sz="4" w:space="0" w:color="auto"/>
              <w:right w:val="single" w:sz="4" w:space="0" w:color="auto"/>
            </w:tcBorders>
            <w:shd w:val="clear" w:color="auto" w:fill="auto"/>
            <w:noWrap/>
            <w:vAlign w:val="center"/>
            <w:hideMark/>
          </w:tcPr>
          <w:p w14:paraId="2654470A" w14:textId="2BEAB1F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c>
          <w:tcPr>
            <w:tcW w:w="850" w:type="dxa"/>
            <w:tcBorders>
              <w:top w:val="nil"/>
              <w:left w:val="nil"/>
              <w:bottom w:val="single" w:sz="4" w:space="0" w:color="auto"/>
              <w:right w:val="single" w:sz="4" w:space="0" w:color="auto"/>
            </w:tcBorders>
            <w:shd w:val="clear" w:color="auto" w:fill="auto"/>
            <w:noWrap/>
            <w:vAlign w:val="center"/>
            <w:hideMark/>
          </w:tcPr>
          <w:p w14:paraId="0A36096D" w14:textId="65BAF36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c>
          <w:tcPr>
            <w:tcW w:w="993" w:type="dxa"/>
            <w:tcBorders>
              <w:top w:val="nil"/>
              <w:left w:val="nil"/>
              <w:bottom w:val="single" w:sz="4" w:space="0" w:color="auto"/>
              <w:right w:val="single" w:sz="4" w:space="0" w:color="auto"/>
            </w:tcBorders>
            <w:shd w:val="clear" w:color="auto" w:fill="auto"/>
            <w:noWrap/>
            <w:vAlign w:val="center"/>
            <w:hideMark/>
          </w:tcPr>
          <w:p w14:paraId="56145651" w14:textId="50179A1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c>
          <w:tcPr>
            <w:tcW w:w="992" w:type="dxa"/>
            <w:tcBorders>
              <w:top w:val="nil"/>
              <w:left w:val="nil"/>
              <w:bottom w:val="single" w:sz="4" w:space="0" w:color="auto"/>
              <w:right w:val="single" w:sz="4" w:space="0" w:color="auto"/>
            </w:tcBorders>
            <w:shd w:val="clear" w:color="auto" w:fill="auto"/>
            <w:noWrap/>
            <w:vAlign w:val="center"/>
            <w:hideMark/>
          </w:tcPr>
          <w:p w14:paraId="65403259" w14:textId="34804E7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c>
          <w:tcPr>
            <w:tcW w:w="992" w:type="dxa"/>
            <w:tcBorders>
              <w:top w:val="nil"/>
              <w:left w:val="nil"/>
              <w:bottom w:val="single" w:sz="4" w:space="0" w:color="auto"/>
              <w:right w:val="single" w:sz="4" w:space="0" w:color="auto"/>
            </w:tcBorders>
            <w:shd w:val="clear" w:color="auto" w:fill="auto"/>
            <w:noWrap/>
            <w:vAlign w:val="center"/>
            <w:hideMark/>
          </w:tcPr>
          <w:p w14:paraId="6AD860C3" w14:textId="394FBFD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c>
          <w:tcPr>
            <w:tcW w:w="851" w:type="dxa"/>
            <w:tcBorders>
              <w:top w:val="nil"/>
              <w:left w:val="nil"/>
              <w:bottom w:val="single" w:sz="4" w:space="0" w:color="auto"/>
              <w:right w:val="single" w:sz="4" w:space="0" w:color="auto"/>
            </w:tcBorders>
            <w:shd w:val="clear" w:color="auto" w:fill="auto"/>
            <w:noWrap/>
            <w:vAlign w:val="center"/>
            <w:hideMark/>
          </w:tcPr>
          <w:p w14:paraId="0A051047" w14:textId="438072C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c>
          <w:tcPr>
            <w:tcW w:w="992" w:type="dxa"/>
            <w:tcBorders>
              <w:top w:val="nil"/>
              <w:left w:val="nil"/>
              <w:bottom w:val="single" w:sz="4" w:space="0" w:color="auto"/>
              <w:right w:val="single" w:sz="4" w:space="0" w:color="auto"/>
            </w:tcBorders>
            <w:shd w:val="clear" w:color="auto" w:fill="auto"/>
            <w:noWrap/>
            <w:vAlign w:val="center"/>
            <w:hideMark/>
          </w:tcPr>
          <w:p w14:paraId="7F4E3BF2" w14:textId="31C1036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c>
          <w:tcPr>
            <w:tcW w:w="992" w:type="dxa"/>
            <w:tcBorders>
              <w:top w:val="nil"/>
              <w:left w:val="nil"/>
              <w:bottom w:val="single" w:sz="4" w:space="0" w:color="auto"/>
              <w:right w:val="single" w:sz="4" w:space="0" w:color="auto"/>
            </w:tcBorders>
            <w:shd w:val="clear" w:color="auto" w:fill="auto"/>
            <w:noWrap/>
            <w:vAlign w:val="center"/>
            <w:hideMark/>
          </w:tcPr>
          <w:p w14:paraId="775EB00B" w14:textId="54AD6E7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c>
          <w:tcPr>
            <w:tcW w:w="992" w:type="dxa"/>
            <w:tcBorders>
              <w:top w:val="nil"/>
              <w:left w:val="nil"/>
              <w:bottom w:val="single" w:sz="4" w:space="0" w:color="auto"/>
              <w:right w:val="single" w:sz="4" w:space="0" w:color="auto"/>
            </w:tcBorders>
            <w:shd w:val="clear" w:color="auto" w:fill="auto"/>
            <w:noWrap/>
            <w:vAlign w:val="center"/>
            <w:hideMark/>
          </w:tcPr>
          <w:p w14:paraId="06947D07" w14:textId="1C73034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c>
          <w:tcPr>
            <w:tcW w:w="851" w:type="dxa"/>
            <w:tcBorders>
              <w:top w:val="nil"/>
              <w:left w:val="nil"/>
              <w:bottom w:val="single" w:sz="4" w:space="0" w:color="auto"/>
              <w:right w:val="single" w:sz="4" w:space="0" w:color="auto"/>
            </w:tcBorders>
            <w:shd w:val="clear" w:color="auto" w:fill="auto"/>
            <w:noWrap/>
            <w:vAlign w:val="center"/>
            <w:hideMark/>
          </w:tcPr>
          <w:p w14:paraId="098D1FBB" w14:textId="03526C6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c>
          <w:tcPr>
            <w:tcW w:w="850" w:type="dxa"/>
            <w:tcBorders>
              <w:top w:val="nil"/>
              <w:left w:val="nil"/>
              <w:bottom w:val="single" w:sz="4" w:space="0" w:color="auto"/>
              <w:right w:val="single" w:sz="4" w:space="0" w:color="auto"/>
            </w:tcBorders>
            <w:shd w:val="clear" w:color="auto" w:fill="auto"/>
            <w:noWrap/>
            <w:vAlign w:val="center"/>
            <w:hideMark/>
          </w:tcPr>
          <w:p w14:paraId="06070687" w14:textId="0C16681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c>
          <w:tcPr>
            <w:tcW w:w="851" w:type="dxa"/>
            <w:tcBorders>
              <w:top w:val="nil"/>
              <w:left w:val="nil"/>
              <w:bottom w:val="single" w:sz="4" w:space="0" w:color="auto"/>
              <w:right w:val="single" w:sz="4" w:space="0" w:color="auto"/>
            </w:tcBorders>
            <w:shd w:val="clear" w:color="auto" w:fill="auto"/>
            <w:noWrap/>
            <w:vAlign w:val="center"/>
            <w:hideMark/>
          </w:tcPr>
          <w:p w14:paraId="5692285B" w14:textId="52A31F2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c>
          <w:tcPr>
            <w:tcW w:w="850" w:type="dxa"/>
            <w:tcBorders>
              <w:top w:val="nil"/>
              <w:left w:val="nil"/>
              <w:bottom w:val="single" w:sz="4" w:space="0" w:color="auto"/>
              <w:right w:val="single" w:sz="4" w:space="0" w:color="auto"/>
            </w:tcBorders>
            <w:shd w:val="clear" w:color="auto" w:fill="auto"/>
            <w:noWrap/>
            <w:vAlign w:val="center"/>
            <w:hideMark/>
          </w:tcPr>
          <w:p w14:paraId="4023178E" w14:textId="56F011B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c>
          <w:tcPr>
            <w:tcW w:w="1134" w:type="dxa"/>
            <w:tcBorders>
              <w:top w:val="nil"/>
              <w:left w:val="nil"/>
              <w:bottom w:val="single" w:sz="4" w:space="0" w:color="auto"/>
              <w:right w:val="single" w:sz="4" w:space="0" w:color="auto"/>
            </w:tcBorders>
            <w:shd w:val="clear" w:color="auto" w:fill="auto"/>
            <w:noWrap/>
            <w:vAlign w:val="center"/>
            <w:hideMark/>
          </w:tcPr>
          <w:p w14:paraId="1D4B7D07" w14:textId="52E4D7F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r>
      <w:tr w:rsidR="000A4758" w:rsidRPr="00CC11EF" w14:paraId="70327A16"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797C0694" w14:textId="303D54C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992" w:type="dxa"/>
            <w:tcBorders>
              <w:top w:val="nil"/>
              <w:left w:val="nil"/>
              <w:bottom w:val="single" w:sz="4" w:space="0" w:color="auto"/>
              <w:right w:val="single" w:sz="4" w:space="0" w:color="auto"/>
            </w:tcBorders>
            <w:shd w:val="clear" w:color="auto" w:fill="auto"/>
            <w:vAlign w:val="center"/>
            <w:hideMark/>
          </w:tcPr>
          <w:p w14:paraId="2615536E"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1B2E5996" w14:textId="3BEA256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0,818</w:t>
            </w:r>
          </w:p>
        </w:tc>
        <w:tc>
          <w:tcPr>
            <w:tcW w:w="992" w:type="dxa"/>
            <w:tcBorders>
              <w:top w:val="nil"/>
              <w:left w:val="nil"/>
              <w:bottom w:val="single" w:sz="4" w:space="0" w:color="auto"/>
              <w:right w:val="single" w:sz="4" w:space="0" w:color="auto"/>
            </w:tcBorders>
            <w:shd w:val="clear" w:color="auto" w:fill="auto"/>
            <w:noWrap/>
            <w:vAlign w:val="center"/>
            <w:hideMark/>
          </w:tcPr>
          <w:p w14:paraId="5C2F92ED" w14:textId="20AA4C8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0,818</w:t>
            </w:r>
          </w:p>
        </w:tc>
        <w:tc>
          <w:tcPr>
            <w:tcW w:w="851" w:type="dxa"/>
            <w:tcBorders>
              <w:top w:val="nil"/>
              <w:left w:val="nil"/>
              <w:bottom w:val="single" w:sz="4" w:space="0" w:color="auto"/>
              <w:right w:val="single" w:sz="4" w:space="0" w:color="auto"/>
            </w:tcBorders>
            <w:shd w:val="clear" w:color="auto" w:fill="auto"/>
            <w:noWrap/>
            <w:vAlign w:val="center"/>
            <w:hideMark/>
          </w:tcPr>
          <w:p w14:paraId="28247A39" w14:textId="40464B3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0,818</w:t>
            </w:r>
          </w:p>
        </w:tc>
        <w:tc>
          <w:tcPr>
            <w:tcW w:w="992" w:type="dxa"/>
            <w:tcBorders>
              <w:top w:val="nil"/>
              <w:left w:val="nil"/>
              <w:bottom w:val="single" w:sz="4" w:space="0" w:color="auto"/>
              <w:right w:val="single" w:sz="4" w:space="0" w:color="auto"/>
            </w:tcBorders>
            <w:shd w:val="clear" w:color="auto" w:fill="auto"/>
            <w:noWrap/>
            <w:vAlign w:val="center"/>
            <w:hideMark/>
          </w:tcPr>
          <w:p w14:paraId="1A71944E" w14:textId="63BFEF4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0,818</w:t>
            </w:r>
          </w:p>
        </w:tc>
        <w:tc>
          <w:tcPr>
            <w:tcW w:w="850" w:type="dxa"/>
            <w:tcBorders>
              <w:top w:val="nil"/>
              <w:left w:val="nil"/>
              <w:bottom w:val="single" w:sz="4" w:space="0" w:color="auto"/>
              <w:right w:val="single" w:sz="4" w:space="0" w:color="auto"/>
            </w:tcBorders>
            <w:shd w:val="clear" w:color="auto" w:fill="auto"/>
            <w:noWrap/>
            <w:vAlign w:val="center"/>
            <w:hideMark/>
          </w:tcPr>
          <w:p w14:paraId="125345A3" w14:textId="554AFAB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0,818</w:t>
            </w:r>
          </w:p>
        </w:tc>
        <w:tc>
          <w:tcPr>
            <w:tcW w:w="993" w:type="dxa"/>
            <w:tcBorders>
              <w:top w:val="nil"/>
              <w:left w:val="nil"/>
              <w:bottom w:val="single" w:sz="4" w:space="0" w:color="auto"/>
              <w:right w:val="single" w:sz="4" w:space="0" w:color="auto"/>
            </w:tcBorders>
            <w:shd w:val="clear" w:color="auto" w:fill="auto"/>
            <w:noWrap/>
            <w:vAlign w:val="center"/>
            <w:hideMark/>
          </w:tcPr>
          <w:p w14:paraId="1FA334C4" w14:textId="38801CD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0,818</w:t>
            </w:r>
          </w:p>
        </w:tc>
        <w:tc>
          <w:tcPr>
            <w:tcW w:w="992" w:type="dxa"/>
            <w:tcBorders>
              <w:top w:val="nil"/>
              <w:left w:val="nil"/>
              <w:bottom w:val="single" w:sz="4" w:space="0" w:color="auto"/>
              <w:right w:val="single" w:sz="4" w:space="0" w:color="auto"/>
            </w:tcBorders>
            <w:shd w:val="clear" w:color="auto" w:fill="auto"/>
            <w:noWrap/>
            <w:vAlign w:val="center"/>
            <w:hideMark/>
          </w:tcPr>
          <w:p w14:paraId="532BFFAB" w14:textId="25E0057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0,818</w:t>
            </w:r>
          </w:p>
        </w:tc>
        <w:tc>
          <w:tcPr>
            <w:tcW w:w="992" w:type="dxa"/>
            <w:tcBorders>
              <w:top w:val="nil"/>
              <w:left w:val="nil"/>
              <w:bottom w:val="single" w:sz="4" w:space="0" w:color="auto"/>
              <w:right w:val="single" w:sz="4" w:space="0" w:color="auto"/>
            </w:tcBorders>
            <w:shd w:val="clear" w:color="auto" w:fill="auto"/>
            <w:noWrap/>
            <w:vAlign w:val="center"/>
            <w:hideMark/>
          </w:tcPr>
          <w:p w14:paraId="59FC335D" w14:textId="1E3F063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0,818</w:t>
            </w:r>
          </w:p>
        </w:tc>
        <w:tc>
          <w:tcPr>
            <w:tcW w:w="851" w:type="dxa"/>
            <w:tcBorders>
              <w:top w:val="nil"/>
              <w:left w:val="nil"/>
              <w:bottom w:val="single" w:sz="4" w:space="0" w:color="auto"/>
              <w:right w:val="single" w:sz="4" w:space="0" w:color="auto"/>
            </w:tcBorders>
            <w:shd w:val="clear" w:color="auto" w:fill="auto"/>
            <w:noWrap/>
            <w:vAlign w:val="center"/>
            <w:hideMark/>
          </w:tcPr>
          <w:p w14:paraId="3B4B545F" w14:textId="72DD5CB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0,818</w:t>
            </w:r>
          </w:p>
        </w:tc>
        <w:tc>
          <w:tcPr>
            <w:tcW w:w="992" w:type="dxa"/>
            <w:tcBorders>
              <w:top w:val="nil"/>
              <w:left w:val="nil"/>
              <w:bottom w:val="single" w:sz="4" w:space="0" w:color="auto"/>
              <w:right w:val="single" w:sz="4" w:space="0" w:color="auto"/>
            </w:tcBorders>
            <w:shd w:val="clear" w:color="auto" w:fill="auto"/>
            <w:noWrap/>
            <w:vAlign w:val="center"/>
            <w:hideMark/>
          </w:tcPr>
          <w:p w14:paraId="53F09554" w14:textId="313ACD4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0,818</w:t>
            </w:r>
          </w:p>
        </w:tc>
        <w:tc>
          <w:tcPr>
            <w:tcW w:w="992" w:type="dxa"/>
            <w:tcBorders>
              <w:top w:val="nil"/>
              <w:left w:val="nil"/>
              <w:bottom w:val="single" w:sz="4" w:space="0" w:color="auto"/>
              <w:right w:val="single" w:sz="4" w:space="0" w:color="auto"/>
            </w:tcBorders>
            <w:shd w:val="clear" w:color="auto" w:fill="auto"/>
            <w:noWrap/>
            <w:vAlign w:val="center"/>
            <w:hideMark/>
          </w:tcPr>
          <w:p w14:paraId="4F9DA908" w14:textId="37E296F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0,818</w:t>
            </w:r>
          </w:p>
        </w:tc>
        <w:tc>
          <w:tcPr>
            <w:tcW w:w="992" w:type="dxa"/>
            <w:tcBorders>
              <w:top w:val="nil"/>
              <w:left w:val="nil"/>
              <w:bottom w:val="single" w:sz="4" w:space="0" w:color="auto"/>
              <w:right w:val="single" w:sz="4" w:space="0" w:color="auto"/>
            </w:tcBorders>
            <w:shd w:val="clear" w:color="auto" w:fill="auto"/>
            <w:noWrap/>
            <w:vAlign w:val="center"/>
            <w:hideMark/>
          </w:tcPr>
          <w:p w14:paraId="6E6A78DC" w14:textId="0AC6E1C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0,818</w:t>
            </w:r>
          </w:p>
        </w:tc>
        <w:tc>
          <w:tcPr>
            <w:tcW w:w="851" w:type="dxa"/>
            <w:tcBorders>
              <w:top w:val="nil"/>
              <w:left w:val="nil"/>
              <w:bottom w:val="single" w:sz="4" w:space="0" w:color="auto"/>
              <w:right w:val="single" w:sz="4" w:space="0" w:color="auto"/>
            </w:tcBorders>
            <w:shd w:val="clear" w:color="auto" w:fill="auto"/>
            <w:noWrap/>
            <w:vAlign w:val="center"/>
            <w:hideMark/>
          </w:tcPr>
          <w:p w14:paraId="05AB91C7" w14:textId="0ACFFA1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0,818</w:t>
            </w:r>
          </w:p>
        </w:tc>
        <w:tc>
          <w:tcPr>
            <w:tcW w:w="850" w:type="dxa"/>
            <w:tcBorders>
              <w:top w:val="nil"/>
              <w:left w:val="nil"/>
              <w:bottom w:val="single" w:sz="4" w:space="0" w:color="auto"/>
              <w:right w:val="single" w:sz="4" w:space="0" w:color="auto"/>
            </w:tcBorders>
            <w:shd w:val="clear" w:color="auto" w:fill="auto"/>
            <w:noWrap/>
            <w:vAlign w:val="center"/>
            <w:hideMark/>
          </w:tcPr>
          <w:p w14:paraId="22042A87" w14:textId="67BA0EA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0,818</w:t>
            </w:r>
          </w:p>
        </w:tc>
        <w:tc>
          <w:tcPr>
            <w:tcW w:w="851" w:type="dxa"/>
            <w:tcBorders>
              <w:top w:val="nil"/>
              <w:left w:val="nil"/>
              <w:bottom w:val="single" w:sz="4" w:space="0" w:color="auto"/>
              <w:right w:val="single" w:sz="4" w:space="0" w:color="auto"/>
            </w:tcBorders>
            <w:shd w:val="clear" w:color="auto" w:fill="auto"/>
            <w:noWrap/>
            <w:vAlign w:val="center"/>
            <w:hideMark/>
          </w:tcPr>
          <w:p w14:paraId="14E04F78" w14:textId="67D2309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0,818</w:t>
            </w:r>
          </w:p>
        </w:tc>
        <w:tc>
          <w:tcPr>
            <w:tcW w:w="850" w:type="dxa"/>
            <w:tcBorders>
              <w:top w:val="nil"/>
              <w:left w:val="nil"/>
              <w:bottom w:val="single" w:sz="4" w:space="0" w:color="auto"/>
              <w:right w:val="single" w:sz="4" w:space="0" w:color="auto"/>
            </w:tcBorders>
            <w:shd w:val="clear" w:color="auto" w:fill="auto"/>
            <w:noWrap/>
            <w:vAlign w:val="center"/>
            <w:hideMark/>
          </w:tcPr>
          <w:p w14:paraId="7C555A93" w14:textId="059F8CC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0,818</w:t>
            </w:r>
          </w:p>
        </w:tc>
        <w:tc>
          <w:tcPr>
            <w:tcW w:w="1134" w:type="dxa"/>
            <w:tcBorders>
              <w:top w:val="nil"/>
              <w:left w:val="nil"/>
              <w:bottom w:val="single" w:sz="4" w:space="0" w:color="auto"/>
              <w:right w:val="single" w:sz="4" w:space="0" w:color="auto"/>
            </w:tcBorders>
            <w:shd w:val="clear" w:color="auto" w:fill="auto"/>
            <w:noWrap/>
            <w:vAlign w:val="center"/>
            <w:hideMark/>
          </w:tcPr>
          <w:p w14:paraId="7180AB24" w14:textId="54E8089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0,818</w:t>
            </w:r>
          </w:p>
        </w:tc>
      </w:tr>
      <w:tr w:rsidR="000A4758" w:rsidRPr="00CC11EF" w14:paraId="2A508128"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5B82A17D"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992" w:type="dxa"/>
            <w:tcBorders>
              <w:top w:val="nil"/>
              <w:left w:val="nil"/>
              <w:bottom w:val="single" w:sz="4" w:space="0" w:color="auto"/>
              <w:right w:val="single" w:sz="4" w:space="0" w:color="auto"/>
            </w:tcBorders>
            <w:shd w:val="clear" w:color="auto" w:fill="auto"/>
            <w:vAlign w:val="center"/>
            <w:hideMark/>
          </w:tcPr>
          <w:p w14:paraId="3D7A3039"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1398BF32" w14:textId="649EEE2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0,422</w:t>
            </w:r>
          </w:p>
        </w:tc>
        <w:tc>
          <w:tcPr>
            <w:tcW w:w="992" w:type="dxa"/>
            <w:tcBorders>
              <w:top w:val="nil"/>
              <w:left w:val="nil"/>
              <w:bottom w:val="single" w:sz="4" w:space="0" w:color="auto"/>
              <w:right w:val="single" w:sz="4" w:space="0" w:color="auto"/>
            </w:tcBorders>
            <w:shd w:val="clear" w:color="auto" w:fill="auto"/>
            <w:noWrap/>
            <w:vAlign w:val="center"/>
            <w:hideMark/>
          </w:tcPr>
          <w:p w14:paraId="65EB9563" w14:textId="402287A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0,422</w:t>
            </w:r>
          </w:p>
        </w:tc>
        <w:tc>
          <w:tcPr>
            <w:tcW w:w="851" w:type="dxa"/>
            <w:tcBorders>
              <w:top w:val="nil"/>
              <w:left w:val="nil"/>
              <w:bottom w:val="single" w:sz="4" w:space="0" w:color="auto"/>
              <w:right w:val="single" w:sz="4" w:space="0" w:color="auto"/>
            </w:tcBorders>
            <w:shd w:val="clear" w:color="auto" w:fill="auto"/>
            <w:noWrap/>
            <w:vAlign w:val="center"/>
            <w:hideMark/>
          </w:tcPr>
          <w:p w14:paraId="19CEE7F6" w14:textId="07BB3B2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0,422</w:t>
            </w:r>
          </w:p>
        </w:tc>
        <w:tc>
          <w:tcPr>
            <w:tcW w:w="992" w:type="dxa"/>
            <w:tcBorders>
              <w:top w:val="nil"/>
              <w:left w:val="nil"/>
              <w:bottom w:val="single" w:sz="4" w:space="0" w:color="auto"/>
              <w:right w:val="single" w:sz="4" w:space="0" w:color="auto"/>
            </w:tcBorders>
            <w:shd w:val="clear" w:color="auto" w:fill="auto"/>
            <w:noWrap/>
            <w:vAlign w:val="center"/>
            <w:hideMark/>
          </w:tcPr>
          <w:p w14:paraId="31A5788C" w14:textId="34D9426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0,422</w:t>
            </w:r>
          </w:p>
        </w:tc>
        <w:tc>
          <w:tcPr>
            <w:tcW w:w="850" w:type="dxa"/>
            <w:tcBorders>
              <w:top w:val="nil"/>
              <w:left w:val="nil"/>
              <w:bottom w:val="single" w:sz="4" w:space="0" w:color="auto"/>
              <w:right w:val="single" w:sz="4" w:space="0" w:color="auto"/>
            </w:tcBorders>
            <w:shd w:val="clear" w:color="auto" w:fill="auto"/>
            <w:noWrap/>
            <w:vAlign w:val="center"/>
            <w:hideMark/>
          </w:tcPr>
          <w:p w14:paraId="340E64D5" w14:textId="0DD621B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0,422</w:t>
            </w:r>
          </w:p>
        </w:tc>
        <w:tc>
          <w:tcPr>
            <w:tcW w:w="993" w:type="dxa"/>
            <w:tcBorders>
              <w:top w:val="nil"/>
              <w:left w:val="nil"/>
              <w:bottom w:val="single" w:sz="4" w:space="0" w:color="auto"/>
              <w:right w:val="single" w:sz="4" w:space="0" w:color="auto"/>
            </w:tcBorders>
            <w:shd w:val="clear" w:color="auto" w:fill="auto"/>
            <w:noWrap/>
            <w:vAlign w:val="center"/>
            <w:hideMark/>
          </w:tcPr>
          <w:p w14:paraId="273F0E48" w14:textId="6AD86CA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0,422</w:t>
            </w:r>
          </w:p>
        </w:tc>
        <w:tc>
          <w:tcPr>
            <w:tcW w:w="992" w:type="dxa"/>
            <w:tcBorders>
              <w:top w:val="nil"/>
              <w:left w:val="nil"/>
              <w:bottom w:val="single" w:sz="4" w:space="0" w:color="auto"/>
              <w:right w:val="single" w:sz="4" w:space="0" w:color="auto"/>
            </w:tcBorders>
            <w:shd w:val="clear" w:color="auto" w:fill="auto"/>
            <w:noWrap/>
            <w:vAlign w:val="center"/>
            <w:hideMark/>
          </w:tcPr>
          <w:p w14:paraId="39139DE6" w14:textId="0BCE2B1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0,422</w:t>
            </w:r>
          </w:p>
        </w:tc>
        <w:tc>
          <w:tcPr>
            <w:tcW w:w="992" w:type="dxa"/>
            <w:tcBorders>
              <w:top w:val="nil"/>
              <w:left w:val="nil"/>
              <w:bottom w:val="single" w:sz="4" w:space="0" w:color="auto"/>
              <w:right w:val="single" w:sz="4" w:space="0" w:color="auto"/>
            </w:tcBorders>
            <w:shd w:val="clear" w:color="auto" w:fill="auto"/>
            <w:noWrap/>
            <w:vAlign w:val="center"/>
            <w:hideMark/>
          </w:tcPr>
          <w:p w14:paraId="409D4DCE" w14:textId="7F57460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0,422</w:t>
            </w:r>
          </w:p>
        </w:tc>
        <w:tc>
          <w:tcPr>
            <w:tcW w:w="851" w:type="dxa"/>
            <w:tcBorders>
              <w:top w:val="nil"/>
              <w:left w:val="nil"/>
              <w:bottom w:val="single" w:sz="4" w:space="0" w:color="auto"/>
              <w:right w:val="single" w:sz="4" w:space="0" w:color="auto"/>
            </w:tcBorders>
            <w:shd w:val="clear" w:color="auto" w:fill="auto"/>
            <w:noWrap/>
            <w:vAlign w:val="center"/>
            <w:hideMark/>
          </w:tcPr>
          <w:p w14:paraId="6DBEBC16" w14:textId="52274BD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0,422</w:t>
            </w:r>
          </w:p>
        </w:tc>
        <w:tc>
          <w:tcPr>
            <w:tcW w:w="992" w:type="dxa"/>
            <w:tcBorders>
              <w:top w:val="nil"/>
              <w:left w:val="nil"/>
              <w:bottom w:val="single" w:sz="4" w:space="0" w:color="auto"/>
              <w:right w:val="single" w:sz="4" w:space="0" w:color="auto"/>
            </w:tcBorders>
            <w:shd w:val="clear" w:color="auto" w:fill="auto"/>
            <w:noWrap/>
            <w:vAlign w:val="center"/>
            <w:hideMark/>
          </w:tcPr>
          <w:p w14:paraId="4942998B" w14:textId="48967A4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0,422</w:t>
            </w:r>
          </w:p>
        </w:tc>
        <w:tc>
          <w:tcPr>
            <w:tcW w:w="992" w:type="dxa"/>
            <w:tcBorders>
              <w:top w:val="nil"/>
              <w:left w:val="nil"/>
              <w:bottom w:val="single" w:sz="4" w:space="0" w:color="auto"/>
              <w:right w:val="single" w:sz="4" w:space="0" w:color="auto"/>
            </w:tcBorders>
            <w:shd w:val="clear" w:color="auto" w:fill="auto"/>
            <w:noWrap/>
            <w:vAlign w:val="center"/>
            <w:hideMark/>
          </w:tcPr>
          <w:p w14:paraId="1B094596" w14:textId="4FDD246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0,422</w:t>
            </w:r>
          </w:p>
        </w:tc>
        <w:tc>
          <w:tcPr>
            <w:tcW w:w="992" w:type="dxa"/>
            <w:tcBorders>
              <w:top w:val="nil"/>
              <w:left w:val="nil"/>
              <w:bottom w:val="single" w:sz="4" w:space="0" w:color="auto"/>
              <w:right w:val="single" w:sz="4" w:space="0" w:color="auto"/>
            </w:tcBorders>
            <w:shd w:val="clear" w:color="auto" w:fill="auto"/>
            <w:noWrap/>
            <w:vAlign w:val="center"/>
            <w:hideMark/>
          </w:tcPr>
          <w:p w14:paraId="4DBF4809" w14:textId="71CB130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0,422</w:t>
            </w:r>
          </w:p>
        </w:tc>
        <w:tc>
          <w:tcPr>
            <w:tcW w:w="851" w:type="dxa"/>
            <w:tcBorders>
              <w:top w:val="nil"/>
              <w:left w:val="nil"/>
              <w:bottom w:val="single" w:sz="4" w:space="0" w:color="auto"/>
              <w:right w:val="single" w:sz="4" w:space="0" w:color="auto"/>
            </w:tcBorders>
            <w:shd w:val="clear" w:color="auto" w:fill="auto"/>
            <w:noWrap/>
            <w:vAlign w:val="center"/>
            <w:hideMark/>
          </w:tcPr>
          <w:p w14:paraId="3E3B521E" w14:textId="16A604E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0,422</w:t>
            </w:r>
          </w:p>
        </w:tc>
        <w:tc>
          <w:tcPr>
            <w:tcW w:w="850" w:type="dxa"/>
            <w:tcBorders>
              <w:top w:val="nil"/>
              <w:left w:val="nil"/>
              <w:bottom w:val="single" w:sz="4" w:space="0" w:color="auto"/>
              <w:right w:val="single" w:sz="4" w:space="0" w:color="auto"/>
            </w:tcBorders>
            <w:shd w:val="clear" w:color="auto" w:fill="auto"/>
            <w:noWrap/>
            <w:vAlign w:val="center"/>
            <w:hideMark/>
          </w:tcPr>
          <w:p w14:paraId="04CA225E" w14:textId="7A16FA7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0,422</w:t>
            </w:r>
          </w:p>
        </w:tc>
        <w:tc>
          <w:tcPr>
            <w:tcW w:w="851" w:type="dxa"/>
            <w:tcBorders>
              <w:top w:val="nil"/>
              <w:left w:val="nil"/>
              <w:bottom w:val="single" w:sz="4" w:space="0" w:color="auto"/>
              <w:right w:val="single" w:sz="4" w:space="0" w:color="auto"/>
            </w:tcBorders>
            <w:shd w:val="clear" w:color="auto" w:fill="auto"/>
            <w:noWrap/>
            <w:vAlign w:val="center"/>
            <w:hideMark/>
          </w:tcPr>
          <w:p w14:paraId="59951EFA" w14:textId="5E92A9C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0,422</w:t>
            </w:r>
          </w:p>
        </w:tc>
        <w:tc>
          <w:tcPr>
            <w:tcW w:w="850" w:type="dxa"/>
            <w:tcBorders>
              <w:top w:val="nil"/>
              <w:left w:val="nil"/>
              <w:bottom w:val="single" w:sz="4" w:space="0" w:color="auto"/>
              <w:right w:val="single" w:sz="4" w:space="0" w:color="auto"/>
            </w:tcBorders>
            <w:shd w:val="clear" w:color="auto" w:fill="auto"/>
            <w:noWrap/>
            <w:vAlign w:val="center"/>
            <w:hideMark/>
          </w:tcPr>
          <w:p w14:paraId="48D24AD1" w14:textId="3B88F4E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0,422</w:t>
            </w:r>
          </w:p>
        </w:tc>
        <w:tc>
          <w:tcPr>
            <w:tcW w:w="1134" w:type="dxa"/>
            <w:tcBorders>
              <w:top w:val="nil"/>
              <w:left w:val="nil"/>
              <w:bottom w:val="single" w:sz="4" w:space="0" w:color="auto"/>
              <w:right w:val="single" w:sz="4" w:space="0" w:color="auto"/>
            </w:tcBorders>
            <w:shd w:val="clear" w:color="auto" w:fill="auto"/>
            <w:noWrap/>
            <w:vAlign w:val="center"/>
            <w:hideMark/>
          </w:tcPr>
          <w:p w14:paraId="468D0047" w14:textId="10288DE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0,422</w:t>
            </w:r>
          </w:p>
        </w:tc>
      </w:tr>
      <w:tr w:rsidR="000A4758" w:rsidRPr="00CC11EF" w14:paraId="43BBB141" w14:textId="77777777" w:rsidTr="005E4D76">
        <w:trPr>
          <w:trHeight w:val="827"/>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6D779B71"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92" w:type="dxa"/>
            <w:tcBorders>
              <w:top w:val="nil"/>
              <w:left w:val="nil"/>
              <w:bottom w:val="single" w:sz="4" w:space="0" w:color="auto"/>
              <w:right w:val="single" w:sz="4" w:space="0" w:color="auto"/>
            </w:tcBorders>
            <w:shd w:val="clear" w:color="auto" w:fill="auto"/>
            <w:vAlign w:val="center"/>
            <w:hideMark/>
          </w:tcPr>
          <w:p w14:paraId="20933BEF"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4B6EF94B" w14:textId="7ED78E2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0,82</w:t>
            </w:r>
          </w:p>
        </w:tc>
        <w:tc>
          <w:tcPr>
            <w:tcW w:w="992" w:type="dxa"/>
            <w:tcBorders>
              <w:top w:val="nil"/>
              <w:left w:val="nil"/>
              <w:bottom w:val="single" w:sz="4" w:space="0" w:color="auto"/>
              <w:right w:val="single" w:sz="4" w:space="0" w:color="auto"/>
            </w:tcBorders>
            <w:shd w:val="clear" w:color="auto" w:fill="auto"/>
            <w:noWrap/>
            <w:vAlign w:val="center"/>
            <w:hideMark/>
          </w:tcPr>
          <w:p w14:paraId="7B5E984C" w14:textId="2E7689A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0,82</w:t>
            </w:r>
          </w:p>
        </w:tc>
        <w:tc>
          <w:tcPr>
            <w:tcW w:w="851" w:type="dxa"/>
            <w:tcBorders>
              <w:top w:val="nil"/>
              <w:left w:val="nil"/>
              <w:bottom w:val="single" w:sz="4" w:space="0" w:color="auto"/>
              <w:right w:val="single" w:sz="4" w:space="0" w:color="auto"/>
            </w:tcBorders>
            <w:shd w:val="clear" w:color="auto" w:fill="auto"/>
            <w:noWrap/>
            <w:vAlign w:val="center"/>
            <w:hideMark/>
          </w:tcPr>
          <w:p w14:paraId="77058495" w14:textId="148C7B3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0,82</w:t>
            </w:r>
          </w:p>
        </w:tc>
        <w:tc>
          <w:tcPr>
            <w:tcW w:w="992" w:type="dxa"/>
            <w:tcBorders>
              <w:top w:val="nil"/>
              <w:left w:val="nil"/>
              <w:bottom w:val="single" w:sz="4" w:space="0" w:color="auto"/>
              <w:right w:val="single" w:sz="4" w:space="0" w:color="auto"/>
            </w:tcBorders>
            <w:shd w:val="clear" w:color="auto" w:fill="auto"/>
            <w:noWrap/>
            <w:vAlign w:val="center"/>
            <w:hideMark/>
          </w:tcPr>
          <w:p w14:paraId="29BC3467" w14:textId="6C5F4D0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0,82</w:t>
            </w:r>
          </w:p>
        </w:tc>
        <w:tc>
          <w:tcPr>
            <w:tcW w:w="850" w:type="dxa"/>
            <w:tcBorders>
              <w:top w:val="nil"/>
              <w:left w:val="nil"/>
              <w:bottom w:val="single" w:sz="4" w:space="0" w:color="auto"/>
              <w:right w:val="single" w:sz="4" w:space="0" w:color="auto"/>
            </w:tcBorders>
            <w:shd w:val="clear" w:color="auto" w:fill="auto"/>
            <w:noWrap/>
            <w:vAlign w:val="center"/>
            <w:hideMark/>
          </w:tcPr>
          <w:p w14:paraId="34331907" w14:textId="1F1C2A1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0,82</w:t>
            </w:r>
          </w:p>
        </w:tc>
        <w:tc>
          <w:tcPr>
            <w:tcW w:w="993" w:type="dxa"/>
            <w:tcBorders>
              <w:top w:val="nil"/>
              <w:left w:val="nil"/>
              <w:bottom w:val="single" w:sz="4" w:space="0" w:color="auto"/>
              <w:right w:val="single" w:sz="4" w:space="0" w:color="auto"/>
            </w:tcBorders>
            <w:shd w:val="clear" w:color="auto" w:fill="auto"/>
            <w:noWrap/>
            <w:vAlign w:val="center"/>
            <w:hideMark/>
          </w:tcPr>
          <w:p w14:paraId="2753F191" w14:textId="1688898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0,82</w:t>
            </w:r>
          </w:p>
        </w:tc>
        <w:tc>
          <w:tcPr>
            <w:tcW w:w="992" w:type="dxa"/>
            <w:tcBorders>
              <w:top w:val="nil"/>
              <w:left w:val="nil"/>
              <w:bottom w:val="single" w:sz="4" w:space="0" w:color="auto"/>
              <w:right w:val="single" w:sz="4" w:space="0" w:color="auto"/>
            </w:tcBorders>
            <w:shd w:val="clear" w:color="auto" w:fill="auto"/>
            <w:noWrap/>
            <w:vAlign w:val="center"/>
            <w:hideMark/>
          </w:tcPr>
          <w:p w14:paraId="5A672137" w14:textId="0F0FF41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0,82</w:t>
            </w:r>
          </w:p>
        </w:tc>
        <w:tc>
          <w:tcPr>
            <w:tcW w:w="992" w:type="dxa"/>
            <w:tcBorders>
              <w:top w:val="nil"/>
              <w:left w:val="nil"/>
              <w:bottom w:val="single" w:sz="4" w:space="0" w:color="auto"/>
              <w:right w:val="single" w:sz="4" w:space="0" w:color="auto"/>
            </w:tcBorders>
            <w:shd w:val="clear" w:color="auto" w:fill="auto"/>
            <w:noWrap/>
            <w:vAlign w:val="center"/>
            <w:hideMark/>
          </w:tcPr>
          <w:p w14:paraId="41721724" w14:textId="7213716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0,82</w:t>
            </w:r>
          </w:p>
        </w:tc>
        <w:tc>
          <w:tcPr>
            <w:tcW w:w="851" w:type="dxa"/>
            <w:tcBorders>
              <w:top w:val="nil"/>
              <w:left w:val="nil"/>
              <w:bottom w:val="single" w:sz="4" w:space="0" w:color="auto"/>
              <w:right w:val="single" w:sz="4" w:space="0" w:color="auto"/>
            </w:tcBorders>
            <w:shd w:val="clear" w:color="auto" w:fill="auto"/>
            <w:noWrap/>
            <w:vAlign w:val="center"/>
            <w:hideMark/>
          </w:tcPr>
          <w:p w14:paraId="50EEA9F3" w14:textId="6EF2DAA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0,82</w:t>
            </w:r>
          </w:p>
        </w:tc>
        <w:tc>
          <w:tcPr>
            <w:tcW w:w="992" w:type="dxa"/>
            <w:tcBorders>
              <w:top w:val="nil"/>
              <w:left w:val="nil"/>
              <w:bottom w:val="single" w:sz="4" w:space="0" w:color="auto"/>
              <w:right w:val="single" w:sz="4" w:space="0" w:color="auto"/>
            </w:tcBorders>
            <w:shd w:val="clear" w:color="auto" w:fill="auto"/>
            <w:noWrap/>
            <w:vAlign w:val="center"/>
            <w:hideMark/>
          </w:tcPr>
          <w:p w14:paraId="6EFAC25D" w14:textId="75BB2F4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0,82</w:t>
            </w:r>
          </w:p>
        </w:tc>
        <w:tc>
          <w:tcPr>
            <w:tcW w:w="992" w:type="dxa"/>
            <w:tcBorders>
              <w:top w:val="nil"/>
              <w:left w:val="nil"/>
              <w:bottom w:val="single" w:sz="4" w:space="0" w:color="auto"/>
              <w:right w:val="single" w:sz="4" w:space="0" w:color="auto"/>
            </w:tcBorders>
            <w:shd w:val="clear" w:color="auto" w:fill="auto"/>
            <w:noWrap/>
            <w:vAlign w:val="center"/>
            <w:hideMark/>
          </w:tcPr>
          <w:p w14:paraId="24FF69FD" w14:textId="2911A55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0,82</w:t>
            </w:r>
          </w:p>
        </w:tc>
        <w:tc>
          <w:tcPr>
            <w:tcW w:w="992" w:type="dxa"/>
            <w:tcBorders>
              <w:top w:val="nil"/>
              <w:left w:val="nil"/>
              <w:bottom w:val="single" w:sz="4" w:space="0" w:color="auto"/>
              <w:right w:val="single" w:sz="4" w:space="0" w:color="auto"/>
            </w:tcBorders>
            <w:shd w:val="clear" w:color="auto" w:fill="auto"/>
            <w:noWrap/>
            <w:vAlign w:val="center"/>
            <w:hideMark/>
          </w:tcPr>
          <w:p w14:paraId="7591E0A7" w14:textId="24FFC4E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0,82</w:t>
            </w:r>
          </w:p>
        </w:tc>
        <w:tc>
          <w:tcPr>
            <w:tcW w:w="851" w:type="dxa"/>
            <w:tcBorders>
              <w:top w:val="nil"/>
              <w:left w:val="nil"/>
              <w:bottom w:val="single" w:sz="4" w:space="0" w:color="auto"/>
              <w:right w:val="single" w:sz="4" w:space="0" w:color="auto"/>
            </w:tcBorders>
            <w:shd w:val="clear" w:color="auto" w:fill="auto"/>
            <w:noWrap/>
            <w:vAlign w:val="center"/>
            <w:hideMark/>
          </w:tcPr>
          <w:p w14:paraId="78646D63" w14:textId="0331BFC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0,82</w:t>
            </w:r>
          </w:p>
        </w:tc>
        <w:tc>
          <w:tcPr>
            <w:tcW w:w="850" w:type="dxa"/>
            <w:tcBorders>
              <w:top w:val="nil"/>
              <w:left w:val="nil"/>
              <w:bottom w:val="single" w:sz="4" w:space="0" w:color="auto"/>
              <w:right w:val="single" w:sz="4" w:space="0" w:color="auto"/>
            </w:tcBorders>
            <w:shd w:val="clear" w:color="auto" w:fill="auto"/>
            <w:noWrap/>
            <w:vAlign w:val="center"/>
            <w:hideMark/>
          </w:tcPr>
          <w:p w14:paraId="3FC55F95" w14:textId="2696809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0,82</w:t>
            </w:r>
          </w:p>
        </w:tc>
        <w:tc>
          <w:tcPr>
            <w:tcW w:w="851" w:type="dxa"/>
            <w:tcBorders>
              <w:top w:val="nil"/>
              <w:left w:val="nil"/>
              <w:bottom w:val="single" w:sz="4" w:space="0" w:color="auto"/>
              <w:right w:val="single" w:sz="4" w:space="0" w:color="auto"/>
            </w:tcBorders>
            <w:shd w:val="clear" w:color="auto" w:fill="auto"/>
            <w:noWrap/>
            <w:vAlign w:val="center"/>
            <w:hideMark/>
          </w:tcPr>
          <w:p w14:paraId="11F0B145" w14:textId="76D1130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0,82</w:t>
            </w:r>
          </w:p>
        </w:tc>
        <w:tc>
          <w:tcPr>
            <w:tcW w:w="850" w:type="dxa"/>
            <w:tcBorders>
              <w:top w:val="nil"/>
              <w:left w:val="nil"/>
              <w:bottom w:val="single" w:sz="4" w:space="0" w:color="auto"/>
              <w:right w:val="single" w:sz="4" w:space="0" w:color="auto"/>
            </w:tcBorders>
            <w:shd w:val="clear" w:color="auto" w:fill="auto"/>
            <w:noWrap/>
            <w:vAlign w:val="center"/>
            <w:hideMark/>
          </w:tcPr>
          <w:p w14:paraId="59CD6B3F" w14:textId="4DD2E38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0,82</w:t>
            </w:r>
          </w:p>
        </w:tc>
        <w:tc>
          <w:tcPr>
            <w:tcW w:w="1134" w:type="dxa"/>
            <w:tcBorders>
              <w:top w:val="nil"/>
              <w:left w:val="nil"/>
              <w:bottom w:val="single" w:sz="4" w:space="0" w:color="auto"/>
              <w:right w:val="single" w:sz="4" w:space="0" w:color="auto"/>
            </w:tcBorders>
            <w:shd w:val="clear" w:color="auto" w:fill="auto"/>
            <w:noWrap/>
            <w:vAlign w:val="center"/>
            <w:hideMark/>
          </w:tcPr>
          <w:p w14:paraId="38983F28" w14:textId="2E6FAE0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0,82</w:t>
            </w:r>
          </w:p>
        </w:tc>
      </w:tr>
      <w:tr w:rsidR="000A4758" w:rsidRPr="00CC11EF" w14:paraId="6CDFFE0C" w14:textId="77777777" w:rsidTr="005E4D76">
        <w:trPr>
          <w:trHeight w:val="98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128BEEA5"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92" w:type="dxa"/>
            <w:tcBorders>
              <w:top w:val="nil"/>
              <w:left w:val="nil"/>
              <w:bottom w:val="single" w:sz="4" w:space="0" w:color="auto"/>
              <w:right w:val="single" w:sz="4" w:space="0" w:color="auto"/>
            </w:tcBorders>
            <w:shd w:val="clear" w:color="auto" w:fill="auto"/>
            <w:vAlign w:val="center"/>
            <w:hideMark/>
          </w:tcPr>
          <w:p w14:paraId="1D4EF63A"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7948D114" w14:textId="0D74F3C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w:t>
            </w:r>
          </w:p>
        </w:tc>
        <w:tc>
          <w:tcPr>
            <w:tcW w:w="992" w:type="dxa"/>
            <w:tcBorders>
              <w:top w:val="nil"/>
              <w:left w:val="nil"/>
              <w:bottom w:val="single" w:sz="4" w:space="0" w:color="auto"/>
              <w:right w:val="single" w:sz="4" w:space="0" w:color="auto"/>
            </w:tcBorders>
            <w:shd w:val="clear" w:color="auto" w:fill="auto"/>
            <w:noWrap/>
            <w:vAlign w:val="center"/>
            <w:hideMark/>
          </w:tcPr>
          <w:p w14:paraId="7989ED70" w14:textId="5AB9D97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w:t>
            </w:r>
          </w:p>
        </w:tc>
        <w:tc>
          <w:tcPr>
            <w:tcW w:w="851" w:type="dxa"/>
            <w:tcBorders>
              <w:top w:val="nil"/>
              <w:left w:val="nil"/>
              <w:bottom w:val="single" w:sz="4" w:space="0" w:color="auto"/>
              <w:right w:val="single" w:sz="4" w:space="0" w:color="auto"/>
            </w:tcBorders>
            <w:shd w:val="clear" w:color="auto" w:fill="auto"/>
            <w:noWrap/>
            <w:vAlign w:val="center"/>
            <w:hideMark/>
          </w:tcPr>
          <w:p w14:paraId="3B66E796" w14:textId="26D8637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w:t>
            </w:r>
          </w:p>
        </w:tc>
        <w:tc>
          <w:tcPr>
            <w:tcW w:w="992" w:type="dxa"/>
            <w:tcBorders>
              <w:top w:val="nil"/>
              <w:left w:val="nil"/>
              <w:bottom w:val="single" w:sz="4" w:space="0" w:color="auto"/>
              <w:right w:val="single" w:sz="4" w:space="0" w:color="auto"/>
            </w:tcBorders>
            <w:shd w:val="clear" w:color="auto" w:fill="auto"/>
            <w:noWrap/>
            <w:vAlign w:val="center"/>
            <w:hideMark/>
          </w:tcPr>
          <w:p w14:paraId="75CF2FBE" w14:textId="566D10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w:t>
            </w:r>
          </w:p>
        </w:tc>
        <w:tc>
          <w:tcPr>
            <w:tcW w:w="850" w:type="dxa"/>
            <w:tcBorders>
              <w:top w:val="nil"/>
              <w:left w:val="nil"/>
              <w:bottom w:val="single" w:sz="4" w:space="0" w:color="auto"/>
              <w:right w:val="single" w:sz="4" w:space="0" w:color="auto"/>
            </w:tcBorders>
            <w:shd w:val="clear" w:color="auto" w:fill="auto"/>
            <w:noWrap/>
            <w:vAlign w:val="center"/>
            <w:hideMark/>
          </w:tcPr>
          <w:p w14:paraId="28678C74" w14:textId="311D9A9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w:t>
            </w:r>
          </w:p>
        </w:tc>
        <w:tc>
          <w:tcPr>
            <w:tcW w:w="993" w:type="dxa"/>
            <w:tcBorders>
              <w:top w:val="nil"/>
              <w:left w:val="nil"/>
              <w:bottom w:val="single" w:sz="4" w:space="0" w:color="auto"/>
              <w:right w:val="single" w:sz="4" w:space="0" w:color="auto"/>
            </w:tcBorders>
            <w:shd w:val="clear" w:color="auto" w:fill="auto"/>
            <w:noWrap/>
            <w:vAlign w:val="center"/>
            <w:hideMark/>
          </w:tcPr>
          <w:p w14:paraId="2783FE81" w14:textId="57BF97B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w:t>
            </w:r>
          </w:p>
        </w:tc>
        <w:tc>
          <w:tcPr>
            <w:tcW w:w="992" w:type="dxa"/>
            <w:tcBorders>
              <w:top w:val="nil"/>
              <w:left w:val="nil"/>
              <w:bottom w:val="single" w:sz="4" w:space="0" w:color="auto"/>
              <w:right w:val="single" w:sz="4" w:space="0" w:color="auto"/>
            </w:tcBorders>
            <w:shd w:val="clear" w:color="auto" w:fill="auto"/>
            <w:noWrap/>
            <w:vAlign w:val="center"/>
            <w:hideMark/>
          </w:tcPr>
          <w:p w14:paraId="0DC775D4" w14:textId="6C2D69E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w:t>
            </w:r>
          </w:p>
        </w:tc>
        <w:tc>
          <w:tcPr>
            <w:tcW w:w="992" w:type="dxa"/>
            <w:tcBorders>
              <w:top w:val="nil"/>
              <w:left w:val="nil"/>
              <w:bottom w:val="single" w:sz="4" w:space="0" w:color="auto"/>
              <w:right w:val="single" w:sz="4" w:space="0" w:color="auto"/>
            </w:tcBorders>
            <w:shd w:val="clear" w:color="auto" w:fill="auto"/>
            <w:noWrap/>
            <w:vAlign w:val="center"/>
            <w:hideMark/>
          </w:tcPr>
          <w:p w14:paraId="38000D20" w14:textId="2543C15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w:t>
            </w:r>
          </w:p>
        </w:tc>
        <w:tc>
          <w:tcPr>
            <w:tcW w:w="851" w:type="dxa"/>
            <w:tcBorders>
              <w:top w:val="nil"/>
              <w:left w:val="nil"/>
              <w:bottom w:val="single" w:sz="4" w:space="0" w:color="auto"/>
              <w:right w:val="single" w:sz="4" w:space="0" w:color="auto"/>
            </w:tcBorders>
            <w:shd w:val="clear" w:color="auto" w:fill="auto"/>
            <w:noWrap/>
            <w:vAlign w:val="center"/>
            <w:hideMark/>
          </w:tcPr>
          <w:p w14:paraId="7504468F" w14:textId="335E0AE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w:t>
            </w:r>
          </w:p>
        </w:tc>
        <w:tc>
          <w:tcPr>
            <w:tcW w:w="992" w:type="dxa"/>
            <w:tcBorders>
              <w:top w:val="nil"/>
              <w:left w:val="nil"/>
              <w:bottom w:val="single" w:sz="4" w:space="0" w:color="auto"/>
              <w:right w:val="single" w:sz="4" w:space="0" w:color="auto"/>
            </w:tcBorders>
            <w:shd w:val="clear" w:color="auto" w:fill="auto"/>
            <w:noWrap/>
            <w:vAlign w:val="center"/>
            <w:hideMark/>
          </w:tcPr>
          <w:p w14:paraId="4013D628" w14:textId="39D49B3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w:t>
            </w:r>
          </w:p>
        </w:tc>
        <w:tc>
          <w:tcPr>
            <w:tcW w:w="992" w:type="dxa"/>
            <w:tcBorders>
              <w:top w:val="nil"/>
              <w:left w:val="nil"/>
              <w:bottom w:val="single" w:sz="4" w:space="0" w:color="auto"/>
              <w:right w:val="single" w:sz="4" w:space="0" w:color="auto"/>
            </w:tcBorders>
            <w:shd w:val="clear" w:color="auto" w:fill="auto"/>
            <w:noWrap/>
            <w:vAlign w:val="center"/>
            <w:hideMark/>
          </w:tcPr>
          <w:p w14:paraId="540BA043" w14:textId="2C52F39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w:t>
            </w:r>
          </w:p>
        </w:tc>
        <w:tc>
          <w:tcPr>
            <w:tcW w:w="992" w:type="dxa"/>
            <w:tcBorders>
              <w:top w:val="nil"/>
              <w:left w:val="nil"/>
              <w:bottom w:val="single" w:sz="4" w:space="0" w:color="auto"/>
              <w:right w:val="single" w:sz="4" w:space="0" w:color="auto"/>
            </w:tcBorders>
            <w:shd w:val="clear" w:color="auto" w:fill="auto"/>
            <w:noWrap/>
            <w:vAlign w:val="center"/>
            <w:hideMark/>
          </w:tcPr>
          <w:p w14:paraId="5D0FFB1C" w14:textId="05575ED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w:t>
            </w:r>
          </w:p>
        </w:tc>
        <w:tc>
          <w:tcPr>
            <w:tcW w:w="851" w:type="dxa"/>
            <w:tcBorders>
              <w:top w:val="nil"/>
              <w:left w:val="nil"/>
              <w:bottom w:val="single" w:sz="4" w:space="0" w:color="auto"/>
              <w:right w:val="single" w:sz="4" w:space="0" w:color="auto"/>
            </w:tcBorders>
            <w:shd w:val="clear" w:color="auto" w:fill="auto"/>
            <w:noWrap/>
            <w:vAlign w:val="center"/>
            <w:hideMark/>
          </w:tcPr>
          <w:p w14:paraId="49215A08" w14:textId="03DF25E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w:t>
            </w:r>
          </w:p>
        </w:tc>
        <w:tc>
          <w:tcPr>
            <w:tcW w:w="850" w:type="dxa"/>
            <w:tcBorders>
              <w:top w:val="nil"/>
              <w:left w:val="nil"/>
              <w:bottom w:val="single" w:sz="4" w:space="0" w:color="auto"/>
              <w:right w:val="single" w:sz="4" w:space="0" w:color="auto"/>
            </w:tcBorders>
            <w:shd w:val="clear" w:color="auto" w:fill="auto"/>
            <w:noWrap/>
            <w:vAlign w:val="center"/>
            <w:hideMark/>
          </w:tcPr>
          <w:p w14:paraId="1F87BE39" w14:textId="22BE75D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w:t>
            </w:r>
          </w:p>
        </w:tc>
        <w:tc>
          <w:tcPr>
            <w:tcW w:w="851" w:type="dxa"/>
            <w:tcBorders>
              <w:top w:val="nil"/>
              <w:left w:val="nil"/>
              <w:bottom w:val="single" w:sz="4" w:space="0" w:color="auto"/>
              <w:right w:val="single" w:sz="4" w:space="0" w:color="auto"/>
            </w:tcBorders>
            <w:shd w:val="clear" w:color="auto" w:fill="auto"/>
            <w:noWrap/>
            <w:vAlign w:val="center"/>
            <w:hideMark/>
          </w:tcPr>
          <w:p w14:paraId="359957F7" w14:textId="7FBBD8A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w:t>
            </w:r>
          </w:p>
        </w:tc>
        <w:tc>
          <w:tcPr>
            <w:tcW w:w="850" w:type="dxa"/>
            <w:tcBorders>
              <w:top w:val="nil"/>
              <w:left w:val="nil"/>
              <w:bottom w:val="single" w:sz="4" w:space="0" w:color="auto"/>
              <w:right w:val="single" w:sz="4" w:space="0" w:color="auto"/>
            </w:tcBorders>
            <w:shd w:val="clear" w:color="auto" w:fill="auto"/>
            <w:noWrap/>
            <w:vAlign w:val="center"/>
            <w:hideMark/>
          </w:tcPr>
          <w:p w14:paraId="56D06E9A" w14:textId="6472675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w:t>
            </w:r>
          </w:p>
        </w:tc>
        <w:tc>
          <w:tcPr>
            <w:tcW w:w="1134" w:type="dxa"/>
            <w:tcBorders>
              <w:top w:val="nil"/>
              <w:left w:val="nil"/>
              <w:bottom w:val="single" w:sz="4" w:space="0" w:color="auto"/>
              <w:right w:val="single" w:sz="4" w:space="0" w:color="auto"/>
            </w:tcBorders>
            <w:shd w:val="clear" w:color="auto" w:fill="auto"/>
            <w:noWrap/>
            <w:vAlign w:val="center"/>
            <w:hideMark/>
          </w:tcPr>
          <w:p w14:paraId="152FFBEA" w14:textId="13F2453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w:t>
            </w:r>
          </w:p>
        </w:tc>
      </w:tr>
      <w:tr w:rsidR="005E4D76" w:rsidRPr="00CC11EF" w14:paraId="007E0401" w14:textId="77777777" w:rsidTr="0036429B">
        <w:trPr>
          <w:trHeight w:val="315"/>
        </w:trPr>
        <w:tc>
          <w:tcPr>
            <w:tcW w:w="2211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D04E97C" w14:textId="51620B2D" w:rsidR="005E4D76" w:rsidRPr="00CC11EF" w:rsidRDefault="005E4D76" w:rsidP="00346B40">
            <w:pPr>
              <w:spacing w:line="240" w:lineRule="auto"/>
              <w:jc w:val="center"/>
              <w:rPr>
                <w:rFonts w:ascii="Times New Roman" w:hAnsi="Times New Roman"/>
                <w:sz w:val="20"/>
              </w:rPr>
            </w:pPr>
            <w:r w:rsidRPr="00CC11EF">
              <w:rPr>
                <w:rFonts w:ascii="Times New Roman" w:hAnsi="Times New Roman"/>
                <w:b/>
                <w:bCs/>
                <w:color w:val="000000"/>
                <w:sz w:val="20"/>
              </w:rPr>
              <w:t>Котельная ОКПТД</w:t>
            </w:r>
          </w:p>
        </w:tc>
      </w:tr>
      <w:tr w:rsidR="000A4758" w:rsidRPr="00CC11EF" w14:paraId="6DD12070"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7D6C588D"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992" w:type="dxa"/>
            <w:tcBorders>
              <w:top w:val="nil"/>
              <w:left w:val="nil"/>
              <w:bottom w:val="single" w:sz="4" w:space="0" w:color="auto"/>
              <w:right w:val="single" w:sz="4" w:space="0" w:color="auto"/>
            </w:tcBorders>
            <w:shd w:val="clear" w:color="auto" w:fill="auto"/>
            <w:vAlign w:val="center"/>
            <w:hideMark/>
          </w:tcPr>
          <w:p w14:paraId="408E1049"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251397AA" w14:textId="505586E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992" w:type="dxa"/>
            <w:tcBorders>
              <w:top w:val="nil"/>
              <w:left w:val="nil"/>
              <w:bottom w:val="single" w:sz="4" w:space="0" w:color="auto"/>
              <w:right w:val="single" w:sz="4" w:space="0" w:color="auto"/>
            </w:tcBorders>
            <w:shd w:val="clear" w:color="auto" w:fill="auto"/>
            <w:noWrap/>
            <w:vAlign w:val="center"/>
            <w:hideMark/>
          </w:tcPr>
          <w:p w14:paraId="7BAE11BF" w14:textId="7C25096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851" w:type="dxa"/>
            <w:tcBorders>
              <w:top w:val="nil"/>
              <w:left w:val="nil"/>
              <w:bottom w:val="single" w:sz="4" w:space="0" w:color="auto"/>
              <w:right w:val="single" w:sz="4" w:space="0" w:color="auto"/>
            </w:tcBorders>
            <w:shd w:val="clear" w:color="auto" w:fill="auto"/>
            <w:noWrap/>
            <w:vAlign w:val="center"/>
            <w:hideMark/>
          </w:tcPr>
          <w:p w14:paraId="5FEBC70B" w14:textId="33E7C60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992" w:type="dxa"/>
            <w:tcBorders>
              <w:top w:val="nil"/>
              <w:left w:val="nil"/>
              <w:bottom w:val="single" w:sz="4" w:space="0" w:color="auto"/>
              <w:right w:val="single" w:sz="4" w:space="0" w:color="auto"/>
            </w:tcBorders>
            <w:shd w:val="clear" w:color="auto" w:fill="auto"/>
            <w:noWrap/>
            <w:vAlign w:val="center"/>
            <w:hideMark/>
          </w:tcPr>
          <w:p w14:paraId="733FD82B" w14:textId="5DA5118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850" w:type="dxa"/>
            <w:tcBorders>
              <w:top w:val="nil"/>
              <w:left w:val="nil"/>
              <w:bottom w:val="single" w:sz="4" w:space="0" w:color="auto"/>
              <w:right w:val="single" w:sz="4" w:space="0" w:color="auto"/>
            </w:tcBorders>
            <w:shd w:val="clear" w:color="auto" w:fill="auto"/>
            <w:noWrap/>
            <w:vAlign w:val="center"/>
            <w:hideMark/>
          </w:tcPr>
          <w:p w14:paraId="7354EE64" w14:textId="209E1BB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993" w:type="dxa"/>
            <w:tcBorders>
              <w:top w:val="nil"/>
              <w:left w:val="nil"/>
              <w:bottom w:val="single" w:sz="4" w:space="0" w:color="auto"/>
              <w:right w:val="single" w:sz="4" w:space="0" w:color="auto"/>
            </w:tcBorders>
            <w:shd w:val="clear" w:color="auto" w:fill="auto"/>
            <w:noWrap/>
            <w:vAlign w:val="center"/>
            <w:hideMark/>
          </w:tcPr>
          <w:p w14:paraId="1C4A6D70" w14:textId="6C9B2E9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992" w:type="dxa"/>
            <w:tcBorders>
              <w:top w:val="nil"/>
              <w:left w:val="nil"/>
              <w:bottom w:val="single" w:sz="4" w:space="0" w:color="auto"/>
              <w:right w:val="single" w:sz="4" w:space="0" w:color="auto"/>
            </w:tcBorders>
            <w:shd w:val="clear" w:color="auto" w:fill="auto"/>
            <w:noWrap/>
            <w:vAlign w:val="center"/>
            <w:hideMark/>
          </w:tcPr>
          <w:p w14:paraId="6E5525F2" w14:textId="185796F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992" w:type="dxa"/>
            <w:tcBorders>
              <w:top w:val="nil"/>
              <w:left w:val="nil"/>
              <w:bottom w:val="single" w:sz="4" w:space="0" w:color="auto"/>
              <w:right w:val="single" w:sz="4" w:space="0" w:color="auto"/>
            </w:tcBorders>
            <w:shd w:val="clear" w:color="auto" w:fill="auto"/>
            <w:noWrap/>
            <w:vAlign w:val="center"/>
            <w:hideMark/>
          </w:tcPr>
          <w:p w14:paraId="539DA0F6" w14:textId="73479DC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851" w:type="dxa"/>
            <w:tcBorders>
              <w:top w:val="nil"/>
              <w:left w:val="nil"/>
              <w:bottom w:val="single" w:sz="4" w:space="0" w:color="auto"/>
              <w:right w:val="single" w:sz="4" w:space="0" w:color="auto"/>
            </w:tcBorders>
            <w:shd w:val="clear" w:color="auto" w:fill="auto"/>
            <w:noWrap/>
            <w:vAlign w:val="center"/>
            <w:hideMark/>
          </w:tcPr>
          <w:p w14:paraId="6134D482" w14:textId="1D7DCF6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992" w:type="dxa"/>
            <w:tcBorders>
              <w:top w:val="nil"/>
              <w:left w:val="nil"/>
              <w:bottom w:val="single" w:sz="4" w:space="0" w:color="auto"/>
              <w:right w:val="single" w:sz="4" w:space="0" w:color="auto"/>
            </w:tcBorders>
            <w:shd w:val="clear" w:color="auto" w:fill="auto"/>
            <w:noWrap/>
            <w:vAlign w:val="center"/>
            <w:hideMark/>
          </w:tcPr>
          <w:p w14:paraId="42C96295" w14:textId="7E89E40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992" w:type="dxa"/>
            <w:tcBorders>
              <w:top w:val="nil"/>
              <w:left w:val="nil"/>
              <w:bottom w:val="single" w:sz="4" w:space="0" w:color="auto"/>
              <w:right w:val="single" w:sz="4" w:space="0" w:color="auto"/>
            </w:tcBorders>
            <w:shd w:val="clear" w:color="auto" w:fill="auto"/>
            <w:noWrap/>
            <w:vAlign w:val="center"/>
            <w:hideMark/>
          </w:tcPr>
          <w:p w14:paraId="42D7C26C" w14:textId="0AFCC87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992" w:type="dxa"/>
            <w:tcBorders>
              <w:top w:val="nil"/>
              <w:left w:val="nil"/>
              <w:bottom w:val="single" w:sz="4" w:space="0" w:color="auto"/>
              <w:right w:val="single" w:sz="4" w:space="0" w:color="auto"/>
            </w:tcBorders>
            <w:shd w:val="clear" w:color="auto" w:fill="auto"/>
            <w:noWrap/>
            <w:vAlign w:val="center"/>
            <w:hideMark/>
          </w:tcPr>
          <w:p w14:paraId="6A4A9055" w14:textId="1EA2550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851" w:type="dxa"/>
            <w:tcBorders>
              <w:top w:val="nil"/>
              <w:left w:val="nil"/>
              <w:bottom w:val="single" w:sz="4" w:space="0" w:color="auto"/>
              <w:right w:val="single" w:sz="4" w:space="0" w:color="auto"/>
            </w:tcBorders>
            <w:shd w:val="clear" w:color="auto" w:fill="auto"/>
            <w:noWrap/>
            <w:vAlign w:val="center"/>
            <w:hideMark/>
          </w:tcPr>
          <w:p w14:paraId="49900AAF" w14:textId="54A45C9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850" w:type="dxa"/>
            <w:tcBorders>
              <w:top w:val="nil"/>
              <w:left w:val="nil"/>
              <w:bottom w:val="single" w:sz="4" w:space="0" w:color="auto"/>
              <w:right w:val="single" w:sz="4" w:space="0" w:color="auto"/>
            </w:tcBorders>
            <w:shd w:val="clear" w:color="auto" w:fill="auto"/>
            <w:noWrap/>
            <w:vAlign w:val="center"/>
            <w:hideMark/>
          </w:tcPr>
          <w:p w14:paraId="35F6B471" w14:textId="4081A49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851" w:type="dxa"/>
            <w:tcBorders>
              <w:top w:val="nil"/>
              <w:left w:val="nil"/>
              <w:bottom w:val="single" w:sz="4" w:space="0" w:color="auto"/>
              <w:right w:val="single" w:sz="4" w:space="0" w:color="auto"/>
            </w:tcBorders>
            <w:shd w:val="clear" w:color="auto" w:fill="auto"/>
            <w:noWrap/>
            <w:vAlign w:val="center"/>
            <w:hideMark/>
          </w:tcPr>
          <w:p w14:paraId="547516DC" w14:textId="489304A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AFADE86" w14:textId="4B253F9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5378408" w14:textId="6F04AEE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r>
      <w:tr w:rsidR="000A4758" w:rsidRPr="00CC11EF" w14:paraId="303C0A50"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0AD65A82"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992" w:type="dxa"/>
            <w:tcBorders>
              <w:top w:val="nil"/>
              <w:left w:val="nil"/>
              <w:bottom w:val="single" w:sz="4" w:space="0" w:color="auto"/>
              <w:right w:val="single" w:sz="4" w:space="0" w:color="auto"/>
            </w:tcBorders>
            <w:shd w:val="clear" w:color="auto" w:fill="auto"/>
            <w:vAlign w:val="center"/>
            <w:hideMark/>
          </w:tcPr>
          <w:p w14:paraId="5C5ADD67"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24ECB0C1" w14:textId="21B6150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992" w:type="dxa"/>
            <w:tcBorders>
              <w:top w:val="nil"/>
              <w:left w:val="nil"/>
              <w:bottom w:val="single" w:sz="4" w:space="0" w:color="auto"/>
              <w:right w:val="single" w:sz="4" w:space="0" w:color="auto"/>
            </w:tcBorders>
            <w:shd w:val="clear" w:color="auto" w:fill="auto"/>
            <w:noWrap/>
            <w:vAlign w:val="center"/>
            <w:hideMark/>
          </w:tcPr>
          <w:p w14:paraId="2745AB04" w14:textId="615284C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851" w:type="dxa"/>
            <w:tcBorders>
              <w:top w:val="nil"/>
              <w:left w:val="nil"/>
              <w:bottom w:val="single" w:sz="4" w:space="0" w:color="auto"/>
              <w:right w:val="single" w:sz="4" w:space="0" w:color="auto"/>
            </w:tcBorders>
            <w:shd w:val="clear" w:color="auto" w:fill="auto"/>
            <w:noWrap/>
            <w:vAlign w:val="center"/>
            <w:hideMark/>
          </w:tcPr>
          <w:p w14:paraId="36BE7632" w14:textId="35BD16E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992" w:type="dxa"/>
            <w:tcBorders>
              <w:top w:val="nil"/>
              <w:left w:val="nil"/>
              <w:bottom w:val="single" w:sz="4" w:space="0" w:color="auto"/>
              <w:right w:val="single" w:sz="4" w:space="0" w:color="auto"/>
            </w:tcBorders>
            <w:shd w:val="clear" w:color="auto" w:fill="auto"/>
            <w:noWrap/>
            <w:vAlign w:val="center"/>
            <w:hideMark/>
          </w:tcPr>
          <w:p w14:paraId="43C9296A" w14:textId="32241D0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850" w:type="dxa"/>
            <w:tcBorders>
              <w:top w:val="nil"/>
              <w:left w:val="nil"/>
              <w:bottom w:val="single" w:sz="4" w:space="0" w:color="auto"/>
              <w:right w:val="single" w:sz="4" w:space="0" w:color="auto"/>
            </w:tcBorders>
            <w:shd w:val="clear" w:color="auto" w:fill="auto"/>
            <w:noWrap/>
            <w:vAlign w:val="center"/>
            <w:hideMark/>
          </w:tcPr>
          <w:p w14:paraId="1746ABC4" w14:textId="2E7AFE4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993" w:type="dxa"/>
            <w:tcBorders>
              <w:top w:val="nil"/>
              <w:left w:val="nil"/>
              <w:bottom w:val="single" w:sz="4" w:space="0" w:color="auto"/>
              <w:right w:val="single" w:sz="4" w:space="0" w:color="auto"/>
            </w:tcBorders>
            <w:shd w:val="clear" w:color="auto" w:fill="auto"/>
            <w:noWrap/>
            <w:vAlign w:val="center"/>
            <w:hideMark/>
          </w:tcPr>
          <w:p w14:paraId="0D383308" w14:textId="3F797DA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992" w:type="dxa"/>
            <w:tcBorders>
              <w:top w:val="nil"/>
              <w:left w:val="nil"/>
              <w:bottom w:val="single" w:sz="4" w:space="0" w:color="auto"/>
              <w:right w:val="single" w:sz="4" w:space="0" w:color="auto"/>
            </w:tcBorders>
            <w:shd w:val="clear" w:color="auto" w:fill="auto"/>
            <w:noWrap/>
            <w:vAlign w:val="center"/>
            <w:hideMark/>
          </w:tcPr>
          <w:p w14:paraId="400A6F8E" w14:textId="32D6285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992" w:type="dxa"/>
            <w:tcBorders>
              <w:top w:val="nil"/>
              <w:left w:val="nil"/>
              <w:bottom w:val="single" w:sz="4" w:space="0" w:color="auto"/>
              <w:right w:val="single" w:sz="4" w:space="0" w:color="auto"/>
            </w:tcBorders>
            <w:shd w:val="clear" w:color="auto" w:fill="auto"/>
            <w:noWrap/>
            <w:vAlign w:val="center"/>
            <w:hideMark/>
          </w:tcPr>
          <w:p w14:paraId="6B667685" w14:textId="5CD56B3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851" w:type="dxa"/>
            <w:tcBorders>
              <w:top w:val="nil"/>
              <w:left w:val="nil"/>
              <w:bottom w:val="single" w:sz="4" w:space="0" w:color="auto"/>
              <w:right w:val="single" w:sz="4" w:space="0" w:color="auto"/>
            </w:tcBorders>
            <w:shd w:val="clear" w:color="auto" w:fill="auto"/>
            <w:noWrap/>
            <w:vAlign w:val="center"/>
            <w:hideMark/>
          </w:tcPr>
          <w:p w14:paraId="54DDC7A6" w14:textId="027E006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992" w:type="dxa"/>
            <w:tcBorders>
              <w:top w:val="nil"/>
              <w:left w:val="nil"/>
              <w:bottom w:val="single" w:sz="4" w:space="0" w:color="auto"/>
              <w:right w:val="single" w:sz="4" w:space="0" w:color="auto"/>
            </w:tcBorders>
            <w:shd w:val="clear" w:color="auto" w:fill="auto"/>
            <w:noWrap/>
            <w:vAlign w:val="center"/>
            <w:hideMark/>
          </w:tcPr>
          <w:p w14:paraId="5B41048B" w14:textId="36E1715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992" w:type="dxa"/>
            <w:tcBorders>
              <w:top w:val="nil"/>
              <w:left w:val="nil"/>
              <w:bottom w:val="single" w:sz="4" w:space="0" w:color="auto"/>
              <w:right w:val="single" w:sz="4" w:space="0" w:color="auto"/>
            </w:tcBorders>
            <w:shd w:val="clear" w:color="auto" w:fill="auto"/>
            <w:noWrap/>
            <w:vAlign w:val="center"/>
            <w:hideMark/>
          </w:tcPr>
          <w:p w14:paraId="68582F25" w14:textId="01C4EF5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992" w:type="dxa"/>
            <w:tcBorders>
              <w:top w:val="nil"/>
              <w:left w:val="nil"/>
              <w:bottom w:val="single" w:sz="4" w:space="0" w:color="auto"/>
              <w:right w:val="single" w:sz="4" w:space="0" w:color="auto"/>
            </w:tcBorders>
            <w:shd w:val="clear" w:color="auto" w:fill="auto"/>
            <w:noWrap/>
            <w:vAlign w:val="center"/>
            <w:hideMark/>
          </w:tcPr>
          <w:p w14:paraId="1A1598CD" w14:textId="7B1FC9C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851" w:type="dxa"/>
            <w:tcBorders>
              <w:top w:val="nil"/>
              <w:left w:val="nil"/>
              <w:bottom w:val="single" w:sz="4" w:space="0" w:color="auto"/>
              <w:right w:val="single" w:sz="4" w:space="0" w:color="auto"/>
            </w:tcBorders>
            <w:shd w:val="clear" w:color="auto" w:fill="auto"/>
            <w:noWrap/>
            <w:vAlign w:val="center"/>
            <w:hideMark/>
          </w:tcPr>
          <w:p w14:paraId="4993BBB3" w14:textId="0D8DC9D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850" w:type="dxa"/>
            <w:tcBorders>
              <w:top w:val="nil"/>
              <w:left w:val="nil"/>
              <w:bottom w:val="single" w:sz="4" w:space="0" w:color="auto"/>
              <w:right w:val="single" w:sz="4" w:space="0" w:color="auto"/>
            </w:tcBorders>
            <w:shd w:val="clear" w:color="auto" w:fill="auto"/>
            <w:noWrap/>
            <w:vAlign w:val="center"/>
            <w:hideMark/>
          </w:tcPr>
          <w:p w14:paraId="4394A9F4" w14:textId="1384299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851" w:type="dxa"/>
            <w:tcBorders>
              <w:top w:val="nil"/>
              <w:left w:val="nil"/>
              <w:bottom w:val="single" w:sz="4" w:space="0" w:color="auto"/>
              <w:right w:val="single" w:sz="4" w:space="0" w:color="auto"/>
            </w:tcBorders>
            <w:shd w:val="clear" w:color="auto" w:fill="auto"/>
            <w:noWrap/>
            <w:vAlign w:val="center"/>
            <w:hideMark/>
          </w:tcPr>
          <w:p w14:paraId="3948CD02" w14:textId="503BAD4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850" w:type="dxa"/>
            <w:tcBorders>
              <w:top w:val="nil"/>
              <w:left w:val="nil"/>
              <w:bottom w:val="single" w:sz="4" w:space="0" w:color="auto"/>
              <w:right w:val="single" w:sz="4" w:space="0" w:color="auto"/>
            </w:tcBorders>
            <w:shd w:val="clear" w:color="auto" w:fill="auto"/>
            <w:noWrap/>
            <w:vAlign w:val="center"/>
            <w:hideMark/>
          </w:tcPr>
          <w:p w14:paraId="38ED97A0" w14:textId="1C73D54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1134" w:type="dxa"/>
            <w:tcBorders>
              <w:top w:val="nil"/>
              <w:left w:val="nil"/>
              <w:bottom w:val="single" w:sz="4" w:space="0" w:color="auto"/>
              <w:right w:val="single" w:sz="4" w:space="0" w:color="auto"/>
            </w:tcBorders>
            <w:shd w:val="clear" w:color="auto" w:fill="auto"/>
            <w:noWrap/>
            <w:vAlign w:val="center"/>
            <w:hideMark/>
          </w:tcPr>
          <w:p w14:paraId="0DDE9D0F" w14:textId="22C93BF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r>
      <w:tr w:rsidR="000A4758" w:rsidRPr="00CC11EF" w14:paraId="10F125EE" w14:textId="77777777" w:rsidTr="005E4D76">
        <w:trPr>
          <w:trHeight w:val="352"/>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0A646BF1"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992" w:type="dxa"/>
            <w:tcBorders>
              <w:top w:val="nil"/>
              <w:left w:val="nil"/>
              <w:bottom w:val="single" w:sz="4" w:space="0" w:color="auto"/>
              <w:right w:val="single" w:sz="4" w:space="0" w:color="auto"/>
            </w:tcBorders>
            <w:shd w:val="clear" w:color="auto" w:fill="auto"/>
            <w:vAlign w:val="center"/>
            <w:hideMark/>
          </w:tcPr>
          <w:p w14:paraId="498DBDF7"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5DBD7629" w14:textId="1D0E374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c>
          <w:tcPr>
            <w:tcW w:w="992" w:type="dxa"/>
            <w:tcBorders>
              <w:top w:val="nil"/>
              <w:left w:val="nil"/>
              <w:bottom w:val="single" w:sz="4" w:space="0" w:color="auto"/>
              <w:right w:val="single" w:sz="4" w:space="0" w:color="auto"/>
            </w:tcBorders>
            <w:shd w:val="clear" w:color="auto" w:fill="auto"/>
            <w:noWrap/>
            <w:vAlign w:val="center"/>
            <w:hideMark/>
          </w:tcPr>
          <w:p w14:paraId="486ADD08" w14:textId="456BF37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c>
          <w:tcPr>
            <w:tcW w:w="851" w:type="dxa"/>
            <w:tcBorders>
              <w:top w:val="nil"/>
              <w:left w:val="nil"/>
              <w:bottom w:val="single" w:sz="4" w:space="0" w:color="auto"/>
              <w:right w:val="single" w:sz="4" w:space="0" w:color="auto"/>
            </w:tcBorders>
            <w:shd w:val="clear" w:color="auto" w:fill="auto"/>
            <w:noWrap/>
            <w:vAlign w:val="center"/>
            <w:hideMark/>
          </w:tcPr>
          <w:p w14:paraId="46AE6974" w14:textId="5966FC8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c>
          <w:tcPr>
            <w:tcW w:w="992" w:type="dxa"/>
            <w:tcBorders>
              <w:top w:val="nil"/>
              <w:left w:val="nil"/>
              <w:bottom w:val="single" w:sz="4" w:space="0" w:color="auto"/>
              <w:right w:val="single" w:sz="4" w:space="0" w:color="auto"/>
            </w:tcBorders>
            <w:shd w:val="clear" w:color="auto" w:fill="auto"/>
            <w:noWrap/>
            <w:vAlign w:val="center"/>
            <w:hideMark/>
          </w:tcPr>
          <w:p w14:paraId="2C10500C" w14:textId="5EF3D0D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c>
          <w:tcPr>
            <w:tcW w:w="850" w:type="dxa"/>
            <w:tcBorders>
              <w:top w:val="nil"/>
              <w:left w:val="nil"/>
              <w:bottom w:val="single" w:sz="4" w:space="0" w:color="auto"/>
              <w:right w:val="single" w:sz="4" w:space="0" w:color="auto"/>
            </w:tcBorders>
            <w:shd w:val="clear" w:color="auto" w:fill="auto"/>
            <w:noWrap/>
            <w:vAlign w:val="center"/>
            <w:hideMark/>
          </w:tcPr>
          <w:p w14:paraId="08DBAC16" w14:textId="4AA0A31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c>
          <w:tcPr>
            <w:tcW w:w="993" w:type="dxa"/>
            <w:tcBorders>
              <w:top w:val="nil"/>
              <w:left w:val="nil"/>
              <w:bottom w:val="single" w:sz="4" w:space="0" w:color="auto"/>
              <w:right w:val="single" w:sz="4" w:space="0" w:color="auto"/>
            </w:tcBorders>
            <w:shd w:val="clear" w:color="auto" w:fill="auto"/>
            <w:noWrap/>
            <w:vAlign w:val="center"/>
            <w:hideMark/>
          </w:tcPr>
          <w:p w14:paraId="6E6585A8" w14:textId="0F9DD6B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c>
          <w:tcPr>
            <w:tcW w:w="992" w:type="dxa"/>
            <w:tcBorders>
              <w:top w:val="nil"/>
              <w:left w:val="nil"/>
              <w:bottom w:val="single" w:sz="4" w:space="0" w:color="auto"/>
              <w:right w:val="single" w:sz="4" w:space="0" w:color="auto"/>
            </w:tcBorders>
            <w:shd w:val="clear" w:color="auto" w:fill="auto"/>
            <w:noWrap/>
            <w:vAlign w:val="center"/>
            <w:hideMark/>
          </w:tcPr>
          <w:p w14:paraId="47C56AAD" w14:textId="3543F6A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c>
          <w:tcPr>
            <w:tcW w:w="992" w:type="dxa"/>
            <w:tcBorders>
              <w:top w:val="nil"/>
              <w:left w:val="nil"/>
              <w:bottom w:val="single" w:sz="4" w:space="0" w:color="auto"/>
              <w:right w:val="single" w:sz="4" w:space="0" w:color="auto"/>
            </w:tcBorders>
            <w:shd w:val="clear" w:color="auto" w:fill="auto"/>
            <w:noWrap/>
            <w:vAlign w:val="center"/>
            <w:hideMark/>
          </w:tcPr>
          <w:p w14:paraId="7B9A575F" w14:textId="0B59AD3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c>
          <w:tcPr>
            <w:tcW w:w="851" w:type="dxa"/>
            <w:tcBorders>
              <w:top w:val="nil"/>
              <w:left w:val="nil"/>
              <w:bottom w:val="single" w:sz="4" w:space="0" w:color="auto"/>
              <w:right w:val="single" w:sz="4" w:space="0" w:color="auto"/>
            </w:tcBorders>
            <w:shd w:val="clear" w:color="auto" w:fill="auto"/>
            <w:noWrap/>
            <w:vAlign w:val="center"/>
            <w:hideMark/>
          </w:tcPr>
          <w:p w14:paraId="6B16C042" w14:textId="0A572DA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c>
          <w:tcPr>
            <w:tcW w:w="992" w:type="dxa"/>
            <w:tcBorders>
              <w:top w:val="nil"/>
              <w:left w:val="nil"/>
              <w:bottom w:val="single" w:sz="4" w:space="0" w:color="auto"/>
              <w:right w:val="single" w:sz="4" w:space="0" w:color="auto"/>
            </w:tcBorders>
            <w:shd w:val="clear" w:color="auto" w:fill="auto"/>
            <w:noWrap/>
            <w:vAlign w:val="center"/>
            <w:hideMark/>
          </w:tcPr>
          <w:p w14:paraId="62DAA1C8" w14:textId="4D7F90F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c>
          <w:tcPr>
            <w:tcW w:w="992" w:type="dxa"/>
            <w:tcBorders>
              <w:top w:val="nil"/>
              <w:left w:val="nil"/>
              <w:bottom w:val="single" w:sz="4" w:space="0" w:color="auto"/>
              <w:right w:val="single" w:sz="4" w:space="0" w:color="auto"/>
            </w:tcBorders>
            <w:shd w:val="clear" w:color="auto" w:fill="auto"/>
            <w:noWrap/>
            <w:vAlign w:val="center"/>
            <w:hideMark/>
          </w:tcPr>
          <w:p w14:paraId="787D4E98" w14:textId="31E88AF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c>
          <w:tcPr>
            <w:tcW w:w="992" w:type="dxa"/>
            <w:tcBorders>
              <w:top w:val="nil"/>
              <w:left w:val="nil"/>
              <w:bottom w:val="single" w:sz="4" w:space="0" w:color="auto"/>
              <w:right w:val="single" w:sz="4" w:space="0" w:color="auto"/>
            </w:tcBorders>
            <w:shd w:val="clear" w:color="auto" w:fill="auto"/>
            <w:noWrap/>
            <w:vAlign w:val="center"/>
            <w:hideMark/>
          </w:tcPr>
          <w:p w14:paraId="7A3D0E5B" w14:textId="4128645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c>
          <w:tcPr>
            <w:tcW w:w="851" w:type="dxa"/>
            <w:tcBorders>
              <w:top w:val="nil"/>
              <w:left w:val="nil"/>
              <w:bottom w:val="single" w:sz="4" w:space="0" w:color="auto"/>
              <w:right w:val="single" w:sz="4" w:space="0" w:color="auto"/>
            </w:tcBorders>
            <w:shd w:val="clear" w:color="auto" w:fill="auto"/>
            <w:noWrap/>
            <w:vAlign w:val="center"/>
            <w:hideMark/>
          </w:tcPr>
          <w:p w14:paraId="135CC40E" w14:textId="459E87C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c>
          <w:tcPr>
            <w:tcW w:w="850" w:type="dxa"/>
            <w:tcBorders>
              <w:top w:val="nil"/>
              <w:left w:val="nil"/>
              <w:bottom w:val="single" w:sz="4" w:space="0" w:color="auto"/>
              <w:right w:val="single" w:sz="4" w:space="0" w:color="auto"/>
            </w:tcBorders>
            <w:shd w:val="clear" w:color="auto" w:fill="auto"/>
            <w:noWrap/>
            <w:vAlign w:val="center"/>
            <w:hideMark/>
          </w:tcPr>
          <w:p w14:paraId="68D9FE76" w14:textId="6DCB577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c>
          <w:tcPr>
            <w:tcW w:w="851" w:type="dxa"/>
            <w:tcBorders>
              <w:top w:val="nil"/>
              <w:left w:val="nil"/>
              <w:bottom w:val="single" w:sz="4" w:space="0" w:color="auto"/>
              <w:right w:val="single" w:sz="4" w:space="0" w:color="auto"/>
            </w:tcBorders>
            <w:shd w:val="clear" w:color="auto" w:fill="auto"/>
            <w:noWrap/>
            <w:vAlign w:val="center"/>
            <w:hideMark/>
          </w:tcPr>
          <w:p w14:paraId="0E03E99C" w14:textId="2CE6AA2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c>
          <w:tcPr>
            <w:tcW w:w="850" w:type="dxa"/>
            <w:tcBorders>
              <w:top w:val="nil"/>
              <w:left w:val="nil"/>
              <w:bottom w:val="single" w:sz="4" w:space="0" w:color="auto"/>
              <w:right w:val="single" w:sz="4" w:space="0" w:color="auto"/>
            </w:tcBorders>
            <w:shd w:val="clear" w:color="auto" w:fill="auto"/>
            <w:noWrap/>
            <w:vAlign w:val="center"/>
            <w:hideMark/>
          </w:tcPr>
          <w:p w14:paraId="4725B8FF" w14:textId="281B3A4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c>
          <w:tcPr>
            <w:tcW w:w="1134" w:type="dxa"/>
            <w:tcBorders>
              <w:top w:val="nil"/>
              <w:left w:val="nil"/>
              <w:bottom w:val="single" w:sz="4" w:space="0" w:color="auto"/>
              <w:right w:val="single" w:sz="4" w:space="0" w:color="auto"/>
            </w:tcBorders>
            <w:shd w:val="clear" w:color="auto" w:fill="auto"/>
            <w:noWrap/>
            <w:vAlign w:val="center"/>
            <w:hideMark/>
          </w:tcPr>
          <w:p w14:paraId="0D36F8BD" w14:textId="37972C3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r>
      <w:tr w:rsidR="000A4758" w:rsidRPr="00CC11EF" w14:paraId="6E4D93B9"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0E48E8F1"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992" w:type="dxa"/>
            <w:tcBorders>
              <w:top w:val="nil"/>
              <w:left w:val="nil"/>
              <w:bottom w:val="single" w:sz="4" w:space="0" w:color="auto"/>
              <w:right w:val="single" w:sz="4" w:space="0" w:color="auto"/>
            </w:tcBorders>
            <w:shd w:val="clear" w:color="auto" w:fill="auto"/>
            <w:vAlign w:val="center"/>
            <w:hideMark/>
          </w:tcPr>
          <w:p w14:paraId="1E1D11FC"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5C47BF5F" w14:textId="3D87972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c>
          <w:tcPr>
            <w:tcW w:w="992" w:type="dxa"/>
            <w:tcBorders>
              <w:top w:val="nil"/>
              <w:left w:val="nil"/>
              <w:bottom w:val="single" w:sz="4" w:space="0" w:color="auto"/>
              <w:right w:val="single" w:sz="4" w:space="0" w:color="auto"/>
            </w:tcBorders>
            <w:shd w:val="clear" w:color="auto" w:fill="auto"/>
            <w:noWrap/>
            <w:vAlign w:val="center"/>
            <w:hideMark/>
          </w:tcPr>
          <w:p w14:paraId="47857CA6" w14:textId="15BE082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c>
          <w:tcPr>
            <w:tcW w:w="851" w:type="dxa"/>
            <w:tcBorders>
              <w:top w:val="nil"/>
              <w:left w:val="nil"/>
              <w:bottom w:val="single" w:sz="4" w:space="0" w:color="auto"/>
              <w:right w:val="single" w:sz="4" w:space="0" w:color="auto"/>
            </w:tcBorders>
            <w:shd w:val="clear" w:color="auto" w:fill="auto"/>
            <w:noWrap/>
            <w:vAlign w:val="center"/>
            <w:hideMark/>
          </w:tcPr>
          <w:p w14:paraId="670BBDAD" w14:textId="364BDCB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c>
          <w:tcPr>
            <w:tcW w:w="992" w:type="dxa"/>
            <w:tcBorders>
              <w:top w:val="nil"/>
              <w:left w:val="nil"/>
              <w:bottom w:val="single" w:sz="4" w:space="0" w:color="auto"/>
              <w:right w:val="single" w:sz="4" w:space="0" w:color="auto"/>
            </w:tcBorders>
            <w:shd w:val="clear" w:color="auto" w:fill="auto"/>
            <w:noWrap/>
            <w:vAlign w:val="center"/>
            <w:hideMark/>
          </w:tcPr>
          <w:p w14:paraId="487879BA" w14:textId="175E5D4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c>
          <w:tcPr>
            <w:tcW w:w="850" w:type="dxa"/>
            <w:tcBorders>
              <w:top w:val="nil"/>
              <w:left w:val="nil"/>
              <w:bottom w:val="single" w:sz="4" w:space="0" w:color="auto"/>
              <w:right w:val="single" w:sz="4" w:space="0" w:color="auto"/>
            </w:tcBorders>
            <w:shd w:val="clear" w:color="auto" w:fill="auto"/>
            <w:noWrap/>
            <w:vAlign w:val="center"/>
            <w:hideMark/>
          </w:tcPr>
          <w:p w14:paraId="50E2B347" w14:textId="1A2E152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c>
          <w:tcPr>
            <w:tcW w:w="993" w:type="dxa"/>
            <w:tcBorders>
              <w:top w:val="nil"/>
              <w:left w:val="nil"/>
              <w:bottom w:val="single" w:sz="4" w:space="0" w:color="auto"/>
              <w:right w:val="single" w:sz="4" w:space="0" w:color="auto"/>
            </w:tcBorders>
            <w:shd w:val="clear" w:color="auto" w:fill="auto"/>
            <w:noWrap/>
            <w:vAlign w:val="center"/>
            <w:hideMark/>
          </w:tcPr>
          <w:p w14:paraId="24049B6A" w14:textId="74EDA21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c>
          <w:tcPr>
            <w:tcW w:w="992" w:type="dxa"/>
            <w:tcBorders>
              <w:top w:val="nil"/>
              <w:left w:val="nil"/>
              <w:bottom w:val="single" w:sz="4" w:space="0" w:color="auto"/>
              <w:right w:val="single" w:sz="4" w:space="0" w:color="auto"/>
            </w:tcBorders>
            <w:shd w:val="clear" w:color="auto" w:fill="auto"/>
            <w:noWrap/>
            <w:vAlign w:val="center"/>
            <w:hideMark/>
          </w:tcPr>
          <w:p w14:paraId="5FCAE535" w14:textId="5B7096B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c>
          <w:tcPr>
            <w:tcW w:w="992" w:type="dxa"/>
            <w:tcBorders>
              <w:top w:val="nil"/>
              <w:left w:val="nil"/>
              <w:bottom w:val="single" w:sz="4" w:space="0" w:color="auto"/>
              <w:right w:val="single" w:sz="4" w:space="0" w:color="auto"/>
            </w:tcBorders>
            <w:shd w:val="clear" w:color="auto" w:fill="auto"/>
            <w:noWrap/>
            <w:vAlign w:val="center"/>
            <w:hideMark/>
          </w:tcPr>
          <w:p w14:paraId="05C808D6" w14:textId="09539BA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c>
          <w:tcPr>
            <w:tcW w:w="851" w:type="dxa"/>
            <w:tcBorders>
              <w:top w:val="nil"/>
              <w:left w:val="nil"/>
              <w:bottom w:val="single" w:sz="4" w:space="0" w:color="auto"/>
              <w:right w:val="single" w:sz="4" w:space="0" w:color="auto"/>
            </w:tcBorders>
            <w:shd w:val="clear" w:color="auto" w:fill="auto"/>
            <w:noWrap/>
            <w:vAlign w:val="center"/>
            <w:hideMark/>
          </w:tcPr>
          <w:p w14:paraId="6607A067" w14:textId="67879BC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c>
          <w:tcPr>
            <w:tcW w:w="992" w:type="dxa"/>
            <w:tcBorders>
              <w:top w:val="nil"/>
              <w:left w:val="nil"/>
              <w:bottom w:val="single" w:sz="4" w:space="0" w:color="auto"/>
              <w:right w:val="single" w:sz="4" w:space="0" w:color="auto"/>
            </w:tcBorders>
            <w:shd w:val="clear" w:color="auto" w:fill="auto"/>
            <w:noWrap/>
            <w:vAlign w:val="center"/>
            <w:hideMark/>
          </w:tcPr>
          <w:p w14:paraId="4DA18521" w14:textId="5870050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c>
          <w:tcPr>
            <w:tcW w:w="992" w:type="dxa"/>
            <w:tcBorders>
              <w:top w:val="nil"/>
              <w:left w:val="nil"/>
              <w:bottom w:val="single" w:sz="4" w:space="0" w:color="auto"/>
              <w:right w:val="single" w:sz="4" w:space="0" w:color="auto"/>
            </w:tcBorders>
            <w:shd w:val="clear" w:color="auto" w:fill="auto"/>
            <w:noWrap/>
            <w:vAlign w:val="center"/>
            <w:hideMark/>
          </w:tcPr>
          <w:p w14:paraId="487D2A8A" w14:textId="5C7D87F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c>
          <w:tcPr>
            <w:tcW w:w="992" w:type="dxa"/>
            <w:tcBorders>
              <w:top w:val="nil"/>
              <w:left w:val="nil"/>
              <w:bottom w:val="single" w:sz="4" w:space="0" w:color="auto"/>
              <w:right w:val="single" w:sz="4" w:space="0" w:color="auto"/>
            </w:tcBorders>
            <w:shd w:val="clear" w:color="auto" w:fill="auto"/>
            <w:noWrap/>
            <w:vAlign w:val="center"/>
            <w:hideMark/>
          </w:tcPr>
          <w:p w14:paraId="04D5CB06" w14:textId="56D56E2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c>
          <w:tcPr>
            <w:tcW w:w="851" w:type="dxa"/>
            <w:tcBorders>
              <w:top w:val="nil"/>
              <w:left w:val="nil"/>
              <w:bottom w:val="single" w:sz="4" w:space="0" w:color="auto"/>
              <w:right w:val="single" w:sz="4" w:space="0" w:color="auto"/>
            </w:tcBorders>
            <w:shd w:val="clear" w:color="auto" w:fill="auto"/>
            <w:noWrap/>
            <w:vAlign w:val="center"/>
            <w:hideMark/>
          </w:tcPr>
          <w:p w14:paraId="18DA6552" w14:textId="54EF0E0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c>
          <w:tcPr>
            <w:tcW w:w="850" w:type="dxa"/>
            <w:tcBorders>
              <w:top w:val="nil"/>
              <w:left w:val="nil"/>
              <w:bottom w:val="single" w:sz="4" w:space="0" w:color="auto"/>
              <w:right w:val="single" w:sz="4" w:space="0" w:color="auto"/>
            </w:tcBorders>
            <w:shd w:val="clear" w:color="auto" w:fill="auto"/>
            <w:noWrap/>
            <w:vAlign w:val="center"/>
            <w:hideMark/>
          </w:tcPr>
          <w:p w14:paraId="0D6DC0DA" w14:textId="71FA102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c>
          <w:tcPr>
            <w:tcW w:w="851" w:type="dxa"/>
            <w:tcBorders>
              <w:top w:val="nil"/>
              <w:left w:val="nil"/>
              <w:bottom w:val="single" w:sz="4" w:space="0" w:color="auto"/>
              <w:right w:val="single" w:sz="4" w:space="0" w:color="auto"/>
            </w:tcBorders>
            <w:shd w:val="clear" w:color="auto" w:fill="auto"/>
            <w:noWrap/>
            <w:vAlign w:val="center"/>
            <w:hideMark/>
          </w:tcPr>
          <w:p w14:paraId="468C184D" w14:textId="214AEB2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c>
          <w:tcPr>
            <w:tcW w:w="850" w:type="dxa"/>
            <w:tcBorders>
              <w:top w:val="nil"/>
              <w:left w:val="nil"/>
              <w:bottom w:val="single" w:sz="4" w:space="0" w:color="auto"/>
              <w:right w:val="single" w:sz="4" w:space="0" w:color="auto"/>
            </w:tcBorders>
            <w:shd w:val="clear" w:color="auto" w:fill="auto"/>
            <w:noWrap/>
            <w:vAlign w:val="center"/>
            <w:hideMark/>
          </w:tcPr>
          <w:p w14:paraId="078D2927" w14:textId="522B431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c>
          <w:tcPr>
            <w:tcW w:w="1134" w:type="dxa"/>
            <w:tcBorders>
              <w:top w:val="nil"/>
              <w:left w:val="nil"/>
              <w:bottom w:val="single" w:sz="4" w:space="0" w:color="auto"/>
              <w:right w:val="single" w:sz="4" w:space="0" w:color="auto"/>
            </w:tcBorders>
            <w:shd w:val="clear" w:color="auto" w:fill="auto"/>
            <w:noWrap/>
            <w:vAlign w:val="center"/>
            <w:hideMark/>
          </w:tcPr>
          <w:p w14:paraId="4D707537" w14:textId="60BA2EC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r>
    </w:tbl>
    <w:p w14:paraId="3511280F" w14:textId="77777777" w:rsidR="00C635EE" w:rsidRDefault="00C635EE"/>
    <w:tbl>
      <w:tblPr>
        <w:tblW w:w="22113" w:type="dxa"/>
        <w:tblInd w:w="-5" w:type="dxa"/>
        <w:tblLook w:val="04A0" w:firstRow="1" w:lastRow="0" w:firstColumn="1" w:lastColumn="0" w:noHBand="0" w:noVBand="1"/>
      </w:tblPr>
      <w:tblGrid>
        <w:gridCol w:w="4962"/>
        <w:gridCol w:w="992"/>
        <w:gridCol w:w="1134"/>
        <w:gridCol w:w="992"/>
        <w:gridCol w:w="851"/>
        <w:gridCol w:w="992"/>
        <w:gridCol w:w="850"/>
        <w:gridCol w:w="993"/>
        <w:gridCol w:w="992"/>
        <w:gridCol w:w="992"/>
        <w:gridCol w:w="851"/>
        <w:gridCol w:w="992"/>
        <w:gridCol w:w="992"/>
        <w:gridCol w:w="992"/>
        <w:gridCol w:w="851"/>
        <w:gridCol w:w="850"/>
        <w:gridCol w:w="851"/>
        <w:gridCol w:w="850"/>
        <w:gridCol w:w="1134"/>
      </w:tblGrid>
      <w:tr w:rsidR="009D1CA4" w:rsidRPr="00CC11EF" w14:paraId="63E3085D" w14:textId="77777777" w:rsidTr="009D1CA4">
        <w:trPr>
          <w:trHeight w:val="315"/>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30E2FEAA" w14:textId="41A6DFB7"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lastRenderedPageBreak/>
              <w:t>Показатель</w:t>
            </w:r>
          </w:p>
        </w:tc>
        <w:tc>
          <w:tcPr>
            <w:tcW w:w="992" w:type="dxa"/>
            <w:tcBorders>
              <w:top w:val="single" w:sz="4" w:space="0" w:color="auto"/>
              <w:left w:val="nil"/>
              <w:bottom w:val="single" w:sz="4" w:space="0" w:color="auto"/>
              <w:right w:val="single" w:sz="4" w:space="0" w:color="auto"/>
            </w:tcBorders>
            <w:shd w:val="clear" w:color="auto" w:fill="auto"/>
            <w:vAlign w:val="center"/>
          </w:tcPr>
          <w:p w14:paraId="0F5082D2" w14:textId="39E13889"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Ед. изм.</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EB77B92" w14:textId="1042BD6F"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2024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00C5C3F" w14:textId="6B6A00BF"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2025</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3B85F2" w14:textId="5CAB8CC8"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2026</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78E8370" w14:textId="3C44B5FD"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2027</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551DCF" w14:textId="330682E1"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2028</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39653191" w14:textId="1BD7AEA8"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2029</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A2B5753" w14:textId="3C54305C"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BC1F3AD" w14:textId="04CFFE49"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AE1CAD" w14:textId="3A5AE739"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8ED0D1" w14:textId="4C655218"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EDD612" w14:textId="660B3B22"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03A127C" w14:textId="57E86E14"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2035</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EE3DD64" w14:textId="0AD3D03B"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2036</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6B0FD9A" w14:textId="7AE82E8A"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2037</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FDC03A" w14:textId="384E4C6F"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2038</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7C4759F" w14:textId="2ED7122C"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6E114AC" w14:textId="0BE0DF47"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2040</w:t>
            </w:r>
          </w:p>
        </w:tc>
      </w:tr>
      <w:tr w:rsidR="000A4758" w:rsidRPr="00CC11EF" w14:paraId="7F4F5409"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31290AC2" w14:textId="61A1B5E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992" w:type="dxa"/>
            <w:tcBorders>
              <w:top w:val="nil"/>
              <w:left w:val="nil"/>
              <w:bottom w:val="single" w:sz="4" w:space="0" w:color="auto"/>
              <w:right w:val="single" w:sz="4" w:space="0" w:color="auto"/>
            </w:tcBorders>
            <w:shd w:val="clear" w:color="auto" w:fill="auto"/>
            <w:vAlign w:val="center"/>
            <w:hideMark/>
          </w:tcPr>
          <w:p w14:paraId="0E8E7358"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09EBB9A9" w14:textId="13CC337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c>
          <w:tcPr>
            <w:tcW w:w="992" w:type="dxa"/>
            <w:tcBorders>
              <w:top w:val="nil"/>
              <w:left w:val="nil"/>
              <w:bottom w:val="single" w:sz="4" w:space="0" w:color="auto"/>
              <w:right w:val="single" w:sz="4" w:space="0" w:color="auto"/>
            </w:tcBorders>
            <w:shd w:val="clear" w:color="auto" w:fill="auto"/>
            <w:noWrap/>
            <w:vAlign w:val="center"/>
            <w:hideMark/>
          </w:tcPr>
          <w:p w14:paraId="333E2ED5" w14:textId="1BDE255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c>
          <w:tcPr>
            <w:tcW w:w="851" w:type="dxa"/>
            <w:tcBorders>
              <w:top w:val="nil"/>
              <w:left w:val="nil"/>
              <w:bottom w:val="single" w:sz="4" w:space="0" w:color="auto"/>
              <w:right w:val="single" w:sz="4" w:space="0" w:color="auto"/>
            </w:tcBorders>
            <w:shd w:val="clear" w:color="auto" w:fill="auto"/>
            <w:noWrap/>
            <w:vAlign w:val="center"/>
            <w:hideMark/>
          </w:tcPr>
          <w:p w14:paraId="7397822F" w14:textId="344AF8F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c>
          <w:tcPr>
            <w:tcW w:w="992" w:type="dxa"/>
            <w:tcBorders>
              <w:top w:val="nil"/>
              <w:left w:val="nil"/>
              <w:bottom w:val="single" w:sz="4" w:space="0" w:color="auto"/>
              <w:right w:val="single" w:sz="4" w:space="0" w:color="auto"/>
            </w:tcBorders>
            <w:shd w:val="clear" w:color="auto" w:fill="auto"/>
            <w:noWrap/>
            <w:vAlign w:val="center"/>
            <w:hideMark/>
          </w:tcPr>
          <w:p w14:paraId="166A38FE" w14:textId="3B3DA8F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c>
          <w:tcPr>
            <w:tcW w:w="850" w:type="dxa"/>
            <w:tcBorders>
              <w:top w:val="nil"/>
              <w:left w:val="nil"/>
              <w:bottom w:val="single" w:sz="4" w:space="0" w:color="auto"/>
              <w:right w:val="single" w:sz="4" w:space="0" w:color="auto"/>
            </w:tcBorders>
            <w:shd w:val="clear" w:color="auto" w:fill="auto"/>
            <w:noWrap/>
            <w:vAlign w:val="center"/>
            <w:hideMark/>
          </w:tcPr>
          <w:p w14:paraId="04191BC1" w14:textId="4788F7E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c>
          <w:tcPr>
            <w:tcW w:w="993" w:type="dxa"/>
            <w:tcBorders>
              <w:top w:val="nil"/>
              <w:left w:val="nil"/>
              <w:bottom w:val="single" w:sz="4" w:space="0" w:color="auto"/>
              <w:right w:val="single" w:sz="4" w:space="0" w:color="auto"/>
            </w:tcBorders>
            <w:shd w:val="clear" w:color="auto" w:fill="auto"/>
            <w:noWrap/>
            <w:vAlign w:val="center"/>
            <w:hideMark/>
          </w:tcPr>
          <w:p w14:paraId="524A666C" w14:textId="6C9A6A3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c>
          <w:tcPr>
            <w:tcW w:w="992" w:type="dxa"/>
            <w:tcBorders>
              <w:top w:val="nil"/>
              <w:left w:val="nil"/>
              <w:bottom w:val="single" w:sz="4" w:space="0" w:color="auto"/>
              <w:right w:val="single" w:sz="4" w:space="0" w:color="auto"/>
            </w:tcBorders>
            <w:shd w:val="clear" w:color="auto" w:fill="auto"/>
            <w:noWrap/>
            <w:vAlign w:val="center"/>
            <w:hideMark/>
          </w:tcPr>
          <w:p w14:paraId="0B4816A1" w14:textId="7AEAE83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c>
          <w:tcPr>
            <w:tcW w:w="992" w:type="dxa"/>
            <w:tcBorders>
              <w:top w:val="nil"/>
              <w:left w:val="nil"/>
              <w:bottom w:val="single" w:sz="4" w:space="0" w:color="auto"/>
              <w:right w:val="single" w:sz="4" w:space="0" w:color="auto"/>
            </w:tcBorders>
            <w:shd w:val="clear" w:color="auto" w:fill="auto"/>
            <w:noWrap/>
            <w:vAlign w:val="center"/>
            <w:hideMark/>
          </w:tcPr>
          <w:p w14:paraId="6798C659" w14:textId="20DBBDE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c>
          <w:tcPr>
            <w:tcW w:w="851" w:type="dxa"/>
            <w:tcBorders>
              <w:top w:val="nil"/>
              <w:left w:val="nil"/>
              <w:bottom w:val="single" w:sz="4" w:space="0" w:color="auto"/>
              <w:right w:val="single" w:sz="4" w:space="0" w:color="auto"/>
            </w:tcBorders>
            <w:shd w:val="clear" w:color="auto" w:fill="auto"/>
            <w:noWrap/>
            <w:vAlign w:val="center"/>
            <w:hideMark/>
          </w:tcPr>
          <w:p w14:paraId="6AFE3672" w14:textId="29122A9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c>
          <w:tcPr>
            <w:tcW w:w="992" w:type="dxa"/>
            <w:tcBorders>
              <w:top w:val="nil"/>
              <w:left w:val="nil"/>
              <w:bottom w:val="single" w:sz="4" w:space="0" w:color="auto"/>
              <w:right w:val="single" w:sz="4" w:space="0" w:color="auto"/>
            </w:tcBorders>
            <w:shd w:val="clear" w:color="auto" w:fill="auto"/>
            <w:noWrap/>
            <w:vAlign w:val="center"/>
            <w:hideMark/>
          </w:tcPr>
          <w:p w14:paraId="357BA5C1" w14:textId="38F9394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c>
          <w:tcPr>
            <w:tcW w:w="992" w:type="dxa"/>
            <w:tcBorders>
              <w:top w:val="nil"/>
              <w:left w:val="nil"/>
              <w:bottom w:val="single" w:sz="4" w:space="0" w:color="auto"/>
              <w:right w:val="single" w:sz="4" w:space="0" w:color="auto"/>
            </w:tcBorders>
            <w:shd w:val="clear" w:color="auto" w:fill="auto"/>
            <w:noWrap/>
            <w:vAlign w:val="center"/>
            <w:hideMark/>
          </w:tcPr>
          <w:p w14:paraId="6392BE25" w14:textId="4C18134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c>
          <w:tcPr>
            <w:tcW w:w="992" w:type="dxa"/>
            <w:tcBorders>
              <w:top w:val="nil"/>
              <w:left w:val="nil"/>
              <w:bottom w:val="single" w:sz="4" w:space="0" w:color="auto"/>
              <w:right w:val="single" w:sz="4" w:space="0" w:color="auto"/>
            </w:tcBorders>
            <w:shd w:val="clear" w:color="auto" w:fill="auto"/>
            <w:noWrap/>
            <w:vAlign w:val="center"/>
            <w:hideMark/>
          </w:tcPr>
          <w:p w14:paraId="0F9573E7" w14:textId="52A7FEC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c>
          <w:tcPr>
            <w:tcW w:w="851" w:type="dxa"/>
            <w:tcBorders>
              <w:top w:val="nil"/>
              <w:left w:val="nil"/>
              <w:bottom w:val="single" w:sz="4" w:space="0" w:color="auto"/>
              <w:right w:val="single" w:sz="4" w:space="0" w:color="auto"/>
            </w:tcBorders>
            <w:shd w:val="clear" w:color="auto" w:fill="auto"/>
            <w:noWrap/>
            <w:vAlign w:val="center"/>
            <w:hideMark/>
          </w:tcPr>
          <w:p w14:paraId="738C0BF4" w14:textId="11E6FC4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c>
          <w:tcPr>
            <w:tcW w:w="850" w:type="dxa"/>
            <w:tcBorders>
              <w:top w:val="nil"/>
              <w:left w:val="nil"/>
              <w:bottom w:val="single" w:sz="4" w:space="0" w:color="auto"/>
              <w:right w:val="single" w:sz="4" w:space="0" w:color="auto"/>
            </w:tcBorders>
            <w:shd w:val="clear" w:color="auto" w:fill="auto"/>
            <w:noWrap/>
            <w:vAlign w:val="center"/>
            <w:hideMark/>
          </w:tcPr>
          <w:p w14:paraId="5EB381D4" w14:textId="656908A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c>
          <w:tcPr>
            <w:tcW w:w="851" w:type="dxa"/>
            <w:tcBorders>
              <w:top w:val="nil"/>
              <w:left w:val="nil"/>
              <w:bottom w:val="single" w:sz="4" w:space="0" w:color="auto"/>
              <w:right w:val="single" w:sz="4" w:space="0" w:color="auto"/>
            </w:tcBorders>
            <w:shd w:val="clear" w:color="auto" w:fill="auto"/>
            <w:noWrap/>
            <w:vAlign w:val="center"/>
            <w:hideMark/>
          </w:tcPr>
          <w:p w14:paraId="27889B54" w14:textId="097DFF3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c>
          <w:tcPr>
            <w:tcW w:w="850" w:type="dxa"/>
            <w:tcBorders>
              <w:top w:val="nil"/>
              <w:left w:val="nil"/>
              <w:bottom w:val="single" w:sz="4" w:space="0" w:color="auto"/>
              <w:right w:val="single" w:sz="4" w:space="0" w:color="auto"/>
            </w:tcBorders>
            <w:shd w:val="clear" w:color="auto" w:fill="auto"/>
            <w:noWrap/>
            <w:vAlign w:val="center"/>
            <w:hideMark/>
          </w:tcPr>
          <w:p w14:paraId="3EBB9BEA" w14:textId="41B4567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c>
          <w:tcPr>
            <w:tcW w:w="1134" w:type="dxa"/>
            <w:tcBorders>
              <w:top w:val="nil"/>
              <w:left w:val="nil"/>
              <w:bottom w:val="single" w:sz="4" w:space="0" w:color="auto"/>
              <w:right w:val="single" w:sz="4" w:space="0" w:color="auto"/>
            </w:tcBorders>
            <w:shd w:val="clear" w:color="auto" w:fill="auto"/>
            <w:noWrap/>
            <w:vAlign w:val="center"/>
            <w:hideMark/>
          </w:tcPr>
          <w:p w14:paraId="3E5934E7" w14:textId="3E66E92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r>
      <w:tr w:rsidR="000A4758" w:rsidRPr="00CC11EF" w14:paraId="704E9493"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2157E079"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992" w:type="dxa"/>
            <w:tcBorders>
              <w:top w:val="nil"/>
              <w:left w:val="nil"/>
              <w:bottom w:val="single" w:sz="4" w:space="0" w:color="auto"/>
              <w:right w:val="single" w:sz="4" w:space="0" w:color="auto"/>
            </w:tcBorders>
            <w:shd w:val="clear" w:color="auto" w:fill="auto"/>
            <w:vAlign w:val="center"/>
            <w:hideMark/>
          </w:tcPr>
          <w:p w14:paraId="434B3788"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379E3160" w14:textId="0D0A6A2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0,663</w:t>
            </w:r>
          </w:p>
        </w:tc>
        <w:tc>
          <w:tcPr>
            <w:tcW w:w="992" w:type="dxa"/>
            <w:tcBorders>
              <w:top w:val="nil"/>
              <w:left w:val="nil"/>
              <w:bottom w:val="single" w:sz="4" w:space="0" w:color="auto"/>
              <w:right w:val="single" w:sz="4" w:space="0" w:color="auto"/>
            </w:tcBorders>
            <w:shd w:val="clear" w:color="auto" w:fill="auto"/>
            <w:noWrap/>
            <w:vAlign w:val="center"/>
            <w:hideMark/>
          </w:tcPr>
          <w:p w14:paraId="4AD908F7" w14:textId="6397723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0,664</w:t>
            </w:r>
          </w:p>
        </w:tc>
        <w:tc>
          <w:tcPr>
            <w:tcW w:w="851" w:type="dxa"/>
            <w:tcBorders>
              <w:top w:val="nil"/>
              <w:left w:val="nil"/>
              <w:bottom w:val="single" w:sz="4" w:space="0" w:color="auto"/>
              <w:right w:val="single" w:sz="4" w:space="0" w:color="auto"/>
            </w:tcBorders>
            <w:shd w:val="clear" w:color="auto" w:fill="auto"/>
            <w:noWrap/>
            <w:vAlign w:val="center"/>
            <w:hideMark/>
          </w:tcPr>
          <w:p w14:paraId="0339C473" w14:textId="4404D70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0,665</w:t>
            </w:r>
          </w:p>
        </w:tc>
        <w:tc>
          <w:tcPr>
            <w:tcW w:w="992" w:type="dxa"/>
            <w:tcBorders>
              <w:top w:val="nil"/>
              <w:left w:val="nil"/>
              <w:bottom w:val="single" w:sz="4" w:space="0" w:color="auto"/>
              <w:right w:val="single" w:sz="4" w:space="0" w:color="auto"/>
            </w:tcBorders>
            <w:shd w:val="clear" w:color="auto" w:fill="auto"/>
            <w:noWrap/>
            <w:vAlign w:val="center"/>
            <w:hideMark/>
          </w:tcPr>
          <w:p w14:paraId="5A3225A6" w14:textId="08BB2DB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0,666</w:t>
            </w:r>
          </w:p>
        </w:tc>
        <w:tc>
          <w:tcPr>
            <w:tcW w:w="850" w:type="dxa"/>
            <w:tcBorders>
              <w:top w:val="nil"/>
              <w:left w:val="nil"/>
              <w:bottom w:val="single" w:sz="4" w:space="0" w:color="auto"/>
              <w:right w:val="single" w:sz="4" w:space="0" w:color="auto"/>
            </w:tcBorders>
            <w:shd w:val="clear" w:color="auto" w:fill="auto"/>
            <w:noWrap/>
            <w:vAlign w:val="center"/>
            <w:hideMark/>
          </w:tcPr>
          <w:p w14:paraId="50DB4226" w14:textId="0FD4D7F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0,667</w:t>
            </w:r>
          </w:p>
        </w:tc>
        <w:tc>
          <w:tcPr>
            <w:tcW w:w="993" w:type="dxa"/>
            <w:tcBorders>
              <w:top w:val="nil"/>
              <w:left w:val="nil"/>
              <w:bottom w:val="single" w:sz="4" w:space="0" w:color="auto"/>
              <w:right w:val="single" w:sz="4" w:space="0" w:color="auto"/>
            </w:tcBorders>
            <w:shd w:val="clear" w:color="auto" w:fill="auto"/>
            <w:noWrap/>
            <w:vAlign w:val="center"/>
            <w:hideMark/>
          </w:tcPr>
          <w:p w14:paraId="06858B6B" w14:textId="736CD69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0,668</w:t>
            </w:r>
          </w:p>
        </w:tc>
        <w:tc>
          <w:tcPr>
            <w:tcW w:w="992" w:type="dxa"/>
            <w:tcBorders>
              <w:top w:val="nil"/>
              <w:left w:val="nil"/>
              <w:bottom w:val="single" w:sz="4" w:space="0" w:color="auto"/>
              <w:right w:val="single" w:sz="4" w:space="0" w:color="auto"/>
            </w:tcBorders>
            <w:shd w:val="clear" w:color="auto" w:fill="auto"/>
            <w:noWrap/>
            <w:vAlign w:val="center"/>
            <w:hideMark/>
          </w:tcPr>
          <w:p w14:paraId="4C4232A8" w14:textId="31717F3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0,669</w:t>
            </w:r>
          </w:p>
        </w:tc>
        <w:tc>
          <w:tcPr>
            <w:tcW w:w="992" w:type="dxa"/>
            <w:tcBorders>
              <w:top w:val="nil"/>
              <w:left w:val="nil"/>
              <w:bottom w:val="single" w:sz="4" w:space="0" w:color="auto"/>
              <w:right w:val="single" w:sz="4" w:space="0" w:color="auto"/>
            </w:tcBorders>
            <w:shd w:val="clear" w:color="auto" w:fill="auto"/>
            <w:noWrap/>
            <w:vAlign w:val="center"/>
            <w:hideMark/>
          </w:tcPr>
          <w:p w14:paraId="229E2602" w14:textId="6A29BCA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0,670</w:t>
            </w:r>
          </w:p>
        </w:tc>
        <w:tc>
          <w:tcPr>
            <w:tcW w:w="851" w:type="dxa"/>
            <w:tcBorders>
              <w:top w:val="nil"/>
              <w:left w:val="nil"/>
              <w:bottom w:val="single" w:sz="4" w:space="0" w:color="auto"/>
              <w:right w:val="single" w:sz="4" w:space="0" w:color="auto"/>
            </w:tcBorders>
            <w:shd w:val="clear" w:color="auto" w:fill="auto"/>
            <w:noWrap/>
            <w:vAlign w:val="center"/>
            <w:hideMark/>
          </w:tcPr>
          <w:p w14:paraId="2824DF70" w14:textId="5E36B5B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0,671</w:t>
            </w:r>
          </w:p>
        </w:tc>
        <w:tc>
          <w:tcPr>
            <w:tcW w:w="992" w:type="dxa"/>
            <w:tcBorders>
              <w:top w:val="nil"/>
              <w:left w:val="nil"/>
              <w:bottom w:val="single" w:sz="4" w:space="0" w:color="auto"/>
              <w:right w:val="single" w:sz="4" w:space="0" w:color="auto"/>
            </w:tcBorders>
            <w:shd w:val="clear" w:color="auto" w:fill="auto"/>
            <w:noWrap/>
            <w:vAlign w:val="center"/>
            <w:hideMark/>
          </w:tcPr>
          <w:p w14:paraId="299C94D2" w14:textId="73E735E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0,672</w:t>
            </w:r>
          </w:p>
        </w:tc>
        <w:tc>
          <w:tcPr>
            <w:tcW w:w="992" w:type="dxa"/>
            <w:tcBorders>
              <w:top w:val="nil"/>
              <w:left w:val="nil"/>
              <w:bottom w:val="single" w:sz="4" w:space="0" w:color="auto"/>
              <w:right w:val="single" w:sz="4" w:space="0" w:color="auto"/>
            </w:tcBorders>
            <w:shd w:val="clear" w:color="auto" w:fill="auto"/>
            <w:noWrap/>
            <w:vAlign w:val="center"/>
            <w:hideMark/>
          </w:tcPr>
          <w:p w14:paraId="7705FA8D" w14:textId="080ADC3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0,673</w:t>
            </w:r>
          </w:p>
        </w:tc>
        <w:tc>
          <w:tcPr>
            <w:tcW w:w="992" w:type="dxa"/>
            <w:tcBorders>
              <w:top w:val="nil"/>
              <w:left w:val="nil"/>
              <w:bottom w:val="single" w:sz="4" w:space="0" w:color="auto"/>
              <w:right w:val="single" w:sz="4" w:space="0" w:color="auto"/>
            </w:tcBorders>
            <w:shd w:val="clear" w:color="auto" w:fill="auto"/>
            <w:noWrap/>
            <w:vAlign w:val="center"/>
            <w:hideMark/>
          </w:tcPr>
          <w:p w14:paraId="3B69F141" w14:textId="23B018C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0,674</w:t>
            </w:r>
          </w:p>
        </w:tc>
        <w:tc>
          <w:tcPr>
            <w:tcW w:w="851" w:type="dxa"/>
            <w:tcBorders>
              <w:top w:val="nil"/>
              <w:left w:val="nil"/>
              <w:bottom w:val="single" w:sz="4" w:space="0" w:color="auto"/>
              <w:right w:val="single" w:sz="4" w:space="0" w:color="auto"/>
            </w:tcBorders>
            <w:shd w:val="clear" w:color="auto" w:fill="auto"/>
            <w:noWrap/>
            <w:vAlign w:val="center"/>
            <w:hideMark/>
          </w:tcPr>
          <w:p w14:paraId="6A59122B" w14:textId="35B282F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0,675</w:t>
            </w:r>
          </w:p>
        </w:tc>
        <w:tc>
          <w:tcPr>
            <w:tcW w:w="850" w:type="dxa"/>
            <w:tcBorders>
              <w:top w:val="nil"/>
              <w:left w:val="nil"/>
              <w:bottom w:val="single" w:sz="4" w:space="0" w:color="auto"/>
              <w:right w:val="single" w:sz="4" w:space="0" w:color="auto"/>
            </w:tcBorders>
            <w:shd w:val="clear" w:color="auto" w:fill="auto"/>
            <w:noWrap/>
            <w:vAlign w:val="center"/>
            <w:hideMark/>
          </w:tcPr>
          <w:p w14:paraId="761AE75D" w14:textId="1C5762A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0,676</w:t>
            </w:r>
          </w:p>
        </w:tc>
        <w:tc>
          <w:tcPr>
            <w:tcW w:w="851" w:type="dxa"/>
            <w:tcBorders>
              <w:top w:val="nil"/>
              <w:left w:val="nil"/>
              <w:bottom w:val="single" w:sz="4" w:space="0" w:color="auto"/>
              <w:right w:val="single" w:sz="4" w:space="0" w:color="auto"/>
            </w:tcBorders>
            <w:shd w:val="clear" w:color="auto" w:fill="auto"/>
            <w:noWrap/>
            <w:vAlign w:val="center"/>
            <w:hideMark/>
          </w:tcPr>
          <w:p w14:paraId="012AE2A2" w14:textId="5F704C2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0,677</w:t>
            </w:r>
          </w:p>
        </w:tc>
        <w:tc>
          <w:tcPr>
            <w:tcW w:w="850" w:type="dxa"/>
            <w:tcBorders>
              <w:top w:val="nil"/>
              <w:left w:val="nil"/>
              <w:bottom w:val="single" w:sz="4" w:space="0" w:color="auto"/>
              <w:right w:val="single" w:sz="4" w:space="0" w:color="auto"/>
            </w:tcBorders>
            <w:shd w:val="clear" w:color="auto" w:fill="auto"/>
            <w:noWrap/>
            <w:vAlign w:val="center"/>
            <w:hideMark/>
          </w:tcPr>
          <w:p w14:paraId="65452077" w14:textId="72254EF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0,678</w:t>
            </w:r>
          </w:p>
        </w:tc>
        <w:tc>
          <w:tcPr>
            <w:tcW w:w="1134" w:type="dxa"/>
            <w:tcBorders>
              <w:top w:val="nil"/>
              <w:left w:val="nil"/>
              <w:bottom w:val="single" w:sz="4" w:space="0" w:color="auto"/>
              <w:right w:val="single" w:sz="4" w:space="0" w:color="auto"/>
            </w:tcBorders>
            <w:shd w:val="clear" w:color="auto" w:fill="auto"/>
            <w:noWrap/>
            <w:vAlign w:val="center"/>
            <w:hideMark/>
          </w:tcPr>
          <w:p w14:paraId="27FB573D" w14:textId="1C52ACA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0,679</w:t>
            </w:r>
          </w:p>
        </w:tc>
      </w:tr>
      <w:tr w:rsidR="000A4758" w:rsidRPr="00CC11EF" w14:paraId="5488DD1D" w14:textId="77777777" w:rsidTr="005E4D76">
        <w:trPr>
          <w:trHeight w:val="726"/>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11A6CE4E"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92" w:type="dxa"/>
            <w:tcBorders>
              <w:top w:val="nil"/>
              <w:left w:val="nil"/>
              <w:bottom w:val="single" w:sz="4" w:space="0" w:color="auto"/>
              <w:right w:val="single" w:sz="4" w:space="0" w:color="auto"/>
            </w:tcBorders>
            <w:shd w:val="clear" w:color="auto" w:fill="auto"/>
            <w:vAlign w:val="center"/>
            <w:hideMark/>
          </w:tcPr>
          <w:p w14:paraId="47454666"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47AA9C82" w14:textId="2AB542C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c>
          <w:tcPr>
            <w:tcW w:w="992" w:type="dxa"/>
            <w:tcBorders>
              <w:top w:val="nil"/>
              <w:left w:val="nil"/>
              <w:bottom w:val="single" w:sz="4" w:space="0" w:color="auto"/>
              <w:right w:val="single" w:sz="4" w:space="0" w:color="auto"/>
            </w:tcBorders>
            <w:shd w:val="clear" w:color="auto" w:fill="auto"/>
            <w:noWrap/>
            <w:vAlign w:val="center"/>
            <w:hideMark/>
          </w:tcPr>
          <w:p w14:paraId="7742FED1" w14:textId="06CF9F2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c>
          <w:tcPr>
            <w:tcW w:w="851" w:type="dxa"/>
            <w:tcBorders>
              <w:top w:val="nil"/>
              <w:left w:val="nil"/>
              <w:bottom w:val="single" w:sz="4" w:space="0" w:color="auto"/>
              <w:right w:val="single" w:sz="4" w:space="0" w:color="auto"/>
            </w:tcBorders>
            <w:shd w:val="clear" w:color="auto" w:fill="auto"/>
            <w:noWrap/>
            <w:vAlign w:val="center"/>
            <w:hideMark/>
          </w:tcPr>
          <w:p w14:paraId="60367EBA" w14:textId="6619E40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c>
          <w:tcPr>
            <w:tcW w:w="992" w:type="dxa"/>
            <w:tcBorders>
              <w:top w:val="nil"/>
              <w:left w:val="nil"/>
              <w:bottom w:val="single" w:sz="4" w:space="0" w:color="auto"/>
              <w:right w:val="single" w:sz="4" w:space="0" w:color="auto"/>
            </w:tcBorders>
            <w:shd w:val="clear" w:color="auto" w:fill="auto"/>
            <w:noWrap/>
            <w:vAlign w:val="center"/>
            <w:hideMark/>
          </w:tcPr>
          <w:p w14:paraId="25A88781" w14:textId="0A4E9FB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c>
          <w:tcPr>
            <w:tcW w:w="850" w:type="dxa"/>
            <w:tcBorders>
              <w:top w:val="nil"/>
              <w:left w:val="nil"/>
              <w:bottom w:val="single" w:sz="4" w:space="0" w:color="auto"/>
              <w:right w:val="single" w:sz="4" w:space="0" w:color="auto"/>
            </w:tcBorders>
            <w:shd w:val="clear" w:color="auto" w:fill="auto"/>
            <w:noWrap/>
            <w:vAlign w:val="center"/>
            <w:hideMark/>
          </w:tcPr>
          <w:p w14:paraId="4D6322D9" w14:textId="0552E76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c>
          <w:tcPr>
            <w:tcW w:w="993" w:type="dxa"/>
            <w:tcBorders>
              <w:top w:val="nil"/>
              <w:left w:val="nil"/>
              <w:bottom w:val="single" w:sz="4" w:space="0" w:color="auto"/>
              <w:right w:val="single" w:sz="4" w:space="0" w:color="auto"/>
            </w:tcBorders>
            <w:shd w:val="clear" w:color="auto" w:fill="auto"/>
            <w:noWrap/>
            <w:vAlign w:val="center"/>
            <w:hideMark/>
          </w:tcPr>
          <w:p w14:paraId="6F3CC781" w14:textId="5884612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c>
          <w:tcPr>
            <w:tcW w:w="992" w:type="dxa"/>
            <w:tcBorders>
              <w:top w:val="nil"/>
              <w:left w:val="nil"/>
              <w:bottom w:val="single" w:sz="4" w:space="0" w:color="auto"/>
              <w:right w:val="single" w:sz="4" w:space="0" w:color="auto"/>
            </w:tcBorders>
            <w:shd w:val="clear" w:color="auto" w:fill="auto"/>
            <w:noWrap/>
            <w:vAlign w:val="center"/>
            <w:hideMark/>
          </w:tcPr>
          <w:p w14:paraId="09BE968E" w14:textId="698F6C2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c>
          <w:tcPr>
            <w:tcW w:w="992" w:type="dxa"/>
            <w:tcBorders>
              <w:top w:val="nil"/>
              <w:left w:val="nil"/>
              <w:bottom w:val="single" w:sz="4" w:space="0" w:color="auto"/>
              <w:right w:val="single" w:sz="4" w:space="0" w:color="auto"/>
            </w:tcBorders>
            <w:shd w:val="clear" w:color="auto" w:fill="auto"/>
            <w:noWrap/>
            <w:vAlign w:val="center"/>
            <w:hideMark/>
          </w:tcPr>
          <w:p w14:paraId="6FA26E45" w14:textId="3E36133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c>
          <w:tcPr>
            <w:tcW w:w="851" w:type="dxa"/>
            <w:tcBorders>
              <w:top w:val="nil"/>
              <w:left w:val="nil"/>
              <w:bottom w:val="single" w:sz="4" w:space="0" w:color="auto"/>
              <w:right w:val="single" w:sz="4" w:space="0" w:color="auto"/>
            </w:tcBorders>
            <w:shd w:val="clear" w:color="auto" w:fill="auto"/>
            <w:noWrap/>
            <w:vAlign w:val="center"/>
            <w:hideMark/>
          </w:tcPr>
          <w:p w14:paraId="456D3F1B" w14:textId="3B8B7A5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c>
          <w:tcPr>
            <w:tcW w:w="992" w:type="dxa"/>
            <w:tcBorders>
              <w:top w:val="nil"/>
              <w:left w:val="nil"/>
              <w:bottom w:val="single" w:sz="4" w:space="0" w:color="auto"/>
              <w:right w:val="single" w:sz="4" w:space="0" w:color="auto"/>
            </w:tcBorders>
            <w:shd w:val="clear" w:color="auto" w:fill="auto"/>
            <w:noWrap/>
            <w:vAlign w:val="center"/>
            <w:hideMark/>
          </w:tcPr>
          <w:p w14:paraId="0B1ADA56" w14:textId="70E1749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c>
          <w:tcPr>
            <w:tcW w:w="992" w:type="dxa"/>
            <w:tcBorders>
              <w:top w:val="nil"/>
              <w:left w:val="nil"/>
              <w:bottom w:val="single" w:sz="4" w:space="0" w:color="auto"/>
              <w:right w:val="single" w:sz="4" w:space="0" w:color="auto"/>
            </w:tcBorders>
            <w:shd w:val="clear" w:color="auto" w:fill="auto"/>
            <w:noWrap/>
            <w:vAlign w:val="center"/>
            <w:hideMark/>
          </w:tcPr>
          <w:p w14:paraId="2036BB75" w14:textId="14435B1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c>
          <w:tcPr>
            <w:tcW w:w="992" w:type="dxa"/>
            <w:tcBorders>
              <w:top w:val="nil"/>
              <w:left w:val="nil"/>
              <w:bottom w:val="single" w:sz="4" w:space="0" w:color="auto"/>
              <w:right w:val="single" w:sz="4" w:space="0" w:color="auto"/>
            </w:tcBorders>
            <w:shd w:val="clear" w:color="auto" w:fill="auto"/>
            <w:noWrap/>
            <w:vAlign w:val="center"/>
            <w:hideMark/>
          </w:tcPr>
          <w:p w14:paraId="6EC24367" w14:textId="77095F4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c>
          <w:tcPr>
            <w:tcW w:w="851" w:type="dxa"/>
            <w:tcBorders>
              <w:top w:val="nil"/>
              <w:left w:val="nil"/>
              <w:bottom w:val="single" w:sz="4" w:space="0" w:color="auto"/>
              <w:right w:val="single" w:sz="4" w:space="0" w:color="auto"/>
            </w:tcBorders>
            <w:shd w:val="clear" w:color="auto" w:fill="auto"/>
            <w:noWrap/>
            <w:vAlign w:val="center"/>
            <w:hideMark/>
          </w:tcPr>
          <w:p w14:paraId="2DA0C6B2" w14:textId="3D9951A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c>
          <w:tcPr>
            <w:tcW w:w="850" w:type="dxa"/>
            <w:tcBorders>
              <w:top w:val="nil"/>
              <w:left w:val="nil"/>
              <w:bottom w:val="single" w:sz="4" w:space="0" w:color="auto"/>
              <w:right w:val="single" w:sz="4" w:space="0" w:color="auto"/>
            </w:tcBorders>
            <w:shd w:val="clear" w:color="auto" w:fill="auto"/>
            <w:noWrap/>
            <w:vAlign w:val="center"/>
            <w:hideMark/>
          </w:tcPr>
          <w:p w14:paraId="0BF3734F" w14:textId="3DDD6CB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c>
          <w:tcPr>
            <w:tcW w:w="851" w:type="dxa"/>
            <w:tcBorders>
              <w:top w:val="nil"/>
              <w:left w:val="nil"/>
              <w:bottom w:val="single" w:sz="4" w:space="0" w:color="auto"/>
              <w:right w:val="single" w:sz="4" w:space="0" w:color="auto"/>
            </w:tcBorders>
            <w:shd w:val="clear" w:color="auto" w:fill="auto"/>
            <w:noWrap/>
            <w:vAlign w:val="center"/>
            <w:hideMark/>
          </w:tcPr>
          <w:p w14:paraId="159B4C9B" w14:textId="72A0C9E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c>
          <w:tcPr>
            <w:tcW w:w="850" w:type="dxa"/>
            <w:tcBorders>
              <w:top w:val="nil"/>
              <w:left w:val="nil"/>
              <w:bottom w:val="single" w:sz="4" w:space="0" w:color="auto"/>
              <w:right w:val="single" w:sz="4" w:space="0" w:color="auto"/>
            </w:tcBorders>
            <w:shd w:val="clear" w:color="auto" w:fill="auto"/>
            <w:noWrap/>
            <w:vAlign w:val="center"/>
            <w:hideMark/>
          </w:tcPr>
          <w:p w14:paraId="01D6A4EA" w14:textId="1D6D79F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c>
          <w:tcPr>
            <w:tcW w:w="1134" w:type="dxa"/>
            <w:tcBorders>
              <w:top w:val="nil"/>
              <w:left w:val="nil"/>
              <w:bottom w:val="single" w:sz="4" w:space="0" w:color="auto"/>
              <w:right w:val="single" w:sz="4" w:space="0" w:color="auto"/>
            </w:tcBorders>
            <w:shd w:val="clear" w:color="auto" w:fill="auto"/>
            <w:noWrap/>
            <w:vAlign w:val="center"/>
            <w:hideMark/>
          </w:tcPr>
          <w:p w14:paraId="228146E1" w14:textId="0BEC6EE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r>
      <w:tr w:rsidR="000A4758" w:rsidRPr="00CC11EF" w14:paraId="19638F13" w14:textId="77777777" w:rsidTr="009D1CA4">
        <w:trPr>
          <w:trHeight w:val="64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219774EF"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92" w:type="dxa"/>
            <w:tcBorders>
              <w:top w:val="nil"/>
              <w:left w:val="nil"/>
              <w:bottom w:val="single" w:sz="4" w:space="0" w:color="auto"/>
              <w:right w:val="single" w:sz="4" w:space="0" w:color="auto"/>
            </w:tcBorders>
            <w:shd w:val="clear" w:color="auto" w:fill="auto"/>
            <w:vAlign w:val="center"/>
            <w:hideMark/>
          </w:tcPr>
          <w:p w14:paraId="4A6DAEAB"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6CD2B8A6" w14:textId="0867E8B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992" w:type="dxa"/>
            <w:tcBorders>
              <w:top w:val="nil"/>
              <w:left w:val="nil"/>
              <w:bottom w:val="single" w:sz="4" w:space="0" w:color="auto"/>
              <w:right w:val="single" w:sz="4" w:space="0" w:color="auto"/>
            </w:tcBorders>
            <w:shd w:val="clear" w:color="auto" w:fill="auto"/>
            <w:noWrap/>
            <w:vAlign w:val="center"/>
            <w:hideMark/>
          </w:tcPr>
          <w:p w14:paraId="6B02B309" w14:textId="155788E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851" w:type="dxa"/>
            <w:tcBorders>
              <w:top w:val="nil"/>
              <w:left w:val="nil"/>
              <w:bottom w:val="single" w:sz="4" w:space="0" w:color="auto"/>
              <w:right w:val="single" w:sz="4" w:space="0" w:color="auto"/>
            </w:tcBorders>
            <w:shd w:val="clear" w:color="auto" w:fill="auto"/>
            <w:noWrap/>
            <w:vAlign w:val="center"/>
            <w:hideMark/>
          </w:tcPr>
          <w:p w14:paraId="619B4E7D" w14:textId="5A2CBAC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992" w:type="dxa"/>
            <w:tcBorders>
              <w:top w:val="nil"/>
              <w:left w:val="nil"/>
              <w:bottom w:val="single" w:sz="4" w:space="0" w:color="auto"/>
              <w:right w:val="single" w:sz="4" w:space="0" w:color="auto"/>
            </w:tcBorders>
            <w:shd w:val="clear" w:color="auto" w:fill="auto"/>
            <w:noWrap/>
            <w:vAlign w:val="center"/>
            <w:hideMark/>
          </w:tcPr>
          <w:p w14:paraId="1E1EF2BF" w14:textId="01060D2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850" w:type="dxa"/>
            <w:tcBorders>
              <w:top w:val="nil"/>
              <w:left w:val="nil"/>
              <w:bottom w:val="single" w:sz="4" w:space="0" w:color="auto"/>
              <w:right w:val="single" w:sz="4" w:space="0" w:color="auto"/>
            </w:tcBorders>
            <w:shd w:val="clear" w:color="auto" w:fill="auto"/>
            <w:noWrap/>
            <w:vAlign w:val="center"/>
            <w:hideMark/>
          </w:tcPr>
          <w:p w14:paraId="24533AFE" w14:textId="6032849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993" w:type="dxa"/>
            <w:tcBorders>
              <w:top w:val="nil"/>
              <w:left w:val="nil"/>
              <w:bottom w:val="single" w:sz="4" w:space="0" w:color="auto"/>
              <w:right w:val="single" w:sz="4" w:space="0" w:color="auto"/>
            </w:tcBorders>
            <w:shd w:val="clear" w:color="auto" w:fill="auto"/>
            <w:noWrap/>
            <w:vAlign w:val="center"/>
            <w:hideMark/>
          </w:tcPr>
          <w:p w14:paraId="280ADF31" w14:textId="0D15EB1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992" w:type="dxa"/>
            <w:tcBorders>
              <w:top w:val="nil"/>
              <w:left w:val="nil"/>
              <w:bottom w:val="single" w:sz="4" w:space="0" w:color="auto"/>
              <w:right w:val="single" w:sz="4" w:space="0" w:color="auto"/>
            </w:tcBorders>
            <w:shd w:val="clear" w:color="auto" w:fill="auto"/>
            <w:noWrap/>
            <w:vAlign w:val="center"/>
            <w:hideMark/>
          </w:tcPr>
          <w:p w14:paraId="44212820" w14:textId="1CE8291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992" w:type="dxa"/>
            <w:tcBorders>
              <w:top w:val="nil"/>
              <w:left w:val="nil"/>
              <w:bottom w:val="single" w:sz="4" w:space="0" w:color="auto"/>
              <w:right w:val="single" w:sz="4" w:space="0" w:color="auto"/>
            </w:tcBorders>
            <w:shd w:val="clear" w:color="auto" w:fill="auto"/>
            <w:noWrap/>
            <w:vAlign w:val="center"/>
            <w:hideMark/>
          </w:tcPr>
          <w:p w14:paraId="470D3ED9" w14:textId="117E4F5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851" w:type="dxa"/>
            <w:tcBorders>
              <w:top w:val="nil"/>
              <w:left w:val="nil"/>
              <w:bottom w:val="single" w:sz="4" w:space="0" w:color="auto"/>
              <w:right w:val="single" w:sz="4" w:space="0" w:color="auto"/>
            </w:tcBorders>
            <w:shd w:val="clear" w:color="auto" w:fill="auto"/>
            <w:noWrap/>
            <w:vAlign w:val="center"/>
            <w:hideMark/>
          </w:tcPr>
          <w:p w14:paraId="6230E1E6" w14:textId="35B6CEF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992" w:type="dxa"/>
            <w:tcBorders>
              <w:top w:val="nil"/>
              <w:left w:val="nil"/>
              <w:bottom w:val="single" w:sz="4" w:space="0" w:color="auto"/>
              <w:right w:val="single" w:sz="4" w:space="0" w:color="auto"/>
            </w:tcBorders>
            <w:shd w:val="clear" w:color="auto" w:fill="auto"/>
            <w:noWrap/>
            <w:vAlign w:val="center"/>
            <w:hideMark/>
          </w:tcPr>
          <w:p w14:paraId="085710F2" w14:textId="412DC39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992" w:type="dxa"/>
            <w:tcBorders>
              <w:top w:val="nil"/>
              <w:left w:val="nil"/>
              <w:bottom w:val="single" w:sz="4" w:space="0" w:color="auto"/>
              <w:right w:val="single" w:sz="4" w:space="0" w:color="auto"/>
            </w:tcBorders>
            <w:shd w:val="clear" w:color="auto" w:fill="auto"/>
            <w:noWrap/>
            <w:vAlign w:val="center"/>
            <w:hideMark/>
          </w:tcPr>
          <w:p w14:paraId="0F31C5F8" w14:textId="13B4B7F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992" w:type="dxa"/>
            <w:tcBorders>
              <w:top w:val="nil"/>
              <w:left w:val="nil"/>
              <w:bottom w:val="single" w:sz="4" w:space="0" w:color="auto"/>
              <w:right w:val="single" w:sz="4" w:space="0" w:color="auto"/>
            </w:tcBorders>
            <w:shd w:val="clear" w:color="auto" w:fill="auto"/>
            <w:noWrap/>
            <w:vAlign w:val="center"/>
            <w:hideMark/>
          </w:tcPr>
          <w:p w14:paraId="03847B76" w14:textId="170174B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851" w:type="dxa"/>
            <w:tcBorders>
              <w:top w:val="nil"/>
              <w:left w:val="nil"/>
              <w:bottom w:val="single" w:sz="4" w:space="0" w:color="auto"/>
              <w:right w:val="single" w:sz="4" w:space="0" w:color="auto"/>
            </w:tcBorders>
            <w:shd w:val="clear" w:color="auto" w:fill="auto"/>
            <w:noWrap/>
            <w:vAlign w:val="center"/>
            <w:hideMark/>
          </w:tcPr>
          <w:p w14:paraId="0C811278" w14:textId="2DE753F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850" w:type="dxa"/>
            <w:tcBorders>
              <w:top w:val="nil"/>
              <w:left w:val="nil"/>
              <w:bottom w:val="single" w:sz="4" w:space="0" w:color="auto"/>
              <w:right w:val="single" w:sz="4" w:space="0" w:color="auto"/>
            </w:tcBorders>
            <w:shd w:val="clear" w:color="auto" w:fill="auto"/>
            <w:noWrap/>
            <w:vAlign w:val="center"/>
            <w:hideMark/>
          </w:tcPr>
          <w:p w14:paraId="4EAE4CB3" w14:textId="1E8E040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851" w:type="dxa"/>
            <w:tcBorders>
              <w:top w:val="nil"/>
              <w:left w:val="nil"/>
              <w:bottom w:val="single" w:sz="4" w:space="0" w:color="auto"/>
              <w:right w:val="single" w:sz="4" w:space="0" w:color="auto"/>
            </w:tcBorders>
            <w:shd w:val="clear" w:color="auto" w:fill="auto"/>
            <w:noWrap/>
            <w:vAlign w:val="center"/>
            <w:hideMark/>
          </w:tcPr>
          <w:p w14:paraId="0FC15755" w14:textId="493C4DD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850" w:type="dxa"/>
            <w:tcBorders>
              <w:top w:val="nil"/>
              <w:left w:val="nil"/>
              <w:bottom w:val="single" w:sz="4" w:space="0" w:color="auto"/>
              <w:right w:val="single" w:sz="4" w:space="0" w:color="auto"/>
            </w:tcBorders>
            <w:shd w:val="clear" w:color="auto" w:fill="auto"/>
            <w:noWrap/>
            <w:vAlign w:val="center"/>
            <w:hideMark/>
          </w:tcPr>
          <w:p w14:paraId="0740055D" w14:textId="298302C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1134" w:type="dxa"/>
            <w:tcBorders>
              <w:top w:val="nil"/>
              <w:left w:val="nil"/>
              <w:bottom w:val="single" w:sz="4" w:space="0" w:color="auto"/>
              <w:right w:val="single" w:sz="4" w:space="0" w:color="auto"/>
            </w:tcBorders>
            <w:shd w:val="clear" w:color="auto" w:fill="auto"/>
            <w:noWrap/>
            <w:vAlign w:val="center"/>
            <w:hideMark/>
          </w:tcPr>
          <w:p w14:paraId="3E1A7E14" w14:textId="220E65A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r>
      <w:tr w:rsidR="005E4D76" w:rsidRPr="00CC11EF" w14:paraId="5E1907C6" w14:textId="77777777" w:rsidTr="0036429B">
        <w:trPr>
          <w:trHeight w:val="315"/>
        </w:trPr>
        <w:tc>
          <w:tcPr>
            <w:tcW w:w="2211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EE263BC" w14:textId="4C710566" w:rsidR="005E4D76" w:rsidRPr="00CC11EF" w:rsidRDefault="005E4D76" w:rsidP="00346B40">
            <w:pPr>
              <w:spacing w:line="240" w:lineRule="auto"/>
              <w:jc w:val="center"/>
              <w:rPr>
                <w:rFonts w:ascii="Times New Roman" w:hAnsi="Times New Roman"/>
                <w:sz w:val="20"/>
              </w:rPr>
            </w:pPr>
            <w:r w:rsidRPr="00CC11EF">
              <w:rPr>
                <w:rFonts w:ascii="Times New Roman" w:hAnsi="Times New Roman"/>
                <w:b/>
                <w:bCs/>
                <w:color w:val="000000"/>
                <w:sz w:val="20"/>
              </w:rPr>
              <w:t>Котельная ОБУЗ «ОДКБ</w:t>
            </w:r>
          </w:p>
        </w:tc>
      </w:tr>
      <w:tr w:rsidR="000A4758" w:rsidRPr="00CC11EF" w14:paraId="2C6D1C4E"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014C2707"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992" w:type="dxa"/>
            <w:tcBorders>
              <w:top w:val="nil"/>
              <w:left w:val="nil"/>
              <w:bottom w:val="single" w:sz="4" w:space="0" w:color="auto"/>
              <w:right w:val="single" w:sz="4" w:space="0" w:color="auto"/>
            </w:tcBorders>
            <w:shd w:val="clear" w:color="auto" w:fill="auto"/>
            <w:vAlign w:val="center"/>
            <w:hideMark/>
          </w:tcPr>
          <w:p w14:paraId="6181E0D4"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4E9B0214" w14:textId="1D5FB8C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992" w:type="dxa"/>
            <w:tcBorders>
              <w:top w:val="nil"/>
              <w:left w:val="nil"/>
              <w:bottom w:val="single" w:sz="4" w:space="0" w:color="auto"/>
              <w:right w:val="single" w:sz="4" w:space="0" w:color="auto"/>
            </w:tcBorders>
            <w:shd w:val="clear" w:color="auto" w:fill="auto"/>
            <w:noWrap/>
            <w:vAlign w:val="center"/>
            <w:hideMark/>
          </w:tcPr>
          <w:p w14:paraId="2BAB8F23" w14:textId="7C415C3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851" w:type="dxa"/>
            <w:tcBorders>
              <w:top w:val="nil"/>
              <w:left w:val="nil"/>
              <w:bottom w:val="single" w:sz="4" w:space="0" w:color="auto"/>
              <w:right w:val="single" w:sz="4" w:space="0" w:color="auto"/>
            </w:tcBorders>
            <w:shd w:val="clear" w:color="auto" w:fill="auto"/>
            <w:noWrap/>
            <w:vAlign w:val="center"/>
            <w:hideMark/>
          </w:tcPr>
          <w:p w14:paraId="6F9EEB55" w14:textId="727BE90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992" w:type="dxa"/>
            <w:tcBorders>
              <w:top w:val="nil"/>
              <w:left w:val="nil"/>
              <w:bottom w:val="single" w:sz="4" w:space="0" w:color="auto"/>
              <w:right w:val="single" w:sz="4" w:space="0" w:color="auto"/>
            </w:tcBorders>
            <w:shd w:val="clear" w:color="auto" w:fill="auto"/>
            <w:noWrap/>
            <w:vAlign w:val="center"/>
            <w:hideMark/>
          </w:tcPr>
          <w:p w14:paraId="3EB70FDE" w14:textId="16A8526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850" w:type="dxa"/>
            <w:tcBorders>
              <w:top w:val="nil"/>
              <w:left w:val="nil"/>
              <w:bottom w:val="single" w:sz="4" w:space="0" w:color="auto"/>
              <w:right w:val="single" w:sz="4" w:space="0" w:color="auto"/>
            </w:tcBorders>
            <w:shd w:val="clear" w:color="auto" w:fill="auto"/>
            <w:noWrap/>
            <w:vAlign w:val="center"/>
            <w:hideMark/>
          </w:tcPr>
          <w:p w14:paraId="0FE89862" w14:textId="526DA8D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993" w:type="dxa"/>
            <w:tcBorders>
              <w:top w:val="nil"/>
              <w:left w:val="nil"/>
              <w:bottom w:val="single" w:sz="4" w:space="0" w:color="auto"/>
              <w:right w:val="single" w:sz="4" w:space="0" w:color="auto"/>
            </w:tcBorders>
            <w:shd w:val="clear" w:color="auto" w:fill="auto"/>
            <w:noWrap/>
            <w:vAlign w:val="center"/>
            <w:hideMark/>
          </w:tcPr>
          <w:p w14:paraId="692AAE2F" w14:textId="53F3D44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992" w:type="dxa"/>
            <w:tcBorders>
              <w:top w:val="nil"/>
              <w:left w:val="nil"/>
              <w:bottom w:val="single" w:sz="4" w:space="0" w:color="auto"/>
              <w:right w:val="single" w:sz="4" w:space="0" w:color="auto"/>
            </w:tcBorders>
            <w:shd w:val="clear" w:color="auto" w:fill="auto"/>
            <w:noWrap/>
            <w:vAlign w:val="center"/>
            <w:hideMark/>
          </w:tcPr>
          <w:p w14:paraId="25691EF6" w14:textId="4C2408F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992" w:type="dxa"/>
            <w:tcBorders>
              <w:top w:val="nil"/>
              <w:left w:val="nil"/>
              <w:bottom w:val="single" w:sz="4" w:space="0" w:color="auto"/>
              <w:right w:val="single" w:sz="4" w:space="0" w:color="auto"/>
            </w:tcBorders>
            <w:shd w:val="clear" w:color="auto" w:fill="auto"/>
            <w:noWrap/>
            <w:vAlign w:val="center"/>
            <w:hideMark/>
          </w:tcPr>
          <w:p w14:paraId="4CD58DB2" w14:textId="1D784BF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851" w:type="dxa"/>
            <w:tcBorders>
              <w:top w:val="nil"/>
              <w:left w:val="nil"/>
              <w:bottom w:val="single" w:sz="4" w:space="0" w:color="auto"/>
              <w:right w:val="single" w:sz="4" w:space="0" w:color="auto"/>
            </w:tcBorders>
            <w:shd w:val="clear" w:color="auto" w:fill="auto"/>
            <w:noWrap/>
            <w:vAlign w:val="center"/>
            <w:hideMark/>
          </w:tcPr>
          <w:p w14:paraId="37A9C6B2" w14:textId="2B06F59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992" w:type="dxa"/>
            <w:tcBorders>
              <w:top w:val="nil"/>
              <w:left w:val="nil"/>
              <w:bottom w:val="single" w:sz="4" w:space="0" w:color="auto"/>
              <w:right w:val="single" w:sz="4" w:space="0" w:color="auto"/>
            </w:tcBorders>
            <w:shd w:val="clear" w:color="auto" w:fill="auto"/>
            <w:noWrap/>
            <w:vAlign w:val="center"/>
            <w:hideMark/>
          </w:tcPr>
          <w:p w14:paraId="07387D20" w14:textId="450921F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992" w:type="dxa"/>
            <w:tcBorders>
              <w:top w:val="nil"/>
              <w:left w:val="nil"/>
              <w:bottom w:val="single" w:sz="4" w:space="0" w:color="auto"/>
              <w:right w:val="single" w:sz="4" w:space="0" w:color="auto"/>
            </w:tcBorders>
            <w:shd w:val="clear" w:color="auto" w:fill="auto"/>
            <w:noWrap/>
            <w:vAlign w:val="center"/>
            <w:hideMark/>
          </w:tcPr>
          <w:p w14:paraId="1D24DBAA" w14:textId="0A68AE5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992" w:type="dxa"/>
            <w:tcBorders>
              <w:top w:val="nil"/>
              <w:left w:val="nil"/>
              <w:bottom w:val="single" w:sz="4" w:space="0" w:color="auto"/>
              <w:right w:val="single" w:sz="4" w:space="0" w:color="auto"/>
            </w:tcBorders>
            <w:shd w:val="clear" w:color="auto" w:fill="auto"/>
            <w:noWrap/>
            <w:vAlign w:val="center"/>
            <w:hideMark/>
          </w:tcPr>
          <w:p w14:paraId="2A0BD496" w14:textId="6CF5F10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851" w:type="dxa"/>
            <w:tcBorders>
              <w:top w:val="nil"/>
              <w:left w:val="nil"/>
              <w:bottom w:val="single" w:sz="4" w:space="0" w:color="auto"/>
              <w:right w:val="single" w:sz="4" w:space="0" w:color="auto"/>
            </w:tcBorders>
            <w:shd w:val="clear" w:color="auto" w:fill="auto"/>
            <w:noWrap/>
            <w:vAlign w:val="center"/>
            <w:hideMark/>
          </w:tcPr>
          <w:p w14:paraId="22E75171" w14:textId="322BE80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850" w:type="dxa"/>
            <w:tcBorders>
              <w:top w:val="nil"/>
              <w:left w:val="nil"/>
              <w:bottom w:val="single" w:sz="4" w:space="0" w:color="auto"/>
              <w:right w:val="single" w:sz="4" w:space="0" w:color="auto"/>
            </w:tcBorders>
            <w:shd w:val="clear" w:color="auto" w:fill="auto"/>
            <w:noWrap/>
            <w:vAlign w:val="center"/>
            <w:hideMark/>
          </w:tcPr>
          <w:p w14:paraId="1F2C1273" w14:textId="5970B8E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851" w:type="dxa"/>
            <w:tcBorders>
              <w:top w:val="nil"/>
              <w:left w:val="nil"/>
              <w:bottom w:val="single" w:sz="4" w:space="0" w:color="auto"/>
              <w:right w:val="single" w:sz="4" w:space="0" w:color="auto"/>
            </w:tcBorders>
            <w:shd w:val="clear" w:color="auto" w:fill="auto"/>
            <w:noWrap/>
            <w:vAlign w:val="center"/>
            <w:hideMark/>
          </w:tcPr>
          <w:p w14:paraId="78CC9AAB" w14:textId="5472020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C568A9B" w14:textId="34C5BD4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F103924" w14:textId="20FA759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r>
      <w:tr w:rsidR="000A4758" w:rsidRPr="00CC11EF" w14:paraId="571501B8"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70E3AA7C"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992" w:type="dxa"/>
            <w:tcBorders>
              <w:top w:val="nil"/>
              <w:left w:val="nil"/>
              <w:bottom w:val="single" w:sz="4" w:space="0" w:color="auto"/>
              <w:right w:val="single" w:sz="4" w:space="0" w:color="auto"/>
            </w:tcBorders>
            <w:shd w:val="clear" w:color="auto" w:fill="auto"/>
            <w:vAlign w:val="center"/>
            <w:hideMark/>
          </w:tcPr>
          <w:p w14:paraId="69104231"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2FC8486A" w14:textId="437D781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992" w:type="dxa"/>
            <w:tcBorders>
              <w:top w:val="nil"/>
              <w:left w:val="nil"/>
              <w:bottom w:val="single" w:sz="4" w:space="0" w:color="auto"/>
              <w:right w:val="single" w:sz="4" w:space="0" w:color="auto"/>
            </w:tcBorders>
            <w:shd w:val="clear" w:color="auto" w:fill="auto"/>
            <w:noWrap/>
            <w:vAlign w:val="center"/>
            <w:hideMark/>
          </w:tcPr>
          <w:p w14:paraId="318ED297" w14:textId="3F76106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851" w:type="dxa"/>
            <w:tcBorders>
              <w:top w:val="nil"/>
              <w:left w:val="nil"/>
              <w:bottom w:val="single" w:sz="4" w:space="0" w:color="auto"/>
              <w:right w:val="single" w:sz="4" w:space="0" w:color="auto"/>
            </w:tcBorders>
            <w:shd w:val="clear" w:color="auto" w:fill="auto"/>
            <w:noWrap/>
            <w:vAlign w:val="center"/>
            <w:hideMark/>
          </w:tcPr>
          <w:p w14:paraId="4F31BAA7" w14:textId="2F613DA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992" w:type="dxa"/>
            <w:tcBorders>
              <w:top w:val="nil"/>
              <w:left w:val="nil"/>
              <w:bottom w:val="single" w:sz="4" w:space="0" w:color="auto"/>
              <w:right w:val="single" w:sz="4" w:space="0" w:color="auto"/>
            </w:tcBorders>
            <w:shd w:val="clear" w:color="auto" w:fill="auto"/>
            <w:noWrap/>
            <w:vAlign w:val="center"/>
            <w:hideMark/>
          </w:tcPr>
          <w:p w14:paraId="41D283AA" w14:textId="4086120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850" w:type="dxa"/>
            <w:tcBorders>
              <w:top w:val="nil"/>
              <w:left w:val="nil"/>
              <w:bottom w:val="single" w:sz="4" w:space="0" w:color="auto"/>
              <w:right w:val="single" w:sz="4" w:space="0" w:color="auto"/>
            </w:tcBorders>
            <w:shd w:val="clear" w:color="auto" w:fill="auto"/>
            <w:noWrap/>
            <w:vAlign w:val="center"/>
            <w:hideMark/>
          </w:tcPr>
          <w:p w14:paraId="4411F948" w14:textId="726E1D0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993" w:type="dxa"/>
            <w:tcBorders>
              <w:top w:val="nil"/>
              <w:left w:val="nil"/>
              <w:bottom w:val="single" w:sz="4" w:space="0" w:color="auto"/>
              <w:right w:val="single" w:sz="4" w:space="0" w:color="auto"/>
            </w:tcBorders>
            <w:shd w:val="clear" w:color="auto" w:fill="auto"/>
            <w:noWrap/>
            <w:vAlign w:val="center"/>
            <w:hideMark/>
          </w:tcPr>
          <w:p w14:paraId="009527E9" w14:textId="055DC11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992" w:type="dxa"/>
            <w:tcBorders>
              <w:top w:val="nil"/>
              <w:left w:val="nil"/>
              <w:bottom w:val="single" w:sz="4" w:space="0" w:color="auto"/>
              <w:right w:val="single" w:sz="4" w:space="0" w:color="auto"/>
            </w:tcBorders>
            <w:shd w:val="clear" w:color="auto" w:fill="auto"/>
            <w:noWrap/>
            <w:vAlign w:val="center"/>
            <w:hideMark/>
          </w:tcPr>
          <w:p w14:paraId="7528C692" w14:textId="78C52D8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992" w:type="dxa"/>
            <w:tcBorders>
              <w:top w:val="nil"/>
              <w:left w:val="nil"/>
              <w:bottom w:val="single" w:sz="4" w:space="0" w:color="auto"/>
              <w:right w:val="single" w:sz="4" w:space="0" w:color="auto"/>
            </w:tcBorders>
            <w:shd w:val="clear" w:color="auto" w:fill="auto"/>
            <w:noWrap/>
            <w:vAlign w:val="center"/>
            <w:hideMark/>
          </w:tcPr>
          <w:p w14:paraId="3856C055" w14:textId="3F715BC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851" w:type="dxa"/>
            <w:tcBorders>
              <w:top w:val="nil"/>
              <w:left w:val="nil"/>
              <w:bottom w:val="single" w:sz="4" w:space="0" w:color="auto"/>
              <w:right w:val="single" w:sz="4" w:space="0" w:color="auto"/>
            </w:tcBorders>
            <w:shd w:val="clear" w:color="auto" w:fill="auto"/>
            <w:noWrap/>
            <w:vAlign w:val="center"/>
            <w:hideMark/>
          </w:tcPr>
          <w:p w14:paraId="731D5478" w14:textId="7ADACE4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992" w:type="dxa"/>
            <w:tcBorders>
              <w:top w:val="nil"/>
              <w:left w:val="nil"/>
              <w:bottom w:val="single" w:sz="4" w:space="0" w:color="auto"/>
              <w:right w:val="single" w:sz="4" w:space="0" w:color="auto"/>
            </w:tcBorders>
            <w:shd w:val="clear" w:color="auto" w:fill="auto"/>
            <w:noWrap/>
            <w:vAlign w:val="center"/>
            <w:hideMark/>
          </w:tcPr>
          <w:p w14:paraId="473E6665" w14:textId="3729B7E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992" w:type="dxa"/>
            <w:tcBorders>
              <w:top w:val="nil"/>
              <w:left w:val="nil"/>
              <w:bottom w:val="single" w:sz="4" w:space="0" w:color="auto"/>
              <w:right w:val="single" w:sz="4" w:space="0" w:color="auto"/>
            </w:tcBorders>
            <w:shd w:val="clear" w:color="auto" w:fill="auto"/>
            <w:noWrap/>
            <w:vAlign w:val="center"/>
            <w:hideMark/>
          </w:tcPr>
          <w:p w14:paraId="3FEB129F" w14:textId="568178B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992" w:type="dxa"/>
            <w:tcBorders>
              <w:top w:val="nil"/>
              <w:left w:val="nil"/>
              <w:bottom w:val="single" w:sz="4" w:space="0" w:color="auto"/>
              <w:right w:val="single" w:sz="4" w:space="0" w:color="auto"/>
            </w:tcBorders>
            <w:shd w:val="clear" w:color="auto" w:fill="auto"/>
            <w:noWrap/>
            <w:vAlign w:val="center"/>
            <w:hideMark/>
          </w:tcPr>
          <w:p w14:paraId="3836471D" w14:textId="400166E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851" w:type="dxa"/>
            <w:tcBorders>
              <w:top w:val="nil"/>
              <w:left w:val="nil"/>
              <w:bottom w:val="single" w:sz="4" w:space="0" w:color="auto"/>
              <w:right w:val="single" w:sz="4" w:space="0" w:color="auto"/>
            </w:tcBorders>
            <w:shd w:val="clear" w:color="auto" w:fill="auto"/>
            <w:noWrap/>
            <w:vAlign w:val="center"/>
            <w:hideMark/>
          </w:tcPr>
          <w:p w14:paraId="1552E5DA" w14:textId="10D5F5B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850" w:type="dxa"/>
            <w:tcBorders>
              <w:top w:val="nil"/>
              <w:left w:val="nil"/>
              <w:bottom w:val="single" w:sz="4" w:space="0" w:color="auto"/>
              <w:right w:val="single" w:sz="4" w:space="0" w:color="auto"/>
            </w:tcBorders>
            <w:shd w:val="clear" w:color="auto" w:fill="auto"/>
            <w:noWrap/>
            <w:vAlign w:val="center"/>
            <w:hideMark/>
          </w:tcPr>
          <w:p w14:paraId="28488628" w14:textId="7B3FB3E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851" w:type="dxa"/>
            <w:tcBorders>
              <w:top w:val="nil"/>
              <w:left w:val="nil"/>
              <w:bottom w:val="single" w:sz="4" w:space="0" w:color="auto"/>
              <w:right w:val="single" w:sz="4" w:space="0" w:color="auto"/>
            </w:tcBorders>
            <w:shd w:val="clear" w:color="auto" w:fill="auto"/>
            <w:noWrap/>
            <w:vAlign w:val="center"/>
            <w:hideMark/>
          </w:tcPr>
          <w:p w14:paraId="014F7B96" w14:textId="55E6C4D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850" w:type="dxa"/>
            <w:tcBorders>
              <w:top w:val="nil"/>
              <w:left w:val="nil"/>
              <w:bottom w:val="single" w:sz="4" w:space="0" w:color="auto"/>
              <w:right w:val="single" w:sz="4" w:space="0" w:color="auto"/>
            </w:tcBorders>
            <w:shd w:val="clear" w:color="auto" w:fill="auto"/>
            <w:noWrap/>
            <w:vAlign w:val="center"/>
            <w:hideMark/>
          </w:tcPr>
          <w:p w14:paraId="6144CECE" w14:textId="111A776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c>
          <w:tcPr>
            <w:tcW w:w="1134" w:type="dxa"/>
            <w:tcBorders>
              <w:top w:val="nil"/>
              <w:left w:val="nil"/>
              <w:bottom w:val="single" w:sz="4" w:space="0" w:color="auto"/>
              <w:right w:val="single" w:sz="4" w:space="0" w:color="auto"/>
            </w:tcBorders>
            <w:shd w:val="clear" w:color="auto" w:fill="auto"/>
            <w:noWrap/>
            <w:vAlign w:val="center"/>
            <w:hideMark/>
          </w:tcPr>
          <w:p w14:paraId="27BEA036" w14:textId="3F63513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2,5</w:t>
            </w:r>
          </w:p>
        </w:tc>
      </w:tr>
      <w:tr w:rsidR="000A4758" w:rsidRPr="00CC11EF" w14:paraId="77E71E43" w14:textId="77777777" w:rsidTr="005E4D76">
        <w:trPr>
          <w:trHeight w:val="283"/>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5BEFE255"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992" w:type="dxa"/>
            <w:tcBorders>
              <w:top w:val="nil"/>
              <w:left w:val="nil"/>
              <w:bottom w:val="single" w:sz="4" w:space="0" w:color="auto"/>
              <w:right w:val="single" w:sz="4" w:space="0" w:color="auto"/>
            </w:tcBorders>
            <w:shd w:val="clear" w:color="auto" w:fill="auto"/>
            <w:vAlign w:val="center"/>
            <w:hideMark/>
          </w:tcPr>
          <w:p w14:paraId="1CCAC5B3"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2A0F304E" w14:textId="603021B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0,035</w:t>
            </w:r>
          </w:p>
        </w:tc>
        <w:tc>
          <w:tcPr>
            <w:tcW w:w="992" w:type="dxa"/>
            <w:tcBorders>
              <w:top w:val="nil"/>
              <w:left w:val="nil"/>
              <w:bottom w:val="single" w:sz="4" w:space="0" w:color="auto"/>
              <w:right w:val="single" w:sz="4" w:space="0" w:color="auto"/>
            </w:tcBorders>
            <w:shd w:val="clear" w:color="auto" w:fill="auto"/>
            <w:noWrap/>
            <w:vAlign w:val="center"/>
            <w:hideMark/>
          </w:tcPr>
          <w:p w14:paraId="23BCF6BB" w14:textId="318A6F2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0,035</w:t>
            </w:r>
          </w:p>
        </w:tc>
        <w:tc>
          <w:tcPr>
            <w:tcW w:w="851" w:type="dxa"/>
            <w:tcBorders>
              <w:top w:val="nil"/>
              <w:left w:val="nil"/>
              <w:bottom w:val="single" w:sz="4" w:space="0" w:color="auto"/>
              <w:right w:val="single" w:sz="4" w:space="0" w:color="auto"/>
            </w:tcBorders>
            <w:shd w:val="clear" w:color="auto" w:fill="auto"/>
            <w:noWrap/>
            <w:vAlign w:val="center"/>
            <w:hideMark/>
          </w:tcPr>
          <w:p w14:paraId="235227F8" w14:textId="26D706C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0,035</w:t>
            </w:r>
          </w:p>
        </w:tc>
        <w:tc>
          <w:tcPr>
            <w:tcW w:w="992" w:type="dxa"/>
            <w:tcBorders>
              <w:top w:val="nil"/>
              <w:left w:val="nil"/>
              <w:bottom w:val="single" w:sz="4" w:space="0" w:color="auto"/>
              <w:right w:val="single" w:sz="4" w:space="0" w:color="auto"/>
            </w:tcBorders>
            <w:shd w:val="clear" w:color="auto" w:fill="auto"/>
            <w:noWrap/>
            <w:vAlign w:val="center"/>
            <w:hideMark/>
          </w:tcPr>
          <w:p w14:paraId="21D42C3D" w14:textId="222CEC4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0,035</w:t>
            </w:r>
          </w:p>
        </w:tc>
        <w:tc>
          <w:tcPr>
            <w:tcW w:w="850" w:type="dxa"/>
            <w:tcBorders>
              <w:top w:val="nil"/>
              <w:left w:val="nil"/>
              <w:bottom w:val="single" w:sz="4" w:space="0" w:color="auto"/>
              <w:right w:val="single" w:sz="4" w:space="0" w:color="auto"/>
            </w:tcBorders>
            <w:shd w:val="clear" w:color="auto" w:fill="auto"/>
            <w:noWrap/>
            <w:vAlign w:val="center"/>
            <w:hideMark/>
          </w:tcPr>
          <w:p w14:paraId="63B1DD26" w14:textId="3071E2D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0,035</w:t>
            </w:r>
          </w:p>
        </w:tc>
        <w:tc>
          <w:tcPr>
            <w:tcW w:w="993" w:type="dxa"/>
            <w:tcBorders>
              <w:top w:val="nil"/>
              <w:left w:val="nil"/>
              <w:bottom w:val="single" w:sz="4" w:space="0" w:color="auto"/>
              <w:right w:val="single" w:sz="4" w:space="0" w:color="auto"/>
            </w:tcBorders>
            <w:shd w:val="clear" w:color="auto" w:fill="auto"/>
            <w:noWrap/>
            <w:vAlign w:val="center"/>
            <w:hideMark/>
          </w:tcPr>
          <w:p w14:paraId="397DF577" w14:textId="1C17698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0,035</w:t>
            </w:r>
          </w:p>
        </w:tc>
        <w:tc>
          <w:tcPr>
            <w:tcW w:w="992" w:type="dxa"/>
            <w:tcBorders>
              <w:top w:val="nil"/>
              <w:left w:val="nil"/>
              <w:bottom w:val="single" w:sz="4" w:space="0" w:color="auto"/>
              <w:right w:val="single" w:sz="4" w:space="0" w:color="auto"/>
            </w:tcBorders>
            <w:shd w:val="clear" w:color="auto" w:fill="auto"/>
            <w:noWrap/>
            <w:vAlign w:val="center"/>
            <w:hideMark/>
          </w:tcPr>
          <w:p w14:paraId="303E96F8" w14:textId="4937643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0,035</w:t>
            </w:r>
          </w:p>
        </w:tc>
        <w:tc>
          <w:tcPr>
            <w:tcW w:w="992" w:type="dxa"/>
            <w:tcBorders>
              <w:top w:val="nil"/>
              <w:left w:val="nil"/>
              <w:bottom w:val="single" w:sz="4" w:space="0" w:color="auto"/>
              <w:right w:val="single" w:sz="4" w:space="0" w:color="auto"/>
            </w:tcBorders>
            <w:shd w:val="clear" w:color="auto" w:fill="auto"/>
            <w:noWrap/>
            <w:vAlign w:val="center"/>
            <w:hideMark/>
          </w:tcPr>
          <w:p w14:paraId="6C327F88" w14:textId="6D0B559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0,035</w:t>
            </w:r>
          </w:p>
        </w:tc>
        <w:tc>
          <w:tcPr>
            <w:tcW w:w="851" w:type="dxa"/>
            <w:tcBorders>
              <w:top w:val="nil"/>
              <w:left w:val="nil"/>
              <w:bottom w:val="single" w:sz="4" w:space="0" w:color="auto"/>
              <w:right w:val="single" w:sz="4" w:space="0" w:color="auto"/>
            </w:tcBorders>
            <w:shd w:val="clear" w:color="auto" w:fill="auto"/>
            <w:noWrap/>
            <w:vAlign w:val="center"/>
            <w:hideMark/>
          </w:tcPr>
          <w:p w14:paraId="685383A2" w14:textId="66E0292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0,035</w:t>
            </w:r>
          </w:p>
        </w:tc>
        <w:tc>
          <w:tcPr>
            <w:tcW w:w="992" w:type="dxa"/>
            <w:tcBorders>
              <w:top w:val="nil"/>
              <w:left w:val="nil"/>
              <w:bottom w:val="single" w:sz="4" w:space="0" w:color="auto"/>
              <w:right w:val="single" w:sz="4" w:space="0" w:color="auto"/>
            </w:tcBorders>
            <w:shd w:val="clear" w:color="auto" w:fill="auto"/>
            <w:noWrap/>
            <w:vAlign w:val="center"/>
            <w:hideMark/>
          </w:tcPr>
          <w:p w14:paraId="66EDC82C" w14:textId="40976AC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0,035</w:t>
            </w:r>
          </w:p>
        </w:tc>
        <w:tc>
          <w:tcPr>
            <w:tcW w:w="992" w:type="dxa"/>
            <w:tcBorders>
              <w:top w:val="nil"/>
              <w:left w:val="nil"/>
              <w:bottom w:val="single" w:sz="4" w:space="0" w:color="auto"/>
              <w:right w:val="single" w:sz="4" w:space="0" w:color="auto"/>
            </w:tcBorders>
            <w:shd w:val="clear" w:color="auto" w:fill="auto"/>
            <w:noWrap/>
            <w:vAlign w:val="center"/>
            <w:hideMark/>
          </w:tcPr>
          <w:p w14:paraId="4B253685" w14:textId="0BE905B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0,035</w:t>
            </w:r>
          </w:p>
        </w:tc>
        <w:tc>
          <w:tcPr>
            <w:tcW w:w="992" w:type="dxa"/>
            <w:tcBorders>
              <w:top w:val="nil"/>
              <w:left w:val="nil"/>
              <w:bottom w:val="single" w:sz="4" w:space="0" w:color="auto"/>
              <w:right w:val="single" w:sz="4" w:space="0" w:color="auto"/>
            </w:tcBorders>
            <w:shd w:val="clear" w:color="auto" w:fill="auto"/>
            <w:noWrap/>
            <w:vAlign w:val="center"/>
            <w:hideMark/>
          </w:tcPr>
          <w:p w14:paraId="6DA973CA" w14:textId="058C8BF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0,035</w:t>
            </w:r>
          </w:p>
        </w:tc>
        <w:tc>
          <w:tcPr>
            <w:tcW w:w="851" w:type="dxa"/>
            <w:tcBorders>
              <w:top w:val="nil"/>
              <w:left w:val="nil"/>
              <w:bottom w:val="single" w:sz="4" w:space="0" w:color="auto"/>
              <w:right w:val="single" w:sz="4" w:space="0" w:color="auto"/>
            </w:tcBorders>
            <w:shd w:val="clear" w:color="auto" w:fill="auto"/>
            <w:noWrap/>
            <w:vAlign w:val="center"/>
            <w:hideMark/>
          </w:tcPr>
          <w:p w14:paraId="18CC06AB" w14:textId="7BE1E70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0,035</w:t>
            </w:r>
          </w:p>
        </w:tc>
        <w:tc>
          <w:tcPr>
            <w:tcW w:w="850" w:type="dxa"/>
            <w:tcBorders>
              <w:top w:val="nil"/>
              <w:left w:val="nil"/>
              <w:bottom w:val="single" w:sz="4" w:space="0" w:color="auto"/>
              <w:right w:val="single" w:sz="4" w:space="0" w:color="auto"/>
            </w:tcBorders>
            <w:shd w:val="clear" w:color="auto" w:fill="auto"/>
            <w:noWrap/>
            <w:vAlign w:val="center"/>
            <w:hideMark/>
          </w:tcPr>
          <w:p w14:paraId="66289261" w14:textId="246809A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0,035</w:t>
            </w:r>
          </w:p>
        </w:tc>
        <w:tc>
          <w:tcPr>
            <w:tcW w:w="851" w:type="dxa"/>
            <w:tcBorders>
              <w:top w:val="nil"/>
              <w:left w:val="nil"/>
              <w:bottom w:val="single" w:sz="4" w:space="0" w:color="auto"/>
              <w:right w:val="single" w:sz="4" w:space="0" w:color="auto"/>
            </w:tcBorders>
            <w:shd w:val="clear" w:color="auto" w:fill="auto"/>
            <w:noWrap/>
            <w:vAlign w:val="center"/>
            <w:hideMark/>
          </w:tcPr>
          <w:p w14:paraId="3D847F49" w14:textId="4646072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0,035</w:t>
            </w:r>
          </w:p>
        </w:tc>
        <w:tc>
          <w:tcPr>
            <w:tcW w:w="850" w:type="dxa"/>
            <w:tcBorders>
              <w:top w:val="nil"/>
              <w:left w:val="nil"/>
              <w:bottom w:val="single" w:sz="4" w:space="0" w:color="auto"/>
              <w:right w:val="single" w:sz="4" w:space="0" w:color="auto"/>
            </w:tcBorders>
            <w:shd w:val="clear" w:color="auto" w:fill="auto"/>
            <w:noWrap/>
            <w:vAlign w:val="center"/>
            <w:hideMark/>
          </w:tcPr>
          <w:p w14:paraId="1F13EA83" w14:textId="078C6C3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0,035</w:t>
            </w:r>
          </w:p>
        </w:tc>
        <w:tc>
          <w:tcPr>
            <w:tcW w:w="1134" w:type="dxa"/>
            <w:tcBorders>
              <w:top w:val="nil"/>
              <w:left w:val="nil"/>
              <w:bottom w:val="single" w:sz="4" w:space="0" w:color="auto"/>
              <w:right w:val="single" w:sz="4" w:space="0" w:color="auto"/>
            </w:tcBorders>
            <w:shd w:val="clear" w:color="auto" w:fill="auto"/>
            <w:noWrap/>
            <w:vAlign w:val="center"/>
            <w:hideMark/>
          </w:tcPr>
          <w:p w14:paraId="5A187902" w14:textId="311F0FD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0,035</w:t>
            </w:r>
          </w:p>
        </w:tc>
      </w:tr>
      <w:tr w:rsidR="000A4758" w:rsidRPr="00CC11EF" w14:paraId="5BF18AC1"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7880D6B0"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992" w:type="dxa"/>
            <w:tcBorders>
              <w:top w:val="nil"/>
              <w:left w:val="nil"/>
              <w:bottom w:val="single" w:sz="4" w:space="0" w:color="auto"/>
              <w:right w:val="single" w:sz="4" w:space="0" w:color="auto"/>
            </w:tcBorders>
            <w:shd w:val="clear" w:color="auto" w:fill="auto"/>
            <w:vAlign w:val="center"/>
            <w:hideMark/>
          </w:tcPr>
          <w:p w14:paraId="01B922F0"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367E148D" w14:textId="0FAF202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0,88</w:t>
            </w:r>
          </w:p>
        </w:tc>
        <w:tc>
          <w:tcPr>
            <w:tcW w:w="992" w:type="dxa"/>
            <w:tcBorders>
              <w:top w:val="nil"/>
              <w:left w:val="nil"/>
              <w:bottom w:val="single" w:sz="4" w:space="0" w:color="auto"/>
              <w:right w:val="single" w:sz="4" w:space="0" w:color="auto"/>
            </w:tcBorders>
            <w:shd w:val="clear" w:color="auto" w:fill="auto"/>
            <w:noWrap/>
            <w:vAlign w:val="center"/>
            <w:hideMark/>
          </w:tcPr>
          <w:p w14:paraId="1DE72404" w14:textId="4C71D78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0,88</w:t>
            </w:r>
          </w:p>
        </w:tc>
        <w:tc>
          <w:tcPr>
            <w:tcW w:w="851" w:type="dxa"/>
            <w:tcBorders>
              <w:top w:val="nil"/>
              <w:left w:val="nil"/>
              <w:bottom w:val="single" w:sz="4" w:space="0" w:color="auto"/>
              <w:right w:val="single" w:sz="4" w:space="0" w:color="auto"/>
            </w:tcBorders>
            <w:shd w:val="clear" w:color="auto" w:fill="auto"/>
            <w:noWrap/>
            <w:vAlign w:val="center"/>
            <w:hideMark/>
          </w:tcPr>
          <w:p w14:paraId="475D802D" w14:textId="466641F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0,88</w:t>
            </w:r>
          </w:p>
        </w:tc>
        <w:tc>
          <w:tcPr>
            <w:tcW w:w="992" w:type="dxa"/>
            <w:tcBorders>
              <w:top w:val="nil"/>
              <w:left w:val="nil"/>
              <w:bottom w:val="single" w:sz="4" w:space="0" w:color="auto"/>
              <w:right w:val="single" w:sz="4" w:space="0" w:color="auto"/>
            </w:tcBorders>
            <w:shd w:val="clear" w:color="auto" w:fill="auto"/>
            <w:noWrap/>
            <w:vAlign w:val="center"/>
            <w:hideMark/>
          </w:tcPr>
          <w:p w14:paraId="690B0634" w14:textId="5BFC839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0,88</w:t>
            </w:r>
          </w:p>
        </w:tc>
        <w:tc>
          <w:tcPr>
            <w:tcW w:w="850" w:type="dxa"/>
            <w:tcBorders>
              <w:top w:val="nil"/>
              <w:left w:val="nil"/>
              <w:bottom w:val="single" w:sz="4" w:space="0" w:color="auto"/>
              <w:right w:val="single" w:sz="4" w:space="0" w:color="auto"/>
            </w:tcBorders>
            <w:shd w:val="clear" w:color="auto" w:fill="auto"/>
            <w:noWrap/>
            <w:vAlign w:val="center"/>
            <w:hideMark/>
          </w:tcPr>
          <w:p w14:paraId="66F9DA25" w14:textId="0151AEF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0,88</w:t>
            </w:r>
          </w:p>
        </w:tc>
        <w:tc>
          <w:tcPr>
            <w:tcW w:w="993" w:type="dxa"/>
            <w:tcBorders>
              <w:top w:val="nil"/>
              <w:left w:val="nil"/>
              <w:bottom w:val="single" w:sz="4" w:space="0" w:color="auto"/>
              <w:right w:val="single" w:sz="4" w:space="0" w:color="auto"/>
            </w:tcBorders>
            <w:shd w:val="clear" w:color="auto" w:fill="auto"/>
            <w:noWrap/>
            <w:vAlign w:val="center"/>
            <w:hideMark/>
          </w:tcPr>
          <w:p w14:paraId="1A32B4CE" w14:textId="35B23BE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0,88</w:t>
            </w:r>
          </w:p>
        </w:tc>
        <w:tc>
          <w:tcPr>
            <w:tcW w:w="992" w:type="dxa"/>
            <w:tcBorders>
              <w:top w:val="nil"/>
              <w:left w:val="nil"/>
              <w:bottom w:val="single" w:sz="4" w:space="0" w:color="auto"/>
              <w:right w:val="single" w:sz="4" w:space="0" w:color="auto"/>
            </w:tcBorders>
            <w:shd w:val="clear" w:color="auto" w:fill="auto"/>
            <w:noWrap/>
            <w:vAlign w:val="center"/>
            <w:hideMark/>
          </w:tcPr>
          <w:p w14:paraId="264F03E0" w14:textId="11B0142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0,88</w:t>
            </w:r>
          </w:p>
        </w:tc>
        <w:tc>
          <w:tcPr>
            <w:tcW w:w="992" w:type="dxa"/>
            <w:tcBorders>
              <w:top w:val="nil"/>
              <w:left w:val="nil"/>
              <w:bottom w:val="single" w:sz="4" w:space="0" w:color="auto"/>
              <w:right w:val="single" w:sz="4" w:space="0" w:color="auto"/>
            </w:tcBorders>
            <w:shd w:val="clear" w:color="auto" w:fill="auto"/>
            <w:noWrap/>
            <w:vAlign w:val="center"/>
            <w:hideMark/>
          </w:tcPr>
          <w:p w14:paraId="40547554" w14:textId="2B01492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0,88</w:t>
            </w:r>
          </w:p>
        </w:tc>
        <w:tc>
          <w:tcPr>
            <w:tcW w:w="851" w:type="dxa"/>
            <w:tcBorders>
              <w:top w:val="nil"/>
              <w:left w:val="nil"/>
              <w:bottom w:val="single" w:sz="4" w:space="0" w:color="auto"/>
              <w:right w:val="single" w:sz="4" w:space="0" w:color="auto"/>
            </w:tcBorders>
            <w:shd w:val="clear" w:color="auto" w:fill="auto"/>
            <w:noWrap/>
            <w:vAlign w:val="center"/>
            <w:hideMark/>
          </w:tcPr>
          <w:p w14:paraId="0325DFE7" w14:textId="6B6006C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0,88</w:t>
            </w:r>
          </w:p>
        </w:tc>
        <w:tc>
          <w:tcPr>
            <w:tcW w:w="992" w:type="dxa"/>
            <w:tcBorders>
              <w:top w:val="nil"/>
              <w:left w:val="nil"/>
              <w:bottom w:val="single" w:sz="4" w:space="0" w:color="auto"/>
              <w:right w:val="single" w:sz="4" w:space="0" w:color="auto"/>
            </w:tcBorders>
            <w:shd w:val="clear" w:color="auto" w:fill="auto"/>
            <w:noWrap/>
            <w:vAlign w:val="center"/>
            <w:hideMark/>
          </w:tcPr>
          <w:p w14:paraId="5F0B3FDD" w14:textId="5DEFECA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0,88</w:t>
            </w:r>
          </w:p>
        </w:tc>
        <w:tc>
          <w:tcPr>
            <w:tcW w:w="992" w:type="dxa"/>
            <w:tcBorders>
              <w:top w:val="nil"/>
              <w:left w:val="nil"/>
              <w:bottom w:val="single" w:sz="4" w:space="0" w:color="auto"/>
              <w:right w:val="single" w:sz="4" w:space="0" w:color="auto"/>
            </w:tcBorders>
            <w:shd w:val="clear" w:color="auto" w:fill="auto"/>
            <w:noWrap/>
            <w:vAlign w:val="center"/>
            <w:hideMark/>
          </w:tcPr>
          <w:p w14:paraId="4D9DDBCD" w14:textId="5857D60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0,88</w:t>
            </w:r>
          </w:p>
        </w:tc>
        <w:tc>
          <w:tcPr>
            <w:tcW w:w="992" w:type="dxa"/>
            <w:tcBorders>
              <w:top w:val="nil"/>
              <w:left w:val="nil"/>
              <w:bottom w:val="single" w:sz="4" w:space="0" w:color="auto"/>
              <w:right w:val="single" w:sz="4" w:space="0" w:color="auto"/>
            </w:tcBorders>
            <w:shd w:val="clear" w:color="auto" w:fill="auto"/>
            <w:noWrap/>
            <w:vAlign w:val="center"/>
            <w:hideMark/>
          </w:tcPr>
          <w:p w14:paraId="3C062223" w14:textId="3CB9DBC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0,88</w:t>
            </w:r>
          </w:p>
        </w:tc>
        <w:tc>
          <w:tcPr>
            <w:tcW w:w="851" w:type="dxa"/>
            <w:tcBorders>
              <w:top w:val="nil"/>
              <w:left w:val="nil"/>
              <w:bottom w:val="single" w:sz="4" w:space="0" w:color="auto"/>
              <w:right w:val="single" w:sz="4" w:space="0" w:color="auto"/>
            </w:tcBorders>
            <w:shd w:val="clear" w:color="auto" w:fill="auto"/>
            <w:noWrap/>
            <w:vAlign w:val="center"/>
            <w:hideMark/>
          </w:tcPr>
          <w:p w14:paraId="52586A50" w14:textId="41320F7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0,88</w:t>
            </w:r>
          </w:p>
        </w:tc>
        <w:tc>
          <w:tcPr>
            <w:tcW w:w="850" w:type="dxa"/>
            <w:tcBorders>
              <w:top w:val="nil"/>
              <w:left w:val="nil"/>
              <w:bottom w:val="single" w:sz="4" w:space="0" w:color="auto"/>
              <w:right w:val="single" w:sz="4" w:space="0" w:color="auto"/>
            </w:tcBorders>
            <w:shd w:val="clear" w:color="auto" w:fill="auto"/>
            <w:noWrap/>
            <w:vAlign w:val="center"/>
            <w:hideMark/>
          </w:tcPr>
          <w:p w14:paraId="24F3517C" w14:textId="3888AA8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0,88</w:t>
            </w:r>
          </w:p>
        </w:tc>
        <w:tc>
          <w:tcPr>
            <w:tcW w:w="851" w:type="dxa"/>
            <w:tcBorders>
              <w:top w:val="nil"/>
              <w:left w:val="nil"/>
              <w:bottom w:val="single" w:sz="4" w:space="0" w:color="auto"/>
              <w:right w:val="single" w:sz="4" w:space="0" w:color="auto"/>
            </w:tcBorders>
            <w:shd w:val="clear" w:color="auto" w:fill="auto"/>
            <w:noWrap/>
            <w:vAlign w:val="center"/>
            <w:hideMark/>
          </w:tcPr>
          <w:p w14:paraId="2589D465" w14:textId="6E0252B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0,88</w:t>
            </w:r>
          </w:p>
        </w:tc>
        <w:tc>
          <w:tcPr>
            <w:tcW w:w="850" w:type="dxa"/>
            <w:tcBorders>
              <w:top w:val="nil"/>
              <w:left w:val="nil"/>
              <w:bottom w:val="single" w:sz="4" w:space="0" w:color="auto"/>
              <w:right w:val="single" w:sz="4" w:space="0" w:color="auto"/>
            </w:tcBorders>
            <w:shd w:val="clear" w:color="auto" w:fill="auto"/>
            <w:noWrap/>
            <w:vAlign w:val="center"/>
            <w:hideMark/>
          </w:tcPr>
          <w:p w14:paraId="33A5F212" w14:textId="6A2BD1E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0,88</w:t>
            </w:r>
          </w:p>
        </w:tc>
        <w:tc>
          <w:tcPr>
            <w:tcW w:w="1134" w:type="dxa"/>
            <w:tcBorders>
              <w:top w:val="nil"/>
              <w:left w:val="nil"/>
              <w:bottom w:val="single" w:sz="4" w:space="0" w:color="auto"/>
              <w:right w:val="single" w:sz="4" w:space="0" w:color="auto"/>
            </w:tcBorders>
            <w:shd w:val="clear" w:color="auto" w:fill="auto"/>
            <w:noWrap/>
            <w:vAlign w:val="center"/>
            <w:hideMark/>
          </w:tcPr>
          <w:p w14:paraId="00446C0B" w14:textId="2E20775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0,88</w:t>
            </w:r>
          </w:p>
        </w:tc>
      </w:tr>
      <w:tr w:rsidR="000A4758" w:rsidRPr="00CC11EF" w14:paraId="772DED70"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5C65071F" w14:textId="2E8F181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992" w:type="dxa"/>
            <w:tcBorders>
              <w:top w:val="nil"/>
              <w:left w:val="nil"/>
              <w:bottom w:val="single" w:sz="4" w:space="0" w:color="auto"/>
              <w:right w:val="single" w:sz="4" w:space="0" w:color="auto"/>
            </w:tcBorders>
            <w:shd w:val="clear" w:color="auto" w:fill="auto"/>
            <w:vAlign w:val="center"/>
            <w:hideMark/>
          </w:tcPr>
          <w:p w14:paraId="2ACF25E7"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67EDC923" w14:textId="429B781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1,405</w:t>
            </w:r>
          </w:p>
        </w:tc>
        <w:tc>
          <w:tcPr>
            <w:tcW w:w="992" w:type="dxa"/>
            <w:tcBorders>
              <w:top w:val="nil"/>
              <w:left w:val="nil"/>
              <w:bottom w:val="single" w:sz="4" w:space="0" w:color="auto"/>
              <w:right w:val="single" w:sz="4" w:space="0" w:color="auto"/>
            </w:tcBorders>
            <w:shd w:val="clear" w:color="auto" w:fill="auto"/>
            <w:noWrap/>
            <w:vAlign w:val="center"/>
            <w:hideMark/>
          </w:tcPr>
          <w:p w14:paraId="284A22BA" w14:textId="615A75A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1,405</w:t>
            </w:r>
          </w:p>
        </w:tc>
        <w:tc>
          <w:tcPr>
            <w:tcW w:w="851" w:type="dxa"/>
            <w:tcBorders>
              <w:top w:val="nil"/>
              <w:left w:val="nil"/>
              <w:bottom w:val="single" w:sz="4" w:space="0" w:color="auto"/>
              <w:right w:val="single" w:sz="4" w:space="0" w:color="auto"/>
            </w:tcBorders>
            <w:shd w:val="clear" w:color="auto" w:fill="auto"/>
            <w:noWrap/>
            <w:vAlign w:val="center"/>
            <w:hideMark/>
          </w:tcPr>
          <w:p w14:paraId="3F22F956" w14:textId="6661429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1,405</w:t>
            </w:r>
          </w:p>
        </w:tc>
        <w:tc>
          <w:tcPr>
            <w:tcW w:w="992" w:type="dxa"/>
            <w:tcBorders>
              <w:top w:val="nil"/>
              <w:left w:val="nil"/>
              <w:bottom w:val="single" w:sz="4" w:space="0" w:color="auto"/>
              <w:right w:val="single" w:sz="4" w:space="0" w:color="auto"/>
            </w:tcBorders>
            <w:shd w:val="clear" w:color="auto" w:fill="auto"/>
            <w:noWrap/>
            <w:vAlign w:val="center"/>
            <w:hideMark/>
          </w:tcPr>
          <w:p w14:paraId="3BC421D3" w14:textId="3C44856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1,405</w:t>
            </w:r>
          </w:p>
        </w:tc>
        <w:tc>
          <w:tcPr>
            <w:tcW w:w="850" w:type="dxa"/>
            <w:tcBorders>
              <w:top w:val="nil"/>
              <w:left w:val="nil"/>
              <w:bottom w:val="single" w:sz="4" w:space="0" w:color="auto"/>
              <w:right w:val="single" w:sz="4" w:space="0" w:color="auto"/>
            </w:tcBorders>
            <w:shd w:val="clear" w:color="auto" w:fill="auto"/>
            <w:noWrap/>
            <w:vAlign w:val="center"/>
            <w:hideMark/>
          </w:tcPr>
          <w:p w14:paraId="6E525D5D" w14:textId="2BBEA57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1,405</w:t>
            </w:r>
          </w:p>
        </w:tc>
        <w:tc>
          <w:tcPr>
            <w:tcW w:w="993" w:type="dxa"/>
            <w:tcBorders>
              <w:top w:val="nil"/>
              <w:left w:val="nil"/>
              <w:bottom w:val="single" w:sz="4" w:space="0" w:color="auto"/>
              <w:right w:val="single" w:sz="4" w:space="0" w:color="auto"/>
            </w:tcBorders>
            <w:shd w:val="clear" w:color="auto" w:fill="auto"/>
            <w:noWrap/>
            <w:vAlign w:val="center"/>
            <w:hideMark/>
          </w:tcPr>
          <w:p w14:paraId="68D49E16" w14:textId="4BDFD44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1,405</w:t>
            </w:r>
          </w:p>
        </w:tc>
        <w:tc>
          <w:tcPr>
            <w:tcW w:w="992" w:type="dxa"/>
            <w:tcBorders>
              <w:top w:val="nil"/>
              <w:left w:val="nil"/>
              <w:bottom w:val="single" w:sz="4" w:space="0" w:color="auto"/>
              <w:right w:val="single" w:sz="4" w:space="0" w:color="auto"/>
            </w:tcBorders>
            <w:shd w:val="clear" w:color="auto" w:fill="auto"/>
            <w:noWrap/>
            <w:vAlign w:val="center"/>
            <w:hideMark/>
          </w:tcPr>
          <w:p w14:paraId="3FC1A203" w14:textId="64DE704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1,405</w:t>
            </w:r>
          </w:p>
        </w:tc>
        <w:tc>
          <w:tcPr>
            <w:tcW w:w="992" w:type="dxa"/>
            <w:tcBorders>
              <w:top w:val="nil"/>
              <w:left w:val="nil"/>
              <w:bottom w:val="single" w:sz="4" w:space="0" w:color="auto"/>
              <w:right w:val="single" w:sz="4" w:space="0" w:color="auto"/>
            </w:tcBorders>
            <w:shd w:val="clear" w:color="auto" w:fill="auto"/>
            <w:noWrap/>
            <w:vAlign w:val="center"/>
            <w:hideMark/>
          </w:tcPr>
          <w:p w14:paraId="027115C6" w14:textId="4486CD4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1,405</w:t>
            </w:r>
          </w:p>
        </w:tc>
        <w:tc>
          <w:tcPr>
            <w:tcW w:w="851" w:type="dxa"/>
            <w:tcBorders>
              <w:top w:val="nil"/>
              <w:left w:val="nil"/>
              <w:bottom w:val="single" w:sz="4" w:space="0" w:color="auto"/>
              <w:right w:val="single" w:sz="4" w:space="0" w:color="auto"/>
            </w:tcBorders>
            <w:shd w:val="clear" w:color="auto" w:fill="auto"/>
            <w:noWrap/>
            <w:vAlign w:val="center"/>
            <w:hideMark/>
          </w:tcPr>
          <w:p w14:paraId="475D07C0" w14:textId="027EFDE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1,405</w:t>
            </w:r>
          </w:p>
        </w:tc>
        <w:tc>
          <w:tcPr>
            <w:tcW w:w="992" w:type="dxa"/>
            <w:tcBorders>
              <w:top w:val="nil"/>
              <w:left w:val="nil"/>
              <w:bottom w:val="single" w:sz="4" w:space="0" w:color="auto"/>
              <w:right w:val="single" w:sz="4" w:space="0" w:color="auto"/>
            </w:tcBorders>
            <w:shd w:val="clear" w:color="auto" w:fill="auto"/>
            <w:noWrap/>
            <w:vAlign w:val="center"/>
            <w:hideMark/>
          </w:tcPr>
          <w:p w14:paraId="56FF1AC8" w14:textId="5CE0701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1,405</w:t>
            </w:r>
          </w:p>
        </w:tc>
        <w:tc>
          <w:tcPr>
            <w:tcW w:w="992" w:type="dxa"/>
            <w:tcBorders>
              <w:top w:val="nil"/>
              <w:left w:val="nil"/>
              <w:bottom w:val="single" w:sz="4" w:space="0" w:color="auto"/>
              <w:right w:val="single" w:sz="4" w:space="0" w:color="auto"/>
            </w:tcBorders>
            <w:shd w:val="clear" w:color="auto" w:fill="auto"/>
            <w:noWrap/>
            <w:vAlign w:val="center"/>
            <w:hideMark/>
          </w:tcPr>
          <w:p w14:paraId="13B346D2" w14:textId="29384FD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1,405</w:t>
            </w:r>
          </w:p>
        </w:tc>
        <w:tc>
          <w:tcPr>
            <w:tcW w:w="992" w:type="dxa"/>
            <w:tcBorders>
              <w:top w:val="nil"/>
              <w:left w:val="nil"/>
              <w:bottom w:val="single" w:sz="4" w:space="0" w:color="auto"/>
              <w:right w:val="single" w:sz="4" w:space="0" w:color="auto"/>
            </w:tcBorders>
            <w:shd w:val="clear" w:color="auto" w:fill="auto"/>
            <w:noWrap/>
            <w:vAlign w:val="center"/>
            <w:hideMark/>
          </w:tcPr>
          <w:p w14:paraId="5FB0A9CC" w14:textId="705C9C4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1,405</w:t>
            </w:r>
          </w:p>
        </w:tc>
        <w:tc>
          <w:tcPr>
            <w:tcW w:w="851" w:type="dxa"/>
            <w:tcBorders>
              <w:top w:val="nil"/>
              <w:left w:val="nil"/>
              <w:bottom w:val="single" w:sz="4" w:space="0" w:color="auto"/>
              <w:right w:val="single" w:sz="4" w:space="0" w:color="auto"/>
            </w:tcBorders>
            <w:shd w:val="clear" w:color="auto" w:fill="auto"/>
            <w:noWrap/>
            <w:vAlign w:val="center"/>
            <w:hideMark/>
          </w:tcPr>
          <w:p w14:paraId="176EEA34" w14:textId="2BE495E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1,405</w:t>
            </w:r>
          </w:p>
        </w:tc>
        <w:tc>
          <w:tcPr>
            <w:tcW w:w="850" w:type="dxa"/>
            <w:tcBorders>
              <w:top w:val="nil"/>
              <w:left w:val="nil"/>
              <w:bottom w:val="single" w:sz="4" w:space="0" w:color="auto"/>
              <w:right w:val="single" w:sz="4" w:space="0" w:color="auto"/>
            </w:tcBorders>
            <w:shd w:val="clear" w:color="auto" w:fill="auto"/>
            <w:noWrap/>
            <w:vAlign w:val="center"/>
            <w:hideMark/>
          </w:tcPr>
          <w:p w14:paraId="151B805F" w14:textId="7B57A2A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1,405</w:t>
            </w:r>
          </w:p>
        </w:tc>
        <w:tc>
          <w:tcPr>
            <w:tcW w:w="851" w:type="dxa"/>
            <w:tcBorders>
              <w:top w:val="nil"/>
              <w:left w:val="nil"/>
              <w:bottom w:val="single" w:sz="4" w:space="0" w:color="auto"/>
              <w:right w:val="single" w:sz="4" w:space="0" w:color="auto"/>
            </w:tcBorders>
            <w:shd w:val="clear" w:color="auto" w:fill="auto"/>
            <w:noWrap/>
            <w:vAlign w:val="center"/>
            <w:hideMark/>
          </w:tcPr>
          <w:p w14:paraId="5B1867D2" w14:textId="6C078B1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1,405</w:t>
            </w:r>
          </w:p>
        </w:tc>
        <w:tc>
          <w:tcPr>
            <w:tcW w:w="850" w:type="dxa"/>
            <w:tcBorders>
              <w:top w:val="nil"/>
              <w:left w:val="nil"/>
              <w:bottom w:val="single" w:sz="4" w:space="0" w:color="auto"/>
              <w:right w:val="single" w:sz="4" w:space="0" w:color="auto"/>
            </w:tcBorders>
            <w:shd w:val="clear" w:color="auto" w:fill="auto"/>
            <w:noWrap/>
            <w:vAlign w:val="center"/>
            <w:hideMark/>
          </w:tcPr>
          <w:p w14:paraId="5253BCAD" w14:textId="786F50E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1,405</w:t>
            </w:r>
          </w:p>
        </w:tc>
        <w:tc>
          <w:tcPr>
            <w:tcW w:w="1134" w:type="dxa"/>
            <w:tcBorders>
              <w:top w:val="nil"/>
              <w:left w:val="nil"/>
              <w:bottom w:val="single" w:sz="4" w:space="0" w:color="auto"/>
              <w:right w:val="single" w:sz="4" w:space="0" w:color="auto"/>
            </w:tcBorders>
            <w:shd w:val="clear" w:color="auto" w:fill="auto"/>
            <w:noWrap/>
            <w:vAlign w:val="center"/>
            <w:hideMark/>
          </w:tcPr>
          <w:p w14:paraId="717A2D6F" w14:textId="617FE1F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1,405</w:t>
            </w:r>
          </w:p>
        </w:tc>
      </w:tr>
      <w:tr w:rsidR="000A4758" w:rsidRPr="00CC11EF" w14:paraId="4AA7A0B7"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37FAD41B"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992" w:type="dxa"/>
            <w:tcBorders>
              <w:top w:val="nil"/>
              <w:left w:val="nil"/>
              <w:bottom w:val="single" w:sz="4" w:space="0" w:color="auto"/>
              <w:right w:val="single" w:sz="4" w:space="0" w:color="auto"/>
            </w:tcBorders>
            <w:shd w:val="clear" w:color="auto" w:fill="auto"/>
            <w:vAlign w:val="center"/>
            <w:hideMark/>
          </w:tcPr>
          <w:p w14:paraId="2CA7D15F"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3D1800E1" w14:textId="020CD38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1,095</w:t>
            </w:r>
          </w:p>
        </w:tc>
        <w:tc>
          <w:tcPr>
            <w:tcW w:w="992" w:type="dxa"/>
            <w:tcBorders>
              <w:top w:val="nil"/>
              <w:left w:val="nil"/>
              <w:bottom w:val="single" w:sz="4" w:space="0" w:color="auto"/>
              <w:right w:val="single" w:sz="4" w:space="0" w:color="auto"/>
            </w:tcBorders>
            <w:shd w:val="clear" w:color="auto" w:fill="auto"/>
            <w:noWrap/>
            <w:vAlign w:val="center"/>
            <w:hideMark/>
          </w:tcPr>
          <w:p w14:paraId="5CE689A2" w14:textId="411B426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1,095</w:t>
            </w:r>
          </w:p>
        </w:tc>
        <w:tc>
          <w:tcPr>
            <w:tcW w:w="851" w:type="dxa"/>
            <w:tcBorders>
              <w:top w:val="nil"/>
              <w:left w:val="nil"/>
              <w:bottom w:val="single" w:sz="4" w:space="0" w:color="auto"/>
              <w:right w:val="single" w:sz="4" w:space="0" w:color="auto"/>
            </w:tcBorders>
            <w:shd w:val="clear" w:color="auto" w:fill="auto"/>
            <w:noWrap/>
            <w:vAlign w:val="center"/>
            <w:hideMark/>
          </w:tcPr>
          <w:p w14:paraId="133AFA26" w14:textId="4DD0106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1,095</w:t>
            </w:r>
          </w:p>
        </w:tc>
        <w:tc>
          <w:tcPr>
            <w:tcW w:w="992" w:type="dxa"/>
            <w:tcBorders>
              <w:top w:val="nil"/>
              <w:left w:val="nil"/>
              <w:bottom w:val="single" w:sz="4" w:space="0" w:color="auto"/>
              <w:right w:val="single" w:sz="4" w:space="0" w:color="auto"/>
            </w:tcBorders>
            <w:shd w:val="clear" w:color="auto" w:fill="auto"/>
            <w:noWrap/>
            <w:vAlign w:val="center"/>
            <w:hideMark/>
          </w:tcPr>
          <w:p w14:paraId="589B45AA" w14:textId="4212818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1,095</w:t>
            </w:r>
          </w:p>
        </w:tc>
        <w:tc>
          <w:tcPr>
            <w:tcW w:w="850" w:type="dxa"/>
            <w:tcBorders>
              <w:top w:val="nil"/>
              <w:left w:val="nil"/>
              <w:bottom w:val="single" w:sz="4" w:space="0" w:color="auto"/>
              <w:right w:val="single" w:sz="4" w:space="0" w:color="auto"/>
            </w:tcBorders>
            <w:shd w:val="clear" w:color="auto" w:fill="auto"/>
            <w:noWrap/>
            <w:vAlign w:val="center"/>
            <w:hideMark/>
          </w:tcPr>
          <w:p w14:paraId="57CC7DFF" w14:textId="5B0116A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1,095</w:t>
            </w:r>
          </w:p>
        </w:tc>
        <w:tc>
          <w:tcPr>
            <w:tcW w:w="993" w:type="dxa"/>
            <w:tcBorders>
              <w:top w:val="nil"/>
              <w:left w:val="nil"/>
              <w:bottom w:val="single" w:sz="4" w:space="0" w:color="auto"/>
              <w:right w:val="single" w:sz="4" w:space="0" w:color="auto"/>
            </w:tcBorders>
            <w:shd w:val="clear" w:color="auto" w:fill="auto"/>
            <w:noWrap/>
            <w:vAlign w:val="center"/>
            <w:hideMark/>
          </w:tcPr>
          <w:p w14:paraId="5B0A8769" w14:textId="53CDE37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1,095</w:t>
            </w:r>
          </w:p>
        </w:tc>
        <w:tc>
          <w:tcPr>
            <w:tcW w:w="992" w:type="dxa"/>
            <w:tcBorders>
              <w:top w:val="nil"/>
              <w:left w:val="nil"/>
              <w:bottom w:val="single" w:sz="4" w:space="0" w:color="auto"/>
              <w:right w:val="single" w:sz="4" w:space="0" w:color="auto"/>
            </w:tcBorders>
            <w:shd w:val="clear" w:color="auto" w:fill="auto"/>
            <w:noWrap/>
            <w:vAlign w:val="center"/>
            <w:hideMark/>
          </w:tcPr>
          <w:p w14:paraId="3DF9B6F0" w14:textId="1C9D642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1,095</w:t>
            </w:r>
          </w:p>
        </w:tc>
        <w:tc>
          <w:tcPr>
            <w:tcW w:w="992" w:type="dxa"/>
            <w:tcBorders>
              <w:top w:val="nil"/>
              <w:left w:val="nil"/>
              <w:bottom w:val="single" w:sz="4" w:space="0" w:color="auto"/>
              <w:right w:val="single" w:sz="4" w:space="0" w:color="auto"/>
            </w:tcBorders>
            <w:shd w:val="clear" w:color="auto" w:fill="auto"/>
            <w:noWrap/>
            <w:vAlign w:val="center"/>
            <w:hideMark/>
          </w:tcPr>
          <w:p w14:paraId="2FEBEF54" w14:textId="5D178D3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1,095</w:t>
            </w:r>
          </w:p>
        </w:tc>
        <w:tc>
          <w:tcPr>
            <w:tcW w:w="851" w:type="dxa"/>
            <w:tcBorders>
              <w:top w:val="nil"/>
              <w:left w:val="nil"/>
              <w:bottom w:val="single" w:sz="4" w:space="0" w:color="auto"/>
              <w:right w:val="single" w:sz="4" w:space="0" w:color="auto"/>
            </w:tcBorders>
            <w:shd w:val="clear" w:color="auto" w:fill="auto"/>
            <w:noWrap/>
            <w:vAlign w:val="center"/>
            <w:hideMark/>
          </w:tcPr>
          <w:p w14:paraId="094930B3" w14:textId="6B919CD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1,095</w:t>
            </w:r>
          </w:p>
        </w:tc>
        <w:tc>
          <w:tcPr>
            <w:tcW w:w="992" w:type="dxa"/>
            <w:tcBorders>
              <w:top w:val="nil"/>
              <w:left w:val="nil"/>
              <w:bottom w:val="single" w:sz="4" w:space="0" w:color="auto"/>
              <w:right w:val="single" w:sz="4" w:space="0" w:color="auto"/>
            </w:tcBorders>
            <w:shd w:val="clear" w:color="auto" w:fill="auto"/>
            <w:noWrap/>
            <w:vAlign w:val="center"/>
            <w:hideMark/>
          </w:tcPr>
          <w:p w14:paraId="57DE0BEE" w14:textId="4C3BF6B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1,095</w:t>
            </w:r>
          </w:p>
        </w:tc>
        <w:tc>
          <w:tcPr>
            <w:tcW w:w="992" w:type="dxa"/>
            <w:tcBorders>
              <w:top w:val="nil"/>
              <w:left w:val="nil"/>
              <w:bottom w:val="single" w:sz="4" w:space="0" w:color="auto"/>
              <w:right w:val="single" w:sz="4" w:space="0" w:color="auto"/>
            </w:tcBorders>
            <w:shd w:val="clear" w:color="auto" w:fill="auto"/>
            <w:noWrap/>
            <w:vAlign w:val="center"/>
            <w:hideMark/>
          </w:tcPr>
          <w:p w14:paraId="7C7C9F8B" w14:textId="3373E2D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1,095</w:t>
            </w:r>
          </w:p>
        </w:tc>
        <w:tc>
          <w:tcPr>
            <w:tcW w:w="992" w:type="dxa"/>
            <w:tcBorders>
              <w:top w:val="nil"/>
              <w:left w:val="nil"/>
              <w:bottom w:val="single" w:sz="4" w:space="0" w:color="auto"/>
              <w:right w:val="single" w:sz="4" w:space="0" w:color="auto"/>
            </w:tcBorders>
            <w:shd w:val="clear" w:color="auto" w:fill="auto"/>
            <w:noWrap/>
            <w:vAlign w:val="center"/>
            <w:hideMark/>
          </w:tcPr>
          <w:p w14:paraId="5401A1E3" w14:textId="7FD2BD6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1,095</w:t>
            </w:r>
          </w:p>
        </w:tc>
        <w:tc>
          <w:tcPr>
            <w:tcW w:w="851" w:type="dxa"/>
            <w:tcBorders>
              <w:top w:val="nil"/>
              <w:left w:val="nil"/>
              <w:bottom w:val="single" w:sz="4" w:space="0" w:color="auto"/>
              <w:right w:val="single" w:sz="4" w:space="0" w:color="auto"/>
            </w:tcBorders>
            <w:shd w:val="clear" w:color="auto" w:fill="auto"/>
            <w:noWrap/>
            <w:vAlign w:val="center"/>
            <w:hideMark/>
          </w:tcPr>
          <w:p w14:paraId="5DAC6E2F" w14:textId="52B8199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1,095</w:t>
            </w:r>
          </w:p>
        </w:tc>
        <w:tc>
          <w:tcPr>
            <w:tcW w:w="850" w:type="dxa"/>
            <w:tcBorders>
              <w:top w:val="nil"/>
              <w:left w:val="nil"/>
              <w:bottom w:val="single" w:sz="4" w:space="0" w:color="auto"/>
              <w:right w:val="single" w:sz="4" w:space="0" w:color="auto"/>
            </w:tcBorders>
            <w:shd w:val="clear" w:color="auto" w:fill="auto"/>
            <w:noWrap/>
            <w:vAlign w:val="center"/>
            <w:hideMark/>
          </w:tcPr>
          <w:p w14:paraId="3B0BF06B" w14:textId="7BB995B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1,095</w:t>
            </w:r>
          </w:p>
        </w:tc>
        <w:tc>
          <w:tcPr>
            <w:tcW w:w="851" w:type="dxa"/>
            <w:tcBorders>
              <w:top w:val="nil"/>
              <w:left w:val="nil"/>
              <w:bottom w:val="single" w:sz="4" w:space="0" w:color="auto"/>
              <w:right w:val="single" w:sz="4" w:space="0" w:color="auto"/>
            </w:tcBorders>
            <w:shd w:val="clear" w:color="auto" w:fill="auto"/>
            <w:noWrap/>
            <w:vAlign w:val="center"/>
            <w:hideMark/>
          </w:tcPr>
          <w:p w14:paraId="54130F90" w14:textId="19B220C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1,095</w:t>
            </w:r>
          </w:p>
        </w:tc>
        <w:tc>
          <w:tcPr>
            <w:tcW w:w="850" w:type="dxa"/>
            <w:tcBorders>
              <w:top w:val="nil"/>
              <w:left w:val="nil"/>
              <w:bottom w:val="single" w:sz="4" w:space="0" w:color="auto"/>
              <w:right w:val="single" w:sz="4" w:space="0" w:color="auto"/>
            </w:tcBorders>
            <w:shd w:val="clear" w:color="auto" w:fill="auto"/>
            <w:noWrap/>
            <w:vAlign w:val="center"/>
            <w:hideMark/>
          </w:tcPr>
          <w:p w14:paraId="7A48E738" w14:textId="619FE68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1,095</w:t>
            </w:r>
          </w:p>
        </w:tc>
        <w:tc>
          <w:tcPr>
            <w:tcW w:w="1134" w:type="dxa"/>
            <w:tcBorders>
              <w:top w:val="nil"/>
              <w:left w:val="nil"/>
              <w:bottom w:val="single" w:sz="4" w:space="0" w:color="auto"/>
              <w:right w:val="single" w:sz="4" w:space="0" w:color="auto"/>
            </w:tcBorders>
            <w:shd w:val="clear" w:color="auto" w:fill="auto"/>
            <w:noWrap/>
            <w:vAlign w:val="center"/>
            <w:hideMark/>
          </w:tcPr>
          <w:p w14:paraId="59DB3C5D" w14:textId="4E5BB56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1,095</w:t>
            </w:r>
          </w:p>
        </w:tc>
      </w:tr>
      <w:tr w:rsidR="000A4758" w:rsidRPr="00CC11EF" w14:paraId="47F1641B" w14:textId="77777777" w:rsidTr="005E4D76">
        <w:trPr>
          <w:trHeight w:val="571"/>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1BCD59A9"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92" w:type="dxa"/>
            <w:tcBorders>
              <w:top w:val="nil"/>
              <w:left w:val="nil"/>
              <w:bottom w:val="single" w:sz="4" w:space="0" w:color="auto"/>
              <w:right w:val="single" w:sz="4" w:space="0" w:color="auto"/>
            </w:tcBorders>
            <w:shd w:val="clear" w:color="auto" w:fill="auto"/>
            <w:vAlign w:val="center"/>
            <w:hideMark/>
          </w:tcPr>
          <w:p w14:paraId="2FF55F51"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735685BB" w14:textId="2F4A89D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1,66</w:t>
            </w:r>
          </w:p>
        </w:tc>
        <w:tc>
          <w:tcPr>
            <w:tcW w:w="992" w:type="dxa"/>
            <w:tcBorders>
              <w:top w:val="nil"/>
              <w:left w:val="nil"/>
              <w:bottom w:val="single" w:sz="4" w:space="0" w:color="auto"/>
              <w:right w:val="single" w:sz="4" w:space="0" w:color="auto"/>
            </w:tcBorders>
            <w:shd w:val="clear" w:color="auto" w:fill="auto"/>
            <w:noWrap/>
            <w:vAlign w:val="center"/>
            <w:hideMark/>
          </w:tcPr>
          <w:p w14:paraId="595558EF" w14:textId="5996755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1,67</w:t>
            </w:r>
          </w:p>
        </w:tc>
        <w:tc>
          <w:tcPr>
            <w:tcW w:w="851" w:type="dxa"/>
            <w:tcBorders>
              <w:top w:val="nil"/>
              <w:left w:val="nil"/>
              <w:bottom w:val="single" w:sz="4" w:space="0" w:color="auto"/>
              <w:right w:val="single" w:sz="4" w:space="0" w:color="auto"/>
            </w:tcBorders>
            <w:shd w:val="clear" w:color="auto" w:fill="auto"/>
            <w:noWrap/>
            <w:vAlign w:val="center"/>
            <w:hideMark/>
          </w:tcPr>
          <w:p w14:paraId="3A41A85C" w14:textId="7C1F5C1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1,68</w:t>
            </w:r>
          </w:p>
        </w:tc>
        <w:tc>
          <w:tcPr>
            <w:tcW w:w="992" w:type="dxa"/>
            <w:tcBorders>
              <w:top w:val="nil"/>
              <w:left w:val="nil"/>
              <w:bottom w:val="single" w:sz="4" w:space="0" w:color="auto"/>
              <w:right w:val="single" w:sz="4" w:space="0" w:color="auto"/>
            </w:tcBorders>
            <w:shd w:val="clear" w:color="auto" w:fill="auto"/>
            <w:noWrap/>
            <w:vAlign w:val="center"/>
            <w:hideMark/>
          </w:tcPr>
          <w:p w14:paraId="03E49B9B" w14:textId="5A1D035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1,69</w:t>
            </w:r>
          </w:p>
        </w:tc>
        <w:tc>
          <w:tcPr>
            <w:tcW w:w="850" w:type="dxa"/>
            <w:tcBorders>
              <w:top w:val="nil"/>
              <w:left w:val="nil"/>
              <w:bottom w:val="single" w:sz="4" w:space="0" w:color="auto"/>
              <w:right w:val="single" w:sz="4" w:space="0" w:color="auto"/>
            </w:tcBorders>
            <w:shd w:val="clear" w:color="auto" w:fill="auto"/>
            <w:noWrap/>
            <w:vAlign w:val="center"/>
            <w:hideMark/>
          </w:tcPr>
          <w:p w14:paraId="7432360A" w14:textId="2616464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1,70</w:t>
            </w:r>
          </w:p>
        </w:tc>
        <w:tc>
          <w:tcPr>
            <w:tcW w:w="993" w:type="dxa"/>
            <w:tcBorders>
              <w:top w:val="nil"/>
              <w:left w:val="nil"/>
              <w:bottom w:val="single" w:sz="4" w:space="0" w:color="auto"/>
              <w:right w:val="single" w:sz="4" w:space="0" w:color="auto"/>
            </w:tcBorders>
            <w:shd w:val="clear" w:color="auto" w:fill="auto"/>
            <w:noWrap/>
            <w:vAlign w:val="center"/>
            <w:hideMark/>
          </w:tcPr>
          <w:p w14:paraId="45500855" w14:textId="3F92B63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1,71</w:t>
            </w:r>
          </w:p>
        </w:tc>
        <w:tc>
          <w:tcPr>
            <w:tcW w:w="992" w:type="dxa"/>
            <w:tcBorders>
              <w:top w:val="nil"/>
              <w:left w:val="nil"/>
              <w:bottom w:val="single" w:sz="4" w:space="0" w:color="auto"/>
              <w:right w:val="single" w:sz="4" w:space="0" w:color="auto"/>
            </w:tcBorders>
            <w:shd w:val="clear" w:color="auto" w:fill="auto"/>
            <w:noWrap/>
            <w:vAlign w:val="center"/>
            <w:hideMark/>
          </w:tcPr>
          <w:p w14:paraId="2A5C7188" w14:textId="7A64F3B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1,72</w:t>
            </w:r>
          </w:p>
        </w:tc>
        <w:tc>
          <w:tcPr>
            <w:tcW w:w="992" w:type="dxa"/>
            <w:tcBorders>
              <w:top w:val="nil"/>
              <w:left w:val="nil"/>
              <w:bottom w:val="single" w:sz="4" w:space="0" w:color="auto"/>
              <w:right w:val="single" w:sz="4" w:space="0" w:color="auto"/>
            </w:tcBorders>
            <w:shd w:val="clear" w:color="auto" w:fill="auto"/>
            <w:noWrap/>
            <w:vAlign w:val="center"/>
            <w:hideMark/>
          </w:tcPr>
          <w:p w14:paraId="377C4147" w14:textId="0DE73D0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1,73</w:t>
            </w:r>
          </w:p>
        </w:tc>
        <w:tc>
          <w:tcPr>
            <w:tcW w:w="851" w:type="dxa"/>
            <w:tcBorders>
              <w:top w:val="nil"/>
              <w:left w:val="nil"/>
              <w:bottom w:val="single" w:sz="4" w:space="0" w:color="auto"/>
              <w:right w:val="single" w:sz="4" w:space="0" w:color="auto"/>
            </w:tcBorders>
            <w:shd w:val="clear" w:color="auto" w:fill="auto"/>
            <w:noWrap/>
            <w:vAlign w:val="center"/>
            <w:hideMark/>
          </w:tcPr>
          <w:p w14:paraId="34E11696" w14:textId="7B1D053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1,74</w:t>
            </w:r>
          </w:p>
        </w:tc>
        <w:tc>
          <w:tcPr>
            <w:tcW w:w="992" w:type="dxa"/>
            <w:tcBorders>
              <w:top w:val="nil"/>
              <w:left w:val="nil"/>
              <w:bottom w:val="single" w:sz="4" w:space="0" w:color="auto"/>
              <w:right w:val="single" w:sz="4" w:space="0" w:color="auto"/>
            </w:tcBorders>
            <w:shd w:val="clear" w:color="auto" w:fill="auto"/>
            <w:noWrap/>
            <w:vAlign w:val="center"/>
            <w:hideMark/>
          </w:tcPr>
          <w:p w14:paraId="3A2C5182" w14:textId="235D05D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1,75</w:t>
            </w:r>
          </w:p>
        </w:tc>
        <w:tc>
          <w:tcPr>
            <w:tcW w:w="992" w:type="dxa"/>
            <w:tcBorders>
              <w:top w:val="nil"/>
              <w:left w:val="nil"/>
              <w:bottom w:val="single" w:sz="4" w:space="0" w:color="auto"/>
              <w:right w:val="single" w:sz="4" w:space="0" w:color="auto"/>
            </w:tcBorders>
            <w:shd w:val="clear" w:color="auto" w:fill="auto"/>
            <w:noWrap/>
            <w:vAlign w:val="center"/>
            <w:hideMark/>
          </w:tcPr>
          <w:p w14:paraId="513FB9F9" w14:textId="42B6B9D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1,76</w:t>
            </w:r>
          </w:p>
        </w:tc>
        <w:tc>
          <w:tcPr>
            <w:tcW w:w="992" w:type="dxa"/>
            <w:tcBorders>
              <w:top w:val="nil"/>
              <w:left w:val="nil"/>
              <w:bottom w:val="single" w:sz="4" w:space="0" w:color="auto"/>
              <w:right w:val="single" w:sz="4" w:space="0" w:color="auto"/>
            </w:tcBorders>
            <w:shd w:val="clear" w:color="auto" w:fill="auto"/>
            <w:noWrap/>
            <w:vAlign w:val="center"/>
            <w:hideMark/>
          </w:tcPr>
          <w:p w14:paraId="14CE65D1" w14:textId="77043CA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1,77</w:t>
            </w:r>
          </w:p>
        </w:tc>
        <w:tc>
          <w:tcPr>
            <w:tcW w:w="851" w:type="dxa"/>
            <w:tcBorders>
              <w:top w:val="nil"/>
              <w:left w:val="nil"/>
              <w:bottom w:val="single" w:sz="4" w:space="0" w:color="auto"/>
              <w:right w:val="single" w:sz="4" w:space="0" w:color="auto"/>
            </w:tcBorders>
            <w:shd w:val="clear" w:color="auto" w:fill="auto"/>
            <w:noWrap/>
            <w:vAlign w:val="center"/>
            <w:hideMark/>
          </w:tcPr>
          <w:p w14:paraId="4D24CD08" w14:textId="7898B54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1,78</w:t>
            </w:r>
          </w:p>
        </w:tc>
        <w:tc>
          <w:tcPr>
            <w:tcW w:w="850" w:type="dxa"/>
            <w:tcBorders>
              <w:top w:val="nil"/>
              <w:left w:val="nil"/>
              <w:bottom w:val="single" w:sz="4" w:space="0" w:color="auto"/>
              <w:right w:val="single" w:sz="4" w:space="0" w:color="auto"/>
            </w:tcBorders>
            <w:shd w:val="clear" w:color="auto" w:fill="auto"/>
            <w:noWrap/>
            <w:vAlign w:val="center"/>
            <w:hideMark/>
          </w:tcPr>
          <w:p w14:paraId="17DA7809" w14:textId="15703FF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1,79</w:t>
            </w:r>
          </w:p>
        </w:tc>
        <w:tc>
          <w:tcPr>
            <w:tcW w:w="851" w:type="dxa"/>
            <w:tcBorders>
              <w:top w:val="nil"/>
              <w:left w:val="nil"/>
              <w:bottom w:val="single" w:sz="4" w:space="0" w:color="auto"/>
              <w:right w:val="single" w:sz="4" w:space="0" w:color="auto"/>
            </w:tcBorders>
            <w:shd w:val="clear" w:color="auto" w:fill="auto"/>
            <w:noWrap/>
            <w:vAlign w:val="center"/>
            <w:hideMark/>
          </w:tcPr>
          <w:p w14:paraId="333BB9BA" w14:textId="0E51A27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1,80</w:t>
            </w:r>
          </w:p>
        </w:tc>
        <w:tc>
          <w:tcPr>
            <w:tcW w:w="850" w:type="dxa"/>
            <w:tcBorders>
              <w:top w:val="nil"/>
              <w:left w:val="nil"/>
              <w:bottom w:val="single" w:sz="4" w:space="0" w:color="auto"/>
              <w:right w:val="single" w:sz="4" w:space="0" w:color="auto"/>
            </w:tcBorders>
            <w:shd w:val="clear" w:color="auto" w:fill="auto"/>
            <w:noWrap/>
            <w:vAlign w:val="center"/>
            <w:hideMark/>
          </w:tcPr>
          <w:p w14:paraId="1550E0DA" w14:textId="6CD3A07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1,81</w:t>
            </w:r>
          </w:p>
        </w:tc>
        <w:tc>
          <w:tcPr>
            <w:tcW w:w="1134" w:type="dxa"/>
            <w:tcBorders>
              <w:top w:val="nil"/>
              <w:left w:val="nil"/>
              <w:bottom w:val="single" w:sz="4" w:space="0" w:color="auto"/>
              <w:right w:val="single" w:sz="4" w:space="0" w:color="auto"/>
            </w:tcBorders>
            <w:shd w:val="clear" w:color="auto" w:fill="auto"/>
            <w:noWrap/>
            <w:vAlign w:val="center"/>
            <w:hideMark/>
          </w:tcPr>
          <w:p w14:paraId="5ACEBB39" w14:textId="0DC046F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1,82</w:t>
            </w:r>
          </w:p>
        </w:tc>
      </w:tr>
      <w:tr w:rsidR="000A4758" w:rsidRPr="00CC11EF" w14:paraId="3CC337AD" w14:textId="77777777" w:rsidTr="005E4D76">
        <w:trPr>
          <w:trHeight w:val="80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129A36F4"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92" w:type="dxa"/>
            <w:tcBorders>
              <w:top w:val="nil"/>
              <w:left w:val="nil"/>
              <w:bottom w:val="single" w:sz="4" w:space="0" w:color="auto"/>
              <w:right w:val="single" w:sz="4" w:space="0" w:color="auto"/>
            </w:tcBorders>
            <w:shd w:val="clear" w:color="auto" w:fill="auto"/>
            <w:vAlign w:val="center"/>
            <w:hideMark/>
          </w:tcPr>
          <w:p w14:paraId="413AEBA2"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0C6E7A26" w14:textId="246EE85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w:t>
            </w:r>
          </w:p>
        </w:tc>
        <w:tc>
          <w:tcPr>
            <w:tcW w:w="992" w:type="dxa"/>
            <w:tcBorders>
              <w:top w:val="nil"/>
              <w:left w:val="nil"/>
              <w:bottom w:val="single" w:sz="4" w:space="0" w:color="auto"/>
              <w:right w:val="single" w:sz="4" w:space="0" w:color="auto"/>
            </w:tcBorders>
            <w:shd w:val="clear" w:color="auto" w:fill="auto"/>
            <w:noWrap/>
            <w:vAlign w:val="center"/>
            <w:hideMark/>
          </w:tcPr>
          <w:p w14:paraId="0550C48C" w14:textId="4DD51CF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w:t>
            </w:r>
          </w:p>
        </w:tc>
        <w:tc>
          <w:tcPr>
            <w:tcW w:w="851" w:type="dxa"/>
            <w:tcBorders>
              <w:top w:val="nil"/>
              <w:left w:val="nil"/>
              <w:bottom w:val="single" w:sz="4" w:space="0" w:color="auto"/>
              <w:right w:val="single" w:sz="4" w:space="0" w:color="auto"/>
            </w:tcBorders>
            <w:shd w:val="clear" w:color="auto" w:fill="auto"/>
            <w:noWrap/>
            <w:vAlign w:val="center"/>
            <w:hideMark/>
          </w:tcPr>
          <w:p w14:paraId="0690DFF1" w14:textId="03C4054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w:t>
            </w:r>
          </w:p>
        </w:tc>
        <w:tc>
          <w:tcPr>
            <w:tcW w:w="992" w:type="dxa"/>
            <w:tcBorders>
              <w:top w:val="nil"/>
              <w:left w:val="nil"/>
              <w:bottom w:val="single" w:sz="4" w:space="0" w:color="auto"/>
              <w:right w:val="single" w:sz="4" w:space="0" w:color="auto"/>
            </w:tcBorders>
            <w:shd w:val="clear" w:color="auto" w:fill="auto"/>
            <w:noWrap/>
            <w:vAlign w:val="center"/>
            <w:hideMark/>
          </w:tcPr>
          <w:p w14:paraId="7EEBD30D" w14:textId="120AF8F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w:t>
            </w:r>
          </w:p>
        </w:tc>
        <w:tc>
          <w:tcPr>
            <w:tcW w:w="850" w:type="dxa"/>
            <w:tcBorders>
              <w:top w:val="nil"/>
              <w:left w:val="nil"/>
              <w:bottom w:val="single" w:sz="4" w:space="0" w:color="auto"/>
              <w:right w:val="single" w:sz="4" w:space="0" w:color="auto"/>
            </w:tcBorders>
            <w:shd w:val="clear" w:color="auto" w:fill="auto"/>
            <w:noWrap/>
            <w:vAlign w:val="center"/>
            <w:hideMark/>
          </w:tcPr>
          <w:p w14:paraId="380C83E6" w14:textId="49FEE25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w:t>
            </w:r>
          </w:p>
        </w:tc>
        <w:tc>
          <w:tcPr>
            <w:tcW w:w="993" w:type="dxa"/>
            <w:tcBorders>
              <w:top w:val="nil"/>
              <w:left w:val="nil"/>
              <w:bottom w:val="single" w:sz="4" w:space="0" w:color="auto"/>
              <w:right w:val="single" w:sz="4" w:space="0" w:color="auto"/>
            </w:tcBorders>
            <w:shd w:val="clear" w:color="auto" w:fill="auto"/>
            <w:noWrap/>
            <w:vAlign w:val="center"/>
            <w:hideMark/>
          </w:tcPr>
          <w:p w14:paraId="532CD0DE" w14:textId="523E1B0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w:t>
            </w:r>
          </w:p>
        </w:tc>
        <w:tc>
          <w:tcPr>
            <w:tcW w:w="992" w:type="dxa"/>
            <w:tcBorders>
              <w:top w:val="nil"/>
              <w:left w:val="nil"/>
              <w:bottom w:val="single" w:sz="4" w:space="0" w:color="auto"/>
              <w:right w:val="single" w:sz="4" w:space="0" w:color="auto"/>
            </w:tcBorders>
            <w:shd w:val="clear" w:color="auto" w:fill="auto"/>
            <w:noWrap/>
            <w:vAlign w:val="center"/>
            <w:hideMark/>
          </w:tcPr>
          <w:p w14:paraId="7955A4F8" w14:textId="33A03D0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w:t>
            </w:r>
          </w:p>
        </w:tc>
        <w:tc>
          <w:tcPr>
            <w:tcW w:w="992" w:type="dxa"/>
            <w:tcBorders>
              <w:top w:val="nil"/>
              <w:left w:val="nil"/>
              <w:bottom w:val="single" w:sz="4" w:space="0" w:color="auto"/>
              <w:right w:val="single" w:sz="4" w:space="0" w:color="auto"/>
            </w:tcBorders>
            <w:shd w:val="clear" w:color="auto" w:fill="auto"/>
            <w:noWrap/>
            <w:vAlign w:val="center"/>
            <w:hideMark/>
          </w:tcPr>
          <w:p w14:paraId="65A6B381" w14:textId="2551183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w:t>
            </w:r>
          </w:p>
        </w:tc>
        <w:tc>
          <w:tcPr>
            <w:tcW w:w="851" w:type="dxa"/>
            <w:tcBorders>
              <w:top w:val="nil"/>
              <w:left w:val="nil"/>
              <w:bottom w:val="single" w:sz="4" w:space="0" w:color="auto"/>
              <w:right w:val="single" w:sz="4" w:space="0" w:color="auto"/>
            </w:tcBorders>
            <w:shd w:val="clear" w:color="auto" w:fill="auto"/>
            <w:noWrap/>
            <w:vAlign w:val="center"/>
            <w:hideMark/>
          </w:tcPr>
          <w:p w14:paraId="47414DFB" w14:textId="3319FEE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w:t>
            </w:r>
          </w:p>
        </w:tc>
        <w:tc>
          <w:tcPr>
            <w:tcW w:w="992" w:type="dxa"/>
            <w:tcBorders>
              <w:top w:val="nil"/>
              <w:left w:val="nil"/>
              <w:bottom w:val="single" w:sz="4" w:space="0" w:color="auto"/>
              <w:right w:val="single" w:sz="4" w:space="0" w:color="auto"/>
            </w:tcBorders>
            <w:shd w:val="clear" w:color="auto" w:fill="auto"/>
            <w:noWrap/>
            <w:vAlign w:val="center"/>
            <w:hideMark/>
          </w:tcPr>
          <w:p w14:paraId="2F59622A" w14:textId="0755658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w:t>
            </w:r>
          </w:p>
        </w:tc>
        <w:tc>
          <w:tcPr>
            <w:tcW w:w="992" w:type="dxa"/>
            <w:tcBorders>
              <w:top w:val="nil"/>
              <w:left w:val="nil"/>
              <w:bottom w:val="single" w:sz="4" w:space="0" w:color="auto"/>
              <w:right w:val="single" w:sz="4" w:space="0" w:color="auto"/>
            </w:tcBorders>
            <w:shd w:val="clear" w:color="auto" w:fill="auto"/>
            <w:noWrap/>
            <w:vAlign w:val="center"/>
            <w:hideMark/>
          </w:tcPr>
          <w:p w14:paraId="13179FC8" w14:textId="72248B9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w:t>
            </w:r>
          </w:p>
        </w:tc>
        <w:tc>
          <w:tcPr>
            <w:tcW w:w="992" w:type="dxa"/>
            <w:tcBorders>
              <w:top w:val="nil"/>
              <w:left w:val="nil"/>
              <w:bottom w:val="single" w:sz="4" w:space="0" w:color="auto"/>
              <w:right w:val="single" w:sz="4" w:space="0" w:color="auto"/>
            </w:tcBorders>
            <w:shd w:val="clear" w:color="auto" w:fill="auto"/>
            <w:noWrap/>
            <w:vAlign w:val="center"/>
            <w:hideMark/>
          </w:tcPr>
          <w:p w14:paraId="0C5969D1" w14:textId="7F0BE56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w:t>
            </w:r>
          </w:p>
        </w:tc>
        <w:tc>
          <w:tcPr>
            <w:tcW w:w="851" w:type="dxa"/>
            <w:tcBorders>
              <w:top w:val="nil"/>
              <w:left w:val="nil"/>
              <w:bottom w:val="single" w:sz="4" w:space="0" w:color="auto"/>
              <w:right w:val="single" w:sz="4" w:space="0" w:color="auto"/>
            </w:tcBorders>
            <w:shd w:val="clear" w:color="auto" w:fill="auto"/>
            <w:noWrap/>
            <w:vAlign w:val="center"/>
            <w:hideMark/>
          </w:tcPr>
          <w:p w14:paraId="5D3D2634" w14:textId="066BF66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w:t>
            </w:r>
          </w:p>
        </w:tc>
        <w:tc>
          <w:tcPr>
            <w:tcW w:w="850" w:type="dxa"/>
            <w:tcBorders>
              <w:top w:val="nil"/>
              <w:left w:val="nil"/>
              <w:bottom w:val="single" w:sz="4" w:space="0" w:color="auto"/>
              <w:right w:val="single" w:sz="4" w:space="0" w:color="auto"/>
            </w:tcBorders>
            <w:shd w:val="clear" w:color="auto" w:fill="auto"/>
            <w:noWrap/>
            <w:vAlign w:val="center"/>
            <w:hideMark/>
          </w:tcPr>
          <w:p w14:paraId="0DEF8A56" w14:textId="76D7EB5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w:t>
            </w:r>
          </w:p>
        </w:tc>
        <w:tc>
          <w:tcPr>
            <w:tcW w:w="851" w:type="dxa"/>
            <w:tcBorders>
              <w:top w:val="nil"/>
              <w:left w:val="nil"/>
              <w:bottom w:val="single" w:sz="4" w:space="0" w:color="auto"/>
              <w:right w:val="single" w:sz="4" w:space="0" w:color="auto"/>
            </w:tcBorders>
            <w:shd w:val="clear" w:color="auto" w:fill="auto"/>
            <w:noWrap/>
            <w:vAlign w:val="center"/>
            <w:hideMark/>
          </w:tcPr>
          <w:p w14:paraId="399AB8DE" w14:textId="546C24F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w:t>
            </w:r>
          </w:p>
        </w:tc>
        <w:tc>
          <w:tcPr>
            <w:tcW w:w="850" w:type="dxa"/>
            <w:tcBorders>
              <w:top w:val="nil"/>
              <w:left w:val="nil"/>
              <w:bottom w:val="single" w:sz="4" w:space="0" w:color="auto"/>
              <w:right w:val="single" w:sz="4" w:space="0" w:color="auto"/>
            </w:tcBorders>
            <w:shd w:val="clear" w:color="auto" w:fill="auto"/>
            <w:noWrap/>
            <w:vAlign w:val="center"/>
            <w:hideMark/>
          </w:tcPr>
          <w:p w14:paraId="7FB2FC41" w14:textId="53D4340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w:t>
            </w:r>
          </w:p>
        </w:tc>
        <w:tc>
          <w:tcPr>
            <w:tcW w:w="1134" w:type="dxa"/>
            <w:tcBorders>
              <w:top w:val="nil"/>
              <w:left w:val="nil"/>
              <w:bottom w:val="single" w:sz="4" w:space="0" w:color="auto"/>
              <w:right w:val="single" w:sz="4" w:space="0" w:color="auto"/>
            </w:tcBorders>
            <w:shd w:val="clear" w:color="auto" w:fill="auto"/>
            <w:noWrap/>
            <w:vAlign w:val="center"/>
            <w:hideMark/>
          </w:tcPr>
          <w:p w14:paraId="10844121" w14:textId="0EDE131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w:t>
            </w:r>
          </w:p>
        </w:tc>
      </w:tr>
      <w:tr w:rsidR="001D307A" w:rsidRPr="00CC11EF" w14:paraId="43624DB7" w14:textId="77777777" w:rsidTr="0036429B">
        <w:trPr>
          <w:trHeight w:val="315"/>
        </w:trPr>
        <w:tc>
          <w:tcPr>
            <w:tcW w:w="2211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31262BB" w14:textId="6A6747A7" w:rsidR="001D307A" w:rsidRPr="00CC11EF" w:rsidRDefault="001D307A" w:rsidP="00346B40">
            <w:pPr>
              <w:spacing w:line="240" w:lineRule="auto"/>
              <w:jc w:val="center"/>
              <w:rPr>
                <w:rFonts w:ascii="Times New Roman" w:hAnsi="Times New Roman"/>
                <w:sz w:val="20"/>
              </w:rPr>
            </w:pPr>
            <w:r w:rsidRPr="00CC11EF">
              <w:rPr>
                <w:rFonts w:ascii="Times New Roman" w:hAnsi="Times New Roman"/>
                <w:b/>
                <w:bCs/>
                <w:color w:val="000000"/>
                <w:sz w:val="20"/>
              </w:rPr>
              <w:t>Котельная ОКПТД</w:t>
            </w:r>
          </w:p>
        </w:tc>
      </w:tr>
      <w:tr w:rsidR="000A4758" w:rsidRPr="00CC11EF" w14:paraId="0A60F9B8"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2D4C3EA6"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992" w:type="dxa"/>
            <w:tcBorders>
              <w:top w:val="nil"/>
              <w:left w:val="nil"/>
              <w:bottom w:val="single" w:sz="4" w:space="0" w:color="auto"/>
              <w:right w:val="single" w:sz="4" w:space="0" w:color="auto"/>
            </w:tcBorders>
            <w:shd w:val="clear" w:color="auto" w:fill="auto"/>
            <w:vAlign w:val="center"/>
            <w:hideMark/>
          </w:tcPr>
          <w:p w14:paraId="610C1FA0"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2926153E" w14:textId="788F4BE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992" w:type="dxa"/>
            <w:tcBorders>
              <w:top w:val="nil"/>
              <w:left w:val="nil"/>
              <w:bottom w:val="single" w:sz="4" w:space="0" w:color="auto"/>
              <w:right w:val="single" w:sz="4" w:space="0" w:color="auto"/>
            </w:tcBorders>
            <w:shd w:val="clear" w:color="auto" w:fill="auto"/>
            <w:noWrap/>
            <w:vAlign w:val="center"/>
            <w:hideMark/>
          </w:tcPr>
          <w:p w14:paraId="3509B661" w14:textId="2C606C2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851" w:type="dxa"/>
            <w:tcBorders>
              <w:top w:val="nil"/>
              <w:left w:val="nil"/>
              <w:bottom w:val="single" w:sz="4" w:space="0" w:color="auto"/>
              <w:right w:val="single" w:sz="4" w:space="0" w:color="auto"/>
            </w:tcBorders>
            <w:shd w:val="clear" w:color="auto" w:fill="auto"/>
            <w:noWrap/>
            <w:vAlign w:val="center"/>
            <w:hideMark/>
          </w:tcPr>
          <w:p w14:paraId="50A66C52" w14:textId="0A22290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992" w:type="dxa"/>
            <w:tcBorders>
              <w:top w:val="nil"/>
              <w:left w:val="nil"/>
              <w:bottom w:val="single" w:sz="4" w:space="0" w:color="auto"/>
              <w:right w:val="single" w:sz="4" w:space="0" w:color="auto"/>
            </w:tcBorders>
            <w:shd w:val="clear" w:color="auto" w:fill="auto"/>
            <w:noWrap/>
            <w:vAlign w:val="center"/>
            <w:hideMark/>
          </w:tcPr>
          <w:p w14:paraId="1B9671C3" w14:textId="5B8DAE7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850" w:type="dxa"/>
            <w:tcBorders>
              <w:top w:val="nil"/>
              <w:left w:val="nil"/>
              <w:bottom w:val="single" w:sz="4" w:space="0" w:color="auto"/>
              <w:right w:val="single" w:sz="4" w:space="0" w:color="auto"/>
            </w:tcBorders>
            <w:shd w:val="clear" w:color="auto" w:fill="auto"/>
            <w:noWrap/>
            <w:vAlign w:val="center"/>
            <w:hideMark/>
          </w:tcPr>
          <w:p w14:paraId="759715DC" w14:textId="656BD84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993" w:type="dxa"/>
            <w:tcBorders>
              <w:top w:val="nil"/>
              <w:left w:val="nil"/>
              <w:bottom w:val="single" w:sz="4" w:space="0" w:color="auto"/>
              <w:right w:val="single" w:sz="4" w:space="0" w:color="auto"/>
            </w:tcBorders>
            <w:shd w:val="clear" w:color="auto" w:fill="auto"/>
            <w:noWrap/>
            <w:vAlign w:val="center"/>
            <w:hideMark/>
          </w:tcPr>
          <w:p w14:paraId="402E98D3" w14:textId="7555516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992" w:type="dxa"/>
            <w:tcBorders>
              <w:top w:val="nil"/>
              <w:left w:val="nil"/>
              <w:bottom w:val="single" w:sz="4" w:space="0" w:color="auto"/>
              <w:right w:val="single" w:sz="4" w:space="0" w:color="auto"/>
            </w:tcBorders>
            <w:shd w:val="clear" w:color="auto" w:fill="auto"/>
            <w:noWrap/>
            <w:vAlign w:val="center"/>
            <w:hideMark/>
          </w:tcPr>
          <w:p w14:paraId="56A9B2E3" w14:textId="65215B1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992" w:type="dxa"/>
            <w:tcBorders>
              <w:top w:val="nil"/>
              <w:left w:val="nil"/>
              <w:bottom w:val="single" w:sz="4" w:space="0" w:color="auto"/>
              <w:right w:val="single" w:sz="4" w:space="0" w:color="auto"/>
            </w:tcBorders>
            <w:shd w:val="clear" w:color="auto" w:fill="auto"/>
            <w:noWrap/>
            <w:vAlign w:val="center"/>
            <w:hideMark/>
          </w:tcPr>
          <w:p w14:paraId="47409F4F" w14:textId="4BB0B73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851" w:type="dxa"/>
            <w:tcBorders>
              <w:top w:val="nil"/>
              <w:left w:val="nil"/>
              <w:bottom w:val="single" w:sz="4" w:space="0" w:color="auto"/>
              <w:right w:val="single" w:sz="4" w:space="0" w:color="auto"/>
            </w:tcBorders>
            <w:shd w:val="clear" w:color="auto" w:fill="auto"/>
            <w:noWrap/>
            <w:vAlign w:val="center"/>
            <w:hideMark/>
          </w:tcPr>
          <w:p w14:paraId="152C624F" w14:textId="5571400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992" w:type="dxa"/>
            <w:tcBorders>
              <w:top w:val="nil"/>
              <w:left w:val="nil"/>
              <w:bottom w:val="single" w:sz="4" w:space="0" w:color="auto"/>
              <w:right w:val="single" w:sz="4" w:space="0" w:color="auto"/>
            </w:tcBorders>
            <w:shd w:val="clear" w:color="auto" w:fill="auto"/>
            <w:noWrap/>
            <w:vAlign w:val="center"/>
            <w:hideMark/>
          </w:tcPr>
          <w:p w14:paraId="62C4248C" w14:textId="74B202D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992" w:type="dxa"/>
            <w:tcBorders>
              <w:top w:val="nil"/>
              <w:left w:val="nil"/>
              <w:bottom w:val="single" w:sz="4" w:space="0" w:color="auto"/>
              <w:right w:val="single" w:sz="4" w:space="0" w:color="auto"/>
            </w:tcBorders>
            <w:shd w:val="clear" w:color="auto" w:fill="auto"/>
            <w:noWrap/>
            <w:vAlign w:val="center"/>
            <w:hideMark/>
          </w:tcPr>
          <w:p w14:paraId="19BB0360" w14:textId="6C24CC9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992" w:type="dxa"/>
            <w:tcBorders>
              <w:top w:val="nil"/>
              <w:left w:val="nil"/>
              <w:bottom w:val="single" w:sz="4" w:space="0" w:color="auto"/>
              <w:right w:val="single" w:sz="4" w:space="0" w:color="auto"/>
            </w:tcBorders>
            <w:shd w:val="clear" w:color="auto" w:fill="auto"/>
            <w:noWrap/>
            <w:vAlign w:val="center"/>
            <w:hideMark/>
          </w:tcPr>
          <w:p w14:paraId="367D3EA9" w14:textId="5AC8F9A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851" w:type="dxa"/>
            <w:tcBorders>
              <w:top w:val="nil"/>
              <w:left w:val="nil"/>
              <w:bottom w:val="single" w:sz="4" w:space="0" w:color="auto"/>
              <w:right w:val="single" w:sz="4" w:space="0" w:color="auto"/>
            </w:tcBorders>
            <w:shd w:val="clear" w:color="auto" w:fill="auto"/>
            <w:noWrap/>
            <w:vAlign w:val="center"/>
            <w:hideMark/>
          </w:tcPr>
          <w:p w14:paraId="7DD9A97D" w14:textId="6B1E0B7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850" w:type="dxa"/>
            <w:tcBorders>
              <w:top w:val="nil"/>
              <w:left w:val="nil"/>
              <w:bottom w:val="single" w:sz="4" w:space="0" w:color="auto"/>
              <w:right w:val="single" w:sz="4" w:space="0" w:color="auto"/>
            </w:tcBorders>
            <w:shd w:val="clear" w:color="auto" w:fill="auto"/>
            <w:noWrap/>
            <w:vAlign w:val="center"/>
            <w:hideMark/>
          </w:tcPr>
          <w:p w14:paraId="22482749" w14:textId="7AAB2DA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851" w:type="dxa"/>
            <w:tcBorders>
              <w:top w:val="nil"/>
              <w:left w:val="nil"/>
              <w:bottom w:val="single" w:sz="4" w:space="0" w:color="auto"/>
              <w:right w:val="single" w:sz="4" w:space="0" w:color="auto"/>
            </w:tcBorders>
            <w:shd w:val="clear" w:color="auto" w:fill="auto"/>
            <w:noWrap/>
            <w:vAlign w:val="center"/>
            <w:hideMark/>
          </w:tcPr>
          <w:p w14:paraId="4517CD32" w14:textId="1403FE1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D27E16A" w14:textId="7838AE9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DFF68B7" w14:textId="318FEEE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r>
      <w:tr w:rsidR="000A4758" w:rsidRPr="00CC11EF" w14:paraId="722D725D"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4558B507"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992" w:type="dxa"/>
            <w:tcBorders>
              <w:top w:val="nil"/>
              <w:left w:val="nil"/>
              <w:bottom w:val="single" w:sz="4" w:space="0" w:color="auto"/>
              <w:right w:val="single" w:sz="4" w:space="0" w:color="auto"/>
            </w:tcBorders>
            <w:shd w:val="clear" w:color="auto" w:fill="auto"/>
            <w:vAlign w:val="center"/>
            <w:hideMark/>
          </w:tcPr>
          <w:p w14:paraId="77259552"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77DE6B70" w14:textId="79CD693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992" w:type="dxa"/>
            <w:tcBorders>
              <w:top w:val="nil"/>
              <w:left w:val="nil"/>
              <w:bottom w:val="single" w:sz="4" w:space="0" w:color="auto"/>
              <w:right w:val="single" w:sz="4" w:space="0" w:color="auto"/>
            </w:tcBorders>
            <w:shd w:val="clear" w:color="auto" w:fill="auto"/>
            <w:noWrap/>
            <w:vAlign w:val="center"/>
            <w:hideMark/>
          </w:tcPr>
          <w:p w14:paraId="2ACCA33F" w14:textId="584B280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851" w:type="dxa"/>
            <w:tcBorders>
              <w:top w:val="nil"/>
              <w:left w:val="nil"/>
              <w:bottom w:val="single" w:sz="4" w:space="0" w:color="auto"/>
              <w:right w:val="single" w:sz="4" w:space="0" w:color="auto"/>
            </w:tcBorders>
            <w:shd w:val="clear" w:color="auto" w:fill="auto"/>
            <w:noWrap/>
            <w:vAlign w:val="center"/>
            <w:hideMark/>
          </w:tcPr>
          <w:p w14:paraId="079F6F99" w14:textId="564B202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992" w:type="dxa"/>
            <w:tcBorders>
              <w:top w:val="nil"/>
              <w:left w:val="nil"/>
              <w:bottom w:val="single" w:sz="4" w:space="0" w:color="auto"/>
              <w:right w:val="single" w:sz="4" w:space="0" w:color="auto"/>
            </w:tcBorders>
            <w:shd w:val="clear" w:color="auto" w:fill="auto"/>
            <w:noWrap/>
            <w:vAlign w:val="center"/>
            <w:hideMark/>
          </w:tcPr>
          <w:p w14:paraId="0A88ED8B" w14:textId="1B1D7E4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850" w:type="dxa"/>
            <w:tcBorders>
              <w:top w:val="nil"/>
              <w:left w:val="nil"/>
              <w:bottom w:val="single" w:sz="4" w:space="0" w:color="auto"/>
              <w:right w:val="single" w:sz="4" w:space="0" w:color="auto"/>
            </w:tcBorders>
            <w:shd w:val="clear" w:color="auto" w:fill="auto"/>
            <w:noWrap/>
            <w:vAlign w:val="center"/>
            <w:hideMark/>
          </w:tcPr>
          <w:p w14:paraId="420DA05F" w14:textId="5582BBF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993" w:type="dxa"/>
            <w:tcBorders>
              <w:top w:val="nil"/>
              <w:left w:val="nil"/>
              <w:bottom w:val="single" w:sz="4" w:space="0" w:color="auto"/>
              <w:right w:val="single" w:sz="4" w:space="0" w:color="auto"/>
            </w:tcBorders>
            <w:shd w:val="clear" w:color="auto" w:fill="auto"/>
            <w:noWrap/>
            <w:vAlign w:val="center"/>
            <w:hideMark/>
          </w:tcPr>
          <w:p w14:paraId="1FCE432A" w14:textId="1371DFD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992" w:type="dxa"/>
            <w:tcBorders>
              <w:top w:val="nil"/>
              <w:left w:val="nil"/>
              <w:bottom w:val="single" w:sz="4" w:space="0" w:color="auto"/>
              <w:right w:val="single" w:sz="4" w:space="0" w:color="auto"/>
            </w:tcBorders>
            <w:shd w:val="clear" w:color="auto" w:fill="auto"/>
            <w:noWrap/>
            <w:vAlign w:val="center"/>
            <w:hideMark/>
          </w:tcPr>
          <w:p w14:paraId="46F37641" w14:textId="12A48D7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992" w:type="dxa"/>
            <w:tcBorders>
              <w:top w:val="nil"/>
              <w:left w:val="nil"/>
              <w:bottom w:val="single" w:sz="4" w:space="0" w:color="auto"/>
              <w:right w:val="single" w:sz="4" w:space="0" w:color="auto"/>
            </w:tcBorders>
            <w:shd w:val="clear" w:color="auto" w:fill="auto"/>
            <w:noWrap/>
            <w:vAlign w:val="center"/>
            <w:hideMark/>
          </w:tcPr>
          <w:p w14:paraId="050C66D8" w14:textId="4DD4436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851" w:type="dxa"/>
            <w:tcBorders>
              <w:top w:val="nil"/>
              <w:left w:val="nil"/>
              <w:bottom w:val="single" w:sz="4" w:space="0" w:color="auto"/>
              <w:right w:val="single" w:sz="4" w:space="0" w:color="auto"/>
            </w:tcBorders>
            <w:shd w:val="clear" w:color="auto" w:fill="auto"/>
            <w:noWrap/>
            <w:vAlign w:val="center"/>
            <w:hideMark/>
          </w:tcPr>
          <w:p w14:paraId="47D22E08" w14:textId="632ACE9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992" w:type="dxa"/>
            <w:tcBorders>
              <w:top w:val="nil"/>
              <w:left w:val="nil"/>
              <w:bottom w:val="single" w:sz="4" w:space="0" w:color="auto"/>
              <w:right w:val="single" w:sz="4" w:space="0" w:color="auto"/>
            </w:tcBorders>
            <w:shd w:val="clear" w:color="auto" w:fill="auto"/>
            <w:noWrap/>
            <w:vAlign w:val="center"/>
            <w:hideMark/>
          </w:tcPr>
          <w:p w14:paraId="653CC045" w14:textId="7C4345B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992" w:type="dxa"/>
            <w:tcBorders>
              <w:top w:val="nil"/>
              <w:left w:val="nil"/>
              <w:bottom w:val="single" w:sz="4" w:space="0" w:color="auto"/>
              <w:right w:val="single" w:sz="4" w:space="0" w:color="auto"/>
            </w:tcBorders>
            <w:shd w:val="clear" w:color="auto" w:fill="auto"/>
            <w:noWrap/>
            <w:vAlign w:val="center"/>
            <w:hideMark/>
          </w:tcPr>
          <w:p w14:paraId="66A90F53" w14:textId="3BD6BB2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992" w:type="dxa"/>
            <w:tcBorders>
              <w:top w:val="nil"/>
              <w:left w:val="nil"/>
              <w:bottom w:val="single" w:sz="4" w:space="0" w:color="auto"/>
              <w:right w:val="single" w:sz="4" w:space="0" w:color="auto"/>
            </w:tcBorders>
            <w:shd w:val="clear" w:color="auto" w:fill="auto"/>
            <w:noWrap/>
            <w:vAlign w:val="center"/>
            <w:hideMark/>
          </w:tcPr>
          <w:p w14:paraId="7EBDD171" w14:textId="37D58A4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851" w:type="dxa"/>
            <w:tcBorders>
              <w:top w:val="nil"/>
              <w:left w:val="nil"/>
              <w:bottom w:val="single" w:sz="4" w:space="0" w:color="auto"/>
              <w:right w:val="single" w:sz="4" w:space="0" w:color="auto"/>
            </w:tcBorders>
            <w:shd w:val="clear" w:color="auto" w:fill="auto"/>
            <w:noWrap/>
            <w:vAlign w:val="center"/>
            <w:hideMark/>
          </w:tcPr>
          <w:p w14:paraId="5318EAA3" w14:textId="16267C7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850" w:type="dxa"/>
            <w:tcBorders>
              <w:top w:val="nil"/>
              <w:left w:val="nil"/>
              <w:bottom w:val="single" w:sz="4" w:space="0" w:color="auto"/>
              <w:right w:val="single" w:sz="4" w:space="0" w:color="auto"/>
            </w:tcBorders>
            <w:shd w:val="clear" w:color="auto" w:fill="auto"/>
            <w:noWrap/>
            <w:vAlign w:val="center"/>
            <w:hideMark/>
          </w:tcPr>
          <w:p w14:paraId="7DEE6287" w14:textId="5D82B82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851" w:type="dxa"/>
            <w:tcBorders>
              <w:top w:val="nil"/>
              <w:left w:val="nil"/>
              <w:bottom w:val="single" w:sz="4" w:space="0" w:color="auto"/>
              <w:right w:val="single" w:sz="4" w:space="0" w:color="auto"/>
            </w:tcBorders>
            <w:shd w:val="clear" w:color="auto" w:fill="auto"/>
            <w:noWrap/>
            <w:vAlign w:val="center"/>
            <w:hideMark/>
          </w:tcPr>
          <w:p w14:paraId="3D46C3CA" w14:textId="7AE07E5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850" w:type="dxa"/>
            <w:tcBorders>
              <w:top w:val="nil"/>
              <w:left w:val="nil"/>
              <w:bottom w:val="single" w:sz="4" w:space="0" w:color="auto"/>
              <w:right w:val="single" w:sz="4" w:space="0" w:color="auto"/>
            </w:tcBorders>
            <w:shd w:val="clear" w:color="auto" w:fill="auto"/>
            <w:noWrap/>
            <w:vAlign w:val="center"/>
            <w:hideMark/>
          </w:tcPr>
          <w:p w14:paraId="5ED1E1D7" w14:textId="115BFAA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c>
          <w:tcPr>
            <w:tcW w:w="1134" w:type="dxa"/>
            <w:tcBorders>
              <w:top w:val="nil"/>
              <w:left w:val="nil"/>
              <w:bottom w:val="single" w:sz="4" w:space="0" w:color="auto"/>
              <w:right w:val="single" w:sz="4" w:space="0" w:color="auto"/>
            </w:tcBorders>
            <w:shd w:val="clear" w:color="auto" w:fill="auto"/>
            <w:noWrap/>
            <w:vAlign w:val="center"/>
            <w:hideMark/>
          </w:tcPr>
          <w:p w14:paraId="34D1DD8E" w14:textId="10AC3FF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0,92</w:t>
            </w:r>
          </w:p>
        </w:tc>
      </w:tr>
      <w:tr w:rsidR="000A4758" w:rsidRPr="00CC11EF" w14:paraId="3746775E" w14:textId="77777777" w:rsidTr="005E4D76">
        <w:trPr>
          <w:trHeight w:val="306"/>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54895B8F"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992" w:type="dxa"/>
            <w:tcBorders>
              <w:top w:val="nil"/>
              <w:left w:val="nil"/>
              <w:bottom w:val="single" w:sz="4" w:space="0" w:color="auto"/>
              <w:right w:val="single" w:sz="4" w:space="0" w:color="auto"/>
            </w:tcBorders>
            <w:shd w:val="clear" w:color="auto" w:fill="auto"/>
            <w:vAlign w:val="center"/>
            <w:hideMark/>
          </w:tcPr>
          <w:p w14:paraId="348A6DDE"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3DA5AD39" w14:textId="3B1F02B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c>
          <w:tcPr>
            <w:tcW w:w="992" w:type="dxa"/>
            <w:tcBorders>
              <w:top w:val="nil"/>
              <w:left w:val="nil"/>
              <w:bottom w:val="single" w:sz="4" w:space="0" w:color="auto"/>
              <w:right w:val="single" w:sz="4" w:space="0" w:color="auto"/>
            </w:tcBorders>
            <w:shd w:val="clear" w:color="auto" w:fill="auto"/>
            <w:noWrap/>
            <w:vAlign w:val="center"/>
            <w:hideMark/>
          </w:tcPr>
          <w:p w14:paraId="17F339CD" w14:textId="2FB8A08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c>
          <w:tcPr>
            <w:tcW w:w="851" w:type="dxa"/>
            <w:tcBorders>
              <w:top w:val="nil"/>
              <w:left w:val="nil"/>
              <w:bottom w:val="single" w:sz="4" w:space="0" w:color="auto"/>
              <w:right w:val="single" w:sz="4" w:space="0" w:color="auto"/>
            </w:tcBorders>
            <w:shd w:val="clear" w:color="auto" w:fill="auto"/>
            <w:noWrap/>
            <w:vAlign w:val="center"/>
            <w:hideMark/>
          </w:tcPr>
          <w:p w14:paraId="68FD3BFF" w14:textId="58F2C6F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c>
          <w:tcPr>
            <w:tcW w:w="992" w:type="dxa"/>
            <w:tcBorders>
              <w:top w:val="nil"/>
              <w:left w:val="nil"/>
              <w:bottom w:val="single" w:sz="4" w:space="0" w:color="auto"/>
              <w:right w:val="single" w:sz="4" w:space="0" w:color="auto"/>
            </w:tcBorders>
            <w:shd w:val="clear" w:color="auto" w:fill="auto"/>
            <w:noWrap/>
            <w:vAlign w:val="center"/>
            <w:hideMark/>
          </w:tcPr>
          <w:p w14:paraId="55F38D43" w14:textId="74C7B17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c>
          <w:tcPr>
            <w:tcW w:w="850" w:type="dxa"/>
            <w:tcBorders>
              <w:top w:val="nil"/>
              <w:left w:val="nil"/>
              <w:bottom w:val="single" w:sz="4" w:space="0" w:color="auto"/>
              <w:right w:val="single" w:sz="4" w:space="0" w:color="auto"/>
            </w:tcBorders>
            <w:shd w:val="clear" w:color="auto" w:fill="auto"/>
            <w:noWrap/>
            <w:vAlign w:val="center"/>
            <w:hideMark/>
          </w:tcPr>
          <w:p w14:paraId="7B7F2531" w14:textId="2BF11EB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c>
          <w:tcPr>
            <w:tcW w:w="993" w:type="dxa"/>
            <w:tcBorders>
              <w:top w:val="nil"/>
              <w:left w:val="nil"/>
              <w:bottom w:val="single" w:sz="4" w:space="0" w:color="auto"/>
              <w:right w:val="single" w:sz="4" w:space="0" w:color="auto"/>
            </w:tcBorders>
            <w:shd w:val="clear" w:color="auto" w:fill="auto"/>
            <w:noWrap/>
            <w:vAlign w:val="center"/>
            <w:hideMark/>
          </w:tcPr>
          <w:p w14:paraId="57C2D18B" w14:textId="5C343AB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c>
          <w:tcPr>
            <w:tcW w:w="992" w:type="dxa"/>
            <w:tcBorders>
              <w:top w:val="nil"/>
              <w:left w:val="nil"/>
              <w:bottom w:val="single" w:sz="4" w:space="0" w:color="auto"/>
              <w:right w:val="single" w:sz="4" w:space="0" w:color="auto"/>
            </w:tcBorders>
            <w:shd w:val="clear" w:color="auto" w:fill="auto"/>
            <w:noWrap/>
            <w:vAlign w:val="center"/>
            <w:hideMark/>
          </w:tcPr>
          <w:p w14:paraId="67EDAE5D" w14:textId="5ABCFEA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c>
          <w:tcPr>
            <w:tcW w:w="992" w:type="dxa"/>
            <w:tcBorders>
              <w:top w:val="nil"/>
              <w:left w:val="nil"/>
              <w:bottom w:val="single" w:sz="4" w:space="0" w:color="auto"/>
              <w:right w:val="single" w:sz="4" w:space="0" w:color="auto"/>
            </w:tcBorders>
            <w:shd w:val="clear" w:color="auto" w:fill="auto"/>
            <w:noWrap/>
            <w:vAlign w:val="center"/>
            <w:hideMark/>
          </w:tcPr>
          <w:p w14:paraId="24472311" w14:textId="1F814E4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c>
          <w:tcPr>
            <w:tcW w:w="851" w:type="dxa"/>
            <w:tcBorders>
              <w:top w:val="nil"/>
              <w:left w:val="nil"/>
              <w:bottom w:val="single" w:sz="4" w:space="0" w:color="auto"/>
              <w:right w:val="single" w:sz="4" w:space="0" w:color="auto"/>
            </w:tcBorders>
            <w:shd w:val="clear" w:color="auto" w:fill="auto"/>
            <w:noWrap/>
            <w:vAlign w:val="center"/>
            <w:hideMark/>
          </w:tcPr>
          <w:p w14:paraId="581911A0" w14:textId="3EA4502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c>
          <w:tcPr>
            <w:tcW w:w="992" w:type="dxa"/>
            <w:tcBorders>
              <w:top w:val="nil"/>
              <w:left w:val="nil"/>
              <w:bottom w:val="single" w:sz="4" w:space="0" w:color="auto"/>
              <w:right w:val="single" w:sz="4" w:space="0" w:color="auto"/>
            </w:tcBorders>
            <w:shd w:val="clear" w:color="auto" w:fill="auto"/>
            <w:noWrap/>
            <w:vAlign w:val="center"/>
            <w:hideMark/>
          </w:tcPr>
          <w:p w14:paraId="54C607C8" w14:textId="40A3027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c>
          <w:tcPr>
            <w:tcW w:w="992" w:type="dxa"/>
            <w:tcBorders>
              <w:top w:val="nil"/>
              <w:left w:val="nil"/>
              <w:bottom w:val="single" w:sz="4" w:space="0" w:color="auto"/>
              <w:right w:val="single" w:sz="4" w:space="0" w:color="auto"/>
            </w:tcBorders>
            <w:shd w:val="clear" w:color="auto" w:fill="auto"/>
            <w:noWrap/>
            <w:vAlign w:val="center"/>
            <w:hideMark/>
          </w:tcPr>
          <w:p w14:paraId="4C2569A2" w14:textId="48A362F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c>
          <w:tcPr>
            <w:tcW w:w="992" w:type="dxa"/>
            <w:tcBorders>
              <w:top w:val="nil"/>
              <w:left w:val="nil"/>
              <w:bottom w:val="single" w:sz="4" w:space="0" w:color="auto"/>
              <w:right w:val="single" w:sz="4" w:space="0" w:color="auto"/>
            </w:tcBorders>
            <w:shd w:val="clear" w:color="auto" w:fill="auto"/>
            <w:noWrap/>
            <w:vAlign w:val="center"/>
            <w:hideMark/>
          </w:tcPr>
          <w:p w14:paraId="52524DDB" w14:textId="3F1819E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c>
          <w:tcPr>
            <w:tcW w:w="851" w:type="dxa"/>
            <w:tcBorders>
              <w:top w:val="nil"/>
              <w:left w:val="nil"/>
              <w:bottom w:val="single" w:sz="4" w:space="0" w:color="auto"/>
              <w:right w:val="single" w:sz="4" w:space="0" w:color="auto"/>
            </w:tcBorders>
            <w:shd w:val="clear" w:color="auto" w:fill="auto"/>
            <w:noWrap/>
            <w:vAlign w:val="center"/>
            <w:hideMark/>
          </w:tcPr>
          <w:p w14:paraId="3A81BAE0" w14:textId="1AA6CF5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c>
          <w:tcPr>
            <w:tcW w:w="850" w:type="dxa"/>
            <w:tcBorders>
              <w:top w:val="nil"/>
              <w:left w:val="nil"/>
              <w:bottom w:val="single" w:sz="4" w:space="0" w:color="auto"/>
              <w:right w:val="single" w:sz="4" w:space="0" w:color="auto"/>
            </w:tcBorders>
            <w:shd w:val="clear" w:color="auto" w:fill="auto"/>
            <w:noWrap/>
            <w:vAlign w:val="center"/>
            <w:hideMark/>
          </w:tcPr>
          <w:p w14:paraId="1DEB07EE" w14:textId="0C6E2D2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c>
          <w:tcPr>
            <w:tcW w:w="851" w:type="dxa"/>
            <w:tcBorders>
              <w:top w:val="nil"/>
              <w:left w:val="nil"/>
              <w:bottom w:val="single" w:sz="4" w:space="0" w:color="auto"/>
              <w:right w:val="single" w:sz="4" w:space="0" w:color="auto"/>
            </w:tcBorders>
            <w:shd w:val="clear" w:color="auto" w:fill="auto"/>
            <w:noWrap/>
            <w:vAlign w:val="center"/>
            <w:hideMark/>
          </w:tcPr>
          <w:p w14:paraId="5C9C0628" w14:textId="79C803F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c>
          <w:tcPr>
            <w:tcW w:w="850" w:type="dxa"/>
            <w:tcBorders>
              <w:top w:val="nil"/>
              <w:left w:val="nil"/>
              <w:bottom w:val="single" w:sz="4" w:space="0" w:color="auto"/>
              <w:right w:val="single" w:sz="4" w:space="0" w:color="auto"/>
            </w:tcBorders>
            <w:shd w:val="clear" w:color="auto" w:fill="auto"/>
            <w:noWrap/>
            <w:vAlign w:val="center"/>
            <w:hideMark/>
          </w:tcPr>
          <w:p w14:paraId="68A51E6C" w14:textId="094E0FA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c>
          <w:tcPr>
            <w:tcW w:w="1134" w:type="dxa"/>
            <w:tcBorders>
              <w:top w:val="nil"/>
              <w:left w:val="nil"/>
              <w:bottom w:val="single" w:sz="4" w:space="0" w:color="auto"/>
              <w:right w:val="single" w:sz="4" w:space="0" w:color="auto"/>
            </w:tcBorders>
            <w:shd w:val="clear" w:color="auto" w:fill="auto"/>
            <w:noWrap/>
            <w:vAlign w:val="center"/>
            <w:hideMark/>
          </w:tcPr>
          <w:p w14:paraId="218CF2AC" w14:textId="12BB2E3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0,036</w:t>
            </w:r>
          </w:p>
        </w:tc>
      </w:tr>
      <w:tr w:rsidR="000A4758" w:rsidRPr="00CC11EF" w14:paraId="60CEFC9A"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255E248C"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992" w:type="dxa"/>
            <w:tcBorders>
              <w:top w:val="nil"/>
              <w:left w:val="nil"/>
              <w:bottom w:val="single" w:sz="4" w:space="0" w:color="auto"/>
              <w:right w:val="single" w:sz="4" w:space="0" w:color="auto"/>
            </w:tcBorders>
            <w:shd w:val="clear" w:color="auto" w:fill="auto"/>
            <w:vAlign w:val="center"/>
            <w:hideMark/>
          </w:tcPr>
          <w:p w14:paraId="27ACC8B5"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2A9C83EC" w14:textId="31E7F44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c>
          <w:tcPr>
            <w:tcW w:w="992" w:type="dxa"/>
            <w:tcBorders>
              <w:top w:val="nil"/>
              <w:left w:val="nil"/>
              <w:bottom w:val="single" w:sz="4" w:space="0" w:color="auto"/>
              <w:right w:val="single" w:sz="4" w:space="0" w:color="auto"/>
            </w:tcBorders>
            <w:shd w:val="clear" w:color="auto" w:fill="auto"/>
            <w:noWrap/>
            <w:vAlign w:val="center"/>
            <w:hideMark/>
          </w:tcPr>
          <w:p w14:paraId="517DC91A" w14:textId="2A941A6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c>
          <w:tcPr>
            <w:tcW w:w="851" w:type="dxa"/>
            <w:tcBorders>
              <w:top w:val="nil"/>
              <w:left w:val="nil"/>
              <w:bottom w:val="single" w:sz="4" w:space="0" w:color="auto"/>
              <w:right w:val="single" w:sz="4" w:space="0" w:color="auto"/>
            </w:tcBorders>
            <w:shd w:val="clear" w:color="auto" w:fill="auto"/>
            <w:noWrap/>
            <w:vAlign w:val="center"/>
            <w:hideMark/>
          </w:tcPr>
          <w:p w14:paraId="6198D883" w14:textId="0EC5682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c>
          <w:tcPr>
            <w:tcW w:w="992" w:type="dxa"/>
            <w:tcBorders>
              <w:top w:val="nil"/>
              <w:left w:val="nil"/>
              <w:bottom w:val="single" w:sz="4" w:space="0" w:color="auto"/>
              <w:right w:val="single" w:sz="4" w:space="0" w:color="auto"/>
            </w:tcBorders>
            <w:shd w:val="clear" w:color="auto" w:fill="auto"/>
            <w:noWrap/>
            <w:vAlign w:val="center"/>
            <w:hideMark/>
          </w:tcPr>
          <w:p w14:paraId="3FB71346" w14:textId="4639D41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c>
          <w:tcPr>
            <w:tcW w:w="850" w:type="dxa"/>
            <w:tcBorders>
              <w:top w:val="nil"/>
              <w:left w:val="nil"/>
              <w:bottom w:val="single" w:sz="4" w:space="0" w:color="auto"/>
              <w:right w:val="single" w:sz="4" w:space="0" w:color="auto"/>
            </w:tcBorders>
            <w:shd w:val="clear" w:color="auto" w:fill="auto"/>
            <w:noWrap/>
            <w:vAlign w:val="center"/>
            <w:hideMark/>
          </w:tcPr>
          <w:p w14:paraId="6D6B3DAB" w14:textId="338994F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c>
          <w:tcPr>
            <w:tcW w:w="993" w:type="dxa"/>
            <w:tcBorders>
              <w:top w:val="nil"/>
              <w:left w:val="nil"/>
              <w:bottom w:val="single" w:sz="4" w:space="0" w:color="auto"/>
              <w:right w:val="single" w:sz="4" w:space="0" w:color="auto"/>
            </w:tcBorders>
            <w:shd w:val="clear" w:color="auto" w:fill="auto"/>
            <w:noWrap/>
            <w:vAlign w:val="center"/>
            <w:hideMark/>
          </w:tcPr>
          <w:p w14:paraId="4629AFC6" w14:textId="4024030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c>
          <w:tcPr>
            <w:tcW w:w="992" w:type="dxa"/>
            <w:tcBorders>
              <w:top w:val="nil"/>
              <w:left w:val="nil"/>
              <w:bottom w:val="single" w:sz="4" w:space="0" w:color="auto"/>
              <w:right w:val="single" w:sz="4" w:space="0" w:color="auto"/>
            </w:tcBorders>
            <w:shd w:val="clear" w:color="auto" w:fill="auto"/>
            <w:noWrap/>
            <w:vAlign w:val="center"/>
            <w:hideMark/>
          </w:tcPr>
          <w:p w14:paraId="48491313" w14:textId="4094C15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c>
          <w:tcPr>
            <w:tcW w:w="992" w:type="dxa"/>
            <w:tcBorders>
              <w:top w:val="nil"/>
              <w:left w:val="nil"/>
              <w:bottom w:val="single" w:sz="4" w:space="0" w:color="auto"/>
              <w:right w:val="single" w:sz="4" w:space="0" w:color="auto"/>
            </w:tcBorders>
            <w:shd w:val="clear" w:color="auto" w:fill="auto"/>
            <w:noWrap/>
            <w:vAlign w:val="center"/>
            <w:hideMark/>
          </w:tcPr>
          <w:p w14:paraId="366D9911" w14:textId="25CAF1D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c>
          <w:tcPr>
            <w:tcW w:w="851" w:type="dxa"/>
            <w:tcBorders>
              <w:top w:val="nil"/>
              <w:left w:val="nil"/>
              <w:bottom w:val="single" w:sz="4" w:space="0" w:color="auto"/>
              <w:right w:val="single" w:sz="4" w:space="0" w:color="auto"/>
            </w:tcBorders>
            <w:shd w:val="clear" w:color="auto" w:fill="auto"/>
            <w:noWrap/>
            <w:vAlign w:val="center"/>
            <w:hideMark/>
          </w:tcPr>
          <w:p w14:paraId="259600DC" w14:textId="75AD866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c>
          <w:tcPr>
            <w:tcW w:w="992" w:type="dxa"/>
            <w:tcBorders>
              <w:top w:val="nil"/>
              <w:left w:val="nil"/>
              <w:bottom w:val="single" w:sz="4" w:space="0" w:color="auto"/>
              <w:right w:val="single" w:sz="4" w:space="0" w:color="auto"/>
            </w:tcBorders>
            <w:shd w:val="clear" w:color="auto" w:fill="auto"/>
            <w:noWrap/>
            <w:vAlign w:val="center"/>
            <w:hideMark/>
          </w:tcPr>
          <w:p w14:paraId="06ABD00B" w14:textId="1D09CC1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c>
          <w:tcPr>
            <w:tcW w:w="992" w:type="dxa"/>
            <w:tcBorders>
              <w:top w:val="nil"/>
              <w:left w:val="nil"/>
              <w:bottom w:val="single" w:sz="4" w:space="0" w:color="auto"/>
              <w:right w:val="single" w:sz="4" w:space="0" w:color="auto"/>
            </w:tcBorders>
            <w:shd w:val="clear" w:color="auto" w:fill="auto"/>
            <w:noWrap/>
            <w:vAlign w:val="center"/>
            <w:hideMark/>
          </w:tcPr>
          <w:p w14:paraId="0858DA7D" w14:textId="1BE7BB3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c>
          <w:tcPr>
            <w:tcW w:w="992" w:type="dxa"/>
            <w:tcBorders>
              <w:top w:val="nil"/>
              <w:left w:val="nil"/>
              <w:bottom w:val="single" w:sz="4" w:space="0" w:color="auto"/>
              <w:right w:val="single" w:sz="4" w:space="0" w:color="auto"/>
            </w:tcBorders>
            <w:shd w:val="clear" w:color="auto" w:fill="auto"/>
            <w:noWrap/>
            <w:vAlign w:val="center"/>
            <w:hideMark/>
          </w:tcPr>
          <w:p w14:paraId="53C2B27E" w14:textId="2406088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c>
          <w:tcPr>
            <w:tcW w:w="851" w:type="dxa"/>
            <w:tcBorders>
              <w:top w:val="nil"/>
              <w:left w:val="nil"/>
              <w:bottom w:val="single" w:sz="4" w:space="0" w:color="auto"/>
              <w:right w:val="single" w:sz="4" w:space="0" w:color="auto"/>
            </w:tcBorders>
            <w:shd w:val="clear" w:color="auto" w:fill="auto"/>
            <w:noWrap/>
            <w:vAlign w:val="center"/>
            <w:hideMark/>
          </w:tcPr>
          <w:p w14:paraId="6F4677BE" w14:textId="168294F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c>
          <w:tcPr>
            <w:tcW w:w="850" w:type="dxa"/>
            <w:tcBorders>
              <w:top w:val="nil"/>
              <w:left w:val="nil"/>
              <w:bottom w:val="single" w:sz="4" w:space="0" w:color="auto"/>
              <w:right w:val="single" w:sz="4" w:space="0" w:color="auto"/>
            </w:tcBorders>
            <w:shd w:val="clear" w:color="auto" w:fill="auto"/>
            <w:noWrap/>
            <w:vAlign w:val="center"/>
            <w:hideMark/>
          </w:tcPr>
          <w:p w14:paraId="7D6CAA68" w14:textId="2A9A753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c>
          <w:tcPr>
            <w:tcW w:w="851" w:type="dxa"/>
            <w:tcBorders>
              <w:top w:val="nil"/>
              <w:left w:val="nil"/>
              <w:bottom w:val="single" w:sz="4" w:space="0" w:color="auto"/>
              <w:right w:val="single" w:sz="4" w:space="0" w:color="auto"/>
            </w:tcBorders>
            <w:shd w:val="clear" w:color="auto" w:fill="auto"/>
            <w:noWrap/>
            <w:vAlign w:val="center"/>
            <w:hideMark/>
          </w:tcPr>
          <w:p w14:paraId="4CD257AF" w14:textId="0290A25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c>
          <w:tcPr>
            <w:tcW w:w="850" w:type="dxa"/>
            <w:tcBorders>
              <w:top w:val="nil"/>
              <w:left w:val="nil"/>
              <w:bottom w:val="single" w:sz="4" w:space="0" w:color="auto"/>
              <w:right w:val="single" w:sz="4" w:space="0" w:color="auto"/>
            </w:tcBorders>
            <w:shd w:val="clear" w:color="auto" w:fill="auto"/>
            <w:noWrap/>
            <w:vAlign w:val="center"/>
            <w:hideMark/>
          </w:tcPr>
          <w:p w14:paraId="3C7AB0D0" w14:textId="01B1B7A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c>
          <w:tcPr>
            <w:tcW w:w="1134" w:type="dxa"/>
            <w:tcBorders>
              <w:top w:val="nil"/>
              <w:left w:val="nil"/>
              <w:bottom w:val="single" w:sz="4" w:space="0" w:color="auto"/>
              <w:right w:val="single" w:sz="4" w:space="0" w:color="auto"/>
            </w:tcBorders>
            <w:shd w:val="clear" w:color="auto" w:fill="auto"/>
            <w:noWrap/>
            <w:vAlign w:val="center"/>
            <w:hideMark/>
          </w:tcPr>
          <w:p w14:paraId="49DDE60A" w14:textId="19DE804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0,032</w:t>
            </w:r>
          </w:p>
        </w:tc>
      </w:tr>
      <w:tr w:rsidR="000A4758" w:rsidRPr="00CC11EF" w14:paraId="2FDBDC22"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7FBD7A28" w14:textId="07EBAD4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992" w:type="dxa"/>
            <w:tcBorders>
              <w:top w:val="nil"/>
              <w:left w:val="nil"/>
              <w:bottom w:val="single" w:sz="4" w:space="0" w:color="auto"/>
              <w:right w:val="single" w:sz="4" w:space="0" w:color="auto"/>
            </w:tcBorders>
            <w:shd w:val="clear" w:color="auto" w:fill="auto"/>
            <w:vAlign w:val="center"/>
            <w:hideMark/>
          </w:tcPr>
          <w:p w14:paraId="2304450C"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75D9A237" w14:textId="77645E2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c>
          <w:tcPr>
            <w:tcW w:w="992" w:type="dxa"/>
            <w:tcBorders>
              <w:top w:val="nil"/>
              <w:left w:val="nil"/>
              <w:bottom w:val="single" w:sz="4" w:space="0" w:color="auto"/>
              <w:right w:val="single" w:sz="4" w:space="0" w:color="auto"/>
            </w:tcBorders>
            <w:shd w:val="clear" w:color="auto" w:fill="auto"/>
            <w:noWrap/>
            <w:vAlign w:val="center"/>
            <w:hideMark/>
          </w:tcPr>
          <w:p w14:paraId="39311569" w14:textId="607DA7A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c>
          <w:tcPr>
            <w:tcW w:w="851" w:type="dxa"/>
            <w:tcBorders>
              <w:top w:val="nil"/>
              <w:left w:val="nil"/>
              <w:bottom w:val="single" w:sz="4" w:space="0" w:color="auto"/>
              <w:right w:val="single" w:sz="4" w:space="0" w:color="auto"/>
            </w:tcBorders>
            <w:shd w:val="clear" w:color="auto" w:fill="auto"/>
            <w:noWrap/>
            <w:vAlign w:val="center"/>
            <w:hideMark/>
          </w:tcPr>
          <w:p w14:paraId="2B0F39AF" w14:textId="4F95880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c>
          <w:tcPr>
            <w:tcW w:w="992" w:type="dxa"/>
            <w:tcBorders>
              <w:top w:val="nil"/>
              <w:left w:val="nil"/>
              <w:bottom w:val="single" w:sz="4" w:space="0" w:color="auto"/>
              <w:right w:val="single" w:sz="4" w:space="0" w:color="auto"/>
            </w:tcBorders>
            <w:shd w:val="clear" w:color="auto" w:fill="auto"/>
            <w:noWrap/>
            <w:vAlign w:val="center"/>
            <w:hideMark/>
          </w:tcPr>
          <w:p w14:paraId="0224AE91" w14:textId="369191D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c>
          <w:tcPr>
            <w:tcW w:w="850" w:type="dxa"/>
            <w:tcBorders>
              <w:top w:val="nil"/>
              <w:left w:val="nil"/>
              <w:bottom w:val="single" w:sz="4" w:space="0" w:color="auto"/>
              <w:right w:val="single" w:sz="4" w:space="0" w:color="auto"/>
            </w:tcBorders>
            <w:shd w:val="clear" w:color="auto" w:fill="auto"/>
            <w:noWrap/>
            <w:vAlign w:val="center"/>
            <w:hideMark/>
          </w:tcPr>
          <w:p w14:paraId="5449A8CC" w14:textId="099508F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c>
          <w:tcPr>
            <w:tcW w:w="993" w:type="dxa"/>
            <w:tcBorders>
              <w:top w:val="nil"/>
              <w:left w:val="nil"/>
              <w:bottom w:val="single" w:sz="4" w:space="0" w:color="auto"/>
              <w:right w:val="single" w:sz="4" w:space="0" w:color="auto"/>
            </w:tcBorders>
            <w:shd w:val="clear" w:color="auto" w:fill="auto"/>
            <w:noWrap/>
            <w:vAlign w:val="center"/>
            <w:hideMark/>
          </w:tcPr>
          <w:p w14:paraId="28DD75D3" w14:textId="35861BD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c>
          <w:tcPr>
            <w:tcW w:w="992" w:type="dxa"/>
            <w:tcBorders>
              <w:top w:val="nil"/>
              <w:left w:val="nil"/>
              <w:bottom w:val="single" w:sz="4" w:space="0" w:color="auto"/>
              <w:right w:val="single" w:sz="4" w:space="0" w:color="auto"/>
            </w:tcBorders>
            <w:shd w:val="clear" w:color="auto" w:fill="auto"/>
            <w:noWrap/>
            <w:vAlign w:val="center"/>
            <w:hideMark/>
          </w:tcPr>
          <w:p w14:paraId="52FDF6B8" w14:textId="74E5CED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c>
          <w:tcPr>
            <w:tcW w:w="992" w:type="dxa"/>
            <w:tcBorders>
              <w:top w:val="nil"/>
              <w:left w:val="nil"/>
              <w:bottom w:val="single" w:sz="4" w:space="0" w:color="auto"/>
              <w:right w:val="single" w:sz="4" w:space="0" w:color="auto"/>
            </w:tcBorders>
            <w:shd w:val="clear" w:color="auto" w:fill="auto"/>
            <w:noWrap/>
            <w:vAlign w:val="center"/>
            <w:hideMark/>
          </w:tcPr>
          <w:p w14:paraId="73EECD3A" w14:textId="2F3D8EA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c>
          <w:tcPr>
            <w:tcW w:w="851" w:type="dxa"/>
            <w:tcBorders>
              <w:top w:val="nil"/>
              <w:left w:val="nil"/>
              <w:bottom w:val="single" w:sz="4" w:space="0" w:color="auto"/>
              <w:right w:val="single" w:sz="4" w:space="0" w:color="auto"/>
            </w:tcBorders>
            <w:shd w:val="clear" w:color="auto" w:fill="auto"/>
            <w:noWrap/>
            <w:vAlign w:val="center"/>
            <w:hideMark/>
          </w:tcPr>
          <w:p w14:paraId="2B4428DA" w14:textId="6796C0D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c>
          <w:tcPr>
            <w:tcW w:w="992" w:type="dxa"/>
            <w:tcBorders>
              <w:top w:val="nil"/>
              <w:left w:val="nil"/>
              <w:bottom w:val="single" w:sz="4" w:space="0" w:color="auto"/>
              <w:right w:val="single" w:sz="4" w:space="0" w:color="auto"/>
            </w:tcBorders>
            <w:shd w:val="clear" w:color="auto" w:fill="auto"/>
            <w:noWrap/>
            <w:vAlign w:val="center"/>
            <w:hideMark/>
          </w:tcPr>
          <w:p w14:paraId="70DFF38E" w14:textId="1D70AA9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c>
          <w:tcPr>
            <w:tcW w:w="992" w:type="dxa"/>
            <w:tcBorders>
              <w:top w:val="nil"/>
              <w:left w:val="nil"/>
              <w:bottom w:val="single" w:sz="4" w:space="0" w:color="auto"/>
              <w:right w:val="single" w:sz="4" w:space="0" w:color="auto"/>
            </w:tcBorders>
            <w:shd w:val="clear" w:color="auto" w:fill="auto"/>
            <w:noWrap/>
            <w:vAlign w:val="center"/>
            <w:hideMark/>
          </w:tcPr>
          <w:p w14:paraId="5A8F8FE9" w14:textId="064DE67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c>
          <w:tcPr>
            <w:tcW w:w="992" w:type="dxa"/>
            <w:tcBorders>
              <w:top w:val="nil"/>
              <w:left w:val="nil"/>
              <w:bottom w:val="single" w:sz="4" w:space="0" w:color="auto"/>
              <w:right w:val="single" w:sz="4" w:space="0" w:color="auto"/>
            </w:tcBorders>
            <w:shd w:val="clear" w:color="auto" w:fill="auto"/>
            <w:noWrap/>
            <w:vAlign w:val="center"/>
            <w:hideMark/>
          </w:tcPr>
          <w:p w14:paraId="5090CB44" w14:textId="758FE54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c>
          <w:tcPr>
            <w:tcW w:w="851" w:type="dxa"/>
            <w:tcBorders>
              <w:top w:val="nil"/>
              <w:left w:val="nil"/>
              <w:bottom w:val="single" w:sz="4" w:space="0" w:color="auto"/>
              <w:right w:val="single" w:sz="4" w:space="0" w:color="auto"/>
            </w:tcBorders>
            <w:shd w:val="clear" w:color="auto" w:fill="auto"/>
            <w:noWrap/>
            <w:vAlign w:val="center"/>
            <w:hideMark/>
          </w:tcPr>
          <w:p w14:paraId="5DD2BF93" w14:textId="2C5BEAE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c>
          <w:tcPr>
            <w:tcW w:w="850" w:type="dxa"/>
            <w:tcBorders>
              <w:top w:val="nil"/>
              <w:left w:val="nil"/>
              <w:bottom w:val="single" w:sz="4" w:space="0" w:color="auto"/>
              <w:right w:val="single" w:sz="4" w:space="0" w:color="auto"/>
            </w:tcBorders>
            <w:shd w:val="clear" w:color="auto" w:fill="auto"/>
            <w:noWrap/>
            <w:vAlign w:val="center"/>
            <w:hideMark/>
          </w:tcPr>
          <w:p w14:paraId="790C5C5D" w14:textId="5D4E669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c>
          <w:tcPr>
            <w:tcW w:w="851" w:type="dxa"/>
            <w:tcBorders>
              <w:top w:val="nil"/>
              <w:left w:val="nil"/>
              <w:bottom w:val="single" w:sz="4" w:space="0" w:color="auto"/>
              <w:right w:val="single" w:sz="4" w:space="0" w:color="auto"/>
            </w:tcBorders>
            <w:shd w:val="clear" w:color="auto" w:fill="auto"/>
            <w:noWrap/>
            <w:vAlign w:val="center"/>
            <w:hideMark/>
          </w:tcPr>
          <w:p w14:paraId="6A40668D" w14:textId="23C3B40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c>
          <w:tcPr>
            <w:tcW w:w="850" w:type="dxa"/>
            <w:tcBorders>
              <w:top w:val="nil"/>
              <w:left w:val="nil"/>
              <w:bottom w:val="single" w:sz="4" w:space="0" w:color="auto"/>
              <w:right w:val="single" w:sz="4" w:space="0" w:color="auto"/>
            </w:tcBorders>
            <w:shd w:val="clear" w:color="auto" w:fill="auto"/>
            <w:noWrap/>
            <w:vAlign w:val="center"/>
            <w:hideMark/>
          </w:tcPr>
          <w:p w14:paraId="43AB1859" w14:textId="25DE81A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c>
          <w:tcPr>
            <w:tcW w:w="1134" w:type="dxa"/>
            <w:tcBorders>
              <w:top w:val="nil"/>
              <w:left w:val="nil"/>
              <w:bottom w:val="single" w:sz="4" w:space="0" w:color="auto"/>
              <w:right w:val="single" w:sz="4" w:space="0" w:color="auto"/>
            </w:tcBorders>
            <w:shd w:val="clear" w:color="auto" w:fill="auto"/>
            <w:noWrap/>
            <w:vAlign w:val="center"/>
            <w:hideMark/>
          </w:tcPr>
          <w:p w14:paraId="15D1E21B" w14:textId="6421C3D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0,257</w:t>
            </w:r>
          </w:p>
        </w:tc>
      </w:tr>
      <w:tr w:rsidR="000A4758" w:rsidRPr="00CC11EF" w14:paraId="4A6B28D4"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2098D247"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992" w:type="dxa"/>
            <w:tcBorders>
              <w:top w:val="nil"/>
              <w:left w:val="nil"/>
              <w:bottom w:val="single" w:sz="4" w:space="0" w:color="auto"/>
              <w:right w:val="single" w:sz="4" w:space="0" w:color="auto"/>
            </w:tcBorders>
            <w:shd w:val="clear" w:color="auto" w:fill="auto"/>
            <w:vAlign w:val="center"/>
            <w:hideMark/>
          </w:tcPr>
          <w:p w14:paraId="21C7C40A"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07B869BC" w14:textId="7E62912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0,663</w:t>
            </w:r>
          </w:p>
        </w:tc>
        <w:tc>
          <w:tcPr>
            <w:tcW w:w="992" w:type="dxa"/>
            <w:tcBorders>
              <w:top w:val="nil"/>
              <w:left w:val="nil"/>
              <w:bottom w:val="single" w:sz="4" w:space="0" w:color="auto"/>
              <w:right w:val="single" w:sz="4" w:space="0" w:color="auto"/>
            </w:tcBorders>
            <w:shd w:val="clear" w:color="auto" w:fill="auto"/>
            <w:noWrap/>
            <w:vAlign w:val="center"/>
            <w:hideMark/>
          </w:tcPr>
          <w:p w14:paraId="48BD0A51" w14:textId="2666752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0,664</w:t>
            </w:r>
          </w:p>
        </w:tc>
        <w:tc>
          <w:tcPr>
            <w:tcW w:w="851" w:type="dxa"/>
            <w:tcBorders>
              <w:top w:val="nil"/>
              <w:left w:val="nil"/>
              <w:bottom w:val="single" w:sz="4" w:space="0" w:color="auto"/>
              <w:right w:val="single" w:sz="4" w:space="0" w:color="auto"/>
            </w:tcBorders>
            <w:shd w:val="clear" w:color="auto" w:fill="auto"/>
            <w:noWrap/>
            <w:vAlign w:val="center"/>
            <w:hideMark/>
          </w:tcPr>
          <w:p w14:paraId="1741A809" w14:textId="43A9552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0,665</w:t>
            </w:r>
          </w:p>
        </w:tc>
        <w:tc>
          <w:tcPr>
            <w:tcW w:w="992" w:type="dxa"/>
            <w:tcBorders>
              <w:top w:val="nil"/>
              <w:left w:val="nil"/>
              <w:bottom w:val="single" w:sz="4" w:space="0" w:color="auto"/>
              <w:right w:val="single" w:sz="4" w:space="0" w:color="auto"/>
            </w:tcBorders>
            <w:shd w:val="clear" w:color="auto" w:fill="auto"/>
            <w:noWrap/>
            <w:vAlign w:val="center"/>
            <w:hideMark/>
          </w:tcPr>
          <w:p w14:paraId="4CD8163E" w14:textId="52356A6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0,666</w:t>
            </w:r>
          </w:p>
        </w:tc>
        <w:tc>
          <w:tcPr>
            <w:tcW w:w="850" w:type="dxa"/>
            <w:tcBorders>
              <w:top w:val="nil"/>
              <w:left w:val="nil"/>
              <w:bottom w:val="single" w:sz="4" w:space="0" w:color="auto"/>
              <w:right w:val="single" w:sz="4" w:space="0" w:color="auto"/>
            </w:tcBorders>
            <w:shd w:val="clear" w:color="auto" w:fill="auto"/>
            <w:noWrap/>
            <w:vAlign w:val="center"/>
            <w:hideMark/>
          </w:tcPr>
          <w:p w14:paraId="18DA327A" w14:textId="6640B19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0,667</w:t>
            </w:r>
          </w:p>
        </w:tc>
        <w:tc>
          <w:tcPr>
            <w:tcW w:w="993" w:type="dxa"/>
            <w:tcBorders>
              <w:top w:val="nil"/>
              <w:left w:val="nil"/>
              <w:bottom w:val="single" w:sz="4" w:space="0" w:color="auto"/>
              <w:right w:val="single" w:sz="4" w:space="0" w:color="auto"/>
            </w:tcBorders>
            <w:shd w:val="clear" w:color="auto" w:fill="auto"/>
            <w:noWrap/>
            <w:vAlign w:val="center"/>
            <w:hideMark/>
          </w:tcPr>
          <w:p w14:paraId="05CF1FA8" w14:textId="5AE9A71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0,668</w:t>
            </w:r>
          </w:p>
        </w:tc>
        <w:tc>
          <w:tcPr>
            <w:tcW w:w="992" w:type="dxa"/>
            <w:tcBorders>
              <w:top w:val="nil"/>
              <w:left w:val="nil"/>
              <w:bottom w:val="single" w:sz="4" w:space="0" w:color="auto"/>
              <w:right w:val="single" w:sz="4" w:space="0" w:color="auto"/>
            </w:tcBorders>
            <w:shd w:val="clear" w:color="auto" w:fill="auto"/>
            <w:noWrap/>
            <w:vAlign w:val="center"/>
            <w:hideMark/>
          </w:tcPr>
          <w:p w14:paraId="75FE1F62" w14:textId="50BC619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0,669</w:t>
            </w:r>
          </w:p>
        </w:tc>
        <w:tc>
          <w:tcPr>
            <w:tcW w:w="992" w:type="dxa"/>
            <w:tcBorders>
              <w:top w:val="nil"/>
              <w:left w:val="nil"/>
              <w:bottom w:val="single" w:sz="4" w:space="0" w:color="auto"/>
              <w:right w:val="single" w:sz="4" w:space="0" w:color="auto"/>
            </w:tcBorders>
            <w:shd w:val="clear" w:color="auto" w:fill="auto"/>
            <w:noWrap/>
            <w:vAlign w:val="center"/>
            <w:hideMark/>
          </w:tcPr>
          <w:p w14:paraId="3106EB03" w14:textId="65F8D33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0,670</w:t>
            </w:r>
          </w:p>
        </w:tc>
        <w:tc>
          <w:tcPr>
            <w:tcW w:w="851" w:type="dxa"/>
            <w:tcBorders>
              <w:top w:val="nil"/>
              <w:left w:val="nil"/>
              <w:bottom w:val="single" w:sz="4" w:space="0" w:color="auto"/>
              <w:right w:val="single" w:sz="4" w:space="0" w:color="auto"/>
            </w:tcBorders>
            <w:shd w:val="clear" w:color="auto" w:fill="auto"/>
            <w:noWrap/>
            <w:vAlign w:val="center"/>
            <w:hideMark/>
          </w:tcPr>
          <w:p w14:paraId="7172A808" w14:textId="15CAE9E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0,671</w:t>
            </w:r>
          </w:p>
        </w:tc>
        <w:tc>
          <w:tcPr>
            <w:tcW w:w="992" w:type="dxa"/>
            <w:tcBorders>
              <w:top w:val="nil"/>
              <w:left w:val="nil"/>
              <w:bottom w:val="single" w:sz="4" w:space="0" w:color="auto"/>
              <w:right w:val="single" w:sz="4" w:space="0" w:color="auto"/>
            </w:tcBorders>
            <w:shd w:val="clear" w:color="auto" w:fill="auto"/>
            <w:noWrap/>
            <w:vAlign w:val="center"/>
            <w:hideMark/>
          </w:tcPr>
          <w:p w14:paraId="56A521DB" w14:textId="247AFF8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0,672</w:t>
            </w:r>
          </w:p>
        </w:tc>
        <w:tc>
          <w:tcPr>
            <w:tcW w:w="992" w:type="dxa"/>
            <w:tcBorders>
              <w:top w:val="nil"/>
              <w:left w:val="nil"/>
              <w:bottom w:val="single" w:sz="4" w:space="0" w:color="auto"/>
              <w:right w:val="single" w:sz="4" w:space="0" w:color="auto"/>
            </w:tcBorders>
            <w:shd w:val="clear" w:color="auto" w:fill="auto"/>
            <w:noWrap/>
            <w:vAlign w:val="center"/>
            <w:hideMark/>
          </w:tcPr>
          <w:p w14:paraId="1810BE94" w14:textId="1DA8DC7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0,673</w:t>
            </w:r>
          </w:p>
        </w:tc>
        <w:tc>
          <w:tcPr>
            <w:tcW w:w="992" w:type="dxa"/>
            <w:tcBorders>
              <w:top w:val="nil"/>
              <w:left w:val="nil"/>
              <w:bottom w:val="single" w:sz="4" w:space="0" w:color="auto"/>
              <w:right w:val="single" w:sz="4" w:space="0" w:color="auto"/>
            </w:tcBorders>
            <w:shd w:val="clear" w:color="auto" w:fill="auto"/>
            <w:noWrap/>
            <w:vAlign w:val="center"/>
            <w:hideMark/>
          </w:tcPr>
          <w:p w14:paraId="556BFC72" w14:textId="721FA57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0,674</w:t>
            </w:r>
          </w:p>
        </w:tc>
        <w:tc>
          <w:tcPr>
            <w:tcW w:w="851" w:type="dxa"/>
            <w:tcBorders>
              <w:top w:val="nil"/>
              <w:left w:val="nil"/>
              <w:bottom w:val="single" w:sz="4" w:space="0" w:color="auto"/>
              <w:right w:val="single" w:sz="4" w:space="0" w:color="auto"/>
            </w:tcBorders>
            <w:shd w:val="clear" w:color="auto" w:fill="auto"/>
            <w:noWrap/>
            <w:vAlign w:val="center"/>
            <w:hideMark/>
          </w:tcPr>
          <w:p w14:paraId="2AC08299" w14:textId="431AA77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0,675</w:t>
            </w:r>
          </w:p>
        </w:tc>
        <w:tc>
          <w:tcPr>
            <w:tcW w:w="850" w:type="dxa"/>
            <w:tcBorders>
              <w:top w:val="nil"/>
              <w:left w:val="nil"/>
              <w:bottom w:val="single" w:sz="4" w:space="0" w:color="auto"/>
              <w:right w:val="single" w:sz="4" w:space="0" w:color="auto"/>
            </w:tcBorders>
            <w:shd w:val="clear" w:color="auto" w:fill="auto"/>
            <w:noWrap/>
            <w:vAlign w:val="center"/>
            <w:hideMark/>
          </w:tcPr>
          <w:p w14:paraId="365EF19D" w14:textId="7097116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0,676</w:t>
            </w:r>
          </w:p>
        </w:tc>
        <w:tc>
          <w:tcPr>
            <w:tcW w:w="851" w:type="dxa"/>
            <w:tcBorders>
              <w:top w:val="nil"/>
              <w:left w:val="nil"/>
              <w:bottom w:val="single" w:sz="4" w:space="0" w:color="auto"/>
              <w:right w:val="single" w:sz="4" w:space="0" w:color="auto"/>
            </w:tcBorders>
            <w:shd w:val="clear" w:color="auto" w:fill="auto"/>
            <w:noWrap/>
            <w:vAlign w:val="center"/>
            <w:hideMark/>
          </w:tcPr>
          <w:p w14:paraId="7367D931" w14:textId="6E82F3A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0,677</w:t>
            </w:r>
          </w:p>
        </w:tc>
        <w:tc>
          <w:tcPr>
            <w:tcW w:w="850" w:type="dxa"/>
            <w:tcBorders>
              <w:top w:val="nil"/>
              <w:left w:val="nil"/>
              <w:bottom w:val="single" w:sz="4" w:space="0" w:color="auto"/>
              <w:right w:val="single" w:sz="4" w:space="0" w:color="auto"/>
            </w:tcBorders>
            <w:shd w:val="clear" w:color="auto" w:fill="auto"/>
            <w:noWrap/>
            <w:vAlign w:val="center"/>
            <w:hideMark/>
          </w:tcPr>
          <w:p w14:paraId="72041FBD" w14:textId="30CA551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0,678</w:t>
            </w:r>
          </w:p>
        </w:tc>
        <w:tc>
          <w:tcPr>
            <w:tcW w:w="1134" w:type="dxa"/>
            <w:tcBorders>
              <w:top w:val="nil"/>
              <w:left w:val="nil"/>
              <w:bottom w:val="single" w:sz="4" w:space="0" w:color="auto"/>
              <w:right w:val="single" w:sz="4" w:space="0" w:color="auto"/>
            </w:tcBorders>
            <w:shd w:val="clear" w:color="auto" w:fill="auto"/>
            <w:noWrap/>
            <w:vAlign w:val="center"/>
            <w:hideMark/>
          </w:tcPr>
          <w:p w14:paraId="23428814" w14:textId="5D2E295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0,679</w:t>
            </w:r>
          </w:p>
        </w:tc>
      </w:tr>
      <w:tr w:rsidR="000A4758" w:rsidRPr="00CC11EF" w14:paraId="3F5A826A" w14:textId="77777777" w:rsidTr="005E4D76">
        <w:trPr>
          <w:trHeight w:val="849"/>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0C0A2463"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92" w:type="dxa"/>
            <w:tcBorders>
              <w:top w:val="nil"/>
              <w:left w:val="nil"/>
              <w:bottom w:val="single" w:sz="4" w:space="0" w:color="auto"/>
              <w:right w:val="single" w:sz="4" w:space="0" w:color="auto"/>
            </w:tcBorders>
            <w:shd w:val="clear" w:color="auto" w:fill="auto"/>
            <w:vAlign w:val="center"/>
            <w:hideMark/>
          </w:tcPr>
          <w:p w14:paraId="7C22957F"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55CE176E" w14:textId="4EF4E95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c>
          <w:tcPr>
            <w:tcW w:w="992" w:type="dxa"/>
            <w:tcBorders>
              <w:top w:val="nil"/>
              <w:left w:val="nil"/>
              <w:bottom w:val="single" w:sz="4" w:space="0" w:color="auto"/>
              <w:right w:val="single" w:sz="4" w:space="0" w:color="auto"/>
            </w:tcBorders>
            <w:shd w:val="clear" w:color="auto" w:fill="auto"/>
            <w:noWrap/>
            <w:vAlign w:val="center"/>
            <w:hideMark/>
          </w:tcPr>
          <w:p w14:paraId="5E65BF2F" w14:textId="24A8765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c>
          <w:tcPr>
            <w:tcW w:w="851" w:type="dxa"/>
            <w:tcBorders>
              <w:top w:val="nil"/>
              <w:left w:val="nil"/>
              <w:bottom w:val="single" w:sz="4" w:space="0" w:color="auto"/>
              <w:right w:val="single" w:sz="4" w:space="0" w:color="auto"/>
            </w:tcBorders>
            <w:shd w:val="clear" w:color="auto" w:fill="auto"/>
            <w:noWrap/>
            <w:vAlign w:val="center"/>
            <w:hideMark/>
          </w:tcPr>
          <w:p w14:paraId="00646151" w14:textId="6DCFAE6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c>
          <w:tcPr>
            <w:tcW w:w="992" w:type="dxa"/>
            <w:tcBorders>
              <w:top w:val="nil"/>
              <w:left w:val="nil"/>
              <w:bottom w:val="single" w:sz="4" w:space="0" w:color="auto"/>
              <w:right w:val="single" w:sz="4" w:space="0" w:color="auto"/>
            </w:tcBorders>
            <w:shd w:val="clear" w:color="auto" w:fill="auto"/>
            <w:noWrap/>
            <w:vAlign w:val="center"/>
            <w:hideMark/>
          </w:tcPr>
          <w:p w14:paraId="25F621D7" w14:textId="5361BED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c>
          <w:tcPr>
            <w:tcW w:w="850" w:type="dxa"/>
            <w:tcBorders>
              <w:top w:val="nil"/>
              <w:left w:val="nil"/>
              <w:bottom w:val="single" w:sz="4" w:space="0" w:color="auto"/>
              <w:right w:val="single" w:sz="4" w:space="0" w:color="auto"/>
            </w:tcBorders>
            <w:shd w:val="clear" w:color="auto" w:fill="auto"/>
            <w:noWrap/>
            <w:vAlign w:val="center"/>
            <w:hideMark/>
          </w:tcPr>
          <w:p w14:paraId="6E7CFE89" w14:textId="67E324D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c>
          <w:tcPr>
            <w:tcW w:w="993" w:type="dxa"/>
            <w:tcBorders>
              <w:top w:val="nil"/>
              <w:left w:val="nil"/>
              <w:bottom w:val="single" w:sz="4" w:space="0" w:color="auto"/>
              <w:right w:val="single" w:sz="4" w:space="0" w:color="auto"/>
            </w:tcBorders>
            <w:shd w:val="clear" w:color="auto" w:fill="auto"/>
            <w:noWrap/>
            <w:vAlign w:val="center"/>
            <w:hideMark/>
          </w:tcPr>
          <w:p w14:paraId="4C3DB64B" w14:textId="1008DA5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c>
          <w:tcPr>
            <w:tcW w:w="992" w:type="dxa"/>
            <w:tcBorders>
              <w:top w:val="nil"/>
              <w:left w:val="nil"/>
              <w:bottom w:val="single" w:sz="4" w:space="0" w:color="auto"/>
              <w:right w:val="single" w:sz="4" w:space="0" w:color="auto"/>
            </w:tcBorders>
            <w:shd w:val="clear" w:color="auto" w:fill="auto"/>
            <w:noWrap/>
            <w:vAlign w:val="center"/>
            <w:hideMark/>
          </w:tcPr>
          <w:p w14:paraId="76874411" w14:textId="3EAD291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c>
          <w:tcPr>
            <w:tcW w:w="992" w:type="dxa"/>
            <w:tcBorders>
              <w:top w:val="nil"/>
              <w:left w:val="nil"/>
              <w:bottom w:val="single" w:sz="4" w:space="0" w:color="auto"/>
              <w:right w:val="single" w:sz="4" w:space="0" w:color="auto"/>
            </w:tcBorders>
            <w:shd w:val="clear" w:color="auto" w:fill="auto"/>
            <w:noWrap/>
            <w:vAlign w:val="center"/>
            <w:hideMark/>
          </w:tcPr>
          <w:p w14:paraId="3E4B44CD" w14:textId="140DA63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c>
          <w:tcPr>
            <w:tcW w:w="851" w:type="dxa"/>
            <w:tcBorders>
              <w:top w:val="nil"/>
              <w:left w:val="nil"/>
              <w:bottom w:val="single" w:sz="4" w:space="0" w:color="auto"/>
              <w:right w:val="single" w:sz="4" w:space="0" w:color="auto"/>
            </w:tcBorders>
            <w:shd w:val="clear" w:color="auto" w:fill="auto"/>
            <w:noWrap/>
            <w:vAlign w:val="center"/>
            <w:hideMark/>
          </w:tcPr>
          <w:p w14:paraId="689B336D" w14:textId="6AADECB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c>
          <w:tcPr>
            <w:tcW w:w="992" w:type="dxa"/>
            <w:tcBorders>
              <w:top w:val="nil"/>
              <w:left w:val="nil"/>
              <w:bottom w:val="single" w:sz="4" w:space="0" w:color="auto"/>
              <w:right w:val="single" w:sz="4" w:space="0" w:color="auto"/>
            </w:tcBorders>
            <w:shd w:val="clear" w:color="auto" w:fill="auto"/>
            <w:noWrap/>
            <w:vAlign w:val="center"/>
            <w:hideMark/>
          </w:tcPr>
          <w:p w14:paraId="2510DD54" w14:textId="2D5FCBF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c>
          <w:tcPr>
            <w:tcW w:w="992" w:type="dxa"/>
            <w:tcBorders>
              <w:top w:val="nil"/>
              <w:left w:val="nil"/>
              <w:bottom w:val="single" w:sz="4" w:space="0" w:color="auto"/>
              <w:right w:val="single" w:sz="4" w:space="0" w:color="auto"/>
            </w:tcBorders>
            <w:shd w:val="clear" w:color="auto" w:fill="auto"/>
            <w:noWrap/>
            <w:vAlign w:val="center"/>
            <w:hideMark/>
          </w:tcPr>
          <w:p w14:paraId="1307953E" w14:textId="4F20197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c>
          <w:tcPr>
            <w:tcW w:w="992" w:type="dxa"/>
            <w:tcBorders>
              <w:top w:val="nil"/>
              <w:left w:val="nil"/>
              <w:bottom w:val="single" w:sz="4" w:space="0" w:color="auto"/>
              <w:right w:val="single" w:sz="4" w:space="0" w:color="auto"/>
            </w:tcBorders>
            <w:shd w:val="clear" w:color="auto" w:fill="auto"/>
            <w:noWrap/>
            <w:vAlign w:val="center"/>
            <w:hideMark/>
          </w:tcPr>
          <w:p w14:paraId="24F52811" w14:textId="1D7D010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c>
          <w:tcPr>
            <w:tcW w:w="851" w:type="dxa"/>
            <w:tcBorders>
              <w:top w:val="nil"/>
              <w:left w:val="nil"/>
              <w:bottom w:val="single" w:sz="4" w:space="0" w:color="auto"/>
              <w:right w:val="single" w:sz="4" w:space="0" w:color="auto"/>
            </w:tcBorders>
            <w:shd w:val="clear" w:color="auto" w:fill="auto"/>
            <w:noWrap/>
            <w:vAlign w:val="center"/>
            <w:hideMark/>
          </w:tcPr>
          <w:p w14:paraId="6C0EE505" w14:textId="5F9D68D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c>
          <w:tcPr>
            <w:tcW w:w="850" w:type="dxa"/>
            <w:tcBorders>
              <w:top w:val="nil"/>
              <w:left w:val="nil"/>
              <w:bottom w:val="single" w:sz="4" w:space="0" w:color="auto"/>
              <w:right w:val="single" w:sz="4" w:space="0" w:color="auto"/>
            </w:tcBorders>
            <w:shd w:val="clear" w:color="auto" w:fill="auto"/>
            <w:noWrap/>
            <w:vAlign w:val="center"/>
            <w:hideMark/>
          </w:tcPr>
          <w:p w14:paraId="1274F0A6" w14:textId="34CC179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c>
          <w:tcPr>
            <w:tcW w:w="851" w:type="dxa"/>
            <w:tcBorders>
              <w:top w:val="nil"/>
              <w:left w:val="nil"/>
              <w:bottom w:val="single" w:sz="4" w:space="0" w:color="auto"/>
              <w:right w:val="single" w:sz="4" w:space="0" w:color="auto"/>
            </w:tcBorders>
            <w:shd w:val="clear" w:color="auto" w:fill="auto"/>
            <w:noWrap/>
            <w:vAlign w:val="center"/>
            <w:hideMark/>
          </w:tcPr>
          <w:p w14:paraId="2B40BF49" w14:textId="14B2A02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c>
          <w:tcPr>
            <w:tcW w:w="850" w:type="dxa"/>
            <w:tcBorders>
              <w:top w:val="nil"/>
              <w:left w:val="nil"/>
              <w:bottom w:val="single" w:sz="4" w:space="0" w:color="auto"/>
              <w:right w:val="single" w:sz="4" w:space="0" w:color="auto"/>
            </w:tcBorders>
            <w:shd w:val="clear" w:color="auto" w:fill="auto"/>
            <w:noWrap/>
            <w:vAlign w:val="center"/>
            <w:hideMark/>
          </w:tcPr>
          <w:p w14:paraId="6DF72916" w14:textId="23B6C1E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c>
          <w:tcPr>
            <w:tcW w:w="1134" w:type="dxa"/>
            <w:tcBorders>
              <w:top w:val="nil"/>
              <w:left w:val="nil"/>
              <w:bottom w:val="single" w:sz="4" w:space="0" w:color="auto"/>
              <w:right w:val="single" w:sz="4" w:space="0" w:color="auto"/>
            </w:tcBorders>
            <w:shd w:val="clear" w:color="auto" w:fill="auto"/>
            <w:noWrap/>
            <w:vAlign w:val="center"/>
            <w:hideMark/>
          </w:tcPr>
          <w:p w14:paraId="3DF01B77" w14:textId="3539643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0,61</w:t>
            </w:r>
          </w:p>
        </w:tc>
      </w:tr>
      <w:tr w:rsidR="000A4758" w:rsidRPr="00CC11EF" w14:paraId="3892CAFE" w14:textId="77777777" w:rsidTr="009D1CA4">
        <w:trPr>
          <w:trHeight w:val="441"/>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0E4A02B7"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92" w:type="dxa"/>
            <w:tcBorders>
              <w:top w:val="nil"/>
              <w:left w:val="nil"/>
              <w:bottom w:val="single" w:sz="4" w:space="0" w:color="auto"/>
              <w:right w:val="single" w:sz="4" w:space="0" w:color="auto"/>
            </w:tcBorders>
            <w:shd w:val="clear" w:color="auto" w:fill="auto"/>
            <w:vAlign w:val="center"/>
            <w:hideMark/>
          </w:tcPr>
          <w:p w14:paraId="4856D0AA"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458FEDB6" w14:textId="75C5FBF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992" w:type="dxa"/>
            <w:tcBorders>
              <w:top w:val="nil"/>
              <w:left w:val="nil"/>
              <w:bottom w:val="single" w:sz="4" w:space="0" w:color="auto"/>
              <w:right w:val="single" w:sz="4" w:space="0" w:color="auto"/>
            </w:tcBorders>
            <w:shd w:val="clear" w:color="auto" w:fill="auto"/>
            <w:noWrap/>
            <w:vAlign w:val="center"/>
            <w:hideMark/>
          </w:tcPr>
          <w:p w14:paraId="3D9F44CC" w14:textId="475F8A0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851" w:type="dxa"/>
            <w:tcBorders>
              <w:top w:val="nil"/>
              <w:left w:val="nil"/>
              <w:bottom w:val="single" w:sz="4" w:space="0" w:color="auto"/>
              <w:right w:val="single" w:sz="4" w:space="0" w:color="auto"/>
            </w:tcBorders>
            <w:shd w:val="clear" w:color="auto" w:fill="auto"/>
            <w:noWrap/>
            <w:vAlign w:val="center"/>
            <w:hideMark/>
          </w:tcPr>
          <w:p w14:paraId="221F0C3F" w14:textId="373FB01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992" w:type="dxa"/>
            <w:tcBorders>
              <w:top w:val="nil"/>
              <w:left w:val="nil"/>
              <w:bottom w:val="single" w:sz="4" w:space="0" w:color="auto"/>
              <w:right w:val="single" w:sz="4" w:space="0" w:color="auto"/>
            </w:tcBorders>
            <w:shd w:val="clear" w:color="auto" w:fill="auto"/>
            <w:noWrap/>
            <w:vAlign w:val="center"/>
            <w:hideMark/>
          </w:tcPr>
          <w:p w14:paraId="1C2580F7" w14:textId="215287D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850" w:type="dxa"/>
            <w:tcBorders>
              <w:top w:val="nil"/>
              <w:left w:val="nil"/>
              <w:bottom w:val="single" w:sz="4" w:space="0" w:color="auto"/>
              <w:right w:val="single" w:sz="4" w:space="0" w:color="auto"/>
            </w:tcBorders>
            <w:shd w:val="clear" w:color="auto" w:fill="auto"/>
            <w:noWrap/>
            <w:vAlign w:val="center"/>
            <w:hideMark/>
          </w:tcPr>
          <w:p w14:paraId="65D1406C" w14:textId="7632331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993" w:type="dxa"/>
            <w:tcBorders>
              <w:top w:val="nil"/>
              <w:left w:val="nil"/>
              <w:bottom w:val="single" w:sz="4" w:space="0" w:color="auto"/>
              <w:right w:val="single" w:sz="4" w:space="0" w:color="auto"/>
            </w:tcBorders>
            <w:shd w:val="clear" w:color="auto" w:fill="auto"/>
            <w:noWrap/>
            <w:vAlign w:val="center"/>
            <w:hideMark/>
          </w:tcPr>
          <w:p w14:paraId="27A14E05" w14:textId="7EE01B4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992" w:type="dxa"/>
            <w:tcBorders>
              <w:top w:val="nil"/>
              <w:left w:val="nil"/>
              <w:bottom w:val="single" w:sz="4" w:space="0" w:color="auto"/>
              <w:right w:val="single" w:sz="4" w:space="0" w:color="auto"/>
            </w:tcBorders>
            <w:shd w:val="clear" w:color="auto" w:fill="auto"/>
            <w:noWrap/>
            <w:vAlign w:val="center"/>
            <w:hideMark/>
          </w:tcPr>
          <w:p w14:paraId="723AE709" w14:textId="768460A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992" w:type="dxa"/>
            <w:tcBorders>
              <w:top w:val="nil"/>
              <w:left w:val="nil"/>
              <w:bottom w:val="single" w:sz="4" w:space="0" w:color="auto"/>
              <w:right w:val="single" w:sz="4" w:space="0" w:color="auto"/>
            </w:tcBorders>
            <w:shd w:val="clear" w:color="auto" w:fill="auto"/>
            <w:noWrap/>
            <w:vAlign w:val="center"/>
            <w:hideMark/>
          </w:tcPr>
          <w:p w14:paraId="58BE4093" w14:textId="4F7D582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851" w:type="dxa"/>
            <w:tcBorders>
              <w:top w:val="nil"/>
              <w:left w:val="nil"/>
              <w:bottom w:val="single" w:sz="4" w:space="0" w:color="auto"/>
              <w:right w:val="single" w:sz="4" w:space="0" w:color="auto"/>
            </w:tcBorders>
            <w:shd w:val="clear" w:color="auto" w:fill="auto"/>
            <w:noWrap/>
            <w:vAlign w:val="center"/>
            <w:hideMark/>
          </w:tcPr>
          <w:p w14:paraId="15C02E6F" w14:textId="16AC073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992" w:type="dxa"/>
            <w:tcBorders>
              <w:top w:val="nil"/>
              <w:left w:val="nil"/>
              <w:bottom w:val="single" w:sz="4" w:space="0" w:color="auto"/>
              <w:right w:val="single" w:sz="4" w:space="0" w:color="auto"/>
            </w:tcBorders>
            <w:shd w:val="clear" w:color="auto" w:fill="auto"/>
            <w:noWrap/>
            <w:vAlign w:val="center"/>
            <w:hideMark/>
          </w:tcPr>
          <w:p w14:paraId="08C20270" w14:textId="609DBF8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992" w:type="dxa"/>
            <w:tcBorders>
              <w:top w:val="nil"/>
              <w:left w:val="nil"/>
              <w:bottom w:val="single" w:sz="4" w:space="0" w:color="auto"/>
              <w:right w:val="single" w:sz="4" w:space="0" w:color="auto"/>
            </w:tcBorders>
            <w:shd w:val="clear" w:color="auto" w:fill="auto"/>
            <w:noWrap/>
            <w:vAlign w:val="center"/>
            <w:hideMark/>
          </w:tcPr>
          <w:p w14:paraId="15E43950" w14:textId="1EC9126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992" w:type="dxa"/>
            <w:tcBorders>
              <w:top w:val="nil"/>
              <w:left w:val="nil"/>
              <w:bottom w:val="single" w:sz="4" w:space="0" w:color="auto"/>
              <w:right w:val="single" w:sz="4" w:space="0" w:color="auto"/>
            </w:tcBorders>
            <w:shd w:val="clear" w:color="auto" w:fill="auto"/>
            <w:noWrap/>
            <w:vAlign w:val="center"/>
            <w:hideMark/>
          </w:tcPr>
          <w:p w14:paraId="6F77757F" w14:textId="22D4D9E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851" w:type="dxa"/>
            <w:tcBorders>
              <w:top w:val="nil"/>
              <w:left w:val="nil"/>
              <w:bottom w:val="single" w:sz="4" w:space="0" w:color="auto"/>
              <w:right w:val="single" w:sz="4" w:space="0" w:color="auto"/>
            </w:tcBorders>
            <w:shd w:val="clear" w:color="auto" w:fill="auto"/>
            <w:noWrap/>
            <w:vAlign w:val="center"/>
            <w:hideMark/>
          </w:tcPr>
          <w:p w14:paraId="54E37542" w14:textId="5AB7775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850" w:type="dxa"/>
            <w:tcBorders>
              <w:top w:val="nil"/>
              <w:left w:val="nil"/>
              <w:bottom w:val="single" w:sz="4" w:space="0" w:color="auto"/>
              <w:right w:val="single" w:sz="4" w:space="0" w:color="auto"/>
            </w:tcBorders>
            <w:shd w:val="clear" w:color="auto" w:fill="auto"/>
            <w:noWrap/>
            <w:vAlign w:val="center"/>
            <w:hideMark/>
          </w:tcPr>
          <w:p w14:paraId="35164303" w14:textId="4B6AF07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851" w:type="dxa"/>
            <w:tcBorders>
              <w:top w:val="nil"/>
              <w:left w:val="nil"/>
              <w:bottom w:val="single" w:sz="4" w:space="0" w:color="auto"/>
              <w:right w:val="single" w:sz="4" w:space="0" w:color="auto"/>
            </w:tcBorders>
            <w:shd w:val="clear" w:color="auto" w:fill="auto"/>
            <w:noWrap/>
            <w:vAlign w:val="center"/>
            <w:hideMark/>
          </w:tcPr>
          <w:p w14:paraId="3215A25B" w14:textId="6098029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850" w:type="dxa"/>
            <w:tcBorders>
              <w:top w:val="nil"/>
              <w:left w:val="nil"/>
              <w:bottom w:val="single" w:sz="4" w:space="0" w:color="auto"/>
              <w:right w:val="single" w:sz="4" w:space="0" w:color="auto"/>
            </w:tcBorders>
            <w:shd w:val="clear" w:color="auto" w:fill="auto"/>
            <w:noWrap/>
            <w:vAlign w:val="center"/>
            <w:hideMark/>
          </w:tcPr>
          <w:p w14:paraId="030255DA" w14:textId="42A809E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1134" w:type="dxa"/>
            <w:tcBorders>
              <w:top w:val="nil"/>
              <w:left w:val="nil"/>
              <w:bottom w:val="single" w:sz="4" w:space="0" w:color="auto"/>
              <w:right w:val="single" w:sz="4" w:space="0" w:color="auto"/>
            </w:tcBorders>
            <w:shd w:val="clear" w:color="auto" w:fill="auto"/>
            <w:noWrap/>
            <w:vAlign w:val="center"/>
            <w:hideMark/>
          </w:tcPr>
          <w:p w14:paraId="0BA4490A" w14:textId="43910C2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r>
      <w:tr w:rsidR="001D307A" w:rsidRPr="00CC11EF" w14:paraId="0AC41F10" w14:textId="77777777" w:rsidTr="0036429B">
        <w:trPr>
          <w:trHeight w:val="315"/>
        </w:trPr>
        <w:tc>
          <w:tcPr>
            <w:tcW w:w="2211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FBAC27E" w14:textId="76D4A4D4" w:rsidR="001D307A" w:rsidRPr="00CC11EF" w:rsidRDefault="001D307A" w:rsidP="00346B40">
            <w:pPr>
              <w:spacing w:line="240" w:lineRule="auto"/>
              <w:jc w:val="center"/>
              <w:rPr>
                <w:rFonts w:ascii="Times New Roman" w:hAnsi="Times New Roman"/>
                <w:sz w:val="20"/>
              </w:rPr>
            </w:pPr>
            <w:r w:rsidRPr="00CC11EF">
              <w:rPr>
                <w:rFonts w:ascii="Times New Roman" w:hAnsi="Times New Roman"/>
                <w:b/>
                <w:bCs/>
                <w:color w:val="000000"/>
                <w:sz w:val="20"/>
              </w:rPr>
              <w:t>Котельная СК «Манеж»</w:t>
            </w:r>
          </w:p>
        </w:tc>
      </w:tr>
      <w:tr w:rsidR="000A4758" w:rsidRPr="00CC11EF" w14:paraId="4AFEFDF9"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20E860A3"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992" w:type="dxa"/>
            <w:tcBorders>
              <w:top w:val="nil"/>
              <w:left w:val="nil"/>
              <w:bottom w:val="single" w:sz="4" w:space="0" w:color="auto"/>
              <w:right w:val="single" w:sz="4" w:space="0" w:color="auto"/>
            </w:tcBorders>
            <w:shd w:val="clear" w:color="auto" w:fill="auto"/>
            <w:vAlign w:val="center"/>
            <w:hideMark/>
          </w:tcPr>
          <w:p w14:paraId="0DD00D0F"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0191A2A3" w14:textId="2E8D271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4B1904CE" w14:textId="78206F4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1" w:type="dxa"/>
            <w:tcBorders>
              <w:top w:val="nil"/>
              <w:left w:val="nil"/>
              <w:bottom w:val="single" w:sz="4" w:space="0" w:color="auto"/>
              <w:right w:val="single" w:sz="4" w:space="0" w:color="auto"/>
            </w:tcBorders>
            <w:shd w:val="clear" w:color="auto" w:fill="auto"/>
            <w:noWrap/>
            <w:vAlign w:val="center"/>
            <w:hideMark/>
          </w:tcPr>
          <w:p w14:paraId="19DA3884" w14:textId="0F5A925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63B6F18C" w14:textId="20AC3A3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0" w:type="dxa"/>
            <w:tcBorders>
              <w:top w:val="nil"/>
              <w:left w:val="nil"/>
              <w:bottom w:val="single" w:sz="4" w:space="0" w:color="auto"/>
              <w:right w:val="single" w:sz="4" w:space="0" w:color="auto"/>
            </w:tcBorders>
            <w:shd w:val="clear" w:color="auto" w:fill="auto"/>
            <w:noWrap/>
            <w:vAlign w:val="center"/>
            <w:hideMark/>
          </w:tcPr>
          <w:p w14:paraId="7C5D80A4" w14:textId="0A42357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3" w:type="dxa"/>
            <w:tcBorders>
              <w:top w:val="nil"/>
              <w:left w:val="nil"/>
              <w:bottom w:val="single" w:sz="4" w:space="0" w:color="auto"/>
              <w:right w:val="single" w:sz="4" w:space="0" w:color="auto"/>
            </w:tcBorders>
            <w:shd w:val="clear" w:color="auto" w:fill="auto"/>
            <w:noWrap/>
            <w:vAlign w:val="center"/>
            <w:hideMark/>
          </w:tcPr>
          <w:p w14:paraId="2A1D0C4A" w14:textId="2908BAE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376D3E56" w14:textId="4EF789C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74FD3FB5" w14:textId="096EAC2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1" w:type="dxa"/>
            <w:tcBorders>
              <w:top w:val="nil"/>
              <w:left w:val="nil"/>
              <w:bottom w:val="single" w:sz="4" w:space="0" w:color="auto"/>
              <w:right w:val="single" w:sz="4" w:space="0" w:color="auto"/>
            </w:tcBorders>
            <w:shd w:val="clear" w:color="auto" w:fill="auto"/>
            <w:noWrap/>
            <w:vAlign w:val="center"/>
            <w:hideMark/>
          </w:tcPr>
          <w:p w14:paraId="3281F41F" w14:textId="75CE575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3E7F1C5C" w14:textId="07F966E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2D6FB9C2" w14:textId="05EE15C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32361421" w14:textId="19C5FC9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1" w:type="dxa"/>
            <w:tcBorders>
              <w:top w:val="nil"/>
              <w:left w:val="nil"/>
              <w:bottom w:val="single" w:sz="4" w:space="0" w:color="auto"/>
              <w:right w:val="single" w:sz="4" w:space="0" w:color="auto"/>
            </w:tcBorders>
            <w:shd w:val="clear" w:color="auto" w:fill="auto"/>
            <w:noWrap/>
            <w:vAlign w:val="center"/>
            <w:hideMark/>
          </w:tcPr>
          <w:p w14:paraId="5FAF08DB" w14:textId="5B77CE0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0" w:type="dxa"/>
            <w:tcBorders>
              <w:top w:val="nil"/>
              <w:left w:val="nil"/>
              <w:bottom w:val="single" w:sz="4" w:space="0" w:color="auto"/>
              <w:right w:val="single" w:sz="4" w:space="0" w:color="auto"/>
            </w:tcBorders>
            <w:shd w:val="clear" w:color="auto" w:fill="auto"/>
            <w:noWrap/>
            <w:vAlign w:val="center"/>
            <w:hideMark/>
          </w:tcPr>
          <w:p w14:paraId="58F3B5B7" w14:textId="1E288E1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1" w:type="dxa"/>
            <w:tcBorders>
              <w:top w:val="nil"/>
              <w:left w:val="nil"/>
              <w:bottom w:val="single" w:sz="4" w:space="0" w:color="auto"/>
              <w:right w:val="single" w:sz="4" w:space="0" w:color="auto"/>
            </w:tcBorders>
            <w:shd w:val="clear" w:color="auto" w:fill="auto"/>
            <w:noWrap/>
            <w:vAlign w:val="center"/>
            <w:hideMark/>
          </w:tcPr>
          <w:p w14:paraId="188F067F" w14:textId="14E0834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1F907E2" w14:textId="041993C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9B04977" w14:textId="6447610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r>
      <w:tr w:rsidR="000A4758" w:rsidRPr="00CC11EF" w14:paraId="6E915204"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14:paraId="33620596"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992" w:type="dxa"/>
            <w:tcBorders>
              <w:top w:val="nil"/>
              <w:left w:val="nil"/>
              <w:bottom w:val="single" w:sz="4" w:space="0" w:color="auto"/>
              <w:right w:val="single" w:sz="4" w:space="0" w:color="auto"/>
            </w:tcBorders>
            <w:shd w:val="clear" w:color="auto" w:fill="auto"/>
            <w:vAlign w:val="center"/>
            <w:hideMark/>
          </w:tcPr>
          <w:p w14:paraId="527D13F2"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23731D8E" w14:textId="21634A8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1241A6FB" w14:textId="792EDAD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1" w:type="dxa"/>
            <w:tcBorders>
              <w:top w:val="nil"/>
              <w:left w:val="nil"/>
              <w:bottom w:val="single" w:sz="4" w:space="0" w:color="auto"/>
              <w:right w:val="single" w:sz="4" w:space="0" w:color="auto"/>
            </w:tcBorders>
            <w:shd w:val="clear" w:color="auto" w:fill="auto"/>
            <w:noWrap/>
            <w:vAlign w:val="center"/>
            <w:hideMark/>
          </w:tcPr>
          <w:p w14:paraId="7BAFAF37" w14:textId="158EFE2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1DE1CE7D" w14:textId="29B88B3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0" w:type="dxa"/>
            <w:tcBorders>
              <w:top w:val="nil"/>
              <w:left w:val="nil"/>
              <w:bottom w:val="single" w:sz="4" w:space="0" w:color="auto"/>
              <w:right w:val="single" w:sz="4" w:space="0" w:color="auto"/>
            </w:tcBorders>
            <w:shd w:val="clear" w:color="auto" w:fill="auto"/>
            <w:noWrap/>
            <w:vAlign w:val="center"/>
            <w:hideMark/>
          </w:tcPr>
          <w:p w14:paraId="7ABB4E79" w14:textId="27C1722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3" w:type="dxa"/>
            <w:tcBorders>
              <w:top w:val="nil"/>
              <w:left w:val="nil"/>
              <w:bottom w:val="single" w:sz="4" w:space="0" w:color="auto"/>
              <w:right w:val="single" w:sz="4" w:space="0" w:color="auto"/>
            </w:tcBorders>
            <w:shd w:val="clear" w:color="auto" w:fill="auto"/>
            <w:noWrap/>
            <w:vAlign w:val="center"/>
            <w:hideMark/>
          </w:tcPr>
          <w:p w14:paraId="7EBE7994" w14:textId="4346273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6C4B2C42" w14:textId="755ABD3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1AEDC5CF" w14:textId="351A0A8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1" w:type="dxa"/>
            <w:tcBorders>
              <w:top w:val="nil"/>
              <w:left w:val="nil"/>
              <w:bottom w:val="single" w:sz="4" w:space="0" w:color="auto"/>
              <w:right w:val="single" w:sz="4" w:space="0" w:color="auto"/>
            </w:tcBorders>
            <w:shd w:val="clear" w:color="auto" w:fill="auto"/>
            <w:noWrap/>
            <w:vAlign w:val="center"/>
            <w:hideMark/>
          </w:tcPr>
          <w:p w14:paraId="2ECA43FB" w14:textId="43138AC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209ECD5A" w14:textId="5FBFE00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0738AF05" w14:textId="5F02C11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992" w:type="dxa"/>
            <w:tcBorders>
              <w:top w:val="nil"/>
              <w:left w:val="nil"/>
              <w:bottom w:val="single" w:sz="4" w:space="0" w:color="auto"/>
              <w:right w:val="single" w:sz="4" w:space="0" w:color="auto"/>
            </w:tcBorders>
            <w:shd w:val="clear" w:color="auto" w:fill="auto"/>
            <w:noWrap/>
            <w:vAlign w:val="center"/>
            <w:hideMark/>
          </w:tcPr>
          <w:p w14:paraId="249F0492" w14:textId="07B75B7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1" w:type="dxa"/>
            <w:tcBorders>
              <w:top w:val="nil"/>
              <w:left w:val="nil"/>
              <w:bottom w:val="single" w:sz="4" w:space="0" w:color="auto"/>
              <w:right w:val="single" w:sz="4" w:space="0" w:color="auto"/>
            </w:tcBorders>
            <w:shd w:val="clear" w:color="auto" w:fill="auto"/>
            <w:noWrap/>
            <w:vAlign w:val="center"/>
            <w:hideMark/>
          </w:tcPr>
          <w:p w14:paraId="037F1FE5" w14:textId="203BB2B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0" w:type="dxa"/>
            <w:tcBorders>
              <w:top w:val="nil"/>
              <w:left w:val="nil"/>
              <w:bottom w:val="single" w:sz="4" w:space="0" w:color="auto"/>
              <w:right w:val="single" w:sz="4" w:space="0" w:color="auto"/>
            </w:tcBorders>
            <w:shd w:val="clear" w:color="auto" w:fill="auto"/>
            <w:noWrap/>
            <w:vAlign w:val="center"/>
            <w:hideMark/>
          </w:tcPr>
          <w:p w14:paraId="3EF75947" w14:textId="2D4457A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1" w:type="dxa"/>
            <w:tcBorders>
              <w:top w:val="nil"/>
              <w:left w:val="nil"/>
              <w:bottom w:val="single" w:sz="4" w:space="0" w:color="auto"/>
              <w:right w:val="single" w:sz="4" w:space="0" w:color="auto"/>
            </w:tcBorders>
            <w:shd w:val="clear" w:color="auto" w:fill="auto"/>
            <w:noWrap/>
            <w:vAlign w:val="center"/>
            <w:hideMark/>
          </w:tcPr>
          <w:p w14:paraId="3228BE67" w14:textId="31E3391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850" w:type="dxa"/>
            <w:tcBorders>
              <w:top w:val="nil"/>
              <w:left w:val="nil"/>
              <w:bottom w:val="single" w:sz="4" w:space="0" w:color="auto"/>
              <w:right w:val="single" w:sz="4" w:space="0" w:color="auto"/>
            </w:tcBorders>
            <w:shd w:val="clear" w:color="auto" w:fill="auto"/>
            <w:noWrap/>
            <w:vAlign w:val="center"/>
            <w:hideMark/>
          </w:tcPr>
          <w:p w14:paraId="601D4571" w14:textId="75132E7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c>
          <w:tcPr>
            <w:tcW w:w="1134" w:type="dxa"/>
            <w:tcBorders>
              <w:top w:val="nil"/>
              <w:left w:val="nil"/>
              <w:bottom w:val="single" w:sz="4" w:space="0" w:color="auto"/>
              <w:right w:val="single" w:sz="4" w:space="0" w:color="auto"/>
            </w:tcBorders>
            <w:shd w:val="clear" w:color="auto" w:fill="auto"/>
            <w:noWrap/>
            <w:vAlign w:val="center"/>
            <w:hideMark/>
          </w:tcPr>
          <w:p w14:paraId="5DFDD997" w14:textId="7BEB04D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0,86</w:t>
            </w:r>
          </w:p>
        </w:tc>
      </w:tr>
      <w:tr w:rsidR="000A4758" w:rsidRPr="00CC11EF" w14:paraId="79629CE3" w14:textId="77777777" w:rsidTr="005E4D76">
        <w:trPr>
          <w:trHeight w:val="292"/>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58044D53"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992" w:type="dxa"/>
            <w:tcBorders>
              <w:top w:val="nil"/>
              <w:left w:val="nil"/>
              <w:bottom w:val="single" w:sz="4" w:space="0" w:color="auto"/>
              <w:right w:val="single" w:sz="4" w:space="0" w:color="auto"/>
            </w:tcBorders>
            <w:shd w:val="clear" w:color="auto" w:fill="auto"/>
            <w:vAlign w:val="center"/>
            <w:hideMark/>
          </w:tcPr>
          <w:p w14:paraId="38175C51"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733D703B" w14:textId="0224A19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c>
          <w:tcPr>
            <w:tcW w:w="992" w:type="dxa"/>
            <w:tcBorders>
              <w:top w:val="nil"/>
              <w:left w:val="nil"/>
              <w:bottom w:val="single" w:sz="4" w:space="0" w:color="auto"/>
              <w:right w:val="single" w:sz="4" w:space="0" w:color="auto"/>
            </w:tcBorders>
            <w:shd w:val="clear" w:color="auto" w:fill="auto"/>
            <w:noWrap/>
            <w:vAlign w:val="center"/>
            <w:hideMark/>
          </w:tcPr>
          <w:p w14:paraId="17077B5A" w14:textId="5256F0D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c>
          <w:tcPr>
            <w:tcW w:w="851" w:type="dxa"/>
            <w:tcBorders>
              <w:top w:val="nil"/>
              <w:left w:val="nil"/>
              <w:bottom w:val="single" w:sz="4" w:space="0" w:color="auto"/>
              <w:right w:val="single" w:sz="4" w:space="0" w:color="auto"/>
            </w:tcBorders>
            <w:shd w:val="clear" w:color="auto" w:fill="auto"/>
            <w:noWrap/>
            <w:vAlign w:val="center"/>
            <w:hideMark/>
          </w:tcPr>
          <w:p w14:paraId="1513DF2D" w14:textId="6C627F0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c>
          <w:tcPr>
            <w:tcW w:w="992" w:type="dxa"/>
            <w:tcBorders>
              <w:top w:val="nil"/>
              <w:left w:val="nil"/>
              <w:bottom w:val="single" w:sz="4" w:space="0" w:color="auto"/>
              <w:right w:val="single" w:sz="4" w:space="0" w:color="auto"/>
            </w:tcBorders>
            <w:shd w:val="clear" w:color="auto" w:fill="auto"/>
            <w:noWrap/>
            <w:vAlign w:val="center"/>
            <w:hideMark/>
          </w:tcPr>
          <w:p w14:paraId="36656CA8" w14:textId="19AF803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c>
          <w:tcPr>
            <w:tcW w:w="850" w:type="dxa"/>
            <w:tcBorders>
              <w:top w:val="nil"/>
              <w:left w:val="nil"/>
              <w:bottom w:val="single" w:sz="4" w:space="0" w:color="auto"/>
              <w:right w:val="single" w:sz="4" w:space="0" w:color="auto"/>
            </w:tcBorders>
            <w:shd w:val="clear" w:color="auto" w:fill="auto"/>
            <w:noWrap/>
            <w:vAlign w:val="center"/>
            <w:hideMark/>
          </w:tcPr>
          <w:p w14:paraId="6C06426B" w14:textId="7CD5931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c>
          <w:tcPr>
            <w:tcW w:w="993" w:type="dxa"/>
            <w:tcBorders>
              <w:top w:val="nil"/>
              <w:left w:val="nil"/>
              <w:bottom w:val="single" w:sz="4" w:space="0" w:color="auto"/>
              <w:right w:val="single" w:sz="4" w:space="0" w:color="auto"/>
            </w:tcBorders>
            <w:shd w:val="clear" w:color="auto" w:fill="auto"/>
            <w:noWrap/>
            <w:vAlign w:val="center"/>
            <w:hideMark/>
          </w:tcPr>
          <w:p w14:paraId="472EF776" w14:textId="2877E70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c>
          <w:tcPr>
            <w:tcW w:w="992" w:type="dxa"/>
            <w:tcBorders>
              <w:top w:val="nil"/>
              <w:left w:val="nil"/>
              <w:bottom w:val="single" w:sz="4" w:space="0" w:color="auto"/>
              <w:right w:val="single" w:sz="4" w:space="0" w:color="auto"/>
            </w:tcBorders>
            <w:shd w:val="clear" w:color="auto" w:fill="auto"/>
            <w:noWrap/>
            <w:vAlign w:val="center"/>
            <w:hideMark/>
          </w:tcPr>
          <w:p w14:paraId="6FD8359E" w14:textId="1AE6576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c>
          <w:tcPr>
            <w:tcW w:w="992" w:type="dxa"/>
            <w:tcBorders>
              <w:top w:val="nil"/>
              <w:left w:val="nil"/>
              <w:bottom w:val="single" w:sz="4" w:space="0" w:color="auto"/>
              <w:right w:val="single" w:sz="4" w:space="0" w:color="auto"/>
            </w:tcBorders>
            <w:shd w:val="clear" w:color="auto" w:fill="auto"/>
            <w:noWrap/>
            <w:vAlign w:val="center"/>
            <w:hideMark/>
          </w:tcPr>
          <w:p w14:paraId="548DE0BD" w14:textId="11B3C0D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c>
          <w:tcPr>
            <w:tcW w:w="851" w:type="dxa"/>
            <w:tcBorders>
              <w:top w:val="nil"/>
              <w:left w:val="nil"/>
              <w:bottom w:val="single" w:sz="4" w:space="0" w:color="auto"/>
              <w:right w:val="single" w:sz="4" w:space="0" w:color="auto"/>
            </w:tcBorders>
            <w:shd w:val="clear" w:color="auto" w:fill="auto"/>
            <w:noWrap/>
            <w:vAlign w:val="center"/>
            <w:hideMark/>
          </w:tcPr>
          <w:p w14:paraId="61F393B1" w14:textId="37F8E6D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c>
          <w:tcPr>
            <w:tcW w:w="992" w:type="dxa"/>
            <w:tcBorders>
              <w:top w:val="nil"/>
              <w:left w:val="nil"/>
              <w:bottom w:val="single" w:sz="4" w:space="0" w:color="auto"/>
              <w:right w:val="single" w:sz="4" w:space="0" w:color="auto"/>
            </w:tcBorders>
            <w:shd w:val="clear" w:color="auto" w:fill="auto"/>
            <w:noWrap/>
            <w:vAlign w:val="center"/>
            <w:hideMark/>
          </w:tcPr>
          <w:p w14:paraId="5875CFC1" w14:textId="62BBD86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c>
          <w:tcPr>
            <w:tcW w:w="992" w:type="dxa"/>
            <w:tcBorders>
              <w:top w:val="nil"/>
              <w:left w:val="nil"/>
              <w:bottom w:val="single" w:sz="4" w:space="0" w:color="auto"/>
              <w:right w:val="single" w:sz="4" w:space="0" w:color="auto"/>
            </w:tcBorders>
            <w:shd w:val="clear" w:color="auto" w:fill="auto"/>
            <w:noWrap/>
            <w:vAlign w:val="center"/>
            <w:hideMark/>
          </w:tcPr>
          <w:p w14:paraId="3AB012E1" w14:textId="5B6A10F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c>
          <w:tcPr>
            <w:tcW w:w="992" w:type="dxa"/>
            <w:tcBorders>
              <w:top w:val="nil"/>
              <w:left w:val="nil"/>
              <w:bottom w:val="single" w:sz="4" w:space="0" w:color="auto"/>
              <w:right w:val="single" w:sz="4" w:space="0" w:color="auto"/>
            </w:tcBorders>
            <w:shd w:val="clear" w:color="auto" w:fill="auto"/>
            <w:noWrap/>
            <w:vAlign w:val="center"/>
            <w:hideMark/>
          </w:tcPr>
          <w:p w14:paraId="0FD10D92" w14:textId="0F1A490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c>
          <w:tcPr>
            <w:tcW w:w="851" w:type="dxa"/>
            <w:tcBorders>
              <w:top w:val="nil"/>
              <w:left w:val="nil"/>
              <w:bottom w:val="single" w:sz="4" w:space="0" w:color="auto"/>
              <w:right w:val="single" w:sz="4" w:space="0" w:color="auto"/>
            </w:tcBorders>
            <w:shd w:val="clear" w:color="auto" w:fill="auto"/>
            <w:noWrap/>
            <w:vAlign w:val="center"/>
            <w:hideMark/>
          </w:tcPr>
          <w:p w14:paraId="6202469F" w14:textId="7E711F5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c>
          <w:tcPr>
            <w:tcW w:w="850" w:type="dxa"/>
            <w:tcBorders>
              <w:top w:val="nil"/>
              <w:left w:val="nil"/>
              <w:bottom w:val="single" w:sz="4" w:space="0" w:color="auto"/>
              <w:right w:val="single" w:sz="4" w:space="0" w:color="auto"/>
            </w:tcBorders>
            <w:shd w:val="clear" w:color="auto" w:fill="auto"/>
            <w:noWrap/>
            <w:vAlign w:val="center"/>
            <w:hideMark/>
          </w:tcPr>
          <w:p w14:paraId="0C5C1E87" w14:textId="54CCE9A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c>
          <w:tcPr>
            <w:tcW w:w="851" w:type="dxa"/>
            <w:tcBorders>
              <w:top w:val="nil"/>
              <w:left w:val="nil"/>
              <w:bottom w:val="single" w:sz="4" w:space="0" w:color="auto"/>
              <w:right w:val="single" w:sz="4" w:space="0" w:color="auto"/>
            </w:tcBorders>
            <w:shd w:val="clear" w:color="auto" w:fill="auto"/>
            <w:noWrap/>
            <w:vAlign w:val="center"/>
            <w:hideMark/>
          </w:tcPr>
          <w:p w14:paraId="450BCF93" w14:textId="542BC43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c>
          <w:tcPr>
            <w:tcW w:w="850" w:type="dxa"/>
            <w:tcBorders>
              <w:top w:val="nil"/>
              <w:left w:val="nil"/>
              <w:bottom w:val="single" w:sz="4" w:space="0" w:color="auto"/>
              <w:right w:val="single" w:sz="4" w:space="0" w:color="auto"/>
            </w:tcBorders>
            <w:shd w:val="clear" w:color="auto" w:fill="auto"/>
            <w:noWrap/>
            <w:vAlign w:val="center"/>
            <w:hideMark/>
          </w:tcPr>
          <w:p w14:paraId="71270C85" w14:textId="2E126B9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c>
          <w:tcPr>
            <w:tcW w:w="1134" w:type="dxa"/>
            <w:tcBorders>
              <w:top w:val="nil"/>
              <w:left w:val="nil"/>
              <w:bottom w:val="single" w:sz="4" w:space="0" w:color="auto"/>
              <w:right w:val="single" w:sz="4" w:space="0" w:color="auto"/>
            </w:tcBorders>
            <w:shd w:val="clear" w:color="auto" w:fill="auto"/>
            <w:noWrap/>
            <w:vAlign w:val="center"/>
            <w:hideMark/>
          </w:tcPr>
          <w:p w14:paraId="02184D85" w14:textId="13B52C0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r>
      <w:tr w:rsidR="000A4758" w:rsidRPr="00CC11EF" w14:paraId="471B6C55"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5729ABCC"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992" w:type="dxa"/>
            <w:tcBorders>
              <w:top w:val="nil"/>
              <w:left w:val="nil"/>
              <w:bottom w:val="single" w:sz="4" w:space="0" w:color="auto"/>
              <w:right w:val="single" w:sz="4" w:space="0" w:color="auto"/>
            </w:tcBorders>
            <w:shd w:val="clear" w:color="auto" w:fill="auto"/>
            <w:vAlign w:val="center"/>
            <w:hideMark/>
          </w:tcPr>
          <w:p w14:paraId="74B0A146"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3727F769" w14:textId="28671C0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992" w:type="dxa"/>
            <w:tcBorders>
              <w:top w:val="nil"/>
              <w:left w:val="nil"/>
              <w:bottom w:val="single" w:sz="4" w:space="0" w:color="auto"/>
              <w:right w:val="single" w:sz="4" w:space="0" w:color="auto"/>
            </w:tcBorders>
            <w:shd w:val="clear" w:color="auto" w:fill="auto"/>
            <w:noWrap/>
            <w:vAlign w:val="center"/>
            <w:hideMark/>
          </w:tcPr>
          <w:p w14:paraId="134B5016" w14:textId="16AA17D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851" w:type="dxa"/>
            <w:tcBorders>
              <w:top w:val="nil"/>
              <w:left w:val="nil"/>
              <w:bottom w:val="single" w:sz="4" w:space="0" w:color="auto"/>
              <w:right w:val="single" w:sz="4" w:space="0" w:color="auto"/>
            </w:tcBorders>
            <w:shd w:val="clear" w:color="auto" w:fill="auto"/>
            <w:noWrap/>
            <w:vAlign w:val="center"/>
            <w:hideMark/>
          </w:tcPr>
          <w:p w14:paraId="4B4C26C5" w14:textId="1660BBB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992" w:type="dxa"/>
            <w:tcBorders>
              <w:top w:val="nil"/>
              <w:left w:val="nil"/>
              <w:bottom w:val="single" w:sz="4" w:space="0" w:color="auto"/>
              <w:right w:val="single" w:sz="4" w:space="0" w:color="auto"/>
            </w:tcBorders>
            <w:shd w:val="clear" w:color="auto" w:fill="auto"/>
            <w:noWrap/>
            <w:vAlign w:val="center"/>
            <w:hideMark/>
          </w:tcPr>
          <w:p w14:paraId="4378380C" w14:textId="180F237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850" w:type="dxa"/>
            <w:tcBorders>
              <w:top w:val="nil"/>
              <w:left w:val="nil"/>
              <w:bottom w:val="single" w:sz="4" w:space="0" w:color="auto"/>
              <w:right w:val="single" w:sz="4" w:space="0" w:color="auto"/>
            </w:tcBorders>
            <w:shd w:val="clear" w:color="auto" w:fill="auto"/>
            <w:noWrap/>
            <w:vAlign w:val="center"/>
            <w:hideMark/>
          </w:tcPr>
          <w:p w14:paraId="760AEE16" w14:textId="17CF81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993" w:type="dxa"/>
            <w:tcBorders>
              <w:top w:val="nil"/>
              <w:left w:val="nil"/>
              <w:bottom w:val="single" w:sz="4" w:space="0" w:color="auto"/>
              <w:right w:val="single" w:sz="4" w:space="0" w:color="auto"/>
            </w:tcBorders>
            <w:shd w:val="clear" w:color="auto" w:fill="auto"/>
            <w:noWrap/>
            <w:vAlign w:val="center"/>
            <w:hideMark/>
          </w:tcPr>
          <w:p w14:paraId="1C5CB802" w14:textId="0EA67CC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992" w:type="dxa"/>
            <w:tcBorders>
              <w:top w:val="nil"/>
              <w:left w:val="nil"/>
              <w:bottom w:val="single" w:sz="4" w:space="0" w:color="auto"/>
              <w:right w:val="single" w:sz="4" w:space="0" w:color="auto"/>
            </w:tcBorders>
            <w:shd w:val="clear" w:color="auto" w:fill="auto"/>
            <w:noWrap/>
            <w:vAlign w:val="center"/>
            <w:hideMark/>
          </w:tcPr>
          <w:p w14:paraId="2C0BDB80" w14:textId="240DFA9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992" w:type="dxa"/>
            <w:tcBorders>
              <w:top w:val="nil"/>
              <w:left w:val="nil"/>
              <w:bottom w:val="single" w:sz="4" w:space="0" w:color="auto"/>
              <w:right w:val="single" w:sz="4" w:space="0" w:color="auto"/>
            </w:tcBorders>
            <w:shd w:val="clear" w:color="auto" w:fill="auto"/>
            <w:noWrap/>
            <w:vAlign w:val="center"/>
            <w:hideMark/>
          </w:tcPr>
          <w:p w14:paraId="5DF08EDF" w14:textId="47536F5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851" w:type="dxa"/>
            <w:tcBorders>
              <w:top w:val="nil"/>
              <w:left w:val="nil"/>
              <w:bottom w:val="single" w:sz="4" w:space="0" w:color="auto"/>
              <w:right w:val="single" w:sz="4" w:space="0" w:color="auto"/>
            </w:tcBorders>
            <w:shd w:val="clear" w:color="auto" w:fill="auto"/>
            <w:noWrap/>
            <w:vAlign w:val="center"/>
            <w:hideMark/>
          </w:tcPr>
          <w:p w14:paraId="70A5E4E3" w14:textId="66E21E9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992" w:type="dxa"/>
            <w:tcBorders>
              <w:top w:val="nil"/>
              <w:left w:val="nil"/>
              <w:bottom w:val="single" w:sz="4" w:space="0" w:color="auto"/>
              <w:right w:val="single" w:sz="4" w:space="0" w:color="auto"/>
            </w:tcBorders>
            <w:shd w:val="clear" w:color="auto" w:fill="auto"/>
            <w:noWrap/>
            <w:vAlign w:val="center"/>
            <w:hideMark/>
          </w:tcPr>
          <w:p w14:paraId="274ADD8A" w14:textId="0BBC481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992" w:type="dxa"/>
            <w:tcBorders>
              <w:top w:val="nil"/>
              <w:left w:val="nil"/>
              <w:bottom w:val="single" w:sz="4" w:space="0" w:color="auto"/>
              <w:right w:val="single" w:sz="4" w:space="0" w:color="auto"/>
            </w:tcBorders>
            <w:shd w:val="clear" w:color="auto" w:fill="auto"/>
            <w:noWrap/>
            <w:vAlign w:val="center"/>
            <w:hideMark/>
          </w:tcPr>
          <w:p w14:paraId="7E21C162" w14:textId="512788C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992" w:type="dxa"/>
            <w:tcBorders>
              <w:top w:val="nil"/>
              <w:left w:val="nil"/>
              <w:bottom w:val="single" w:sz="4" w:space="0" w:color="auto"/>
              <w:right w:val="single" w:sz="4" w:space="0" w:color="auto"/>
            </w:tcBorders>
            <w:shd w:val="clear" w:color="auto" w:fill="auto"/>
            <w:noWrap/>
            <w:vAlign w:val="center"/>
            <w:hideMark/>
          </w:tcPr>
          <w:p w14:paraId="7004CD07" w14:textId="74B6367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851" w:type="dxa"/>
            <w:tcBorders>
              <w:top w:val="nil"/>
              <w:left w:val="nil"/>
              <w:bottom w:val="single" w:sz="4" w:space="0" w:color="auto"/>
              <w:right w:val="single" w:sz="4" w:space="0" w:color="auto"/>
            </w:tcBorders>
            <w:shd w:val="clear" w:color="auto" w:fill="auto"/>
            <w:noWrap/>
            <w:vAlign w:val="center"/>
            <w:hideMark/>
          </w:tcPr>
          <w:p w14:paraId="033A6C46" w14:textId="0D556C9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850" w:type="dxa"/>
            <w:tcBorders>
              <w:top w:val="nil"/>
              <w:left w:val="nil"/>
              <w:bottom w:val="single" w:sz="4" w:space="0" w:color="auto"/>
              <w:right w:val="single" w:sz="4" w:space="0" w:color="auto"/>
            </w:tcBorders>
            <w:shd w:val="clear" w:color="auto" w:fill="auto"/>
            <w:noWrap/>
            <w:vAlign w:val="center"/>
            <w:hideMark/>
          </w:tcPr>
          <w:p w14:paraId="73586E1A" w14:textId="2132ECF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851" w:type="dxa"/>
            <w:tcBorders>
              <w:top w:val="nil"/>
              <w:left w:val="nil"/>
              <w:bottom w:val="single" w:sz="4" w:space="0" w:color="auto"/>
              <w:right w:val="single" w:sz="4" w:space="0" w:color="auto"/>
            </w:tcBorders>
            <w:shd w:val="clear" w:color="auto" w:fill="auto"/>
            <w:noWrap/>
            <w:vAlign w:val="center"/>
            <w:hideMark/>
          </w:tcPr>
          <w:p w14:paraId="2284CFE3" w14:textId="39BA787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850" w:type="dxa"/>
            <w:tcBorders>
              <w:top w:val="nil"/>
              <w:left w:val="nil"/>
              <w:bottom w:val="single" w:sz="4" w:space="0" w:color="auto"/>
              <w:right w:val="single" w:sz="4" w:space="0" w:color="auto"/>
            </w:tcBorders>
            <w:shd w:val="clear" w:color="auto" w:fill="auto"/>
            <w:noWrap/>
            <w:vAlign w:val="center"/>
            <w:hideMark/>
          </w:tcPr>
          <w:p w14:paraId="5C280C5B" w14:textId="41ACE6F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1134" w:type="dxa"/>
            <w:tcBorders>
              <w:top w:val="nil"/>
              <w:left w:val="nil"/>
              <w:bottom w:val="single" w:sz="4" w:space="0" w:color="auto"/>
              <w:right w:val="single" w:sz="4" w:space="0" w:color="auto"/>
            </w:tcBorders>
            <w:shd w:val="clear" w:color="auto" w:fill="auto"/>
            <w:noWrap/>
            <w:vAlign w:val="center"/>
            <w:hideMark/>
          </w:tcPr>
          <w:p w14:paraId="076EF78C" w14:textId="21257B3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r>
      <w:tr w:rsidR="000A4758" w:rsidRPr="00CC11EF" w14:paraId="4754ECCC"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0217D4BF" w14:textId="35F556A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992" w:type="dxa"/>
            <w:tcBorders>
              <w:top w:val="nil"/>
              <w:left w:val="nil"/>
              <w:bottom w:val="single" w:sz="4" w:space="0" w:color="auto"/>
              <w:right w:val="single" w:sz="4" w:space="0" w:color="auto"/>
            </w:tcBorders>
            <w:shd w:val="clear" w:color="auto" w:fill="auto"/>
            <w:vAlign w:val="center"/>
            <w:hideMark/>
          </w:tcPr>
          <w:p w14:paraId="67494B06"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01D00266" w14:textId="200B3FA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c>
          <w:tcPr>
            <w:tcW w:w="992" w:type="dxa"/>
            <w:tcBorders>
              <w:top w:val="nil"/>
              <w:left w:val="nil"/>
              <w:bottom w:val="single" w:sz="4" w:space="0" w:color="auto"/>
              <w:right w:val="single" w:sz="4" w:space="0" w:color="auto"/>
            </w:tcBorders>
            <w:shd w:val="clear" w:color="auto" w:fill="auto"/>
            <w:noWrap/>
            <w:vAlign w:val="center"/>
            <w:hideMark/>
          </w:tcPr>
          <w:p w14:paraId="23F8A5AC" w14:textId="6A95DFD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c>
          <w:tcPr>
            <w:tcW w:w="851" w:type="dxa"/>
            <w:tcBorders>
              <w:top w:val="nil"/>
              <w:left w:val="nil"/>
              <w:bottom w:val="single" w:sz="4" w:space="0" w:color="auto"/>
              <w:right w:val="single" w:sz="4" w:space="0" w:color="auto"/>
            </w:tcBorders>
            <w:shd w:val="clear" w:color="auto" w:fill="auto"/>
            <w:noWrap/>
            <w:vAlign w:val="center"/>
            <w:hideMark/>
          </w:tcPr>
          <w:p w14:paraId="14F88E2F" w14:textId="12B8B30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c>
          <w:tcPr>
            <w:tcW w:w="992" w:type="dxa"/>
            <w:tcBorders>
              <w:top w:val="nil"/>
              <w:left w:val="nil"/>
              <w:bottom w:val="single" w:sz="4" w:space="0" w:color="auto"/>
              <w:right w:val="single" w:sz="4" w:space="0" w:color="auto"/>
            </w:tcBorders>
            <w:shd w:val="clear" w:color="auto" w:fill="auto"/>
            <w:noWrap/>
            <w:vAlign w:val="center"/>
            <w:hideMark/>
          </w:tcPr>
          <w:p w14:paraId="1E734B43" w14:textId="52B8629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c>
          <w:tcPr>
            <w:tcW w:w="850" w:type="dxa"/>
            <w:tcBorders>
              <w:top w:val="nil"/>
              <w:left w:val="nil"/>
              <w:bottom w:val="single" w:sz="4" w:space="0" w:color="auto"/>
              <w:right w:val="single" w:sz="4" w:space="0" w:color="auto"/>
            </w:tcBorders>
            <w:shd w:val="clear" w:color="auto" w:fill="auto"/>
            <w:noWrap/>
            <w:vAlign w:val="center"/>
            <w:hideMark/>
          </w:tcPr>
          <w:p w14:paraId="481B06EE" w14:textId="06AC09C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c>
          <w:tcPr>
            <w:tcW w:w="993" w:type="dxa"/>
            <w:tcBorders>
              <w:top w:val="nil"/>
              <w:left w:val="nil"/>
              <w:bottom w:val="single" w:sz="4" w:space="0" w:color="auto"/>
              <w:right w:val="single" w:sz="4" w:space="0" w:color="auto"/>
            </w:tcBorders>
            <w:shd w:val="clear" w:color="auto" w:fill="auto"/>
            <w:noWrap/>
            <w:vAlign w:val="center"/>
            <w:hideMark/>
          </w:tcPr>
          <w:p w14:paraId="4FE5BE23" w14:textId="11003B5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c>
          <w:tcPr>
            <w:tcW w:w="992" w:type="dxa"/>
            <w:tcBorders>
              <w:top w:val="nil"/>
              <w:left w:val="nil"/>
              <w:bottom w:val="single" w:sz="4" w:space="0" w:color="auto"/>
              <w:right w:val="single" w:sz="4" w:space="0" w:color="auto"/>
            </w:tcBorders>
            <w:shd w:val="clear" w:color="auto" w:fill="auto"/>
            <w:noWrap/>
            <w:vAlign w:val="center"/>
            <w:hideMark/>
          </w:tcPr>
          <w:p w14:paraId="3BBC3136" w14:textId="50F036F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c>
          <w:tcPr>
            <w:tcW w:w="992" w:type="dxa"/>
            <w:tcBorders>
              <w:top w:val="nil"/>
              <w:left w:val="nil"/>
              <w:bottom w:val="single" w:sz="4" w:space="0" w:color="auto"/>
              <w:right w:val="single" w:sz="4" w:space="0" w:color="auto"/>
            </w:tcBorders>
            <w:shd w:val="clear" w:color="auto" w:fill="auto"/>
            <w:noWrap/>
            <w:vAlign w:val="center"/>
            <w:hideMark/>
          </w:tcPr>
          <w:p w14:paraId="3DB8BF0E" w14:textId="2A7A7A5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c>
          <w:tcPr>
            <w:tcW w:w="851" w:type="dxa"/>
            <w:tcBorders>
              <w:top w:val="nil"/>
              <w:left w:val="nil"/>
              <w:bottom w:val="single" w:sz="4" w:space="0" w:color="auto"/>
              <w:right w:val="single" w:sz="4" w:space="0" w:color="auto"/>
            </w:tcBorders>
            <w:shd w:val="clear" w:color="auto" w:fill="auto"/>
            <w:noWrap/>
            <w:vAlign w:val="center"/>
            <w:hideMark/>
          </w:tcPr>
          <w:p w14:paraId="73865F23" w14:textId="37B3AA0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c>
          <w:tcPr>
            <w:tcW w:w="992" w:type="dxa"/>
            <w:tcBorders>
              <w:top w:val="nil"/>
              <w:left w:val="nil"/>
              <w:bottom w:val="single" w:sz="4" w:space="0" w:color="auto"/>
              <w:right w:val="single" w:sz="4" w:space="0" w:color="auto"/>
            </w:tcBorders>
            <w:shd w:val="clear" w:color="auto" w:fill="auto"/>
            <w:noWrap/>
            <w:vAlign w:val="center"/>
            <w:hideMark/>
          </w:tcPr>
          <w:p w14:paraId="04FCC6DE" w14:textId="028DB8C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c>
          <w:tcPr>
            <w:tcW w:w="992" w:type="dxa"/>
            <w:tcBorders>
              <w:top w:val="nil"/>
              <w:left w:val="nil"/>
              <w:bottom w:val="single" w:sz="4" w:space="0" w:color="auto"/>
              <w:right w:val="single" w:sz="4" w:space="0" w:color="auto"/>
            </w:tcBorders>
            <w:shd w:val="clear" w:color="auto" w:fill="auto"/>
            <w:noWrap/>
            <w:vAlign w:val="center"/>
            <w:hideMark/>
          </w:tcPr>
          <w:p w14:paraId="7065DD94" w14:textId="11F5E6D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c>
          <w:tcPr>
            <w:tcW w:w="992" w:type="dxa"/>
            <w:tcBorders>
              <w:top w:val="nil"/>
              <w:left w:val="nil"/>
              <w:bottom w:val="single" w:sz="4" w:space="0" w:color="auto"/>
              <w:right w:val="single" w:sz="4" w:space="0" w:color="auto"/>
            </w:tcBorders>
            <w:shd w:val="clear" w:color="auto" w:fill="auto"/>
            <w:noWrap/>
            <w:vAlign w:val="center"/>
            <w:hideMark/>
          </w:tcPr>
          <w:p w14:paraId="0EF27A0B" w14:textId="21A64D7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c>
          <w:tcPr>
            <w:tcW w:w="851" w:type="dxa"/>
            <w:tcBorders>
              <w:top w:val="nil"/>
              <w:left w:val="nil"/>
              <w:bottom w:val="single" w:sz="4" w:space="0" w:color="auto"/>
              <w:right w:val="single" w:sz="4" w:space="0" w:color="auto"/>
            </w:tcBorders>
            <w:shd w:val="clear" w:color="auto" w:fill="auto"/>
            <w:noWrap/>
            <w:vAlign w:val="center"/>
            <w:hideMark/>
          </w:tcPr>
          <w:p w14:paraId="0740B478" w14:textId="03F7441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c>
          <w:tcPr>
            <w:tcW w:w="850" w:type="dxa"/>
            <w:tcBorders>
              <w:top w:val="nil"/>
              <w:left w:val="nil"/>
              <w:bottom w:val="single" w:sz="4" w:space="0" w:color="auto"/>
              <w:right w:val="single" w:sz="4" w:space="0" w:color="auto"/>
            </w:tcBorders>
            <w:shd w:val="clear" w:color="auto" w:fill="auto"/>
            <w:noWrap/>
            <w:vAlign w:val="center"/>
            <w:hideMark/>
          </w:tcPr>
          <w:p w14:paraId="5858031C" w14:textId="3FFB3EF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c>
          <w:tcPr>
            <w:tcW w:w="851" w:type="dxa"/>
            <w:tcBorders>
              <w:top w:val="nil"/>
              <w:left w:val="nil"/>
              <w:bottom w:val="single" w:sz="4" w:space="0" w:color="auto"/>
              <w:right w:val="single" w:sz="4" w:space="0" w:color="auto"/>
            </w:tcBorders>
            <w:shd w:val="clear" w:color="auto" w:fill="auto"/>
            <w:noWrap/>
            <w:vAlign w:val="center"/>
            <w:hideMark/>
          </w:tcPr>
          <w:p w14:paraId="437C26C2" w14:textId="24AAFD5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c>
          <w:tcPr>
            <w:tcW w:w="850" w:type="dxa"/>
            <w:tcBorders>
              <w:top w:val="nil"/>
              <w:left w:val="nil"/>
              <w:bottom w:val="single" w:sz="4" w:space="0" w:color="auto"/>
              <w:right w:val="single" w:sz="4" w:space="0" w:color="auto"/>
            </w:tcBorders>
            <w:shd w:val="clear" w:color="auto" w:fill="auto"/>
            <w:noWrap/>
            <w:vAlign w:val="center"/>
            <w:hideMark/>
          </w:tcPr>
          <w:p w14:paraId="0CE7B54D" w14:textId="4EC6DA1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c>
          <w:tcPr>
            <w:tcW w:w="1134" w:type="dxa"/>
            <w:tcBorders>
              <w:top w:val="nil"/>
              <w:left w:val="nil"/>
              <w:bottom w:val="single" w:sz="4" w:space="0" w:color="auto"/>
              <w:right w:val="single" w:sz="4" w:space="0" w:color="auto"/>
            </w:tcBorders>
            <w:shd w:val="clear" w:color="auto" w:fill="auto"/>
            <w:noWrap/>
            <w:vAlign w:val="center"/>
            <w:hideMark/>
          </w:tcPr>
          <w:p w14:paraId="3022EFC4" w14:textId="3DAA51A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0,412</w:t>
            </w:r>
          </w:p>
        </w:tc>
      </w:tr>
      <w:tr w:rsidR="000A4758" w:rsidRPr="00CC11EF" w14:paraId="7E0A07A1" w14:textId="77777777" w:rsidTr="005E4D7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200D2999"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992" w:type="dxa"/>
            <w:tcBorders>
              <w:top w:val="nil"/>
              <w:left w:val="nil"/>
              <w:bottom w:val="single" w:sz="4" w:space="0" w:color="auto"/>
              <w:right w:val="single" w:sz="4" w:space="0" w:color="auto"/>
            </w:tcBorders>
            <w:shd w:val="clear" w:color="auto" w:fill="auto"/>
            <w:vAlign w:val="center"/>
            <w:hideMark/>
          </w:tcPr>
          <w:p w14:paraId="3401A41B"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3E016B43" w14:textId="4A0AE8E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0,448</w:t>
            </w:r>
          </w:p>
        </w:tc>
        <w:tc>
          <w:tcPr>
            <w:tcW w:w="992" w:type="dxa"/>
            <w:tcBorders>
              <w:top w:val="nil"/>
              <w:left w:val="nil"/>
              <w:bottom w:val="single" w:sz="4" w:space="0" w:color="auto"/>
              <w:right w:val="single" w:sz="4" w:space="0" w:color="auto"/>
            </w:tcBorders>
            <w:shd w:val="clear" w:color="auto" w:fill="auto"/>
            <w:noWrap/>
            <w:vAlign w:val="center"/>
            <w:hideMark/>
          </w:tcPr>
          <w:p w14:paraId="577CBFCE" w14:textId="1F94D39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0,449</w:t>
            </w:r>
          </w:p>
        </w:tc>
        <w:tc>
          <w:tcPr>
            <w:tcW w:w="851" w:type="dxa"/>
            <w:tcBorders>
              <w:top w:val="nil"/>
              <w:left w:val="nil"/>
              <w:bottom w:val="single" w:sz="4" w:space="0" w:color="auto"/>
              <w:right w:val="single" w:sz="4" w:space="0" w:color="auto"/>
            </w:tcBorders>
            <w:shd w:val="clear" w:color="auto" w:fill="auto"/>
            <w:noWrap/>
            <w:vAlign w:val="center"/>
            <w:hideMark/>
          </w:tcPr>
          <w:p w14:paraId="67D73333" w14:textId="2B85DEC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0,450</w:t>
            </w:r>
          </w:p>
        </w:tc>
        <w:tc>
          <w:tcPr>
            <w:tcW w:w="992" w:type="dxa"/>
            <w:tcBorders>
              <w:top w:val="nil"/>
              <w:left w:val="nil"/>
              <w:bottom w:val="single" w:sz="4" w:space="0" w:color="auto"/>
              <w:right w:val="single" w:sz="4" w:space="0" w:color="auto"/>
            </w:tcBorders>
            <w:shd w:val="clear" w:color="auto" w:fill="auto"/>
            <w:noWrap/>
            <w:vAlign w:val="center"/>
            <w:hideMark/>
          </w:tcPr>
          <w:p w14:paraId="45D424E9" w14:textId="49C08ED3"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0,451</w:t>
            </w:r>
          </w:p>
        </w:tc>
        <w:tc>
          <w:tcPr>
            <w:tcW w:w="850" w:type="dxa"/>
            <w:tcBorders>
              <w:top w:val="nil"/>
              <w:left w:val="nil"/>
              <w:bottom w:val="single" w:sz="4" w:space="0" w:color="auto"/>
              <w:right w:val="single" w:sz="4" w:space="0" w:color="auto"/>
            </w:tcBorders>
            <w:shd w:val="clear" w:color="auto" w:fill="auto"/>
            <w:noWrap/>
            <w:vAlign w:val="center"/>
            <w:hideMark/>
          </w:tcPr>
          <w:p w14:paraId="7698E25F" w14:textId="7B340B44"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0,452</w:t>
            </w:r>
          </w:p>
        </w:tc>
        <w:tc>
          <w:tcPr>
            <w:tcW w:w="993" w:type="dxa"/>
            <w:tcBorders>
              <w:top w:val="nil"/>
              <w:left w:val="nil"/>
              <w:bottom w:val="single" w:sz="4" w:space="0" w:color="auto"/>
              <w:right w:val="single" w:sz="4" w:space="0" w:color="auto"/>
            </w:tcBorders>
            <w:shd w:val="clear" w:color="auto" w:fill="auto"/>
            <w:noWrap/>
            <w:vAlign w:val="center"/>
            <w:hideMark/>
          </w:tcPr>
          <w:p w14:paraId="62314DA5" w14:textId="16A12F0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0,453</w:t>
            </w:r>
          </w:p>
        </w:tc>
        <w:tc>
          <w:tcPr>
            <w:tcW w:w="992" w:type="dxa"/>
            <w:tcBorders>
              <w:top w:val="nil"/>
              <w:left w:val="nil"/>
              <w:bottom w:val="single" w:sz="4" w:space="0" w:color="auto"/>
              <w:right w:val="single" w:sz="4" w:space="0" w:color="auto"/>
            </w:tcBorders>
            <w:shd w:val="clear" w:color="auto" w:fill="auto"/>
            <w:noWrap/>
            <w:vAlign w:val="center"/>
            <w:hideMark/>
          </w:tcPr>
          <w:p w14:paraId="187CABF4" w14:textId="40952A9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0,454</w:t>
            </w:r>
          </w:p>
        </w:tc>
        <w:tc>
          <w:tcPr>
            <w:tcW w:w="992" w:type="dxa"/>
            <w:tcBorders>
              <w:top w:val="nil"/>
              <w:left w:val="nil"/>
              <w:bottom w:val="single" w:sz="4" w:space="0" w:color="auto"/>
              <w:right w:val="single" w:sz="4" w:space="0" w:color="auto"/>
            </w:tcBorders>
            <w:shd w:val="clear" w:color="auto" w:fill="auto"/>
            <w:noWrap/>
            <w:vAlign w:val="center"/>
            <w:hideMark/>
          </w:tcPr>
          <w:p w14:paraId="01DD7088" w14:textId="358F5B3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0,455</w:t>
            </w:r>
          </w:p>
        </w:tc>
        <w:tc>
          <w:tcPr>
            <w:tcW w:w="851" w:type="dxa"/>
            <w:tcBorders>
              <w:top w:val="nil"/>
              <w:left w:val="nil"/>
              <w:bottom w:val="single" w:sz="4" w:space="0" w:color="auto"/>
              <w:right w:val="single" w:sz="4" w:space="0" w:color="auto"/>
            </w:tcBorders>
            <w:shd w:val="clear" w:color="auto" w:fill="auto"/>
            <w:noWrap/>
            <w:vAlign w:val="center"/>
            <w:hideMark/>
          </w:tcPr>
          <w:p w14:paraId="2732D06C" w14:textId="57AB129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0,456</w:t>
            </w:r>
          </w:p>
        </w:tc>
        <w:tc>
          <w:tcPr>
            <w:tcW w:w="992" w:type="dxa"/>
            <w:tcBorders>
              <w:top w:val="nil"/>
              <w:left w:val="nil"/>
              <w:bottom w:val="single" w:sz="4" w:space="0" w:color="auto"/>
              <w:right w:val="single" w:sz="4" w:space="0" w:color="auto"/>
            </w:tcBorders>
            <w:shd w:val="clear" w:color="auto" w:fill="auto"/>
            <w:noWrap/>
            <w:vAlign w:val="center"/>
            <w:hideMark/>
          </w:tcPr>
          <w:p w14:paraId="63728FDC" w14:textId="58F4FAE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0,457</w:t>
            </w:r>
          </w:p>
        </w:tc>
        <w:tc>
          <w:tcPr>
            <w:tcW w:w="992" w:type="dxa"/>
            <w:tcBorders>
              <w:top w:val="nil"/>
              <w:left w:val="nil"/>
              <w:bottom w:val="single" w:sz="4" w:space="0" w:color="auto"/>
              <w:right w:val="single" w:sz="4" w:space="0" w:color="auto"/>
            </w:tcBorders>
            <w:shd w:val="clear" w:color="auto" w:fill="auto"/>
            <w:noWrap/>
            <w:vAlign w:val="center"/>
            <w:hideMark/>
          </w:tcPr>
          <w:p w14:paraId="3D05C67C" w14:textId="4949634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0,458</w:t>
            </w:r>
          </w:p>
        </w:tc>
        <w:tc>
          <w:tcPr>
            <w:tcW w:w="992" w:type="dxa"/>
            <w:tcBorders>
              <w:top w:val="nil"/>
              <w:left w:val="nil"/>
              <w:bottom w:val="single" w:sz="4" w:space="0" w:color="auto"/>
              <w:right w:val="single" w:sz="4" w:space="0" w:color="auto"/>
            </w:tcBorders>
            <w:shd w:val="clear" w:color="auto" w:fill="auto"/>
            <w:noWrap/>
            <w:vAlign w:val="center"/>
            <w:hideMark/>
          </w:tcPr>
          <w:p w14:paraId="219C5B8A" w14:textId="1F7276F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0,459</w:t>
            </w:r>
          </w:p>
        </w:tc>
        <w:tc>
          <w:tcPr>
            <w:tcW w:w="851" w:type="dxa"/>
            <w:tcBorders>
              <w:top w:val="nil"/>
              <w:left w:val="nil"/>
              <w:bottom w:val="single" w:sz="4" w:space="0" w:color="auto"/>
              <w:right w:val="single" w:sz="4" w:space="0" w:color="auto"/>
            </w:tcBorders>
            <w:shd w:val="clear" w:color="auto" w:fill="auto"/>
            <w:noWrap/>
            <w:vAlign w:val="center"/>
            <w:hideMark/>
          </w:tcPr>
          <w:p w14:paraId="06708478" w14:textId="054A588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0,460</w:t>
            </w:r>
          </w:p>
        </w:tc>
        <w:tc>
          <w:tcPr>
            <w:tcW w:w="850" w:type="dxa"/>
            <w:tcBorders>
              <w:top w:val="nil"/>
              <w:left w:val="nil"/>
              <w:bottom w:val="single" w:sz="4" w:space="0" w:color="auto"/>
              <w:right w:val="single" w:sz="4" w:space="0" w:color="auto"/>
            </w:tcBorders>
            <w:shd w:val="clear" w:color="auto" w:fill="auto"/>
            <w:noWrap/>
            <w:vAlign w:val="center"/>
            <w:hideMark/>
          </w:tcPr>
          <w:p w14:paraId="2596A013" w14:textId="10328CA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0,461</w:t>
            </w:r>
          </w:p>
        </w:tc>
        <w:tc>
          <w:tcPr>
            <w:tcW w:w="851" w:type="dxa"/>
            <w:tcBorders>
              <w:top w:val="nil"/>
              <w:left w:val="nil"/>
              <w:bottom w:val="single" w:sz="4" w:space="0" w:color="auto"/>
              <w:right w:val="single" w:sz="4" w:space="0" w:color="auto"/>
            </w:tcBorders>
            <w:shd w:val="clear" w:color="auto" w:fill="auto"/>
            <w:noWrap/>
            <w:vAlign w:val="center"/>
            <w:hideMark/>
          </w:tcPr>
          <w:p w14:paraId="1E87C063" w14:textId="7E4BC90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0,462</w:t>
            </w:r>
          </w:p>
        </w:tc>
        <w:tc>
          <w:tcPr>
            <w:tcW w:w="850" w:type="dxa"/>
            <w:tcBorders>
              <w:top w:val="nil"/>
              <w:left w:val="nil"/>
              <w:bottom w:val="single" w:sz="4" w:space="0" w:color="auto"/>
              <w:right w:val="single" w:sz="4" w:space="0" w:color="auto"/>
            </w:tcBorders>
            <w:shd w:val="clear" w:color="auto" w:fill="auto"/>
            <w:noWrap/>
            <w:vAlign w:val="center"/>
            <w:hideMark/>
          </w:tcPr>
          <w:p w14:paraId="58EC5461" w14:textId="3C6CC965"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0,463</w:t>
            </w:r>
          </w:p>
        </w:tc>
        <w:tc>
          <w:tcPr>
            <w:tcW w:w="1134" w:type="dxa"/>
            <w:tcBorders>
              <w:top w:val="nil"/>
              <w:left w:val="nil"/>
              <w:bottom w:val="single" w:sz="4" w:space="0" w:color="auto"/>
              <w:right w:val="single" w:sz="4" w:space="0" w:color="auto"/>
            </w:tcBorders>
            <w:shd w:val="clear" w:color="auto" w:fill="auto"/>
            <w:noWrap/>
            <w:vAlign w:val="center"/>
            <w:hideMark/>
          </w:tcPr>
          <w:p w14:paraId="7D6DF2D6" w14:textId="3477013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0,464</w:t>
            </w:r>
          </w:p>
        </w:tc>
      </w:tr>
      <w:tr w:rsidR="000A4758" w:rsidRPr="00CC11EF" w14:paraId="311D753B" w14:textId="77777777" w:rsidTr="005E4D76">
        <w:trPr>
          <w:trHeight w:val="926"/>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61D3B07C"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92" w:type="dxa"/>
            <w:tcBorders>
              <w:top w:val="nil"/>
              <w:left w:val="nil"/>
              <w:bottom w:val="single" w:sz="4" w:space="0" w:color="auto"/>
              <w:right w:val="single" w:sz="4" w:space="0" w:color="auto"/>
            </w:tcBorders>
            <w:shd w:val="clear" w:color="auto" w:fill="auto"/>
            <w:vAlign w:val="center"/>
            <w:hideMark/>
          </w:tcPr>
          <w:p w14:paraId="11266EC6"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0A7460B9" w14:textId="5477109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c>
          <w:tcPr>
            <w:tcW w:w="992" w:type="dxa"/>
            <w:tcBorders>
              <w:top w:val="nil"/>
              <w:left w:val="nil"/>
              <w:bottom w:val="single" w:sz="4" w:space="0" w:color="auto"/>
              <w:right w:val="single" w:sz="4" w:space="0" w:color="auto"/>
            </w:tcBorders>
            <w:shd w:val="clear" w:color="auto" w:fill="auto"/>
            <w:noWrap/>
            <w:vAlign w:val="center"/>
            <w:hideMark/>
          </w:tcPr>
          <w:p w14:paraId="2DAF54ED" w14:textId="76C4811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c>
          <w:tcPr>
            <w:tcW w:w="851" w:type="dxa"/>
            <w:tcBorders>
              <w:top w:val="nil"/>
              <w:left w:val="nil"/>
              <w:bottom w:val="single" w:sz="4" w:space="0" w:color="auto"/>
              <w:right w:val="single" w:sz="4" w:space="0" w:color="auto"/>
            </w:tcBorders>
            <w:shd w:val="clear" w:color="auto" w:fill="auto"/>
            <w:noWrap/>
            <w:vAlign w:val="center"/>
            <w:hideMark/>
          </w:tcPr>
          <w:p w14:paraId="3A59D905" w14:textId="6B99427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c>
          <w:tcPr>
            <w:tcW w:w="992" w:type="dxa"/>
            <w:tcBorders>
              <w:top w:val="nil"/>
              <w:left w:val="nil"/>
              <w:bottom w:val="single" w:sz="4" w:space="0" w:color="auto"/>
              <w:right w:val="single" w:sz="4" w:space="0" w:color="auto"/>
            </w:tcBorders>
            <w:shd w:val="clear" w:color="auto" w:fill="auto"/>
            <w:noWrap/>
            <w:vAlign w:val="center"/>
            <w:hideMark/>
          </w:tcPr>
          <w:p w14:paraId="23E77540" w14:textId="7196E94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c>
          <w:tcPr>
            <w:tcW w:w="850" w:type="dxa"/>
            <w:tcBorders>
              <w:top w:val="nil"/>
              <w:left w:val="nil"/>
              <w:bottom w:val="single" w:sz="4" w:space="0" w:color="auto"/>
              <w:right w:val="single" w:sz="4" w:space="0" w:color="auto"/>
            </w:tcBorders>
            <w:shd w:val="clear" w:color="auto" w:fill="auto"/>
            <w:noWrap/>
            <w:vAlign w:val="center"/>
            <w:hideMark/>
          </w:tcPr>
          <w:p w14:paraId="0189E954" w14:textId="457F345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c>
          <w:tcPr>
            <w:tcW w:w="993" w:type="dxa"/>
            <w:tcBorders>
              <w:top w:val="nil"/>
              <w:left w:val="nil"/>
              <w:bottom w:val="single" w:sz="4" w:space="0" w:color="auto"/>
              <w:right w:val="single" w:sz="4" w:space="0" w:color="auto"/>
            </w:tcBorders>
            <w:shd w:val="clear" w:color="auto" w:fill="auto"/>
            <w:noWrap/>
            <w:vAlign w:val="center"/>
            <w:hideMark/>
          </w:tcPr>
          <w:p w14:paraId="22C8DD29" w14:textId="3C088DD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c>
          <w:tcPr>
            <w:tcW w:w="992" w:type="dxa"/>
            <w:tcBorders>
              <w:top w:val="nil"/>
              <w:left w:val="nil"/>
              <w:bottom w:val="single" w:sz="4" w:space="0" w:color="auto"/>
              <w:right w:val="single" w:sz="4" w:space="0" w:color="auto"/>
            </w:tcBorders>
            <w:shd w:val="clear" w:color="auto" w:fill="auto"/>
            <w:noWrap/>
            <w:vAlign w:val="center"/>
            <w:hideMark/>
          </w:tcPr>
          <w:p w14:paraId="0ED936BB" w14:textId="2F36DBA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c>
          <w:tcPr>
            <w:tcW w:w="992" w:type="dxa"/>
            <w:tcBorders>
              <w:top w:val="nil"/>
              <w:left w:val="nil"/>
              <w:bottom w:val="single" w:sz="4" w:space="0" w:color="auto"/>
              <w:right w:val="single" w:sz="4" w:space="0" w:color="auto"/>
            </w:tcBorders>
            <w:shd w:val="clear" w:color="auto" w:fill="auto"/>
            <w:noWrap/>
            <w:vAlign w:val="center"/>
            <w:hideMark/>
          </w:tcPr>
          <w:p w14:paraId="3E1551D4" w14:textId="66949DD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c>
          <w:tcPr>
            <w:tcW w:w="851" w:type="dxa"/>
            <w:tcBorders>
              <w:top w:val="nil"/>
              <w:left w:val="nil"/>
              <w:bottom w:val="single" w:sz="4" w:space="0" w:color="auto"/>
              <w:right w:val="single" w:sz="4" w:space="0" w:color="auto"/>
            </w:tcBorders>
            <w:shd w:val="clear" w:color="auto" w:fill="auto"/>
            <w:noWrap/>
            <w:vAlign w:val="center"/>
            <w:hideMark/>
          </w:tcPr>
          <w:p w14:paraId="52F10273" w14:textId="6E78C9C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c>
          <w:tcPr>
            <w:tcW w:w="992" w:type="dxa"/>
            <w:tcBorders>
              <w:top w:val="nil"/>
              <w:left w:val="nil"/>
              <w:bottom w:val="single" w:sz="4" w:space="0" w:color="auto"/>
              <w:right w:val="single" w:sz="4" w:space="0" w:color="auto"/>
            </w:tcBorders>
            <w:shd w:val="clear" w:color="auto" w:fill="auto"/>
            <w:noWrap/>
            <w:vAlign w:val="center"/>
            <w:hideMark/>
          </w:tcPr>
          <w:p w14:paraId="02F7E26D" w14:textId="2AE0B9D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c>
          <w:tcPr>
            <w:tcW w:w="992" w:type="dxa"/>
            <w:tcBorders>
              <w:top w:val="nil"/>
              <w:left w:val="nil"/>
              <w:bottom w:val="single" w:sz="4" w:space="0" w:color="auto"/>
              <w:right w:val="single" w:sz="4" w:space="0" w:color="auto"/>
            </w:tcBorders>
            <w:shd w:val="clear" w:color="auto" w:fill="auto"/>
            <w:noWrap/>
            <w:vAlign w:val="center"/>
            <w:hideMark/>
          </w:tcPr>
          <w:p w14:paraId="7AB6319B" w14:textId="0A4761E1"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c>
          <w:tcPr>
            <w:tcW w:w="992" w:type="dxa"/>
            <w:tcBorders>
              <w:top w:val="nil"/>
              <w:left w:val="nil"/>
              <w:bottom w:val="single" w:sz="4" w:space="0" w:color="auto"/>
              <w:right w:val="single" w:sz="4" w:space="0" w:color="auto"/>
            </w:tcBorders>
            <w:shd w:val="clear" w:color="auto" w:fill="auto"/>
            <w:noWrap/>
            <w:vAlign w:val="center"/>
            <w:hideMark/>
          </w:tcPr>
          <w:p w14:paraId="3A9A087D" w14:textId="6F829B4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c>
          <w:tcPr>
            <w:tcW w:w="851" w:type="dxa"/>
            <w:tcBorders>
              <w:top w:val="nil"/>
              <w:left w:val="nil"/>
              <w:bottom w:val="single" w:sz="4" w:space="0" w:color="auto"/>
              <w:right w:val="single" w:sz="4" w:space="0" w:color="auto"/>
            </w:tcBorders>
            <w:shd w:val="clear" w:color="auto" w:fill="auto"/>
            <w:noWrap/>
            <w:vAlign w:val="center"/>
            <w:hideMark/>
          </w:tcPr>
          <w:p w14:paraId="424473A9" w14:textId="008ACE0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c>
          <w:tcPr>
            <w:tcW w:w="850" w:type="dxa"/>
            <w:tcBorders>
              <w:top w:val="nil"/>
              <w:left w:val="nil"/>
              <w:bottom w:val="single" w:sz="4" w:space="0" w:color="auto"/>
              <w:right w:val="single" w:sz="4" w:space="0" w:color="auto"/>
            </w:tcBorders>
            <w:shd w:val="clear" w:color="auto" w:fill="auto"/>
            <w:noWrap/>
            <w:vAlign w:val="center"/>
            <w:hideMark/>
          </w:tcPr>
          <w:p w14:paraId="5715E279" w14:textId="680EAC0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c>
          <w:tcPr>
            <w:tcW w:w="851" w:type="dxa"/>
            <w:tcBorders>
              <w:top w:val="nil"/>
              <w:left w:val="nil"/>
              <w:bottom w:val="single" w:sz="4" w:space="0" w:color="auto"/>
              <w:right w:val="single" w:sz="4" w:space="0" w:color="auto"/>
            </w:tcBorders>
            <w:shd w:val="clear" w:color="auto" w:fill="auto"/>
            <w:noWrap/>
            <w:vAlign w:val="center"/>
            <w:hideMark/>
          </w:tcPr>
          <w:p w14:paraId="7D9E321E" w14:textId="15EB297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c>
          <w:tcPr>
            <w:tcW w:w="850" w:type="dxa"/>
            <w:tcBorders>
              <w:top w:val="nil"/>
              <w:left w:val="nil"/>
              <w:bottom w:val="single" w:sz="4" w:space="0" w:color="auto"/>
              <w:right w:val="single" w:sz="4" w:space="0" w:color="auto"/>
            </w:tcBorders>
            <w:shd w:val="clear" w:color="auto" w:fill="auto"/>
            <w:noWrap/>
            <w:vAlign w:val="center"/>
            <w:hideMark/>
          </w:tcPr>
          <w:p w14:paraId="38F593E6" w14:textId="79A2AF1E"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c>
          <w:tcPr>
            <w:tcW w:w="1134" w:type="dxa"/>
            <w:tcBorders>
              <w:top w:val="nil"/>
              <w:left w:val="nil"/>
              <w:bottom w:val="single" w:sz="4" w:space="0" w:color="auto"/>
              <w:right w:val="single" w:sz="4" w:space="0" w:color="auto"/>
            </w:tcBorders>
            <w:shd w:val="clear" w:color="auto" w:fill="auto"/>
            <w:noWrap/>
            <w:vAlign w:val="center"/>
            <w:hideMark/>
          </w:tcPr>
          <w:p w14:paraId="4037A0B7" w14:textId="7124F98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0,573</w:t>
            </w:r>
          </w:p>
        </w:tc>
      </w:tr>
      <w:tr w:rsidR="000A4758" w:rsidRPr="00CC11EF" w14:paraId="4EC44699" w14:textId="77777777" w:rsidTr="005E4D76">
        <w:trPr>
          <w:trHeight w:val="84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52272FB9"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92" w:type="dxa"/>
            <w:tcBorders>
              <w:top w:val="nil"/>
              <w:left w:val="nil"/>
              <w:bottom w:val="single" w:sz="4" w:space="0" w:color="auto"/>
              <w:right w:val="single" w:sz="4" w:space="0" w:color="auto"/>
            </w:tcBorders>
            <w:shd w:val="clear" w:color="auto" w:fill="auto"/>
            <w:vAlign w:val="center"/>
            <w:hideMark/>
          </w:tcPr>
          <w:p w14:paraId="445EBD80"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134" w:type="dxa"/>
            <w:tcBorders>
              <w:top w:val="nil"/>
              <w:left w:val="nil"/>
              <w:bottom w:val="single" w:sz="4" w:space="0" w:color="auto"/>
              <w:right w:val="single" w:sz="4" w:space="0" w:color="auto"/>
            </w:tcBorders>
            <w:shd w:val="clear" w:color="auto" w:fill="auto"/>
            <w:noWrap/>
            <w:vAlign w:val="center"/>
            <w:hideMark/>
          </w:tcPr>
          <w:p w14:paraId="0198A38E" w14:textId="32856B9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w:t>
            </w:r>
          </w:p>
        </w:tc>
        <w:tc>
          <w:tcPr>
            <w:tcW w:w="992" w:type="dxa"/>
            <w:tcBorders>
              <w:top w:val="nil"/>
              <w:left w:val="nil"/>
              <w:bottom w:val="single" w:sz="4" w:space="0" w:color="auto"/>
              <w:right w:val="single" w:sz="4" w:space="0" w:color="auto"/>
            </w:tcBorders>
            <w:shd w:val="clear" w:color="auto" w:fill="auto"/>
            <w:noWrap/>
            <w:vAlign w:val="center"/>
            <w:hideMark/>
          </w:tcPr>
          <w:p w14:paraId="57C74012" w14:textId="437E291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w:t>
            </w:r>
          </w:p>
        </w:tc>
        <w:tc>
          <w:tcPr>
            <w:tcW w:w="851" w:type="dxa"/>
            <w:tcBorders>
              <w:top w:val="nil"/>
              <w:left w:val="nil"/>
              <w:bottom w:val="single" w:sz="4" w:space="0" w:color="auto"/>
              <w:right w:val="single" w:sz="4" w:space="0" w:color="auto"/>
            </w:tcBorders>
            <w:shd w:val="clear" w:color="auto" w:fill="auto"/>
            <w:noWrap/>
            <w:vAlign w:val="center"/>
            <w:hideMark/>
          </w:tcPr>
          <w:p w14:paraId="11F1E94E" w14:textId="59FB6D5C"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w:t>
            </w:r>
          </w:p>
        </w:tc>
        <w:tc>
          <w:tcPr>
            <w:tcW w:w="992" w:type="dxa"/>
            <w:tcBorders>
              <w:top w:val="nil"/>
              <w:left w:val="nil"/>
              <w:bottom w:val="single" w:sz="4" w:space="0" w:color="auto"/>
              <w:right w:val="single" w:sz="4" w:space="0" w:color="auto"/>
            </w:tcBorders>
            <w:shd w:val="clear" w:color="auto" w:fill="auto"/>
            <w:noWrap/>
            <w:vAlign w:val="center"/>
            <w:hideMark/>
          </w:tcPr>
          <w:p w14:paraId="08901075" w14:textId="1D9F54FD"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w:t>
            </w:r>
          </w:p>
        </w:tc>
        <w:tc>
          <w:tcPr>
            <w:tcW w:w="850" w:type="dxa"/>
            <w:tcBorders>
              <w:top w:val="nil"/>
              <w:left w:val="nil"/>
              <w:bottom w:val="single" w:sz="4" w:space="0" w:color="auto"/>
              <w:right w:val="single" w:sz="4" w:space="0" w:color="auto"/>
            </w:tcBorders>
            <w:shd w:val="clear" w:color="auto" w:fill="auto"/>
            <w:noWrap/>
            <w:vAlign w:val="center"/>
            <w:hideMark/>
          </w:tcPr>
          <w:p w14:paraId="19D4180C" w14:textId="048C3D5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w:t>
            </w:r>
          </w:p>
        </w:tc>
        <w:tc>
          <w:tcPr>
            <w:tcW w:w="993" w:type="dxa"/>
            <w:tcBorders>
              <w:top w:val="nil"/>
              <w:left w:val="nil"/>
              <w:bottom w:val="single" w:sz="4" w:space="0" w:color="auto"/>
              <w:right w:val="single" w:sz="4" w:space="0" w:color="auto"/>
            </w:tcBorders>
            <w:shd w:val="clear" w:color="auto" w:fill="auto"/>
            <w:noWrap/>
            <w:vAlign w:val="center"/>
            <w:hideMark/>
          </w:tcPr>
          <w:p w14:paraId="78AB3908" w14:textId="1319D46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w:t>
            </w:r>
          </w:p>
        </w:tc>
        <w:tc>
          <w:tcPr>
            <w:tcW w:w="992" w:type="dxa"/>
            <w:tcBorders>
              <w:top w:val="nil"/>
              <w:left w:val="nil"/>
              <w:bottom w:val="single" w:sz="4" w:space="0" w:color="auto"/>
              <w:right w:val="single" w:sz="4" w:space="0" w:color="auto"/>
            </w:tcBorders>
            <w:shd w:val="clear" w:color="auto" w:fill="auto"/>
            <w:noWrap/>
            <w:vAlign w:val="center"/>
            <w:hideMark/>
          </w:tcPr>
          <w:p w14:paraId="5BB7DC58" w14:textId="60F623D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w:t>
            </w:r>
          </w:p>
        </w:tc>
        <w:tc>
          <w:tcPr>
            <w:tcW w:w="992" w:type="dxa"/>
            <w:tcBorders>
              <w:top w:val="nil"/>
              <w:left w:val="nil"/>
              <w:bottom w:val="single" w:sz="4" w:space="0" w:color="auto"/>
              <w:right w:val="single" w:sz="4" w:space="0" w:color="auto"/>
            </w:tcBorders>
            <w:shd w:val="clear" w:color="auto" w:fill="auto"/>
            <w:noWrap/>
            <w:vAlign w:val="center"/>
            <w:hideMark/>
          </w:tcPr>
          <w:p w14:paraId="378D004C" w14:textId="5DC9162A"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w:t>
            </w:r>
          </w:p>
        </w:tc>
        <w:tc>
          <w:tcPr>
            <w:tcW w:w="851" w:type="dxa"/>
            <w:tcBorders>
              <w:top w:val="nil"/>
              <w:left w:val="nil"/>
              <w:bottom w:val="single" w:sz="4" w:space="0" w:color="auto"/>
              <w:right w:val="single" w:sz="4" w:space="0" w:color="auto"/>
            </w:tcBorders>
            <w:shd w:val="clear" w:color="auto" w:fill="auto"/>
            <w:noWrap/>
            <w:vAlign w:val="center"/>
            <w:hideMark/>
          </w:tcPr>
          <w:p w14:paraId="375145C4" w14:textId="06643229"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w:t>
            </w:r>
          </w:p>
        </w:tc>
        <w:tc>
          <w:tcPr>
            <w:tcW w:w="992" w:type="dxa"/>
            <w:tcBorders>
              <w:top w:val="nil"/>
              <w:left w:val="nil"/>
              <w:bottom w:val="single" w:sz="4" w:space="0" w:color="auto"/>
              <w:right w:val="single" w:sz="4" w:space="0" w:color="auto"/>
            </w:tcBorders>
            <w:shd w:val="clear" w:color="auto" w:fill="auto"/>
            <w:noWrap/>
            <w:vAlign w:val="center"/>
            <w:hideMark/>
          </w:tcPr>
          <w:p w14:paraId="43EE4818" w14:textId="4CE50DC2"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w:t>
            </w:r>
          </w:p>
        </w:tc>
        <w:tc>
          <w:tcPr>
            <w:tcW w:w="992" w:type="dxa"/>
            <w:tcBorders>
              <w:top w:val="nil"/>
              <w:left w:val="nil"/>
              <w:bottom w:val="single" w:sz="4" w:space="0" w:color="auto"/>
              <w:right w:val="single" w:sz="4" w:space="0" w:color="auto"/>
            </w:tcBorders>
            <w:shd w:val="clear" w:color="auto" w:fill="auto"/>
            <w:noWrap/>
            <w:vAlign w:val="center"/>
            <w:hideMark/>
          </w:tcPr>
          <w:p w14:paraId="27509D08" w14:textId="0A4DB48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w:t>
            </w:r>
          </w:p>
        </w:tc>
        <w:tc>
          <w:tcPr>
            <w:tcW w:w="992" w:type="dxa"/>
            <w:tcBorders>
              <w:top w:val="nil"/>
              <w:left w:val="nil"/>
              <w:bottom w:val="single" w:sz="4" w:space="0" w:color="auto"/>
              <w:right w:val="single" w:sz="4" w:space="0" w:color="auto"/>
            </w:tcBorders>
            <w:shd w:val="clear" w:color="auto" w:fill="auto"/>
            <w:noWrap/>
            <w:vAlign w:val="center"/>
            <w:hideMark/>
          </w:tcPr>
          <w:p w14:paraId="5AA50D5A" w14:textId="62136BD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w:t>
            </w:r>
          </w:p>
        </w:tc>
        <w:tc>
          <w:tcPr>
            <w:tcW w:w="851" w:type="dxa"/>
            <w:tcBorders>
              <w:top w:val="nil"/>
              <w:left w:val="nil"/>
              <w:bottom w:val="single" w:sz="4" w:space="0" w:color="auto"/>
              <w:right w:val="single" w:sz="4" w:space="0" w:color="auto"/>
            </w:tcBorders>
            <w:shd w:val="clear" w:color="auto" w:fill="auto"/>
            <w:noWrap/>
            <w:vAlign w:val="center"/>
            <w:hideMark/>
          </w:tcPr>
          <w:p w14:paraId="08FE208C" w14:textId="1E1D1E4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w:t>
            </w:r>
          </w:p>
        </w:tc>
        <w:tc>
          <w:tcPr>
            <w:tcW w:w="850" w:type="dxa"/>
            <w:tcBorders>
              <w:top w:val="nil"/>
              <w:left w:val="nil"/>
              <w:bottom w:val="single" w:sz="4" w:space="0" w:color="auto"/>
              <w:right w:val="single" w:sz="4" w:space="0" w:color="auto"/>
            </w:tcBorders>
            <w:shd w:val="clear" w:color="auto" w:fill="auto"/>
            <w:noWrap/>
            <w:vAlign w:val="center"/>
            <w:hideMark/>
          </w:tcPr>
          <w:p w14:paraId="18334F16" w14:textId="5E1F5758"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w:t>
            </w:r>
          </w:p>
        </w:tc>
        <w:tc>
          <w:tcPr>
            <w:tcW w:w="851" w:type="dxa"/>
            <w:tcBorders>
              <w:top w:val="nil"/>
              <w:left w:val="nil"/>
              <w:bottom w:val="single" w:sz="4" w:space="0" w:color="auto"/>
              <w:right w:val="single" w:sz="4" w:space="0" w:color="auto"/>
            </w:tcBorders>
            <w:shd w:val="clear" w:color="auto" w:fill="auto"/>
            <w:noWrap/>
            <w:vAlign w:val="center"/>
            <w:hideMark/>
          </w:tcPr>
          <w:p w14:paraId="036DC9A0" w14:textId="7366A4BB"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w:t>
            </w:r>
          </w:p>
        </w:tc>
        <w:tc>
          <w:tcPr>
            <w:tcW w:w="850" w:type="dxa"/>
            <w:tcBorders>
              <w:top w:val="nil"/>
              <w:left w:val="nil"/>
              <w:bottom w:val="single" w:sz="4" w:space="0" w:color="auto"/>
              <w:right w:val="single" w:sz="4" w:space="0" w:color="auto"/>
            </w:tcBorders>
            <w:shd w:val="clear" w:color="auto" w:fill="auto"/>
            <w:noWrap/>
            <w:vAlign w:val="center"/>
            <w:hideMark/>
          </w:tcPr>
          <w:p w14:paraId="25DCAF4E" w14:textId="43CA8B00"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w:t>
            </w:r>
          </w:p>
        </w:tc>
        <w:tc>
          <w:tcPr>
            <w:tcW w:w="1134" w:type="dxa"/>
            <w:tcBorders>
              <w:top w:val="nil"/>
              <w:left w:val="nil"/>
              <w:bottom w:val="single" w:sz="4" w:space="0" w:color="auto"/>
              <w:right w:val="single" w:sz="4" w:space="0" w:color="auto"/>
            </w:tcBorders>
            <w:shd w:val="clear" w:color="auto" w:fill="auto"/>
            <w:noWrap/>
            <w:vAlign w:val="center"/>
            <w:hideMark/>
          </w:tcPr>
          <w:p w14:paraId="1E3E154F" w14:textId="4C435C96"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0,42</w:t>
            </w:r>
          </w:p>
        </w:tc>
      </w:tr>
    </w:tbl>
    <w:p w14:paraId="77D4DB61" w14:textId="77777777" w:rsidR="005A199E" w:rsidRPr="00CC11EF" w:rsidRDefault="005A199E" w:rsidP="00346B40">
      <w:pPr>
        <w:pStyle w:val="af9"/>
        <w:jc w:val="center"/>
        <w:rPr>
          <w:b/>
          <w:bCs/>
          <w:color w:val="000000"/>
          <w:sz w:val="20"/>
          <w:szCs w:val="20"/>
        </w:rPr>
      </w:pPr>
    </w:p>
    <w:tbl>
      <w:tblPr>
        <w:tblW w:w="221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0"/>
        <w:gridCol w:w="52"/>
        <w:gridCol w:w="850"/>
        <w:gridCol w:w="851"/>
        <w:gridCol w:w="422"/>
        <w:gridCol w:w="775"/>
        <w:gridCol w:w="217"/>
        <w:gridCol w:w="603"/>
        <w:gridCol w:w="248"/>
        <w:gridCol w:w="572"/>
        <w:gridCol w:w="420"/>
        <w:gridCol w:w="724"/>
        <w:gridCol w:w="126"/>
        <w:gridCol w:w="834"/>
        <w:gridCol w:w="17"/>
        <w:gridCol w:w="1134"/>
        <w:gridCol w:w="867"/>
        <w:gridCol w:w="125"/>
        <w:gridCol w:w="742"/>
        <w:gridCol w:w="109"/>
        <w:gridCol w:w="757"/>
        <w:gridCol w:w="88"/>
        <w:gridCol w:w="992"/>
        <w:gridCol w:w="9"/>
        <w:gridCol w:w="1134"/>
        <w:gridCol w:w="850"/>
        <w:gridCol w:w="175"/>
        <w:gridCol w:w="680"/>
        <w:gridCol w:w="199"/>
        <w:gridCol w:w="736"/>
        <w:gridCol w:w="140"/>
        <w:gridCol w:w="763"/>
        <w:gridCol w:w="113"/>
        <w:gridCol w:w="879"/>
      </w:tblGrid>
      <w:tr w:rsidR="009D1CA4" w:rsidRPr="00CC11EF" w14:paraId="1F3DDCF5" w14:textId="77777777" w:rsidTr="00D20B11">
        <w:trPr>
          <w:trHeight w:val="315"/>
        </w:trPr>
        <w:tc>
          <w:tcPr>
            <w:tcW w:w="4962" w:type="dxa"/>
            <w:gridSpan w:val="2"/>
            <w:shd w:val="clear" w:color="auto" w:fill="auto"/>
            <w:vAlign w:val="center"/>
          </w:tcPr>
          <w:p w14:paraId="427EC923" w14:textId="23B2C7B7" w:rsidR="009D1CA4" w:rsidRPr="00C635EE" w:rsidRDefault="009D1CA4" w:rsidP="00346B40">
            <w:pPr>
              <w:spacing w:line="240" w:lineRule="auto"/>
              <w:jc w:val="center"/>
              <w:rPr>
                <w:rFonts w:ascii="Times New Roman" w:hAnsi="Times New Roman"/>
                <w:b/>
                <w:bCs/>
                <w:color w:val="000000"/>
                <w:sz w:val="20"/>
              </w:rPr>
            </w:pPr>
            <w:r w:rsidRPr="00C635EE">
              <w:rPr>
                <w:rFonts w:ascii="Times New Roman" w:hAnsi="Times New Roman"/>
                <w:b/>
                <w:bCs/>
                <w:color w:val="000000"/>
                <w:sz w:val="20"/>
                <w:szCs w:val="22"/>
              </w:rPr>
              <w:lastRenderedPageBreak/>
              <w:t>Показатель</w:t>
            </w:r>
          </w:p>
        </w:tc>
        <w:tc>
          <w:tcPr>
            <w:tcW w:w="850" w:type="dxa"/>
            <w:shd w:val="clear" w:color="auto" w:fill="auto"/>
            <w:vAlign w:val="center"/>
          </w:tcPr>
          <w:p w14:paraId="14F71278" w14:textId="1CA47E71" w:rsidR="009D1CA4" w:rsidRPr="00C635EE" w:rsidRDefault="009D1CA4" w:rsidP="00346B40">
            <w:pPr>
              <w:spacing w:line="240" w:lineRule="auto"/>
              <w:jc w:val="center"/>
              <w:rPr>
                <w:rFonts w:ascii="Times New Roman" w:hAnsi="Times New Roman"/>
                <w:b/>
                <w:bCs/>
                <w:color w:val="000000"/>
                <w:sz w:val="20"/>
              </w:rPr>
            </w:pPr>
            <w:r w:rsidRPr="00C635EE">
              <w:rPr>
                <w:rFonts w:ascii="Times New Roman" w:hAnsi="Times New Roman"/>
                <w:b/>
                <w:bCs/>
                <w:color w:val="000000"/>
                <w:sz w:val="20"/>
                <w:szCs w:val="22"/>
              </w:rPr>
              <w:t>Ед. изм.</w:t>
            </w:r>
          </w:p>
        </w:tc>
        <w:tc>
          <w:tcPr>
            <w:tcW w:w="1273" w:type="dxa"/>
            <w:gridSpan w:val="2"/>
            <w:shd w:val="clear" w:color="auto" w:fill="auto"/>
            <w:vAlign w:val="center"/>
          </w:tcPr>
          <w:p w14:paraId="658C3565" w14:textId="6D93690C" w:rsidR="009D1CA4" w:rsidRPr="00C635EE" w:rsidRDefault="009D1CA4" w:rsidP="00346B40">
            <w:pPr>
              <w:spacing w:line="240" w:lineRule="auto"/>
              <w:jc w:val="center"/>
              <w:rPr>
                <w:rFonts w:ascii="Times New Roman" w:hAnsi="Times New Roman"/>
                <w:b/>
                <w:bCs/>
                <w:color w:val="000000"/>
                <w:sz w:val="20"/>
              </w:rPr>
            </w:pPr>
            <w:r w:rsidRPr="00C635EE">
              <w:rPr>
                <w:rFonts w:ascii="Times New Roman" w:hAnsi="Times New Roman"/>
                <w:b/>
                <w:bCs/>
                <w:color w:val="000000"/>
                <w:sz w:val="20"/>
                <w:szCs w:val="22"/>
              </w:rPr>
              <w:t>2024</w:t>
            </w:r>
          </w:p>
        </w:tc>
        <w:tc>
          <w:tcPr>
            <w:tcW w:w="992" w:type="dxa"/>
            <w:gridSpan w:val="2"/>
            <w:shd w:val="clear" w:color="auto" w:fill="auto"/>
            <w:vAlign w:val="center"/>
          </w:tcPr>
          <w:p w14:paraId="4EE95F8C" w14:textId="4B31F3CF" w:rsidR="009D1CA4" w:rsidRPr="00C635EE" w:rsidRDefault="009D1CA4" w:rsidP="00346B40">
            <w:pPr>
              <w:spacing w:line="240" w:lineRule="auto"/>
              <w:jc w:val="center"/>
              <w:rPr>
                <w:rFonts w:ascii="Times New Roman" w:hAnsi="Times New Roman"/>
                <w:b/>
                <w:bCs/>
                <w:color w:val="000000"/>
                <w:sz w:val="20"/>
              </w:rPr>
            </w:pPr>
            <w:r w:rsidRPr="00C635EE">
              <w:rPr>
                <w:rFonts w:ascii="Times New Roman" w:hAnsi="Times New Roman"/>
                <w:b/>
                <w:bCs/>
                <w:color w:val="000000"/>
                <w:sz w:val="20"/>
                <w:szCs w:val="22"/>
              </w:rPr>
              <w:t>2025</w:t>
            </w:r>
          </w:p>
        </w:tc>
        <w:tc>
          <w:tcPr>
            <w:tcW w:w="851" w:type="dxa"/>
            <w:gridSpan w:val="2"/>
            <w:shd w:val="clear" w:color="auto" w:fill="auto"/>
            <w:vAlign w:val="center"/>
          </w:tcPr>
          <w:p w14:paraId="6A03615D" w14:textId="56632F2E" w:rsidR="009D1CA4" w:rsidRPr="00C635EE" w:rsidRDefault="009D1CA4" w:rsidP="00346B40">
            <w:pPr>
              <w:spacing w:line="240" w:lineRule="auto"/>
              <w:jc w:val="center"/>
              <w:rPr>
                <w:rFonts w:ascii="Times New Roman" w:hAnsi="Times New Roman"/>
                <w:b/>
                <w:bCs/>
                <w:color w:val="000000"/>
                <w:sz w:val="20"/>
              </w:rPr>
            </w:pPr>
            <w:r w:rsidRPr="00C635EE">
              <w:rPr>
                <w:rFonts w:ascii="Times New Roman" w:hAnsi="Times New Roman"/>
                <w:b/>
                <w:bCs/>
                <w:color w:val="000000"/>
                <w:sz w:val="20"/>
                <w:szCs w:val="22"/>
              </w:rPr>
              <w:t>2026</w:t>
            </w:r>
          </w:p>
        </w:tc>
        <w:tc>
          <w:tcPr>
            <w:tcW w:w="992" w:type="dxa"/>
            <w:gridSpan w:val="2"/>
            <w:shd w:val="clear" w:color="auto" w:fill="auto"/>
            <w:vAlign w:val="center"/>
          </w:tcPr>
          <w:p w14:paraId="1EBB0F05" w14:textId="3615CF87" w:rsidR="009D1CA4" w:rsidRPr="00C635EE" w:rsidRDefault="009D1CA4" w:rsidP="00346B40">
            <w:pPr>
              <w:spacing w:line="240" w:lineRule="auto"/>
              <w:jc w:val="center"/>
              <w:rPr>
                <w:rFonts w:ascii="Times New Roman" w:hAnsi="Times New Roman"/>
                <w:b/>
                <w:bCs/>
                <w:color w:val="000000"/>
                <w:sz w:val="20"/>
              </w:rPr>
            </w:pPr>
            <w:r w:rsidRPr="00C635EE">
              <w:rPr>
                <w:rFonts w:ascii="Times New Roman" w:hAnsi="Times New Roman"/>
                <w:b/>
                <w:bCs/>
                <w:color w:val="000000"/>
                <w:sz w:val="20"/>
                <w:szCs w:val="22"/>
              </w:rPr>
              <w:t>2027</w:t>
            </w:r>
          </w:p>
        </w:tc>
        <w:tc>
          <w:tcPr>
            <w:tcW w:w="850" w:type="dxa"/>
            <w:gridSpan w:val="2"/>
            <w:shd w:val="clear" w:color="auto" w:fill="auto"/>
            <w:vAlign w:val="center"/>
          </w:tcPr>
          <w:p w14:paraId="093BEB51" w14:textId="7DC74362" w:rsidR="009D1CA4" w:rsidRPr="00C635EE" w:rsidRDefault="009D1CA4" w:rsidP="00346B40">
            <w:pPr>
              <w:spacing w:line="240" w:lineRule="auto"/>
              <w:jc w:val="center"/>
              <w:rPr>
                <w:rFonts w:ascii="Times New Roman" w:hAnsi="Times New Roman"/>
                <w:b/>
                <w:bCs/>
                <w:color w:val="000000"/>
                <w:sz w:val="20"/>
              </w:rPr>
            </w:pPr>
            <w:r w:rsidRPr="00C635EE">
              <w:rPr>
                <w:rFonts w:ascii="Times New Roman" w:hAnsi="Times New Roman"/>
                <w:b/>
                <w:bCs/>
                <w:color w:val="000000"/>
                <w:sz w:val="20"/>
                <w:szCs w:val="22"/>
              </w:rPr>
              <w:t>2028</w:t>
            </w:r>
          </w:p>
        </w:tc>
        <w:tc>
          <w:tcPr>
            <w:tcW w:w="851" w:type="dxa"/>
            <w:gridSpan w:val="2"/>
            <w:shd w:val="clear" w:color="auto" w:fill="auto"/>
            <w:vAlign w:val="center"/>
          </w:tcPr>
          <w:p w14:paraId="5ABF3440" w14:textId="60710288" w:rsidR="009D1CA4" w:rsidRPr="00C635EE" w:rsidRDefault="009D1CA4" w:rsidP="00346B40">
            <w:pPr>
              <w:spacing w:line="240" w:lineRule="auto"/>
              <w:jc w:val="center"/>
              <w:rPr>
                <w:rFonts w:ascii="Times New Roman" w:hAnsi="Times New Roman"/>
                <w:b/>
                <w:bCs/>
                <w:color w:val="000000"/>
                <w:sz w:val="20"/>
              </w:rPr>
            </w:pPr>
            <w:r w:rsidRPr="00C635EE">
              <w:rPr>
                <w:rFonts w:ascii="Times New Roman" w:hAnsi="Times New Roman"/>
                <w:b/>
                <w:bCs/>
                <w:color w:val="000000"/>
                <w:sz w:val="20"/>
                <w:szCs w:val="22"/>
              </w:rPr>
              <w:t>2029</w:t>
            </w:r>
          </w:p>
        </w:tc>
        <w:tc>
          <w:tcPr>
            <w:tcW w:w="1134" w:type="dxa"/>
            <w:shd w:val="clear" w:color="auto" w:fill="auto"/>
            <w:vAlign w:val="center"/>
          </w:tcPr>
          <w:p w14:paraId="7444736F" w14:textId="6A7B0607" w:rsidR="009D1CA4" w:rsidRPr="00C635EE" w:rsidRDefault="009D1CA4" w:rsidP="00346B40">
            <w:pPr>
              <w:spacing w:line="240" w:lineRule="auto"/>
              <w:jc w:val="center"/>
              <w:rPr>
                <w:rFonts w:ascii="Times New Roman" w:hAnsi="Times New Roman"/>
                <w:b/>
                <w:bCs/>
                <w:color w:val="000000"/>
                <w:sz w:val="20"/>
              </w:rPr>
            </w:pPr>
            <w:r w:rsidRPr="00C635EE">
              <w:rPr>
                <w:rFonts w:ascii="Times New Roman" w:hAnsi="Times New Roman"/>
                <w:b/>
                <w:bCs/>
                <w:color w:val="000000"/>
                <w:sz w:val="20"/>
                <w:szCs w:val="22"/>
              </w:rPr>
              <w:t>2030</w:t>
            </w:r>
          </w:p>
        </w:tc>
        <w:tc>
          <w:tcPr>
            <w:tcW w:w="992" w:type="dxa"/>
            <w:gridSpan w:val="2"/>
            <w:shd w:val="clear" w:color="auto" w:fill="auto"/>
            <w:vAlign w:val="center"/>
          </w:tcPr>
          <w:p w14:paraId="010D50A8" w14:textId="0CA32698" w:rsidR="009D1CA4" w:rsidRPr="00C635EE" w:rsidRDefault="009D1CA4" w:rsidP="00346B40">
            <w:pPr>
              <w:spacing w:line="240" w:lineRule="auto"/>
              <w:jc w:val="center"/>
              <w:rPr>
                <w:rFonts w:ascii="Times New Roman" w:hAnsi="Times New Roman"/>
                <w:b/>
                <w:bCs/>
                <w:color w:val="000000"/>
                <w:sz w:val="20"/>
              </w:rPr>
            </w:pPr>
            <w:r w:rsidRPr="00C635EE">
              <w:rPr>
                <w:rFonts w:ascii="Times New Roman" w:hAnsi="Times New Roman"/>
                <w:b/>
                <w:bCs/>
                <w:color w:val="000000"/>
                <w:sz w:val="20"/>
                <w:szCs w:val="22"/>
              </w:rPr>
              <w:t>2031</w:t>
            </w:r>
          </w:p>
        </w:tc>
        <w:tc>
          <w:tcPr>
            <w:tcW w:w="851" w:type="dxa"/>
            <w:gridSpan w:val="2"/>
            <w:shd w:val="clear" w:color="auto" w:fill="auto"/>
            <w:vAlign w:val="center"/>
          </w:tcPr>
          <w:p w14:paraId="76DBDCB9" w14:textId="6A0C45D8" w:rsidR="009D1CA4" w:rsidRPr="00C635EE" w:rsidRDefault="009D1CA4" w:rsidP="00346B40">
            <w:pPr>
              <w:spacing w:line="240" w:lineRule="auto"/>
              <w:jc w:val="center"/>
              <w:rPr>
                <w:rFonts w:ascii="Times New Roman" w:hAnsi="Times New Roman"/>
                <w:b/>
                <w:bCs/>
                <w:color w:val="000000"/>
                <w:sz w:val="20"/>
              </w:rPr>
            </w:pPr>
            <w:r w:rsidRPr="00C635EE">
              <w:rPr>
                <w:rFonts w:ascii="Times New Roman" w:hAnsi="Times New Roman"/>
                <w:b/>
                <w:bCs/>
                <w:color w:val="000000"/>
                <w:sz w:val="20"/>
                <w:szCs w:val="22"/>
              </w:rPr>
              <w:t>2032</w:t>
            </w:r>
          </w:p>
        </w:tc>
        <w:tc>
          <w:tcPr>
            <w:tcW w:w="845" w:type="dxa"/>
            <w:gridSpan w:val="2"/>
            <w:shd w:val="clear" w:color="auto" w:fill="auto"/>
            <w:vAlign w:val="center"/>
          </w:tcPr>
          <w:p w14:paraId="6BAF9F0A" w14:textId="73E06B3F" w:rsidR="009D1CA4" w:rsidRPr="00C635EE" w:rsidRDefault="009D1CA4" w:rsidP="00346B40">
            <w:pPr>
              <w:spacing w:line="240" w:lineRule="auto"/>
              <w:jc w:val="center"/>
              <w:rPr>
                <w:rFonts w:ascii="Times New Roman" w:hAnsi="Times New Roman"/>
                <w:b/>
                <w:bCs/>
                <w:color w:val="000000"/>
                <w:sz w:val="20"/>
              </w:rPr>
            </w:pPr>
            <w:r w:rsidRPr="00C635EE">
              <w:rPr>
                <w:rFonts w:ascii="Times New Roman" w:hAnsi="Times New Roman"/>
                <w:b/>
                <w:bCs/>
                <w:color w:val="000000"/>
                <w:sz w:val="20"/>
                <w:szCs w:val="22"/>
              </w:rPr>
              <w:t>2033</w:t>
            </w:r>
          </w:p>
        </w:tc>
        <w:tc>
          <w:tcPr>
            <w:tcW w:w="992" w:type="dxa"/>
            <w:shd w:val="clear" w:color="auto" w:fill="auto"/>
            <w:vAlign w:val="center"/>
          </w:tcPr>
          <w:p w14:paraId="4B753559" w14:textId="037F52CA" w:rsidR="009D1CA4" w:rsidRPr="00C635EE" w:rsidRDefault="009D1CA4" w:rsidP="00346B40">
            <w:pPr>
              <w:spacing w:line="240" w:lineRule="auto"/>
              <w:jc w:val="center"/>
              <w:rPr>
                <w:rFonts w:ascii="Times New Roman" w:hAnsi="Times New Roman"/>
                <w:b/>
                <w:bCs/>
                <w:color w:val="000000"/>
                <w:sz w:val="20"/>
              </w:rPr>
            </w:pPr>
            <w:r w:rsidRPr="00C635EE">
              <w:rPr>
                <w:rFonts w:ascii="Times New Roman" w:hAnsi="Times New Roman"/>
                <w:b/>
                <w:bCs/>
                <w:color w:val="000000"/>
                <w:sz w:val="20"/>
                <w:szCs w:val="22"/>
              </w:rPr>
              <w:t>2034</w:t>
            </w:r>
          </w:p>
        </w:tc>
        <w:tc>
          <w:tcPr>
            <w:tcW w:w="1143" w:type="dxa"/>
            <w:gridSpan w:val="2"/>
            <w:shd w:val="clear" w:color="auto" w:fill="auto"/>
            <w:vAlign w:val="center"/>
          </w:tcPr>
          <w:p w14:paraId="6A8C74C4" w14:textId="4697CF72" w:rsidR="009D1CA4" w:rsidRPr="00C635EE" w:rsidRDefault="009D1CA4" w:rsidP="00346B40">
            <w:pPr>
              <w:spacing w:line="240" w:lineRule="auto"/>
              <w:jc w:val="center"/>
              <w:rPr>
                <w:rFonts w:ascii="Times New Roman" w:hAnsi="Times New Roman"/>
                <w:b/>
                <w:bCs/>
                <w:color w:val="000000"/>
                <w:sz w:val="20"/>
              </w:rPr>
            </w:pPr>
            <w:r w:rsidRPr="00C635EE">
              <w:rPr>
                <w:rFonts w:ascii="Times New Roman" w:hAnsi="Times New Roman"/>
                <w:b/>
                <w:bCs/>
                <w:color w:val="000000"/>
                <w:sz w:val="20"/>
                <w:szCs w:val="22"/>
              </w:rPr>
              <w:t>2035</w:t>
            </w:r>
          </w:p>
        </w:tc>
        <w:tc>
          <w:tcPr>
            <w:tcW w:w="850" w:type="dxa"/>
            <w:shd w:val="clear" w:color="auto" w:fill="auto"/>
            <w:vAlign w:val="center"/>
          </w:tcPr>
          <w:p w14:paraId="29687073" w14:textId="48FE2DDE" w:rsidR="009D1CA4" w:rsidRPr="00C635EE" w:rsidRDefault="009D1CA4" w:rsidP="00346B40">
            <w:pPr>
              <w:spacing w:line="240" w:lineRule="auto"/>
              <w:jc w:val="center"/>
              <w:rPr>
                <w:rFonts w:ascii="Times New Roman" w:hAnsi="Times New Roman"/>
                <w:b/>
                <w:bCs/>
                <w:color w:val="000000"/>
                <w:sz w:val="20"/>
              </w:rPr>
            </w:pPr>
            <w:r w:rsidRPr="00C635EE">
              <w:rPr>
                <w:rFonts w:ascii="Times New Roman" w:hAnsi="Times New Roman"/>
                <w:b/>
                <w:bCs/>
                <w:color w:val="000000"/>
                <w:sz w:val="20"/>
                <w:szCs w:val="22"/>
              </w:rPr>
              <w:t>2036</w:t>
            </w:r>
          </w:p>
        </w:tc>
        <w:tc>
          <w:tcPr>
            <w:tcW w:w="855" w:type="dxa"/>
            <w:gridSpan w:val="2"/>
            <w:shd w:val="clear" w:color="auto" w:fill="auto"/>
            <w:vAlign w:val="center"/>
          </w:tcPr>
          <w:p w14:paraId="26AEBF2D" w14:textId="5A32753D" w:rsidR="009D1CA4" w:rsidRPr="00C635EE" w:rsidRDefault="009D1CA4" w:rsidP="00346B40">
            <w:pPr>
              <w:spacing w:line="240" w:lineRule="auto"/>
              <w:jc w:val="center"/>
              <w:rPr>
                <w:rFonts w:ascii="Times New Roman" w:hAnsi="Times New Roman"/>
                <w:b/>
                <w:bCs/>
                <w:color w:val="000000"/>
                <w:sz w:val="20"/>
              </w:rPr>
            </w:pPr>
            <w:r w:rsidRPr="00C635EE">
              <w:rPr>
                <w:rFonts w:ascii="Times New Roman" w:hAnsi="Times New Roman"/>
                <w:b/>
                <w:bCs/>
                <w:color w:val="000000"/>
                <w:sz w:val="20"/>
                <w:szCs w:val="22"/>
              </w:rPr>
              <w:t>2037</w:t>
            </w:r>
          </w:p>
        </w:tc>
        <w:tc>
          <w:tcPr>
            <w:tcW w:w="935" w:type="dxa"/>
            <w:gridSpan w:val="2"/>
            <w:vAlign w:val="center"/>
          </w:tcPr>
          <w:p w14:paraId="18E8DB32" w14:textId="5CC88BF6" w:rsidR="009D1CA4" w:rsidRPr="00C635EE" w:rsidRDefault="009D1CA4" w:rsidP="00346B40">
            <w:pPr>
              <w:spacing w:line="240" w:lineRule="auto"/>
              <w:jc w:val="center"/>
              <w:rPr>
                <w:rFonts w:ascii="Times New Roman" w:hAnsi="Times New Roman"/>
                <w:b/>
                <w:bCs/>
                <w:color w:val="000000"/>
                <w:sz w:val="20"/>
              </w:rPr>
            </w:pPr>
            <w:r w:rsidRPr="00C635EE">
              <w:rPr>
                <w:rFonts w:ascii="Times New Roman" w:hAnsi="Times New Roman"/>
                <w:b/>
                <w:bCs/>
                <w:color w:val="000000"/>
                <w:sz w:val="20"/>
                <w:szCs w:val="22"/>
              </w:rPr>
              <w:t>2038</w:t>
            </w:r>
          </w:p>
        </w:tc>
        <w:tc>
          <w:tcPr>
            <w:tcW w:w="903" w:type="dxa"/>
            <w:gridSpan w:val="2"/>
            <w:vAlign w:val="center"/>
          </w:tcPr>
          <w:p w14:paraId="382DC955" w14:textId="14AE3E4D" w:rsidR="009D1CA4" w:rsidRPr="00C635EE" w:rsidRDefault="009D1CA4" w:rsidP="00346B40">
            <w:pPr>
              <w:spacing w:line="240" w:lineRule="auto"/>
              <w:jc w:val="center"/>
              <w:rPr>
                <w:rFonts w:ascii="Times New Roman" w:hAnsi="Times New Roman"/>
                <w:b/>
                <w:bCs/>
                <w:color w:val="000000"/>
                <w:sz w:val="20"/>
              </w:rPr>
            </w:pPr>
            <w:r w:rsidRPr="00C635EE">
              <w:rPr>
                <w:rFonts w:ascii="Times New Roman" w:hAnsi="Times New Roman"/>
                <w:b/>
                <w:bCs/>
                <w:color w:val="000000"/>
                <w:sz w:val="20"/>
                <w:szCs w:val="22"/>
              </w:rPr>
              <w:t>2039</w:t>
            </w:r>
          </w:p>
        </w:tc>
        <w:tc>
          <w:tcPr>
            <w:tcW w:w="992" w:type="dxa"/>
            <w:gridSpan w:val="2"/>
            <w:shd w:val="clear" w:color="auto" w:fill="auto"/>
            <w:vAlign w:val="center"/>
          </w:tcPr>
          <w:p w14:paraId="4F91963F" w14:textId="7B98D2F5" w:rsidR="009D1CA4" w:rsidRPr="00C635EE" w:rsidRDefault="009D1CA4" w:rsidP="00346B40">
            <w:pPr>
              <w:spacing w:line="240" w:lineRule="auto"/>
              <w:jc w:val="center"/>
              <w:rPr>
                <w:rFonts w:ascii="Times New Roman" w:hAnsi="Times New Roman"/>
                <w:b/>
                <w:bCs/>
                <w:color w:val="000000"/>
                <w:sz w:val="20"/>
              </w:rPr>
            </w:pPr>
            <w:r w:rsidRPr="00C635EE">
              <w:rPr>
                <w:rFonts w:ascii="Times New Roman" w:hAnsi="Times New Roman"/>
                <w:b/>
                <w:bCs/>
                <w:color w:val="000000"/>
                <w:sz w:val="20"/>
                <w:szCs w:val="22"/>
              </w:rPr>
              <w:t>2040</w:t>
            </w:r>
          </w:p>
        </w:tc>
      </w:tr>
      <w:tr w:rsidR="009D1CA4" w:rsidRPr="00CC11EF" w14:paraId="1E7E24FC" w14:textId="77777777" w:rsidTr="009D1CA4">
        <w:trPr>
          <w:trHeight w:val="315"/>
        </w:trPr>
        <w:tc>
          <w:tcPr>
            <w:tcW w:w="22113" w:type="dxa"/>
            <w:gridSpan w:val="34"/>
            <w:shd w:val="clear" w:color="auto" w:fill="auto"/>
            <w:vAlign w:val="center"/>
          </w:tcPr>
          <w:p w14:paraId="53E8A13B" w14:textId="05C76FDC" w:rsidR="009D1CA4" w:rsidRPr="009D1CA4" w:rsidRDefault="009D1CA4" w:rsidP="00346B40">
            <w:pPr>
              <w:spacing w:line="240" w:lineRule="auto"/>
              <w:jc w:val="center"/>
              <w:rPr>
                <w:rFonts w:ascii="Times New Roman" w:hAnsi="Times New Roman"/>
                <w:b/>
                <w:bCs/>
                <w:color w:val="000000"/>
                <w:sz w:val="20"/>
              </w:rPr>
            </w:pPr>
            <w:r w:rsidRPr="009D1CA4">
              <w:rPr>
                <w:rFonts w:ascii="Times New Roman" w:hAnsi="Times New Roman"/>
                <w:b/>
                <w:bCs/>
                <w:color w:val="000000"/>
                <w:sz w:val="20"/>
              </w:rPr>
              <w:t>ЕТО-5 АО "Курский комбинат хлебопродуктов"</w:t>
            </w:r>
          </w:p>
        </w:tc>
      </w:tr>
      <w:tr w:rsidR="005A199E" w:rsidRPr="00CC11EF" w14:paraId="7276232A" w14:textId="77777777" w:rsidTr="00D20B11">
        <w:trPr>
          <w:trHeight w:val="315"/>
        </w:trPr>
        <w:tc>
          <w:tcPr>
            <w:tcW w:w="4962" w:type="dxa"/>
            <w:gridSpan w:val="2"/>
            <w:shd w:val="clear" w:color="auto" w:fill="auto"/>
            <w:vAlign w:val="center"/>
            <w:hideMark/>
          </w:tcPr>
          <w:p w14:paraId="0E405D8D" w14:textId="77777777" w:rsidR="005A199E" w:rsidRPr="00CC11EF" w:rsidRDefault="005A199E"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Показатель</w:t>
            </w:r>
          </w:p>
        </w:tc>
        <w:tc>
          <w:tcPr>
            <w:tcW w:w="850" w:type="dxa"/>
            <w:shd w:val="clear" w:color="auto" w:fill="auto"/>
            <w:vAlign w:val="center"/>
            <w:hideMark/>
          </w:tcPr>
          <w:p w14:paraId="56519767" w14:textId="77777777" w:rsidR="005A199E" w:rsidRPr="00CC11EF" w:rsidRDefault="005A199E"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Ед. изм.</w:t>
            </w:r>
          </w:p>
        </w:tc>
        <w:tc>
          <w:tcPr>
            <w:tcW w:w="1273" w:type="dxa"/>
            <w:gridSpan w:val="2"/>
            <w:shd w:val="clear" w:color="auto" w:fill="auto"/>
            <w:vAlign w:val="center"/>
            <w:hideMark/>
          </w:tcPr>
          <w:p w14:paraId="132A3891" w14:textId="77777777" w:rsidR="005A199E" w:rsidRPr="00CC11EF" w:rsidRDefault="005A199E"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2024</w:t>
            </w:r>
          </w:p>
        </w:tc>
        <w:tc>
          <w:tcPr>
            <w:tcW w:w="992" w:type="dxa"/>
            <w:gridSpan w:val="2"/>
            <w:shd w:val="clear" w:color="auto" w:fill="auto"/>
            <w:vAlign w:val="center"/>
            <w:hideMark/>
          </w:tcPr>
          <w:p w14:paraId="55C8C69A" w14:textId="77777777" w:rsidR="005A199E" w:rsidRPr="00CC11EF" w:rsidRDefault="005A199E"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2025</w:t>
            </w:r>
          </w:p>
        </w:tc>
        <w:tc>
          <w:tcPr>
            <w:tcW w:w="851" w:type="dxa"/>
            <w:gridSpan w:val="2"/>
            <w:shd w:val="clear" w:color="auto" w:fill="auto"/>
            <w:vAlign w:val="center"/>
            <w:hideMark/>
          </w:tcPr>
          <w:p w14:paraId="1277D711" w14:textId="77777777" w:rsidR="005A199E" w:rsidRPr="00CC11EF" w:rsidRDefault="005A199E"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2026</w:t>
            </w:r>
          </w:p>
        </w:tc>
        <w:tc>
          <w:tcPr>
            <w:tcW w:w="992" w:type="dxa"/>
            <w:gridSpan w:val="2"/>
            <w:shd w:val="clear" w:color="auto" w:fill="auto"/>
            <w:vAlign w:val="center"/>
            <w:hideMark/>
          </w:tcPr>
          <w:p w14:paraId="1A8267D7" w14:textId="77777777" w:rsidR="005A199E" w:rsidRPr="00CC11EF" w:rsidRDefault="005A199E"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2027</w:t>
            </w:r>
          </w:p>
        </w:tc>
        <w:tc>
          <w:tcPr>
            <w:tcW w:w="850" w:type="dxa"/>
            <w:gridSpan w:val="2"/>
            <w:shd w:val="clear" w:color="auto" w:fill="auto"/>
            <w:vAlign w:val="center"/>
            <w:hideMark/>
          </w:tcPr>
          <w:p w14:paraId="17D67395" w14:textId="77777777" w:rsidR="005A199E" w:rsidRPr="00CC11EF" w:rsidRDefault="005A199E"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2028</w:t>
            </w:r>
          </w:p>
        </w:tc>
        <w:tc>
          <w:tcPr>
            <w:tcW w:w="851" w:type="dxa"/>
            <w:gridSpan w:val="2"/>
            <w:shd w:val="clear" w:color="auto" w:fill="auto"/>
            <w:vAlign w:val="center"/>
            <w:hideMark/>
          </w:tcPr>
          <w:p w14:paraId="191CD1C1" w14:textId="77777777" w:rsidR="005A199E" w:rsidRPr="00CC11EF" w:rsidRDefault="005A199E"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2029</w:t>
            </w:r>
          </w:p>
        </w:tc>
        <w:tc>
          <w:tcPr>
            <w:tcW w:w="1134" w:type="dxa"/>
            <w:shd w:val="clear" w:color="auto" w:fill="auto"/>
            <w:vAlign w:val="center"/>
            <w:hideMark/>
          </w:tcPr>
          <w:p w14:paraId="01A79C8E" w14:textId="77777777" w:rsidR="005A199E" w:rsidRPr="00CC11EF" w:rsidRDefault="005A199E"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2030</w:t>
            </w:r>
          </w:p>
        </w:tc>
        <w:tc>
          <w:tcPr>
            <w:tcW w:w="992" w:type="dxa"/>
            <w:gridSpan w:val="2"/>
            <w:shd w:val="clear" w:color="auto" w:fill="auto"/>
            <w:vAlign w:val="center"/>
            <w:hideMark/>
          </w:tcPr>
          <w:p w14:paraId="162D92FC" w14:textId="77777777" w:rsidR="005A199E" w:rsidRPr="00CC11EF" w:rsidRDefault="005A199E"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2031</w:t>
            </w:r>
          </w:p>
        </w:tc>
        <w:tc>
          <w:tcPr>
            <w:tcW w:w="851" w:type="dxa"/>
            <w:gridSpan w:val="2"/>
            <w:shd w:val="clear" w:color="auto" w:fill="auto"/>
            <w:vAlign w:val="center"/>
            <w:hideMark/>
          </w:tcPr>
          <w:p w14:paraId="6D6C8524" w14:textId="77777777" w:rsidR="005A199E" w:rsidRPr="00CC11EF" w:rsidRDefault="005A199E"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2032</w:t>
            </w:r>
          </w:p>
        </w:tc>
        <w:tc>
          <w:tcPr>
            <w:tcW w:w="845" w:type="dxa"/>
            <w:gridSpan w:val="2"/>
            <w:shd w:val="clear" w:color="auto" w:fill="auto"/>
            <w:vAlign w:val="center"/>
            <w:hideMark/>
          </w:tcPr>
          <w:p w14:paraId="773CB93D" w14:textId="77777777" w:rsidR="005A199E" w:rsidRPr="00CC11EF" w:rsidRDefault="005A199E"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2033</w:t>
            </w:r>
          </w:p>
        </w:tc>
        <w:tc>
          <w:tcPr>
            <w:tcW w:w="992" w:type="dxa"/>
            <w:shd w:val="clear" w:color="auto" w:fill="auto"/>
            <w:vAlign w:val="center"/>
            <w:hideMark/>
          </w:tcPr>
          <w:p w14:paraId="6F9B44D4" w14:textId="77777777" w:rsidR="005A199E" w:rsidRPr="00CC11EF" w:rsidRDefault="005A199E"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2034</w:t>
            </w:r>
          </w:p>
        </w:tc>
        <w:tc>
          <w:tcPr>
            <w:tcW w:w="1143" w:type="dxa"/>
            <w:gridSpan w:val="2"/>
            <w:shd w:val="clear" w:color="auto" w:fill="auto"/>
            <w:vAlign w:val="center"/>
            <w:hideMark/>
          </w:tcPr>
          <w:p w14:paraId="32AC79F8" w14:textId="77777777" w:rsidR="005A199E" w:rsidRPr="00CC11EF" w:rsidRDefault="005A199E"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2035</w:t>
            </w:r>
          </w:p>
        </w:tc>
        <w:tc>
          <w:tcPr>
            <w:tcW w:w="850" w:type="dxa"/>
            <w:shd w:val="clear" w:color="auto" w:fill="auto"/>
            <w:vAlign w:val="center"/>
            <w:hideMark/>
          </w:tcPr>
          <w:p w14:paraId="1DCFE9CD" w14:textId="77777777" w:rsidR="005A199E" w:rsidRPr="00CC11EF" w:rsidRDefault="005A199E"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2036</w:t>
            </w:r>
          </w:p>
        </w:tc>
        <w:tc>
          <w:tcPr>
            <w:tcW w:w="855" w:type="dxa"/>
            <w:gridSpan w:val="2"/>
            <w:shd w:val="clear" w:color="auto" w:fill="auto"/>
            <w:vAlign w:val="center"/>
            <w:hideMark/>
          </w:tcPr>
          <w:p w14:paraId="4C49149F" w14:textId="77777777" w:rsidR="005A199E" w:rsidRPr="00CC11EF" w:rsidRDefault="005A199E"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2037</w:t>
            </w:r>
          </w:p>
        </w:tc>
        <w:tc>
          <w:tcPr>
            <w:tcW w:w="935" w:type="dxa"/>
            <w:gridSpan w:val="2"/>
            <w:vAlign w:val="center"/>
          </w:tcPr>
          <w:p w14:paraId="2AA8E59D" w14:textId="77777777" w:rsidR="005A199E" w:rsidRPr="00CC11EF" w:rsidRDefault="005A199E"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2038</w:t>
            </w:r>
          </w:p>
        </w:tc>
        <w:tc>
          <w:tcPr>
            <w:tcW w:w="903" w:type="dxa"/>
            <w:gridSpan w:val="2"/>
            <w:vAlign w:val="center"/>
          </w:tcPr>
          <w:p w14:paraId="2C7D8750" w14:textId="77777777" w:rsidR="005A199E" w:rsidRPr="00CC11EF" w:rsidRDefault="005A199E"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2039</w:t>
            </w:r>
          </w:p>
        </w:tc>
        <w:tc>
          <w:tcPr>
            <w:tcW w:w="992" w:type="dxa"/>
            <w:gridSpan w:val="2"/>
            <w:shd w:val="clear" w:color="auto" w:fill="auto"/>
            <w:vAlign w:val="center"/>
            <w:hideMark/>
          </w:tcPr>
          <w:p w14:paraId="66BCC248" w14:textId="77777777" w:rsidR="005A199E" w:rsidRPr="00CC11EF" w:rsidRDefault="005A199E" w:rsidP="00346B40">
            <w:pPr>
              <w:spacing w:line="240" w:lineRule="auto"/>
              <w:jc w:val="center"/>
              <w:rPr>
                <w:rFonts w:ascii="Times New Roman" w:hAnsi="Times New Roman"/>
                <w:b/>
                <w:bCs/>
                <w:color w:val="000000"/>
                <w:sz w:val="20"/>
              </w:rPr>
            </w:pPr>
            <w:r w:rsidRPr="00CC11EF">
              <w:rPr>
                <w:rFonts w:ascii="Times New Roman" w:hAnsi="Times New Roman"/>
                <w:b/>
                <w:bCs/>
                <w:color w:val="000000"/>
                <w:sz w:val="20"/>
              </w:rPr>
              <w:t>2040</w:t>
            </w:r>
          </w:p>
        </w:tc>
      </w:tr>
      <w:tr w:rsidR="005A199E" w:rsidRPr="00CC11EF" w14:paraId="5C942D13"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962" w:type="dxa"/>
            <w:gridSpan w:val="2"/>
            <w:tcBorders>
              <w:top w:val="nil"/>
              <w:left w:val="single" w:sz="4" w:space="0" w:color="auto"/>
              <w:bottom w:val="single" w:sz="4" w:space="0" w:color="auto"/>
              <w:right w:val="single" w:sz="4" w:space="0" w:color="auto"/>
            </w:tcBorders>
            <w:shd w:val="clear" w:color="auto" w:fill="auto"/>
            <w:noWrap/>
            <w:vAlign w:val="center"/>
            <w:hideMark/>
          </w:tcPr>
          <w:p w14:paraId="18D85E37"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850" w:type="dxa"/>
            <w:tcBorders>
              <w:top w:val="nil"/>
              <w:left w:val="nil"/>
              <w:bottom w:val="single" w:sz="4" w:space="0" w:color="auto"/>
              <w:right w:val="single" w:sz="4" w:space="0" w:color="auto"/>
            </w:tcBorders>
            <w:shd w:val="clear" w:color="auto" w:fill="auto"/>
            <w:vAlign w:val="center"/>
            <w:hideMark/>
          </w:tcPr>
          <w:p w14:paraId="3FA32E76"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723A2D78"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3CEF552C"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4A34722"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46ECCE80"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c>
          <w:tcPr>
            <w:tcW w:w="850" w:type="dxa"/>
            <w:gridSpan w:val="2"/>
            <w:tcBorders>
              <w:top w:val="nil"/>
              <w:left w:val="nil"/>
              <w:bottom w:val="single" w:sz="4" w:space="0" w:color="auto"/>
              <w:right w:val="single" w:sz="4" w:space="0" w:color="auto"/>
            </w:tcBorders>
            <w:shd w:val="clear" w:color="auto" w:fill="auto"/>
            <w:noWrap/>
            <w:vAlign w:val="center"/>
            <w:hideMark/>
          </w:tcPr>
          <w:p w14:paraId="05BAD49A"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B7AD216"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c>
          <w:tcPr>
            <w:tcW w:w="1134" w:type="dxa"/>
            <w:tcBorders>
              <w:top w:val="nil"/>
              <w:left w:val="nil"/>
              <w:bottom w:val="single" w:sz="4" w:space="0" w:color="auto"/>
              <w:right w:val="single" w:sz="4" w:space="0" w:color="auto"/>
            </w:tcBorders>
            <w:shd w:val="clear" w:color="auto" w:fill="auto"/>
            <w:noWrap/>
            <w:vAlign w:val="center"/>
            <w:hideMark/>
          </w:tcPr>
          <w:p w14:paraId="61DA9465"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197BD104"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E0E56A0"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c>
          <w:tcPr>
            <w:tcW w:w="845" w:type="dxa"/>
            <w:gridSpan w:val="2"/>
            <w:tcBorders>
              <w:top w:val="nil"/>
              <w:left w:val="nil"/>
              <w:bottom w:val="single" w:sz="4" w:space="0" w:color="auto"/>
              <w:right w:val="single" w:sz="4" w:space="0" w:color="auto"/>
            </w:tcBorders>
            <w:shd w:val="clear" w:color="auto" w:fill="auto"/>
            <w:noWrap/>
            <w:vAlign w:val="center"/>
            <w:hideMark/>
          </w:tcPr>
          <w:p w14:paraId="471E1F9A"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c>
          <w:tcPr>
            <w:tcW w:w="992" w:type="dxa"/>
            <w:tcBorders>
              <w:top w:val="nil"/>
              <w:left w:val="nil"/>
              <w:bottom w:val="single" w:sz="4" w:space="0" w:color="auto"/>
              <w:right w:val="single" w:sz="4" w:space="0" w:color="auto"/>
            </w:tcBorders>
            <w:shd w:val="clear" w:color="auto" w:fill="auto"/>
            <w:noWrap/>
            <w:vAlign w:val="center"/>
            <w:hideMark/>
          </w:tcPr>
          <w:p w14:paraId="69AF2ADD"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c>
          <w:tcPr>
            <w:tcW w:w="1143" w:type="dxa"/>
            <w:gridSpan w:val="2"/>
            <w:tcBorders>
              <w:top w:val="nil"/>
              <w:left w:val="nil"/>
              <w:bottom w:val="single" w:sz="4" w:space="0" w:color="auto"/>
              <w:right w:val="single" w:sz="4" w:space="0" w:color="auto"/>
            </w:tcBorders>
            <w:shd w:val="clear" w:color="auto" w:fill="auto"/>
            <w:noWrap/>
            <w:vAlign w:val="center"/>
            <w:hideMark/>
          </w:tcPr>
          <w:p w14:paraId="000C4AEA"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c>
          <w:tcPr>
            <w:tcW w:w="850" w:type="dxa"/>
            <w:tcBorders>
              <w:top w:val="nil"/>
              <w:left w:val="nil"/>
              <w:bottom w:val="single" w:sz="4" w:space="0" w:color="auto"/>
              <w:right w:val="single" w:sz="4" w:space="0" w:color="auto"/>
            </w:tcBorders>
            <w:shd w:val="clear" w:color="auto" w:fill="auto"/>
            <w:noWrap/>
            <w:vAlign w:val="center"/>
            <w:hideMark/>
          </w:tcPr>
          <w:p w14:paraId="72A29253"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c>
          <w:tcPr>
            <w:tcW w:w="855" w:type="dxa"/>
            <w:gridSpan w:val="2"/>
            <w:tcBorders>
              <w:top w:val="nil"/>
              <w:left w:val="nil"/>
              <w:bottom w:val="single" w:sz="4" w:space="0" w:color="auto"/>
              <w:right w:val="single" w:sz="4" w:space="0" w:color="auto"/>
            </w:tcBorders>
            <w:shd w:val="clear" w:color="auto" w:fill="auto"/>
            <w:noWrap/>
            <w:vAlign w:val="center"/>
            <w:hideMark/>
          </w:tcPr>
          <w:p w14:paraId="61D47782"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c>
          <w:tcPr>
            <w:tcW w:w="935" w:type="dxa"/>
            <w:gridSpan w:val="2"/>
            <w:tcBorders>
              <w:top w:val="nil"/>
              <w:left w:val="nil"/>
              <w:bottom w:val="single" w:sz="4" w:space="0" w:color="auto"/>
              <w:right w:val="single" w:sz="4" w:space="0" w:color="auto"/>
            </w:tcBorders>
            <w:shd w:val="clear" w:color="auto" w:fill="auto"/>
            <w:noWrap/>
            <w:vAlign w:val="center"/>
            <w:hideMark/>
          </w:tcPr>
          <w:p w14:paraId="2EF9995C"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c>
          <w:tcPr>
            <w:tcW w:w="903" w:type="dxa"/>
            <w:gridSpan w:val="2"/>
            <w:tcBorders>
              <w:top w:val="single" w:sz="4" w:space="0" w:color="auto"/>
              <w:left w:val="nil"/>
              <w:bottom w:val="single" w:sz="4" w:space="0" w:color="auto"/>
              <w:right w:val="single" w:sz="4" w:space="0" w:color="auto"/>
            </w:tcBorders>
            <w:shd w:val="clear" w:color="auto" w:fill="auto"/>
            <w:noWrap/>
            <w:vAlign w:val="center"/>
            <w:hideMark/>
          </w:tcPr>
          <w:p w14:paraId="387D1DD0"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2ED81AA"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r>
      <w:tr w:rsidR="005A199E" w:rsidRPr="00CC11EF" w14:paraId="235EA428"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962" w:type="dxa"/>
            <w:gridSpan w:val="2"/>
            <w:tcBorders>
              <w:top w:val="nil"/>
              <w:left w:val="single" w:sz="4" w:space="0" w:color="auto"/>
              <w:bottom w:val="single" w:sz="4" w:space="0" w:color="auto"/>
              <w:right w:val="single" w:sz="4" w:space="0" w:color="auto"/>
            </w:tcBorders>
            <w:shd w:val="clear" w:color="auto" w:fill="auto"/>
            <w:noWrap/>
            <w:vAlign w:val="center"/>
            <w:hideMark/>
          </w:tcPr>
          <w:p w14:paraId="3B921555"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850" w:type="dxa"/>
            <w:tcBorders>
              <w:top w:val="nil"/>
              <w:left w:val="nil"/>
              <w:bottom w:val="single" w:sz="4" w:space="0" w:color="auto"/>
              <w:right w:val="single" w:sz="4" w:space="0" w:color="auto"/>
            </w:tcBorders>
            <w:shd w:val="clear" w:color="auto" w:fill="auto"/>
            <w:vAlign w:val="center"/>
            <w:hideMark/>
          </w:tcPr>
          <w:p w14:paraId="6E493924"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0A21FD10"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54F60057"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C77E5EA"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1EBC39D2"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c>
          <w:tcPr>
            <w:tcW w:w="850" w:type="dxa"/>
            <w:gridSpan w:val="2"/>
            <w:tcBorders>
              <w:top w:val="nil"/>
              <w:left w:val="nil"/>
              <w:bottom w:val="single" w:sz="4" w:space="0" w:color="auto"/>
              <w:right w:val="single" w:sz="4" w:space="0" w:color="auto"/>
            </w:tcBorders>
            <w:shd w:val="clear" w:color="auto" w:fill="auto"/>
            <w:noWrap/>
            <w:vAlign w:val="center"/>
            <w:hideMark/>
          </w:tcPr>
          <w:p w14:paraId="3602F1D9"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A04F364"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c>
          <w:tcPr>
            <w:tcW w:w="1134" w:type="dxa"/>
            <w:tcBorders>
              <w:top w:val="nil"/>
              <w:left w:val="nil"/>
              <w:bottom w:val="single" w:sz="4" w:space="0" w:color="auto"/>
              <w:right w:val="single" w:sz="4" w:space="0" w:color="auto"/>
            </w:tcBorders>
            <w:shd w:val="clear" w:color="auto" w:fill="auto"/>
            <w:noWrap/>
            <w:vAlign w:val="center"/>
            <w:hideMark/>
          </w:tcPr>
          <w:p w14:paraId="1AFA09D7"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5582DAA"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2DC7AD9"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c>
          <w:tcPr>
            <w:tcW w:w="845" w:type="dxa"/>
            <w:gridSpan w:val="2"/>
            <w:tcBorders>
              <w:top w:val="nil"/>
              <w:left w:val="nil"/>
              <w:bottom w:val="single" w:sz="4" w:space="0" w:color="auto"/>
              <w:right w:val="single" w:sz="4" w:space="0" w:color="auto"/>
            </w:tcBorders>
            <w:shd w:val="clear" w:color="auto" w:fill="auto"/>
            <w:noWrap/>
            <w:vAlign w:val="center"/>
            <w:hideMark/>
          </w:tcPr>
          <w:p w14:paraId="7F61911F"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c>
          <w:tcPr>
            <w:tcW w:w="992" w:type="dxa"/>
            <w:tcBorders>
              <w:top w:val="nil"/>
              <w:left w:val="nil"/>
              <w:bottom w:val="single" w:sz="4" w:space="0" w:color="auto"/>
              <w:right w:val="single" w:sz="4" w:space="0" w:color="auto"/>
            </w:tcBorders>
            <w:shd w:val="clear" w:color="auto" w:fill="auto"/>
            <w:noWrap/>
            <w:vAlign w:val="center"/>
            <w:hideMark/>
          </w:tcPr>
          <w:p w14:paraId="5D095E9A"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c>
          <w:tcPr>
            <w:tcW w:w="1143" w:type="dxa"/>
            <w:gridSpan w:val="2"/>
            <w:tcBorders>
              <w:top w:val="nil"/>
              <w:left w:val="nil"/>
              <w:bottom w:val="single" w:sz="4" w:space="0" w:color="auto"/>
              <w:right w:val="single" w:sz="4" w:space="0" w:color="auto"/>
            </w:tcBorders>
            <w:shd w:val="clear" w:color="auto" w:fill="auto"/>
            <w:noWrap/>
            <w:vAlign w:val="center"/>
            <w:hideMark/>
          </w:tcPr>
          <w:p w14:paraId="4B7F1C07"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c>
          <w:tcPr>
            <w:tcW w:w="850" w:type="dxa"/>
            <w:tcBorders>
              <w:top w:val="nil"/>
              <w:left w:val="nil"/>
              <w:bottom w:val="single" w:sz="4" w:space="0" w:color="auto"/>
              <w:right w:val="single" w:sz="4" w:space="0" w:color="auto"/>
            </w:tcBorders>
            <w:shd w:val="clear" w:color="auto" w:fill="auto"/>
            <w:noWrap/>
            <w:vAlign w:val="center"/>
            <w:hideMark/>
          </w:tcPr>
          <w:p w14:paraId="66630977"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c>
          <w:tcPr>
            <w:tcW w:w="855" w:type="dxa"/>
            <w:gridSpan w:val="2"/>
            <w:tcBorders>
              <w:top w:val="nil"/>
              <w:left w:val="nil"/>
              <w:bottom w:val="single" w:sz="4" w:space="0" w:color="auto"/>
              <w:right w:val="single" w:sz="4" w:space="0" w:color="auto"/>
            </w:tcBorders>
            <w:shd w:val="clear" w:color="auto" w:fill="auto"/>
            <w:noWrap/>
            <w:vAlign w:val="center"/>
            <w:hideMark/>
          </w:tcPr>
          <w:p w14:paraId="006EFAAB"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c>
          <w:tcPr>
            <w:tcW w:w="935" w:type="dxa"/>
            <w:gridSpan w:val="2"/>
            <w:tcBorders>
              <w:top w:val="nil"/>
              <w:left w:val="nil"/>
              <w:bottom w:val="single" w:sz="4" w:space="0" w:color="auto"/>
              <w:right w:val="single" w:sz="4" w:space="0" w:color="auto"/>
            </w:tcBorders>
            <w:shd w:val="clear" w:color="auto" w:fill="auto"/>
            <w:noWrap/>
            <w:vAlign w:val="center"/>
            <w:hideMark/>
          </w:tcPr>
          <w:p w14:paraId="3C931CD5"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c>
          <w:tcPr>
            <w:tcW w:w="903" w:type="dxa"/>
            <w:gridSpan w:val="2"/>
            <w:tcBorders>
              <w:top w:val="nil"/>
              <w:left w:val="nil"/>
              <w:bottom w:val="single" w:sz="4" w:space="0" w:color="auto"/>
              <w:right w:val="single" w:sz="4" w:space="0" w:color="auto"/>
            </w:tcBorders>
            <w:shd w:val="clear" w:color="auto" w:fill="auto"/>
            <w:noWrap/>
            <w:vAlign w:val="center"/>
            <w:hideMark/>
          </w:tcPr>
          <w:p w14:paraId="72C5DF62"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2C17AD43"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14,08</w:t>
            </w:r>
          </w:p>
        </w:tc>
      </w:tr>
      <w:tr w:rsidR="005A199E" w:rsidRPr="00CC11EF" w14:paraId="7C504BEA"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4962" w:type="dxa"/>
            <w:gridSpan w:val="2"/>
            <w:tcBorders>
              <w:top w:val="nil"/>
              <w:left w:val="single" w:sz="4" w:space="0" w:color="auto"/>
              <w:bottom w:val="single" w:sz="4" w:space="0" w:color="auto"/>
              <w:right w:val="single" w:sz="4" w:space="0" w:color="auto"/>
            </w:tcBorders>
            <w:shd w:val="clear" w:color="auto" w:fill="auto"/>
            <w:vAlign w:val="center"/>
            <w:hideMark/>
          </w:tcPr>
          <w:p w14:paraId="00CC4A95"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850" w:type="dxa"/>
            <w:tcBorders>
              <w:top w:val="nil"/>
              <w:left w:val="nil"/>
              <w:bottom w:val="single" w:sz="4" w:space="0" w:color="auto"/>
              <w:right w:val="single" w:sz="4" w:space="0" w:color="auto"/>
            </w:tcBorders>
            <w:shd w:val="clear" w:color="auto" w:fill="auto"/>
            <w:vAlign w:val="center"/>
            <w:hideMark/>
          </w:tcPr>
          <w:p w14:paraId="3855E483"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522C39C6"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0,238</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5B1517A"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0,238</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E8F620D"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0,238</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5DB1776B"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0,238</w:t>
            </w:r>
          </w:p>
        </w:tc>
        <w:tc>
          <w:tcPr>
            <w:tcW w:w="850" w:type="dxa"/>
            <w:gridSpan w:val="2"/>
            <w:tcBorders>
              <w:top w:val="nil"/>
              <w:left w:val="nil"/>
              <w:bottom w:val="single" w:sz="4" w:space="0" w:color="auto"/>
              <w:right w:val="single" w:sz="4" w:space="0" w:color="auto"/>
            </w:tcBorders>
            <w:shd w:val="clear" w:color="auto" w:fill="auto"/>
            <w:noWrap/>
            <w:vAlign w:val="center"/>
            <w:hideMark/>
          </w:tcPr>
          <w:p w14:paraId="7C3F36E2"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0,238</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0297556"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0,238</w:t>
            </w:r>
          </w:p>
        </w:tc>
        <w:tc>
          <w:tcPr>
            <w:tcW w:w="1134" w:type="dxa"/>
            <w:tcBorders>
              <w:top w:val="nil"/>
              <w:left w:val="nil"/>
              <w:bottom w:val="single" w:sz="4" w:space="0" w:color="auto"/>
              <w:right w:val="single" w:sz="4" w:space="0" w:color="auto"/>
            </w:tcBorders>
            <w:shd w:val="clear" w:color="auto" w:fill="auto"/>
            <w:noWrap/>
            <w:vAlign w:val="center"/>
            <w:hideMark/>
          </w:tcPr>
          <w:p w14:paraId="71873A2F"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0,238</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6BD00406"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0,238</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6374A33"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0,238</w:t>
            </w:r>
          </w:p>
        </w:tc>
        <w:tc>
          <w:tcPr>
            <w:tcW w:w="845" w:type="dxa"/>
            <w:gridSpan w:val="2"/>
            <w:tcBorders>
              <w:top w:val="nil"/>
              <w:left w:val="nil"/>
              <w:bottom w:val="single" w:sz="4" w:space="0" w:color="auto"/>
              <w:right w:val="single" w:sz="4" w:space="0" w:color="auto"/>
            </w:tcBorders>
            <w:shd w:val="clear" w:color="auto" w:fill="auto"/>
            <w:noWrap/>
            <w:vAlign w:val="center"/>
            <w:hideMark/>
          </w:tcPr>
          <w:p w14:paraId="32264F49"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0,238</w:t>
            </w:r>
          </w:p>
        </w:tc>
        <w:tc>
          <w:tcPr>
            <w:tcW w:w="992" w:type="dxa"/>
            <w:tcBorders>
              <w:top w:val="nil"/>
              <w:left w:val="nil"/>
              <w:bottom w:val="single" w:sz="4" w:space="0" w:color="auto"/>
              <w:right w:val="single" w:sz="4" w:space="0" w:color="auto"/>
            </w:tcBorders>
            <w:shd w:val="clear" w:color="auto" w:fill="auto"/>
            <w:noWrap/>
            <w:vAlign w:val="center"/>
            <w:hideMark/>
          </w:tcPr>
          <w:p w14:paraId="02BC6550"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0,238</w:t>
            </w:r>
          </w:p>
        </w:tc>
        <w:tc>
          <w:tcPr>
            <w:tcW w:w="1143" w:type="dxa"/>
            <w:gridSpan w:val="2"/>
            <w:tcBorders>
              <w:top w:val="nil"/>
              <w:left w:val="nil"/>
              <w:bottom w:val="single" w:sz="4" w:space="0" w:color="auto"/>
              <w:right w:val="single" w:sz="4" w:space="0" w:color="auto"/>
            </w:tcBorders>
            <w:shd w:val="clear" w:color="auto" w:fill="auto"/>
            <w:noWrap/>
            <w:vAlign w:val="center"/>
            <w:hideMark/>
          </w:tcPr>
          <w:p w14:paraId="10874D9C"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0,238</w:t>
            </w:r>
          </w:p>
        </w:tc>
        <w:tc>
          <w:tcPr>
            <w:tcW w:w="850" w:type="dxa"/>
            <w:tcBorders>
              <w:top w:val="nil"/>
              <w:left w:val="nil"/>
              <w:bottom w:val="single" w:sz="4" w:space="0" w:color="auto"/>
              <w:right w:val="single" w:sz="4" w:space="0" w:color="auto"/>
            </w:tcBorders>
            <w:shd w:val="clear" w:color="auto" w:fill="auto"/>
            <w:noWrap/>
            <w:vAlign w:val="center"/>
            <w:hideMark/>
          </w:tcPr>
          <w:p w14:paraId="31B91F35"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0,238</w:t>
            </w:r>
          </w:p>
        </w:tc>
        <w:tc>
          <w:tcPr>
            <w:tcW w:w="855" w:type="dxa"/>
            <w:gridSpan w:val="2"/>
            <w:tcBorders>
              <w:top w:val="nil"/>
              <w:left w:val="nil"/>
              <w:bottom w:val="single" w:sz="4" w:space="0" w:color="auto"/>
              <w:right w:val="single" w:sz="4" w:space="0" w:color="auto"/>
            </w:tcBorders>
            <w:shd w:val="clear" w:color="auto" w:fill="auto"/>
            <w:noWrap/>
            <w:vAlign w:val="center"/>
            <w:hideMark/>
          </w:tcPr>
          <w:p w14:paraId="25EF1450"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0,238</w:t>
            </w:r>
          </w:p>
        </w:tc>
        <w:tc>
          <w:tcPr>
            <w:tcW w:w="935" w:type="dxa"/>
            <w:gridSpan w:val="2"/>
            <w:tcBorders>
              <w:top w:val="nil"/>
              <w:left w:val="nil"/>
              <w:bottom w:val="single" w:sz="4" w:space="0" w:color="auto"/>
              <w:right w:val="single" w:sz="4" w:space="0" w:color="auto"/>
            </w:tcBorders>
            <w:shd w:val="clear" w:color="auto" w:fill="auto"/>
            <w:noWrap/>
            <w:vAlign w:val="center"/>
            <w:hideMark/>
          </w:tcPr>
          <w:p w14:paraId="5FEB15A8"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0,238</w:t>
            </w:r>
          </w:p>
        </w:tc>
        <w:tc>
          <w:tcPr>
            <w:tcW w:w="903" w:type="dxa"/>
            <w:gridSpan w:val="2"/>
            <w:tcBorders>
              <w:top w:val="nil"/>
              <w:left w:val="nil"/>
              <w:bottom w:val="single" w:sz="4" w:space="0" w:color="auto"/>
              <w:right w:val="single" w:sz="4" w:space="0" w:color="auto"/>
            </w:tcBorders>
            <w:shd w:val="clear" w:color="auto" w:fill="auto"/>
            <w:noWrap/>
            <w:vAlign w:val="center"/>
            <w:hideMark/>
          </w:tcPr>
          <w:p w14:paraId="58AAAAA4"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0,238</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266142E6"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0,238</w:t>
            </w:r>
          </w:p>
        </w:tc>
      </w:tr>
      <w:tr w:rsidR="005A199E" w:rsidRPr="00CC11EF" w14:paraId="2390796D"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962" w:type="dxa"/>
            <w:gridSpan w:val="2"/>
            <w:tcBorders>
              <w:top w:val="nil"/>
              <w:left w:val="single" w:sz="4" w:space="0" w:color="auto"/>
              <w:bottom w:val="single" w:sz="4" w:space="0" w:color="auto"/>
              <w:right w:val="single" w:sz="4" w:space="0" w:color="auto"/>
            </w:tcBorders>
            <w:shd w:val="clear" w:color="auto" w:fill="auto"/>
            <w:vAlign w:val="center"/>
            <w:hideMark/>
          </w:tcPr>
          <w:p w14:paraId="2F7D5276"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850" w:type="dxa"/>
            <w:tcBorders>
              <w:top w:val="nil"/>
              <w:left w:val="nil"/>
              <w:bottom w:val="single" w:sz="4" w:space="0" w:color="auto"/>
              <w:right w:val="single" w:sz="4" w:space="0" w:color="auto"/>
            </w:tcBorders>
            <w:shd w:val="clear" w:color="auto" w:fill="auto"/>
            <w:vAlign w:val="center"/>
            <w:hideMark/>
          </w:tcPr>
          <w:p w14:paraId="75D1357B"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75FDADDC"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2003CCA1"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CCE1222"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189A6D6F"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c>
          <w:tcPr>
            <w:tcW w:w="850" w:type="dxa"/>
            <w:gridSpan w:val="2"/>
            <w:tcBorders>
              <w:top w:val="nil"/>
              <w:left w:val="nil"/>
              <w:bottom w:val="single" w:sz="4" w:space="0" w:color="auto"/>
              <w:right w:val="single" w:sz="4" w:space="0" w:color="auto"/>
            </w:tcBorders>
            <w:shd w:val="clear" w:color="auto" w:fill="auto"/>
            <w:noWrap/>
            <w:vAlign w:val="center"/>
            <w:hideMark/>
          </w:tcPr>
          <w:p w14:paraId="7764EEF2"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62FBFE2"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c>
          <w:tcPr>
            <w:tcW w:w="1134" w:type="dxa"/>
            <w:tcBorders>
              <w:top w:val="nil"/>
              <w:left w:val="nil"/>
              <w:bottom w:val="single" w:sz="4" w:space="0" w:color="auto"/>
              <w:right w:val="single" w:sz="4" w:space="0" w:color="auto"/>
            </w:tcBorders>
            <w:shd w:val="clear" w:color="auto" w:fill="auto"/>
            <w:noWrap/>
            <w:vAlign w:val="center"/>
            <w:hideMark/>
          </w:tcPr>
          <w:p w14:paraId="20E1389D"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7B45AE15"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B344DAC"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c>
          <w:tcPr>
            <w:tcW w:w="845" w:type="dxa"/>
            <w:gridSpan w:val="2"/>
            <w:tcBorders>
              <w:top w:val="nil"/>
              <w:left w:val="nil"/>
              <w:bottom w:val="single" w:sz="4" w:space="0" w:color="auto"/>
              <w:right w:val="single" w:sz="4" w:space="0" w:color="auto"/>
            </w:tcBorders>
            <w:shd w:val="clear" w:color="auto" w:fill="auto"/>
            <w:noWrap/>
            <w:vAlign w:val="center"/>
            <w:hideMark/>
          </w:tcPr>
          <w:p w14:paraId="609484A4"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c>
          <w:tcPr>
            <w:tcW w:w="992" w:type="dxa"/>
            <w:tcBorders>
              <w:top w:val="nil"/>
              <w:left w:val="nil"/>
              <w:bottom w:val="single" w:sz="4" w:space="0" w:color="auto"/>
              <w:right w:val="single" w:sz="4" w:space="0" w:color="auto"/>
            </w:tcBorders>
            <w:shd w:val="clear" w:color="auto" w:fill="auto"/>
            <w:noWrap/>
            <w:vAlign w:val="center"/>
            <w:hideMark/>
          </w:tcPr>
          <w:p w14:paraId="3CB17A85"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c>
          <w:tcPr>
            <w:tcW w:w="1143" w:type="dxa"/>
            <w:gridSpan w:val="2"/>
            <w:tcBorders>
              <w:top w:val="nil"/>
              <w:left w:val="nil"/>
              <w:bottom w:val="single" w:sz="4" w:space="0" w:color="auto"/>
              <w:right w:val="single" w:sz="4" w:space="0" w:color="auto"/>
            </w:tcBorders>
            <w:shd w:val="clear" w:color="auto" w:fill="auto"/>
            <w:noWrap/>
            <w:vAlign w:val="center"/>
            <w:hideMark/>
          </w:tcPr>
          <w:p w14:paraId="7FB60C37"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c>
          <w:tcPr>
            <w:tcW w:w="850" w:type="dxa"/>
            <w:tcBorders>
              <w:top w:val="nil"/>
              <w:left w:val="nil"/>
              <w:bottom w:val="single" w:sz="4" w:space="0" w:color="auto"/>
              <w:right w:val="single" w:sz="4" w:space="0" w:color="auto"/>
            </w:tcBorders>
            <w:shd w:val="clear" w:color="auto" w:fill="auto"/>
            <w:noWrap/>
            <w:vAlign w:val="center"/>
            <w:hideMark/>
          </w:tcPr>
          <w:p w14:paraId="05FF9A43"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c>
          <w:tcPr>
            <w:tcW w:w="855" w:type="dxa"/>
            <w:gridSpan w:val="2"/>
            <w:tcBorders>
              <w:top w:val="nil"/>
              <w:left w:val="nil"/>
              <w:bottom w:val="single" w:sz="4" w:space="0" w:color="auto"/>
              <w:right w:val="single" w:sz="4" w:space="0" w:color="auto"/>
            </w:tcBorders>
            <w:shd w:val="clear" w:color="auto" w:fill="auto"/>
            <w:noWrap/>
            <w:vAlign w:val="center"/>
            <w:hideMark/>
          </w:tcPr>
          <w:p w14:paraId="39CDAE9E"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c>
          <w:tcPr>
            <w:tcW w:w="935" w:type="dxa"/>
            <w:gridSpan w:val="2"/>
            <w:tcBorders>
              <w:top w:val="nil"/>
              <w:left w:val="nil"/>
              <w:bottom w:val="single" w:sz="4" w:space="0" w:color="auto"/>
              <w:right w:val="single" w:sz="4" w:space="0" w:color="auto"/>
            </w:tcBorders>
            <w:shd w:val="clear" w:color="auto" w:fill="auto"/>
            <w:noWrap/>
            <w:vAlign w:val="center"/>
            <w:hideMark/>
          </w:tcPr>
          <w:p w14:paraId="22B0B8AB"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c>
          <w:tcPr>
            <w:tcW w:w="903" w:type="dxa"/>
            <w:gridSpan w:val="2"/>
            <w:tcBorders>
              <w:top w:val="nil"/>
              <w:left w:val="nil"/>
              <w:bottom w:val="single" w:sz="4" w:space="0" w:color="auto"/>
              <w:right w:val="single" w:sz="4" w:space="0" w:color="auto"/>
            </w:tcBorders>
            <w:shd w:val="clear" w:color="auto" w:fill="auto"/>
            <w:noWrap/>
            <w:vAlign w:val="center"/>
            <w:hideMark/>
          </w:tcPr>
          <w:p w14:paraId="70A946B8"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290AEF71"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0,183</w:t>
            </w:r>
          </w:p>
        </w:tc>
      </w:tr>
      <w:tr w:rsidR="005A199E" w:rsidRPr="00CC11EF" w14:paraId="510C263A"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962" w:type="dxa"/>
            <w:gridSpan w:val="2"/>
            <w:tcBorders>
              <w:top w:val="nil"/>
              <w:left w:val="single" w:sz="4" w:space="0" w:color="auto"/>
              <w:bottom w:val="single" w:sz="4" w:space="0" w:color="auto"/>
              <w:right w:val="single" w:sz="4" w:space="0" w:color="auto"/>
            </w:tcBorders>
            <w:shd w:val="clear" w:color="auto" w:fill="auto"/>
            <w:vAlign w:val="center"/>
            <w:hideMark/>
          </w:tcPr>
          <w:p w14:paraId="788F06FD" w14:textId="4F43BB4F"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850" w:type="dxa"/>
            <w:tcBorders>
              <w:top w:val="nil"/>
              <w:left w:val="nil"/>
              <w:bottom w:val="single" w:sz="4" w:space="0" w:color="auto"/>
              <w:right w:val="single" w:sz="4" w:space="0" w:color="auto"/>
            </w:tcBorders>
            <w:shd w:val="clear" w:color="auto" w:fill="auto"/>
            <w:vAlign w:val="center"/>
            <w:hideMark/>
          </w:tcPr>
          <w:p w14:paraId="220C0130"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419649DB"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12,48</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3D9C31F9"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12,48</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C35E803"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12,48</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2B128AAA"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12,48</w:t>
            </w:r>
          </w:p>
        </w:tc>
        <w:tc>
          <w:tcPr>
            <w:tcW w:w="850" w:type="dxa"/>
            <w:gridSpan w:val="2"/>
            <w:tcBorders>
              <w:top w:val="nil"/>
              <w:left w:val="nil"/>
              <w:bottom w:val="single" w:sz="4" w:space="0" w:color="auto"/>
              <w:right w:val="single" w:sz="4" w:space="0" w:color="auto"/>
            </w:tcBorders>
            <w:shd w:val="clear" w:color="auto" w:fill="auto"/>
            <w:noWrap/>
            <w:vAlign w:val="center"/>
            <w:hideMark/>
          </w:tcPr>
          <w:p w14:paraId="015E71DB"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12,48</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F4286B9"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12,48</w:t>
            </w:r>
          </w:p>
        </w:tc>
        <w:tc>
          <w:tcPr>
            <w:tcW w:w="1134" w:type="dxa"/>
            <w:tcBorders>
              <w:top w:val="nil"/>
              <w:left w:val="nil"/>
              <w:bottom w:val="single" w:sz="4" w:space="0" w:color="auto"/>
              <w:right w:val="single" w:sz="4" w:space="0" w:color="auto"/>
            </w:tcBorders>
            <w:shd w:val="clear" w:color="auto" w:fill="auto"/>
            <w:noWrap/>
            <w:vAlign w:val="center"/>
            <w:hideMark/>
          </w:tcPr>
          <w:p w14:paraId="56372878"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12,48</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1D1870F4"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12,48</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DB20B45"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12,48</w:t>
            </w:r>
          </w:p>
        </w:tc>
        <w:tc>
          <w:tcPr>
            <w:tcW w:w="845" w:type="dxa"/>
            <w:gridSpan w:val="2"/>
            <w:tcBorders>
              <w:top w:val="nil"/>
              <w:left w:val="nil"/>
              <w:bottom w:val="single" w:sz="4" w:space="0" w:color="auto"/>
              <w:right w:val="single" w:sz="4" w:space="0" w:color="auto"/>
            </w:tcBorders>
            <w:shd w:val="clear" w:color="auto" w:fill="auto"/>
            <w:noWrap/>
            <w:vAlign w:val="center"/>
            <w:hideMark/>
          </w:tcPr>
          <w:p w14:paraId="42672C9C"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12,48</w:t>
            </w:r>
          </w:p>
        </w:tc>
        <w:tc>
          <w:tcPr>
            <w:tcW w:w="992" w:type="dxa"/>
            <w:tcBorders>
              <w:top w:val="nil"/>
              <w:left w:val="nil"/>
              <w:bottom w:val="single" w:sz="4" w:space="0" w:color="auto"/>
              <w:right w:val="single" w:sz="4" w:space="0" w:color="auto"/>
            </w:tcBorders>
            <w:shd w:val="clear" w:color="auto" w:fill="auto"/>
            <w:noWrap/>
            <w:vAlign w:val="center"/>
            <w:hideMark/>
          </w:tcPr>
          <w:p w14:paraId="0B272EA6"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12,48</w:t>
            </w:r>
          </w:p>
        </w:tc>
        <w:tc>
          <w:tcPr>
            <w:tcW w:w="1143" w:type="dxa"/>
            <w:gridSpan w:val="2"/>
            <w:tcBorders>
              <w:top w:val="nil"/>
              <w:left w:val="nil"/>
              <w:bottom w:val="single" w:sz="4" w:space="0" w:color="auto"/>
              <w:right w:val="single" w:sz="4" w:space="0" w:color="auto"/>
            </w:tcBorders>
            <w:shd w:val="clear" w:color="auto" w:fill="auto"/>
            <w:noWrap/>
            <w:vAlign w:val="center"/>
            <w:hideMark/>
          </w:tcPr>
          <w:p w14:paraId="79353ED6"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12,48</w:t>
            </w:r>
          </w:p>
        </w:tc>
        <w:tc>
          <w:tcPr>
            <w:tcW w:w="850" w:type="dxa"/>
            <w:tcBorders>
              <w:top w:val="nil"/>
              <w:left w:val="nil"/>
              <w:bottom w:val="single" w:sz="4" w:space="0" w:color="auto"/>
              <w:right w:val="single" w:sz="4" w:space="0" w:color="auto"/>
            </w:tcBorders>
            <w:shd w:val="clear" w:color="auto" w:fill="auto"/>
            <w:noWrap/>
            <w:vAlign w:val="center"/>
            <w:hideMark/>
          </w:tcPr>
          <w:p w14:paraId="0AB8A237"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12,48</w:t>
            </w:r>
          </w:p>
        </w:tc>
        <w:tc>
          <w:tcPr>
            <w:tcW w:w="855" w:type="dxa"/>
            <w:gridSpan w:val="2"/>
            <w:tcBorders>
              <w:top w:val="nil"/>
              <w:left w:val="nil"/>
              <w:bottom w:val="single" w:sz="4" w:space="0" w:color="auto"/>
              <w:right w:val="single" w:sz="4" w:space="0" w:color="auto"/>
            </w:tcBorders>
            <w:shd w:val="clear" w:color="auto" w:fill="auto"/>
            <w:noWrap/>
            <w:vAlign w:val="center"/>
            <w:hideMark/>
          </w:tcPr>
          <w:p w14:paraId="6833BEDE"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12,48</w:t>
            </w:r>
          </w:p>
        </w:tc>
        <w:tc>
          <w:tcPr>
            <w:tcW w:w="935" w:type="dxa"/>
            <w:gridSpan w:val="2"/>
            <w:tcBorders>
              <w:top w:val="nil"/>
              <w:left w:val="nil"/>
              <w:bottom w:val="single" w:sz="4" w:space="0" w:color="auto"/>
              <w:right w:val="single" w:sz="4" w:space="0" w:color="auto"/>
            </w:tcBorders>
            <w:shd w:val="clear" w:color="auto" w:fill="auto"/>
            <w:noWrap/>
            <w:vAlign w:val="center"/>
            <w:hideMark/>
          </w:tcPr>
          <w:p w14:paraId="242E2EE8"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12,48</w:t>
            </w:r>
          </w:p>
        </w:tc>
        <w:tc>
          <w:tcPr>
            <w:tcW w:w="903" w:type="dxa"/>
            <w:gridSpan w:val="2"/>
            <w:tcBorders>
              <w:top w:val="nil"/>
              <w:left w:val="nil"/>
              <w:bottom w:val="single" w:sz="4" w:space="0" w:color="auto"/>
              <w:right w:val="single" w:sz="4" w:space="0" w:color="auto"/>
            </w:tcBorders>
            <w:shd w:val="clear" w:color="auto" w:fill="auto"/>
            <w:noWrap/>
            <w:vAlign w:val="center"/>
            <w:hideMark/>
          </w:tcPr>
          <w:p w14:paraId="1ACA2F1C"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12,48</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597DFAD2"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12,48</w:t>
            </w:r>
          </w:p>
        </w:tc>
      </w:tr>
      <w:tr w:rsidR="005A199E" w:rsidRPr="00CC11EF" w14:paraId="70493DFA"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962" w:type="dxa"/>
            <w:gridSpan w:val="2"/>
            <w:tcBorders>
              <w:top w:val="nil"/>
              <w:left w:val="single" w:sz="4" w:space="0" w:color="auto"/>
              <w:bottom w:val="single" w:sz="4" w:space="0" w:color="auto"/>
              <w:right w:val="single" w:sz="4" w:space="0" w:color="auto"/>
            </w:tcBorders>
            <w:shd w:val="clear" w:color="auto" w:fill="auto"/>
            <w:vAlign w:val="center"/>
            <w:hideMark/>
          </w:tcPr>
          <w:p w14:paraId="5A23540A"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850" w:type="dxa"/>
            <w:tcBorders>
              <w:top w:val="nil"/>
              <w:left w:val="nil"/>
              <w:bottom w:val="single" w:sz="4" w:space="0" w:color="auto"/>
              <w:right w:val="single" w:sz="4" w:space="0" w:color="auto"/>
            </w:tcBorders>
            <w:shd w:val="clear" w:color="auto" w:fill="auto"/>
            <w:vAlign w:val="center"/>
            <w:hideMark/>
          </w:tcPr>
          <w:p w14:paraId="185BDCBA"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172F7DED"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13FEA2F9"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ABEF4F0"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7AC763CA"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850" w:type="dxa"/>
            <w:gridSpan w:val="2"/>
            <w:tcBorders>
              <w:top w:val="nil"/>
              <w:left w:val="nil"/>
              <w:bottom w:val="single" w:sz="4" w:space="0" w:color="auto"/>
              <w:right w:val="single" w:sz="4" w:space="0" w:color="auto"/>
            </w:tcBorders>
            <w:shd w:val="clear" w:color="auto" w:fill="auto"/>
            <w:noWrap/>
            <w:vAlign w:val="center"/>
            <w:hideMark/>
          </w:tcPr>
          <w:p w14:paraId="4E4C3CF6"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DCB7784"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1134" w:type="dxa"/>
            <w:tcBorders>
              <w:top w:val="nil"/>
              <w:left w:val="nil"/>
              <w:bottom w:val="single" w:sz="4" w:space="0" w:color="auto"/>
              <w:right w:val="single" w:sz="4" w:space="0" w:color="auto"/>
            </w:tcBorders>
            <w:shd w:val="clear" w:color="auto" w:fill="auto"/>
            <w:noWrap/>
            <w:vAlign w:val="center"/>
            <w:hideMark/>
          </w:tcPr>
          <w:p w14:paraId="61B4EE19"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751F2B8A"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7D65401"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845" w:type="dxa"/>
            <w:gridSpan w:val="2"/>
            <w:tcBorders>
              <w:top w:val="nil"/>
              <w:left w:val="nil"/>
              <w:bottom w:val="single" w:sz="4" w:space="0" w:color="auto"/>
              <w:right w:val="single" w:sz="4" w:space="0" w:color="auto"/>
            </w:tcBorders>
            <w:shd w:val="clear" w:color="auto" w:fill="auto"/>
            <w:noWrap/>
            <w:vAlign w:val="center"/>
            <w:hideMark/>
          </w:tcPr>
          <w:p w14:paraId="04618268"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992" w:type="dxa"/>
            <w:tcBorders>
              <w:top w:val="nil"/>
              <w:left w:val="nil"/>
              <w:bottom w:val="single" w:sz="4" w:space="0" w:color="auto"/>
              <w:right w:val="single" w:sz="4" w:space="0" w:color="auto"/>
            </w:tcBorders>
            <w:shd w:val="clear" w:color="auto" w:fill="auto"/>
            <w:noWrap/>
            <w:vAlign w:val="center"/>
            <w:hideMark/>
          </w:tcPr>
          <w:p w14:paraId="2BD493AB"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1143" w:type="dxa"/>
            <w:gridSpan w:val="2"/>
            <w:tcBorders>
              <w:top w:val="nil"/>
              <w:left w:val="nil"/>
              <w:bottom w:val="single" w:sz="4" w:space="0" w:color="auto"/>
              <w:right w:val="single" w:sz="4" w:space="0" w:color="auto"/>
            </w:tcBorders>
            <w:shd w:val="clear" w:color="auto" w:fill="auto"/>
            <w:noWrap/>
            <w:vAlign w:val="center"/>
            <w:hideMark/>
          </w:tcPr>
          <w:p w14:paraId="1531D054"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850" w:type="dxa"/>
            <w:tcBorders>
              <w:top w:val="nil"/>
              <w:left w:val="nil"/>
              <w:bottom w:val="single" w:sz="4" w:space="0" w:color="auto"/>
              <w:right w:val="single" w:sz="4" w:space="0" w:color="auto"/>
            </w:tcBorders>
            <w:shd w:val="clear" w:color="auto" w:fill="auto"/>
            <w:noWrap/>
            <w:vAlign w:val="center"/>
            <w:hideMark/>
          </w:tcPr>
          <w:p w14:paraId="3311EBC0"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855" w:type="dxa"/>
            <w:gridSpan w:val="2"/>
            <w:tcBorders>
              <w:top w:val="nil"/>
              <w:left w:val="nil"/>
              <w:bottom w:val="single" w:sz="4" w:space="0" w:color="auto"/>
              <w:right w:val="single" w:sz="4" w:space="0" w:color="auto"/>
            </w:tcBorders>
            <w:shd w:val="clear" w:color="auto" w:fill="auto"/>
            <w:noWrap/>
            <w:vAlign w:val="center"/>
            <w:hideMark/>
          </w:tcPr>
          <w:p w14:paraId="518DF84B"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935" w:type="dxa"/>
            <w:gridSpan w:val="2"/>
            <w:tcBorders>
              <w:top w:val="nil"/>
              <w:left w:val="nil"/>
              <w:bottom w:val="single" w:sz="4" w:space="0" w:color="auto"/>
              <w:right w:val="single" w:sz="4" w:space="0" w:color="auto"/>
            </w:tcBorders>
            <w:shd w:val="clear" w:color="auto" w:fill="auto"/>
            <w:noWrap/>
            <w:vAlign w:val="center"/>
            <w:hideMark/>
          </w:tcPr>
          <w:p w14:paraId="4E7B4364"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903" w:type="dxa"/>
            <w:gridSpan w:val="2"/>
            <w:tcBorders>
              <w:top w:val="nil"/>
              <w:left w:val="nil"/>
              <w:bottom w:val="single" w:sz="4" w:space="0" w:color="auto"/>
              <w:right w:val="single" w:sz="4" w:space="0" w:color="auto"/>
            </w:tcBorders>
            <w:shd w:val="clear" w:color="auto" w:fill="auto"/>
            <w:noWrap/>
            <w:vAlign w:val="center"/>
            <w:hideMark/>
          </w:tcPr>
          <w:p w14:paraId="69D52D9D"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3243DB85"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r>
      <w:tr w:rsidR="005A199E" w:rsidRPr="00CC11EF" w14:paraId="7BABBBDD"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6"/>
        </w:trPr>
        <w:tc>
          <w:tcPr>
            <w:tcW w:w="4962" w:type="dxa"/>
            <w:gridSpan w:val="2"/>
            <w:tcBorders>
              <w:top w:val="nil"/>
              <w:left w:val="single" w:sz="4" w:space="0" w:color="auto"/>
              <w:bottom w:val="single" w:sz="4" w:space="0" w:color="auto"/>
              <w:right w:val="single" w:sz="4" w:space="0" w:color="auto"/>
            </w:tcBorders>
            <w:shd w:val="clear" w:color="auto" w:fill="auto"/>
            <w:vAlign w:val="center"/>
            <w:hideMark/>
          </w:tcPr>
          <w:p w14:paraId="44DB96A8"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850" w:type="dxa"/>
            <w:tcBorders>
              <w:top w:val="nil"/>
              <w:left w:val="nil"/>
              <w:bottom w:val="single" w:sz="4" w:space="0" w:color="auto"/>
              <w:right w:val="single" w:sz="4" w:space="0" w:color="auto"/>
            </w:tcBorders>
            <w:shd w:val="clear" w:color="auto" w:fill="auto"/>
            <w:vAlign w:val="center"/>
            <w:hideMark/>
          </w:tcPr>
          <w:p w14:paraId="372F882B"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3587AAFF"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9,92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30B7B627"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9,92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2D3D4E1"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9,92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639A85FE"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9,92</w:t>
            </w:r>
          </w:p>
        </w:tc>
        <w:tc>
          <w:tcPr>
            <w:tcW w:w="850" w:type="dxa"/>
            <w:gridSpan w:val="2"/>
            <w:tcBorders>
              <w:top w:val="nil"/>
              <w:left w:val="nil"/>
              <w:bottom w:val="single" w:sz="4" w:space="0" w:color="auto"/>
              <w:right w:val="single" w:sz="4" w:space="0" w:color="auto"/>
            </w:tcBorders>
            <w:shd w:val="clear" w:color="auto" w:fill="auto"/>
            <w:noWrap/>
            <w:vAlign w:val="center"/>
            <w:hideMark/>
          </w:tcPr>
          <w:p w14:paraId="3A133B57"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9,92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ED838D3"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9,92</w:t>
            </w:r>
          </w:p>
        </w:tc>
        <w:tc>
          <w:tcPr>
            <w:tcW w:w="1134" w:type="dxa"/>
            <w:tcBorders>
              <w:top w:val="nil"/>
              <w:left w:val="nil"/>
              <w:bottom w:val="single" w:sz="4" w:space="0" w:color="auto"/>
              <w:right w:val="single" w:sz="4" w:space="0" w:color="auto"/>
            </w:tcBorders>
            <w:shd w:val="clear" w:color="auto" w:fill="auto"/>
            <w:noWrap/>
            <w:vAlign w:val="center"/>
            <w:hideMark/>
          </w:tcPr>
          <w:p w14:paraId="18089D51"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9,92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1D87FBC7"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9,92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4D2C27C"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9,92</w:t>
            </w:r>
          </w:p>
        </w:tc>
        <w:tc>
          <w:tcPr>
            <w:tcW w:w="845" w:type="dxa"/>
            <w:gridSpan w:val="2"/>
            <w:tcBorders>
              <w:top w:val="nil"/>
              <w:left w:val="nil"/>
              <w:bottom w:val="single" w:sz="4" w:space="0" w:color="auto"/>
              <w:right w:val="single" w:sz="4" w:space="0" w:color="auto"/>
            </w:tcBorders>
            <w:shd w:val="clear" w:color="auto" w:fill="auto"/>
            <w:noWrap/>
            <w:vAlign w:val="center"/>
            <w:hideMark/>
          </w:tcPr>
          <w:p w14:paraId="247BC393"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9,92</w:t>
            </w:r>
          </w:p>
        </w:tc>
        <w:tc>
          <w:tcPr>
            <w:tcW w:w="992" w:type="dxa"/>
            <w:tcBorders>
              <w:top w:val="nil"/>
              <w:left w:val="nil"/>
              <w:bottom w:val="single" w:sz="4" w:space="0" w:color="auto"/>
              <w:right w:val="single" w:sz="4" w:space="0" w:color="auto"/>
            </w:tcBorders>
            <w:shd w:val="clear" w:color="auto" w:fill="auto"/>
            <w:noWrap/>
            <w:vAlign w:val="center"/>
            <w:hideMark/>
          </w:tcPr>
          <w:p w14:paraId="3B0A9E8B"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9,92</w:t>
            </w:r>
          </w:p>
        </w:tc>
        <w:tc>
          <w:tcPr>
            <w:tcW w:w="1143" w:type="dxa"/>
            <w:gridSpan w:val="2"/>
            <w:tcBorders>
              <w:top w:val="nil"/>
              <w:left w:val="nil"/>
              <w:bottom w:val="single" w:sz="4" w:space="0" w:color="auto"/>
              <w:right w:val="single" w:sz="4" w:space="0" w:color="auto"/>
            </w:tcBorders>
            <w:shd w:val="clear" w:color="auto" w:fill="auto"/>
            <w:noWrap/>
            <w:vAlign w:val="center"/>
            <w:hideMark/>
          </w:tcPr>
          <w:p w14:paraId="2171008E"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9,92</w:t>
            </w:r>
          </w:p>
        </w:tc>
        <w:tc>
          <w:tcPr>
            <w:tcW w:w="850" w:type="dxa"/>
            <w:tcBorders>
              <w:top w:val="nil"/>
              <w:left w:val="nil"/>
              <w:bottom w:val="single" w:sz="4" w:space="0" w:color="auto"/>
              <w:right w:val="single" w:sz="4" w:space="0" w:color="auto"/>
            </w:tcBorders>
            <w:shd w:val="clear" w:color="auto" w:fill="auto"/>
            <w:noWrap/>
            <w:vAlign w:val="center"/>
            <w:hideMark/>
          </w:tcPr>
          <w:p w14:paraId="072F1B0F"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9,92</w:t>
            </w:r>
          </w:p>
        </w:tc>
        <w:tc>
          <w:tcPr>
            <w:tcW w:w="855" w:type="dxa"/>
            <w:gridSpan w:val="2"/>
            <w:tcBorders>
              <w:top w:val="nil"/>
              <w:left w:val="nil"/>
              <w:bottom w:val="single" w:sz="4" w:space="0" w:color="auto"/>
              <w:right w:val="single" w:sz="4" w:space="0" w:color="auto"/>
            </w:tcBorders>
            <w:shd w:val="clear" w:color="auto" w:fill="auto"/>
            <w:noWrap/>
            <w:vAlign w:val="center"/>
            <w:hideMark/>
          </w:tcPr>
          <w:p w14:paraId="352DCF43"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9,92</w:t>
            </w:r>
          </w:p>
        </w:tc>
        <w:tc>
          <w:tcPr>
            <w:tcW w:w="935" w:type="dxa"/>
            <w:gridSpan w:val="2"/>
            <w:tcBorders>
              <w:top w:val="nil"/>
              <w:left w:val="nil"/>
              <w:bottom w:val="single" w:sz="4" w:space="0" w:color="auto"/>
              <w:right w:val="single" w:sz="4" w:space="0" w:color="auto"/>
            </w:tcBorders>
            <w:shd w:val="clear" w:color="auto" w:fill="auto"/>
            <w:noWrap/>
            <w:vAlign w:val="center"/>
            <w:hideMark/>
          </w:tcPr>
          <w:p w14:paraId="39751BC0"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9,92</w:t>
            </w:r>
          </w:p>
        </w:tc>
        <w:tc>
          <w:tcPr>
            <w:tcW w:w="903" w:type="dxa"/>
            <w:gridSpan w:val="2"/>
            <w:tcBorders>
              <w:top w:val="nil"/>
              <w:left w:val="nil"/>
              <w:bottom w:val="single" w:sz="4" w:space="0" w:color="auto"/>
              <w:right w:val="single" w:sz="4" w:space="0" w:color="auto"/>
            </w:tcBorders>
            <w:shd w:val="clear" w:color="auto" w:fill="auto"/>
            <w:noWrap/>
            <w:vAlign w:val="center"/>
            <w:hideMark/>
          </w:tcPr>
          <w:p w14:paraId="5CB6697E"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9,92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5CF9F152"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9,92</w:t>
            </w:r>
          </w:p>
        </w:tc>
      </w:tr>
      <w:tr w:rsidR="005A199E" w:rsidRPr="00CC11EF" w14:paraId="2FA1821D"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1"/>
        </w:trPr>
        <w:tc>
          <w:tcPr>
            <w:tcW w:w="4962" w:type="dxa"/>
            <w:gridSpan w:val="2"/>
            <w:tcBorders>
              <w:top w:val="nil"/>
              <w:left w:val="single" w:sz="4" w:space="0" w:color="auto"/>
              <w:bottom w:val="single" w:sz="4" w:space="0" w:color="auto"/>
              <w:right w:val="single" w:sz="4" w:space="0" w:color="auto"/>
            </w:tcBorders>
            <w:shd w:val="clear" w:color="auto" w:fill="auto"/>
            <w:vAlign w:val="center"/>
            <w:hideMark/>
          </w:tcPr>
          <w:p w14:paraId="06530EC4"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850" w:type="dxa"/>
            <w:tcBorders>
              <w:top w:val="nil"/>
              <w:left w:val="nil"/>
              <w:bottom w:val="single" w:sz="4" w:space="0" w:color="auto"/>
              <w:right w:val="single" w:sz="4" w:space="0" w:color="auto"/>
            </w:tcBorders>
            <w:shd w:val="clear" w:color="auto" w:fill="auto"/>
            <w:vAlign w:val="center"/>
            <w:hideMark/>
          </w:tcPr>
          <w:p w14:paraId="3B6A23E2"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71EF7528"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A6E7A7E"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B5DEA19"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6CEA8F01"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850" w:type="dxa"/>
            <w:gridSpan w:val="2"/>
            <w:tcBorders>
              <w:top w:val="nil"/>
              <w:left w:val="nil"/>
              <w:bottom w:val="single" w:sz="4" w:space="0" w:color="auto"/>
              <w:right w:val="single" w:sz="4" w:space="0" w:color="auto"/>
            </w:tcBorders>
            <w:shd w:val="clear" w:color="auto" w:fill="auto"/>
            <w:noWrap/>
            <w:vAlign w:val="center"/>
            <w:hideMark/>
          </w:tcPr>
          <w:p w14:paraId="7D7D15F7"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2C0A7A1"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1134" w:type="dxa"/>
            <w:tcBorders>
              <w:top w:val="nil"/>
              <w:left w:val="nil"/>
              <w:bottom w:val="single" w:sz="4" w:space="0" w:color="auto"/>
              <w:right w:val="single" w:sz="4" w:space="0" w:color="auto"/>
            </w:tcBorders>
            <w:shd w:val="clear" w:color="auto" w:fill="auto"/>
            <w:noWrap/>
            <w:vAlign w:val="center"/>
            <w:hideMark/>
          </w:tcPr>
          <w:p w14:paraId="73EBB1EA"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34154376"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EC9DD9C"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845" w:type="dxa"/>
            <w:gridSpan w:val="2"/>
            <w:tcBorders>
              <w:top w:val="nil"/>
              <w:left w:val="nil"/>
              <w:bottom w:val="single" w:sz="4" w:space="0" w:color="auto"/>
              <w:right w:val="single" w:sz="4" w:space="0" w:color="auto"/>
            </w:tcBorders>
            <w:shd w:val="clear" w:color="auto" w:fill="auto"/>
            <w:noWrap/>
            <w:vAlign w:val="center"/>
            <w:hideMark/>
          </w:tcPr>
          <w:p w14:paraId="1147780D"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992" w:type="dxa"/>
            <w:tcBorders>
              <w:top w:val="nil"/>
              <w:left w:val="nil"/>
              <w:bottom w:val="single" w:sz="4" w:space="0" w:color="auto"/>
              <w:right w:val="single" w:sz="4" w:space="0" w:color="auto"/>
            </w:tcBorders>
            <w:shd w:val="clear" w:color="auto" w:fill="auto"/>
            <w:noWrap/>
            <w:vAlign w:val="center"/>
            <w:hideMark/>
          </w:tcPr>
          <w:p w14:paraId="7DD53E0C"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1143" w:type="dxa"/>
            <w:gridSpan w:val="2"/>
            <w:tcBorders>
              <w:top w:val="nil"/>
              <w:left w:val="nil"/>
              <w:bottom w:val="single" w:sz="4" w:space="0" w:color="auto"/>
              <w:right w:val="single" w:sz="4" w:space="0" w:color="auto"/>
            </w:tcBorders>
            <w:shd w:val="clear" w:color="auto" w:fill="auto"/>
            <w:noWrap/>
            <w:vAlign w:val="center"/>
            <w:hideMark/>
          </w:tcPr>
          <w:p w14:paraId="78BA3C74"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850" w:type="dxa"/>
            <w:tcBorders>
              <w:top w:val="nil"/>
              <w:left w:val="nil"/>
              <w:bottom w:val="single" w:sz="4" w:space="0" w:color="auto"/>
              <w:right w:val="single" w:sz="4" w:space="0" w:color="auto"/>
            </w:tcBorders>
            <w:shd w:val="clear" w:color="auto" w:fill="auto"/>
            <w:noWrap/>
            <w:vAlign w:val="center"/>
            <w:hideMark/>
          </w:tcPr>
          <w:p w14:paraId="1BAE3623"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855" w:type="dxa"/>
            <w:gridSpan w:val="2"/>
            <w:tcBorders>
              <w:top w:val="nil"/>
              <w:left w:val="nil"/>
              <w:bottom w:val="single" w:sz="4" w:space="0" w:color="auto"/>
              <w:right w:val="single" w:sz="4" w:space="0" w:color="auto"/>
            </w:tcBorders>
            <w:shd w:val="clear" w:color="auto" w:fill="auto"/>
            <w:noWrap/>
            <w:vAlign w:val="center"/>
            <w:hideMark/>
          </w:tcPr>
          <w:p w14:paraId="055FAA45"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935" w:type="dxa"/>
            <w:gridSpan w:val="2"/>
            <w:tcBorders>
              <w:top w:val="nil"/>
              <w:left w:val="nil"/>
              <w:bottom w:val="single" w:sz="4" w:space="0" w:color="auto"/>
              <w:right w:val="single" w:sz="4" w:space="0" w:color="auto"/>
            </w:tcBorders>
            <w:shd w:val="clear" w:color="auto" w:fill="auto"/>
            <w:noWrap/>
            <w:vAlign w:val="center"/>
            <w:hideMark/>
          </w:tcPr>
          <w:p w14:paraId="4213CC78"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903" w:type="dxa"/>
            <w:gridSpan w:val="2"/>
            <w:tcBorders>
              <w:top w:val="nil"/>
              <w:left w:val="nil"/>
              <w:bottom w:val="single" w:sz="4" w:space="0" w:color="auto"/>
              <w:right w:val="single" w:sz="4" w:space="0" w:color="auto"/>
            </w:tcBorders>
            <w:shd w:val="clear" w:color="auto" w:fill="auto"/>
            <w:noWrap/>
            <w:vAlign w:val="center"/>
            <w:hideMark/>
          </w:tcPr>
          <w:p w14:paraId="0C97E24D"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39D15B1F" w14:textId="77777777" w:rsidR="000A4758" w:rsidRPr="00CC11EF" w:rsidRDefault="000A4758" w:rsidP="00346B40">
            <w:pPr>
              <w:spacing w:line="240" w:lineRule="auto"/>
              <w:jc w:val="center"/>
              <w:rPr>
                <w:rFonts w:ascii="Times New Roman" w:hAnsi="Times New Roman"/>
                <w:color w:val="000000"/>
                <w:sz w:val="20"/>
              </w:rPr>
            </w:pPr>
            <w:r w:rsidRPr="00CC11EF">
              <w:rPr>
                <w:rFonts w:ascii="Times New Roman" w:hAnsi="Times New Roman"/>
                <w:color w:val="000000"/>
                <w:sz w:val="20"/>
              </w:rPr>
              <w:t>1,6</w:t>
            </w:r>
          </w:p>
        </w:tc>
      </w:tr>
      <w:tr w:rsidR="003E08F7" w:rsidRPr="003E08F7" w14:paraId="67ABF845" w14:textId="77777777" w:rsidTr="00D06A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2113" w:type="dxa"/>
            <w:gridSpan w:val="34"/>
            <w:tcBorders>
              <w:top w:val="single" w:sz="4" w:space="0" w:color="auto"/>
              <w:left w:val="nil"/>
              <w:bottom w:val="nil"/>
              <w:right w:val="nil"/>
            </w:tcBorders>
            <w:shd w:val="clear" w:color="auto" w:fill="auto"/>
            <w:noWrap/>
            <w:vAlign w:val="center"/>
            <w:hideMark/>
          </w:tcPr>
          <w:p w14:paraId="6FA6A8F0" w14:textId="10C22AF6" w:rsidR="003E08F7" w:rsidRPr="003E08F7" w:rsidRDefault="005A199E" w:rsidP="00346B40">
            <w:pPr>
              <w:spacing w:line="240" w:lineRule="auto"/>
              <w:jc w:val="center"/>
              <w:rPr>
                <w:rFonts w:ascii="Times New Roman" w:hAnsi="Times New Roman"/>
                <w:b/>
                <w:bCs/>
                <w:color w:val="000000"/>
                <w:sz w:val="22"/>
                <w:szCs w:val="22"/>
              </w:rPr>
            </w:pPr>
            <w:r>
              <w:rPr>
                <w:rFonts w:ascii="Times New Roman" w:hAnsi="Times New Roman"/>
                <w:b/>
                <w:bCs/>
                <w:color w:val="000000"/>
                <w:sz w:val="22"/>
                <w:szCs w:val="22"/>
              </w:rPr>
              <w:t xml:space="preserve">ЕТО-7 </w:t>
            </w:r>
            <w:r w:rsidR="003E08F7">
              <w:rPr>
                <w:rFonts w:ascii="Times New Roman" w:hAnsi="Times New Roman"/>
                <w:b/>
                <w:bCs/>
                <w:color w:val="000000"/>
                <w:sz w:val="22"/>
                <w:szCs w:val="22"/>
              </w:rPr>
              <w:t>МУП «Гортеплосеть»</w:t>
            </w:r>
          </w:p>
        </w:tc>
      </w:tr>
      <w:tr w:rsidR="003E08F7" w:rsidRPr="003E08F7" w14:paraId="4AE79AC7" w14:textId="77777777" w:rsidTr="00D06A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2113" w:type="dxa"/>
            <w:gridSpan w:val="34"/>
            <w:tcBorders>
              <w:top w:val="nil"/>
              <w:left w:val="nil"/>
              <w:bottom w:val="single" w:sz="4" w:space="0" w:color="auto"/>
              <w:right w:val="nil"/>
            </w:tcBorders>
            <w:shd w:val="clear" w:color="auto" w:fill="auto"/>
            <w:noWrap/>
            <w:vAlign w:val="bottom"/>
            <w:hideMark/>
          </w:tcPr>
          <w:p w14:paraId="4B605D49" w14:textId="77777777" w:rsidR="003E08F7" w:rsidRPr="00080BDE" w:rsidRDefault="003E08F7" w:rsidP="00346B40">
            <w:pPr>
              <w:spacing w:line="240" w:lineRule="auto"/>
              <w:jc w:val="center"/>
              <w:rPr>
                <w:rFonts w:ascii="Times New Roman" w:hAnsi="Times New Roman"/>
                <w:b/>
                <w:bCs/>
                <w:i/>
                <w:iCs/>
                <w:color w:val="000000"/>
                <w:sz w:val="22"/>
                <w:szCs w:val="22"/>
              </w:rPr>
            </w:pPr>
            <w:r w:rsidRPr="00080BDE">
              <w:rPr>
                <w:rFonts w:ascii="Times New Roman" w:hAnsi="Times New Roman"/>
                <w:b/>
                <w:bCs/>
                <w:i/>
                <w:iCs/>
                <w:color w:val="000000"/>
                <w:sz w:val="22"/>
                <w:szCs w:val="22"/>
              </w:rPr>
              <w:t>Котельная "ул. Ломоносова, 44"</w:t>
            </w:r>
          </w:p>
        </w:tc>
      </w:tr>
      <w:tr w:rsidR="00662406" w:rsidRPr="003E08F7" w14:paraId="474F72F4"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noWrap/>
            <w:vAlign w:val="bottom"/>
            <w:hideMark/>
          </w:tcPr>
          <w:p w14:paraId="3229954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902" w:type="dxa"/>
            <w:gridSpan w:val="2"/>
            <w:tcBorders>
              <w:top w:val="nil"/>
              <w:left w:val="nil"/>
              <w:bottom w:val="single" w:sz="4" w:space="0" w:color="auto"/>
              <w:right w:val="single" w:sz="4" w:space="0" w:color="auto"/>
            </w:tcBorders>
            <w:shd w:val="clear" w:color="auto" w:fill="auto"/>
            <w:vAlign w:val="center"/>
            <w:hideMark/>
          </w:tcPr>
          <w:p w14:paraId="00511F4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432A007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3D60EA5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4A0ADF4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1E2562B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1B47F25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3229163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6D45828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c>
          <w:tcPr>
            <w:tcW w:w="867" w:type="dxa"/>
            <w:tcBorders>
              <w:top w:val="nil"/>
              <w:left w:val="nil"/>
              <w:bottom w:val="single" w:sz="4" w:space="0" w:color="auto"/>
              <w:right w:val="single" w:sz="4" w:space="0" w:color="auto"/>
            </w:tcBorders>
            <w:shd w:val="clear" w:color="auto" w:fill="auto"/>
            <w:noWrap/>
            <w:vAlign w:val="bottom"/>
            <w:hideMark/>
          </w:tcPr>
          <w:p w14:paraId="1EACA93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60E483B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399DCA1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755DA5B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c>
          <w:tcPr>
            <w:tcW w:w="1134" w:type="dxa"/>
            <w:tcBorders>
              <w:top w:val="nil"/>
              <w:left w:val="nil"/>
              <w:bottom w:val="single" w:sz="4" w:space="0" w:color="auto"/>
              <w:right w:val="single" w:sz="4" w:space="0" w:color="auto"/>
            </w:tcBorders>
            <w:shd w:val="clear" w:color="auto" w:fill="auto"/>
            <w:noWrap/>
            <w:vAlign w:val="bottom"/>
            <w:hideMark/>
          </w:tcPr>
          <w:p w14:paraId="24AA8E5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3E241A1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0A09C6D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341CE6F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53D55D8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c>
          <w:tcPr>
            <w:tcW w:w="879" w:type="dxa"/>
            <w:tcBorders>
              <w:top w:val="nil"/>
              <w:left w:val="nil"/>
              <w:bottom w:val="single" w:sz="4" w:space="0" w:color="auto"/>
              <w:right w:val="nil"/>
            </w:tcBorders>
            <w:shd w:val="clear" w:color="auto" w:fill="auto"/>
            <w:noWrap/>
            <w:vAlign w:val="bottom"/>
            <w:hideMark/>
          </w:tcPr>
          <w:p w14:paraId="3B7309E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r>
      <w:tr w:rsidR="00662406" w:rsidRPr="003E08F7" w14:paraId="1230E6D6"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noWrap/>
            <w:vAlign w:val="bottom"/>
            <w:hideMark/>
          </w:tcPr>
          <w:p w14:paraId="4DF9CF8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902" w:type="dxa"/>
            <w:gridSpan w:val="2"/>
            <w:tcBorders>
              <w:top w:val="nil"/>
              <w:left w:val="nil"/>
              <w:bottom w:val="single" w:sz="4" w:space="0" w:color="auto"/>
              <w:right w:val="single" w:sz="4" w:space="0" w:color="auto"/>
            </w:tcBorders>
            <w:shd w:val="clear" w:color="auto" w:fill="auto"/>
            <w:vAlign w:val="center"/>
            <w:hideMark/>
          </w:tcPr>
          <w:p w14:paraId="039B8CE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0178E3A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15C2CC9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6D30BDC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01ECCA8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74236A3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0DAFE9B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30A6524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c>
          <w:tcPr>
            <w:tcW w:w="867" w:type="dxa"/>
            <w:tcBorders>
              <w:top w:val="nil"/>
              <w:left w:val="nil"/>
              <w:bottom w:val="single" w:sz="4" w:space="0" w:color="auto"/>
              <w:right w:val="single" w:sz="4" w:space="0" w:color="auto"/>
            </w:tcBorders>
            <w:shd w:val="clear" w:color="auto" w:fill="auto"/>
            <w:noWrap/>
            <w:vAlign w:val="bottom"/>
            <w:hideMark/>
          </w:tcPr>
          <w:p w14:paraId="77AF08C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10F0300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696F5AE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6FFE378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c>
          <w:tcPr>
            <w:tcW w:w="1134" w:type="dxa"/>
            <w:tcBorders>
              <w:top w:val="nil"/>
              <w:left w:val="nil"/>
              <w:bottom w:val="single" w:sz="4" w:space="0" w:color="auto"/>
              <w:right w:val="single" w:sz="4" w:space="0" w:color="auto"/>
            </w:tcBorders>
            <w:shd w:val="clear" w:color="auto" w:fill="auto"/>
            <w:noWrap/>
            <w:vAlign w:val="bottom"/>
            <w:hideMark/>
          </w:tcPr>
          <w:p w14:paraId="06A48B4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717F47C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3AF09CB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3BB8FE0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42F5714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c>
          <w:tcPr>
            <w:tcW w:w="879" w:type="dxa"/>
            <w:tcBorders>
              <w:top w:val="nil"/>
              <w:left w:val="nil"/>
              <w:bottom w:val="single" w:sz="4" w:space="0" w:color="auto"/>
              <w:right w:val="single" w:sz="4" w:space="0" w:color="auto"/>
            </w:tcBorders>
            <w:shd w:val="clear" w:color="auto" w:fill="auto"/>
            <w:noWrap/>
            <w:vAlign w:val="bottom"/>
            <w:hideMark/>
          </w:tcPr>
          <w:p w14:paraId="5D07E03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0,634</w:t>
            </w:r>
          </w:p>
        </w:tc>
      </w:tr>
      <w:tr w:rsidR="00662406" w:rsidRPr="003E08F7" w14:paraId="387C2839"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8"/>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79145F3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902" w:type="dxa"/>
            <w:gridSpan w:val="2"/>
            <w:tcBorders>
              <w:top w:val="nil"/>
              <w:left w:val="nil"/>
              <w:bottom w:val="single" w:sz="4" w:space="0" w:color="auto"/>
              <w:right w:val="single" w:sz="4" w:space="0" w:color="auto"/>
            </w:tcBorders>
            <w:shd w:val="clear" w:color="auto" w:fill="auto"/>
            <w:vAlign w:val="center"/>
            <w:hideMark/>
          </w:tcPr>
          <w:p w14:paraId="1D95485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03046A8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5B767BE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6B7B363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70DCA84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5C30E88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5B55BEE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0388F29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67" w:type="dxa"/>
            <w:tcBorders>
              <w:top w:val="nil"/>
              <w:left w:val="nil"/>
              <w:bottom w:val="single" w:sz="4" w:space="0" w:color="auto"/>
              <w:right w:val="single" w:sz="4" w:space="0" w:color="auto"/>
            </w:tcBorders>
            <w:shd w:val="clear" w:color="auto" w:fill="auto"/>
            <w:noWrap/>
            <w:vAlign w:val="bottom"/>
            <w:hideMark/>
          </w:tcPr>
          <w:p w14:paraId="37D05D4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4F98653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247077D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09B2C3D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1134" w:type="dxa"/>
            <w:tcBorders>
              <w:top w:val="nil"/>
              <w:left w:val="nil"/>
              <w:bottom w:val="single" w:sz="4" w:space="0" w:color="auto"/>
              <w:right w:val="single" w:sz="4" w:space="0" w:color="auto"/>
            </w:tcBorders>
            <w:shd w:val="clear" w:color="auto" w:fill="auto"/>
            <w:noWrap/>
            <w:vAlign w:val="bottom"/>
            <w:hideMark/>
          </w:tcPr>
          <w:p w14:paraId="2A10845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56B2115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0850FE1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26319CD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585BAD9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79" w:type="dxa"/>
            <w:tcBorders>
              <w:top w:val="nil"/>
              <w:left w:val="nil"/>
              <w:bottom w:val="single" w:sz="4" w:space="0" w:color="auto"/>
              <w:right w:val="single" w:sz="4" w:space="0" w:color="auto"/>
            </w:tcBorders>
            <w:shd w:val="clear" w:color="auto" w:fill="auto"/>
            <w:noWrap/>
            <w:vAlign w:val="bottom"/>
            <w:hideMark/>
          </w:tcPr>
          <w:p w14:paraId="501E610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r>
      <w:tr w:rsidR="00662406" w:rsidRPr="003E08F7" w14:paraId="283D7744"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0E1FE9C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902" w:type="dxa"/>
            <w:gridSpan w:val="2"/>
            <w:tcBorders>
              <w:top w:val="nil"/>
              <w:left w:val="nil"/>
              <w:bottom w:val="single" w:sz="4" w:space="0" w:color="auto"/>
              <w:right w:val="single" w:sz="4" w:space="0" w:color="auto"/>
            </w:tcBorders>
            <w:shd w:val="clear" w:color="auto" w:fill="auto"/>
            <w:vAlign w:val="center"/>
            <w:hideMark/>
          </w:tcPr>
          <w:p w14:paraId="79582D5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46CF54D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0,079</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1AF6A2D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0,079</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02D1A05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0,079</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3F01171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0,079</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27DF1C3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0,079</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3549E1B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0,079</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6E65EA3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0,079</w:t>
            </w:r>
          </w:p>
        </w:tc>
        <w:tc>
          <w:tcPr>
            <w:tcW w:w="867" w:type="dxa"/>
            <w:tcBorders>
              <w:top w:val="nil"/>
              <w:left w:val="nil"/>
              <w:bottom w:val="single" w:sz="4" w:space="0" w:color="auto"/>
              <w:right w:val="single" w:sz="4" w:space="0" w:color="auto"/>
            </w:tcBorders>
            <w:shd w:val="clear" w:color="auto" w:fill="auto"/>
            <w:noWrap/>
            <w:vAlign w:val="bottom"/>
            <w:hideMark/>
          </w:tcPr>
          <w:p w14:paraId="56D863E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0,079</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467C854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0,079</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3211ED2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0,079</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74C2D9E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0,079</w:t>
            </w:r>
          </w:p>
        </w:tc>
        <w:tc>
          <w:tcPr>
            <w:tcW w:w="1134" w:type="dxa"/>
            <w:tcBorders>
              <w:top w:val="nil"/>
              <w:left w:val="nil"/>
              <w:bottom w:val="single" w:sz="4" w:space="0" w:color="auto"/>
              <w:right w:val="single" w:sz="4" w:space="0" w:color="auto"/>
            </w:tcBorders>
            <w:shd w:val="clear" w:color="auto" w:fill="auto"/>
            <w:noWrap/>
            <w:vAlign w:val="bottom"/>
            <w:hideMark/>
          </w:tcPr>
          <w:p w14:paraId="722DBD9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0,079</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5FCE574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0,079</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09F7963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0,079</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7A4A77C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0,079</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15E1BED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0,079</w:t>
            </w:r>
          </w:p>
        </w:tc>
        <w:tc>
          <w:tcPr>
            <w:tcW w:w="879" w:type="dxa"/>
            <w:tcBorders>
              <w:top w:val="nil"/>
              <w:left w:val="nil"/>
              <w:bottom w:val="single" w:sz="4" w:space="0" w:color="auto"/>
              <w:right w:val="single" w:sz="4" w:space="0" w:color="auto"/>
            </w:tcBorders>
            <w:shd w:val="clear" w:color="auto" w:fill="auto"/>
            <w:noWrap/>
            <w:vAlign w:val="bottom"/>
            <w:hideMark/>
          </w:tcPr>
          <w:p w14:paraId="10625AA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0,079</w:t>
            </w:r>
          </w:p>
        </w:tc>
      </w:tr>
      <w:tr w:rsidR="00662406" w:rsidRPr="003E08F7" w14:paraId="6FE93451"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59152C11" w14:textId="7475B736"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902" w:type="dxa"/>
            <w:gridSpan w:val="2"/>
            <w:tcBorders>
              <w:top w:val="nil"/>
              <w:left w:val="nil"/>
              <w:bottom w:val="single" w:sz="4" w:space="0" w:color="auto"/>
              <w:right w:val="single" w:sz="4" w:space="0" w:color="auto"/>
            </w:tcBorders>
            <w:shd w:val="clear" w:color="auto" w:fill="auto"/>
            <w:vAlign w:val="center"/>
            <w:hideMark/>
          </w:tcPr>
          <w:p w14:paraId="1C48632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2010233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0,548</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2622AA6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0,548</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1AEEF8B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0,548</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5CC88E7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0,548</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150F8E4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0,548</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10D31CF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0,548</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0E0A959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0,548</w:t>
            </w:r>
          </w:p>
        </w:tc>
        <w:tc>
          <w:tcPr>
            <w:tcW w:w="867" w:type="dxa"/>
            <w:tcBorders>
              <w:top w:val="nil"/>
              <w:left w:val="nil"/>
              <w:bottom w:val="single" w:sz="4" w:space="0" w:color="auto"/>
              <w:right w:val="single" w:sz="4" w:space="0" w:color="auto"/>
            </w:tcBorders>
            <w:shd w:val="clear" w:color="auto" w:fill="auto"/>
            <w:noWrap/>
            <w:vAlign w:val="bottom"/>
            <w:hideMark/>
          </w:tcPr>
          <w:p w14:paraId="47193FE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0,548</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2EB58BC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0,548</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05BF819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0,548</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1EDA8DB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0,548</w:t>
            </w:r>
          </w:p>
        </w:tc>
        <w:tc>
          <w:tcPr>
            <w:tcW w:w="1134" w:type="dxa"/>
            <w:tcBorders>
              <w:top w:val="nil"/>
              <w:left w:val="nil"/>
              <w:bottom w:val="single" w:sz="4" w:space="0" w:color="auto"/>
              <w:right w:val="single" w:sz="4" w:space="0" w:color="auto"/>
            </w:tcBorders>
            <w:shd w:val="clear" w:color="auto" w:fill="auto"/>
            <w:noWrap/>
            <w:vAlign w:val="bottom"/>
            <w:hideMark/>
          </w:tcPr>
          <w:p w14:paraId="417A760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0,548</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120DA86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0,548</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31025F6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0,548</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43136A3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0,548</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5ADE410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0,548</w:t>
            </w:r>
          </w:p>
        </w:tc>
        <w:tc>
          <w:tcPr>
            <w:tcW w:w="879" w:type="dxa"/>
            <w:tcBorders>
              <w:top w:val="nil"/>
              <w:left w:val="nil"/>
              <w:bottom w:val="single" w:sz="4" w:space="0" w:color="auto"/>
              <w:right w:val="single" w:sz="4" w:space="0" w:color="auto"/>
            </w:tcBorders>
            <w:shd w:val="clear" w:color="auto" w:fill="auto"/>
            <w:noWrap/>
            <w:vAlign w:val="bottom"/>
            <w:hideMark/>
          </w:tcPr>
          <w:p w14:paraId="1B71983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0,548</w:t>
            </w:r>
          </w:p>
        </w:tc>
      </w:tr>
      <w:tr w:rsidR="00662406" w:rsidRPr="003E08F7" w14:paraId="6B574C77"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60890C6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902" w:type="dxa"/>
            <w:gridSpan w:val="2"/>
            <w:tcBorders>
              <w:top w:val="nil"/>
              <w:left w:val="nil"/>
              <w:bottom w:val="single" w:sz="4" w:space="0" w:color="auto"/>
              <w:right w:val="single" w:sz="4" w:space="0" w:color="auto"/>
            </w:tcBorders>
            <w:shd w:val="clear" w:color="auto" w:fill="auto"/>
            <w:vAlign w:val="center"/>
            <w:hideMark/>
          </w:tcPr>
          <w:p w14:paraId="04AE74F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33C9C02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5DDDA09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1A6777F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0E71D27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3FA2E3C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670877D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4AEA88A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67" w:type="dxa"/>
            <w:tcBorders>
              <w:top w:val="nil"/>
              <w:left w:val="nil"/>
              <w:bottom w:val="single" w:sz="4" w:space="0" w:color="auto"/>
              <w:right w:val="single" w:sz="4" w:space="0" w:color="auto"/>
            </w:tcBorders>
            <w:shd w:val="clear" w:color="auto" w:fill="auto"/>
            <w:noWrap/>
            <w:vAlign w:val="bottom"/>
            <w:hideMark/>
          </w:tcPr>
          <w:p w14:paraId="2289AA8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165F4BB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60E97DE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7890FF5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1134" w:type="dxa"/>
            <w:tcBorders>
              <w:top w:val="nil"/>
              <w:left w:val="nil"/>
              <w:bottom w:val="single" w:sz="4" w:space="0" w:color="auto"/>
              <w:right w:val="single" w:sz="4" w:space="0" w:color="auto"/>
            </w:tcBorders>
            <w:shd w:val="clear" w:color="auto" w:fill="auto"/>
            <w:noWrap/>
            <w:vAlign w:val="bottom"/>
            <w:hideMark/>
          </w:tcPr>
          <w:p w14:paraId="6DA1357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5C8D670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37B766E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11F40F4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5AF9E7D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79" w:type="dxa"/>
            <w:tcBorders>
              <w:top w:val="nil"/>
              <w:left w:val="nil"/>
              <w:bottom w:val="single" w:sz="4" w:space="0" w:color="auto"/>
              <w:right w:val="single" w:sz="4" w:space="0" w:color="auto"/>
            </w:tcBorders>
            <w:shd w:val="clear" w:color="auto" w:fill="auto"/>
            <w:noWrap/>
            <w:vAlign w:val="bottom"/>
            <w:hideMark/>
          </w:tcPr>
          <w:p w14:paraId="403FD19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r>
      <w:tr w:rsidR="00662406" w:rsidRPr="003E08F7" w14:paraId="71F94EED"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92"/>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0F1D523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02" w:type="dxa"/>
            <w:gridSpan w:val="2"/>
            <w:tcBorders>
              <w:top w:val="nil"/>
              <w:left w:val="nil"/>
              <w:bottom w:val="single" w:sz="4" w:space="0" w:color="auto"/>
              <w:right w:val="single" w:sz="4" w:space="0" w:color="auto"/>
            </w:tcBorders>
            <w:shd w:val="clear" w:color="auto" w:fill="auto"/>
            <w:vAlign w:val="center"/>
            <w:hideMark/>
          </w:tcPr>
          <w:p w14:paraId="72E6D71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center"/>
            <w:hideMark/>
          </w:tcPr>
          <w:p w14:paraId="1CD5D35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0,307</w:t>
            </w:r>
          </w:p>
        </w:tc>
        <w:tc>
          <w:tcPr>
            <w:tcW w:w="1197" w:type="dxa"/>
            <w:gridSpan w:val="2"/>
            <w:tcBorders>
              <w:top w:val="nil"/>
              <w:left w:val="nil"/>
              <w:bottom w:val="single" w:sz="4" w:space="0" w:color="auto"/>
              <w:right w:val="single" w:sz="4" w:space="0" w:color="auto"/>
            </w:tcBorders>
            <w:shd w:val="clear" w:color="auto" w:fill="auto"/>
            <w:noWrap/>
            <w:vAlign w:val="center"/>
            <w:hideMark/>
          </w:tcPr>
          <w:p w14:paraId="521A5A2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0,307</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5801229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0,307</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3E99034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0,307</w:t>
            </w:r>
          </w:p>
        </w:tc>
        <w:tc>
          <w:tcPr>
            <w:tcW w:w="1144" w:type="dxa"/>
            <w:gridSpan w:val="2"/>
            <w:tcBorders>
              <w:top w:val="nil"/>
              <w:left w:val="nil"/>
              <w:bottom w:val="single" w:sz="4" w:space="0" w:color="auto"/>
              <w:right w:val="single" w:sz="4" w:space="0" w:color="auto"/>
            </w:tcBorders>
            <w:shd w:val="clear" w:color="auto" w:fill="auto"/>
            <w:noWrap/>
            <w:vAlign w:val="center"/>
            <w:hideMark/>
          </w:tcPr>
          <w:p w14:paraId="0F2071E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0,307</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6ABE3E9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0,307</w:t>
            </w:r>
          </w:p>
        </w:tc>
        <w:tc>
          <w:tcPr>
            <w:tcW w:w="1151" w:type="dxa"/>
            <w:gridSpan w:val="2"/>
            <w:tcBorders>
              <w:top w:val="nil"/>
              <w:left w:val="nil"/>
              <w:bottom w:val="single" w:sz="4" w:space="0" w:color="auto"/>
              <w:right w:val="single" w:sz="4" w:space="0" w:color="auto"/>
            </w:tcBorders>
            <w:shd w:val="clear" w:color="auto" w:fill="auto"/>
            <w:noWrap/>
            <w:vAlign w:val="center"/>
            <w:hideMark/>
          </w:tcPr>
          <w:p w14:paraId="1F75513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0,307</w:t>
            </w:r>
          </w:p>
        </w:tc>
        <w:tc>
          <w:tcPr>
            <w:tcW w:w="867" w:type="dxa"/>
            <w:tcBorders>
              <w:top w:val="nil"/>
              <w:left w:val="nil"/>
              <w:bottom w:val="single" w:sz="4" w:space="0" w:color="auto"/>
              <w:right w:val="single" w:sz="4" w:space="0" w:color="auto"/>
            </w:tcBorders>
            <w:shd w:val="clear" w:color="auto" w:fill="auto"/>
            <w:noWrap/>
            <w:vAlign w:val="center"/>
            <w:hideMark/>
          </w:tcPr>
          <w:p w14:paraId="72B8D98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0,307</w:t>
            </w:r>
          </w:p>
        </w:tc>
        <w:tc>
          <w:tcPr>
            <w:tcW w:w="867" w:type="dxa"/>
            <w:gridSpan w:val="2"/>
            <w:tcBorders>
              <w:top w:val="nil"/>
              <w:left w:val="nil"/>
              <w:bottom w:val="single" w:sz="4" w:space="0" w:color="auto"/>
              <w:right w:val="single" w:sz="4" w:space="0" w:color="auto"/>
            </w:tcBorders>
            <w:shd w:val="clear" w:color="auto" w:fill="auto"/>
            <w:noWrap/>
            <w:vAlign w:val="center"/>
            <w:hideMark/>
          </w:tcPr>
          <w:p w14:paraId="387E259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0,307</w:t>
            </w:r>
          </w:p>
        </w:tc>
        <w:tc>
          <w:tcPr>
            <w:tcW w:w="866" w:type="dxa"/>
            <w:gridSpan w:val="2"/>
            <w:tcBorders>
              <w:top w:val="nil"/>
              <w:left w:val="nil"/>
              <w:bottom w:val="single" w:sz="4" w:space="0" w:color="auto"/>
              <w:right w:val="single" w:sz="4" w:space="0" w:color="auto"/>
            </w:tcBorders>
            <w:shd w:val="clear" w:color="auto" w:fill="auto"/>
            <w:noWrap/>
            <w:vAlign w:val="center"/>
            <w:hideMark/>
          </w:tcPr>
          <w:p w14:paraId="5A754DB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0,307</w:t>
            </w:r>
          </w:p>
        </w:tc>
        <w:tc>
          <w:tcPr>
            <w:tcW w:w="1089" w:type="dxa"/>
            <w:gridSpan w:val="3"/>
            <w:tcBorders>
              <w:top w:val="nil"/>
              <w:left w:val="nil"/>
              <w:bottom w:val="single" w:sz="4" w:space="0" w:color="auto"/>
              <w:right w:val="single" w:sz="4" w:space="0" w:color="auto"/>
            </w:tcBorders>
            <w:shd w:val="clear" w:color="auto" w:fill="auto"/>
            <w:noWrap/>
            <w:vAlign w:val="center"/>
            <w:hideMark/>
          </w:tcPr>
          <w:p w14:paraId="6132B42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0,307</w:t>
            </w:r>
          </w:p>
        </w:tc>
        <w:tc>
          <w:tcPr>
            <w:tcW w:w="1134" w:type="dxa"/>
            <w:tcBorders>
              <w:top w:val="nil"/>
              <w:left w:val="nil"/>
              <w:bottom w:val="single" w:sz="4" w:space="0" w:color="auto"/>
              <w:right w:val="single" w:sz="4" w:space="0" w:color="auto"/>
            </w:tcBorders>
            <w:shd w:val="clear" w:color="auto" w:fill="auto"/>
            <w:noWrap/>
            <w:vAlign w:val="center"/>
            <w:hideMark/>
          </w:tcPr>
          <w:p w14:paraId="71370E9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0,307</w:t>
            </w:r>
          </w:p>
        </w:tc>
        <w:tc>
          <w:tcPr>
            <w:tcW w:w="1025" w:type="dxa"/>
            <w:gridSpan w:val="2"/>
            <w:tcBorders>
              <w:top w:val="nil"/>
              <w:left w:val="nil"/>
              <w:bottom w:val="single" w:sz="4" w:space="0" w:color="auto"/>
              <w:right w:val="single" w:sz="4" w:space="0" w:color="auto"/>
            </w:tcBorders>
            <w:shd w:val="clear" w:color="auto" w:fill="auto"/>
            <w:noWrap/>
            <w:vAlign w:val="center"/>
            <w:hideMark/>
          </w:tcPr>
          <w:p w14:paraId="6838AF4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0,307</w:t>
            </w:r>
          </w:p>
        </w:tc>
        <w:tc>
          <w:tcPr>
            <w:tcW w:w="879" w:type="dxa"/>
            <w:gridSpan w:val="2"/>
            <w:tcBorders>
              <w:top w:val="nil"/>
              <w:left w:val="nil"/>
              <w:bottom w:val="single" w:sz="4" w:space="0" w:color="auto"/>
              <w:right w:val="single" w:sz="4" w:space="0" w:color="auto"/>
            </w:tcBorders>
            <w:shd w:val="clear" w:color="auto" w:fill="auto"/>
            <w:noWrap/>
            <w:vAlign w:val="center"/>
            <w:hideMark/>
          </w:tcPr>
          <w:p w14:paraId="61A9BFA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0,307</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482ABA6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0,307</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2A3E76A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0,307</w:t>
            </w:r>
          </w:p>
        </w:tc>
        <w:tc>
          <w:tcPr>
            <w:tcW w:w="879" w:type="dxa"/>
            <w:tcBorders>
              <w:top w:val="nil"/>
              <w:left w:val="nil"/>
              <w:bottom w:val="single" w:sz="4" w:space="0" w:color="auto"/>
              <w:right w:val="single" w:sz="4" w:space="0" w:color="auto"/>
            </w:tcBorders>
            <w:shd w:val="clear" w:color="auto" w:fill="auto"/>
            <w:noWrap/>
            <w:vAlign w:val="center"/>
            <w:hideMark/>
          </w:tcPr>
          <w:p w14:paraId="395AF86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0,307</w:t>
            </w:r>
          </w:p>
        </w:tc>
      </w:tr>
      <w:tr w:rsidR="00662406" w:rsidRPr="003E08F7" w14:paraId="5185B440"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0455D86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02" w:type="dxa"/>
            <w:gridSpan w:val="2"/>
            <w:tcBorders>
              <w:top w:val="nil"/>
              <w:left w:val="nil"/>
              <w:bottom w:val="single" w:sz="4" w:space="0" w:color="auto"/>
              <w:right w:val="single" w:sz="4" w:space="0" w:color="auto"/>
            </w:tcBorders>
            <w:shd w:val="clear" w:color="auto" w:fill="auto"/>
            <w:vAlign w:val="center"/>
            <w:hideMark/>
          </w:tcPr>
          <w:p w14:paraId="6C5CB10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center"/>
            <w:hideMark/>
          </w:tcPr>
          <w:p w14:paraId="3B0034C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0,228</w:t>
            </w:r>
          </w:p>
        </w:tc>
        <w:tc>
          <w:tcPr>
            <w:tcW w:w="1197" w:type="dxa"/>
            <w:gridSpan w:val="2"/>
            <w:tcBorders>
              <w:top w:val="nil"/>
              <w:left w:val="nil"/>
              <w:bottom w:val="single" w:sz="4" w:space="0" w:color="auto"/>
              <w:right w:val="single" w:sz="4" w:space="0" w:color="auto"/>
            </w:tcBorders>
            <w:shd w:val="clear" w:color="auto" w:fill="auto"/>
            <w:noWrap/>
            <w:vAlign w:val="center"/>
            <w:hideMark/>
          </w:tcPr>
          <w:p w14:paraId="11F6A5F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0,228</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3E49DA7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0,228</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324F942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0,228</w:t>
            </w:r>
          </w:p>
        </w:tc>
        <w:tc>
          <w:tcPr>
            <w:tcW w:w="1144" w:type="dxa"/>
            <w:gridSpan w:val="2"/>
            <w:tcBorders>
              <w:top w:val="nil"/>
              <w:left w:val="nil"/>
              <w:bottom w:val="single" w:sz="4" w:space="0" w:color="auto"/>
              <w:right w:val="single" w:sz="4" w:space="0" w:color="auto"/>
            </w:tcBorders>
            <w:shd w:val="clear" w:color="auto" w:fill="auto"/>
            <w:noWrap/>
            <w:vAlign w:val="center"/>
            <w:hideMark/>
          </w:tcPr>
          <w:p w14:paraId="31F34C2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0,228</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5DBC24B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0,228</w:t>
            </w:r>
          </w:p>
        </w:tc>
        <w:tc>
          <w:tcPr>
            <w:tcW w:w="1151" w:type="dxa"/>
            <w:gridSpan w:val="2"/>
            <w:tcBorders>
              <w:top w:val="nil"/>
              <w:left w:val="nil"/>
              <w:bottom w:val="single" w:sz="4" w:space="0" w:color="auto"/>
              <w:right w:val="single" w:sz="4" w:space="0" w:color="auto"/>
            </w:tcBorders>
            <w:shd w:val="clear" w:color="auto" w:fill="auto"/>
            <w:noWrap/>
            <w:vAlign w:val="center"/>
            <w:hideMark/>
          </w:tcPr>
          <w:p w14:paraId="15D8759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0,228</w:t>
            </w:r>
          </w:p>
        </w:tc>
        <w:tc>
          <w:tcPr>
            <w:tcW w:w="867" w:type="dxa"/>
            <w:tcBorders>
              <w:top w:val="nil"/>
              <w:left w:val="nil"/>
              <w:bottom w:val="single" w:sz="4" w:space="0" w:color="auto"/>
              <w:right w:val="single" w:sz="4" w:space="0" w:color="auto"/>
            </w:tcBorders>
            <w:shd w:val="clear" w:color="auto" w:fill="auto"/>
            <w:noWrap/>
            <w:vAlign w:val="center"/>
            <w:hideMark/>
          </w:tcPr>
          <w:p w14:paraId="2C22F84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0,228</w:t>
            </w:r>
          </w:p>
        </w:tc>
        <w:tc>
          <w:tcPr>
            <w:tcW w:w="867" w:type="dxa"/>
            <w:gridSpan w:val="2"/>
            <w:tcBorders>
              <w:top w:val="nil"/>
              <w:left w:val="nil"/>
              <w:bottom w:val="single" w:sz="4" w:space="0" w:color="auto"/>
              <w:right w:val="single" w:sz="4" w:space="0" w:color="auto"/>
            </w:tcBorders>
            <w:shd w:val="clear" w:color="auto" w:fill="auto"/>
            <w:noWrap/>
            <w:vAlign w:val="center"/>
            <w:hideMark/>
          </w:tcPr>
          <w:p w14:paraId="549C2D1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0,228</w:t>
            </w:r>
          </w:p>
        </w:tc>
        <w:tc>
          <w:tcPr>
            <w:tcW w:w="866" w:type="dxa"/>
            <w:gridSpan w:val="2"/>
            <w:tcBorders>
              <w:top w:val="nil"/>
              <w:left w:val="nil"/>
              <w:bottom w:val="single" w:sz="4" w:space="0" w:color="auto"/>
              <w:right w:val="single" w:sz="4" w:space="0" w:color="auto"/>
            </w:tcBorders>
            <w:shd w:val="clear" w:color="auto" w:fill="auto"/>
            <w:noWrap/>
            <w:vAlign w:val="center"/>
            <w:hideMark/>
          </w:tcPr>
          <w:p w14:paraId="0679942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0,228</w:t>
            </w:r>
          </w:p>
        </w:tc>
        <w:tc>
          <w:tcPr>
            <w:tcW w:w="1089" w:type="dxa"/>
            <w:gridSpan w:val="3"/>
            <w:tcBorders>
              <w:top w:val="nil"/>
              <w:left w:val="nil"/>
              <w:bottom w:val="single" w:sz="4" w:space="0" w:color="auto"/>
              <w:right w:val="single" w:sz="4" w:space="0" w:color="auto"/>
            </w:tcBorders>
            <w:shd w:val="clear" w:color="auto" w:fill="auto"/>
            <w:noWrap/>
            <w:vAlign w:val="center"/>
            <w:hideMark/>
          </w:tcPr>
          <w:p w14:paraId="0135981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0,228</w:t>
            </w:r>
          </w:p>
        </w:tc>
        <w:tc>
          <w:tcPr>
            <w:tcW w:w="1134" w:type="dxa"/>
            <w:tcBorders>
              <w:top w:val="nil"/>
              <w:left w:val="nil"/>
              <w:bottom w:val="single" w:sz="4" w:space="0" w:color="auto"/>
              <w:right w:val="single" w:sz="4" w:space="0" w:color="auto"/>
            </w:tcBorders>
            <w:shd w:val="clear" w:color="auto" w:fill="auto"/>
            <w:noWrap/>
            <w:vAlign w:val="center"/>
            <w:hideMark/>
          </w:tcPr>
          <w:p w14:paraId="0018E18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0,228</w:t>
            </w:r>
          </w:p>
        </w:tc>
        <w:tc>
          <w:tcPr>
            <w:tcW w:w="1025" w:type="dxa"/>
            <w:gridSpan w:val="2"/>
            <w:tcBorders>
              <w:top w:val="nil"/>
              <w:left w:val="nil"/>
              <w:bottom w:val="single" w:sz="4" w:space="0" w:color="auto"/>
              <w:right w:val="single" w:sz="4" w:space="0" w:color="auto"/>
            </w:tcBorders>
            <w:shd w:val="clear" w:color="auto" w:fill="auto"/>
            <w:noWrap/>
            <w:vAlign w:val="center"/>
            <w:hideMark/>
          </w:tcPr>
          <w:p w14:paraId="5591E2B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0,228</w:t>
            </w:r>
          </w:p>
        </w:tc>
        <w:tc>
          <w:tcPr>
            <w:tcW w:w="879" w:type="dxa"/>
            <w:gridSpan w:val="2"/>
            <w:tcBorders>
              <w:top w:val="nil"/>
              <w:left w:val="nil"/>
              <w:bottom w:val="single" w:sz="4" w:space="0" w:color="auto"/>
              <w:right w:val="single" w:sz="4" w:space="0" w:color="auto"/>
            </w:tcBorders>
            <w:shd w:val="clear" w:color="auto" w:fill="auto"/>
            <w:noWrap/>
            <w:vAlign w:val="center"/>
            <w:hideMark/>
          </w:tcPr>
          <w:p w14:paraId="58B2B16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0,228</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5A4C648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0,228</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3FB8898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0,228</w:t>
            </w:r>
          </w:p>
        </w:tc>
        <w:tc>
          <w:tcPr>
            <w:tcW w:w="879" w:type="dxa"/>
            <w:tcBorders>
              <w:top w:val="nil"/>
              <w:left w:val="nil"/>
              <w:bottom w:val="single" w:sz="4" w:space="0" w:color="auto"/>
              <w:right w:val="single" w:sz="4" w:space="0" w:color="auto"/>
            </w:tcBorders>
            <w:shd w:val="clear" w:color="auto" w:fill="auto"/>
            <w:noWrap/>
            <w:vAlign w:val="center"/>
            <w:hideMark/>
          </w:tcPr>
          <w:p w14:paraId="2580994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0,228</w:t>
            </w:r>
          </w:p>
        </w:tc>
      </w:tr>
      <w:tr w:rsidR="003E08F7" w:rsidRPr="003E08F7" w14:paraId="4E39FE3B" w14:textId="77777777" w:rsidTr="00D06A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2113" w:type="dxa"/>
            <w:gridSpan w:val="34"/>
            <w:tcBorders>
              <w:top w:val="nil"/>
              <w:left w:val="nil"/>
              <w:bottom w:val="single" w:sz="4" w:space="0" w:color="auto"/>
              <w:right w:val="nil"/>
            </w:tcBorders>
            <w:shd w:val="clear" w:color="auto" w:fill="auto"/>
            <w:noWrap/>
            <w:vAlign w:val="bottom"/>
            <w:hideMark/>
          </w:tcPr>
          <w:p w14:paraId="1160EB92" w14:textId="77777777" w:rsidR="003E08F7" w:rsidRPr="00CC11EF" w:rsidRDefault="003E08F7" w:rsidP="00346B40">
            <w:pPr>
              <w:spacing w:line="240" w:lineRule="auto"/>
              <w:jc w:val="center"/>
              <w:rPr>
                <w:rFonts w:ascii="Calibri" w:hAnsi="Calibri" w:cs="Calibri"/>
                <w:b/>
                <w:bCs/>
                <w:i/>
                <w:iCs/>
                <w:color w:val="000000"/>
                <w:sz w:val="20"/>
              </w:rPr>
            </w:pPr>
            <w:r w:rsidRPr="00CC11EF">
              <w:rPr>
                <w:rFonts w:ascii="Times New Roman" w:hAnsi="Times New Roman"/>
                <w:b/>
                <w:bCs/>
                <w:i/>
                <w:iCs/>
                <w:color w:val="000000"/>
                <w:sz w:val="20"/>
              </w:rPr>
              <w:t>Котельная, ЛОК УВД Урочище "Солянка"</w:t>
            </w:r>
          </w:p>
        </w:tc>
      </w:tr>
      <w:tr w:rsidR="00662406" w:rsidRPr="003E08F7" w14:paraId="54039B50"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noWrap/>
            <w:vAlign w:val="bottom"/>
            <w:hideMark/>
          </w:tcPr>
          <w:p w14:paraId="21DAEE2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902" w:type="dxa"/>
            <w:gridSpan w:val="2"/>
            <w:tcBorders>
              <w:top w:val="nil"/>
              <w:left w:val="nil"/>
              <w:bottom w:val="single" w:sz="4" w:space="0" w:color="auto"/>
              <w:right w:val="single" w:sz="4" w:space="0" w:color="auto"/>
            </w:tcBorders>
            <w:shd w:val="clear" w:color="auto" w:fill="auto"/>
            <w:vAlign w:val="center"/>
            <w:hideMark/>
          </w:tcPr>
          <w:p w14:paraId="66EE59E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60FAEA2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14F6873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50AEB5D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5982663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7A987B3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46BCA78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4E73D44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c>
          <w:tcPr>
            <w:tcW w:w="867" w:type="dxa"/>
            <w:tcBorders>
              <w:top w:val="nil"/>
              <w:left w:val="nil"/>
              <w:bottom w:val="single" w:sz="4" w:space="0" w:color="auto"/>
              <w:right w:val="single" w:sz="4" w:space="0" w:color="auto"/>
            </w:tcBorders>
            <w:shd w:val="clear" w:color="auto" w:fill="auto"/>
            <w:noWrap/>
            <w:vAlign w:val="bottom"/>
            <w:hideMark/>
          </w:tcPr>
          <w:p w14:paraId="4CA2EF9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21CE919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0CB3C22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672CB89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c>
          <w:tcPr>
            <w:tcW w:w="1134" w:type="dxa"/>
            <w:tcBorders>
              <w:top w:val="nil"/>
              <w:left w:val="nil"/>
              <w:bottom w:val="single" w:sz="4" w:space="0" w:color="auto"/>
              <w:right w:val="single" w:sz="4" w:space="0" w:color="auto"/>
            </w:tcBorders>
            <w:shd w:val="clear" w:color="auto" w:fill="auto"/>
            <w:noWrap/>
            <w:vAlign w:val="bottom"/>
            <w:hideMark/>
          </w:tcPr>
          <w:p w14:paraId="39B1A7C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6F7E8F5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654D640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65034A9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4A50775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c>
          <w:tcPr>
            <w:tcW w:w="879" w:type="dxa"/>
            <w:tcBorders>
              <w:top w:val="nil"/>
              <w:left w:val="nil"/>
              <w:bottom w:val="single" w:sz="4" w:space="0" w:color="auto"/>
              <w:right w:val="nil"/>
            </w:tcBorders>
            <w:shd w:val="clear" w:color="auto" w:fill="auto"/>
            <w:noWrap/>
            <w:vAlign w:val="bottom"/>
            <w:hideMark/>
          </w:tcPr>
          <w:p w14:paraId="0BFF163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r>
      <w:tr w:rsidR="00662406" w:rsidRPr="003E08F7" w14:paraId="123AE19F"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noWrap/>
            <w:vAlign w:val="bottom"/>
            <w:hideMark/>
          </w:tcPr>
          <w:p w14:paraId="296A1E6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902" w:type="dxa"/>
            <w:gridSpan w:val="2"/>
            <w:tcBorders>
              <w:top w:val="nil"/>
              <w:left w:val="nil"/>
              <w:bottom w:val="single" w:sz="4" w:space="0" w:color="auto"/>
              <w:right w:val="single" w:sz="4" w:space="0" w:color="auto"/>
            </w:tcBorders>
            <w:shd w:val="clear" w:color="auto" w:fill="auto"/>
            <w:vAlign w:val="center"/>
            <w:hideMark/>
          </w:tcPr>
          <w:p w14:paraId="671D6D8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6EFF7D2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5A721CD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66C9106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4A868D3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26E45C5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21B8060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2BCCBEE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c>
          <w:tcPr>
            <w:tcW w:w="867" w:type="dxa"/>
            <w:tcBorders>
              <w:top w:val="nil"/>
              <w:left w:val="nil"/>
              <w:bottom w:val="single" w:sz="4" w:space="0" w:color="auto"/>
              <w:right w:val="single" w:sz="4" w:space="0" w:color="auto"/>
            </w:tcBorders>
            <w:shd w:val="clear" w:color="auto" w:fill="auto"/>
            <w:noWrap/>
            <w:vAlign w:val="bottom"/>
            <w:hideMark/>
          </w:tcPr>
          <w:p w14:paraId="68C51EE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6D4056F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58553F0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595F248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c>
          <w:tcPr>
            <w:tcW w:w="1134" w:type="dxa"/>
            <w:tcBorders>
              <w:top w:val="nil"/>
              <w:left w:val="nil"/>
              <w:bottom w:val="single" w:sz="4" w:space="0" w:color="auto"/>
              <w:right w:val="single" w:sz="4" w:space="0" w:color="auto"/>
            </w:tcBorders>
            <w:shd w:val="clear" w:color="auto" w:fill="auto"/>
            <w:noWrap/>
            <w:vAlign w:val="bottom"/>
            <w:hideMark/>
          </w:tcPr>
          <w:p w14:paraId="3209A2C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36B7055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26557C6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389351E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06BA629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c>
          <w:tcPr>
            <w:tcW w:w="879" w:type="dxa"/>
            <w:tcBorders>
              <w:top w:val="nil"/>
              <w:left w:val="nil"/>
              <w:bottom w:val="single" w:sz="4" w:space="0" w:color="auto"/>
              <w:right w:val="single" w:sz="4" w:space="0" w:color="auto"/>
            </w:tcBorders>
            <w:shd w:val="clear" w:color="auto" w:fill="auto"/>
            <w:noWrap/>
            <w:vAlign w:val="bottom"/>
            <w:hideMark/>
          </w:tcPr>
          <w:p w14:paraId="3763FF0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2,58</w:t>
            </w:r>
          </w:p>
        </w:tc>
      </w:tr>
      <w:tr w:rsidR="00662406" w:rsidRPr="003E08F7" w14:paraId="41C841CE"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7"/>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77EE47D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902" w:type="dxa"/>
            <w:gridSpan w:val="2"/>
            <w:tcBorders>
              <w:top w:val="nil"/>
              <w:left w:val="nil"/>
              <w:bottom w:val="single" w:sz="4" w:space="0" w:color="auto"/>
              <w:right w:val="single" w:sz="4" w:space="0" w:color="auto"/>
            </w:tcBorders>
            <w:shd w:val="clear" w:color="auto" w:fill="auto"/>
            <w:vAlign w:val="center"/>
            <w:hideMark/>
          </w:tcPr>
          <w:p w14:paraId="0B46A3A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300004A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0BC0024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6023C4F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5749196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2A5FF85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3EC78B8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0840BD6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c>
          <w:tcPr>
            <w:tcW w:w="867" w:type="dxa"/>
            <w:tcBorders>
              <w:top w:val="nil"/>
              <w:left w:val="nil"/>
              <w:bottom w:val="single" w:sz="4" w:space="0" w:color="auto"/>
              <w:right w:val="single" w:sz="4" w:space="0" w:color="auto"/>
            </w:tcBorders>
            <w:shd w:val="clear" w:color="auto" w:fill="auto"/>
            <w:noWrap/>
            <w:vAlign w:val="bottom"/>
            <w:hideMark/>
          </w:tcPr>
          <w:p w14:paraId="36AE8F2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61B5AAB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11643F5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4DDF0AA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c>
          <w:tcPr>
            <w:tcW w:w="1134" w:type="dxa"/>
            <w:tcBorders>
              <w:top w:val="nil"/>
              <w:left w:val="nil"/>
              <w:bottom w:val="single" w:sz="4" w:space="0" w:color="auto"/>
              <w:right w:val="single" w:sz="4" w:space="0" w:color="auto"/>
            </w:tcBorders>
            <w:shd w:val="clear" w:color="auto" w:fill="auto"/>
            <w:noWrap/>
            <w:vAlign w:val="bottom"/>
            <w:hideMark/>
          </w:tcPr>
          <w:p w14:paraId="00A79F6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399AEEE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07CB445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1C09CD0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3F0B059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c>
          <w:tcPr>
            <w:tcW w:w="879" w:type="dxa"/>
            <w:tcBorders>
              <w:top w:val="nil"/>
              <w:left w:val="nil"/>
              <w:bottom w:val="single" w:sz="4" w:space="0" w:color="auto"/>
              <w:right w:val="single" w:sz="4" w:space="0" w:color="auto"/>
            </w:tcBorders>
            <w:shd w:val="clear" w:color="auto" w:fill="auto"/>
            <w:noWrap/>
            <w:vAlign w:val="bottom"/>
            <w:hideMark/>
          </w:tcPr>
          <w:p w14:paraId="24E35F3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r>
      <w:tr w:rsidR="00662406" w:rsidRPr="003E08F7" w14:paraId="6FBC2F80"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3A91559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902" w:type="dxa"/>
            <w:gridSpan w:val="2"/>
            <w:tcBorders>
              <w:top w:val="nil"/>
              <w:left w:val="nil"/>
              <w:bottom w:val="single" w:sz="4" w:space="0" w:color="auto"/>
              <w:right w:val="single" w:sz="4" w:space="0" w:color="auto"/>
            </w:tcBorders>
            <w:shd w:val="clear" w:color="auto" w:fill="auto"/>
            <w:vAlign w:val="center"/>
            <w:hideMark/>
          </w:tcPr>
          <w:p w14:paraId="748DBFA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7CFE20D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3C3DBFC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27F304A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3105EF2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4BB39FE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45093AE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0E248FC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67" w:type="dxa"/>
            <w:tcBorders>
              <w:top w:val="nil"/>
              <w:left w:val="nil"/>
              <w:bottom w:val="single" w:sz="4" w:space="0" w:color="auto"/>
              <w:right w:val="single" w:sz="4" w:space="0" w:color="auto"/>
            </w:tcBorders>
            <w:shd w:val="clear" w:color="auto" w:fill="auto"/>
            <w:noWrap/>
            <w:vAlign w:val="bottom"/>
            <w:hideMark/>
          </w:tcPr>
          <w:p w14:paraId="2BAD589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342C0CF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18F957F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30B04D1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34" w:type="dxa"/>
            <w:tcBorders>
              <w:top w:val="nil"/>
              <w:left w:val="nil"/>
              <w:bottom w:val="single" w:sz="4" w:space="0" w:color="auto"/>
              <w:right w:val="single" w:sz="4" w:space="0" w:color="auto"/>
            </w:tcBorders>
            <w:shd w:val="clear" w:color="auto" w:fill="auto"/>
            <w:noWrap/>
            <w:vAlign w:val="bottom"/>
            <w:hideMark/>
          </w:tcPr>
          <w:p w14:paraId="768B15B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50CD18E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6741F0E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67C469B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7519A05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9" w:type="dxa"/>
            <w:tcBorders>
              <w:top w:val="nil"/>
              <w:left w:val="nil"/>
              <w:bottom w:val="single" w:sz="4" w:space="0" w:color="auto"/>
              <w:right w:val="single" w:sz="4" w:space="0" w:color="auto"/>
            </w:tcBorders>
            <w:shd w:val="clear" w:color="auto" w:fill="auto"/>
            <w:noWrap/>
            <w:vAlign w:val="bottom"/>
            <w:hideMark/>
          </w:tcPr>
          <w:p w14:paraId="7328651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r>
      <w:tr w:rsidR="00662406" w:rsidRPr="003E08F7" w14:paraId="54D4E388"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2177283B" w14:textId="630299F0"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902" w:type="dxa"/>
            <w:gridSpan w:val="2"/>
            <w:tcBorders>
              <w:top w:val="nil"/>
              <w:left w:val="nil"/>
              <w:bottom w:val="single" w:sz="4" w:space="0" w:color="auto"/>
              <w:right w:val="single" w:sz="4" w:space="0" w:color="auto"/>
            </w:tcBorders>
            <w:shd w:val="clear" w:color="auto" w:fill="auto"/>
            <w:vAlign w:val="center"/>
            <w:hideMark/>
          </w:tcPr>
          <w:p w14:paraId="734F141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3BC3443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0,85</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4D1E093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0,85</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1454652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0,85</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04B8C79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0,85</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3FCE619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0,85</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6B83E23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0,85</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3D89F61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0,85</w:t>
            </w:r>
          </w:p>
        </w:tc>
        <w:tc>
          <w:tcPr>
            <w:tcW w:w="867" w:type="dxa"/>
            <w:tcBorders>
              <w:top w:val="nil"/>
              <w:left w:val="nil"/>
              <w:bottom w:val="single" w:sz="4" w:space="0" w:color="auto"/>
              <w:right w:val="single" w:sz="4" w:space="0" w:color="auto"/>
            </w:tcBorders>
            <w:shd w:val="clear" w:color="auto" w:fill="auto"/>
            <w:noWrap/>
            <w:vAlign w:val="bottom"/>
            <w:hideMark/>
          </w:tcPr>
          <w:p w14:paraId="70B31E2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0,85</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2299C9A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0,85</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00D9670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0,85</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2F52583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0,85</w:t>
            </w:r>
          </w:p>
        </w:tc>
        <w:tc>
          <w:tcPr>
            <w:tcW w:w="1134" w:type="dxa"/>
            <w:tcBorders>
              <w:top w:val="nil"/>
              <w:left w:val="nil"/>
              <w:bottom w:val="single" w:sz="4" w:space="0" w:color="auto"/>
              <w:right w:val="single" w:sz="4" w:space="0" w:color="auto"/>
            </w:tcBorders>
            <w:shd w:val="clear" w:color="auto" w:fill="auto"/>
            <w:noWrap/>
            <w:vAlign w:val="bottom"/>
            <w:hideMark/>
          </w:tcPr>
          <w:p w14:paraId="050E828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0,85</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18B17C6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0,85</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6BFD211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0,85</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68EC3A8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0,85</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498D246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0,85</w:t>
            </w:r>
          </w:p>
        </w:tc>
        <w:tc>
          <w:tcPr>
            <w:tcW w:w="879" w:type="dxa"/>
            <w:tcBorders>
              <w:top w:val="nil"/>
              <w:left w:val="nil"/>
              <w:bottom w:val="single" w:sz="4" w:space="0" w:color="auto"/>
              <w:right w:val="single" w:sz="4" w:space="0" w:color="auto"/>
            </w:tcBorders>
            <w:shd w:val="clear" w:color="auto" w:fill="auto"/>
            <w:noWrap/>
            <w:vAlign w:val="bottom"/>
            <w:hideMark/>
          </w:tcPr>
          <w:p w14:paraId="46B97BF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0,85</w:t>
            </w:r>
          </w:p>
        </w:tc>
      </w:tr>
      <w:tr w:rsidR="00662406" w:rsidRPr="003E08F7" w14:paraId="3E87EC92"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0629B27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902" w:type="dxa"/>
            <w:gridSpan w:val="2"/>
            <w:tcBorders>
              <w:top w:val="nil"/>
              <w:left w:val="nil"/>
              <w:bottom w:val="single" w:sz="4" w:space="0" w:color="auto"/>
              <w:right w:val="single" w:sz="4" w:space="0" w:color="auto"/>
            </w:tcBorders>
            <w:shd w:val="clear" w:color="auto" w:fill="auto"/>
            <w:vAlign w:val="center"/>
            <w:hideMark/>
          </w:tcPr>
          <w:p w14:paraId="08B08C2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77FE410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1,66</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7010DF7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1,66</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5258B35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1,66</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2FE3E5F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1,66</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54FB2A9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1,66</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429EFE7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1,66</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6893DF0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1,66</w:t>
            </w:r>
          </w:p>
        </w:tc>
        <w:tc>
          <w:tcPr>
            <w:tcW w:w="867" w:type="dxa"/>
            <w:tcBorders>
              <w:top w:val="nil"/>
              <w:left w:val="nil"/>
              <w:bottom w:val="single" w:sz="4" w:space="0" w:color="auto"/>
              <w:right w:val="single" w:sz="4" w:space="0" w:color="auto"/>
            </w:tcBorders>
            <w:shd w:val="clear" w:color="auto" w:fill="auto"/>
            <w:noWrap/>
            <w:vAlign w:val="bottom"/>
            <w:hideMark/>
          </w:tcPr>
          <w:p w14:paraId="0BDF452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1,66</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0F6C41C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1,66</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4723747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1,66</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36389E0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1,66</w:t>
            </w:r>
          </w:p>
        </w:tc>
        <w:tc>
          <w:tcPr>
            <w:tcW w:w="1134" w:type="dxa"/>
            <w:tcBorders>
              <w:top w:val="nil"/>
              <w:left w:val="nil"/>
              <w:bottom w:val="single" w:sz="4" w:space="0" w:color="auto"/>
              <w:right w:val="single" w:sz="4" w:space="0" w:color="auto"/>
            </w:tcBorders>
            <w:shd w:val="clear" w:color="auto" w:fill="auto"/>
            <w:noWrap/>
            <w:vAlign w:val="bottom"/>
            <w:hideMark/>
          </w:tcPr>
          <w:p w14:paraId="35142CD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1,66</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620A19D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1,66</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388D203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1,66</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191AE90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1,66</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3869963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1,66</w:t>
            </w:r>
          </w:p>
        </w:tc>
        <w:tc>
          <w:tcPr>
            <w:tcW w:w="879" w:type="dxa"/>
            <w:tcBorders>
              <w:top w:val="nil"/>
              <w:left w:val="nil"/>
              <w:bottom w:val="single" w:sz="4" w:space="0" w:color="auto"/>
              <w:right w:val="single" w:sz="4" w:space="0" w:color="auto"/>
            </w:tcBorders>
            <w:shd w:val="clear" w:color="auto" w:fill="auto"/>
            <w:noWrap/>
            <w:vAlign w:val="bottom"/>
            <w:hideMark/>
          </w:tcPr>
          <w:p w14:paraId="45B4A76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1,66</w:t>
            </w:r>
          </w:p>
        </w:tc>
      </w:tr>
      <w:tr w:rsidR="00662406" w:rsidRPr="003E08F7" w14:paraId="5CAF8E54"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4"/>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7F8B6D0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02" w:type="dxa"/>
            <w:gridSpan w:val="2"/>
            <w:tcBorders>
              <w:top w:val="nil"/>
              <w:left w:val="nil"/>
              <w:bottom w:val="single" w:sz="4" w:space="0" w:color="auto"/>
              <w:right w:val="single" w:sz="4" w:space="0" w:color="auto"/>
            </w:tcBorders>
            <w:shd w:val="clear" w:color="auto" w:fill="auto"/>
            <w:vAlign w:val="center"/>
            <w:hideMark/>
          </w:tcPr>
          <w:p w14:paraId="22E3D85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center"/>
            <w:hideMark/>
          </w:tcPr>
          <w:p w14:paraId="19EFD0E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c>
          <w:tcPr>
            <w:tcW w:w="1197" w:type="dxa"/>
            <w:gridSpan w:val="2"/>
            <w:tcBorders>
              <w:top w:val="nil"/>
              <w:left w:val="nil"/>
              <w:bottom w:val="single" w:sz="4" w:space="0" w:color="auto"/>
              <w:right w:val="single" w:sz="4" w:space="0" w:color="auto"/>
            </w:tcBorders>
            <w:shd w:val="clear" w:color="auto" w:fill="auto"/>
            <w:noWrap/>
            <w:vAlign w:val="center"/>
            <w:hideMark/>
          </w:tcPr>
          <w:p w14:paraId="202F2B4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4C9D17F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41AC52C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c>
          <w:tcPr>
            <w:tcW w:w="1144" w:type="dxa"/>
            <w:gridSpan w:val="2"/>
            <w:tcBorders>
              <w:top w:val="nil"/>
              <w:left w:val="nil"/>
              <w:bottom w:val="single" w:sz="4" w:space="0" w:color="auto"/>
              <w:right w:val="single" w:sz="4" w:space="0" w:color="auto"/>
            </w:tcBorders>
            <w:shd w:val="clear" w:color="auto" w:fill="auto"/>
            <w:noWrap/>
            <w:vAlign w:val="center"/>
            <w:hideMark/>
          </w:tcPr>
          <w:p w14:paraId="0AEFF75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32F122D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c>
          <w:tcPr>
            <w:tcW w:w="1151" w:type="dxa"/>
            <w:gridSpan w:val="2"/>
            <w:tcBorders>
              <w:top w:val="nil"/>
              <w:left w:val="nil"/>
              <w:bottom w:val="single" w:sz="4" w:space="0" w:color="auto"/>
              <w:right w:val="single" w:sz="4" w:space="0" w:color="auto"/>
            </w:tcBorders>
            <w:shd w:val="clear" w:color="auto" w:fill="auto"/>
            <w:noWrap/>
            <w:vAlign w:val="center"/>
            <w:hideMark/>
          </w:tcPr>
          <w:p w14:paraId="67D2889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c>
          <w:tcPr>
            <w:tcW w:w="867" w:type="dxa"/>
            <w:tcBorders>
              <w:top w:val="nil"/>
              <w:left w:val="nil"/>
              <w:bottom w:val="single" w:sz="4" w:space="0" w:color="auto"/>
              <w:right w:val="single" w:sz="4" w:space="0" w:color="auto"/>
            </w:tcBorders>
            <w:shd w:val="clear" w:color="auto" w:fill="auto"/>
            <w:noWrap/>
            <w:vAlign w:val="center"/>
            <w:hideMark/>
          </w:tcPr>
          <w:p w14:paraId="12CE033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c>
          <w:tcPr>
            <w:tcW w:w="867" w:type="dxa"/>
            <w:gridSpan w:val="2"/>
            <w:tcBorders>
              <w:top w:val="nil"/>
              <w:left w:val="nil"/>
              <w:bottom w:val="single" w:sz="4" w:space="0" w:color="auto"/>
              <w:right w:val="single" w:sz="4" w:space="0" w:color="auto"/>
            </w:tcBorders>
            <w:shd w:val="clear" w:color="auto" w:fill="auto"/>
            <w:noWrap/>
            <w:vAlign w:val="center"/>
            <w:hideMark/>
          </w:tcPr>
          <w:p w14:paraId="045CFA1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c>
          <w:tcPr>
            <w:tcW w:w="866" w:type="dxa"/>
            <w:gridSpan w:val="2"/>
            <w:tcBorders>
              <w:top w:val="nil"/>
              <w:left w:val="nil"/>
              <w:bottom w:val="single" w:sz="4" w:space="0" w:color="auto"/>
              <w:right w:val="single" w:sz="4" w:space="0" w:color="auto"/>
            </w:tcBorders>
            <w:shd w:val="clear" w:color="auto" w:fill="auto"/>
            <w:noWrap/>
            <w:vAlign w:val="center"/>
            <w:hideMark/>
          </w:tcPr>
          <w:p w14:paraId="7DF414C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c>
          <w:tcPr>
            <w:tcW w:w="1089" w:type="dxa"/>
            <w:gridSpan w:val="3"/>
            <w:tcBorders>
              <w:top w:val="nil"/>
              <w:left w:val="nil"/>
              <w:bottom w:val="single" w:sz="4" w:space="0" w:color="auto"/>
              <w:right w:val="single" w:sz="4" w:space="0" w:color="auto"/>
            </w:tcBorders>
            <w:shd w:val="clear" w:color="auto" w:fill="auto"/>
            <w:noWrap/>
            <w:vAlign w:val="center"/>
            <w:hideMark/>
          </w:tcPr>
          <w:p w14:paraId="17CE2C3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c>
          <w:tcPr>
            <w:tcW w:w="1134" w:type="dxa"/>
            <w:tcBorders>
              <w:top w:val="nil"/>
              <w:left w:val="nil"/>
              <w:bottom w:val="single" w:sz="4" w:space="0" w:color="auto"/>
              <w:right w:val="single" w:sz="4" w:space="0" w:color="auto"/>
            </w:tcBorders>
            <w:shd w:val="clear" w:color="auto" w:fill="auto"/>
            <w:noWrap/>
            <w:vAlign w:val="center"/>
            <w:hideMark/>
          </w:tcPr>
          <w:p w14:paraId="5B83726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c>
          <w:tcPr>
            <w:tcW w:w="1025" w:type="dxa"/>
            <w:gridSpan w:val="2"/>
            <w:tcBorders>
              <w:top w:val="nil"/>
              <w:left w:val="nil"/>
              <w:bottom w:val="single" w:sz="4" w:space="0" w:color="auto"/>
              <w:right w:val="single" w:sz="4" w:space="0" w:color="auto"/>
            </w:tcBorders>
            <w:shd w:val="clear" w:color="auto" w:fill="auto"/>
            <w:noWrap/>
            <w:vAlign w:val="center"/>
            <w:hideMark/>
          </w:tcPr>
          <w:p w14:paraId="5CC7CDC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c>
          <w:tcPr>
            <w:tcW w:w="879" w:type="dxa"/>
            <w:gridSpan w:val="2"/>
            <w:tcBorders>
              <w:top w:val="nil"/>
              <w:left w:val="nil"/>
              <w:bottom w:val="single" w:sz="4" w:space="0" w:color="auto"/>
              <w:right w:val="single" w:sz="4" w:space="0" w:color="auto"/>
            </w:tcBorders>
            <w:shd w:val="clear" w:color="auto" w:fill="auto"/>
            <w:noWrap/>
            <w:vAlign w:val="center"/>
            <w:hideMark/>
          </w:tcPr>
          <w:p w14:paraId="782D28C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77820E9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5376AEF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c>
          <w:tcPr>
            <w:tcW w:w="879" w:type="dxa"/>
            <w:tcBorders>
              <w:top w:val="nil"/>
              <w:left w:val="nil"/>
              <w:bottom w:val="single" w:sz="4" w:space="0" w:color="auto"/>
              <w:right w:val="single" w:sz="4" w:space="0" w:color="auto"/>
            </w:tcBorders>
            <w:shd w:val="clear" w:color="auto" w:fill="auto"/>
            <w:noWrap/>
            <w:vAlign w:val="center"/>
            <w:hideMark/>
          </w:tcPr>
          <w:p w14:paraId="0B231A2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r>
      <w:tr w:rsidR="00662406" w:rsidRPr="003E08F7" w14:paraId="60D8C73C"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9"/>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55F41AE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02" w:type="dxa"/>
            <w:gridSpan w:val="2"/>
            <w:tcBorders>
              <w:top w:val="nil"/>
              <w:left w:val="nil"/>
              <w:bottom w:val="single" w:sz="4" w:space="0" w:color="auto"/>
              <w:right w:val="single" w:sz="4" w:space="0" w:color="auto"/>
            </w:tcBorders>
            <w:shd w:val="clear" w:color="auto" w:fill="auto"/>
            <w:vAlign w:val="center"/>
            <w:hideMark/>
          </w:tcPr>
          <w:p w14:paraId="10B83F4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center"/>
            <w:hideMark/>
          </w:tcPr>
          <w:p w14:paraId="07610F5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c>
          <w:tcPr>
            <w:tcW w:w="1197" w:type="dxa"/>
            <w:gridSpan w:val="2"/>
            <w:tcBorders>
              <w:top w:val="nil"/>
              <w:left w:val="nil"/>
              <w:bottom w:val="single" w:sz="4" w:space="0" w:color="auto"/>
              <w:right w:val="single" w:sz="4" w:space="0" w:color="auto"/>
            </w:tcBorders>
            <w:shd w:val="clear" w:color="auto" w:fill="auto"/>
            <w:noWrap/>
            <w:vAlign w:val="center"/>
            <w:hideMark/>
          </w:tcPr>
          <w:p w14:paraId="31974AF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14229F1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0F3E479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c>
          <w:tcPr>
            <w:tcW w:w="1144" w:type="dxa"/>
            <w:gridSpan w:val="2"/>
            <w:tcBorders>
              <w:top w:val="nil"/>
              <w:left w:val="nil"/>
              <w:bottom w:val="single" w:sz="4" w:space="0" w:color="auto"/>
              <w:right w:val="single" w:sz="4" w:space="0" w:color="auto"/>
            </w:tcBorders>
            <w:shd w:val="clear" w:color="auto" w:fill="auto"/>
            <w:noWrap/>
            <w:vAlign w:val="center"/>
            <w:hideMark/>
          </w:tcPr>
          <w:p w14:paraId="634E417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4C31DCC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c>
          <w:tcPr>
            <w:tcW w:w="1151" w:type="dxa"/>
            <w:gridSpan w:val="2"/>
            <w:tcBorders>
              <w:top w:val="nil"/>
              <w:left w:val="nil"/>
              <w:bottom w:val="single" w:sz="4" w:space="0" w:color="auto"/>
              <w:right w:val="single" w:sz="4" w:space="0" w:color="auto"/>
            </w:tcBorders>
            <w:shd w:val="clear" w:color="auto" w:fill="auto"/>
            <w:noWrap/>
            <w:vAlign w:val="center"/>
            <w:hideMark/>
          </w:tcPr>
          <w:p w14:paraId="2FF0804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c>
          <w:tcPr>
            <w:tcW w:w="867" w:type="dxa"/>
            <w:tcBorders>
              <w:top w:val="nil"/>
              <w:left w:val="nil"/>
              <w:bottom w:val="single" w:sz="4" w:space="0" w:color="auto"/>
              <w:right w:val="single" w:sz="4" w:space="0" w:color="auto"/>
            </w:tcBorders>
            <w:shd w:val="clear" w:color="auto" w:fill="auto"/>
            <w:noWrap/>
            <w:vAlign w:val="center"/>
            <w:hideMark/>
          </w:tcPr>
          <w:p w14:paraId="3875515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c>
          <w:tcPr>
            <w:tcW w:w="867" w:type="dxa"/>
            <w:gridSpan w:val="2"/>
            <w:tcBorders>
              <w:top w:val="nil"/>
              <w:left w:val="nil"/>
              <w:bottom w:val="single" w:sz="4" w:space="0" w:color="auto"/>
              <w:right w:val="single" w:sz="4" w:space="0" w:color="auto"/>
            </w:tcBorders>
            <w:shd w:val="clear" w:color="auto" w:fill="auto"/>
            <w:noWrap/>
            <w:vAlign w:val="center"/>
            <w:hideMark/>
          </w:tcPr>
          <w:p w14:paraId="07BF8AD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c>
          <w:tcPr>
            <w:tcW w:w="866" w:type="dxa"/>
            <w:gridSpan w:val="2"/>
            <w:tcBorders>
              <w:top w:val="nil"/>
              <w:left w:val="nil"/>
              <w:bottom w:val="single" w:sz="4" w:space="0" w:color="auto"/>
              <w:right w:val="single" w:sz="4" w:space="0" w:color="auto"/>
            </w:tcBorders>
            <w:shd w:val="clear" w:color="auto" w:fill="auto"/>
            <w:noWrap/>
            <w:vAlign w:val="center"/>
            <w:hideMark/>
          </w:tcPr>
          <w:p w14:paraId="5A3E586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c>
          <w:tcPr>
            <w:tcW w:w="1089" w:type="dxa"/>
            <w:gridSpan w:val="3"/>
            <w:tcBorders>
              <w:top w:val="nil"/>
              <w:left w:val="nil"/>
              <w:bottom w:val="single" w:sz="4" w:space="0" w:color="auto"/>
              <w:right w:val="single" w:sz="4" w:space="0" w:color="auto"/>
            </w:tcBorders>
            <w:shd w:val="clear" w:color="auto" w:fill="auto"/>
            <w:noWrap/>
            <w:vAlign w:val="center"/>
            <w:hideMark/>
          </w:tcPr>
          <w:p w14:paraId="24D37D9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c>
          <w:tcPr>
            <w:tcW w:w="1134" w:type="dxa"/>
            <w:tcBorders>
              <w:top w:val="nil"/>
              <w:left w:val="nil"/>
              <w:bottom w:val="single" w:sz="4" w:space="0" w:color="auto"/>
              <w:right w:val="single" w:sz="4" w:space="0" w:color="auto"/>
            </w:tcBorders>
            <w:shd w:val="clear" w:color="auto" w:fill="auto"/>
            <w:noWrap/>
            <w:vAlign w:val="center"/>
            <w:hideMark/>
          </w:tcPr>
          <w:p w14:paraId="608670A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c>
          <w:tcPr>
            <w:tcW w:w="1025" w:type="dxa"/>
            <w:gridSpan w:val="2"/>
            <w:tcBorders>
              <w:top w:val="nil"/>
              <w:left w:val="nil"/>
              <w:bottom w:val="single" w:sz="4" w:space="0" w:color="auto"/>
              <w:right w:val="single" w:sz="4" w:space="0" w:color="auto"/>
            </w:tcBorders>
            <w:shd w:val="clear" w:color="auto" w:fill="auto"/>
            <w:noWrap/>
            <w:vAlign w:val="center"/>
            <w:hideMark/>
          </w:tcPr>
          <w:p w14:paraId="209BE21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c>
          <w:tcPr>
            <w:tcW w:w="879" w:type="dxa"/>
            <w:gridSpan w:val="2"/>
            <w:tcBorders>
              <w:top w:val="nil"/>
              <w:left w:val="nil"/>
              <w:bottom w:val="single" w:sz="4" w:space="0" w:color="auto"/>
              <w:right w:val="single" w:sz="4" w:space="0" w:color="auto"/>
            </w:tcBorders>
            <w:shd w:val="clear" w:color="auto" w:fill="auto"/>
            <w:noWrap/>
            <w:vAlign w:val="center"/>
            <w:hideMark/>
          </w:tcPr>
          <w:p w14:paraId="173CC9F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121D0B7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7F4E461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c>
          <w:tcPr>
            <w:tcW w:w="879" w:type="dxa"/>
            <w:tcBorders>
              <w:top w:val="nil"/>
              <w:left w:val="nil"/>
              <w:bottom w:val="single" w:sz="4" w:space="0" w:color="auto"/>
              <w:right w:val="single" w:sz="4" w:space="0" w:color="auto"/>
            </w:tcBorders>
            <w:shd w:val="clear" w:color="auto" w:fill="auto"/>
            <w:noWrap/>
            <w:vAlign w:val="center"/>
            <w:hideMark/>
          </w:tcPr>
          <w:p w14:paraId="78E413C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1,65</w:t>
            </w:r>
          </w:p>
        </w:tc>
      </w:tr>
      <w:tr w:rsidR="003E08F7" w:rsidRPr="003E08F7" w14:paraId="421CEAD9" w14:textId="77777777" w:rsidTr="00D06A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2113" w:type="dxa"/>
            <w:gridSpan w:val="34"/>
            <w:tcBorders>
              <w:top w:val="nil"/>
              <w:left w:val="nil"/>
              <w:bottom w:val="single" w:sz="4" w:space="0" w:color="auto"/>
              <w:right w:val="nil"/>
            </w:tcBorders>
            <w:shd w:val="clear" w:color="auto" w:fill="auto"/>
            <w:noWrap/>
            <w:vAlign w:val="bottom"/>
            <w:hideMark/>
          </w:tcPr>
          <w:p w14:paraId="77603D4F" w14:textId="77777777" w:rsidR="003E08F7" w:rsidRPr="00CC11EF" w:rsidRDefault="003E08F7" w:rsidP="00346B40">
            <w:pPr>
              <w:spacing w:line="240" w:lineRule="auto"/>
              <w:jc w:val="center"/>
              <w:rPr>
                <w:rFonts w:ascii="Times New Roman" w:hAnsi="Times New Roman"/>
                <w:b/>
                <w:bCs/>
                <w:i/>
                <w:iCs/>
                <w:color w:val="000000"/>
                <w:sz w:val="20"/>
              </w:rPr>
            </w:pPr>
            <w:r w:rsidRPr="00CC11EF">
              <w:rPr>
                <w:rFonts w:ascii="Times New Roman" w:hAnsi="Times New Roman"/>
                <w:b/>
                <w:bCs/>
                <w:i/>
                <w:iCs/>
                <w:color w:val="000000"/>
                <w:sz w:val="20"/>
              </w:rPr>
              <w:t>Котельная, ул. Экспедиционная, 2</w:t>
            </w:r>
          </w:p>
        </w:tc>
      </w:tr>
      <w:tr w:rsidR="00662406" w:rsidRPr="003E08F7" w14:paraId="70342BCF"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noWrap/>
            <w:vAlign w:val="bottom"/>
            <w:hideMark/>
          </w:tcPr>
          <w:p w14:paraId="6A6A571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902" w:type="dxa"/>
            <w:gridSpan w:val="2"/>
            <w:tcBorders>
              <w:top w:val="nil"/>
              <w:left w:val="nil"/>
              <w:bottom w:val="single" w:sz="4" w:space="0" w:color="auto"/>
              <w:right w:val="single" w:sz="4" w:space="0" w:color="auto"/>
            </w:tcBorders>
            <w:shd w:val="clear" w:color="auto" w:fill="auto"/>
            <w:vAlign w:val="center"/>
            <w:hideMark/>
          </w:tcPr>
          <w:p w14:paraId="0C9B88B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45D87DE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1D63650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0926BFE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2E9C503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3DBE254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42A8B95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5DDBCA7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c>
          <w:tcPr>
            <w:tcW w:w="867" w:type="dxa"/>
            <w:tcBorders>
              <w:top w:val="nil"/>
              <w:left w:val="nil"/>
              <w:bottom w:val="single" w:sz="4" w:space="0" w:color="auto"/>
              <w:right w:val="single" w:sz="4" w:space="0" w:color="auto"/>
            </w:tcBorders>
            <w:shd w:val="clear" w:color="auto" w:fill="auto"/>
            <w:noWrap/>
            <w:vAlign w:val="bottom"/>
            <w:hideMark/>
          </w:tcPr>
          <w:p w14:paraId="53F36BC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3C7BB49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70CC279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6318068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c>
          <w:tcPr>
            <w:tcW w:w="1134" w:type="dxa"/>
            <w:tcBorders>
              <w:top w:val="nil"/>
              <w:left w:val="nil"/>
              <w:bottom w:val="single" w:sz="4" w:space="0" w:color="auto"/>
              <w:right w:val="single" w:sz="4" w:space="0" w:color="auto"/>
            </w:tcBorders>
            <w:shd w:val="clear" w:color="auto" w:fill="auto"/>
            <w:noWrap/>
            <w:vAlign w:val="bottom"/>
            <w:hideMark/>
          </w:tcPr>
          <w:p w14:paraId="2BBE485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3DE95A3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3C37B7F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409873F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33A5954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c>
          <w:tcPr>
            <w:tcW w:w="879" w:type="dxa"/>
            <w:tcBorders>
              <w:top w:val="nil"/>
              <w:left w:val="nil"/>
              <w:bottom w:val="single" w:sz="4" w:space="0" w:color="auto"/>
              <w:right w:val="nil"/>
            </w:tcBorders>
            <w:shd w:val="clear" w:color="auto" w:fill="auto"/>
            <w:noWrap/>
            <w:vAlign w:val="bottom"/>
            <w:hideMark/>
          </w:tcPr>
          <w:p w14:paraId="725CE11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r>
      <w:tr w:rsidR="00662406" w:rsidRPr="003E08F7" w14:paraId="4A9507F5"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noWrap/>
            <w:vAlign w:val="bottom"/>
            <w:hideMark/>
          </w:tcPr>
          <w:p w14:paraId="1C81992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902" w:type="dxa"/>
            <w:gridSpan w:val="2"/>
            <w:tcBorders>
              <w:top w:val="nil"/>
              <w:left w:val="nil"/>
              <w:bottom w:val="single" w:sz="4" w:space="0" w:color="auto"/>
              <w:right w:val="single" w:sz="4" w:space="0" w:color="auto"/>
            </w:tcBorders>
            <w:shd w:val="clear" w:color="auto" w:fill="auto"/>
            <w:vAlign w:val="center"/>
            <w:hideMark/>
          </w:tcPr>
          <w:p w14:paraId="32DDA89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7C98810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019A551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18BF16B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75D74FA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6016E76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69B96D0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0997BDD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c>
          <w:tcPr>
            <w:tcW w:w="867" w:type="dxa"/>
            <w:tcBorders>
              <w:top w:val="nil"/>
              <w:left w:val="nil"/>
              <w:bottom w:val="single" w:sz="4" w:space="0" w:color="auto"/>
              <w:right w:val="single" w:sz="4" w:space="0" w:color="auto"/>
            </w:tcBorders>
            <w:shd w:val="clear" w:color="auto" w:fill="auto"/>
            <w:noWrap/>
            <w:vAlign w:val="bottom"/>
            <w:hideMark/>
          </w:tcPr>
          <w:p w14:paraId="1D5AD25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40437F3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78750CC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3D77B19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c>
          <w:tcPr>
            <w:tcW w:w="1134" w:type="dxa"/>
            <w:tcBorders>
              <w:top w:val="nil"/>
              <w:left w:val="nil"/>
              <w:bottom w:val="single" w:sz="4" w:space="0" w:color="auto"/>
              <w:right w:val="single" w:sz="4" w:space="0" w:color="auto"/>
            </w:tcBorders>
            <w:shd w:val="clear" w:color="auto" w:fill="auto"/>
            <w:noWrap/>
            <w:vAlign w:val="bottom"/>
            <w:hideMark/>
          </w:tcPr>
          <w:p w14:paraId="33E4C76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6AC249D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3A981A1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782CF14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6F30978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c>
          <w:tcPr>
            <w:tcW w:w="879" w:type="dxa"/>
            <w:tcBorders>
              <w:top w:val="nil"/>
              <w:left w:val="nil"/>
              <w:bottom w:val="single" w:sz="4" w:space="0" w:color="auto"/>
              <w:right w:val="single" w:sz="4" w:space="0" w:color="auto"/>
            </w:tcBorders>
            <w:shd w:val="clear" w:color="auto" w:fill="auto"/>
            <w:noWrap/>
            <w:vAlign w:val="bottom"/>
            <w:hideMark/>
          </w:tcPr>
          <w:p w14:paraId="3632813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0,712</w:t>
            </w:r>
          </w:p>
        </w:tc>
      </w:tr>
      <w:tr w:rsidR="009D1CA4" w:rsidRPr="003E08F7" w14:paraId="6B796E97" w14:textId="77777777" w:rsidTr="009D1C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6"/>
        </w:trPr>
        <w:tc>
          <w:tcPr>
            <w:tcW w:w="4910" w:type="dxa"/>
            <w:tcBorders>
              <w:top w:val="single" w:sz="4" w:space="0" w:color="auto"/>
              <w:left w:val="single" w:sz="4" w:space="0" w:color="auto"/>
              <w:bottom w:val="single" w:sz="4" w:space="0" w:color="auto"/>
              <w:right w:val="single" w:sz="4" w:space="0" w:color="auto"/>
            </w:tcBorders>
            <w:shd w:val="clear" w:color="auto" w:fill="auto"/>
            <w:vAlign w:val="center"/>
          </w:tcPr>
          <w:p w14:paraId="4C9BEF2E" w14:textId="1062E23A"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lastRenderedPageBreak/>
              <w:t>Показатель</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15338963" w14:textId="3C8D982C"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Ед. изм.</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2A4DFD" w14:textId="1F13A64E"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2024</w:t>
            </w:r>
          </w:p>
        </w:tc>
        <w:tc>
          <w:tcPr>
            <w:tcW w:w="1197" w:type="dxa"/>
            <w:gridSpan w:val="2"/>
            <w:tcBorders>
              <w:top w:val="single" w:sz="4" w:space="0" w:color="auto"/>
              <w:left w:val="nil"/>
              <w:bottom w:val="single" w:sz="4" w:space="0" w:color="auto"/>
              <w:right w:val="single" w:sz="4" w:space="0" w:color="auto"/>
            </w:tcBorders>
            <w:shd w:val="clear" w:color="auto" w:fill="auto"/>
            <w:noWrap/>
            <w:vAlign w:val="center"/>
          </w:tcPr>
          <w:p w14:paraId="72FED77F" w14:textId="4FDFBB67"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2025</w:t>
            </w:r>
          </w:p>
        </w:tc>
        <w:tc>
          <w:tcPr>
            <w:tcW w:w="820" w:type="dxa"/>
            <w:gridSpan w:val="2"/>
            <w:tcBorders>
              <w:top w:val="single" w:sz="4" w:space="0" w:color="auto"/>
              <w:left w:val="nil"/>
              <w:bottom w:val="single" w:sz="4" w:space="0" w:color="auto"/>
              <w:right w:val="single" w:sz="4" w:space="0" w:color="auto"/>
            </w:tcBorders>
            <w:shd w:val="clear" w:color="auto" w:fill="auto"/>
            <w:noWrap/>
            <w:vAlign w:val="center"/>
          </w:tcPr>
          <w:p w14:paraId="359E1541" w14:textId="552539AE"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2026</w:t>
            </w:r>
          </w:p>
        </w:tc>
        <w:tc>
          <w:tcPr>
            <w:tcW w:w="820" w:type="dxa"/>
            <w:gridSpan w:val="2"/>
            <w:tcBorders>
              <w:top w:val="single" w:sz="4" w:space="0" w:color="auto"/>
              <w:left w:val="nil"/>
              <w:bottom w:val="single" w:sz="4" w:space="0" w:color="auto"/>
              <w:right w:val="single" w:sz="4" w:space="0" w:color="auto"/>
            </w:tcBorders>
            <w:shd w:val="clear" w:color="auto" w:fill="auto"/>
            <w:noWrap/>
            <w:vAlign w:val="center"/>
          </w:tcPr>
          <w:p w14:paraId="0CA22AAB" w14:textId="1022AB32"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2027</w:t>
            </w:r>
          </w:p>
        </w:tc>
        <w:tc>
          <w:tcPr>
            <w:tcW w:w="1144" w:type="dxa"/>
            <w:gridSpan w:val="2"/>
            <w:tcBorders>
              <w:top w:val="single" w:sz="4" w:space="0" w:color="auto"/>
              <w:left w:val="nil"/>
              <w:bottom w:val="single" w:sz="4" w:space="0" w:color="auto"/>
              <w:right w:val="single" w:sz="4" w:space="0" w:color="auto"/>
            </w:tcBorders>
            <w:shd w:val="clear" w:color="auto" w:fill="auto"/>
            <w:noWrap/>
            <w:vAlign w:val="center"/>
          </w:tcPr>
          <w:p w14:paraId="444BA39C" w14:textId="1D0E4E9F"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2028</w:t>
            </w:r>
          </w:p>
        </w:tc>
        <w:tc>
          <w:tcPr>
            <w:tcW w:w="960" w:type="dxa"/>
            <w:gridSpan w:val="2"/>
            <w:tcBorders>
              <w:top w:val="single" w:sz="4" w:space="0" w:color="auto"/>
              <w:left w:val="nil"/>
              <w:bottom w:val="single" w:sz="4" w:space="0" w:color="auto"/>
              <w:right w:val="single" w:sz="4" w:space="0" w:color="auto"/>
            </w:tcBorders>
            <w:shd w:val="clear" w:color="auto" w:fill="auto"/>
            <w:noWrap/>
            <w:vAlign w:val="center"/>
          </w:tcPr>
          <w:p w14:paraId="24D06812" w14:textId="48EAD8BE"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2029</w:t>
            </w:r>
          </w:p>
        </w:tc>
        <w:tc>
          <w:tcPr>
            <w:tcW w:w="1151" w:type="dxa"/>
            <w:gridSpan w:val="2"/>
            <w:tcBorders>
              <w:top w:val="single" w:sz="4" w:space="0" w:color="auto"/>
              <w:left w:val="nil"/>
              <w:bottom w:val="single" w:sz="4" w:space="0" w:color="auto"/>
              <w:right w:val="single" w:sz="4" w:space="0" w:color="auto"/>
            </w:tcBorders>
            <w:shd w:val="clear" w:color="auto" w:fill="auto"/>
            <w:noWrap/>
            <w:vAlign w:val="center"/>
          </w:tcPr>
          <w:p w14:paraId="6A35508E" w14:textId="7489C697"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2030</w:t>
            </w:r>
          </w:p>
        </w:tc>
        <w:tc>
          <w:tcPr>
            <w:tcW w:w="867" w:type="dxa"/>
            <w:tcBorders>
              <w:top w:val="single" w:sz="4" w:space="0" w:color="auto"/>
              <w:left w:val="nil"/>
              <w:bottom w:val="single" w:sz="4" w:space="0" w:color="auto"/>
              <w:right w:val="single" w:sz="4" w:space="0" w:color="auto"/>
            </w:tcBorders>
            <w:shd w:val="clear" w:color="auto" w:fill="auto"/>
            <w:noWrap/>
            <w:vAlign w:val="center"/>
          </w:tcPr>
          <w:p w14:paraId="1A604582" w14:textId="64947954"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2031</w:t>
            </w:r>
          </w:p>
        </w:tc>
        <w:tc>
          <w:tcPr>
            <w:tcW w:w="867" w:type="dxa"/>
            <w:gridSpan w:val="2"/>
            <w:tcBorders>
              <w:top w:val="single" w:sz="4" w:space="0" w:color="auto"/>
              <w:left w:val="nil"/>
              <w:bottom w:val="single" w:sz="4" w:space="0" w:color="auto"/>
              <w:right w:val="single" w:sz="4" w:space="0" w:color="auto"/>
            </w:tcBorders>
            <w:shd w:val="clear" w:color="auto" w:fill="auto"/>
            <w:noWrap/>
            <w:vAlign w:val="center"/>
          </w:tcPr>
          <w:p w14:paraId="7A57519B" w14:textId="2EFF69B4"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2032</w:t>
            </w:r>
          </w:p>
        </w:tc>
        <w:tc>
          <w:tcPr>
            <w:tcW w:w="866" w:type="dxa"/>
            <w:gridSpan w:val="2"/>
            <w:tcBorders>
              <w:top w:val="single" w:sz="4" w:space="0" w:color="auto"/>
              <w:left w:val="nil"/>
              <w:bottom w:val="single" w:sz="4" w:space="0" w:color="auto"/>
              <w:right w:val="single" w:sz="4" w:space="0" w:color="auto"/>
            </w:tcBorders>
            <w:shd w:val="clear" w:color="auto" w:fill="auto"/>
            <w:noWrap/>
            <w:vAlign w:val="center"/>
          </w:tcPr>
          <w:p w14:paraId="02E2AF28" w14:textId="1786DE3B"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2033</w:t>
            </w:r>
          </w:p>
        </w:tc>
        <w:tc>
          <w:tcPr>
            <w:tcW w:w="1089" w:type="dxa"/>
            <w:gridSpan w:val="3"/>
            <w:tcBorders>
              <w:top w:val="single" w:sz="4" w:space="0" w:color="auto"/>
              <w:left w:val="nil"/>
              <w:bottom w:val="single" w:sz="4" w:space="0" w:color="auto"/>
              <w:right w:val="single" w:sz="4" w:space="0" w:color="auto"/>
            </w:tcBorders>
            <w:shd w:val="clear" w:color="auto" w:fill="auto"/>
            <w:noWrap/>
            <w:vAlign w:val="center"/>
          </w:tcPr>
          <w:p w14:paraId="4D665125" w14:textId="2C084DFC"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2034</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943DA73" w14:textId="55A47A23"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2035</w:t>
            </w:r>
          </w:p>
        </w:tc>
        <w:tc>
          <w:tcPr>
            <w:tcW w:w="1025" w:type="dxa"/>
            <w:gridSpan w:val="2"/>
            <w:tcBorders>
              <w:top w:val="single" w:sz="4" w:space="0" w:color="auto"/>
              <w:left w:val="nil"/>
              <w:bottom w:val="single" w:sz="4" w:space="0" w:color="auto"/>
              <w:right w:val="single" w:sz="4" w:space="0" w:color="auto"/>
            </w:tcBorders>
            <w:shd w:val="clear" w:color="auto" w:fill="auto"/>
            <w:noWrap/>
            <w:vAlign w:val="center"/>
          </w:tcPr>
          <w:p w14:paraId="6B204EBB" w14:textId="21EE7665"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2036</w:t>
            </w:r>
          </w:p>
        </w:tc>
        <w:tc>
          <w:tcPr>
            <w:tcW w:w="879" w:type="dxa"/>
            <w:gridSpan w:val="2"/>
            <w:tcBorders>
              <w:top w:val="single" w:sz="4" w:space="0" w:color="auto"/>
              <w:left w:val="nil"/>
              <w:bottom w:val="single" w:sz="4" w:space="0" w:color="auto"/>
              <w:right w:val="single" w:sz="4" w:space="0" w:color="auto"/>
            </w:tcBorders>
            <w:shd w:val="clear" w:color="auto" w:fill="auto"/>
            <w:noWrap/>
            <w:vAlign w:val="center"/>
          </w:tcPr>
          <w:p w14:paraId="51795DC9" w14:textId="5440C6D3"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2037</w:t>
            </w:r>
          </w:p>
        </w:tc>
        <w:tc>
          <w:tcPr>
            <w:tcW w:w="876" w:type="dxa"/>
            <w:gridSpan w:val="2"/>
            <w:tcBorders>
              <w:top w:val="single" w:sz="4" w:space="0" w:color="auto"/>
              <w:left w:val="nil"/>
              <w:bottom w:val="single" w:sz="4" w:space="0" w:color="auto"/>
              <w:right w:val="single" w:sz="4" w:space="0" w:color="auto"/>
            </w:tcBorders>
            <w:shd w:val="clear" w:color="auto" w:fill="auto"/>
            <w:noWrap/>
            <w:vAlign w:val="center"/>
          </w:tcPr>
          <w:p w14:paraId="380FB99E" w14:textId="54186717"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2038</w:t>
            </w:r>
          </w:p>
        </w:tc>
        <w:tc>
          <w:tcPr>
            <w:tcW w:w="876" w:type="dxa"/>
            <w:gridSpan w:val="2"/>
            <w:tcBorders>
              <w:top w:val="single" w:sz="4" w:space="0" w:color="auto"/>
              <w:left w:val="nil"/>
              <w:bottom w:val="single" w:sz="4" w:space="0" w:color="auto"/>
              <w:right w:val="single" w:sz="4" w:space="0" w:color="auto"/>
            </w:tcBorders>
            <w:shd w:val="clear" w:color="auto" w:fill="auto"/>
            <w:noWrap/>
            <w:vAlign w:val="center"/>
          </w:tcPr>
          <w:p w14:paraId="4E50B4D2" w14:textId="4737C069"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2039</w:t>
            </w:r>
          </w:p>
        </w:tc>
        <w:tc>
          <w:tcPr>
            <w:tcW w:w="879" w:type="dxa"/>
            <w:tcBorders>
              <w:top w:val="single" w:sz="4" w:space="0" w:color="auto"/>
              <w:left w:val="nil"/>
              <w:bottom w:val="single" w:sz="4" w:space="0" w:color="auto"/>
              <w:right w:val="single" w:sz="4" w:space="0" w:color="auto"/>
            </w:tcBorders>
            <w:shd w:val="clear" w:color="auto" w:fill="auto"/>
            <w:noWrap/>
            <w:vAlign w:val="center"/>
          </w:tcPr>
          <w:p w14:paraId="0935AEA4" w14:textId="40DD5AEE"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2040</w:t>
            </w:r>
          </w:p>
        </w:tc>
      </w:tr>
      <w:tr w:rsidR="00662406" w:rsidRPr="003E08F7" w14:paraId="5DCC9684"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6"/>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525F131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902" w:type="dxa"/>
            <w:gridSpan w:val="2"/>
            <w:tcBorders>
              <w:top w:val="nil"/>
              <w:left w:val="nil"/>
              <w:bottom w:val="single" w:sz="4" w:space="0" w:color="auto"/>
              <w:right w:val="single" w:sz="4" w:space="0" w:color="auto"/>
            </w:tcBorders>
            <w:shd w:val="clear" w:color="auto" w:fill="auto"/>
            <w:vAlign w:val="center"/>
            <w:hideMark/>
          </w:tcPr>
          <w:p w14:paraId="246BAE4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52097C4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50F0DF1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43AB83D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25EEC7E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54786E4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2B2B162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2EFC80E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67" w:type="dxa"/>
            <w:tcBorders>
              <w:top w:val="nil"/>
              <w:left w:val="nil"/>
              <w:bottom w:val="single" w:sz="4" w:space="0" w:color="auto"/>
              <w:right w:val="single" w:sz="4" w:space="0" w:color="auto"/>
            </w:tcBorders>
            <w:shd w:val="clear" w:color="auto" w:fill="auto"/>
            <w:noWrap/>
            <w:vAlign w:val="bottom"/>
            <w:hideMark/>
          </w:tcPr>
          <w:p w14:paraId="27EAB98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72DC10B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7F79F77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0516CED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1134" w:type="dxa"/>
            <w:tcBorders>
              <w:top w:val="nil"/>
              <w:left w:val="nil"/>
              <w:bottom w:val="single" w:sz="4" w:space="0" w:color="auto"/>
              <w:right w:val="single" w:sz="4" w:space="0" w:color="auto"/>
            </w:tcBorders>
            <w:shd w:val="clear" w:color="auto" w:fill="auto"/>
            <w:noWrap/>
            <w:vAlign w:val="bottom"/>
            <w:hideMark/>
          </w:tcPr>
          <w:p w14:paraId="5709123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120DF16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3BF3A3B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0CDC510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7B1DB0E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79" w:type="dxa"/>
            <w:tcBorders>
              <w:top w:val="nil"/>
              <w:left w:val="nil"/>
              <w:bottom w:val="single" w:sz="4" w:space="0" w:color="auto"/>
              <w:right w:val="single" w:sz="4" w:space="0" w:color="auto"/>
            </w:tcBorders>
            <w:shd w:val="clear" w:color="auto" w:fill="auto"/>
            <w:noWrap/>
            <w:vAlign w:val="bottom"/>
            <w:hideMark/>
          </w:tcPr>
          <w:p w14:paraId="3D1806E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r>
      <w:tr w:rsidR="00662406" w:rsidRPr="003E08F7" w14:paraId="76F69D67"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0CB7295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902" w:type="dxa"/>
            <w:gridSpan w:val="2"/>
            <w:tcBorders>
              <w:top w:val="nil"/>
              <w:left w:val="nil"/>
              <w:bottom w:val="single" w:sz="4" w:space="0" w:color="auto"/>
              <w:right w:val="single" w:sz="4" w:space="0" w:color="auto"/>
            </w:tcBorders>
            <w:shd w:val="clear" w:color="auto" w:fill="auto"/>
            <w:vAlign w:val="center"/>
            <w:hideMark/>
          </w:tcPr>
          <w:p w14:paraId="69B88FF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6878EA5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01C43C5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604AC84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2FF2A90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0B4C7DB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107EAF9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672307D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67" w:type="dxa"/>
            <w:tcBorders>
              <w:top w:val="nil"/>
              <w:left w:val="nil"/>
              <w:bottom w:val="single" w:sz="4" w:space="0" w:color="auto"/>
              <w:right w:val="single" w:sz="4" w:space="0" w:color="auto"/>
            </w:tcBorders>
            <w:shd w:val="clear" w:color="auto" w:fill="auto"/>
            <w:noWrap/>
            <w:vAlign w:val="bottom"/>
            <w:hideMark/>
          </w:tcPr>
          <w:p w14:paraId="45F1016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49D0742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5D05204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28B37C3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34" w:type="dxa"/>
            <w:tcBorders>
              <w:top w:val="nil"/>
              <w:left w:val="nil"/>
              <w:bottom w:val="single" w:sz="4" w:space="0" w:color="auto"/>
              <w:right w:val="single" w:sz="4" w:space="0" w:color="auto"/>
            </w:tcBorders>
            <w:shd w:val="clear" w:color="auto" w:fill="auto"/>
            <w:noWrap/>
            <w:vAlign w:val="bottom"/>
            <w:hideMark/>
          </w:tcPr>
          <w:p w14:paraId="08B1F81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2E87729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1D438B0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43388D2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6B8B678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9" w:type="dxa"/>
            <w:tcBorders>
              <w:top w:val="nil"/>
              <w:left w:val="nil"/>
              <w:bottom w:val="single" w:sz="4" w:space="0" w:color="auto"/>
              <w:right w:val="single" w:sz="4" w:space="0" w:color="auto"/>
            </w:tcBorders>
            <w:shd w:val="clear" w:color="auto" w:fill="auto"/>
            <w:noWrap/>
            <w:vAlign w:val="bottom"/>
            <w:hideMark/>
          </w:tcPr>
          <w:p w14:paraId="5E0EC05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r>
      <w:tr w:rsidR="00662406" w:rsidRPr="003E08F7" w14:paraId="798A066C"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6E016EA7" w14:textId="75D867D2"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902" w:type="dxa"/>
            <w:gridSpan w:val="2"/>
            <w:tcBorders>
              <w:top w:val="nil"/>
              <w:left w:val="nil"/>
              <w:bottom w:val="single" w:sz="4" w:space="0" w:color="auto"/>
              <w:right w:val="single" w:sz="4" w:space="0" w:color="auto"/>
            </w:tcBorders>
            <w:shd w:val="clear" w:color="auto" w:fill="auto"/>
            <w:vAlign w:val="center"/>
            <w:hideMark/>
          </w:tcPr>
          <w:p w14:paraId="47FEEEC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1A1B611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0,46</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2767D76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0,46</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55BEE7B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0,46</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17CCA09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0,46</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2039886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0,46</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5A330FE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0,46</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73F57F4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0,46</w:t>
            </w:r>
          </w:p>
        </w:tc>
        <w:tc>
          <w:tcPr>
            <w:tcW w:w="867" w:type="dxa"/>
            <w:tcBorders>
              <w:top w:val="nil"/>
              <w:left w:val="nil"/>
              <w:bottom w:val="single" w:sz="4" w:space="0" w:color="auto"/>
              <w:right w:val="single" w:sz="4" w:space="0" w:color="auto"/>
            </w:tcBorders>
            <w:shd w:val="clear" w:color="auto" w:fill="auto"/>
            <w:noWrap/>
            <w:vAlign w:val="bottom"/>
            <w:hideMark/>
          </w:tcPr>
          <w:p w14:paraId="2C21DF9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0,46</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2A8BF1F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0,46</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55CF1E9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0,46</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05D69DF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0,46</w:t>
            </w:r>
          </w:p>
        </w:tc>
        <w:tc>
          <w:tcPr>
            <w:tcW w:w="1134" w:type="dxa"/>
            <w:tcBorders>
              <w:top w:val="nil"/>
              <w:left w:val="nil"/>
              <w:bottom w:val="single" w:sz="4" w:space="0" w:color="auto"/>
              <w:right w:val="single" w:sz="4" w:space="0" w:color="auto"/>
            </w:tcBorders>
            <w:shd w:val="clear" w:color="auto" w:fill="auto"/>
            <w:noWrap/>
            <w:vAlign w:val="bottom"/>
            <w:hideMark/>
          </w:tcPr>
          <w:p w14:paraId="1575FAC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0,46</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6A2237B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0,46</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3DBFA99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0,46</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7CD9DE5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0,46</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4D33C3A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0,46</w:t>
            </w:r>
          </w:p>
        </w:tc>
        <w:tc>
          <w:tcPr>
            <w:tcW w:w="879" w:type="dxa"/>
            <w:tcBorders>
              <w:top w:val="nil"/>
              <w:left w:val="nil"/>
              <w:bottom w:val="single" w:sz="4" w:space="0" w:color="auto"/>
              <w:right w:val="single" w:sz="4" w:space="0" w:color="auto"/>
            </w:tcBorders>
            <w:shd w:val="clear" w:color="auto" w:fill="auto"/>
            <w:noWrap/>
            <w:vAlign w:val="bottom"/>
            <w:hideMark/>
          </w:tcPr>
          <w:p w14:paraId="55E6279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0,46</w:t>
            </w:r>
          </w:p>
        </w:tc>
      </w:tr>
      <w:tr w:rsidR="00662406" w:rsidRPr="003E08F7" w14:paraId="7398BCEB"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3F25686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902" w:type="dxa"/>
            <w:gridSpan w:val="2"/>
            <w:tcBorders>
              <w:top w:val="nil"/>
              <w:left w:val="nil"/>
              <w:bottom w:val="single" w:sz="4" w:space="0" w:color="auto"/>
              <w:right w:val="single" w:sz="4" w:space="0" w:color="auto"/>
            </w:tcBorders>
            <w:shd w:val="clear" w:color="auto" w:fill="auto"/>
            <w:vAlign w:val="center"/>
            <w:hideMark/>
          </w:tcPr>
          <w:p w14:paraId="1922108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4AE1DDB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0,242</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5603B64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0,242</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6774CB3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0,242</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06A4B56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0,242</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77D001A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0,242</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01DBC68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0,242</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675BC35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0,242</w:t>
            </w:r>
          </w:p>
        </w:tc>
        <w:tc>
          <w:tcPr>
            <w:tcW w:w="867" w:type="dxa"/>
            <w:tcBorders>
              <w:top w:val="nil"/>
              <w:left w:val="nil"/>
              <w:bottom w:val="single" w:sz="4" w:space="0" w:color="auto"/>
              <w:right w:val="single" w:sz="4" w:space="0" w:color="auto"/>
            </w:tcBorders>
            <w:shd w:val="clear" w:color="auto" w:fill="auto"/>
            <w:noWrap/>
            <w:vAlign w:val="bottom"/>
            <w:hideMark/>
          </w:tcPr>
          <w:p w14:paraId="4661D77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0,242</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3292FE0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0,242</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4C28A65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0,242</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4E832AB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0,242</w:t>
            </w:r>
          </w:p>
        </w:tc>
        <w:tc>
          <w:tcPr>
            <w:tcW w:w="1134" w:type="dxa"/>
            <w:tcBorders>
              <w:top w:val="nil"/>
              <w:left w:val="nil"/>
              <w:bottom w:val="single" w:sz="4" w:space="0" w:color="auto"/>
              <w:right w:val="single" w:sz="4" w:space="0" w:color="auto"/>
            </w:tcBorders>
            <w:shd w:val="clear" w:color="auto" w:fill="auto"/>
            <w:noWrap/>
            <w:vAlign w:val="bottom"/>
            <w:hideMark/>
          </w:tcPr>
          <w:p w14:paraId="190B25D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0,242</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5BB6B39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0,242</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0B15956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0,242</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56127F6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0,242</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1EAEF94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0,242</w:t>
            </w:r>
          </w:p>
        </w:tc>
        <w:tc>
          <w:tcPr>
            <w:tcW w:w="879" w:type="dxa"/>
            <w:tcBorders>
              <w:top w:val="nil"/>
              <w:left w:val="nil"/>
              <w:bottom w:val="single" w:sz="4" w:space="0" w:color="auto"/>
              <w:right w:val="single" w:sz="4" w:space="0" w:color="auto"/>
            </w:tcBorders>
            <w:shd w:val="clear" w:color="auto" w:fill="auto"/>
            <w:noWrap/>
            <w:vAlign w:val="bottom"/>
            <w:hideMark/>
          </w:tcPr>
          <w:p w14:paraId="399DBE4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0,242</w:t>
            </w:r>
          </w:p>
        </w:tc>
      </w:tr>
      <w:tr w:rsidR="00662406" w:rsidRPr="003E08F7" w14:paraId="60DA7753"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6"/>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4594867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02" w:type="dxa"/>
            <w:gridSpan w:val="2"/>
            <w:tcBorders>
              <w:top w:val="nil"/>
              <w:left w:val="nil"/>
              <w:bottom w:val="single" w:sz="4" w:space="0" w:color="auto"/>
              <w:right w:val="single" w:sz="4" w:space="0" w:color="auto"/>
            </w:tcBorders>
            <w:shd w:val="clear" w:color="auto" w:fill="auto"/>
            <w:vAlign w:val="center"/>
            <w:hideMark/>
          </w:tcPr>
          <w:p w14:paraId="6DF88B2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center"/>
            <w:hideMark/>
          </w:tcPr>
          <w:p w14:paraId="730043C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c>
          <w:tcPr>
            <w:tcW w:w="1197" w:type="dxa"/>
            <w:gridSpan w:val="2"/>
            <w:tcBorders>
              <w:top w:val="nil"/>
              <w:left w:val="nil"/>
              <w:bottom w:val="single" w:sz="4" w:space="0" w:color="auto"/>
              <w:right w:val="single" w:sz="4" w:space="0" w:color="auto"/>
            </w:tcBorders>
            <w:shd w:val="clear" w:color="auto" w:fill="auto"/>
            <w:noWrap/>
            <w:vAlign w:val="center"/>
            <w:hideMark/>
          </w:tcPr>
          <w:p w14:paraId="6C34B14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3C830E5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0AC94BE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c>
          <w:tcPr>
            <w:tcW w:w="1144" w:type="dxa"/>
            <w:gridSpan w:val="2"/>
            <w:tcBorders>
              <w:top w:val="nil"/>
              <w:left w:val="nil"/>
              <w:bottom w:val="single" w:sz="4" w:space="0" w:color="auto"/>
              <w:right w:val="single" w:sz="4" w:space="0" w:color="auto"/>
            </w:tcBorders>
            <w:shd w:val="clear" w:color="auto" w:fill="auto"/>
            <w:noWrap/>
            <w:vAlign w:val="center"/>
            <w:hideMark/>
          </w:tcPr>
          <w:p w14:paraId="6772079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1C9A969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c>
          <w:tcPr>
            <w:tcW w:w="1151" w:type="dxa"/>
            <w:gridSpan w:val="2"/>
            <w:tcBorders>
              <w:top w:val="nil"/>
              <w:left w:val="nil"/>
              <w:bottom w:val="single" w:sz="4" w:space="0" w:color="auto"/>
              <w:right w:val="single" w:sz="4" w:space="0" w:color="auto"/>
            </w:tcBorders>
            <w:shd w:val="clear" w:color="auto" w:fill="auto"/>
            <w:noWrap/>
            <w:vAlign w:val="center"/>
            <w:hideMark/>
          </w:tcPr>
          <w:p w14:paraId="7190953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c>
          <w:tcPr>
            <w:tcW w:w="867" w:type="dxa"/>
            <w:tcBorders>
              <w:top w:val="nil"/>
              <w:left w:val="nil"/>
              <w:bottom w:val="single" w:sz="4" w:space="0" w:color="auto"/>
              <w:right w:val="single" w:sz="4" w:space="0" w:color="auto"/>
            </w:tcBorders>
            <w:shd w:val="clear" w:color="auto" w:fill="auto"/>
            <w:noWrap/>
            <w:vAlign w:val="center"/>
            <w:hideMark/>
          </w:tcPr>
          <w:p w14:paraId="52B9682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c>
          <w:tcPr>
            <w:tcW w:w="867" w:type="dxa"/>
            <w:gridSpan w:val="2"/>
            <w:tcBorders>
              <w:top w:val="nil"/>
              <w:left w:val="nil"/>
              <w:bottom w:val="single" w:sz="4" w:space="0" w:color="auto"/>
              <w:right w:val="single" w:sz="4" w:space="0" w:color="auto"/>
            </w:tcBorders>
            <w:shd w:val="clear" w:color="auto" w:fill="auto"/>
            <w:noWrap/>
            <w:vAlign w:val="center"/>
            <w:hideMark/>
          </w:tcPr>
          <w:p w14:paraId="2DDE504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c>
          <w:tcPr>
            <w:tcW w:w="866" w:type="dxa"/>
            <w:gridSpan w:val="2"/>
            <w:tcBorders>
              <w:top w:val="nil"/>
              <w:left w:val="nil"/>
              <w:bottom w:val="single" w:sz="4" w:space="0" w:color="auto"/>
              <w:right w:val="single" w:sz="4" w:space="0" w:color="auto"/>
            </w:tcBorders>
            <w:shd w:val="clear" w:color="auto" w:fill="auto"/>
            <w:noWrap/>
            <w:vAlign w:val="center"/>
            <w:hideMark/>
          </w:tcPr>
          <w:p w14:paraId="44BB7E8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c>
          <w:tcPr>
            <w:tcW w:w="1089" w:type="dxa"/>
            <w:gridSpan w:val="3"/>
            <w:tcBorders>
              <w:top w:val="nil"/>
              <w:left w:val="nil"/>
              <w:bottom w:val="single" w:sz="4" w:space="0" w:color="auto"/>
              <w:right w:val="single" w:sz="4" w:space="0" w:color="auto"/>
            </w:tcBorders>
            <w:shd w:val="clear" w:color="auto" w:fill="auto"/>
            <w:noWrap/>
            <w:vAlign w:val="center"/>
            <w:hideMark/>
          </w:tcPr>
          <w:p w14:paraId="67F1D1B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c>
          <w:tcPr>
            <w:tcW w:w="1134" w:type="dxa"/>
            <w:tcBorders>
              <w:top w:val="nil"/>
              <w:left w:val="nil"/>
              <w:bottom w:val="single" w:sz="4" w:space="0" w:color="auto"/>
              <w:right w:val="single" w:sz="4" w:space="0" w:color="auto"/>
            </w:tcBorders>
            <w:shd w:val="clear" w:color="auto" w:fill="auto"/>
            <w:noWrap/>
            <w:vAlign w:val="center"/>
            <w:hideMark/>
          </w:tcPr>
          <w:p w14:paraId="4308318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c>
          <w:tcPr>
            <w:tcW w:w="1025" w:type="dxa"/>
            <w:gridSpan w:val="2"/>
            <w:tcBorders>
              <w:top w:val="nil"/>
              <w:left w:val="nil"/>
              <w:bottom w:val="single" w:sz="4" w:space="0" w:color="auto"/>
              <w:right w:val="single" w:sz="4" w:space="0" w:color="auto"/>
            </w:tcBorders>
            <w:shd w:val="clear" w:color="auto" w:fill="auto"/>
            <w:noWrap/>
            <w:vAlign w:val="center"/>
            <w:hideMark/>
          </w:tcPr>
          <w:p w14:paraId="2C61CBA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c>
          <w:tcPr>
            <w:tcW w:w="879" w:type="dxa"/>
            <w:gridSpan w:val="2"/>
            <w:tcBorders>
              <w:top w:val="nil"/>
              <w:left w:val="nil"/>
              <w:bottom w:val="single" w:sz="4" w:space="0" w:color="auto"/>
              <w:right w:val="single" w:sz="4" w:space="0" w:color="auto"/>
            </w:tcBorders>
            <w:shd w:val="clear" w:color="auto" w:fill="auto"/>
            <w:noWrap/>
            <w:vAlign w:val="center"/>
            <w:hideMark/>
          </w:tcPr>
          <w:p w14:paraId="3ECED94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20724C3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5BE1ADA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c>
          <w:tcPr>
            <w:tcW w:w="879" w:type="dxa"/>
            <w:tcBorders>
              <w:top w:val="nil"/>
              <w:left w:val="nil"/>
              <w:bottom w:val="single" w:sz="4" w:space="0" w:color="auto"/>
              <w:right w:val="single" w:sz="4" w:space="0" w:color="auto"/>
            </w:tcBorders>
            <w:shd w:val="clear" w:color="auto" w:fill="auto"/>
            <w:noWrap/>
            <w:vAlign w:val="center"/>
            <w:hideMark/>
          </w:tcPr>
          <w:p w14:paraId="7BCF757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r>
      <w:tr w:rsidR="00662406" w:rsidRPr="003E08F7" w14:paraId="0CBD07CB"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95"/>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3820995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02" w:type="dxa"/>
            <w:gridSpan w:val="2"/>
            <w:tcBorders>
              <w:top w:val="nil"/>
              <w:left w:val="nil"/>
              <w:bottom w:val="single" w:sz="4" w:space="0" w:color="auto"/>
              <w:right w:val="single" w:sz="4" w:space="0" w:color="auto"/>
            </w:tcBorders>
            <w:shd w:val="clear" w:color="auto" w:fill="auto"/>
            <w:vAlign w:val="center"/>
            <w:hideMark/>
          </w:tcPr>
          <w:p w14:paraId="55A8B2C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center"/>
            <w:hideMark/>
          </w:tcPr>
          <w:p w14:paraId="43DF009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c>
          <w:tcPr>
            <w:tcW w:w="1197" w:type="dxa"/>
            <w:gridSpan w:val="2"/>
            <w:tcBorders>
              <w:top w:val="nil"/>
              <w:left w:val="nil"/>
              <w:bottom w:val="single" w:sz="4" w:space="0" w:color="auto"/>
              <w:right w:val="single" w:sz="4" w:space="0" w:color="auto"/>
            </w:tcBorders>
            <w:shd w:val="clear" w:color="auto" w:fill="auto"/>
            <w:noWrap/>
            <w:vAlign w:val="center"/>
            <w:hideMark/>
          </w:tcPr>
          <w:p w14:paraId="5D257BB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0207E87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046CB2B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c>
          <w:tcPr>
            <w:tcW w:w="1144" w:type="dxa"/>
            <w:gridSpan w:val="2"/>
            <w:tcBorders>
              <w:top w:val="nil"/>
              <w:left w:val="nil"/>
              <w:bottom w:val="single" w:sz="4" w:space="0" w:color="auto"/>
              <w:right w:val="single" w:sz="4" w:space="0" w:color="auto"/>
            </w:tcBorders>
            <w:shd w:val="clear" w:color="auto" w:fill="auto"/>
            <w:noWrap/>
            <w:vAlign w:val="center"/>
            <w:hideMark/>
          </w:tcPr>
          <w:p w14:paraId="59108F1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6B4D4A5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c>
          <w:tcPr>
            <w:tcW w:w="1151" w:type="dxa"/>
            <w:gridSpan w:val="2"/>
            <w:tcBorders>
              <w:top w:val="nil"/>
              <w:left w:val="nil"/>
              <w:bottom w:val="single" w:sz="4" w:space="0" w:color="auto"/>
              <w:right w:val="single" w:sz="4" w:space="0" w:color="auto"/>
            </w:tcBorders>
            <w:shd w:val="clear" w:color="auto" w:fill="auto"/>
            <w:noWrap/>
            <w:vAlign w:val="center"/>
            <w:hideMark/>
          </w:tcPr>
          <w:p w14:paraId="0F28FD7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c>
          <w:tcPr>
            <w:tcW w:w="867" w:type="dxa"/>
            <w:tcBorders>
              <w:top w:val="nil"/>
              <w:left w:val="nil"/>
              <w:bottom w:val="single" w:sz="4" w:space="0" w:color="auto"/>
              <w:right w:val="single" w:sz="4" w:space="0" w:color="auto"/>
            </w:tcBorders>
            <w:shd w:val="clear" w:color="auto" w:fill="auto"/>
            <w:noWrap/>
            <w:vAlign w:val="center"/>
            <w:hideMark/>
          </w:tcPr>
          <w:p w14:paraId="3290716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c>
          <w:tcPr>
            <w:tcW w:w="867" w:type="dxa"/>
            <w:gridSpan w:val="2"/>
            <w:tcBorders>
              <w:top w:val="nil"/>
              <w:left w:val="nil"/>
              <w:bottom w:val="single" w:sz="4" w:space="0" w:color="auto"/>
              <w:right w:val="single" w:sz="4" w:space="0" w:color="auto"/>
            </w:tcBorders>
            <w:shd w:val="clear" w:color="auto" w:fill="auto"/>
            <w:noWrap/>
            <w:vAlign w:val="center"/>
            <w:hideMark/>
          </w:tcPr>
          <w:p w14:paraId="6A5B7EF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c>
          <w:tcPr>
            <w:tcW w:w="866" w:type="dxa"/>
            <w:gridSpan w:val="2"/>
            <w:tcBorders>
              <w:top w:val="nil"/>
              <w:left w:val="nil"/>
              <w:bottom w:val="single" w:sz="4" w:space="0" w:color="auto"/>
              <w:right w:val="single" w:sz="4" w:space="0" w:color="auto"/>
            </w:tcBorders>
            <w:shd w:val="clear" w:color="auto" w:fill="auto"/>
            <w:noWrap/>
            <w:vAlign w:val="center"/>
            <w:hideMark/>
          </w:tcPr>
          <w:p w14:paraId="5321CD6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c>
          <w:tcPr>
            <w:tcW w:w="1089" w:type="dxa"/>
            <w:gridSpan w:val="3"/>
            <w:tcBorders>
              <w:top w:val="nil"/>
              <w:left w:val="nil"/>
              <w:bottom w:val="single" w:sz="4" w:space="0" w:color="auto"/>
              <w:right w:val="single" w:sz="4" w:space="0" w:color="auto"/>
            </w:tcBorders>
            <w:shd w:val="clear" w:color="auto" w:fill="auto"/>
            <w:noWrap/>
            <w:vAlign w:val="center"/>
            <w:hideMark/>
          </w:tcPr>
          <w:p w14:paraId="52D29B5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c>
          <w:tcPr>
            <w:tcW w:w="1134" w:type="dxa"/>
            <w:tcBorders>
              <w:top w:val="nil"/>
              <w:left w:val="nil"/>
              <w:bottom w:val="single" w:sz="4" w:space="0" w:color="auto"/>
              <w:right w:val="single" w:sz="4" w:space="0" w:color="auto"/>
            </w:tcBorders>
            <w:shd w:val="clear" w:color="auto" w:fill="auto"/>
            <w:noWrap/>
            <w:vAlign w:val="center"/>
            <w:hideMark/>
          </w:tcPr>
          <w:p w14:paraId="749D98F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c>
          <w:tcPr>
            <w:tcW w:w="1025" w:type="dxa"/>
            <w:gridSpan w:val="2"/>
            <w:tcBorders>
              <w:top w:val="nil"/>
              <w:left w:val="nil"/>
              <w:bottom w:val="single" w:sz="4" w:space="0" w:color="auto"/>
              <w:right w:val="single" w:sz="4" w:space="0" w:color="auto"/>
            </w:tcBorders>
            <w:shd w:val="clear" w:color="auto" w:fill="auto"/>
            <w:noWrap/>
            <w:vAlign w:val="center"/>
            <w:hideMark/>
          </w:tcPr>
          <w:p w14:paraId="5D0319F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c>
          <w:tcPr>
            <w:tcW w:w="879" w:type="dxa"/>
            <w:gridSpan w:val="2"/>
            <w:tcBorders>
              <w:top w:val="nil"/>
              <w:left w:val="nil"/>
              <w:bottom w:val="single" w:sz="4" w:space="0" w:color="auto"/>
              <w:right w:val="single" w:sz="4" w:space="0" w:color="auto"/>
            </w:tcBorders>
            <w:shd w:val="clear" w:color="auto" w:fill="auto"/>
            <w:noWrap/>
            <w:vAlign w:val="center"/>
            <w:hideMark/>
          </w:tcPr>
          <w:p w14:paraId="5B07327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3E27684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08D93BD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c>
          <w:tcPr>
            <w:tcW w:w="879" w:type="dxa"/>
            <w:tcBorders>
              <w:top w:val="nil"/>
              <w:left w:val="nil"/>
              <w:bottom w:val="single" w:sz="4" w:space="0" w:color="auto"/>
              <w:right w:val="single" w:sz="4" w:space="0" w:color="auto"/>
            </w:tcBorders>
            <w:shd w:val="clear" w:color="auto" w:fill="auto"/>
            <w:noWrap/>
            <w:vAlign w:val="center"/>
            <w:hideMark/>
          </w:tcPr>
          <w:p w14:paraId="10D9C09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0,346</w:t>
            </w:r>
          </w:p>
        </w:tc>
      </w:tr>
      <w:tr w:rsidR="003E08F7" w:rsidRPr="003E08F7" w14:paraId="26B5CC7A" w14:textId="77777777" w:rsidTr="00D06A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2113" w:type="dxa"/>
            <w:gridSpan w:val="34"/>
            <w:tcBorders>
              <w:top w:val="nil"/>
              <w:left w:val="nil"/>
              <w:bottom w:val="single" w:sz="4" w:space="0" w:color="auto"/>
              <w:right w:val="nil"/>
            </w:tcBorders>
            <w:shd w:val="clear" w:color="auto" w:fill="auto"/>
            <w:noWrap/>
            <w:vAlign w:val="bottom"/>
            <w:hideMark/>
          </w:tcPr>
          <w:p w14:paraId="4AE0A20E" w14:textId="77777777" w:rsidR="003E08F7" w:rsidRPr="00CC11EF" w:rsidRDefault="003E08F7" w:rsidP="00346B40">
            <w:pPr>
              <w:spacing w:line="240" w:lineRule="auto"/>
              <w:jc w:val="center"/>
              <w:rPr>
                <w:rFonts w:ascii="Times New Roman" w:hAnsi="Times New Roman"/>
                <w:b/>
                <w:bCs/>
                <w:i/>
                <w:iCs/>
                <w:color w:val="000000"/>
                <w:sz w:val="20"/>
              </w:rPr>
            </w:pPr>
            <w:r w:rsidRPr="00CC11EF">
              <w:rPr>
                <w:rFonts w:ascii="Times New Roman" w:hAnsi="Times New Roman"/>
                <w:b/>
                <w:bCs/>
                <w:i/>
                <w:iCs/>
                <w:color w:val="000000"/>
                <w:sz w:val="20"/>
              </w:rPr>
              <w:t>Котельная, ул. Сумская, 45а</w:t>
            </w:r>
          </w:p>
        </w:tc>
      </w:tr>
      <w:tr w:rsidR="00662406" w:rsidRPr="003E08F7" w14:paraId="2C24F29E"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noWrap/>
            <w:vAlign w:val="bottom"/>
            <w:hideMark/>
          </w:tcPr>
          <w:p w14:paraId="2772328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902" w:type="dxa"/>
            <w:gridSpan w:val="2"/>
            <w:tcBorders>
              <w:top w:val="nil"/>
              <w:left w:val="nil"/>
              <w:bottom w:val="single" w:sz="4" w:space="0" w:color="auto"/>
              <w:right w:val="single" w:sz="4" w:space="0" w:color="auto"/>
            </w:tcBorders>
            <w:shd w:val="clear" w:color="auto" w:fill="auto"/>
            <w:vAlign w:val="center"/>
            <w:hideMark/>
          </w:tcPr>
          <w:p w14:paraId="6309F09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0F60830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048EEAF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79D926F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1AB91A7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4A39126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0A831A9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629EBB6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867" w:type="dxa"/>
            <w:tcBorders>
              <w:top w:val="nil"/>
              <w:left w:val="nil"/>
              <w:bottom w:val="single" w:sz="4" w:space="0" w:color="auto"/>
              <w:right w:val="single" w:sz="4" w:space="0" w:color="auto"/>
            </w:tcBorders>
            <w:shd w:val="clear" w:color="auto" w:fill="auto"/>
            <w:noWrap/>
            <w:vAlign w:val="bottom"/>
            <w:hideMark/>
          </w:tcPr>
          <w:p w14:paraId="7E89893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7D61A81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2679911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20BFA4A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1134" w:type="dxa"/>
            <w:tcBorders>
              <w:top w:val="nil"/>
              <w:left w:val="nil"/>
              <w:bottom w:val="single" w:sz="4" w:space="0" w:color="auto"/>
              <w:right w:val="single" w:sz="4" w:space="0" w:color="auto"/>
            </w:tcBorders>
            <w:shd w:val="clear" w:color="auto" w:fill="auto"/>
            <w:noWrap/>
            <w:vAlign w:val="bottom"/>
            <w:hideMark/>
          </w:tcPr>
          <w:p w14:paraId="731D56B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47948A7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2890C4E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54DFC62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27C1FBB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879" w:type="dxa"/>
            <w:tcBorders>
              <w:top w:val="nil"/>
              <w:left w:val="nil"/>
              <w:bottom w:val="single" w:sz="4" w:space="0" w:color="auto"/>
              <w:right w:val="nil"/>
            </w:tcBorders>
            <w:shd w:val="clear" w:color="auto" w:fill="auto"/>
            <w:noWrap/>
            <w:vAlign w:val="bottom"/>
            <w:hideMark/>
          </w:tcPr>
          <w:p w14:paraId="57E2A01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r>
      <w:tr w:rsidR="00662406" w:rsidRPr="003E08F7" w14:paraId="6C66D7C0"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noWrap/>
            <w:vAlign w:val="bottom"/>
            <w:hideMark/>
          </w:tcPr>
          <w:p w14:paraId="207C63D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902" w:type="dxa"/>
            <w:gridSpan w:val="2"/>
            <w:tcBorders>
              <w:top w:val="nil"/>
              <w:left w:val="nil"/>
              <w:bottom w:val="single" w:sz="4" w:space="0" w:color="auto"/>
              <w:right w:val="single" w:sz="4" w:space="0" w:color="auto"/>
            </w:tcBorders>
            <w:shd w:val="clear" w:color="auto" w:fill="auto"/>
            <w:vAlign w:val="center"/>
            <w:hideMark/>
          </w:tcPr>
          <w:p w14:paraId="5F0E79F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496A745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13FE058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1325B57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28AECE3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552A4B8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52A1612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1419C5F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867" w:type="dxa"/>
            <w:tcBorders>
              <w:top w:val="nil"/>
              <w:left w:val="nil"/>
              <w:bottom w:val="single" w:sz="4" w:space="0" w:color="auto"/>
              <w:right w:val="single" w:sz="4" w:space="0" w:color="auto"/>
            </w:tcBorders>
            <w:shd w:val="clear" w:color="auto" w:fill="auto"/>
            <w:noWrap/>
            <w:vAlign w:val="bottom"/>
            <w:hideMark/>
          </w:tcPr>
          <w:p w14:paraId="3BCCDE5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3D7B67C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42484C6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6AA6E2F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1134" w:type="dxa"/>
            <w:tcBorders>
              <w:top w:val="nil"/>
              <w:left w:val="nil"/>
              <w:bottom w:val="single" w:sz="4" w:space="0" w:color="auto"/>
              <w:right w:val="single" w:sz="4" w:space="0" w:color="auto"/>
            </w:tcBorders>
            <w:shd w:val="clear" w:color="auto" w:fill="auto"/>
            <w:noWrap/>
            <w:vAlign w:val="bottom"/>
            <w:hideMark/>
          </w:tcPr>
          <w:p w14:paraId="1F5E847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080B7A9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3B6A5AF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7A301EA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2314C89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c>
          <w:tcPr>
            <w:tcW w:w="879" w:type="dxa"/>
            <w:tcBorders>
              <w:top w:val="nil"/>
              <w:left w:val="nil"/>
              <w:bottom w:val="single" w:sz="4" w:space="0" w:color="auto"/>
              <w:right w:val="single" w:sz="4" w:space="0" w:color="auto"/>
            </w:tcBorders>
            <w:shd w:val="clear" w:color="auto" w:fill="auto"/>
            <w:noWrap/>
            <w:vAlign w:val="bottom"/>
            <w:hideMark/>
          </w:tcPr>
          <w:p w14:paraId="6F60B75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1,32</w:t>
            </w:r>
          </w:p>
        </w:tc>
      </w:tr>
      <w:tr w:rsidR="00662406" w:rsidRPr="003E08F7" w14:paraId="2DC8B16B"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2"/>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406FDBD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902" w:type="dxa"/>
            <w:gridSpan w:val="2"/>
            <w:tcBorders>
              <w:top w:val="nil"/>
              <w:left w:val="nil"/>
              <w:bottom w:val="single" w:sz="4" w:space="0" w:color="auto"/>
              <w:right w:val="single" w:sz="4" w:space="0" w:color="auto"/>
            </w:tcBorders>
            <w:shd w:val="clear" w:color="auto" w:fill="auto"/>
            <w:vAlign w:val="center"/>
            <w:hideMark/>
          </w:tcPr>
          <w:p w14:paraId="1E524B2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561B0FC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67385C7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78403D0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537178A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432D788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42769EA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5BB22A7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67" w:type="dxa"/>
            <w:tcBorders>
              <w:top w:val="nil"/>
              <w:left w:val="nil"/>
              <w:bottom w:val="single" w:sz="4" w:space="0" w:color="auto"/>
              <w:right w:val="single" w:sz="4" w:space="0" w:color="auto"/>
            </w:tcBorders>
            <w:shd w:val="clear" w:color="auto" w:fill="auto"/>
            <w:noWrap/>
            <w:vAlign w:val="bottom"/>
            <w:hideMark/>
          </w:tcPr>
          <w:p w14:paraId="5D12F17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3AC72A5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05B034F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53EC5D5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1134" w:type="dxa"/>
            <w:tcBorders>
              <w:top w:val="nil"/>
              <w:left w:val="nil"/>
              <w:bottom w:val="single" w:sz="4" w:space="0" w:color="auto"/>
              <w:right w:val="single" w:sz="4" w:space="0" w:color="auto"/>
            </w:tcBorders>
            <w:shd w:val="clear" w:color="auto" w:fill="auto"/>
            <w:noWrap/>
            <w:vAlign w:val="bottom"/>
            <w:hideMark/>
          </w:tcPr>
          <w:p w14:paraId="2DC4BCC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6F89E0C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1781E42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6D1A715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2A7A701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79" w:type="dxa"/>
            <w:tcBorders>
              <w:top w:val="nil"/>
              <w:left w:val="nil"/>
              <w:bottom w:val="single" w:sz="4" w:space="0" w:color="auto"/>
              <w:right w:val="single" w:sz="4" w:space="0" w:color="auto"/>
            </w:tcBorders>
            <w:shd w:val="clear" w:color="auto" w:fill="auto"/>
            <w:noWrap/>
            <w:vAlign w:val="bottom"/>
            <w:hideMark/>
          </w:tcPr>
          <w:p w14:paraId="362B14C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r>
      <w:tr w:rsidR="00662406" w:rsidRPr="003E08F7" w14:paraId="34E52327"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074B264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902" w:type="dxa"/>
            <w:gridSpan w:val="2"/>
            <w:tcBorders>
              <w:top w:val="nil"/>
              <w:left w:val="nil"/>
              <w:bottom w:val="single" w:sz="4" w:space="0" w:color="auto"/>
              <w:right w:val="single" w:sz="4" w:space="0" w:color="auto"/>
            </w:tcBorders>
            <w:shd w:val="clear" w:color="auto" w:fill="auto"/>
            <w:vAlign w:val="center"/>
            <w:hideMark/>
          </w:tcPr>
          <w:p w14:paraId="6907FB1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7238428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735DE09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737E7BF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56659A1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12D5B14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2AFF0F3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15F6A43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67" w:type="dxa"/>
            <w:tcBorders>
              <w:top w:val="nil"/>
              <w:left w:val="nil"/>
              <w:bottom w:val="single" w:sz="4" w:space="0" w:color="auto"/>
              <w:right w:val="single" w:sz="4" w:space="0" w:color="auto"/>
            </w:tcBorders>
            <w:shd w:val="clear" w:color="auto" w:fill="auto"/>
            <w:noWrap/>
            <w:vAlign w:val="bottom"/>
            <w:hideMark/>
          </w:tcPr>
          <w:p w14:paraId="3205BA0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20BE6A4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4400B19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69A9A85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34" w:type="dxa"/>
            <w:tcBorders>
              <w:top w:val="nil"/>
              <w:left w:val="nil"/>
              <w:bottom w:val="single" w:sz="4" w:space="0" w:color="auto"/>
              <w:right w:val="single" w:sz="4" w:space="0" w:color="auto"/>
            </w:tcBorders>
            <w:shd w:val="clear" w:color="auto" w:fill="auto"/>
            <w:noWrap/>
            <w:vAlign w:val="bottom"/>
            <w:hideMark/>
          </w:tcPr>
          <w:p w14:paraId="2CAD3F6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0D65DB5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179C3D5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5FE94CC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14334DE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9" w:type="dxa"/>
            <w:tcBorders>
              <w:top w:val="nil"/>
              <w:left w:val="nil"/>
              <w:bottom w:val="single" w:sz="4" w:space="0" w:color="auto"/>
              <w:right w:val="single" w:sz="4" w:space="0" w:color="auto"/>
            </w:tcBorders>
            <w:shd w:val="clear" w:color="auto" w:fill="auto"/>
            <w:noWrap/>
            <w:vAlign w:val="bottom"/>
            <w:hideMark/>
          </w:tcPr>
          <w:p w14:paraId="0F40681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r>
      <w:tr w:rsidR="00662406" w:rsidRPr="003E08F7" w14:paraId="7807A874"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558253E0" w14:textId="0A13E91D"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902" w:type="dxa"/>
            <w:gridSpan w:val="2"/>
            <w:tcBorders>
              <w:top w:val="nil"/>
              <w:left w:val="nil"/>
              <w:bottom w:val="single" w:sz="4" w:space="0" w:color="auto"/>
              <w:right w:val="single" w:sz="4" w:space="0" w:color="auto"/>
            </w:tcBorders>
            <w:shd w:val="clear" w:color="auto" w:fill="auto"/>
            <w:vAlign w:val="center"/>
            <w:hideMark/>
          </w:tcPr>
          <w:p w14:paraId="03D8A7D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29ACD44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66587F7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6C1E994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6CEAF03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0C0F3DE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3FC5EC5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27083B9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c>
          <w:tcPr>
            <w:tcW w:w="867" w:type="dxa"/>
            <w:tcBorders>
              <w:top w:val="nil"/>
              <w:left w:val="nil"/>
              <w:bottom w:val="single" w:sz="4" w:space="0" w:color="auto"/>
              <w:right w:val="single" w:sz="4" w:space="0" w:color="auto"/>
            </w:tcBorders>
            <w:shd w:val="clear" w:color="auto" w:fill="auto"/>
            <w:noWrap/>
            <w:vAlign w:val="bottom"/>
            <w:hideMark/>
          </w:tcPr>
          <w:p w14:paraId="01E1F67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54B9872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6C81CA8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4A4400E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c>
          <w:tcPr>
            <w:tcW w:w="1134" w:type="dxa"/>
            <w:tcBorders>
              <w:top w:val="nil"/>
              <w:left w:val="nil"/>
              <w:bottom w:val="single" w:sz="4" w:space="0" w:color="auto"/>
              <w:right w:val="single" w:sz="4" w:space="0" w:color="auto"/>
            </w:tcBorders>
            <w:shd w:val="clear" w:color="auto" w:fill="auto"/>
            <w:noWrap/>
            <w:vAlign w:val="bottom"/>
            <w:hideMark/>
          </w:tcPr>
          <w:p w14:paraId="2DE35FA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06D888C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3C049D6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1817411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4F293D4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c>
          <w:tcPr>
            <w:tcW w:w="879" w:type="dxa"/>
            <w:tcBorders>
              <w:top w:val="nil"/>
              <w:left w:val="nil"/>
              <w:bottom w:val="single" w:sz="4" w:space="0" w:color="auto"/>
              <w:right w:val="single" w:sz="4" w:space="0" w:color="auto"/>
            </w:tcBorders>
            <w:shd w:val="clear" w:color="auto" w:fill="auto"/>
            <w:noWrap/>
            <w:vAlign w:val="bottom"/>
            <w:hideMark/>
          </w:tcPr>
          <w:p w14:paraId="7C2023B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0,54</w:t>
            </w:r>
          </w:p>
        </w:tc>
      </w:tr>
      <w:tr w:rsidR="00662406" w:rsidRPr="003E08F7" w14:paraId="7F42B2F5"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58D65D2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902" w:type="dxa"/>
            <w:gridSpan w:val="2"/>
            <w:tcBorders>
              <w:top w:val="nil"/>
              <w:left w:val="nil"/>
              <w:bottom w:val="single" w:sz="4" w:space="0" w:color="auto"/>
              <w:right w:val="single" w:sz="4" w:space="0" w:color="auto"/>
            </w:tcBorders>
            <w:shd w:val="clear" w:color="auto" w:fill="auto"/>
            <w:vAlign w:val="center"/>
            <w:hideMark/>
          </w:tcPr>
          <w:p w14:paraId="32C09A7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21F3171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05C9558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17E2C7C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7217E04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1905129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72A5EC7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626D560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867" w:type="dxa"/>
            <w:tcBorders>
              <w:top w:val="nil"/>
              <w:left w:val="nil"/>
              <w:bottom w:val="single" w:sz="4" w:space="0" w:color="auto"/>
              <w:right w:val="single" w:sz="4" w:space="0" w:color="auto"/>
            </w:tcBorders>
            <w:shd w:val="clear" w:color="auto" w:fill="auto"/>
            <w:noWrap/>
            <w:vAlign w:val="bottom"/>
            <w:hideMark/>
          </w:tcPr>
          <w:p w14:paraId="1789A7B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16F36C7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13952DC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5D09301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1134" w:type="dxa"/>
            <w:tcBorders>
              <w:top w:val="nil"/>
              <w:left w:val="nil"/>
              <w:bottom w:val="single" w:sz="4" w:space="0" w:color="auto"/>
              <w:right w:val="single" w:sz="4" w:space="0" w:color="auto"/>
            </w:tcBorders>
            <w:shd w:val="clear" w:color="auto" w:fill="auto"/>
            <w:noWrap/>
            <w:vAlign w:val="bottom"/>
            <w:hideMark/>
          </w:tcPr>
          <w:p w14:paraId="44878AB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1EE0B76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2DE934C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669B676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72DAA67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879" w:type="dxa"/>
            <w:tcBorders>
              <w:top w:val="nil"/>
              <w:left w:val="nil"/>
              <w:bottom w:val="single" w:sz="4" w:space="0" w:color="auto"/>
              <w:right w:val="single" w:sz="4" w:space="0" w:color="auto"/>
            </w:tcBorders>
            <w:shd w:val="clear" w:color="auto" w:fill="auto"/>
            <w:noWrap/>
            <w:vAlign w:val="bottom"/>
            <w:hideMark/>
          </w:tcPr>
          <w:p w14:paraId="4931317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r>
      <w:tr w:rsidR="00662406" w:rsidRPr="003E08F7" w14:paraId="3CC37D14"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3CD86B5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02" w:type="dxa"/>
            <w:gridSpan w:val="2"/>
            <w:tcBorders>
              <w:top w:val="nil"/>
              <w:left w:val="nil"/>
              <w:bottom w:val="single" w:sz="4" w:space="0" w:color="auto"/>
              <w:right w:val="single" w:sz="4" w:space="0" w:color="auto"/>
            </w:tcBorders>
            <w:shd w:val="clear" w:color="auto" w:fill="auto"/>
            <w:vAlign w:val="center"/>
            <w:hideMark/>
          </w:tcPr>
          <w:p w14:paraId="559A0E9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center"/>
            <w:hideMark/>
          </w:tcPr>
          <w:p w14:paraId="122F977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1197" w:type="dxa"/>
            <w:gridSpan w:val="2"/>
            <w:tcBorders>
              <w:top w:val="nil"/>
              <w:left w:val="nil"/>
              <w:bottom w:val="single" w:sz="4" w:space="0" w:color="auto"/>
              <w:right w:val="single" w:sz="4" w:space="0" w:color="auto"/>
            </w:tcBorders>
            <w:shd w:val="clear" w:color="auto" w:fill="auto"/>
            <w:noWrap/>
            <w:vAlign w:val="center"/>
            <w:hideMark/>
          </w:tcPr>
          <w:p w14:paraId="46D2A8C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1AA2313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5B45D62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1144" w:type="dxa"/>
            <w:gridSpan w:val="2"/>
            <w:tcBorders>
              <w:top w:val="nil"/>
              <w:left w:val="nil"/>
              <w:bottom w:val="single" w:sz="4" w:space="0" w:color="auto"/>
              <w:right w:val="single" w:sz="4" w:space="0" w:color="auto"/>
            </w:tcBorders>
            <w:shd w:val="clear" w:color="auto" w:fill="auto"/>
            <w:noWrap/>
            <w:vAlign w:val="center"/>
            <w:hideMark/>
          </w:tcPr>
          <w:p w14:paraId="2136711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409D32A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1151" w:type="dxa"/>
            <w:gridSpan w:val="2"/>
            <w:tcBorders>
              <w:top w:val="nil"/>
              <w:left w:val="nil"/>
              <w:bottom w:val="single" w:sz="4" w:space="0" w:color="auto"/>
              <w:right w:val="single" w:sz="4" w:space="0" w:color="auto"/>
            </w:tcBorders>
            <w:shd w:val="clear" w:color="auto" w:fill="auto"/>
            <w:noWrap/>
            <w:vAlign w:val="center"/>
            <w:hideMark/>
          </w:tcPr>
          <w:p w14:paraId="69AE274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867" w:type="dxa"/>
            <w:tcBorders>
              <w:top w:val="nil"/>
              <w:left w:val="nil"/>
              <w:bottom w:val="single" w:sz="4" w:space="0" w:color="auto"/>
              <w:right w:val="single" w:sz="4" w:space="0" w:color="auto"/>
            </w:tcBorders>
            <w:shd w:val="clear" w:color="auto" w:fill="auto"/>
            <w:noWrap/>
            <w:vAlign w:val="center"/>
            <w:hideMark/>
          </w:tcPr>
          <w:p w14:paraId="5926E35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867" w:type="dxa"/>
            <w:gridSpan w:val="2"/>
            <w:tcBorders>
              <w:top w:val="nil"/>
              <w:left w:val="nil"/>
              <w:bottom w:val="single" w:sz="4" w:space="0" w:color="auto"/>
              <w:right w:val="single" w:sz="4" w:space="0" w:color="auto"/>
            </w:tcBorders>
            <w:shd w:val="clear" w:color="auto" w:fill="auto"/>
            <w:noWrap/>
            <w:vAlign w:val="center"/>
            <w:hideMark/>
          </w:tcPr>
          <w:p w14:paraId="43EC015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866" w:type="dxa"/>
            <w:gridSpan w:val="2"/>
            <w:tcBorders>
              <w:top w:val="nil"/>
              <w:left w:val="nil"/>
              <w:bottom w:val="single" w:sz="4" w:space="0" w:color="auto"/>
              <w:right w:val="single" w:sz="4" w:space="0" w:color="auto"/>
            </w:tcBorders>
            <w:shd w:val="clear" w:color="auto" w:fill="auto"/>
            <w:noWrap/>
            <w:vAlign w:val="center"/>
            <w:hideMark/>
          </w:tcPr>
          <w:p w14:paraId="4FFCD2D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1089" w:type="dxa"/>
            <w:gridSpan w:val="3"/>
            <w:tcBorders>
              <w:top w:val="nil"/>
              <w:left w:val="nil"/>
              <w:bottom w:val="single" w:sz="4" w:space="0" w:color="auto"/>
              <w:right w:val="single" w:sz="4" w:space="0" w:color="auto"/>
            </w:tcBorders>
            <w:shd w:val="clear" w:color="auto" w:fill="auto"/>
            <w:noWrap/>
            <w:vAlign w:val="center"/>
            <w:hideMark/>
          </w:tcPr>
          <w:p w14:paraId="3131EA6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1134" w:type="dxa"/>
            <w:tcBorders>
              <w:top w:val="nil"/>
              <w:left w:val="nil"/>
              <w:bottom w:val="single" w:sz="4" w:space="0" w:color="auto"/>
              <w:right w:val="single" w:sz="4" w:space="0" w:color="auto"/>
            </w:tcBorders>
            <w:shd w:val="clear" w:color="auto" w:fill="auto"/>
            <w:noWrap/>
            <w:vAlign w:val="center"/>
            <w:hideMark/>
          </w:tcPr>
          <w:p w14:paraId="62F98EB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1025" w:type="dxa"/>
            <w:gridSpan w:val="2"/>
            <w:tcBorders>
              <w:top w:val="nil"/>
              <w:left w:val="nil"/>
              <w:bottom w:val="single" w:sz="4" w:space="0" w:color="auto"/>
              <w:right w:val="single" w:sz="4" w:space="0" w:color="auto"/>
            </w:tcBorders>
            <w:shd w:val="clear" w:color="auto" w:fill="auto"/>
            <w:noWrap/>
            <w:vAlign w:val="center"/>
            <w:hideMark/>
          </w:tcPr>
          <w:p w14:paraId="1AE5BA0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879" w:type="dxa"/>
            <w:gridSpan w:val="2"/>
            <w:tcBorders>
              <w:top w:val="nil"/>
              <w:left w:val="nil"/>
              <w:bottom w:val="single" w:sz="4" w:space="0" w:color="auto"/>
              <w:right w:val="single" w:sz="4" w:space="0" w:color="auto"/>
            </w:tcBorders>
            <w:shd w:val="clear" w:color="auto" w:fill="auto"/>
            <w:noWrap/>
            <w:vAlign w:val="center"/>
            <w:hideMark/>
          </w:tcPr>
          <w:p w14:paraId="7A1EA8C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053E05B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376EA13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879" w:type="dxa"/>
            <w:tcBorders>
              <w:top w:val="nil"/>
              <w:left w:val="nil"/>
              <w:bottom w:val="single" w:sz="4" w:space="0" w:color="auto"/>
              <w:right w:val="single" w:sz="4" w:space="0" w:color="auto"/>
            </w:tcBorders>
            <w:shd w:val="clear" w:color="auto" w:fill="auto"/>
            <w:noWrap/>
            <w:vAlign w:val="center"/>
            <w:hideMark/>
          </w:tcPr>
          <w:p w14:paraId="2A2A888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r>
      <w:tr w:rsidR="00662406" w:rsidRPr="003E08F7" w14:paraId="092B9A09"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3"/>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32A2354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02" w:type="dxa"/>
            <w:gridSpan w:val="2"/>
            <w:tcBorders>
              <w:top w:val="nil"/>
              <w:left w:val="nil"/>
              <w:bottom w:val="single" w:sz="4" w:space="0" w:color="auto"/>
              <w:right w:val="single" w:sz="4" w:space="0" w:color="auto"/>
            </w:tcBorders>
            <w:shd w:val="clear" w:color="auto" w:fill="auto"/>
            <w:vAlign w:val="center"/>
            <w:hideMark/>
          </w:tcPr>
          <w:p w14:paraId="13E34D9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center"/>
            <w:hideMark/>
          </w:tcPr>
          <w:p w14:paraId="1224A7C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1197" w:type="dxa"/>
            <w:gridSpan w:val="2"/>
            <w:tcBorders>
              <w:top w:val="nil"/>
              <w:left w:val="nil"/>
              <w:bottom w:val="single" w:sz="4" w:space="0" w:color="auto"/>
              <w:right w:val="single" w:sz="4" w:space="0" w:color="auto"/>
            </w:tcBorders>
            <w:shd w:val="clear" w:color="auto" w:fill="auto"/>
            <w:noWrap/>
            <w:vAlign w:val="center"/>
            <w:hideMark/>
          </w:tcPr>
          <w:p w14:paraId="23450B7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2AD547A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532A4B0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1144" w:type="dxa"/>
            <w:gridSpan w:val="2"/>
            <w:tcBorders>
              <w:top w:val="nil"/>
              <w:left w:val="nil"/>
              <w:bottom w:val="single" w:sz="4" w:space="0" w:color="auto"/>
              <w:right w:val="single" w:sz="4" w:space="0" w:color="auto"/>
            </w:tcBorders>
            <w:shd w:val="clear" w:color="auto" w:fill="auto"/>
            <w:noWrap/>
            <w:vAlign w:val="center"/>
            <w:hideMark/>
          </w:tcPr>
          <w:p w14:paraId="188C127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50AD6CC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1151" w:type="dxa"/>
            <w:gridSpan w:val="2"/>
            <w:tcBorders>
              <w:top w:val="nil"/>
              <w:left w:val="nil"/>
              <w:bottom w:val="single" w:sz="4" w:space="0" w:color="auto"/>
              <w:right w:val="single" w:sz="4" w:space="0" w:color="auto"/>
            </w:tcBorders>
            <w:shd w:val="clear" w:color="auto" w:fill="auto"/>
            <w:noWrap/>
            <w:vAlign w:val="center"/>
            <w:hideMark/>
          </w:tcPr>
          <w:p w14:paraId="28329FF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867" w:type="dxa"/>
            <w:tcBorders>
              <w:top w:val="nil"/>
              <w:left w:val="nil"/>
              <w:bottom w:val="single" w:sz="4" w:space="0" w:color="auto"/>
              <w:right w:val="single" w:sz="4" w:space="0" w:color="auto"/>
            </w:tcBorders>
            <w:shd w:val="clear" w:color="auto" w:fill="auto"/>
            <w:noWrap/>
            <w:vAlign w:val="center"/>
            <w:hideMark/>
          </w:tcPr>
          <w:p w14:paraId="39300E9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867" w:type="dxa"/>
            <w:gridSpan w:val="2"/>
            <w:tcBorders>
              <w:top w:val="nil"/>
              <w:left w:val="nil"/>
              <w:bottom w:val="single" w:sz="4" w:space="0" w:color="auto"/>
              <w:right w:val="single" w:sz="4" w:space="0" w:color="auto"/>
            </w:tcBorders>
            <w:shd w:val="clear" w:color="auto" w:fill="auto"/>
            <w:noWrap/>
            <w:vAlign w:val="center"/>
            <w:hideMark/>
          </w:tcPr>
          <w:p w14:paraId="03AB94D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866" w:type="dxa"/>
            <w:gridSpan w:val="2"/>
            <w:tcBorders>
              <w:top w:val="nil"/>
              <w:left w:val="nil"/>
              <w:bottom w:val="single" w:sz="4" w:space="0" w:color="auto"/>
              <w:right w:val="single" w:sz="4" w:space="0" w:color="auto"/>
            </w:tcBorders>
            <w:shd w:val="clear" w:color="auto" w:fill="auto"/>
            <w:noWrap/>
            <w:vAlign w:val="center"/>
            <w:hideMark/>
          </w:tcPr>
          <w:p w14:paraId="687AA0F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1089" w:type="dxa"/>
            <w:gridSpan w:val="3"/>
            <w:tcBorders>
              <w:top w:val="nil"/>
              <w:left w:val="nil"/>
              <w:bottom w:val="single" w:sz="4" w:space="0" w:color="auto"/>
              <w:right w:val="single" w:sz="4" w:space="0" w:color="auto"/>
            </w:tcBorders>
            <w:shd w:val="clear" w:color="auto" w:fill="auto"/>
            <w:noWrap/>
            <w:vAlign w:val="center"/>
            <w:hideMark/>
          </w:tcPr>
          <w:p w14:paraId="437F581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1134" w:type="dxa"/>
            <w:tcBorders>
              <w:top w:val="nil"/>
              <w:left w:val="nil"/>
              <w:bottom w:val="single" w:sz="4" w:space="0" w:color="auto"/>
              <w:right w:val="single" w:sz="4" w:space="0" w:color="auto"/>
            </w:tcBorders>
            <w:shd w:val="clear" w:color="auto" w:fill="auto"/>
            <w:noWrap/>
            <w:vAlign w:val="center"/>
            <w:hideMark/>
          </w:tcPr>
          <w:p w14:paraId="0764259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1025" w:type="dxa"/>
            <w:gridSpan w:val="2"/>
            <w:tcBorders>
              <w:top w:val="nil"/>
              <w:left w:val="nil"/>
              <w:bottom w:val="single" w:sz="4" w:space="0" w:color="auto"/>
              <w:right w:val="single" w:sz="4" w:space="0" w:color="auto"/>
            </w:tcBorders>
            <w:shd w:val="clear" w:color="auto" w:fill="auto"/>
            <w:noWrap/>
            <w:vAlign w:val="center"/>
            <w:hideMark/>
          </w:tcPr>
          <w:p w14:paraId="28027ED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879" w:type="dxa"/>
            <w:gridSpan w:val="2"/>
            <w:tcBorders>
              <w:top w:val="nil"/>
              <w:left w:val="nil"/>
              <w:bottom w:val="single" w:sz="4" w:space="0" w:color="auto"/>
              <w:right w:val="single" w:sz="4" w:space="0" w:color="auto"/>
            </w:tcBorders>
            <w:shd w:val="clear" w:color="auto" w:fill="auto"/>
            <w:noWrap/>
            <w:vAlign w:val="center"/>
            <w:hideMark/>
          </w:tcPr>
          <w:p w14:paraId="02C8394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5649027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49F1AF7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c>
          <w:tcPr>
            <w:tcW w:w="879" w:type="dxa"/>
            <w:tcBorders>
              <w:top w:val="nil"/>
              <w:left w:val="nil"/>
              <w:bottom w:val="single" w:sz="4" w:space="0" w:color="auto"/>
              <w:right w:val="single" w:sz="4" w:space="0" w:color="auto"/>
            </w:tcBorders>
            <w:shd w:val="clear" w:color="auto" w:fill="auto"/>
            <w:noWrap/>
            <w:vAlign w:val="center"/>
            <w:hideMark/>
          </w:tcPr>
          <w:p w14:paraId="57E50CD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0,65</w:t>
            </w:r>
          </w:p>
        </w:tc>
      </w:tr>
      <w:tr w:rsidR="003E08F7" w:rsidRPr="003E08F7" w14:paraId="507525FD" w14:textId="77777777" w:rsidTr="00D06A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2113" w:type="dxa"/>
            <w:gridSpan w:val="34"/>
            <w:tcBorders>
              <w:top w:val="nil"/>
              <w:left w:val="nil"/>
              <w:bottom w:val="single" w:sz="4" w:space="0" w:color="auto"/>
              <w:right w:val="nil"/>
            </w:tcBorders>
            <w:shd w:val="clear" w:color="auto" w:fill="auto"/>
            <w:noWrap/>
            <w:vAlign w:val="bottom"/>
            <w:hideMark/>
          </w:tcPr>
          <w:p w14:paraId="68C108A2" w14:textId="77777777" w:rsidR="003E08F7" w:rsidRPr="00CC11EF" w:rsidRDefault="003E08F7" w:rsidP="00346B40">
            <w:pPr>
              <w:spacing w:line="240" w:lineRule="auto"/>
              <w:jc w:val="center"/>
              <w:rPr>
                <w:rFonts w:ascii="Calibri" w:hAnsi="Calibri" w:cs="Calibri"/>
                <w:b/>
                <w:bCs/>
                <w:i/>
                <w:iCs/>
                <w:color w:val="000000"/>
                <w:sz w:val="20"/>
              </w:rPr>
            </w:pPr>
            <w:r w:rsidRPr="00CC11EF">
              <w:rPr>
                <w:rFonts w:ascii="Times New Roman" w:hAnsi="Times New Roman"/>
                <w:b/>
                <w:bCs/>
                <w:i/>
                <w:iCs/>
                <w:color w:val="000000"/>
                <w:sz w:val="20"/>
              </w:rPr>
              <w:t>Котельная, пос. Косиново</w:t>
            </w:r>
          </w:p>
        </w:tc>
      </w:tr>
      <w:tr w:rsidR="00662406" w:rsidRPr="003E08F7" w14:paraId="56D80DD1"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noWrap/>
            <w:vAlign w:val="bottom"/>
            <w:hideMark/>
          </w:tcPr>
          <w:p w14:paraId="393F2D6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902" w:type="dxa"/>
            <w:gridSpan w:val="2"/>
            <w:tcBorders>
              <w:top w:val="nil"/>
              <w:left w:val="nil"/>
              <w:bottom w:val="single" w:sz="4" w:space="0" w:color="auto"/>
              <w:right w:val="single" w:sz="4" w:space="0" w:color="auto"/>
            </w:tcBorders>
            <w:shd w:val="clear" w:color="auto" w:fill="auto"/>
            <w:vAlign w:val="center"/>
            <w:hideMark/>
          </w:tcPr>
          <w:p w14:paraId="47BDC81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56B22E5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0CA88F7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39952D4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2AF72DE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67A99FD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71668EB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067CF8F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c>
          <w:tcPr>
            <w:tcW w:w="867" w:type="dxa"/>
            <w:tcBorders>
              <w:top w:val="nil"/>
              <w:left w:val="nil"/>
              <w:bottom w:val="single" w:sz="4" w:space="0" w:color="auto"/>
              <w:right w:val="single" w:sz="4" w:space="0" w:color="auto"/>
            </w:tcBorders>
            <w:shd w:val="clear" w:color="auto" w:fill="auto"/>
            <w:noWrap/>
            <w:vAlign w:val="bottom"/>
            <w:hideMark/>
          </w:tcPr>
          <w:p w14:paraId="0368CFE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66FCFAD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12307BE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690E065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c>
          <w:tcPr>
            <w:tcW w:w="1134" w:type="dxa"/>
            <w:tcBorders>
              <w:top w:val="nil"/>
              <w:left w:val="nil"/>
              <w:bottom w:val="single" w:sz="4" w:space="0" w:color="auto"/>
              <w:right w:val="single" w:sz="4" w:space="0" w:color="auto"/>
            </w:tcBorders>
            <w:shd w:val="clear" w:color="auto" w:fill="auto"/>
            <w:noWrap/>
            <w:vAlign w:val="bottom"/>
            <w:hideMark/>
          </w:tcPr>
          <w:p w14:paraId="5A150A2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74331A8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678DE59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49ADBA6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28D403F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c>
          <w:tcPr>
            <w:tcW w:w="879" w:type="dxa"/>
            <w:tcBorders>
              <w:top w:val="nil"/>
              <w:left w:val="nil"/>
              <w:bottom w:val="single" w:sz="4" w:space="0" w:color="auto"/>
              <w:right w:val="nil"/>
            </w:tcBorders>
            <w:shd w:val="clear" w:color="auto" w:fill="auto"/>
            <w:noWrap/>
            <w:vAlign w:val="bottom"/>
            <w:hideMark/>
          </w:tcPr>
          <w:p w14:paraId="68A9D83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r>
      <w:tr w:rsidR="00662406" w:rsidRPr="003E08F7" w14:paraId="34574F6B"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noWrap/>
            <w:vAlign w:val="bottom"/>
            <w:hideMark/>
          </w:tcPr>
          <w:p w14:paraId="3996FD5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902" w:type="dxa"/>
            <w:gridSpan w:val="2"/>
            <w:tcBorders>
              <w:top w:val="nil"/>
              <w:left w:val="nil"/>
              <w:bottom w:val="single" w:sz="4" w:space="0" w:color="auto"/>
              <w:right w:val="single" w:sz="4" w:space="0" w:color="auto"/>
            </w:tcBorders>
            <w:shd w:val="clear" w:color="auto" w:fill="auto"/>
            <w:vAlign w:val="center"/>
            <w:hideMark/>
          </w:tcPr>
          <w:p w14:paraId="7081DA7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40A68AE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502B960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3326BF9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7091D1A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2525224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1C9FD3C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3A8C740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c>
          <w:tcPr>
            <w:tcW w:w="867" w:type="dxa"/>
            <w:tcBorders>
              <w:top w:val="nil"/>
              <w:left w:val="nil"/>
              <w:bottom w:val="single" w:sz="4" w:space="0" w:color="auto"/>
              <w:right w:val="single" w:sz="4" w:space="0" w:color="auto"/>
            </w:tcBorders>
            <w:shd w:val="clear" w:color="auto" w:fill="auto"/>
            <w:noWrap/>
            <w:vAlign w:val="bottom"/>
            <w:hideMark/>
          </w:tcPr>
          <w:p w14:paraId="394BF84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327F829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60C0F44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65682E7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c>
          <w:tcPr>
            <w:tcW w:w="1134" w:type="dxa"/>
            <w:tcBorders>
              <w:top w:val="nil"/>
              <w:left w:val="nil"/>
              <w:bottom w:val="single" w:sz="4" w:space="0" w:color="auto"/>
              <w:right w:val="single" w:sz="4" w:space="0" w:color="auto"/>
            </w:tcBorders>
            <w:shd w:val="clear" w:color="auto" w:fill="auto"/>
            <w:noWrap/>
            <w:vAlign w:val="bottom"/>
            <w:hideMark/>
          </w:tcPr>
          <w:p w14:paraId="68CA9F6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40524A5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2FFC067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728FCE0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11E0C0F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c>
          <w:tcPr>
            <w:tcW w:w="879" w:type="dxa"/>
            <w:tcBorders>
              <w:top w:val="nil"/>
              <w:left w:val="nil"/>
              <w:bottom w:val="single" w:sz="4" w:space="0" w:color="auto"/>
              <w:right w:val="single" w:sz="4" w:space="0" w:color="auto"/>
            </w:tcBorders>
            <w:shd w:val="clear" w:color="auto" w:fill="auto"/>
            <w:noWrap/>
            <w:vAlign w:val="bottom"/>
            <w:hideMark/>
          </w:tcPr>
          <w:p w14:paraId="76584B8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12,69</w:t>
            </w:r>
          </w:p>
        </w:tc>
      </w:tr>
      <w:tr w:rsidR="00662406" w:rsidRPr="003E08F7" w14:paraId="55751683"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148E84A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902" w:type="dxa"/>
            <w:gridSpan w:val="2"/>
            <w:tcBorders>
              <w:top w:val="nil"/>
              <w:left w:val="nil"/>
              <w:bottom w:val="single" w:sz="4" w:space="0" w:color="auto"/>
              <w:right w:val="single" w:sz="4" w:space="0" w:color="auto"/>
            </w:tcBorders>
            <w:shd w:val="clear" w:color="auto" w:fill="auto"/>
            <w:vAlign w:val="center"/>
            <w:hideMark/>
          </w:tcPr>
          <w:p w14:paraId="3A82D64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486327B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0,55</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1EF6E9E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0,55</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0178F22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0,55</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17EE9FD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0,55</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387663C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0,55</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30DFA85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0,55</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0F4B0E1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0,55</w:t>
            </w:r>
          </w:p>
        </w:tc>
        <w:tc>
          <w:tcPr>
            <w:tcW w:w="867" w:type="dxa"/>
            <w:tcBorders>
              <w:top w:val="nil"/>
              <w:left w:val="nil"/>
              <w:bottom w:val="single" w:sz="4" w:space="0" w:color="auto"/>
              <w:right w:val="single" w:sz="4" w:space="0" w:color="auto"/>
            </w:tcBorders>
            <w:shd w:val="clear" w:color="auto" w:fill="auto"/>
            <w:noWrap/>
            <w:vAlign w:val="bottom"/>
            <w:hideMark/>
          </w:tcPr>
          <w:p w14:paraId="4D68706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0,55</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3AAE114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0,55</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42D9275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0,55</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1FC7BD1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0,55</w:t>
            </w:r>
          </w:p>
        </w:tc>
        <w:tc>
          <w:tcPr>
            <w:tcW w:w="1134" w:type="dxa"/>
            <w:tcBorders>
              <w:top w:val="nil"/>
              <w:left w:val="nil"/>
              <w:bottom w:val="single" w:sz="4" w:space="0" w:color="auto"/>
              <w:right w:val="single" w:sz="4" w:space="0" w:color="auto"/>
            </w:tcBorders>
            <w:shd w:val="clear" w:color="auto" w:fill="auto"/>
            <w:noWrap/>
            <w:vAlign w:val="bottom"/>
            <w:hideMark/>
          </w:tcPr>
          <w:p w14:paraId="4CAE6FA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0,55</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5AFD3D8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0,55</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402DDC7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0,55</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3A7000E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0,55</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75DF437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0,55</w:t>
            </w:r>
          </w:p>
        </w:tc>
        <w:tc>
          <w:tcPr>
            <w:tcW w:w="879" w:type="dxa"/>
            <w:tcBorders>
              <w:top w:val="nil"/>
              <w:left w:val="nil"/>
              <w:bottom w:val="single" w:sz="4" w:space="0" w:color="auto"/>
              <w:right w:val="single" w:sz="4" w:space="0" w:color="auto"/>
            </w:tcBorders>
            <w:shd w:val="clear" w:color="auto" w:fill="auto"/>
            <w:noWrap/>
            <w:vAlign w:val="bottom"/>
            <w:hideMark/>
          </w:tcPr>
          <w:p w14:paraId="112BB96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0,55</w:t>
            </w:r>
          </w:p>
        </w:tc>
      </w:tr>
      <w:tr w:rsidR="00662406" w:rsidRPr="003E08F7" w14:paraId="240FA237"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07ED74D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902" w:type="dxa"/>
            <w:gridSpan w:val="2"/>
            <w:tcBorders>
              <w:top w:val="nil"/>
              <w:left w:val="nil"/>
              <w:bottom w:val="single" w:sz="4" w:space="0" w:color="auto"/>
              <w:right w:val="single" w:sz="4" w:space="0" w:color="auto"/>
            </w:tcBorders>
            <w:shd w:val="clear" w:color="auto" w:fill="auto"/>
            <w:vAlign w:val="center"/>
            <w:hideMark/>
          </w:tcPr>
          <w:p w14:paraId="3BA8EA8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5A39DEE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1,05</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79296E6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1,05</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457C61F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1,05</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4FC836B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1,05</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4EE73A4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1,05</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17B4B4E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1,05</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0A8CD15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1,05</w:t>
            </w:r>
          </w:p>
        </w:tc>
        <w:tc>
          <w:tcPr>
            <w:tcW w:w="867" w:type="dxa"/>
            <w:tcBorders>
              <w:top w:val="nil"/>
              <w:left w:val="nil"/>
              <w:bottom w:val="single" w:sz="4" w:space="0" w:color="auto"/>
              <w:right w:val="single" w:sz="4" w:space="0" w:color="auto"/>
            </w:tcBorders>
            <w:shd w:val="clear" w:color="auto" w:fill="auto"/>
            <w:noWrap/>
            <w:vAlign w:val="bottom"/>
            <w:hideMark/>
          </w:tcPr>
          <w:p w14:paraId="5747E52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1,05</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7C2DD36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1,05</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05138A3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1,05</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59A9D5D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1,05</w:t>
            </w:r>
          </w:p>
        </w:tc>
        <w:tc>
          <w:tcPr>
            <w:tcW w:w="1134" w:type="dxa"/>
            <w:tcBorders>
              <w:top w:val="nil"/>
              <w:left w:val="nil"/>
              <w:bottom w:val="single" w:sz="4" w:space="0" w:color="auto"/>
              <w:right w:val="single" w:sz="4" w:space="0" w:color="auto"/>
            </w:tcBorders>
            <w:shd w:val="clear" w:color="auto" w:fill="auto"/>
            <w:noWrap/>
            <w:vAlign w:val="bottom"/>
            <w:hideMark/>
          </w:tcPr>
          <w:p w14:paraId="637E6B7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1,05</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03EE329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1,05</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64187E3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1,05</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1AAEBAE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1,05</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3C450F3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1,05</w:t>
            </w:r>
          </w:p>
        </w:tc>
        <w:tc>
          <w:tcPr>
            <w:tcW w:w="879" w:type="dxa"/>
            <w:tcBorders>
              <w:top w:val="nil"/>
              <w:left w:val="nil"/>
              <w:bottom w:val="single" w:sz="4" w:space="0" w:color="auto"/>
              <w:right w:val="single" w:sz="4" w:space="0" w:color="auto"/>
            </w:tcBorders>
            <w:shd w:val="clear" w:color="auto" w:fill="auto"/>
            <w:noWrap/>
            <w:vAlign w:val="bottom"/>
            <w:hideMark/>
          </w:tcPr>
          <w:p w14:paraId="4065FFB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1,05</w:t>
            </w:r>
          </w:p>
        </w:tc>
      </w:tr>
      <w:tr w:rsidR="00662406" w:rsidRPr="003E08F7" w14:paraId="663AEB09"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06CEDB32" w14:textId="38E2C0E5"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902" w:type="dxa"/>
            <w:gridSpan w:val="2"/>
            <w:tcBorders>
              <w:top w:val="nil"/>
              <w:left w:val="nil"/>
              <w:bottom w:val="single" w:sz="4" w:space="0" w:color="auto"/>
              <w:right w:val="single" w:sz="4" w:space="0" w:color="auto"/>
            </w:tcBorders>
            <w:shd w:val="clear" w:color="auto" w:fill="auto"/>
            <w:vAlign w:val="center"/>
            <w:hideMark/>
          </w:tcPr>
          <w:p w14:paraId="48BBBE0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657589C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4,21</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6933677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4,21</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741527B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4,21</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6AA11EA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4,21</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4222971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4,21</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440BD2D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4,21</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14A4F28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4,21</w:t>
            </w:r>
          </w:p>
        </w:tc>
        <w:tc>
          <w:tcPr>
            <w:tcW w:w="867" w:type="dxa"/>
            <w:tcBorders>
              <w:top w:val="nil"/>
              <w:left w:val="nil"/>
              <w:bottom w:val="single" w:sz="4" w:space="0" w:color="auto"/>
              <w:right w:val="single" w:sz="4" w:space="0" w:color="auto"/>
            </w:tcBorders>
            <w:shd w:val="clear" w:color="auto" w:fill="auto"/>
            <w:noWrap/>
            <w:vAlign w:val="bottom"/>
            <w:hideMark/>
          </w:tcPr>
          <w:p w14:paraId="16F9E0A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4,21</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0B2BD01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4,21</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2ADBCEE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4,21</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4D9CB8F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4,21</w:t>
            </w:r>
          </w:p>
        </w:tc>
        <w:tc>
          <w:tcPr>
            <w:tcW w:w="1134" w:type="dxa"/>
            <w:tcBorders>
              <w:top w:val="nil"/>
              <w:left w:val="nil"/>
              <w:bottom w:val="single" w:sz="4" w:space="0" w:color="auto"/>
              <w:right w:val="single" w:sz="4" w:space="0" w:color="auto"/>
            </w:tcBorders>
            <w:shd w:val="clear" w:color="auto" w:fill="auto"/>
            <w:noWrap/>
            <w:vAlign w:val="bottom"/>
            <w:hideMark/>
          </w:tcPr>
          <w:p w14:paraId="10701DF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4,21</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383B595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4,21</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57DF1DB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4,21</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25830D4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4,21</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2FA05D6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4,21</w:t>
            </w:r>
          </w:p>
        </w:tc>
        <w:tc>
          <w:tcPr>
            <w:tcW w:w="879" w:type="dxa"/>
            <w:tcBorders>
              <w:top w:val="nil"/>
              <w:left w:val="nil"/>
              <w:bottom w:val="single" w:sz="4" w:space="0" w:color="auto"/>
              <w:right w:val="single" w:sz="4" w:space="0" w:color="auto"/>
            </w:tcBorders>
            <w:shd w:val="clear" w:color="auto" w:fill="auto"/>
            <w:noWrap/>
            <w:vAlign w:val="bottom"/>
            <w:hideMark/>
          </w:tcPr>
          <w:p w14:paraId="362C8D7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4,21</w:t>
            </w:r>
          </w:p>
        </w:tc>
      </w:tr>
      <w:tr w:rsidR="00662406" w:rsidRPr="003E08F7" w14:paraId="56F19616"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7D57A0F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902" w:type="dxa"/>
            <w:gridSpan w:val="2"/>
            <w:tcBorders>
              <w:top w:val="nil"/>
              <w:left w:val="nil"/>
              <w:bottom w:val="single" w:sz="4" w:space="0" w:color="auto"/>
              <w:right w:val="single" w:sz="4" w:space="0" w:color="auto"/>
            </w:tcBorders>
            <w:shd w:val="clear" w:color="auto" w:fill="auto"/>
            <w:vAlign w:val="center"/>
            <w:hideMark/>
          </w:tcPr>
          <w:p w14:paraId="25C6343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3FCED73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6,87</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7D22FE4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6,87</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42826E9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6,87</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20DA887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6,87</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7AB28B6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6,87</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2E9BF65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6,87</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3047544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6,87</w:t>
            </w:r>
          </w:p>
        </w:tc>
        <w:tc>
          <w:tcPr>
            <w:tcW w:w="867" w:type="dxa"/>
            <w:tcBorders>
              <w:top w:val="nil"/>
              <w:left w:val="nil"/>
              <w:bottom w:val="single" w:sz="4" w:space="0" w:color="auto"/>
              <w:right w:val="single" w:sz="4" w:space="0" w:color="auto"/>
            </w:tcBorders>
            <w:shd w:val="clear" w:color="auto" w:fill="auto"/>
            <w:noWrap/>
            <w:vAlign w:val="bottom"/>
            <w:hideMark/>
          </w:tcPr>
          <w:p w14:paraId="3B7929B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6,87</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3242505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6,87</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3510BA9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6,87</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5DD2703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6,87</w:t>
            </w:r>
          </w:p>
        </w:tc>
        <w:tc>
          <w:tcPr>
            <w:tcW w:w="1134" w:type="dxa"/>
            <w:tcBorders>
              <w:top w:val="nil"/>
              <w:left w:val="nil"/>
              <w:bottom w:val="single" w:sz="4" w:space="0" w:color="auto"/>
              <w:right w:val="single" w:sz="4" w:space="0" w:color="auto"/>
            </w:tcBorders>
            <w:shd w:val="clear" w:color="auto" w:fill="auto"/>
            <w:noWrap/>
            <w:vAlign w:val="bottom"/>
            <w:hideMark/>
          </w:tcPr>
          <w:p w14:paraId="6D28E85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6,87</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556742E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6,87</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757F63C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6,87</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33238F6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6,87</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7642230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6,87</w:t>
            </w:r>
          </w:p>
        </w:tc>
        <w:tc>
          <w:tcPr>
            <w:tcW w:w="879" w:type="dxa"/>
            <w:tcBorders>
              <w:top w:val="nil"/>
              <w:left w:val="nil"/>
              <w:bottom w:val="single" w:sz="4" w:space="0" w:color="auto"/>
              <w:right w:val="single" w:sz="4" w:space="0" w:color="auto"/>
            </w:tcBorders>
            <w:shd w:val="clear" w:color="auto" w:fill="auto"/>
            <w:noWrap/>
            <w:vAlign w:val="bottom"/>
            <w:hideMark/>
          </w:tcPr>
          <w:p w14:paraId="6246F35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6,87</w:t>
            </w:r>
          </w:p>
        </w:tc>
      </w:tr>
      <w:tr w:rsidR="00662406" w:rsidRPr="003E08F7" w14:paraId="2AC4AA5B"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2"/>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0D17A92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02" w:type="dxa"/>
            <w:gridSpan w:val="2"/>
            <w:tcBorders>
              <w:top w:val="nil"/>
              <w:left w:val="nil"/>
              <w:bottom w:val="single" w:sz="4" w:space="0" w:color="auto"/>
              <w:right w:val="single" w:sz="4" w:space="0" w:color="auto"/>
            </w:tcBorders>
            <w:shd w:val="clear" w:color="auto" w:fill="auto"/>
            <w:vAlign w:val="center"/>
            <w:hideMark/>
          </w:tcPr>
          <w:p w14:paraId="5FC10AD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center"/>
            <w:hideMark/>
          </w:tcPr>
          <w:p w14:paraId="0BCACE5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7,84</w:t>
            </w:r>
          </w:p>
        </w:tc>
        <w:tc>
          <w:tcPr>
            <w:tcW w:w="1197" w:type="dxa"/>
            <w:gridSpan w:val="2"/>
            <w:tcBorders>
              <w:top w:val="nil"/>
              <w:left w:val="nil"/>
              <w:bottom w:val="single" w:sz="4" w:space="0" w:color="auto"/>
              <w:right w:val="single" w:sz="4" w:space="0" w:color="auto"/>
            </w:tcBorders>
            <w:shd w:val="clear" w:color="auto" w:fill="auto"/>
            <w:noWrap/>
            <w:vAlign w:val="center"/>
            <w:hideMark/>
          </w:tcPr>
          <w:p w14:paraId="7E5B152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7,84</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07477DC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7,84</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5CB19BB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7,84</w:t>
            </w:r>
          </w:p>
        </w:tc>
        <w:tc>
          <w:tcPr>
            <w:tcW w:w="1144" w:type="dxa"/>
            <w:gridSpan w:val="2"/>
            <w:tcBorders>
              <w:top w:val="nil"/>
              <w:left w:val="nil"/>
              <w:bottom w:val="single" w:sz="4" w:space="0" w:color="auto"/>
              <w:right w:val="single" w:sz="4" w:space="0" w:color="auto"/>
            </w:tcBorders>
            <w:shd w:val="clear" w:color="auto" w:fill="auto"/>
            <w:noWrap/>
            <w:vAlign w:val="center"/>
            <w:hideMark/>
          </w:tcPr>
          <w:p w14:paraId="24AF22C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7,84</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6DD5223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7,84</w:t>
            </w:r>
          </w:p>
        </w:tc>
        <w:tc>
          <w:tcPr>
            <w:tcW w:w="1151" w:type="dxa"/>
            <w:gridSpan w:val="2"/>
            <w:tcBorders>
              <w:top w:val="nil"/>
              <w:left w:val="nil"/>
              <w:bottom w:val="single" w:sz="4" w:space="0" w:color="auto"/>
              <w:right w:val="single" w:sz="4" w:space="0" w:color="auto"/>
            </w:tcBorders>
            <w:shd w:val="clear" w:color="auto" w:fill="auto"/>
            <w:noWrap/>
            <w:vAlign w:val="center"/>
            <w:hideMark/>
          </w:tcPr>
          <w:p w14:paraId="248DE16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7,84</w:t>
            </w:r>
          </w:p>
        </w:tc>
        <w:tc>
          <w:tcPr>
            <w:tcW w:w="867" w:type="dxa"/>
            <w:tcBorders>
              <w:top w:val="nil"/>
              <w:left w:val="nil"/>
              <w:bottom w:val="single" w:sz="4" w:space="0" w:color="auto"/>
              <w:right w:val="single" w:sz="4" w:space="0" w:color="auto"/>
            </w:tcBorders>
            <w:shd w:val="clear" w:color="auto" w:fill="auto"/>
            <w:noWrap/>
            <w:vAlign w:val="center"/>
            <w:hideMark/>
          </w:tcPr>
          <w:p w14:paraId="720E302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7,84</w:t>
            </w:r>
          </w:p>
        </w:tc>
        <w:tc>
          <w:tcPr>
            <w:tcW w:w="867" w:type="dxa"/>
            <w:gridSpan w:val="2"/>
            <w:tcBorders>
              <w:top w:val="nil"/>
              <w:left w:val="nil"/>
              <w:bottom w:val="single" w:sz="4" w:space="0" w:color="auto"/>
              <w:right w:val="single" w:sz="4" w:space="0" w:color="auto"/>
            </w:tcBorders>
            <w:shd w:val="clear" w:color="auto" w:fill="auto"/>
            <w:noWrap/>
            <w:vAlign w:val="center"/>
            <w:hideMark/>
          </w:tcPr>
          <w:p w14:paraId="255AE17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7,84</w:t>
            </w:r>
          </w:p>
        </w:tc>
        <w:tc>
          <w:tcPr>
            <w:tcW w:w="866" w:type="dxa"/>
            <w:gridSpan w:val="2"/>
            <w:tcBorders>
              <w:top w:val="nil"/>
              <w:left w:val="nil"/>
              <w:bottom w:val="single" w:sz="4" w:space="0" w:color="auto"/>
              <w:right w:val="single" w:sz="4" w:space="0" w:color="auto"/>
            </w:tcBorders>
            <w:shd w:val="clear" w:color="auto" w:fill="auto"/>
            <w:noWrap/>
            <w:vAlign w:val="center"/>
            <w:hideMark/>
          </w:tcPr>
          <w:p w14:paraId="2A87CE1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7,84</w:t>
            </w:r>
          </w:p>
        </w:tc>
        <w:tc>
          <w:tcPr>
            <w:tcW w:w="1089" w:type="dxa"/>
            <w:gridSpan w:val="3"/>
            <w:tcBorders>
              <w:top w:val="nil"/>
              <w:left w:val="nil"/>
              <w:bottom w:val="single" w:sz="4" w:space="0" w:color="auto"/>
              <w:right w:val="single" w:sz="4" w:space="0" w:color="auto"/>
            </w:tcBorders>
            <w:shd w:val="clear" w:color="auto" w:fill="auto"/>
            <w:noWrap/>
            <w:vAlign w:val="center"/>
            <w:hideMark/>
          </w:tcPr>
          <w:p w14:paraId="36FB50D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7,84</w:t>
            </w:r>
          </w:p>
        </w:tc>
        <w:tc>
          <w:tcPr>
            <w:tcW w:w="1134" w:type="dxa"/>
            <w:tcBorders>
              <w:top w:val="nil"/>
              <w:left w:val="nil"/>
              <w:bottom w:val="single" w:sz="4" w:space="0" w:color="auto"/>
              <w:right w:val="single" w:sz="4" w:space="0" w:color="auto"/>
            </w:tcBorders>
            <w:shd w:val="clear" w:color="auto" w:fill="auto"/>
            <w:noWrap/>
            <w:vAlign w:val="center"/>
            <w:hideMark/>
          </w:tcPr>
          <w:p w14:paraId="6258BF7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7,84</w:t>
            </w:r>
          </w:p>
        </w:tc>
        <w:tc>
          <w:tcPr>
            <w:tcW w:w="1025" w:type="dxa"/>
            <w:gridSpan w:val="2"/>
            <w:tcBorders>
              <w:top w:val="nil"/>
              <w:left w:val="nil"/>
              <w:bottom w:val="single" w:sz="4" w:space="0" w:color="auto"/>
              <w:right w:val="single" w:sz="4" w:space="0" w:color="auto"/>
            </w:tcBorders>
            <w:shd w:val="clear" w:color="auto" w:fill="auto"/>
            <w:noWrap/>
            <w:vAlign w:val="center"/>
            <w:hideMark/>
          </w:tcPr>
          <w:p w14:paraId="01B6FC8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7,84</w:t>
            </w:r>
          </w:p>
        </w:tc>
        <w:tc>
          <w:tcPr>
            <w:tcW w:w="879" w:type="dxa"/>
            <w:gridSpan w:val="2"/>
            <w:tcBorders>
              <w:top w:val="nil"/>
              <w:left w:val="nil"/>
              <w:bottom w:val="single" w:sz="4" w:space="0" w:color="auto"/>
              <w:right w:val="single" w:sz="4" w:space="0" w:color="auto"/>
            </w:tcBorders>
            <w:shd w:val="clear" w:color="auto" w:fill="auto"/>
            <w:noWrap/>
            <w:vAlign w:val="center"/>
            <w:hideMark/>
          </w:tcPr>
          <w:p w14:paraId="6402598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7,84</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49324AE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7,84</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2970076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7,84</w:t>
            </w:r>
          </w:p>
        </w:tc>
        <w:tc>
          <w:tcPr>
            <w:tcW w:w="879" w:type="dxa"/>
            <w:tcBorders>
              <w:top w:val="nil"/>
              <w:left w:val="nil"/>
              <w:bottom w:val="single" w:sz="4" w:space="0" w:color="auto"/>
              <w:right w:val="single" w:sz="4" w:space="0" w:color="auto"/>
            </w:tcBorders>
            <w:shd w:val="clear" w:color="auto" w:fill="auto"/>
            <w:noWrap/>
            <w:vAlign w:val="center"/>
            <w:hideMark/>
          </w:tcPr>
          <w:p w14:paraId="49D9274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7,84</w:t>
            </w:r>
          </w:p>
        </w:tc>
      </w:tr>
      <w:tr w:rsidR="00662406" w:rsidRPr="003E08F7" w14:paraId="6531B580"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6"/>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55C83D8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02" w:type="dxa"/>
            <w:gridSpan w:val="2"/>
            <w:tcBorders>
              <w:top w:val="nil"/>
              <w:left w:val="nil"/>
              <w:bottom w:val="single" w:sz="4" w:space="0" w:color="auto"/>
              <w:right w:val="single" w:sz="4" w:space="0" w:color="auto"/>
            </w:tcBorders>
            <w:shd w:val="clear" w:color="auto" w:fill="auto"/>
            <w:vAlign w:val="center"/>
            <w:hideMark/>
          </w:tcPr>
          <w:p w14:paraId="7DEE118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center"/>
            <w:hideMark/>
          </w:tcPr>
          <w:p w14:paraId="31244B6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6,78</w:t>
            </w:r>
          </w:p>
        </w:tc>
        <w:tc>
          <w:tcPr>
            <w:tcW w:w="1197" w:type="dxa"/>
            <w:gridSpan w:val="2"/>
            <w:tcBorders>
              <w:top w:val="nil"/>
              <w:left w:val="nil"/>
              <w:bottom w:val="single" w:sz="4" w:space="0" w:color="auto"/>
              <w:right w:val="single" w:sz="4" w:space="0" w:color="auto"/>
            </w:tcBorders>
            <w:shd w:val="clear" w:color="auto" w:fill="auto"/>
            <w:noWrap/>
            <w:vAlign w:val="center"/>
            <w:hideMark/>
          </w:tcPr>
          <w:p w14:paraId="586E828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6,78</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2291EDB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6,78</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5358CD8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6,78</w:t>
            </w:r>
          </w:p>
        </w:tc>
        <w:tc>
          <w:tcPr>
            <w:tcW w:w="1144" w:type="dxa"/>
            <w:gridSpan w:val="2"/>
            <w:tcBorders>
              <w:top w:val="nil"/>
              <w:left w:val="nil"/>
              <w:bottom w:val="single" w:sz="4" w:space="0" w:color="auto"/>
              <w:right w:val="single" w:sz="4" w:space="0" w:color="auto"/>
            </w:tcBorders>
            <w:shd w:val="clear" w:color="auto" w:fill="auto"/>
            <w:noWrap/>
            <w:vAlign w:val="center"/>
            <w:hideMark/>
          </w:tcPr>
          <w:p w14:paraId="10D0DA2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6,78</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374CFF0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6,78</w:t>
            </w:r>
          </w:p>
        </w:tc>
        <w:tc>
          <w:tcPr>
            <w:tcW w:w="1151" w:type="dxa"/>
            <w:gridSpan w:val="2"/>
            <w:tcBorders>
              <w:top w:val="nil"/>
              <w:left w:val="nil"/>
              <w:bottom w:val="single" w:sz="4" w:space="0" w:color="auto"/>
              <w:right w:val="single" w:sz="4" w:space="0" w:color="auto"/>
            </w:tcBorders>
            <w:shd w:val="clear" w:color="auto" w:fill="auto"/>
            <w:noWrap/>
            <w:vAlign w:val="center"/>
            <w:hideMark/>
          </w:tcPr>
          <w:p w14:paraId="1FE07D9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6,78</w:t>
            </w:r>
          </w:p>
        </w:tc>
        <w:tc>
          <w:tcPr>
            <w:tcW w:w="867" w:type="dxa"/>
            <w:tcBorders>
              <w:top w:val="nil"/>
              <w:left w:val="nil"/>
              <w:bottom w:val="single" w:sz="4" w:space="0" w:color="auto"/>
              <w:right w:val="single" w:sz="4" w:space="0" w:color="auto"/>
            </w:tcBorders>
            <w:shd w:val="clear" w:color="auto" w:fill="auto"/>
            <w:noWrap/>
            <w:vAlign w:val="center"/>
            <w:hideMark/>
          </w:tcPr>
          <w:p w14:paraId="023FFA9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6,78</w:t>
            </w:r>
          </w:p>
        </w:tc>
        <w:tc>
          <w:tcPr>
            <w:tcW w:w="867" w:type="dxa"/>
            <w:gridSpan w:val="2"/>
            <w:tcBorders>
              <w:top w:val="nil"/>
              <w:left w:val="nil"/>
              <w:bottom w:val="single" w:sz="4" w:space="0" w:color="auto"/>
              <w:right w:val="single" w:sz="4" w:space="0" w:color="auto"/>
            </w:tcBorders>
            <w:shd w:val="clear" w:color="auto" w:fill="auto"/>
            <w:noWrap/>
            <w:vAlign w:val="center"/>
            <w:hideMark/>
          </w:tcPr>
          <w:p w14:paraId="6B7CD3F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6,78</w:t>
            </w:r>
          </w:p>
        </w:tc>
        <w:tc>
          <w:tcPr>
            <w:tcW w:w="866" w:type="dxa"/>
            <w:gridSpan w:val="2"/>
            <w:tcBorders>
              <w:top w:val="nil"/>
              <w:left w:val="nil"/>
              <w:bottom w:val="single" w:sz="4" w:space="0" w:color="auto"/>
              <w:right w:val="single" w:sz="4" w:space="0" w:color="auto"/>
            </w:tcBorders>
            <w:shd w:val="clear" w:color="auto" w:fill="auto"/>
            <w:noWrap/>
            <w:vAlign w:val="center"/>
            <w:hideMark/>
          </w:tcPr>
          <w:p w14:paraId="2EDD4AA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6,78</w:t>
            </w:r>
          </w:p>
        </w:tc>
        <w:tc>
          <w:tcPr>
            <w:tcW w:w="1089" w:type="dxa"/>
            <w:gridSpan w:val="3"/>
            <w:tcBorders>
              <w:top w:val="nil"/>
              <w:left w:val="nil"/>
              <w:bottom w:val="single" w:sz="4" w:space="0" w:color="auto"/>
              <w:right w:val="single" w:sz="4" w:space="0" w:color="auto"/>
            </w:tcBorders>
            <w:shd w:val="clear" w:color="auto" w:fill="auto"/>
            <w:noWrap/>
            <w:vAlign w:val="center"/>
            <w:hideMark/>
          </w:tcPr>
          <w:p w14:paraId="7A86E7C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6,78</w:t>
            </w:r>
          </w:p>
        </w:tc>
        <w:tc>
          <w:tcPr>
            <w:tcW w:w="1134" w:type="dxa"/>
            <w:tcBorders>
              <w:top w:val="nil"/>
              <w:left w:val="nil"/>
              <w:bottom w:val="single" w:sz="4" w:space="0" w:color="auto"/>
              <w:right w:val="single" w:sz="4" w:space="0" w:color="auto"/>
            </w:tcBorders>
            <w:shd w:val="clear" w:color="auto" w:fill="auto"/>
            <w:noWrap/>
            <w:vAlign w:val="center"/>
            <w:hideMark/>
          </w:tcPr>
          <w:p w14:paraId="24768CB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6,78</w:t>
            </w:r>
          </w:p>
        </w:tc>
        <w:tc>
          <w:tcPr>
            <w:tcW w:w="1025" w:type="dxa"/>
            <w:gridSpan w:val="2"/>
            <w:tcBorders>
              <w:top w:val="nil"/>
              <w:left w:val="nil"/>
              <w:bottom w:val="single" w:sz="4" w:space="0" w:color="auto"/>
              <w:right w:val="single" w:sz="4" w:space="0" w:color="auto"/>
            </w:tcBorders>
            <w:shd w:val="clear" w:color="auto" w:fill="auto"/>
            <w:noWrap/>
            <w:vAlign w:val="center"/>
            <w:hideMark/>
          </w:tcPr>
          <w:p w14:paraId="730136F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6,78</w:t>
            </w:r>
          </w:p>
        </w:tc>
        <w:tc>
          <w:tcPr>
            <w:tcW w:w="879" w:type="dxa"/>
            <w:gridSpan w:val="2"/>
            <w:tcBorders>
              <w:top w:val="nil"/>
              <w:left w:val="nil"/>
              <w:bottom w:val="single" w:sz="4" w:space="0" w:color="auto"/>
              <w:right w:val="single" w:sz="4" w:space="0" w:color="auto"/>
            </w:tcBorders>
            <w:shd w:val="clear" w:color="auto" w:fill="auto"/>
            <w:noWrap/>
            <w:vAlign w:val="center"/>
            <w:hideMark/>
          </w:tcPr>
          <w:p w14:paraId="10A7D1C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6,78</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1127333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6,78</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27E52EE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6,78</w:t>
            </w:r>
          </w:p>
        </w:tc>
        <w:tc>
          <w:tcPr>
            <w:tcW w:w="879" w:type="dxa"/>
            <w:tcBorders>
              <w:top w:val="nil"/>
              <w:left w:val="nil"/>
              <w:bottom w:val="single" w:sz="4" w:space="0" w:color="auto"/>
              <w:right w:val="single" w:sz="4" w:space="0" w:color="auto"/>
            </w:tcBorders>
            <w:shd w:val="clear" w:color="auto" w:fill="auto"/>
            <w:noWrap/>
            <w:vAlign w:val="center"/>
            <w:hideMark/>
          </w:tcPr>
          <w:p w14:paraId="1E45574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6,78</w:t>
            </w:r>
          </w:p>
        </w:tc>
      </w:tr>
      <w:tr w:rsidR="003E08F7" w:rsidRPr="003E08F7" w14:paraId="6B5240B8" w14:textId="77777777" w:rsidTr="00D06A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2113" w:type="dxa"/>
            <w:gridSpan w:val="34"/>
            <w:tcBorders>
              <w:top w:val="nil"/>
              <w:left w:val="nil"/>
              <w:bottom w:val="single" w:sz="4" w:space="0" w:color="auto"/>
              <w:right w:val="nil"/>
            </w:tcBorders>
            <w:shd w:val="clear" w:color="auto" w:fill="auto"/>
            <w:noWrap/>
            <w:vAlign w:val="bottom"/>
            <w:hideMark/>
          </w:tcPr>
          <w:p w14:paraId="3F0CDB9F" w14:textId="77777777" w:rsidR="003E08F7" w:rsidRPr="00CC11EF" w:rsidRDefault="003E08F7" w:rsidP="00346B40">
            <w:pPr>
              <w:spacing w:line="240" w:lineRule="auto"/>
              <w:jc w:val="center"/>
              <w:rPr>
                <w:rFonts w:ascii="Times New Roman" w:hAnsi="Times New Roman"/>
                <w:b/>
                <w:bCs/>
                <w:i/>
                <w:iCs/>
                <w:color w:val="000000"/>
                <w:sz w:val="20"/>
              </w:rPr>
            </w:pPr>
            <w:r w:rsidRPr="00CC11EF">
              <w:rPr>
                <w:rFonts w:ascii="Times New Roman" w:hAnsi="Times New Roman"/>
                <w:b/>
                <w:bCs/>
                <w:i/>
                <w:iCs/>
                <w:color w:val="000000"/>
                <w:sz w:val="20"/>
              </w:rPr>
              <w:t>Котельная, ул. Пирогова, д.14</w:t>
            </w:r>
          </w:p>
        </w:tc>
      </w:tr>
      <w:tr w:rsidR="00662406" w:rsidRPr="003E08F7" w14:paraId="21BC787D"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noWrap/>
            <w:vAlign w:val="bottom"/>
            <w:hideMark/>
          </w:tcPr>
          <w:p w14:paraId="4D89CA8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902" w:type="dxa"/>
            <w:gridSpan w:val="2"/>
            <w:tcBorders>
              <w:top w:val="nil"/>
              <w:left w:val="nil"/>
              <w:bottom w:val="single" w:sz="4" w:space="0" w:color="auto"/>
              <w:right w:val="single" w:sz="4" w:space="0" w:color="auto"/>
            </w:tcBorders>
            <w:shd w:val="clear" w:color="auto" w:fill="auto"/>
            <w:vAlign w:val="center"/>
            <w:hideMark/>
          </w:tcPr>
          <w:p w14:paraId="3A2A93D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0E76D5A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7FEE6D9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78EFD7A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2430334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682CD58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1B08A3F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3587013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c>
          <w:tcPr>
            <w:tcW w:w="867" w:type="dxa"/>
            <w:tcBorders>
              <w:top w:val="nil"/>
              <w:left w:val="nil"/>
              <w:bottom w:val="single" w:sz="4" w:space="0" w:color="auto"/>
              <w:right w:val="single" w:sz="4" w:space="0" w:color="auto"/>
            </w:tcBorders>
            <w:shd w:val="clear" w:color="auto" w:fill="auto"/>
            <w:noWrap/>
            <w:vAlign w:val="bottom"/>
            <w:hideMark/>
          </w:tcPr>
          <w:p w14:paraId="1747581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270AC5B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634FDE2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0A09CAB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c>
          <w:tcPr>
            <w:tcW w:w="1134" w:type="dxa"/>
            <w:tcBorders>
              <w:top w:val="nil"/>
              <w:left w:val="nil"/>
              <w:bottom w:val="single" w:sz="4" w:space="0" w:color="auto"/>
              <w:right w:val="single" w:sz="4" w:space="0" w:color="auto"/>
            </w:tcBorders>
            <w:shd w:val="clear" w:color="auto" w:fill="auto"/>
            <w:noWrap/>
            <w:vAlign w:val="bottom"/>
            <w:hideMark/>
          </w:tcPr>
          <w:p w14:paraId="34B1CA4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23AB02A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7291A53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587C4C6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338BFD6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c>
          <w:tcPr>
            <w:tcW w:w="879" w:type="dxa"/>
            <w:tcBorders>
              <w:top w:val="nil"/>
              <w:left w:val="nil"/>
              <w:bottom w:val="single" w:sz="4" w:space="0" w:color="auto"/>
              <w:right w:val="nil"/>
            </w:tcBorders>
            <w:shd w:val="clear" w:color="auto" w:fill="auto"/>
            <w:noWrap/>
            <w:vAlign w:val="bottom"/>
            <w:hideMark/>
          </w:tcPr>
          <w:p w14:paraId="1C847D0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r>
      <w:tr w:rsidR="00662406" w:rsidRPr="003E08F7" w14:paraId="78F1D42D"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noWrap/>
            <w:vAlign w:val="bottom"/>
            <w:hideMark/>
          </w:tcPr>
          <w:p w14:paraId="5667272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902" w:type="dxa"/>
            <w:gridSpan w:val="2"/>
            <w:tcBorders>
              <w:top w:val="nil"/>
              <w:left w:val="nil"/>
              <w:bottom w:val="single" w:sz="4" w:space="0" w:color="auto"/>
              <w:right w:val="single" w:sz="4" w:space="0" w:color="auto"/>
            </w:tcBorders>
            <w:shd w:val="clear" w:color="auto" w:fill="auto"/>
            <w:vAlign w:val="center"/>
            <w:hideMark/>
          </w:tcPr>
          <w:p w14:paraId="4E56EC6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77B7D2F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6225BD6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5CE0DB2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39438DB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6FA010D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6AB43D1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1F985B6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c>
          <w:tcPr>
            <w:tcW w:w="867" w:type="dxa"/>
            <w:tcBorders>
              <w:top w:val="nil"/>
              <w:left w:val="nil"/>
              <w:bottom w:val="single" w:sz="4" w:space="0" w:color="auto"/>
              <w:right w:val="single" w:sz="4" w:space="0" w:color="auto"/>
            </w:tcBorders>
            <w:shd w:val="clear" w:color="auto" w:fill="auto"/>
            <w:noWrap/>
            <w:vAlign w:val="bottom"/>
            <w:hideMark/>
          </w:tcPr>
          <w:p w14:paraId="32F7FD5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6EBE30B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1160CFD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4A11B39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c>
          <w:tcPr>
            <w:tcW w:w="1134" w:type="dxa"/>
            <w:tcBorders>
              <w:top w:val="nil"/>
              <w:left w:val="nil"/>
              <w:bottom w:val="single" w:sz="4" w:space="0" w:color="auto"/>
              <w:right w:val="single" w:sz="4" w:space="0" w:color="auto"/>
            </w:tcBorders>
            <w:shd w:val="clear" w:color="auto" w:fill="auto"/>
            <w:noWrap/>
            <w:vAlign w:val="bottom"/>
            <w:hideMark/>
          </w:tcPr>
          <w:p w14:paraId="2423447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7806E4F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3B8BDAF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7F5BDE6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02707A8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c>
          <w:tcPr>
            <w:tcW w:w="879" w:type="dxa"/>
            <w:tcBorders>
              <w:top w:val="nil"/>
              <w:left w:val="nil"/>
              <w:bottom w:val="single" w:sz="4" w:space="0" w:color="auto"/>
              <w:right w:val="single" w:sz="4" w:space="0" w:color="auto"/>
            </w:tcBorders>
            <w:shd w:val="clear" w:color="auto" w:fill="auto"/>
            <w:noWrap/>
            <w:vAlign w:val="bottom"/>
            <w:hideMark/>
          </w:tcPr>
          <w:p w14:paraId="301A386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2,64</w:t>
            </w:r>
          </w:p>
        </w:tc>
      </w:tr>
      <w:tr w:rsidR="00662406" w:rsidRPr="003E08F7" w14:paraId="703A21A4"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6"/>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7065CB9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902" w:type="dxa"/>
            <w:gridSpan w:val="2"/>
            <w:tcBorders>
              <w:top w:val="nil"/>
              <w:left w:val="nil"/>
              <w:bottom w:val="single" w:sz="4" w:space="0" w:color="auto"/>
              <w:right w:val="single" w:sz="4" w:space="0" w:color="auto"/>
            </w:tcBorders>
            <w:shd w:val="clear" w:color="auto" w:fill="auto"/>
            <w:vAlign w:val="center"/>
            <w:hideMark/>
          </w:tcPr>
          <w:p w14:paraId="0C413D4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3DD7736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0D73F8C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351B145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6AE88D6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7686421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17A1A4A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2F3654B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67" w:type="dxa"/>
            <w:tcBorders>
              <w:top w:val="nil"/>
              <w:left w:val="nil"/>
              <w:bottom w:val="single" w:sz="4" w:space="0" w:color="auto"/>
              <w:right w:val="single" w:sz="4" w:space="0" w:color="auto"/>
            </w:tcBorders>
            <w:shd w:val="clear" w:color="auto" w:fill="auto"/>
            <w:noWrap/>
            <w:vAlign w:val="bottom"/>
            <w:hideMark/>
          </w:tcPr>
          <w:p w14:paraId="525DA7B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6DF89F4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76043C2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1B85066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1134" w:type="dxa"/>
            <w:tcBorders>
              <w:top w:val="nil"/>
              <w:left w:val="nil"/>
              <w:bottom w:val="single" w:sz="4" w:space="0" w:color="auto"/>
              <w:right w:val="single" w:sz="4" w:space="0" w:color="auto"/>
            </w:tcBorders>
            <w:shd w:val="clear" w:color="auto" w:fill="auto"/>
            <w:noWrap/>
            <w:vAlign w:val="bottom"/>
            <w:hideMark/>
          </w:tcPr>
          <w:p w14:paraId="5952791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4BFCA75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36ABDC9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7A39701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088E95F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79" w:type="dxa"/>
            <w:tcBorders>
              <w:top w:val="nil"/>
              <w:left w:val="nil"/>
              <w:bottom w:val="single" w:sz="4" w:space="0" w:color="auto"/>
              <w:right w:val="single" w:sz="4" w:space="0" w:color="auto"/>
            </w:tcBorders>
            <w:shd w:val="clear" w:color="auto" w:fill="auto"/>
            <w:noWrap/>
            <w:vAlign w:val="bottom"/>
            <w:hideMark/>
          </w:tcPr>
          <w:p w14:paraId="611B528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r>
      <w:tr w:rsidR="00662406" w:rsidRPr="003E08F7" w14:paraId="2E823833"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0129828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902" w:type="dxa"/>
            <w:gridSpan w:val="2"/>
            <w:tcBorders>
              <w:top w:val="nil"/>
              <w:left w:val="nil"/>
              <w:bottom w:val="single" w:sz="4" w:space="0" w:color="auto"/>
              <w:right w:val="single" w:sz="4" w:space="0" w:color="auto"/>
            </w:tcBorders>
            <w:shd w:val="clear" w:color="auto" w:fill="auto"/>
            <w:vAlign w:val="center"/>
            <w:hideMark/>
          </w:tcPr>
          <w:p w14:paraId="3081F2F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04532A8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05943E6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2329AE3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110D8B8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4FAE687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70EA51B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684DCFB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67" w:type="dxa"/>
            <w:tcBorders>
              <w:top w:val="nil"/>
              <w:left w:val="nil"/>
              <w:bottom w:val="single" w:sz="4" w:space="0" w:color="auto"/>
              <w:right w:val="single" w:sz="4" w:space="0" w:color="auto"/>
            </w:tcBorders>
            <w:shd w:val="clear" w:color="auto" w:fill="auto"/>
            <w:noWrap/>
            <w:vAlign w:val="bottom"/>
            <w:hideMark/>
          </w:tcPr>
          <w:p w14:paraId="0C26919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3EAC668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76E75CD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24E12BE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34" w:type="dxa"/>
            <w:tcBorders>
              <w:top w:val="nil"/>
              <w:left w:val="nil"/>
              <w:bottom w:val="single" w:sz="4" w:space="0" w:color="auto"/>
              <w:right w:val="single" w:sz="4" w:space="0" w:color="auto"/>
            </w:tcBorders>
            <w:shd w:val="clear" w:color="auto" w:fill="auto"/>
            <w:noWrap/>
            <w:vAlign w:val="bottom"/>
            <w:hideMark/>
          </w:tcPr>
          <w:p w14:paraId="6D5DEC3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473B2B9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4404B37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036509F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563BEB4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9" w:type="dxa"/>
            <w:tcBorders>
              <w:top w:val="nil"/>
              <w:left w:val="nil"/>
              <w:bottom w:val="single" w:sz="4" w:space="0" w:color="auto"/>
              <w:right w:val="single" w:sz="4" w:space="0" w:color="auto"/>
            </w:tcBorders>
            <w:shd w:val="clear" w:color="auto" w:fill="auto"/>
            <w:noWrap/>
            <w:vAlign w:val="bottom"/>
            <w:hideMark/>
          </w:tcPr>
          <w:p w14:paraId="53BDAC2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r>
      <w:tr w:rsidR="00662406" w:rsidRPr="003E08F7" w14:paraId="3AD3DC8F"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54B2C2CF" w14:textId="6E0EF658"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902" w:type="dxa"/>
            <w:gridSpan w:val="2"/>
            <w:tcBorders>
              <w:top w:val="nil"/>
              <w:left w:val="nil"/>
              <w:bottom w:val="single" w:sz="4" w:space="0" w:color="auto"/>
              <w:right w:val="single" w:sz="4" w:space="0" w:color="auto"/>
            </w:tcBorders>
            <w:shd w:val="clear" w:color="auto" w:fill="auto"/>
            <w:vAlign w:val="center"/>
            <w:hideMark/>
          </w:tcPr>
          <w:p w14:paraId="68E8679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36DA4D3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0,891</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6FD1168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0,891</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4359902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0,891</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5DFB3B9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0,891</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0A2A2ED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0,891</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0F544BF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0,891</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2FF33CB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0,891</w:t>
            </w:r>
          </w:p>
        </w:tc>
        <w:tc>
          <w:tcPr>
            <w:tcW w:w="867" w:type="dxa"/>
            <w:tcBorders>
              <w:top w:val="nil"/>
              <w:left w:val="nil"/>
              <w:bottom w:val="single" w:sz="4" w:space="0" w:color="auto"/>
              <w:right w:val="single" w:sz="4" w:space="0" w:color="auto"/>
            </w:tcBorders>
            <w:shd w:val="clear" w:color="auto" w:fill="auto"/>
            <w:noWrap/>
            <w:vAlign w:val="bottom"/>
            <w:hideMark/>
          </w:tcPr>
          <w:p w14:paraId="216D073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0,891</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6EBB389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0,891</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1F77417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0,891</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3D16494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0,891</w:t>
            </w:r>
          </w:p>
        </w:tc>
        <w:tc>
          <w:tcPr>
            <w:tcW w:w="1134" w:type="dxa"/>
            <w:tcBorders>
              <w:top w:val="nil"/>
              <w:left w:val="nil"/>
              <w:bottom w:val="single" w:sz="4" w:space="0" w:color="auto"/>
              <w:right w:val="single" w:sz="4" w:space="0" w:color="auto"/>
            </w:tcBorders>
            <w:shd w:val="clear" w:color="auto" w:fill="auto"/>
            <w:noWrap/>
            <w:vAlign w:val="bottom"/>
            <w:hideMark/>
          </w:tcPr>
          <w:p w14:paraId="1B059EE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0,891</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41ADDEA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0,891</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4643AB9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0,891</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2D1ADAE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0,891</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7A4BE2D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0,891</w:t>
            </w:r>
          </w:p>
        </w:tc>
        <w:tc>
          <w:tcPr>
            <w:tcW w:w="879" w:type="dxa"/>
            <w:tcBorders>
              <w:top w:val="nil"/>
              <w:left w:val="nil"/>
              <w:bottom w:val="single" w:sz="4" w:space="0" w:color="auto"/>
              <w:right w:val="single" w:sz="4" w:space="0" w:color="auto"/>
            </w:tcBorders>
            <w:shd w:val="clear" w:color="auto" w:fill="auto"/>
            <w:noWrap/>
            <w:vAlign w:val="bottom"/>
            <w:hideMark/>
          </w:tcPr>
          <w:p w14:paraId="4C49808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0,891</w:t>
            </w:r>
          </w:p>
        </w:tc>
      </w:tr>
      <w:tr w:rsidR="00662406" w:rsidRPr="003E08F7" w14:paraId="7765420B"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6CC131E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902" w:type="dxa"/>
            <w:gridSpan w:val="2"/>
            <w:tcBorders>
              <w:top w:val="nil"/>
              <w:left w:val="nil"/>
              <w:bottom w:val="single" w:sz="4" w:space="0" w:color="auto"/>
              <w:right w:val="single" w:sz="4" w:space="0" w:color="auto"/>
            </w:tcBorders>
            <w:shd w:val="clear" w:color="auto" w:fill="auto"/>
            <w:vAlign w:val="center"/>
            <w:hideMark/>
          </w:tcPr>
          <w:p w14:paraId="4AA4C14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2D98014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1,73</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3B76195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1,73</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3CB73E4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1,73</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5CDD068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1,73</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26514A7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1,73</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17A322C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1,73</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687B15A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1,73</w:t>
            </w:r>
          </w:p>
        </w:tc>
        <w:tc>
          <w:tcPr>
            <w:tcW w:w="867" w:type="dxa"/>
            <w:tcBorders>
              <w:top w:val="nil"/>
              <w:left w:val="nil"/>
              <w:bottom w:val="single" w:sz="4" w:space="0" w:color="auto"/>
              <w:right w:val="single" w:sz="4" w:space="0" w:color="auto"/>
            </w:tcBorders>
            <w:shd w:val="clear" w:color="auto" w:fill="auto"/>
            <w:noWrap/>
            <w:vAlign w:val="bottom"/>
            <w:hideMark/>
          </w:tcPr>
          <w:p w14:paraId="54FB435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1,73</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46537B5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1,73</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0BAF491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1,73</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5E93CFB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1,73</w:t>
            </w:r>
          </w:p>
        </w:tc>
        <w:tc>
          <w:tcPr>
            <w:tcW w:w="1134" w:type="dxa"/>
            <w:tcBorders>
              <w:top w:val="nil"/>
              <w:left w:val="nil"/>
              <w:bottom w:val="single" w:sz="4" w:space="0" w:color="auto"/>
              <w:right w:val="single" w:sz="4" w:space="0" w:color="auto"/>
            </w:tcBorders>
            <w:shd w:val="clear" w:color="auto" w:fill="auto"/>
            <w:noWrap/>
            <w:vAlign w:val="bottom"/>
            <w:hideMark/>
          </w:tcPr>
          <w:p w14:paraId="6793BF6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1,73</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2A23715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1,73</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2CBF1D8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1,73</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3ADC632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1,73</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33D41E2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1,73</w:t>
            </w:r>
          </w:p>
        </w:tc>
        <w:tc>
          <w:tcPr>
            <w:tcW w:w="879" w:type="dxa"/>
            <w:tcBorders>
              <w:top w:val="nil"/>
              <w:left w:val="nil"/>
              <w:bottom w:val="single" w:sz="4" w:space="0" w:color="auto"/>
              <w:right w:val="single" w:sz="4" w:space="0" w:color="auto"/>
            </w:tcBorders>
            <w:shd w:val="clear" w:color="auto" w:fill="auto"/>
            <w:noWrap/>
            <w:vAlign w:val="bottom"/>
            <w:hideMark/>
          </w:tcPr>
          <w:p w14:paraId="6B96130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1,73</w:t>
            </w:r>
          </w:p>
        </w:tc>
      </w:tr>
      <w:tr w:rsidR="00662406" w:rsidRPr="003E08F7" w14:paraId="5C4B37CB" w14:textId="77777777" w:rsidTr="009D1C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9"/>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02A390E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02" w:type="dxa"/>
            <w:gridSpan w:val="2"/>
            <w:tcBorders>
              <w:top w:val="nil"/>
              <w:left w:val="nil"/>
              <w:bottom w:val="single" w:sz="4" w:space="0" w:color="auto"/>
              <w:right w:val="single" w:sz="4" w:space="0" w:color="auto"/>
            </w:tcBorders>
            <w:shd w:val="clear" w:color="auto" w:fill="auto"/>
            <w:vAlign w:val="center"/>
            <w:hideMark/>
          </w:tcPr>
          <w:p w14:paraId="57FB30A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center"/>
            <w:hideMark/>
          </w:tcPr>
          <w:p w14:paraId="5A867A1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1197" w:type="dxa"/>
            <w:gridSpan w:val="2"/>
            <w:tcBorders>
              <w:top w:val="nil"/>
              <w:left w:val="nil"/>
              <w:bottom w:val="single" w:sz="4" w:space="0" w:color="auto"/>
              <w:right w:val="single" w:sz="4" w:space="0" w:color="auto"/>
            </w:tcBorders>
            <w:shd w:val="clear" w:color="auto" w:fill="auto"/>
            <w:noWrap/>
            <w:vAlign w:val="center"/>
            <w:hideMark/>
          </w:tcPr>
          <w:p w14:paraId="7406CC1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43D1C68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61BB3B2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1144" w:type="dxa"/>
            <w:gridSpan w:val="2"/>
            <w:tcBorders>
              <w:top w:val="nil"/>
              <w:left w:val="nil"/>
              <w:bottom w:val="single" w:sz="4" w:space="0" w:color="auto"/>
              <w:right w:val="single" w:sz="4" w:space="0" w:color="auto"/>
            </w:tcBorders>
            <w:shd w:val="clear" w:color="auto" w:fill="auto"/>
            <w:noWrap/>
            <w:vAlign w:val="center"/>
            <w:hideMark/>
          </w:tcPr>
          <w:p w14:paraId="66DA4EB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600BB29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1151" w:type="dxa"/>
            <w:gridSpan w:val="2"/>
            <w:tcBorders>
              <w:top w:val="nil"/>
              <w:left w:val="nil"/>
              <w:bottom w:val="single" w:sz="4" w:space="0" w:color="auto"/>
              <w:right w:val="single" w:sz="4" w:space="0" w:color="auto"/>
            </w:tcBorders>
            <w:shd w:val="clear" w:color="auto" w:fill="auto"/>
            <w:noWrap/>
            <w:vAlign w:val="center"/>
            <w:hideMark/>
          </w:tcPr>
          <w:p w14:paraId="3BCFA72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867" w:type="dxa"/>
            <w:tcBorders>
              <w:top w:val="nil"/>
              <w:left w:val="nil"/>
              <w:bottom w:val="single" w:sz="4" w:space="0" w:color="auto"/>
              <w:right w:val="single" w:sz="4" w:space="0" w:color="auto"/>
            </w:tcBorders>
            <w:shd w:val="clear" w:color="auto" w:fill="auto"/>
            <w:noWrap/>
            <w:vAlign w:val="center"/>
            <w:hideMark/>
          </w:tcPr>
          <w:p w14:paraId="284C112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867" w:type="dxa"/>
            <w:gridSpan w:val="2"/>
            <w:tcBorders>
              <w:top w:val="nil"/>
              <w:left w:val="nil"/>
              <w:bottom w:val="single" w:sz="4" w:space="0" w:color="auto"/>
              <w:right w:val="single" w:sz="4" w:space="0" w:color="auto"/>
            </w:tcBorders>
            <w:shd w:val="clear" w:color="auto" w:fill="auto"/>
            <w:noWrap/>
            <w:vAlign w:val="center"/>
            <w:hideMark/>
          </w:tcPr>
          <w:p w14:paraId="093BEA4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866" w:type="dxa"/>
            <w:gridSpan w:val="2"/>
            <w:tcBorders>
              <w:top w:val="nil"/>
              <w:left w:val="nil"/>
              <w:bottom w:val="single" w:sz="4" w:space="0" w:color="auto"/>
              <w:right w:val="single" w:sz="4" w:space="0" w:color="auto"/>
            </w:tcBorders>
            <w:shd w:val="clear" w:color="auto" w:fill="auto"/>
            <w:noWrap/>
            <w:vAlign w:val="center"/>
            <w:hideMark/>
          </w:tcPr>
          <w:p w14:paraId="5A97741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1089" w:type="dxa"/>
            <w:gridSpan w:val="3"/>
            <w:tcBorders>
              <w:top w:val="nil"/>
              <w:left w:val="nil"/>
              <w:bottom w:val="single" w:sz="4" w:space="0" w:color="auto"/>
              <w:right w:val="single" w:sz="4" w:space="0" w:color="auto"/>
            </w:tcBorders>
            <w:shd w:val="clear" w:color="auto" w:fill="auto"/>
            <w:noWrap/>
            <w:vAlign w:val="center"/>
            <w:hideMark/>
          </w:tcPr>
          <w:p w14:paraId="7F4D8F7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1134" w:type="dxa"/>
            <w:tcBorders>
              <w:top w:val="nil"/>
              <w:left w:val="nil"/>
              <w:bottom w:val="single" w:sz="4" w:space="0" w:color="auto"/>
              <w:right w:val="single" w:sz="4" w:space="0" w:color="auto"/>
            </w:tcBorders>
            <w:shd w:val="clear" w:color="auto" w:fill="auto"/>
            <w:noWrap/>
            <w:vAlign w:val="center"/>
            <w:hideMark/>
          </w:tcPr>
          <w:p w14:paraId="5D84A9E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1025" w:type="dxa"/>
            <w:gridSpan w:val="2"/>
            <w:tcBorders>
              <w:top w:val="nil"/>
              <w:left w:val="nil"/>
              <w:bottom w:val="single" w:sz="4" w:space="0" w:color="auto"/>
              <w:right w:val="single" w:sz="4" w:space="0" w:color="auto"/>
            </w:tcBorders>
            <w:shd w:val="clear" w:color="auto" w:fill="auto"/>
            <w:noWrap/>
            <w:vAlign w:val="center"/>
            <w:hideMark/>
          </w:tcPr>
          <w:p w14:paraId="45770A9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879" w:type="dxa"/>
            <w:gridSpan w:val="2"/>
            <w:tcBorders>
              <w:top w:val="nil"/>
              <w:left w:val="nil"/>
              <w:bottom w:val="single" w:sz="4" w:space="0" w:color="auto"/>
              <w:right w:val="single" w:sz="4" w:space="0" w:color="auto"/>
            </w:tcBorders>
            <w:shd w:val="clear" w:color="auto" w:fill="auto"/>
            <w:noWrap/>
            <w:vAlign w:val="center"/>
            <w:hideMark/>
          </w:tcPr>
          <w:p w14:paraId="02DF010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4036404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7C4CD77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879" w:type="dxa"/>
            <w:tcBorders>
              <w:top w:val="nil"/>
              <w:left w:val="nil"/>
              <w:bottom w:val="single" w:sz="4" w:space="0" w:color="auto"/>
              <w:right w:val="single" w:sz="4" w:space="0" w:color="auto"/>
            </w:tcBorders>
            <w:shd w:val="clear" w:color="auto" w:fill="auto"/>
            <w:noWrap/>
            <w:vAlign w:val="center"/>
            <w:hideMark/>
          </w:tcPr>
          <w:p w14:paraId="2AF38BE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r>
      <w:tr w:rsidR="009D1CA4" w:rsidRPr="003E08F7" w14:paraId="33261AEF" w14:textId="77777777" w:rsidTr="009D1C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0"/>
        </w:trPr>
        <w:tc>
          <w:tcPr>
            <w:tcW w:w="4910" w:type="dxa"/>
            <w:tcBorders>
              <w:top w:val="single" w:sz="4" w:space="0" w:color="auto"/>
              <w:left w:val="single" w:sz="4" w:space="0" w:color="auto"/>
              <w:bottom w:val="single" w:sz="4" w:space="0" w:color="auto"/>
              <w:right w:val="single" w:sz="4" w:space="0" w:color="auto"/>
            </w:tcBorders>
            <w:shd w:val="clear" w:color="auto" w:fill="auto"/>
            <w:vAlign w:val="center"/>
          </w:tcPr>
          <w:p w14:paraId="65774554" w14:textId="1E284F59"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lastRenderedPageBreak/>
              <w:t>Показатель</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B8507" w14:textId="0B78C880"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Ед. изм.</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1B2B64" w14:textId="33B08EB3"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2024</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5C90F8" w14:textId="175F2559"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2025</w:t>
            </w:r>
          </w:p>
        </w:tc>
        <w:tc>
          <w:tcPr>
            <w:tcW w:w="8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323477" w14:textId="38288347"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2026</w:t>
            </w:r>
          </w:p>
        </w:tc>
        <w:tc>
          <w:tcPr>
            <w:tcW w:w="8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137FCF" w14:textId="0540FA43"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2027</w:t>
            </w:r>
          </w:p>
        </w:tc>
        <w:tc>
          <w:tcPr>
            <w:tcW w:w="11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1B2C72" w14:textId="28CD8A0C"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2028</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85022F" w14:textId="7035C08E"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2029</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B186CA" w14:textId="5928EB64"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2030</w:t>
            </w:r>
          </w:p>
        </w:tc>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CB253" w14:textId="11DB3313"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A1E3CE" w14:textId="214307EB"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2032</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AD44E2" w14:textId="239375B3"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2033</w:t>
            </w:r>
          </w:p>
        </w:tc>
        <w:tc>
          <w:tcPr>
            <w:tcW w:w="10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384D12" w14:textId="6B1717C3"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18381" w14:textId="6FF77578"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2035</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4ECF24" w14:textId="03627083"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2036</w:t>
            </w:r>
          </w:p>
        </w:tc>
        <w:tc>
          <w:tcPr>
            <w:tcW w:w="8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6D8BC4" w14:textId="72830510"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2037</w:t>
            </w:r>
          </w:p>
        </w:tc>
        <w:tc>
          <w:tcPr>
            <w:tcW w:w="8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97C96E" w14:textId="27662ED9"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2038</w:t>
            </w:r>
          </w:p>
        </w:tc>
        <w:tc>
          <w:tcPr>
            <w:tcW w:w="8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1731A9" w14:textId="16201460"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2039</w:t>
            </w: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92324" w14:textId="67BA5CAC"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2040</w:t>
            </w:r>
          </w:p>
        </w:tc>
      </w:tr>
      <w:tr w:rsidR="00662406" w:rsidRPr="003E08F7" w14:paraId="5CBB19A5" w14:textId="77777777" w:rsidTr="009D1C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0"/>
        </w:trPr>
        <w:tc>
          <w:tcPr>
            <w:tcW w:w="491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A851E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02" w:type="dxa"/>
            <w:gridSpan w:val="2"/>
            <w:tcBorders>
              <w:top w:val="single" w:sz="4" w:space="0" w:color="auto"/>
              <w:left w:val="nil"/>
              <w:bottom w:val="single" w:sz="4" w:space="0" w:color="auto"/>
              <w:right w:val="single" w:sz="4" w:space="0" w:color="auto"/>
            </w:tcBorders>
            <w:shd w:val="clear" w:color="auto" w:fill="auto"/>
            <w:vAlign w:val="center"/>
            <w:hideMark/>
          </w:tcPr>
          <w:p w14:paraId="705A8E4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D118D6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11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056A0D5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8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08FB96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8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4C8474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1144" w:type="dxa"/>
            <w:gridSpan w:val="2"/>
            <w:tcBorders>
              <w:top w:val="single" w:sz="4" w:space="0" w:color="auto"/>
              <w:left w:val="nil"/>
              <w:bottom w:val="single" w:sz="4" w:space="0" w:color="auto"/>
              <w:right w:val="single" w:sz="4" w:space="0" w:color="auto"/>
            </w:tcBorders>
            <w:shd w:val="clear" w:color="auto" w:fill="auto"/>
            <w:noWrap/>
            <w:vAlign w:val="center"/>
            <w:hideMark/>
          </w:tcPr>
          <w:p w14:paraId="02629A9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9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BD0CCF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11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4534E1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14:paraId="7AE686B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867"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CBF31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8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3907D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108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DEE277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46C8C5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10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51DC7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87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683DE2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8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BED7F7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8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613FCC2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c>
          <w:tcPr>
            <w:tcW w:w="879" w:type="dxa"/>
            <w:tcBorders>
              <w:top w:val="single" w:sz="4" w:space="0" w:color="auto"/>
              <w:left w:val="nil"/>
              <w:bottom w:val="single" w:sz="4" w:space="0" w:color="auto"/>
              <w:right w:val="single" w:sz="4" w:space="0" w:color="auto"/>
            </w:tcBorders>
            <w:shd w:val="clear" w:color="auto" w:fill="auto"/>
            <w:noWrap/>
            <w:vAlign w:val="center"/>
            <w:hideMark/>
          </w:tcPr>
          <w:p w14:paraId="6787B86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1,96</w:t>
            </w:r>
          </w:p>
        </w:tc>
      </w:tr>
      <w:tr w:rsidR="003E08F7" w:rsidRPr="003E08F7" w14:paraId="2291973F" w14:textId="77777777" w:rsidTr="00D06A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2113" w:type="dxa"/>
            <w:gridSpan w:val="34"/>
            <w:tcBorders>
              <w:top w:val="nil"/>
              <w:left w:val="nil"/>
              <w:bottom w:val="single" w:sz="4" w:space="0" w:color="auto"/>
              <w:right w:val="nil"/>
            </w:tcBorders>
            <w:shd w:val="clear" w:color="auto" w:fill="auto"/>
            <w:noWrap/>
            <w:vAlign w:val="bottom"/>
            <w:hideMark/>
          </w:tcPr>
          <w:p w14:paraId="10D3A5F0" w14:textId="77777777" w:rsidR="003E08F7" w:rsidRPr="00CC11EF" w:rsidRDefault="003E08F7" w:rsidP="00346B40">
            <w:pPr>
              <w:spacing w:line="240" w:lineRule="auto"/>
              <w:jc w:val="center"/>
              <w:rPr>
                <w:rFonts w:ascii="Times New Roman" w:hAnsi="Times New Roman"/>
                <w:b/>
                <w:bCs/>
                <w:i/>
                <w:iCs/>
                <w:color w:val="000000"/>
                <w:sz w:val="20"/>
              </w:rPr>
            </w:pPr>
            <w:r w:rsidRPr="00CC11EF">
              <w:rPr>
                <w:rFonts w:ascii="Times New Roman" w:hAnsi="Times New Roman"/>
                <w:b/>
                <w:bCs/>
                <w:i/>
                <w:iCs/>
                <w:color w:val="000000"/>
                <w:sz w:val="20"/>
              </w:rPr>
              <w:t>Котельная, ул. Скорятина, д.29</w:t>
            </w:r>
          </w:p>
        </w:tc>
      </w:tr>
      <w:tr w:rsidR="00662406" w:rsidRPr="003E08F7" w14:paraId="1ACD0414"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noWrap/>
            <w:vAlign w:val="bottom"/>
            <w:hideMark/>
          </w:tcPr>
          <w:p w14:paraId="4664020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902" w:type="dxa"/>
            <w:gridSpan w:val="2"/>
            <w:tcBorders>
              <w:top w:val="nil"/>
              <w:left w:val="nil"/>
              <w:bottom w:val="single" w:sz="4" w:space="0" w:color="auto"/>
              <w:right w:val="single" w:sz="4" w:space="0" w:color="auto"/>
            </w:tcBorders>
            <w:shd w:val="clear" w:color="auto" w:fill="auto"/>
            <w:vAlign w:val="center"/>
            <w:hideMark/>
          </w:tcPr>
          <w:p w14:paraId="05AFDFC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472999F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220427B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14747DE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540F12B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614E8DE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1DA6244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09CA26A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c>
          <w:tcPr>
            <w:tcW w:w="867" w:type="dxa"/>
            <w:tcBorders>
              <w:top w:val="nil"/>
              <w:left w:val="nil"/>
              <w:bottom w:val="single" w:sz="4" w:space="0" w:color="auto"/>
              <w:right w:val="single" w:sz="4" w:space="0" w:color="auto"/>
            </w:tcBorders>
            <w:shd w:val="clear" w:color="auto" w:fill="auto"/>
            <w:noWrap/>
            <w:vAlign w:val="bottom"/>
            <w:hideMark/>
          </w:tcPr>
          <w:p w14:paraId="2B38FE3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447CD33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03BF423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5B5C070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c>
          <w:tcPr>
            <w:tcW w:w="1134" w:type="dxa"/>
            <w:tcBorders>
              <w:top w:val="nil"/>
              <w:left w:val="nil"/>
              <w:bottom w:val="single" w:sz="4" w:space="0" w:color="auto"/>
              <w:right w:val="single" w:sz="4" w:space="0" w:color="auto"/>
            </w:tcBorders>
            <w:shd w:val="clear" w:color="auto" w:fill="auto"/>
            <w:noWrap/>
            <w:vAlign w:val="bottom"/>
            <w:hideMark/>
          </w:tcPr>
          <w:p w14:paraId="7486899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6859048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3A0E879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5A7413E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322B73C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c>
          <w:tcPr>
            <w:tcW w:w="879" w:type="dxa"/>
            <w:tcBorders>
              <w:top w:val="nil"/>
              <w:left w:val="nil"/>
              <w:bottom w:val="single" w:sz="4" w:space="0" w:color="auto"/>
              <w:right w:val="nil"/>
            </w:tcBorders>
            <w:shd w:val="clear" w:color="auto" w:fill="auto"/>
            <w:noWrap/>
            <w:vAlign w:val="bottom"/>
            <w:hideMark/>
          </w:tcPr>
          <w:p w14:paraId="48059FB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r>
      <w:tr w:rsidR="00662406" w:rsidRPr="003E08F7" w14:paraId="669ECC1A"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noWrap/>
            <w:vAlign w:val="bottom"/>
            <w:hideMark/>
          </w:tcPr>
          <w:p w14:paraId="4622298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902" w:type="dxa"/>
            <w:gridSpan w:val="2"/>
            <w:tcBorders>
              <w:top w:val="nil"/>
              <w:left w:val="nil"/>
              <w:bottom w:val="single" w:sz="4" w:space="0" w:color="auto"/>
              <w:right w:val="single" w:sz="4" w:space="0" w:color="auto"/>
            </w:tcBorders>
            <w:shd w:val="clear" w:color="auto" w:fill="auto"/>
            <w:vAlign w:val="center"/>
            <w:hideMark/>
          </w:tcPr>
          <w:p w14:paraId="279F73E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2B2E8C0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33BE04D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1BCB827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6959067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1758F68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4AF5FB2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59B0A86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c>
          <w:tcPr>
            <w:tcW w:w="867" w:type="dxa"/>
            <w:tcBorders>
              <w:top w:val="nil"/>
              <w:left w:val="nil"/>
              <w:bottom w:val="single" w:sz="4" w:space="0" w:color="auto"/>
              <w:right w:val="single" w:sz="4" w:space="0" w:color="auto"/>
            </w:tcBorders>
            <w:shd w:val="clear" w:color="auto" w:fill="auto"/>
            <w:noWrap/>
            <w:vAlign w:val="bottom"/>
            <w:hideMark/>
          </w:tcPr>
          <w:p w14:paraId="693A9D0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08A765F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1900A78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4928A3B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c>
          <w:tcPr>
            <w:tcW w:w="1134" w:type="dxa"/>
            <w:tcBorders>
              <w:top w:val="nil"/>
              <w:left w:val="nil"/>
              <w:bottom w:val="single" w:sz="4" w:space="0" w:color="auto"/>
              <w:right w:val="single" w:sz="4" w:space="0" w:color="auto"/>
            </w:tcBorders>
            <w:shd w:val="clear" w:color="auto" w:fill="auto"/>
            <w:noWrap/>
            <w:vAlign w:val="bottom"/>
            <w:hideMark/>
          </w:tcPr>
          <w:p w14:paraId="371E697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24C1ECD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3EA743A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31DA3D5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1C6F57B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c>
          <w:tcPr>
            <w:tcW w:w="879" w:type="dxa"/>
            <w:tcBorders>
              <w:top w:val="nil"/>
              <w:left w:val="nil"/>
              <w:bottom w:val="single" w:sz="4" w:space="0" w:color="auto"/>
              <w:right w:val="single" w:sz="4" w:space="0" w:color="auto"/>
            </w:tcBorders>
            <w:shd w:val="clear" w:color="auto" w:fill="auto"/>
            <w:noWrap/>
            <w:vAlign w:val="bottom"/>
            <w:hideMark/>
          </w:tcPr>
          <w:p w14:paraId="7684FB0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0,79</w:t>
            </w:r>
          </w:p>
        </w:tc>
      </w:tr>
      <w:tr w:rsidR="00662406" w:rsidRPr="003E08F7" w14:paraId="054F5AA4"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9"/>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7508E0D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902" w:type="dxa"/>
            <w:gridSpan w:val="2"/>
            <w:tcBorders>
              <w:top w:val="nil"/>
              <w:left w:val="nil"/>
              <w:bottom w:val="single" w:sz="4" w:space="0" w:color="auto"/>
              <w:right w:val="single" w:sz="4" w:space="0" w:color="auto"/>
            </w:tcBorders>
            <w:shd w:val="clear" w:color="auto" w:fill="auto"/>
            <w:vAlign w:val="center"/>
            <w:hideMark/>
          </w:tcPr>
          <w:p w14:paraId="70A6079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2C7F3A1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27E4BB1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0CEAD57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280C548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7C149E0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3DFE851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6843F55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867" w:type="dxa"/>
            <w:tcBorders>
              <w:top w:val="nil"/>
              <w:left w:val="nil"/>
              <w:bottom w:val="single" w:sz="4" w:space="0" w:color="auto"/>
              <w:right w:val="single" w:sz="4" w:space="0" w:color="auto"/>
            </w:tcBorders>
            <w:shd w:val="clear" w:color="auto" w:fill="auto"/>
            <w:noWrap/>
            <w:vAlign w:val="bottom"/>
            <w:hideMark/>
          </w:tcPr>
          <w:p w14:paraId="12287A8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35F1580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06CB976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4B7B47F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1134" w:type="dxa"/>
            <w:tcBorders>
              <w:top w:val="nil"/>
              <w:left w:val="nil"/>
              <w:bottom w:val="single" w:sz="4" w:space="0" w:color="auto"/>
              <w:right w:val="single" w:sz="4" w:space="0" w:color="auto"/>
            </w:tcBorders>
            <w:shd w:val="clear" w:color="auto" w:fill="auto"/>
            <w:noWrap/>
            <w:vAlign w:val="bottom"/>
            <w:hideMark/>
          </w:tcPr>
          <w:p w14:paraId="5384C5D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27A7A82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65EA6CC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6D5B15B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5A5D9D2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879" w:type="dxa"/>
            <w:tcBorders>
              <w:top w:val="nil"/>
              <w:left w:val="nil"/>
              <w:bottom w:val="single" w:sz="4" w:space="0" w:color="auto"/>
              <w:right w:val="single" w:sz="4" w:space="0" w:color="auto"/>
            </w:tcBorders>
            <w:shd w:val="clear" w:color="auto" w:fill="auto"/>
            <w:noWrap/>
            <w:vAlign w:val="bottom"/>
            <w:hideMark/>
          </w:tcPr>
          <w:p w14:paraId="54636CB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r>
      <w:tr w:rsidR="00662406" w:rsidRPr="003E08F7" w14:paraId="62034845"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5055001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902" w:type="dxa"/>
            <w:gridSpan w:val="2"/>
            <w:tcBorders>
              <w:top w:val="nil"/>
              <w:left w:val="nil"/>
              <w:bottom w:val="single" w:sz="4" w:space="0" w:color="auto"/>
              <w:right w:val="single" w:sz="4" w:space="0" w:color="auto"/>
            </w:tcBorders>
            <w:shd w:val="clear" w:color="auto" w:fill="auto"/>
            <w:vAlign w:val="center"/>
            <w:hideMark/>
          </w:tcPr>
          <w:p w14:paraId="67F1939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39B8509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6EF87BE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4DB759D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0DFD604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4C62290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6CCBD63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62E5E76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w:t>
            </w:r>
          </w:p>
        </w:tc>
        <w:tc>
          <w:tcPr>
            <w:tcW w:w="867" w:type="dxa"/>
            <w:tcBorders>
              <w:top w:val="nil"/>
              <w:left w:val="nil"/>
              <w:bottom w:val="single" w:sz="4" w:space="0" w:color="auto"/>
              <w:right w:val="single" w:sz="4" w:space="0" w:color="auto"/>
            </w:tcBorders>
            <w:shd w:val="clear" w:color="auto" w:fill="auto"/>
            <w:noWrap/>
            <w:vAlign w:val="bottom"/>
            <w:hideMark/>
          </w:tcPr>
          <w:p w14:paraId="28EC2CB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077C6CC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4B66EC2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467DB14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w:t>
            </w:r>
          </w:p>
        </w:tc>
        <w:tc>
          <w:tcPr>
            <w:tcW w:w="1134" w:type="dxa"/>
            <w:tcBorders>
              <w:top w:val="nil"/>
              <w:left w:val="nil"/>
              <w:bottom w:val="single" w:sz="4" w:space="0" w:color="auto"/>
              <w:right w:val="single" w:sz="4" w:space="0" w:color="auto"/>
            </w:tcBorders>
            <w:shd w:val="clear" w:color="auto" w:fill="auto"/>
            <w:noWrap/>
            <w:vAlign w:val="bottom"/>
            <w:hideMark/>
          </w:tcPr>
          <w:p w14:paraId="5F063A2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0CF273D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4C53C2D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4467B9D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5A50EB8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w:t>
            </w:r>
          </w:p>
        </w:tc>
        <w:tc>
          <w:tcPr>
            <w:tcW w:w="879" w:type="dxa"/>
            <w:tcBorders>
              <w:top w:val="nil"/>
              <w:left w:val="nil"/>
              <w:bottom w:val="single" w:sz="4" w:space="0" w:color="auto"/>
              <w:right w:val="single" w:sz="4" w:space="0" w:color="auto"/>
            </w:tcBorders>
            <w:shd w:val="clear" w:color="auto" w:fill="auto"/>
            <w:noWrap/>
            <w:vAlign w:val="bottom"/>
            <w:hideMark/>
          </w:tcPr>
          <w:p w14:paraId="6D68A15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w:t>
            </w:r>
          </w:p>
        </w:tc>
      </w:tr>
      <w:tr w:rsidR="00662406" w:rsidRPr="003E08F7" w14:paraId="1C2333C5"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32F87707" w14:textId="4F0D700D"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902" w:type="dxa"/>
            <w:gridSpan w:val="2"/>
            <w:tcBorders>
              <w:top w:val="nil"/>
              <w:left w:val="nil"/>
              <w:bottom w:val="single" w:sz="4" w:space="0" w:color="auto"/>
              <w:right w:val="single" w:sz="4" w:space="0" w:color="auto"/>
            </w:tcBorders>
            <w:shd w:val="clear" w:color="auto" w:fill="auto"/>
            <w:vAlign w:val="center"/>
            <w:hideMark/>
          </w:tcPr>
          <w:p w14:paraId="00FB19F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3C1FEB1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0,513</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2F8A29A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0,513</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626C79E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0,513</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768D806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0,513</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2D833E4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0,513</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1EF88A8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0,513</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3FE8008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0,513</w:t>
            </w:r>
          </w:p>
        </w:tc>
        <w:tc>
          <w:tcPr>
            <w:tcW w:w="867" w:type="dxa"/>
            <w:tcBorders>
              <w:top w:val="nil"/>
              <w:left w:val="nil"/>
              <w:bottom w:val="single" w:sz="4" w:space="0" w:color="auto"/>
              <w:right w:val="single" w:sz="4" w:space="0" w:color="auto"/>
            </w:tcBorders>
            <w:shd w:val="clear" w:color="auto" w:fill="auto"/>
            <w:noWrap/>
            <w:vAlign w:val="bottom"/>
            <w:hideMark/>
          </w:tcPr>
          <w:p w14:paraId="426891C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0,513</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40AC961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0,513</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3806EFA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0,513</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7D24F12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0,513</w:t>
            </w:r>
          </w:p>
        </w:tc>
        <w:tc>
          <w:tcPr>
            <w:tcW w:w="1134" w:type="dxa"/>
            <w:tcBorders>
              <w:top w:val="nil"/>
              <w:left w:val="nil"/>
              <w:bottom w:val="single" w:sz="4" w:space="0" w:color="auto"/>
              <w:right w:val="single" w:sz="4" w:space="0" w:color="auto"/>
            </w:tcBorders>
            <w:shd w:val="clear" w:color="auto" w:fill="auto"/>
            <w:noWrap/>
            <w:vAlign w:val="bottom"/>
            <w:hideMark/>
          </w:tcPr>
          <w:p w14:paraId="0D45097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0,513</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2C88E40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0,513</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1AA103E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0,513</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2E1EF46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0,513</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7493048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0,513</w:t>
            </w:r>
          </w:p>
        </w:tc>
        <w:tc>
          <w:tcPr>
            <w:tcW w:w="879" w:type="dxa"/>
            <w:tcBorders>
              <w:top w:val="nil"/>
              <w:left w:val="nil"/>
              <w:bottom w:val="single" w:sz="4" w:space="0" w:color="auto"/>
              <w:right w:val="single" w:sz="4" w:space="0" w:color="auto"/>
            </w:tcBorders>
            <w:shd w:val="clear" w:color="auto" w:fill="auto"/>
            <w:noWrap/>
            <w:vAlign w:val="bottom"/>
            <w:hideMark/>
          </w:tcPr>
          <w:p w14:paraId="4722C66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0,513</w:t>
            </w:r>
          </w:p>
        </w:tc>
      </w:tr>
      <w:tr w:rsidR="00662406" w:rsidRPr="003E08F7" w14:paraId="6C4800AC"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0D85BCD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902" w:type="dxa"/>
            <w:gridSpan w:val="2"/>
            <w:tcBorders>
              <w:top w:val="nil"/>
              <w:left w:val="nil"/>
              <w:bottom w:val="single" w:sz="4" w:space="0" w:color="auto"/>
              <w:right w:val="single" w:sz="4" w:space="0" w:color="auto"/>
            </w:tcBorders>
            <w:shd w:val="clear" w:color="auto" w:fill="auto"/>
            <w:vAlign w:val="center"/>
            <w:hideMark/>
          </w:tcPr>
          <w:p w14:paraId="5EA99D3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2C01AB3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57121B1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6CA657C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4483963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072672C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690D277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38B0A3E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w:t>
            </w:r>
          </w:p>
        </w:tc>
        <w:tc>
          <w:tcPr>
            <w:tcW w:w="867" w:type="dxa"/>
            <w:tcBorders>
              <w:top w:val="nil"/>
              <w:left w:val="nil"/>
              <w:bottom w:val="single" w:sz="4" w:space="0" w:color="auto"/>
              <w:right w:val="single" w:sz="4" w:space="0" w:color="auto"/>
            </w:tcBorders>
            <w:shd w:val="clear" w:color="auto" w:fill="auto"/>
            <w:noWrap/>
            <w:vAlign w:val="bottom"/>
            <w:hideMark/>
          </w:tcPr>
          <w:p w14:paraId="6B8D99C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3252647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1DE4904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647FE15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w:t>
            </w:r>
          </w:p>
        </w:tc>
        <w:tc>
          <w:tcPr>
            <w:tcW w:w="1134" w:type="dxa"/>
            <w:tcBorders>
              <w:top w:val="nil"/>
              <w:left w:val="nil"/>
              <w:bottom w:val="single" w:sz="4" w:space="0" w:color="auto"/>
              <w:right w:val="single" w:sz="4" w:space="0" w:color="auto"/>
            </w:tcBorders>
            <w:shd w:val="clear" w:color="auto" w:fill="auto"/>
            <w:noWrap/>
            <w:vAlign w:val="bottom"/>
            <w:hideMark/>
          </w:tcPr>
          <w:p w14:paraId="18F48F8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7932644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1D3F351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1CE4A01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09DDE84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w:t>
            </w:r>
          </w:p>
        </w:tc>
        <w:tc>
          <w:tcPr>
            <w:tcW w:w="879" w:type="dxa"/>
            <w:tcBorders>
              <w:top w:val="nil"/>
              <w:left w:val="nil"/>
              <w:bottom w:val="single" w:sz="4" w:space="0" w:color="auto"/>
              <w:right w:val="single" w:sz="4" w:space="0" w:color="auto"/>
            </w:tcBorders>
            <w:shd w:val="clear" w:color="auto" w:fill="auto"/>
            <w:noWrap/>
            <w:vAlign w:val="bottom"/>
            <w:hideMark/>
          </w:tcPr>
          <w:p w14:paraId="21238F9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w:t>
            </w:r>
          </w:p>
        </w:tc>
      </w:tr>
      <w:tr w:rsidR="00662406" w:rsidRPr="003E08F7" w14:paraId="5BF4B90B"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1"/>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214EB38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02" w:type="dxa"/>
            <w:gridSpan w:val="2"/>
            <w:tcBorders>
              <w:top w:val="nil"/>
              <w:left w:val="nil"/>
              <w:bottom w:val="single" w:sz="4" w:space="0" w:color="auto"/>
              <w:right w:val="single" w:sz="4" w:space="0" w:color="auto"/>
            </w:tcBorders>
            <w:shd w:val="clear" w:color="auto" w:fill="auto"/>
            <w:vAlign w:val="center"/>
            <w:hideMark/>
          </w:tcPr>
          <w:p w14:paraId="634940C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center"/>
            <w:hideMark/>
          </w:tcPr>
          <w:p w14:paraId="0C4778E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0,36</w:t>
            </w:r>
          </w:p>
        </w:tc>
        <w:tc>
          <w:tcPr>
            <w:tcW w:w="1197" w:type="dxa"/>
            <w:gridSpan w:val="2"/>
            <w:tcBorders>
              <w:top w:val="nil"/>
              <w:left w:val="nil"/>
              <w:bottom w:val="single" w:sz="4" w:space="0" w:color="auto"/>
              <w:right w:val="single" w:sz="4" w:space="0" w:color="auto"/>
            </w:tcBorders>
            <w:shd w:val="clear" w:color="auto" w:fill="auto"/>
            <w:noWrap/>
            <w:vAlign w:val="center"/>
            <w:hideMark/>
          </w:tcPr>
          <w:p w14:paraId="2CF6D30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0,36</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140A462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0,36</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6931154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0,36</w:t>
            </w:r>
          </w:p>
        </w:tc>
        <w:tc>
          <w:tcPr>
            <w:tcW w:w="1144" w:type="dxa"/>
            <w:gridSpan w:val="2"/>
            <w:tcBorders>
              <w:top w:val="nil"/>
              <w:left w:val="nil"/>
              <w:bottom w:val="single" w:sz="4" w:space="0" w:color="auto"/>
              <w:right w:val="single" w:sz="4" w:space="0" w:color="auto"/>
            </w:tcBorders>
            <w:shd w:val="clear" w:color="auto" w:fill="auto"/>
            <w:noWrap/>
            <w:vAlign w:val="center"/>
            <w:hideMark/>
          </w:tcPr>
          <w:p w14:paraId="1B098AC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0,36</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581E9DA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0,36</w:t>
            </w:r>
          </w:p>
        </w:tc>
        <w:tc>
          <w:tcPr>
            <w:tcW w:w="1151" w:type="dxa"/>
            <w:gridSpan w:val="2"/>
            <w:tcBorders>
              <w:top w:val="nil"/>
              <w:left w:val="nil"/>
              <w:bottom w:val="single" w:sz="4" w:space="0" w:color="auto"/>
              <w:right w:val="single" w:sz="4" w:space="0" w:color="auto"/>
            </w:tcBorders>
            <w:shd w:val="clear" w:color="auto" w:fill="auto"/>
            <w:noWrap/>
            <w:vAlign w:val="center"/>
            <w:hideMark/>
          </w:tcPr>
          <w:p w14:paraId="299419C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0,36</w:t>
            </w:r>
          </w:p>
        </w:tc>
        <w:tc>
          <w:tcPr>
            <w:tcW w:w="867" w:type="dxa"/>
            <w:tcBorders>
              <w:top w:val="nil"/>
              <w:left w:val="nil"/>
              <w:bottom w:val="single" w:sz="4" w:space="0" w:color="auto"/>
              <w:right w:val="single" w:sz="4" w:space="0" w:color="auto"/>
            </w:tcBorders>
            <w:shd w:val="clear" w:color="auto" w:fill="auto"/>
            <w:noWrap/>
            <w:vAlign w:val="center"/>
            <w:hideMark/>
          </w:tcPr>
          <w:p w14:paraId="31AE44B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0,36</w:t>
            </w:r>
          </w:p>
        </w:tc>
        <w:tc>
          <w:tcPr>
            <w:tcW w:w="867" w:type="dxa"/>
            <w:gridSpan w:val="2"/>
            <w:tcBorders>
              <w:top w:val="nil"/>
              <w:left w:val="nil"/>
              <w:bottom w:val="single" w:sz="4" w:space="0" w:color="auto"/>
              <w:right w:val="single" w:sz="4" w:space="0" w:color="auto"/>
            </w:tcBorders>
            <w:shd w:val="clear" w:color="auto" w:fill="auto"/>
            <w:noWrap/>
            <w:vAlign w:val="center"/>
            <w:hideMark/>
          </w:tcPr>
          <w:p w14:paraId="058EA3E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0,36</w:t>
            </w:r>
          </w:p>
        </w:tc>
        <w:tc>
          <w:tcPr>
            <w:tcW w:w="866" w:type="dxa"/>
            <w:gridSpan w:val="2"/>
            <w:tcBorders>
              <w:top w:val="nil"/>
              <w:left w:val="nil"/>
              <w:bottom w:val="single" w:sz="4" w:space="0" w:color="auto"/>
              <w:right w:val="single" w:sz="4" w:space="0" w:color="auto"/>
            </w:tcBorders>
            <w:shd w:val="clear" w:color="auto" w:fill="auto"/>
            <w:noWrap/>
            <w:vAlign w:val="center"/>
            <w:hideMark/>
          </w:tcPr>
          <w:p w14:paraId="4C33A29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0,36</w:t>
            </w:r>
          </w:p>
        </w:tc>
        <w:tc>
          <w:tcPr>
            <w:tcW w:w="1089" w:type="dxa"/>
            <w:gridSpan w:val="3"/>
            <w:tcBorders>
              <w:top w:val="nil"/>
              <w:left w:val="nil"/>
              <w:bottom w:val="single" w:sz="4" w:space="0" w:color="auto"/>
              <w:right w:val="single" w:sz="4" w:space="0" w:color="auto"/>
            </w:tcBorders>
            <w:shd w:val="clear" w:color="auto" w:fill="auto"/>
            <w:noWrap/>
            <w:vAlign w:val="center"/>
            <w:hideMark/>
          </w:tcPr>
          <w:p w14:paraId="73F0B55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0,36</w:t>
            </w:r>
          </w:p>
        </w:tc>
        <w:tc>
          <w:tcPr>
            <w:tcW w:w="1134" w:type="dxa"/>
            <w:tcBorders>
              <w:top w:val="nil"/>
              <w:left w:val="nil"/>
              <w:bottom w:val="single" w:sz="4" w:space="0" w:color="auto"/>
              <w:right w:val="single" w:sz="4" w:space="0" w:color="auto"/>
            </w:tcBorders>
            <w:shd w:val="clear" w:color="auto" w:fill="auto"/>
            <w:noWrap/>
            <w:vAlign w:val="center"/>
            <w:hideMark/>
          </w:tcPr>
          <w:p w14:paraId="7468F56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0,36</w:t>
            </w:r>
          </w:p>
        </w:tc>
        <w:tc>
          <w:tcPr>
            <w:tcW w:w="1025" w:type="dxa"/>
            <w:gridSpan w:val="2"/>
            <w:tcBorders>
              <w:top w:val="nil"/>
              <w:left w:val="nil"/>
              <w:bottom w:val="single" w:sz="4" w:space="0" w:color="auto"/>
              <w:right w:val="single" w:sz="4" w:space="0" w:color="auto"/>
            </w:tcBorders>
            <w:shd w:val="clear" w:color="auto" w:fill="auto"/>
            <w:noWrap/>
            <w:vAlign w:val="center"/>
            <w:hideMark/>
          </w:tcPr>
          <w:p w14:paraId="799BA94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0,36</w:t>
            </w:r>
          </w:p>
        </w:tc>
        <w:tc>
          <w:tcPr>
            <w:tcW w:w="879" w:type="dxa"/>
            <w:gridSpan w:val="2"/>
            <w:tcBorders>
              <w:top w:val="nil"/>
              <w:left w:val="nil"/>
              <w:bottom w:val="single" w:sz="4" w:space="0" w:color="auto"/>
              <w:right w:val="single" w:sz="4" w:space="0" w:color="auto"/>
            </w:tcBorders>
            <w:shd w:val="clear" w:color="auto" w:fill="auto"/>
            <w:noWrap/>
            <w:vAlign w:val="center"/>
            <w:hideMark/>
          </w:tcPr>
          <w:p w14:paraId="63B973B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0,36</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5C99F20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0,36</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18E5C9C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0,36</w:t>
            </w:r>
          </w:p>
        </w:tc>
        <w:tc>
          <w:tcPr>
            <w:tcW w:w="879" w:type="dxa"/>
            <w:tcBorders>
              <w:top w:val="nil"/>
              <w:left w:val="nil"/>
              <w:bottom w:val="single" w:sz="4" w:space="0" w:color="auto"/>
              <w:right w:val="single" w:sz="4" w:space="0" w:color="auto"/>
            </w:tcBorders>
            <w:shd w:val="clear" w:color="auto" w:fill="auto"/>
            <w:noWrap/>
            <w:vAlign w:val="center"/>
            <w:hideMark/>
          </w:tcPr>
          <w:p w14:paraId="4279F69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0,36</w:t>
            </w:r>
          </w:p>
        </w:tc>
      </w:tr>
      <w:tr w:rsidR="00662406" w:rsidRPr="003E08F7" w14:paraId="1E10E246"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3"/>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566BC6D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02" w:type="dxa"/>
            <w:gridSpan w:val="2"/>
            <w:tcBorders>
              <w:top w:val="nil"/>
              <w:left w:val="nil"/>
              <w:bottom w:val="single" w:sz="4" w:space="0" w:color="auto"/>
              <w:right w:val="single" w:sz="4" w:space="0" w:color="auto"/>
            </w:tcBorders>
            <w:shd w:val="clear" w:color="auto" w:fill="auto"/>
            <w:vAlign w:val="center"/>
            <w:hideMark/>
          </w:tcPr>
          <w:p w14:paraId="7FB7285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center"/>
            <w:hideMark/>
          </w:tcPr>
          <w:p w14:paraId="3094CCA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w:t>
            </w:r>
          </w:p>
        </w:tc>
        <w:tc>
          <w:tcPr>
            <w:tcW w:w="1197" w:type="dxa"/>
            <w:gridSpan w:val="2"/>
            <w:tcBorders>
              <w:top w:val="nil"/>
              <w:left w:val="nil"/>
              <w:bottom w:val="single" w:sz="4" w:space="0" w:color="auto"/>
              <w:right w:val="single" w:sz="4" w:space="0" w:color="auto"/>
            </w:tcBorders>
            <w:shd w:val="clear" w:color="auto" w:fill="auto"/>
            <w:noWrap/>
            <w:vAlign w:val="center"/>
            <w:hideMark/>
          </w:tcPr>
          <w:p w14:paraId="577C248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5091D3D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0578AA9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w:t>
            </w:r>
          </w:p>
        </w:tc>
        <w:tc>
          <w:tcPr>
            <w:tcW w:w="1144" w:type="dxa"/>
            <w:gridSpan w:val="2"/>
            <w:tcBorders>
              <w:top w:val="nil"/>
              <w:left w:val="nil"/>
              <w:bottom w:val="single" w:sz="4" w:space="0" w:color="auto"/>
              <w:right w:val="single" w:sz="4" w:space="0" w:color="auto"/>
            </w:tcBorders>
            <w:shd w:val="clear" w:color="auto" w:fill="auto"/>
            <w:noWrap/>
            <w:vAlign w:val="center"/>
            <w:hideMark/>
          </w:tcPr>
          <w:p w14:paraId="0134066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43E701E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w:t>
            </w:r>
          </w:p>
        </w:tc>
        <w:tc>
          <w:tcPr>
            <w:tcW w:w="1151" w:type="dxa"/>
            <w:gridSpan w:val="2"/>
            <w:tcBorders>
              <w:top w:val="nil"/>
              <w:left w:val="nil"/>
              <w:bottom w:val="single" w:sz="4" w:space="0" w:color="auto"/>
              <w:right w:val="single" w:sz="4" w:space="0" w:color="auto"/>
            </w:tcBorders>
            <w:shd w:val="clear" w:color="auto" w:fill="auto"/>
            <w:noWrap/>
            <w:vAlign w:val="center"/>
            <w:hideMark/>
          </w:tcPr>
          <w:p w14:paraId="103FC16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w:t>
            </w:r>
          </w:p>
        </w:tc>
        <w:tc>
          <w:tcPr>
            <w:tcW w:w="867" w:type="dxa"/>
            <w:tcBorders>
              <w:top w:val="nil"/>
              <w:left w:val="nil"/>
              <w:bottom w:val="single" w:sz="4" w:space="0" w:color="auto"/>
              <w:right w:val="single" w:sz="4" w:space="0" w:color="auto"/>
            </w:tcBorders>
            <w:shd w:val="clear" w:color="auto" w:fill="auto"/>
            <w:noWrap/>
            <w:vAlign w:val="center"/>
            <w:hideMark/>
          </w:tcPr>
          <w:p w14:paraId="78EB2EE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w:t>
            </w:r>
          </w:p>
        </w:tc>
        <w:tc>
          <w:tcPr>
            <w:tcW w:w="867" w:type="dxa"/>
            <w:gridSpan w:val="2"/>
            <w:tcBorders>
              <w:top w:val="nil"/>
              <w:left w:val="nil"/>
              <w:bottom w:val="single" w:sz="4" w:space="0" w:color="auto"/>
              <w:right w:val="single" w:sz="4" w:space="0" w:color="auto"/>
            </w:tcBorders>
            <w:shd w:val="clear" w:color="auto" w:fill="auto"/>
            <w:noWrap/>
            <w:vAlign w:val="center"/>
            <w:hideMark/>
          </w:tcPr>
          <w:p w14:paraId="7172833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w:t>
            </w:r>
          </w:p>
        </w:tc>
        <w:tc>
          <w:tcPr>
            <w:tcW w:w="866" w:type="dxa"/>
            <w:gridSpan w:val="2"/>
            <w:tcBorders>
              <w:top w:val="nil"/>
              <w:left w:val="nil"/>
              <w:bottom w:val="single" w:sz="4" w:space="0" w:color="auto"/>
              <w:right w:val="single" w:sz="4" w:space="0" w:color="auto"/>
            </w:tcBorders>
            <w:shd w:val="clear" w:color="auto" w:fill="auto"/>
            <w:noWrap/>
            <w:vAlign w:val="center"/>
            <w:hideMark/>
          </w:tcPr>
          <w:p w14:paraId="5120E39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w:t>
            </w:r>
          </w:p>
        </w:tc>
        <w:tc>
          <w:tcPr>
            <w:tcW w:w="1089" w:type="dxa"/>
            <w:gridSpan w:val="3"/>
            <w:tcBorders>
              <w:top w:val="nil"/>
              <w:left w:val="nil"/>
              <w:bottom w:val="single" w:sz="4" w:space="0" w:color="auto"/>
              <w:right w:val="single" w:sz="4" w:space="0" w:color="auto"/>
            </w:tcBorders>
            <w:shd w:val="clear" w:color="auto" w:fill="auto"/>
            <w:noWrap/>
            <w:vAlign w:val="center"/>
            <w:hideMark/>
          </w:tcPr>
          <w:p w14:paraId="75C724F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w:t>
            </w:r>
          </w:p>
        </w:tc>
        <w:tc>
          <w:tcPr>
            <w:tcW w:w="1134" w:type="dxa"/>
            <w:tcBorders>
              <w:top w:val="nil"/>
              <w:left w:val="nil"/>
              <w:bottom w:val="single" w:sz="4" w:space="0" w:color="auto"/>
              <w:right w:val="single" w:sz="4" w:space="0" w:color="auto"/>
            </w:tcBorders>
            <w:shd w:val="clear" w:color="auto" w:fill="auto"/>
            <w:noWrap/>
            <w:vAlign w:val="center"/>
            <w:hideMark/>
          </w:tcPr>
          <w:p w14:paraId="73E2ECA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w:t>
            </w:r>
          </w:p>
        </w:tc>
        <w:tc>
          <w:tcPr>
            <w:tcW w:w="1025" w:type="dxa"/>
            <w:gridSpan w:val="2"/>
            <w:tcBorders>
              <w:top w:val="nil"/>
              <w:left w:val="nil"/>
              <w:bottom w:val="single" w:sz="4" w:space="0" w:color="auto"/>
              <w:right w:val="single" w:sz="4" w:space="0" w:color="auto"/>
            </w:tcBorders>
            <w:shd w:val="clear" w:color="auto" w:fill="auto"/>
            <w:noWrap/>
            <w:vAlign w:val="center"/>
            <w:hideMark/>
          </w:tcPr>
          <w:p w14:paraId="639DAE7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w:t>
            </w:r>
          </w:p>
        </w:tc>
        <w:tc>
          <w:tcPr>
            <w:tcW w:w="879" w:type="dxa"/>
            <w:gridSpan w:val="2"/>
            <w:tcBorders>
              <w:top w:val="nil"/>
              <w:left w:val="nil"/>
              <w:bottom w:val="single" w:sz="4" w:space="0" w:color="auto"/>
              <w:right w:val="single" w:sz="4" w:space="0" w:color="auto"/>
            </w:tcBorders>
            <w:shd w:val="clear" w:color="auto" w:fill="auto"/>
            <w:noWrap/>
            <w:vAlign w:val="center"/>
            <w:hideMark/>
          </w:tcPr>
          <w:p w14:paraId="333BD9F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1A248E9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077E74B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w:t>
            </w:r>
          </w:p>
        </w:tc>
        <w:tc>
          <w:tcPr>
            <w:tcW w:w="879" w:type="dxa"/>
            <w:tcBorders>
              <w:top w:val="nil"/>
              <w:left w:val="nil"/>
              <w:bottom w:val="single" w:sz="4" w:space="0" w:color="auto"/>
              <w:right w:val="single" w:sz="4" w:space="0" w:color="auto"/>
            </w:tcBorders>
            <w:shd w:val="clear" w:color="auto" w:fill="auto"/>
            <w:noWrap/>
            <w:vAlign w:val="center"/>
            <w:hideMark/>
          </w:tcPr>
          <w:p w14:paraId="194F9B9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0,17</w:t>
            </w:r>
          </w:p>
        </w:tc>
      </w:tr>
      <w:tr w:rsidR="003E08F7" w:rsidRPr="003E08F7" w14:paraId="15F0FFC6" w14:textId="77777777" w:rsidTr="00D06A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2113" w:type="dxa"/>
            <w:gridSpan w:val="34"/>
            <w:tcBorders>
              <w:top w:val="nil"/>
              <w:left w:val="nil"/>
              <w:bottom w:val="single" w:sz="4" w:space="0" w:color="auto"/>
              <w:right w:val="nil"/>
            </w:tcBorders>
            <w:shd w:val="clear" w:color="auto" w:fill="auto"/>
            <w:noWrap/>
            <w:vAlign w:val="bottom"/>
            <w:hideMark/>
          </w:tcPr>
          <w:p w14:paraId="08C558EC" w14:textId="77777777" w:rsidR="003E08F7" w:rsidRPr="00CC11EF" w:rsidRDefault="003E08F7" w:rsidP="00346B40">
            <w:pPr>
              <w:spacing w:line="240" w:lineRule="auto"/>
              <w:jc w:val="center"/>
              <w:rPr>
                <w:rFonts w:ascii="Times New Roman" w:hAnsi="Times New Roman"/>
                <w:b/>
                <w:bCs/>
                <w:i/>
                <w:iCs/>
                <w:color w:val="000000"/>
                <w:sz w:val="20"/>
              </w:rPr>
            </w:pPr>
            <w:r w:rsidRPr="00CC11EF">
              <w:rPr>
                <w:rFonts w:ascii="Times New Roman" w:hAnsi="Times New Roman"/>
                <w:b/>
                <w:bCs/>
                <w:i/>
                <w:iCs/>
                <w:color w:val="000000"/>
                <w:sz w:val="20"/>
              </w:rPr>
              <w:t>Котельная, Южный пер., д.16</w:t>
            </w:r>
          </w:p>
        </w:tc>
      </w:tr>
      <w:tr w:rsidR="00662406" w:rsidRPr="003E08F7" w14:paraId="5DB36A55"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noWrap/>
            <w:vAlign w:val="bottom"/>
            <w:hideMark/>
          </w:tcPr>
          <w:p w14:paraId="5990FE9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902" w:type="dxa"/>
            <w:gridSpan w:val="2"/>
            <w:tcBorders>
              <w:top w:val="nil"/>
              <w:left w:val="nil"/>
              <w:bottom w:val="single" w:sz="4" w:space="0" w:color="auto"/>
              <w:right w:val="single" w:sz="4" w:space="0" w:color="auto"/>
            </w:tcBorders>
            <w:shd w:val="clear" w:color="auto" w:fill="auto"/>
            <w:vAlign w:val="center"/>
            <w:hideMark/>
          </w:tcPr>
          <w:p w14:paraId="2A83880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1307201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13678D4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06A435C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64B03B0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57D67C8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5A7404D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2FEB402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c>
          <w:tcPr>
            <w:tcW w:w="867" w:type="dxa"/>
            <w:tcBorders>
              <w:top w:val="nil"/>
              <w:left w:val="nil"/>
              <w:bottom w:val="single" w:sz="4" w:space="0" w:color="auto"/>
              <w:right w:val="single" w:sz="4" w:space="0" w:color="auto"/>
            </w:tcBorders>
            <w:shd w:val="clear" w:color="auto" w:fill="auto"/>
            <w:noWrap/>
            <w:vAlign w:val="bottom"/>
            <w:hideMark/>
          </w:tcPr>
          <w:p w14:paraId="6F08853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34EB442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40A3715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59405EF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c>
          <w:tcPr>
            <w:tcW w:w="1134" w:type="dxa"/>
            <w:tcBorders>
              <w:top w:val="nil"/>
              <w:left w:val="nil"/>
              <w:bottom w:val="single" w:sz="4" w:space="0" w:color="auto"/>
              <w:right w:val="single" w:sz="4" w:space="0" w:color="auto"/>
            </w:tcBorders>
            <w:shd w:val="clear" w:color="auto" w:fill="auto"/>
            <w:noWrap/>
            <w:vAlign w:val="bottom"/>
            <w:hideMark/>
          </w:tcPr>
          <w:p w14:paraId="1587F85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1C4E9D1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0EEE18E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5F3E5F0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76D0C58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c>
          <w:tcPr>
            <w:tcW w:w="879" w:type="dxa"/>
            <w:tcBorders>
              <w:top w:val="nil"/>
              <w:left w:val="nil"/>
              <w:bottom w:val="single" w:sz="4" w:space="0" w:color="auto"/>
              <w:right w:val="nil"/>
            </w:tcBorders>
            <w:shd w:val="clear" w:color="auto" w:fill="auto"/>
            <w:noWrap/>
            <w:vAlign w:val="bottom"/>
            <w:hideMark/>
          </w:tcPr>
          <w:p w14:paraId="4237473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r>
      <w:tr w:rsidR="00662406" w:rsidRPr="003E08F7" w14:paraId="493141A6"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noWrap/>
            <w:vAlign w:val="bottom"/>
            <w:hideMark/>
          </w:tcPr>
          <w:p w14:paraId="470333E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902" w:type="dxa"/>
            <w:gridSpan w:val="2"/>
            <w:tcBorders>
              <w:top w:val="nil"/>
              <w:left w:val="nil"/>
              <w:bottom w:val="single" w:sz="4" w:space="0" w:color="auto"/>
              <w:right w:val="single" w:sz="4" w:space="0" w:color="auto"/>
            </w:tcBorders>
            <w:shd w:val="clear" w:color="auto" w:fill="auto"/>
            <w:vAlign w:val="center"/>
            <w:hideMark/>
          </w:tcPr>
          <w:p w14:paraId="60EB8D9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47A2F3A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516A30C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71DEE7D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0F71D66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1D3A6A5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650F0F7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0DD0D2A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c>
          <w:tcPr>
            <w:tcW w:w="867" w:type="dxa"/>
            <w:tcBorders>
              <w:top w:val="nil"/>
              <w:left w:val="nil"/>
              <w:bottom w:val="single" w:sz="4" w:space="0" w:color="auto"/>
              <w:right w:val="single" w:sz="4" w:space="0" w:color="auto"/>
            </w:tcBorders>
            <w:shd w:val="clear" w:color="auto" w:fill="auto"/>
            <w:noWrap/>
            <w:vAlign w:val="bottom"/>
            <w:hideMark/>
          </w:tcPr>
          <w:p w14:paraId="1F2DE74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3F0F22E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42BADF0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160A9A4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c>
          <w:tcPr>
            <w:tcW w:w="1134" w:type="dxa"/>
            <w:tcBorders>
              <w:top w:val="nil"/>
              <w:left w:val="nil"/>
              <w:bottom w:val="single" w:sz="4" w:space="0" w:color="auto"/>
              <w:right w:val="single" w:sz="4" w:space="0" w:color="auto"/>
            </w:tcBorders>
            <w:shd w:val="clear" w:color="auto" w:fill="auto"/>
            <w:noWrap/>
            <w:vAlign w:val="bottom"/>
            <w:hideMark/>
          </w:tcPr>
          <w:p w14:paraId="2FCCAED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5A5C584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23B3846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38EAE00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25A1FF8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c>
          <w:tcPr>
            <w:tcW w:w="879" w:type="dxa"/>
            <w:tcBorders>
              <w:top w:val="nil"/>
              <w:left w:val="nil"/>
              <w:bottom w:val="single" w:sz="4" w:space="0" w:color="auto"/>
              <w:right w:val="single" w:sz="4" w:space="0" w:color="auto"/>
            </w:tcBorders>
            <w:shd w:val="clear" w:color="auto" w:fill="auto"/>
            <w:noWrap/>
            <w:vAlign w:val="bottom"/>
            <w:hideMark/>
          </w:tcPr>
          <w:p w14:paraId="52D4CFB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1,51</w:t>
            </w:r>
          </w:p>
        </w:tc>
      </w:tr>
      <w:tr w:rsidR="00662406" w:rsidRPr="003E08F7" w14:paraId="445FEBCF"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2"/>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01B0508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902" w:type="dxa"/>
            <w:gridSpan w:val="2"/>
            <w:tcBorders>
              <w:top w:val="nil"/>
              <w:left w:val="nil"/>
              <w:bottom w:val="single" w:sz="4" w:space="0" w:color="auto"/>
              <w:right w:val="single" w:sz="4" w:space="0" w:color="auto"/>
            </w:tcBorders>
            <w:shd w:val="clear" w:color="auto" w:fill="auto"/>
            <w:vAlign w:val="center"/>
            <w:hideMark/>
          </w:tcPr>
          <w:p w14:paraId="640F037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2F05E38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0FF75C7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1FA3C6B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690BCAE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0474BB8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0D4A937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010908C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67" w:type="dxa"/>
            <w:tcBorders>
              <w:top w:val="nil"/>
              <w:left w:val="nil"/>
              <w:bottom w:val="single" w:sz="4" w:space="0" w:color="auto"/>
              <w:right w:val="single" w:sz="4" w:space="0" w:color="auto"/>
            </w:tcBorders>
            <w:shd w:val="clear" w:color="auto" w:fill="auto"/>
            <w:noWrap/>
            <w:vAlign w:val="bottom"/>
            <w:hideMark/>
          </w:tcPr>
          <w:p w14:paraId="52A1FF5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2BCCEED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6FF4862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12CC49C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34" w:type="dxa"/>
            <w:tcBorders>
              <w:top w:val="nil"/>
              <w:left w:val="nil"/>
              <w:bottom w:val="single" w:sz="4" w:space="0" w:color="auto"/>
              <w:right w:val="single" w:sz="4" w:space="0" w:color="auto"/>
            </w:tcBorders>
            <w:shd w:val="clear" w:color="auto" w:fill="auto"/>
            <w:noWrap/>
            <w:vAlign w:val="bottom"/>
            <w:hideMark/>
          </w:tcPr>
          <w:p w14:paraId="42376AF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630FD32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71258E2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48CB9DC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4671925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9" w:type="dxa"/>
            <w:tcBorders>
              <w:top w:val="nil"/>
              <w:left w:val="nil"/>
              <w:bottom w:val="single" w:sz="4" w:space="0" w:color="auto"/>
              <w:right w:val="single" w:sz="4" w:space="0" w:color="auto"/>
            </w:tcBorders>
            <w:shd w:val="clear" w:color="auto" w:fill="auto"/>
            <w:noWrap/>
            <w:vAlign w:val="bottom"/>
            <w:hideMark/>
          </w:tcPr>
          <w:p w14:paraId="0E072D4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r>
      <w:tr w:rsidR="00662406" w:rsidRPr="003E08F7" w14:paraId="43C3ABD8"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2EE62BD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902" w:type="dxa"/>
            <w:gridSpan w:val="2"/>
            <w:tcBorders>
              <w:top w:val="nil"/>
              <w:left w:val="nil"/>
              <w:bottom w:val="single" w:sz="4" w:space="0" w:color="auto"/>
              <w:right w:val="single" w:sz="4" w:space="0" w:color="auto"/>
            </w:tcBorders>
            <w:shd w:val="clear" w:color="auto" w:fill="auto"/>
            <w:vAlign w:val="center"/>
            <w:hideMark/>
          </w:tcPr>
          <w:p w14:paraId="4F2C56B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7308214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0,31</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19F2208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0,31</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78D68C4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0,31</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59D019D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0,31</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1F7D3B9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0,31</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2263861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0,31</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5F1CEF3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0,31</w:t>
            </w:r>
          </w:p>
        </w:tc>
        <w:tc>
          <w:tcPr>
            <w:tcW w:w="867" w:type="dxa"/>
            <w:tcBorders>
              <w:top w:val="nil"/>
              <w:left w:val="nil"/>
              <w:bottom w:val="single" w:sz="4" w:space="0" w:color="auto"/>
              <w:right w:val="single" w:sz="4" w:space="0" w:color="auto"/>
            </w:tcBorders>
            <w:shd w:val="clear" w:color="auto" w:fill="auto"/>
            <w:noWrap/>
            <w:vAlign w:val="bottom"/>
            <w:hideMark/>
          </w:tcPr>
          <w:p w14:paraId="7411BAF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0,31</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673D7E9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0,31</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3D2EA5B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0,31</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4197900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0,31</w:t>
            </w:r>
          </w:p>
        </w:tc>
        <w:tc>
          <w:tcPr>
            <w:tcW w:w="1134" w:type="dxa"/>
            <w:tcBorders>
              <w:top w:val="nil"/>
              <w:left w:val="nil"/>
              <w:bottom w:val="single" w:sz="4" w:space="0" w:color="auto"/>
              <w:right w:val="single" w:sz="4" w:space="0" w:color="auto"/>
            </w:tcBorders>
            <w:shd w:val="clear" w:color="auto" w:fill="auto"/>
            <w:noWrap/>
            <w:vAlign w:val="bottom"/>
            <w:hideMark/>
          </w:tcPr>
          <w:p w14:paraId="6E7C573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0,31</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332BE06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0,31</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354CCB6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0,31</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5E24DFA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0,31</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47A5C9D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0,31</w:t>
            </w:r>
          </w:p>
        </w:tc>
        <w:tc>
          <w:tcPr>
            <w:tcW w:w="879" w:type="dxa"/>
            <w:tcBorders>
              <w:top w:val="nil"/>
              <w:left w:val="nil"/>
              <w:bottom w:val="single" w:sz="4" w:space="0" w:color="auto"/>
              <w:right w:val="single" w:sz="4" w:space="0" w:color="auto"/>
            </w:tcBorders>
            <w:shd w:val="clear" w:color="auto" w:fill="auto"/>
            <w:noWrap/>
            <w:vAlign w:val="bottom"/>
            <w:hideMark/>
          </w:tcPr>
          <w:p w14:paraId="3E3CF65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0,31</w:t>
            </w:r>
          </w:p>
        </w:tc>
      </w:tr>
      <w:tr w:rsidR="00662406" w:rsidRPr="003E08F7" w14:paraId="15B19362"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44A44C71" w14:textId="519073B8"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902" w:type="dxa"/>
            <w:gridSpan w:val="2"/>
            <w:tcBorders>
              <w:top w:val="nil"/>
              <w:left w:val="nil"/>
              <w:bottom w:val="single" w:sz="4" w:space="0" w:color="auto"/>
              <w:right w:val="single" w:sz="4" w:space="0" w:color="auto"/>
            </w:tcBorders>
            <w:shd w:val="clear" w:color="auto" w:fill="auto"/>
            <w:vAlign w:val="center"/>
            <w:hideMark/>
          </w:tcPr>
          <w:p w14:paraId="6E15761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486172C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0,414</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5D7C3AB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0,414</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01E662B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0,414</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7E64E7B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0,414</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0019E89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0,414</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7CFBDD1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0,414</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655E849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0,414</w:t>
            </w:r>
          </w:p>
        </w:tc>
        <w:tc>
          <w:tcPr>
            <w:tcW w:w="867" w:type="dxa"/>
            <w:tcBorders>
              <w:top w:val="nil"/>
              <w:left w:val="nil"/>
              <w:bottom w:val="single" w:sz="4" w:space="0" w:color="auto"/>
              <w:right w:val="single" w:sz="4" w:space="0" w:color="auto"/>
            </w:tcBorders>
            <w:shd w:val="clear" w:color="auto" w:fill="auto"/>
            <w:noWrap/>
            <w:vAlign w:val="bottom"/>
            <w:hideMark/>
          </w:tcPr>
          <w:p w14:paraId="7611816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0,414</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189F140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0,414</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29CF494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0,414</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103BC7C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0,414</w:t>
            </w:r>
          </w:p>
        </w:tc>
        <w:tc>
          <w:tcPr>
            <w:tcW w:w="1134" w:type="dxa"/>
            <w:tcBorders>
              <w:top w:val="nil"/>
              <w:left w:val="nil"/>
              <w:bottom w:val="single" w:sz="4" w:space="0" w:color="auto"/>
              <w:right w:val="single" w:sz="4" w:space="0" w:color="auto"/>
            </w:tcBorders>
            <w:shd w:val="clear" w:color="auto" w:fill="auto"/>
            <w:noWrap/>
            <w:vAlign w:val="bottom"/>
            <w:hideMark/>
          </w:tcPr>
          <w:p w14:paraId="606B9E4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0,414</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1BA37E6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0,414</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6A351E3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0,414</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12D60EC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0,414</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3901FBD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0,414</w:t>
            </w:r>
          </w:p>
        </w:tc>
        <w:tc>
          <w:tcPr>
            <w:tcW w:w="879" w:type="dxa"/>
            <w:tcBorders>
              <w:top w:val="nil"/>
              <w:left w:val="nil"/>
              <w:bottom w:val="single" w:sz="4" w:space="0" w:color="auto"/>
              <w:right w:val="single" w:sz="4" w:space="0" w:color="auto"/>
            </w:tcBorders>
            <w:shd w:val="clear" w:color="auto" w:fill="auto"/>
            <w:noWrap/>
            <w:vAlign w:val="bottom"/>
            <w:hideMark/>
          </w:tcPr>
          <w:p w14:paraId="1C26C07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0,414</w:t>
            </w:r>
          </w:p>
        </w:tc>
      </w:tr>
      <w:tr w:rsidR="00662406" w:rsidRPr="003E08F7" w14:paraId="04AB74FB"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586FD26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902" w:type="dxa"/>
            <w:gridSpan w:val="2"/>
            <w:tcBorders>
              <w:top w:val="nil"/>
              <w:left w:val="nil"/>
              <w:bottom w:val="single" w:sz="4" w:space="0" w:color="auto"/>
              <w:right w:val="single" w:sz="4" w:space="0" w:color="auto"/>
            </w:tcBorders>
            <w:shd w:val="clear" w:color="auto" w:fill="auto"/>
            <w:vAlign w:val="center"/>
            <w:hideMark/>
          </w:tcPr>
          <w:p w14:paraId="54E7449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473EE47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0,78</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52CE947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0,78</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5A23B6F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0,78</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272FBC2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0,78</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6D51555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0,78</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6443E78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0,78</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1C155EA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0,78</w:t>
            </w:r>
          </w:p>
        </w:tc>
        <w:tc>
          <w:tcPr>
            <w:tcW w:w="867" w:type="dxa"/>
            <w:tcBorders>
              <w:top w:val="nil"/>
              <w:left w:val="nil"/>
              <w:bottom w:val="single" w:sz="4" w:space="0" w:color="auto"/>
              <w:right w:val="single" w:sz="4" w:space="0" w:color="auto"/>
            </w:tcBorders>
            <w:shd w:val="clear" w:color="auto" w:fill="auto"/>
            <w:noWrap/>
            <w:vAlign w:val="bottom"/>
            <w:hideMark/>
          </w:tcPr>
          <w:p w14:paraId="7ADC691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0,78</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74B82A9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0,78</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584796B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0,78</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4D6E921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0,78</w:t>
            </w:r>
          </w:p>
        </w:tc>
        <w:tc>
          <w:tcPr>
            <w:tcW w:w="1134" w:type="dxa"/>
            <w:tcBorders>
              <w:top w:val="nil"/>
              <w:left w:val="nil"/>
              <w:bottom w:val="single" w:sz="4" w:space="0" w:color="auto"/>
              <w:right w:val="single" w:sz="4" w:space="0" w:color="auto"/>
            </w:tcBorders>
            <w:shd w:val="clear" w:color="auto" w:fill="auto"/>
            <w:noWrap/>
            <w:vAlign w:val="bottom"/>
            <w:hideMark/>
          </w:tcPr>
          <w:p w14:paraId="25E6AC5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0,78</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1D6E130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0,78</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22DC6E0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0,78</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7D74BEE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0,78</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02CC9A0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0,78</w:t>
            </w:r>
          </w:p>
        </w:tc>
        <w:tc>
          <w:tcPr>
            <w:tcW w:w="879" w:type="dxa"/>
            <w:tcBorders>
              <w:top w:val="nil"/>
              <w:left w:val="nil"/>
              <w:bottom w:val="single" w:sz="4" w:space="0" w:color="auto"/>
              <w:right w:val="single" w:sz="4" w:space="0" w:color="auto"/>
            </w:tcBorders>
            <w:shd w:val="clear" w:color="auto" w:fill="auto"/>
            <w:noWrap/>
            <w:vAlign w:val="bottom"/>
            <w:hideMark/>
          </w:tcPr>
          <w:p w14:paraId="7E3CFC6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0,78</w:t>
            </w:r>
          </w:p>
        </w:tc>
      </w:tr>
      <w:tr w:rsidR="00662406" w:rsidRPr="003E08F7" w14:paraId="7794F14A"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9"/>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40B373E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02" w:type="dxa"/>
            <w:gridSpan w:val="2"/>
            <w:tcBorders>
              <w:top w:val="nil"/>
              <w:left w:val="nil"/>
              <w:bottom w:val="single" w:sz="4" w:space="0" w:color="auto"/>
              <w:right w:val="single" w:sz="4" w:space="0" w:color="auto"/>
            </w:tcBorders>
            <w:shd w:val="clear" w:color="auto" w:fill="auto"/>
            <w:vAlign w:val="center"/>
            <w:hideMark/>
          </w:tcPr>
          <w:p w14:paraId="3F728A5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center"/>
            <w:hideMark/>
          </w:tcPr>
          <w:p w14:paraId="2832C7A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1,08</w:t>
            </w:r>
          </w:p>
        </w:tc>
        <w:tc>
          <w:tcPr>
            <w:tcW w:w="1197" w:type="dxa"/>
            <w:gridSpan w:val="2"/>
            <w:tcBorders>
              <w:top w:val="nil"/>
              <w:left w:val="nil"/>
              <w:bottom w:val="single" w:sz="4" w:space="0" w:color="auto"/>
              <w:right w:val="single" w:sz="4" w:space="0" w:color="auto"/>
            </w:tcBorders>
            <w:shd w:val="clear" w:color="auto" w:fill="auto"/>
            <w:noWrap/>
            <w:vAlign w:val="center"/>
            <w:hideMark/>
          </w:tcPr>
          <w:p w14:paraId="3F2268E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1,08</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261E21F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1,08</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6D0A746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1,08</w:t>
            </w:r>
          </w:p>
        </w:tc>
        <w:tc>
          <w:tcPr>
            <w:tcW w:w="1144" w:type="dxa"/>
            <w:gridSpan w:val="2"/>
            <w:tcBorders>
              <w:top w:val="nil"/>
              <w:left w:val="nil"/>
              <w:bottom w:val="single" w:sz="4" w:space="0" w:color="auto"/>
              <w:right w:val="single" w:sz="4" w:space="0" w:color="auto"/>
            </w:tcBorders>
            <w:shd w:val="clear" w:color="auto" w:fill="auto"/>
            <w:noWrap/>
            <w:vAlign w:val="center"/>
            <w:hideMark/>
          </w:tcPr>
          <w:p w14:paraId="45203B3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1,08</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008C251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1,08</w:t>
            </w:r>
          </w:p>
        </w:tc>
        <w:tc>
          <w:tcPr>
            <w:tcW w:w="1151" w:type="dxa"/>
            <w:gridSpan w:val="2"/>
            <w:tcBorders>
              <w:top w:val="nil"/>
              <w:left w:val="nil"/>
              <w:bottom w:val="single" w:sz="4" w:space="0" w:color="auto"/>
              <w:right w:val="single" w:sz="4" w:space="0" w:color="auto"/>
            </w:tcBorders>
            <w:shd w:val="clear" w:color="auto" w:fill="auto"/>
            <w:noWrap/>
            <w:vAlign w:val="center"/>
            <w:hideMark/>
          </w:tcPr>
          <w:p w14:paraId="1B78A09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1,08</w:t>
            </w:r>
          </w:p>
        </w:tc>
        <w:tc>
          <w:tcPr>
            <w:tcW w:w="867" w:type="dxa"/>
            <w:tcBorders>
              <w:top w:val="nil"/>
              <w:left w:val="nil"/>
              <w:bottom w:val="single" w:sz="4" w:space="0" w:color="auto"/>
              <w:right w:val="single" w:sz="4" w:space="0" w:color="auto"/>
            </w:tcBorders>
            <w:shd w:val="clear" w:color="auto" w:fill="auto"/>
            <w:noWrap/>
            <w:vAlign w:val="center"/>
            <w:hideMark/>
          </w:tcPr>
          <w:p w14:paraId="7DB6105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1,08</w:t>
            </w:r>
          </w:p>
        </w:tc>
        <w:tc>
          <w:tcPr>
            <w:tcW w:w="867" w:type="dxa"/>
            <w:gridSpan w:val="2"/>
            <w:tcBorders>
              <w:top w:val="nil"/>
              <w:left w:val="nil"/>
              <w:bottom w:val="single" w:sz="4" w:space="0" w:color="auto"/>
              <w:right w:val="single" w:sz="4" w:space="0" w:color="auto"/>
            </w:tcBorders>
            <w:shd w:val="clear" w:color="auto" w:fill="auto"/>
            <w:noWrap/>
            <w:vAlign w:val="center"/>
            <w:hideMark/>
          </w:tcPr>
          <w:p w14:paraId="4C9D70C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1,08</w:t>
            </w:r>
          </w:p>
        </w:tc>
        <w:tc>
          <w:tcPr>
            <w:tcW w:w="866" w:type="dxa"/>
            <w:gridSpan w:val="2"/>
            <w:tcBorders>
              <w:top w:val="nil"/>
              <w:left w:val="nil"/>
              <w:bottom w:val="single" w:sz="4" w:space="0" w:color="auto"/>
              <w:right w:val="single" w:sz="4" w:space="0" w:color="auto"/>
            </w:tcBorders>
            <w:shd w:val="clear" w:color="auto" w:fill="auto"/>
            <w:noWrap/>
            <w:vAlign w:val="center"/>
            <w:hideMark/>
          </w:tcPr>
          <w:p w14:paraId="4EFD112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1,08</w:t>
            </w:r>
          </w:p>
        </w:tc>
        <w:tc>
          <w:tcPr>
            <w:tcW w:w="1089" w:type="dxa"/>
            <w:gridSpan w:val="3"/>
            <w:tcBorders>
              <w:top w:val="nil"/>
              <w:left w:val="nil"/>
              <w:bottom w:val="single" w:sz="4" w:space="0" w:color="auto"/>
              <w:right w:val="single" w:sz="4" w:space="0" w:color="auto"/>
            </w:tcBorders>
            <w:shd w:val="clear" w:color="auto" w:fill="auto"/>
            <w:noWrap/>
            <w:vAlign w:val="center"/>
            <w:hideMark/>
          </w:tcPr>
          <w:p w14:paraId="5D881D9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1,08</w:t>
            </w:r>
          </w:p>
        </w:tc>
        <w:tc>
          <w:tcPr>
            <w:tcW w:w="1134" w:type="dxa"/>
            <w:tcBorders>
              <w:top w:val="nil"/>
              <w:left w:val="nil"/>
              <w:bottom w:val="single" w:sz="4" w:space="0" w:color="auto"/>
              <w:right w:val="single" w:sz="4" w:space="0" w:color="auto"/>
            </w:tcBorders>
            <w:shd w:val="clear" w:color="auto" w:fill="auto"/>
            <w:noWrap/>
            <w:vAlign w:val="center"/>
            <w:hideMark/>
          </w:tcPr>
          <w:p w14:paraId="49E3556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1,08</w:t>
            </w:r>
          </w:p>
        </w:tc>
        <w:tc>
          <w:tcPr>
            <w:tcW w:w="1025" w:type="dxa"/>
            <w:gridSpan w:val="2"/>
            <w:tcBorders>
              <w:top w:val="nil"/>
              <w:left w:val="nil"/>
              <w:bottom w:val="single" w:sz="4" w:space="0" w:color="auto"/>
              <w:right w:val="single" w:sz="4" w:space="0" w:color="auto"/>
            </w:tcBorders>
            <w:shd w:val="clear" w:color="auto" w:fill="auto"/>
            <w:noWrap/>
            <w:vAlign w:val="center"/>
            <w:hideMark/>
          </w:tcPr>
          <w:p w14:paraId="3150822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1,08</w:t>
            </w:r>
          </w:p>
        </w:tc>
        <w:tc>
          <w:tcPr>
            <w:tcW w:w="879" w:type="dxa"/>
            <w:gridSpan w:val="2"/>
            <w:tcBorders>
              <w:top w:val="nil"/>
              <w:left w:val="nil"/>
              <w:bottom w:val="single" w:sz="4" w:space="0" w:color="auto"/>
              <w:right w:val="single" w:sz="4" w:space="0" w:color="auto"/>
            </w:tcBorders>
            <w:shd w:val="clear" w:color="auto" w:fill="auto"/>
            <w:noWrap/>
            <w:vAlign w:val="center"/>
            <w:hideMark/>
          </w:tcPr>
          <w:p w14:paraId="789DBFF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1,08</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56D9A67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1,08</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76D31CE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1,08</w:t>
            </w:r>
          </w:p>
        </w:tc>
        <w:tc>
          <w:tcPr>
            <w:tcW w:w="879" w:type="dxa"/>
            <w:tcBorders>
              <w:top w:val="nil"/>
              <w:left w:val="nil"/>
              <w:bottom w:val="single" w:sz="4" w:space="0" w:color="auto"/>
              <w:right w:val="single" w:sz="4" w:space="0" w:color="auto"/>
            </w:tcBorders>
            <w:shd w:val="clear" w:color="auto" w:fill="auto"/>
            <w:noWrap/>
            <w:vAlign w:val="center"/>
            <w:hideMark/>
          </w:tcPr>
          <w:p w14:paraId="1C07F02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1,08</w:t>
            </w:r>
          </w:p>
        </w:tc>
      </w:tr>
      <w:tr w:rsidR="00662406" w:rsidRPr="003E08F7" w14:paraId="5613A5D6"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9"/>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27F99E0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02" w:type="dxa"/>
            <w:gridSpan w:val="2"/>
            <w:tcBorders>
              <w:top w:val="nil"/>
              <w:left w:val="nil"/>
              <w:bottom w:val="single" w:sz="4" w:space="0" w:color="auto"/>
              <w:right w:val="single" w:sz="4" w:space="0" w:color="auto"/>
            </w:tcBorders>
            <w:shd w:val="clear" w:color="auto" w:fill="auto"/>
            <w:vAlign w:val="center"/>
            <w:hideMark/>
          </w:tcPr>
          <w:p w14:paraId="2E2FDC4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center"/>
            <w:hideMark/>
          </w:tcPr>
          <w:p w14:paraId="7D22DEB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1197" w:type="dxa"/>
            <w:gridSpan w:val="2"/>
            <w:tcBorders>
              <w:top w:val="nil"/>
              <w:left w:val="nil"/>
              <w:bottom w:val="single" w:sz="4" w:space="0" w:color="auto"/>
              <w:right w:val="single" w:sz="4" w:space="0" w:color="auto"/>
            </w:tcBorders>
            <w:shd w:val="clear" w:color="auto" w:fill="auto"/>
            <w:noWrap/>
            <w:vAlign w:val="center"/>
            <w:hideMark/>
          </w:tcPr>
          <w:p w14:paraId="3DC8136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3F9C9A4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75D6688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1144" w:type="dxa"/>
            <w:gridSpan w:val="2"/>
            <w:tcBorders>
              <w:top w:val="nil"/>
              <w:left w:val="nil"/>
              <w:bottom w:val="single" w:sz="4" w:space="0" w:color="auto"/>
              <w:right w:val="single" w:sz="4" w:space="0" w:color="auto"/>
            </w:tcBorders>
            <w:shd w:val="clear" w:color="auto" w:fill="auto"/>
            <w:noWrap/>
            <w:vAlign w:val="center"/>
            <w:hideMark/>
          </w:tcPr>
          <w:p w14:paraId="3D76119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758D870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1151" w:type="dxa"/>
            <w:gridSpan w:val="2"/>
            <w:tcBorders>
              <w:top w:val="nil"/>
              <w:left w:val="nil"/>
              <w:bottom w:val="single" w:sz="4" w:space="0" w:color="auto"/>
              <w:right w:val="single" w:sz="4" w:space="0" w:color="auto"/>
            </w:tcBorders>
            <w:shd w:val="clear" w:color="auto" w:fill="auto"/>
            <w:noWrap/>
            <w:vAlign w:val="center"/>
            <w:hideMark/>
          </w:tcPr>
          <w:p w14:paraId="5181E1B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867" w:type="dxa"/>
            <w:tcBorders>
              <w:top w:val="nil"/>
              <w:left w:val="nil"/>
              <w:bottom w:val="single" w:sz="4" w:space="0" w:color="auto"/>
              <w:right w:val="single" w:sz="4" w:space="0" w:color="auto"/>
            </w:tcBorders>
            <w:shd w:val="clear" w:color="auto" w:fill="auto"/>
            <w:noWrap/>
            <w:vAlign w:val="center"/>
            <w:hideMark/>
          </w:tcPr>
          <w:p w14:paraId="7EBD497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867" w:type="dxa"/>
            <w:gridSpan w:val="2"/>
            <w:tcBorders>
              <w:top w:val="nil"/>
              <w:left w:val="nil"/>
              <w:bottom w:val="single" w:sz="4" w:space="0" w:color="auto"/>
              <w:right w:val="single" w:sz="4" w:space="0" w:color="auto"/>
            </w:tcBorders>
            <w:shd w:val="clear" w:color="auto" w:fill="auto"/>
            <w:noWrap/>
            <w:vAlign w:val="center"/>
            <w:hideMark/>
          </w:tcPr>
          <w:p w14:paraId="3EB7B96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866" w:type="dxa"/>
            <w:gridSpan w:val="2"/>
            <w:tcBorders>
              <w:top w:val="nil"/>
              <w:left w:val="nil"/>
              <w:bottom w:val="single" w:sz="4" w:space="0" w:color="auto"/>
              <w:right w:val="single" w:sz="4" w:space="0" w:color="auto"/>
            </w:tcBorders>
            <w:shd w:val="clear" w:color="auto" w:fill="auto"/>
            <w:noWrap/>
            <w:vAlign w:val="center"/>
            <w:hideMark/>
          </w:tcPr>
          <w:p w14:paraId="2950DC1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1089" w:type="dxa"/>
            <w:gridSpan w:val="3"/>
            <w:tcBorders>
              <w:top w:val="nil"/>
              <w:left w:val="nil"/>
              <w:bottom w:val="single" w:sz="4" w:space="0" w:color="auto"/>
              <w:right w:val="single" w:sz="4" w:space="0" w:color="auto"/>
            </w:tcBorders>
            <w:shd w:val="clear" w:color="auto" w:fill="auto"/>
            <w:noWrap/>
            <w:vAlign w:val="center"/>
            <w:hideMark/>
          </w:tcPr>
          <w:p w14:paraId="1E1759B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1134" w:type="dxa"/>
            <w:tcBorders>
              <w:top w:val="nil"/>
              <w:left w:val="nil"/>
              <w:bottom w:val="single" w:sz="4" w:space="0" w:color="auto"/>
              <w:right w:val="single" w:sz="4" w:space="0" w:color="auto"/>
            </w:tcBorders>
            <w:shd w:val="clear" w:color="auto" w:fill="auto"/>
            <w:noWrap/>
            <w:vAlign w:val="center"/>
            <w:hideMark/>
          </w:tcPr>
          <w:p w14:paraId="00DA47C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1025" w:type="dxa"/>
            <w:gridSpan w:val="2"/>
            <w:tcBorders>
              <w:top w:val="nil"/>
              <w:left w:val="nil"/>
              <w:bottom w:val="single" w:sz="4" w:space="0" w:color="auto"/>
              <w:right w:val="single" w:sz="4" w:space="0" w:color="auto"/>
            </w:tcBorders>
            <w:shd w:val="clear" w:color="auto" w:fill="auto"/>
            <w:noWrap/>
            <w:vAlign w:val="center"/>
            <w:hideMark/>
          </w:tcPr>
          <w:p w14:paraId="510180C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879" w:type="dxa"/>
            <w:gridSpan w:val="2"/>
            <w:tcBorders>
              <w:top w:val="nil"/>
              <w:left w:val="nil"/>
              <w:bottom w:val="single" w:sz="4" w:space="0" w:color="auto"/>
              <w:right w:val="single" w:sz="4" w:space="0" w:color="auto"/>
            </w:tcBorders>
            <w:shd w:val="clear" w:color="auto" w:fill="auto"/>
            <w:noWrap/>
            <w:vAlign w:val="center"/>
            <w:hideMark/>
          </w:tcPr>
          <w:p w14:paraId="41B53A9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6094926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3EC28A4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879" w:type="dxa"/>
            <w:tcBorders>
              <w:top w:val="nil"/>
              <w:left w:val="nil"/>
              <w:bottom w:val="single" w:sz="4" w:space="0" w:color="auto"/>
              <w:right w:val="single" w:sz="4" w:space="0" w:color="auto"/>
            </w:tcBorders>
            <w:shd w:val="clear" w:color="auto" w:fill="auto"/>
            <w:noWrap/>
            <w:vAlign w:val="center"/>
            <w:hideMark/>
          </w:tcPr>
          <w:p w14:paraId="483FE3D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r>
      <w:tr w:rsidR="003E08F7" w:rsidRPr="003E08F7" w14:paraId="57ED0248" w14:textId="77777777" w:rsidTr="00D06A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2113" w:type="dxa"/>
            <w:gridSpan w:val="34"/>
            <w:tcBorders>
              <w:top w:val="nil"/>
              <w:left w:val="nil"/>
              <w:bottom w:val="single" w:sz="4" w:space="0" w:color="auto"/>
              <w:right w:val="nil"/>
            </w:tcBorders>
            <w:shd w:val="clear" w:color="auto" w:fill="auto"/>
            <w:noWrap/>
            <w:vAlign w:val="bottom"/>
            <w:hideMark/>
          </w:tcPr>
          <w:p w14:paraId="4ACDE593" w14:textId="77777777" w:rsidR="003E08F7" w:rsidRPr="00CC11EF" w:rsidRDefault="003E08F7" w:rsidP="00346B40">
            <w:pPr>
              <w:spacing w:line="240" w:lineRule="auto"/>
              <w:jc w:val="center"/>
              <w:rPr>
                <w:rFonts w:ascii="Times New Roman" w:hAnsi="Times New Roman"/>
                <w:b/>
                <w:bCs/>
                <w:i/>
                <w:iCs/>
                <w:color w:val="000000"/>
                <w:sz w:val="20"/>
              </w:rPr>
            </w:pPr>
            <w:r w:rsidRPr="00CC11EF">
              <w:rPr>
                <w:rFonts w:ascii="Times New Roman" w:hAnsi="Times New Roman"/>
                <w:b/>
                <w:bCs/>
                <w:i/>
                <w:iCs/>
                <w:color w:val="000000"/>
                <w:sz w:val="20"/>
              </w:rPr>
              <w:t>Котельная, урочище "Солянка" профилакторий "Моква"</w:t>
            </w:r>
          </w:p>
        </w:tc>
      </w:tr>
      <w:tr w:rsidR="00662406" w:rsidRPr="003E08F7" w14:paraId="172EC7DB"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noWrap/>
            <w:vAlign w:val="bottom"/>
            <w:hideMark/>
          </w:tcPr>
          <w:p w14:paraId="3A7D61B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902" w:type="dxa"/>
            <w:gridSpan w:val="2"/>
            <w:tcBorders>
              <w:top w:val="nil"/>
              <w:left w:val="nil"/>
              <w:bottom w:val="single" w:sz="4" w:space="0" w:color="auto"/>
              <w:right w:val="single" w:sz="4" w:space="0" w:color="auto"/>
            </w:tcBorders>
            <w:shd w:val="clear" w:color="auto" w:fill="auto"/>
            <w:vAlign w:val="center"/>
            <w:hideMark/>
          </w:tcPr>
          <w:p w14:paraId="771B8AD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76AA4B9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7E23F3C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444C954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4907993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438E87D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4DFDEBF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2151562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c>
          <w:tcPr>
            <w:tcW w:w="867" w:type="dxa"/>
            <w:tcBorders>
              <w:top w:val="nil"/>
              <w:left w:val="nil"/>
              <w:bottom w:val="single" w:sz="4" w:space="0" w:color="auto"/>
              <w:right w:val="single" w:sz="4" w:space="0" w:color="auto"/>
            </w:tcBorders>
            <w:shd w:val="clear" w:color="auto" w:fill="auto"/>
            <w:noWrap/>
            <w:vAlign w:val="bottom"/>
            <w:hideMark/>
          </w:tcPr>
          <w:p w14:paraId="48636C6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2941F7B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62C91AF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581B8C3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c>
          <w:tcPr>
            <w:tcW w:w="1134" w:type="dxa"/>
            <w:tcBorders>
              <w:top w:val="nil"/>
              <w:left w:val="nil"/>
              <w:bottom w:val="single" w:sz="4" w:space="0" w:color="auto"/>
              <w:right w:val="single" w:sz="4" w:space="0" w:color="auto"/>
            </w:tcBorders>
            <w:shd w:val="clear" w:color="auto" w:fill="auto"/>
            <w:noWrap/>
            <w:vAlign w:val="bottom"/>
            <w:hideMark/>
          </w:tcPr>
          <w:p w14:paraId="33DF96D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23AB778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041618D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5EC3C7E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17D97E1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c>
          <w:tcPr>
            <w:tcW w:w="879" w:type="dxa"/>
            <w:tcBorders>
              <w:top w:val="nil"/>
              <w:left w:val="nil"/>
              <w:bottom w:val="single" w:sz="4" w:space="0" w:color="auto"/>
              <w:right w:val="nil"/>
            </w:tcBorders>
            <w:shd w:val="clear" w:color="auto" w:fill="auto"/>
            <w:noWrap/>
            <w:vAlign w:val="bottom"/>
            <w:hideMark/>
          </w:tcPr>
          <w:p w14:paraId="0DC69AD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r>
      <w:tr w:rsidR="00662406" w:rsidRPr="003E08F7" w14:paraId="2F2AF662"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noWrap/>
            <w:vAlign w:val="bottom"/>
            <w:hideMark/>
          </w:tcPr>
          <w:p w14:paraId="78B5D44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902" w:type="dxa"/>
            <w:gridSpan w:val="2"/>
            <w:tcBorders>
              <w:top w:val="nil"/>
              <w:left w:val="nil"/>
              <w:bottom w:val="single" w:sz="4" w:space="0" w:color="auto"/>
              <w:right w:val="single" w:sz="4" w:space="0" w:color="auto"/>
            </w:tcBorders>
            <w:shd w:val="clear" w:color="auto" w:fill="auto"/>
            <w:vAlign w:val="center"/>
            <w:hideMark/>
          </w:tcPr>
          <w:p w14:paraId="729E939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48901CC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5BAD0F4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193002D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61E9C91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60D4998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5711A00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5A355F9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c>
          <w:tcPr>
            <w:tcW w:w="867" w:type="dxa"/>
            <w:tcBorders>
              <w:top w:val="nil"/>
              <w:left w:val="nil"/>
              <w:bottom w:val="single" w:sz="4" w:space="0" w:color="auto"/>
              <w:right w:val="single" w:sz="4" w:space="0" w:color="auto"/>
            </w:tcBorders>
            <w:shd w:val="clear" w:color="auto" w:fill="auto"/>
            <w:noWrap/>
            <w:vAlign w:val="bottom"/>
            <w:hideMark/>
          </w:tcPr>
          <w:p w14:paraId="4CA2353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05E18D9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39020D0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1EB9EB2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c>
          <w:tcPr>
            <w:tcW w:w="1134" w:type="dxa"/>
            <w:tcBorders>
              <w:top w:val="nil"/>
              <w:left w:val="nil"/>
              <w:bottom w:val="single" w:sz="4" w:space="0" w:color="auto"/>
              <w:right w:val="single" w:sz="4" w:space="0" w:color="auto"/>
            </w:tcBorders>
            <w:shd w:val="clear" w:color="auto" w:fill="auto"/>
            <w:noWrap/>
            <w:vAlign w:val="bottom"/>
            <w:hideMark/>
          </w:tcPr>
          <w:p w14:paraId="5D801B4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16A43FC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362F70D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5509914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6B16ECB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c>
          <w:tcPr>
            <w:tcW w:w="879" w:type="dxa"/>
            <w:tcBorders>
              <w:top w:val="nil"/>
              <w:left w:val="nil"/>
              <w:bottom w:val="single" w:sz="4" w:space="0" w:color="auto"/>
              <w:right w:val="single" w:sz="4" w:space="0" w:color="auto"/>
            </w:tcBorders>
            <w:shd w:val="clear" w:color="auto" w:fill="auto"/>
            <w:noWrap/>
            <w:vAlign w:val="bottom"/>
            <w:hideMark/>
          </w:tcPr>
          <w:p w14:paraId="6985055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4,3</w:t>
            </w:r>
          </w:p>
        </w:tc>
      </w:tr>
      <w:tr w:rsidR="00662406" w:rsidRPr="003E08F7" w14:paraId="0DF9C675"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1E3AD94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902" w:type="dxa"/>
            <w:gridSpan w:val="2"/>
            <w:tcBorders>
              <w:top w:val="nil"/>
              <w:left w:val="nil"/>
              <w:bottom w:val="single" w:sz="4" w:space="0" w:color="auto"/>
              <w:right w:val="single" w:sz="4" w:space="0" w:color="auto"/>
            </w:tcBorders>
            <w:shd w:val="clear" w:color="auto" w:fill="auto"/>
            <w:vAlign w:val="center"/>
            <w:hideMark/>
          </w:tcPr>
          <w:p w14:paraId="52AE642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0745844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10EFD27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5B6AB83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2829CF4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6702951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691E5E3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4D1102B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67" w:type="dxa"/>
            <w:tcBorders>
              <w:top w:val="nil"/>
              <w:left w:val="nil"/>
              <w:bottom w:val="single" w:sz="4" w:space="0" w:color="auto"/>
              <w:right w:val="single" w:sz="4" w:space="0" w:color="auto"/>
            </w:tcBorders>
            <w:shd w:val="clear" w:color="auto" w:fill="auto"/>
            <w:noWrap/>
            <w:vAlign w:val="bottom"/>
            <w:hideMark/>
          </w:tcPr>
          <w:p w14:paraId="20A1790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6DABC50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71B250B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60CF7F1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34" w:type="dxa"/>
            <w:tcBorders>
              <w:top w:val="nil"/>
              <w:left w:val="nil"/>
              <w:bottom w:val="single" w:sz="4" w:space="0" w:color="auto"/>
              <w:right w:val="single" w:sz="4" w:space="0" w:color="auto"/>
            </w:tcBorders>
            <w:shd w:val="clear" w:color="auto" w:fill="auto"/>
            <w:noWrap/>
            <w:vAlign w:val="bottom"/>
            <w:hideMark/>
          </w:tcPr>
          <w:p w14:paraId="134B133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422BC1A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23B0D36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51AABE9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1E5E1B6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9" w:type="dxa"/>
            <w:tcBorders>
              <w:top w:val="nil"/>
              <w:left w:val="nil"/>
              <w:bottom w:val="single" w:sz="4" w:space="0" w:color="auto"/>
              <w:right w:val="single" w:sz="4" w:space="0" w:color="auto"/>
            </w:tcBorders>
            <w:shd w:val="clear" w:color="auto" w:fill="auto"/>
            <w:noWrap/>
            <w:vAlign w:val="bottom"/>
            <w:hideMark/>
          </w:tcPr>
          <w:p w14:paraId="1B4DAD3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r>
      <w:tr w:rsidR="00662406" w:rsidRPr="003E08F7" w14:paraId="7022BCF0"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423F3CF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902" w:type="dxa"/>
            <w:gridSpan w:val="2"/>
            <w:tcBorders>
              <w:top w:val="nil"/>
              <w:left w:val="nil"/>
              <w:bottom w:val="single" w:sz="4" w:space="0" w:color="auto"/>
              <w:right w:val="single" w:sz="4" w:space="0" w:color="auto"/>
            </w:tcBorders>
            <w:shd w:val="clear" w:color="auto" w:fill="auto"/>
            <w:vAlign w:val="center"/>
            <w:hideMark/>
          </w:tcPr>
          <w:p w14:paraId="0F11932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3046784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1,03</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1A8168C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1,03</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719E69F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1,03</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655445B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1,03</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6D02F8E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1,03</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2613D96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1,03</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6288782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1,03</w:t>
            </w:r>
          </w:p>
        </w:tc>
        <w:tc>
          <w:tcPr>
            <w:tcW w:w="867" w:type="dxa"/>
            <w:tcBorders>
              <w:top w:val="nil"/>
              <w:left w:val="nil"/>
              <w:bottom w:val="single" w:sz="4" w:space="0" w:color="auto"/>
              <w:right w:val="single" w:sz="4" w:space="0" w:color="auto"/>
            </w:tcBorders>
            <w:shd w:val="clear" w:color="auto" w:fill="auto"/>
            <w:noWrap/>
            <w:vAlign w:val="bottom"/>
            <w:hideMark/>
          </w:tcPr>
          <w:p w14:paraId="2877007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1,03</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7859657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1,03</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1897563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1,03</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00D31B6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1,03</w:t>
            </w:r>
          </w:p>
        </w:tc>
        <w:tc>
          <w:tcPr>
            <w:tcW w:w="1134" w:type="dxa"/>
            <w:tcBorders>
              <w:top w:val="nil"/>
              <w:left w:val="nil"/>
              <w:bottom w:val="single" w:sz="4" w:space="0" w:color="auto"/>
              <w:right w:val="single" w:sz="4" w:space="0" w:color="auto"/>
            </w:tcBorders>
            <w:shd w:val="clear" w:color="auto" w:fill="auto"/>
            <w:noWrap/>
            <w:vAlign w:val="bottom"/>
            <w:hideMark/>
          </w:tcPr>
          <w:p w14:paraId="3DCE0FD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1,03</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2542560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1,03</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7CEBA60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1,03</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774C758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1,03</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4B460EA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1,03</w:t>
            </w:r>
          </w:p>
        </w:tc>
        <w:tc>
          <w:tcPr>
            <w:tcW w:w="879" w:type="dxa"/>
            <w:tcBorders>
              <w:top w:val="nil"/>
              <w:left w:val="nil"/>
              <w:bottom w:val="single" w:sz="4" w:space="0" w:color="auto"/>
              <w:right w:val="single" w:sz="4" w:space="0" w:color="auto"/>
            </w:tcBorders>
            <w:shd w:val="clear" w:color="auto" w:fill="auto"/>
            <w:noWrap/>
            <w:vAlign w:val="bottom"/>
            <w:hideMark/>
          </w:tcPr>
          <w:p w14:paraId="59AD806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1,03</w:t>
            </w:r>
          </w:p>
        </w:tc>
      </w:tr>
      <w:tr w:rsidR="00662406" w:rsidRPr="003E08F7" w14:paraId="096DE67C"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7FB729C3" w14:textId="2DB4413F"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902" w:type="dxa"/>
            <w:gridSpan w:val="2"/>
            <w:tcBorders>
              <w:top w:val="nil"/>
              <w:left w:val="nil"/>
              <w:bottom w:val="single" w:sz="4" w:space="0" w:color="auto"/>
              <w:right w:val="single" w:sz="4" w:space="0" w:color="auto"/>
            </w:tcBorders>
            <w:shd w:val="clear" w:color="auto" w:fill="auto"/>
            <w:vAlign w:val="center"/>
            <w:hideMark/>
          </w:tcPr>
          <w:p w14:paraId="30CA114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5306B3B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4,04</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4329D0F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4,04</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3642913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4,04</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32CA8E2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4,04</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1FBC427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4,04</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144E8FF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4,04</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24F5F48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4,04</w:t>
            </w:r>
          </w:p>
        </w:tc>
        <w:tc>
          <w:tcPr>
            <w:tcW w:w="867" w:type="dxa"/>
            <w:tcBorders>
              <w:top w:val="nil"/>
              <w:left w:val="nil"/>
              <w:bottom w:val="single" w:sz="4" w:space="0" w:color="auto"/>
              <w:right w:val="single" w:sz="4" w:space="0" w:color="auto"/>
            </w:tcBorders>
            <w:shd w:val="clear" w:color="auto" w:fill="auto"/>
            <w:noWrap/>
            <w:vAlign w:val="bottom"/>
            <w:hideMark/>
          </w:tcPr>
          <w:p w14:paraId="0AB304A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4,04</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10C5A50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4,04</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0958BFC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4,04</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2CC2250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4,04</w:t>
            </w:r>
          </w:p>
        </w:tc>
        <w:tc>
          <w:tcPr>
            <w:tcW w:w="1134" w:type="dxa"/>
            <w:tcBorders>
              <w:top w:val="nil"/>
              <w:left w:val="nil"/>
              <w:bottom w:val="single" w:sz="4" w:space="0" w:color="auto"/>
              <w:right w:val="single" w:sz="4" w:space="0" w:color="auto"/>
            </w:tcBorders>
            <w:shd w:val="clear" w:color="auto" w:fill="auto"/>
            <w:noWrap/>
            <w:vAlign w:val="bottom"/>
            <w:hideMark/>
          </w:tcPr>
          <w:p w14:paraId="2F12B74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4,04</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7C0D50A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4,04</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25DB927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4,04</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738EFF3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4,04</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4FE1402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4,04</w:t>
            </w:r>
          </w:p>
        </w:tc>
        <w:tc>
          <w:tcPr>
            <w:tcW w:w="879" w:type="dxa"/>
            <w:tcBorders>
              <w:top w:val="nil"/>
              <w:left w:val="nil"/>
              <w:bottom w:val="single" w:sz="4" w:space="0" w:color="auto"/>
              <w:right w:val="single" w:sz="4" w:space="0" w:color="auto"/>
            </w:tcBorders>
            <w:shd w:val="clear" w:color="auto" w:fill="auto"/>
            <w:noWrap/>
            <w:vAlign w:val="bottom"/>
            <w:hideMark/>
          </w:tcPr>
          <w:p w14:paraId="0F674FD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4,04</w:t>
            </w:r>
          </w:p>
        </w:tc>
      </w:tr>
      <w:tr w:rsidR="00662406" w:rsidRPr="003E08F7" w14:paraId="716845CA"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582FE98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902" w:type="dxa"/>
            <w:gridSpan w:val="2"/>
            <w:tcBorders>
              <w:top w:val="nil"/>
              <w:left w:val="nil"/>
              <w:bottom w:val="single" w:sz="4" w:space="0" w:color="auto"/>
              <w:right w:val="single" w:sz="4" w:space="0" w:color="auto"/>
            </w:tcBorders>
            <w:shd w:val="clear" w:color="auto" w:fill="auto"/>
            <w:vAlign w:val="center"/>
            <w:hideMark/>
          </w:tcPr>
          <w:p w14:paraId="411FC38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7A9BFA4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4CDEAFB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16080BF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4DC0190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5D8D565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1236534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49256E1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867" w:type="dxa"/>
            <w:tcBorders>
              <w:top w:val="nil"/>
              <w:left w:val="nil"/>
              <w:bottom w:val="single" w:sz="4" w:space="0" w:color="auto"/>
              <w:right w:val="single" w:sz="4" w:space="0" w:color="auto"/>
            </w:tcBorders>
            <w:shd w:val="clear" w:color="auto" w:fill="auto"/>
            <w:noWrap/>
            <w:vAlign w:val="bottom"/>
            <w:hideMark/>
          </w:tcPr>
          <w:p w14:paraId="3BFD0AA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758F49A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1509EF2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3928705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1134" w:type="dxa"/>
            <w:tcBorders>
              <w:top w:val="nil"/>
              <w:left w:val="nil"/>
              <w:bottom w:val="single" w:sz="4" w:space="0" w:color="auto"/>
              <w:right w:val="single" w:sz="4" w:space="0" w:color="auto"/>
            </w:tcBorders>
            <w:shd w:val="clear" w:color="auto" w:fill="auto"/>
            <w:noWrap/>
            <w:vAlign w:val="bottom"/>
            <w:hideMark/>
          </w:tcPr>
          <w:p w14:paraId="5F6A131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036B4BA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4640ECA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43C4817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64A86DA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c>
          <w:tcPr>
            <w:tcW w:w="879" w:type="dxa"/>
            <w:tcBorders>
              <w:top w:val="nil"/>
              <w:left w:val="nil"/>
              <w:bottom w:val="single" w:sz="4" w:space="0" w:color="auto"/>
              <w:right w:val="single" w:sz="4" w:space="0" w:color="auto"/>
            </w:tcBorders>
            <w:shd w:val="clear" w:color="auto" w:fill="auto"/>
            <w:noWrap/>
            <w:vAlign w:val="bottom"/>
            <w:hideMark/>
          </w:tcPr>
          <w:p w14:paraId="2C847AD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-0,77</w:t>
            </w:r>
          </w:p>
        </w:tc>
      </w:tr>
      <w:tr w:rsidR="00662406" w:rsidRPr="003E08F7" w14:paraId="79658C68"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1"/>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484A5A7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02" w:type="dxa"/>
            <w:gridSpan w:val="2"/>
            <w:tcBorders>
              <w:top w:val="nil"/>
              <w:left w:val="nil"/>
              <w:bottom w:val="single" w:sz="4" w:space="0" w:color="auto"/>
              <w:right w:val="single" w:sz="4" w:space="0" w:color="auto"/>
            </w:tcBorders>
            <w:shd w:val="clear" w:color="auto" w:fill="auto"/>
            <w:vAlign w:val="center"/>
            <w:hideMark/>
          </w:tcPr>
          <w:p w14:paraId="677E038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center"/>
            <w:hideMark/>
          </w:tcPr>
          <w:p w14:paraId="6859A8D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3,41</w:t>
            </w:r>
          </w:p>
        </w:tc>
        <w:tc>
          <w:tcPr>
            <w:tcW w:w="1197" w:type="dxa"/>
            <w:gridSpan w:val="2"/>
            <w:tcBorders>
              <w:top w:val="nil"/>
              <w:left w:val="nil"/>
              <w:bottom w:val="single" w:sz="4" w:space="0" w:color="auto"/>
              <w:right w:val="single" w:sz="4" w:space="0" w:color="auto"/>
            </w:tcBorders>
            <w:shd w:val="clear" w:color="auto" w:fill="auto"/>
            <w:noWrap/>
            <w:vAlign w:val="center"/>
            <w:hideMark/>
          </w:tcPr>
          <w:p w14:paraId="52AED0F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3,41</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1793688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3,41</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0D1EB46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3,41</w:t>
            </w:r>
          </w:p>
        </w:tc>
        <w:tc>
          <w:tcPr>
            <w:tcW w:w="1144" w:type="dxa"/>
            <w:gridSpan w:val="2"/>
            <w:tcBorders>
              <w:top w:val="nil"/>
              <w:left w:val="nil"/>
              <w:bottom w:val="single" w:sz="4" w:space="0" w:color="auto"/>
              <w:right w:val="single" w:sz="4" w:space="0" w:color="auto"/>
            </w:tcBorders>
            <w:shd w:val="clear" w:color="auto" w:fill="auto"/>
            <w:noWrap/>
            <w:vAlign w:val="center"/>
            <w:hideMark/>
          </w:tcPr>
          <w:p w14:paraId="6DFAA7D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3,41</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440571D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3,41</w:t>
            </w:r>
          </w:p>
        </w:tc>
        <w:tc>
          <w:tcPr>
            <w:tcW w:w="1151" w:type="dxa"/>
            <w:gridSpan w:val="2"/>
            <w:tcBorders>
              <w:top w:val="nil"/>
              <w:left w:val="nil"/>
              <w:bottom w:val="single" w:sz="4" w:space="0" w:color="auto"/>
              <w:right w:val="single" w:sz="4" w:space="0" w:color="auto"/>
            </w:tcBorders>
            <w:shd w:val="clear" w:color="auto" w:fill="auto"/>
            <w:noWrap/>
            <w:vAlign w:val="center"/>
            <w:hideMark/>
          </w:tcPr>
          <w:p w14:paraId="1FEE233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3,41</w:t>
            </w:r>
          </w:p>
        </w:tc>
        <w:tc>
          <w:tcPr>
            <w:tcW w:w="867" w:type="dxa"/>
            <w:tcBorders>
              <w:top w:val="nil"/>
              <w:left w:val="nil"/>
              <w:bottom w:val="single" w:sz="4" w:space="0" w:color="auto"/>
              <w:right w:val="single" w:sz="4" w:space="0" w:color="auto"/>
            </w:tcBorders>
            <w:shd w:val="clear" w:color="auto" w:fill="auto"/>
            <w:noWrap/>
            <w:vAlign w:val="center"/>
            <w:hideMark/>
          </w:tcPr>
          <w:p w14:paraId="0DCAFA5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3,41</w:t>
            </w:r>
          </w:p>
        </w:tc>
        <w:tc>
          <w:tcPr>
            <w:tcW w:w="867" w:type="dxa"/>
            <w:gridSpan w:val="2"/>
            <w:tcBorders>
              <w:top w:val="nil"/>
              <w:left w:val="nil"/>
              <w:bottom w:val="single" w:sz="4" w:space="0" w:color="auto"/>
              <w:right w:val="single" w:sz="4" w:space="0" w:color="auto"/>
            </w:tcBorders>
            <w:shd w:val="clear" w:color="auto" w:fill="auto"/>
            <w:noWrap/>
            <w:vAlign w:val="center"/>
            <w:hideMark/>
          </w:tcPr>
          <w:p w14:paraId="3EF17B0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3,41</w:t>
            </w:r>
          </w:p>
        </w:tc>
        <w:tc>
          <w:tcPr>
            <w:tcW w:w="866" w:type="dxa"/>
            <w:gridSpan w:val="2"/>
            <w:tcBorders>
              <w:top w:val="nil"/>
              <w:left w:val="nil"/>
              <w:bottom w:val="single" w:sz="4" w:space="0" w:color="auto"/>
              <w:right w:val="single" w:sz="4" w:space="0" w:color="auto"/>
            </w:tcBorders>
            <w:shd w:val="clear" w:color="auto" w:fill="auto"/>
            <w:noWrap/>
            <w:vAlign w:val="center"/>
            <w:hideMark/>
          </w:tcPr>
          <w:p w14:paraId="510A46B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3,41</w:t>
            </w:r>
          </w:p>
        </w:tc>
        <w:tc>
          <w:tcPr>
            <w:tcW w:w="1089" w:type="dxa"/>
            <w:gridSpan w:val="3"/>
            <w:tcBorders>
              <w:top w:val="nil"/>
              <w:left w:val="nil"/>
              <w:bottom w:val="single" w:sz="4" w:space="0" w:color="auto"/>
              <w:right w:val="single" w:sz="4" w:space="0" w:color="auto"/>
            </w:tcBorders>
            <w:shd w:val="clear" w:color="auto" w:fill="auto"/>
            <w:noWrap/>
            <w:vAlign w:val="center"/>
            <w:hideMark/>
          </w:tcPr>
          <w:p w14:paraId="1248902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3,41</w:t>
            </w:r>
          </w:p>
        </w:tc>
        <w:tc>
          <w:tcPr>
            <w:tcW w:w="1134" w:type="dxa"/>
            <w:tcBorders>
              <w:top w:val="nil"/>
              <w:left w:val="nil"/>
              <w:bottom w:val="single" w:sz="4" w:space="0" w:color="auto"/>
              <w:right w:val="single" w:sz="4" w:space="0" w:color="auto"/>
            </w:tcBorders>
            <w:shd w:val="clear" w:color="auto" w:fill="auto"/>
            <w:noWrap/>
            <w:vAlign w:val="center"/>
            <w:hideMark/>
          </w:tcPr>
          <w:p w14:paraId="04CF440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3,41</w:t>
            </w:r>
          </w:p>
        </w:tc>
        <w:tc>
          <w:tcPr>
            <w:tcW w:w="1025" w:type="dxa"/>
            <w:gridSpan w:val="2"/>
            <w:tcBorders>
              <w:top w:val="nil"/>
              <w:left w:val="nil"/>
              <w:bottom w:val="single" w:sz="4" w:space="0" w:color="auto"/>
              <w:right w:val="single" w:sz="4" w:space="0" w:color="auto"/>
            </w:tcBorders>
            <w:shd w:val="clear" w:color="auto" w:fill="auto"/>
            <w:noWrap/>
            <w:vAlign w:val="center"/>
            <w:hideMark/>
          </w:tcPr>
          <w:p w14:paraId="1E71467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3,41</w:t>
            </w:r>
          </w:p>
        </w:tc>
        <w:tc>
          <w:tcPr>
            <w:tcW w:w="879" w:type="dxa"/>
            <w:gridSpan w:val="2"/>
            <w:tcBorders>
              <w:top w:val="nil"/>
              <w:left w:val="nil"/>
              <w:bottom w:val="single" w:sz="4" w:space="0" w:color="auto"/>
              <w:right w:val="single" w:sz="4" w:space="0" w:color="auto"/>
            </w:tcBorders>
            <w:shd w:val="clear" w:color="auto" w:fill="auto"/>
            <w:noWrap/>
            <w:vAlign w:val="center"/>
            <w:hideMark/>
          </w:tcPr>
          <w:p w14:paraId="7AA9041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3,41</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410FD84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3,41</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17E8EC7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3,41</w:t>
            </w:r>
          </w:p>
        </w:tc>
        <w:tc>
          <w:tcPr>
            <w:tcW w:w="879" w:type="dxa"/>
            <w:tcBorders>
              <w:top w:val="nil"/>
              <w:left w:val="nil"/>
              <w:bottom w:val="single" w:sz="4" w:space="0" w:color="auto"/>
              <w:right w:val="single" w:sz="4" w:space="0" w:color="auto"/>
            </w:tcBorders>
            <w:shd w:val="clear" w:color="auto" w:fill="auto"/>
            <w:noWrap/>
            <w:vAlign w:val="center"/>
            <w:hideMark/>
          </w:tcPr>
          <w:p w14:paraId="5DC5694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3,41</w:t>
            </w:r>
          </w:p>
        </w:tc>
      </w:tr>
      <w:tr w:rsidR="00662406" w:rsidRPr="003E08F7" w14:paraId="11D91991"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3"/>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47C85F0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02" w:type="dxa"/>
            <w:gridSpan w:val="2"/>
            <w:tcBorders>
              <w:top w:val="nil"/>
              <w:left w:val="nil"/>
              <w:bottom w:val="single" w:sz="4" w:space="0" w:color="auto"/>
              <w:right w:val="single" w:sz="4" w:space="0" w:color="auto"/>
            </w:tcBorders>
            <w:shd w:val="clear" w:color="auto" w:fill="auto"/>
            <w:vAlign w:val="center"/>
            <w:hideMark/>
          </w:tcPr>
          <w:p w14:paraId="6CF2631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center"/>
            <w:hideMark/>
          </w:tcPr>
          <w:p w14:paraId="29D0312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c>
          <w:tcPr>
            <w:tcW w:w="1197" w:type="dxa"/>
            <w:gridSpan w:val="2"/>
            <w:tcBorders>
              <w:top w:val="nil"/>
              <w:left w:val="nil"/>
              <w:bottom w:val="single" w:sz="4" w:space="0" w:color="auto"/>
              <w:right w:val="single" w:sz="4" w:space="0" w:color="auto"/>
            </w:tcBorders>
            <w:shd w:val="clear" w:color="auto" w:fill="auto"/>
            <w:noWrap/>
            <w:vAlign w:val="center"/>
            <w:hideMark/>
          </w:tcPr>
          <w:p w14:paraId="32F9E62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37FF493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c>
          <w:tcPr>
            <w:tcW w:w="820" w:type="dxa"/>
            <w:gridSpan w:val="2"/>
            <w:tcBorders>
              <w:top w:val="nil"/>
              <w:left w:val="nil"/>
              <w:bottom w:val="single" w:sz="4" w:space="0" w:color="auto"/>
              <w:right w:val="single" w:sz="4" w:space="0" w:color="auto"/>
            </w:tcBorders>
            <w:shd w:val="clear" w:color="auto" w:fill="auto"/>
            <w:noWrap/>
            <w:vAlign w:val="center"/>
            <w:hideMark/>
          </w:tcPr>
          <w:p w14:paraId="57A8EE7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c>
          <w:tcPr>
            <w:tcW w:w="1144" w:type="dxa"/>
            <w:gridSpan w:val="2"/>
            <w:tcBorders>
              <w:top w:val="nil"/>
              <w:left w:val="nil"/>
              <w:bottom w:val="single" w:sz="4" w:space="0" w:color="auto"/>
              <w:right w:val="single" w:sz="4" w:space="0" w:color="auto"/>
            </w:tcBorders>
            <w:shd w:val="clear" w:color="auto" w:fill="auto"/>
            <w:noWrap/>
            <w:vAlign w:val="center"/>
            <w:hideMark/>
          </w:tcPr>
          <w:p w14:paraId="06D2290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477B949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c>
          <w:tcPr>
            <w:tcW w:w="1151" w:type="dxa"/>
            <w:gridSpan w:val="2"/>
            <w:tcBorders>
              <w:top w:val="nil"/>
              <w:left w:val="nil"/>
              <w:bottom w:val="single" w:sz="4" w:space="0" w:color="auto"/>
              <w:right w:val="single" w:sz="4" w:space="0" w:color="auto"/>
            </w:tcBorders>
            <w:shd w:val="clear" w:color="auto" w:fill="auto"/>
            <w:noWrap/>
            <w:vAlign w:val="center"/>
            <w:hideMark/>
          </w:tcPr>
          <w:p w14:paraId="6AFFD8B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c>
          <w:tcPr>
            <w:tcW w:w="867" w:type="dxa"/>
            <w:tcBorders>
              <w:top w:val="nil"/>
              <w:left w:val="nil"/>
              <w:bottom w:val="single" w:sz="4" w:space="0" w:color="auto"/>
              <w:right w:val="single" w:sz="4" w:space="0" w:color="auto"/>
            </w:tcBorders>
            <w:shd w:val="clear" w:color="auto" w:fill="auto"/>
            <w:noWrap/>
            <w:vAlign w:val="center"/>
            <w:hideMark/>
          </w:tcPr>
          <w:p w14:paraId="7429D45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c>
          <w:tcPr>
            <w:tcW w:w="867" w:type="dxa"/>
            <w:gridSpan w:val="2"/>
            <w:tcBorders>
              <w:top w:val="nil"/>
              <w:left w:val="nil"/>
              <w:bottom w:val="single" w:sz="4" w:space="0" w:color="auto"/>
              <w:right w:val="single" w:sz="4" w:space="0" w:color="auto"/>
            </w:tcBorders>
            <w:shd w:val="clear" w:color="auto" w:fill="auto"/>
            <w:noWrap/>
            <w:vAlign w:val="center"/>
            <w:hideMark/>
          </w:tcPr>
          <w:p w14:paraId="03C43B8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c>
          <w:tcPr>
            <w:tcW w:w="866" w:type="dxa"/>
            <w:gridSpan w:val="2"/>
            <w:tcBorders>
              <w:top w:val="nil"/>
              <w:left w:val="nil"/>
              <w:bottom w:val="single" w:sz="4" w:space="0" w:color="auto"/>
              <w:right w:val="single" w:sz="4" w:space="0" w:color="auto"/>
            </w:tcBorders>
            <w:shd w:val="clear" w:color="auto" w:fill="auto"/>
            <w:noWrap/>
            <w:vAlign w:val="center"/>
            <w:hideMark/>
          </w:tcPr>
          <w:p w14:paraId="1A2C010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c>
          <w:tcPr>
            <w:tcW w:w="1089" w:type="dxa"/>
            <w:gridSpan w:val="3"/>
            <w:tcBorders>
              <w:top w:val="nil"/>
              <w:left w:val="nil"/>
              <w:bottom w:val="single" w:sz="4" w:space="0" w:color="auto"/>
              <w:right w:val="single" w:sz="4" w:space="0" w:color="auto"/>
            </w:tcBorders>
            <w:shd w:val="clear" w:color="auto" w:fill="auto"/>
            <w:noWrap/>
            <w:vAlign w:val="center"/>
            <w:hideMark/>
          </w:tcPr>
          <w:p w14:paraId="2531689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c>
          <w:tcPr>
            <w:tcW w:w="1134" w:type="dxa"/>
            <w:tcBorders>
              <w:top w:val="nil"/>
              <w:left w:val="nil"/>
              <w:bottom w:val="single" w:sz="4" w:space="0" w:color="auto"/>
              <w:right w:val="single" w:sz="4" w:space="0" w:color="auto"/>
            </w:tcBorders>
            <w:shd w:val="clear" w:color="auto" w:fill="auto"/>
            <w:noWrap/>
            <w:vAlign w:val="center"/>
            <w:hideMark/>
          </w:tcPr>
          <w:p w14:paraId="7385BE3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c>
          <w:tcPr>
            <w:tcW w:w="1025" w:type="dxa"/>
            <w:gridSpan w:val="2"/>
            <w:tcBorders>
              <w:top w:val="nil"/>
              <w:left w:val="nil"/>
              <w:bottom w:val="single" w:sz="4" w:space="0" w:color="auto"/>
              <w:right w:val="single" w:sz="4" w:space="0" w:color="auto"/>
            </w:tcBorders>
            <w:shd w:val="clear" w:color="auto" w:fill="auto"/>
            <w:noWrap/>
            <w:vAlign w:val="center"/>
            <w:hideMark/>
          </w:tcPr>
          <w:p w14:paraId="6CDF5CF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c>
          <w:tcPr>
            <w:tcW w:w="879" w:type="dxa"/>
            <w:gridSpan w:val="2"/>
            <w:tcBorders>
              <w:top w:val="nil"/>
              <w:left w:val="nil"/>
              <w:bottom w:val="single" w:sz="4" w:space="0" w:color="auto"/>
              <w:right w:val="single" w:sz="4" w:space="0" w:color="auto"/>
            </w:tcBorders>
            <w:shd w:val="clear" w:color="auto" w:fill="auto"/>
            <w:noWrap/>
            <w:vAlign w:val="center"/>
            <w:hideMark/>
          </w:tcPr>
          <w:p w14:paraId="4FFF061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0599726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c>
          <w:tcPr>
            <w:tcW w:w="876" w:type="dxa"/>
            <w:gridSpan w:val="2"/>
            <w:tcBorders>
              <w:top w:val="nil"/>
              <w:left w:val="nil"/>
              <w:bottom w:val="single" w:sz="4" w:space="0" w:color="auto"/>
              <w:right w:val="single" w:sz="4" w:space="0" w:color="auto"/>
            </w:tcBorders>
            <w:shd w:val="clear" w:color="auto" w:fill="auto"/>
            <w:noWrap/>
            <w:vAlign w:val="center"/>
            <w:hideMark/>
          </w:tcPr>
          <w:p w14:paraId="6AC6AF4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c>
          <w:tcPr>
            <w:tcW w:w="879" w:type="dxa"/>
            <w:tcBorders>
              <w:top w:val="nil"/>
              <w:left w:val="nil"/>
              <w:bottom w:val="single" w:sz="4" w:space="0" w:color="auto"/>
              <w:right w:val="single" w:sz="4" w:space="0" w:color="auto"/>
            </w:tcBorders>
            <w:shd w:val="clear" w:color="auto" w:fill="auto"/>
            <w:noWrap/>
            <w:vAlign w:val="center"/>
            <w:hideMark/>
          </w:tcPr>
          <w:p w14:paraId="633F638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r>
      <w:tr w:rsidR="003E08F7" w:rsidRPr="003E08F7" w14:paraId="06E608EB" w14:textId="77777777" w:rsidTr="00D06A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2113" w:type="dxa"/>
            <w:gridSpan w:val="34"/>
            <w:tcBorders>
              <w:top w:val="nil"/>
              <w:left w:val="nil"/>
              <w:bottom w:val="single" w:sz="4" w:space="0" w:color="auto"/>
              <w:right w:val="nil"/>
            </w:tcBorders>
            <w:shd w:val="clear" w:color="auto" w:fill="auto"/>
            <w:noWrap/>
            <w:vAlign w:val="bottom"/>
            <w:hideMark/>
          </w:tcPr>
          <w:p w14:paraId="50B69103" w14:textId="77777777" w:rsidR="003E08F7" w:rsidRPr="00CC11EF" w:rsidRDefault="003E08F7" w:rsidP="00346B40">
            <w:pPr>
              <w:spacing w:line="240" w:lineRule="auto"/>
              <w:jc w:val="center"/>
              <w:rPr>
                <w:rFonts w:ascii="Times New Roman" w:hAnsi="Times New Roman"/>
                <w:b/>
                <w:bCs/>
                <w:i/>
                <w:iCs/>
                <w:color w:val="000000"/>
                <w:sz w:val="20"/>
              </w:rPr>
            </w:pPr>
            <w:r w:rsidRPr="00CC11EF">
              <w:rPr>
                <w:rFonts w:ascii="Times New Roman" w:hAnsi="Times New Roman"/>
                <w:b/>
                <w:bCs/>
                <w:i/>
                <w:iCs/>
                <w:color w:val="000000"/>
                <w:sz w:val="20"/>
              </w:rPr>
              <w:t>Котельная, поликлиника №5, ул. В. Казацкая, д.152</w:t>
            </w:r>
          </w:p>
        </w:tc>
      </w:tr>
      <w:tr w:rsidR="00662406" w:rsidRPr="003E08F7" w14:paraId="443E33F5"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noWrap/>
            <w:vAlign w:val="bottom"/>
            <w:hideMark/>
          </w:tcPr>
          <w:p w14:paraId="41F0D74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902" w:type="dxa"/>
            <w:gridSpan w:val="2"/>
            <w:tcBorders>
              <w:top w:val="nil"/>
              <w:left w:val="nil"/>
              <w:bottom w:val="single" w:sz="4" w:space="0" w:color="auto"/>
              <w:right w:val="single" w:sz="4" w:space="0" w:color="auto"/>
            </w:tcBorders>
            <w:shd w:val="clear" w:color="auto" w:fill="auto"/>
            <w:vAlign w:val="center"/>
            <w:hideMark/>
          </w:tcPr>
          <w:p w14:paraId="4F7F38D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5EB5B5C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7C0C5DC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017763A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5C35EF8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1C32F84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6A6C29E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5290D99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c>
          <w:tcPr>
            <w:tcW w:w="867" w:type="dxa"/>
            <w:tcBorders>
              <w:top w:val="nil"/>
              <w:left w:val="nil"/>
              <w:bottom w:val="single" w:sz="4" w:space="0" w:color="auto"/>
              <w:right w:val="single" w:sz="4" w:space="0" w:color="auto"/>
            </w:tcBorders>
            <w:shd w:val="clear" w:color="auto" w:fill="auto"/>
            <w:noWrap/>
            <w:vAlign w:val="bottom"/>
            <w:hideMark/>
          </w:tcPr>
          <w:p w14:paraId="19F838B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62A3B90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3DFE8D3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697BABD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c>
          <w:tcPr>
            <w:tcW w:w="1134" w:type="dxa"/>
            <w:tcBorders>
              <w:top w:val="nil"/>
              <w:left w:val="nil"/>
              <w:bottom w:val="single" w:sz="4" w:space="0" w:color="auto"/>
              <w:right w:val="single" w:sz="4" w:space="0" w:color="auto"/>
            </w:tcBorders>
            <w:shd w:val="clear" w:color="auto" w:fill="auto"/>
            <w:noWrap/>
            <w:vAlign w:val="bottom"/>
            <w:hideMark/>
          </w:tcPr>
          <w:p w14:paraId="487BB6B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4D1E388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1B6B013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731A459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51ED7F6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c>
          <w:tcPr>
            <w:tcW w:w="879" w:type="dxa"/>
            <w:tcBorders>
              <w:top w:val="nil"/>
              <w:left w:val="nil"/>
              <w:bottom w:val="single" w:sz="4" w:space="0" w:color="auto"/>
              <w:right w:val="nil"/>
            </w:tcBorders>
            <w:shd w:val="clear" w:color="auto" w:fill="auto"/>
            <w:noWrap/>
            <w:vAlign w:val="bottom"/>
            <w:hideMark/>
          </w:tcPr>
          <w:p w14:paraId="1F3EB8A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r>
      <w:tr w:rsidR="00662406" w:rsidRPr="003E08F7" w14:paraId="4B13F13E"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noWrap/>
            <w:vAlign w:val="bottom"/>
            <w:hideMark/>
          </w:tcPr>
          <w:p w14:paraId="215C29A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902" w:type="dxa"/>
            <w:gridSpan w:val="2"/>
            <w:tcBorders>
              <w:top w:val="nil"/>
              <w:left w:val="nil"/>
              <w:bottom w:val="single" w:sz="4" w:space="0" w:color="auto"/>
              <w:right w:val="single" w:sz="4" w:space="0" w:color="auto"/>
            </w:tcBorders>
            <w:shd w:val="clear" w:color="auto" w:fill="auto"/>
            <w:vAlign w:val="center"/>
            <w:hideMark/>
          </w:tcPr>
          <w:p w14:paraId="67B7AC5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0C5C2F7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4795031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3AA3E7D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3D02DBB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31B3811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4E6C8DD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3589A72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c>
          <w:tcPr>
            <w:tcW w:w="867" w:type="dxa"/>
            <w:tcBorders>
              <w:top w:val="nil"/>
              <w:left w:val="nil"/>
              <w:bottom w:val="single" w:sz="4" w:space="0" w:color="auto"/>
              <w:right w:val="single" w:sz="4" w:space="0" w:color="auto"/>
            </w:tcBorders>
            <w:shd w:val="clear" w:color="auto" w:fill="auto"/>
            <w:noWrap/>
            <w:vAlign w:val="bottom"/>
            <w:hideMark/>
          </w:tcPr>
          <w:p w14:paraId="7CDE524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7807D9E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603EE72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6836AF9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c>
          <w:tcPr>
            <w:tcW w:w="1134" w:type="dxa"/>
            <w:tcBorders>
              <w:top w:val="nil"/>
              <w:left w:val="nil"/>
              <w:bottom w:val="single" w:sz="4" w:space="0" w:color="auto"/>
              <w:right w:val="single" w:sz="4" w:space="0" w:color="auto"/>
            </w:tcBorders>
            <w:shd w:val="clear" w:color="auto" w:fill="auto"/>
            <w:noWrap/>
            <w:vAlign w:val="bottom"/>
            <w:hideMark/>
          </w:tcPr>
          <w:p w14:paraId="14FB075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7D54E25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3C7B8EE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6B26EED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4FA598A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c>
          <w:tcPr>
            <w:tcW w:w="879" w:type="dxa"/>
            <w:tcBorders>
              <w:top w:val="nil"/>
              <w:left w:val="nil"/>
              <w:bottom w:val="single" w:sz="4" w:space="0" w:color="auto"/>
              <w:right w:val="single" w:sz="4" w:space="0" w:color="auto"/>
            </w:tcBorders>
            <w:shd w:val="clear" w:color="auto" w:fill="auto"/>
            <w:noWrap/>
            <w:vAlign w:val="bottom"/>
            <w:hideMark/>
          </w:tcPr>
          <w:p w14:paraId="1EDE23E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0,137</w:t>
            </w:r>
          </w:p>
        </w:tc>
      </w:tr>
      <w:tr w:rsidR="00662406" w:rsidRPr="003E08F7" w14:paraId="4D1DABA4"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571AA45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902" w:type="dxa"/>
            <w:gridSpan w:val="2"/>
            <w:tcBorders>
              <w:top w:val="nil"/>
              <w:left w:val="nil"/>
              <w:bottom w:val="single" w:sz="4" w:space="0" w:color="auto"/>
              <w:right w:val="single" w:sz="4" w:space="0" w:color="auto"/>
            </w:tcBorders>
            <w:shd w:val="clear" w:color="auto" w:fill="auto"/>
            <w:vAlign w:val="center"/>
            <w:hideMark/>
          </w:tcPr>
          <w:p w14:paraId="341EE4F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20427EE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320BD72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0B49246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1006FA6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76C04F7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4AB4E46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18AB973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67" w:type="dxa"/>
            <w:tcBorders>
              <w:top w:val="nil"/>
              <w:left w:val="nil"/>
              <w:bottom w:val="single" w:sz="4" w:space="0" w:color="auto"/>
              <w:right w:val="single" w:sz="4" w:space="0" w:color="auto"/>
            </w:tcBorders>
            <w:shd w:val="clear" w:color="auto" w:fill="auto"/>
            <w:noWrap/>
            <w:vAlign w:val="bottom"/>
            <w:hideMark/>
          </w:tcPr>
          <w:p w14:paraId="09D5EC1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6ECFA5B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2F1467F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3CE65C4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34" w:type="dxa"/>
            <w:tcBorders>
              <w:top w:val="nil"/>
              <w:left w:val="nil"/>
              <w:bottom w:val="single" w:sz="4" w:space="0" w:color="auto"/>
              <w:right w:val="single" w:sz="4" w:space="0" w:color="auto"/>
            </w:tcBorders>
            <w:shd w:val="clear" w:color="auto" w:fill="auto"/>
            <w:noWrap/>
            <w:vAlign w:val="bottom"/>
            <w:hideMark/>
          </w:tcPr>
          <w:p w14:paraId="6C6FFEC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1F8E7F2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38B0A0B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6B1219A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306F8DC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9" w:type="dxa"/>
            <w:tcBorders>
              <w:top w:val="nil"/>
              <w:left w:val="nil"/>
              <w:bottom w:val="single" w:sz="4" w:space="0" w:color="auto"/>
              <w:right w:val="single" w:sz="4" w:space="0" w:color="auto"/>
            </w:tcBorders>
            <w:shd w:val="clear" w:color="auto" w:fill="auto"/>
            <w:noWrap/>
            <w:vAlign w:val="bottom"/>
            <w:hideMark/>
          </w:tcPr>
          <w:p w14:paraId="429E472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r>
      <w:tr w:rsidR="00662406" w:rsidRPr="003E08F7" w14:paraId="3A325752" w14:textId="77777777" w:rsidTr="00D20B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064E9D0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902" w:type="dxa"/>
            <w:gridSpan w:val="2"/>
            <w:tcBorders>
              <w:top w:val="nil"/>
              <w:left w:val="nil"/>
              <w:bottom w:val="single" w:sz="4" w:space="0" w:color="auto"/>
              <w:right w:val="single" w:sz="4" w:space="0" w:color="auto"/>
            </w:tcBorders>
            <w:shd w:val="clear" w:color="auto" w:fill="auto"/>
            <w:vAlign w:val="center"/>
            <w:hideMark/>
          </w:tcPr>
          <w:p w14:paraId="10EBD9D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43109F9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1197" w:type="dxa"/>
            <w:gridSpan w:val="2"/>
            <w:tcBorders>
              <w:top w:val="nil"/>
              <w:left w:val="nil"/>
              <w:bottom w:val="single" w:sz="4" w:space="0" w:color="auto"/>
              <w:right w:val="single" w:sz="4" w:space="0" w:color="auto"/>
            </w:tcBorders>
            <w:shd w:val="clear" w:color="auto" w:fill="auto"/>
            <w:noWrap/>
            <w:vAlign w:val="bottom"/>
            <w:hideMark/>
          </w:tcPr>
          <w:p w14:paraId="6FC81EB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6B4EC2F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20" w:type="dxa"/>
            <w:gridSpan w:val="2"/>
            <w:tcBorders>
              <w:top w:val="nil"/>
              <w:left w:val="nil"/>
              <w:bottom w:val="single" w:sz="4" w:space="0" w:color="auto"/>
              <w:right w:val="single" w:sz="4" w:space="0" w:color="auto"/>
            </w:tcBorders>
            <w:shd w:val="clear" w:color="auto" w:fill="auto"/>
            <w:noWrap/>
            <w:vAlign w:val="bottom"/>
            <w:hideMark/>
          </w:tcPr>
          <w:p w14:paraId="479A8D5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1144" w:type="dxa"/>
            <w:gridSpan w:val="2"/>
            <w:tcBorders>
              <w:top w:val="nil"/>
              <w:left w:val="nil"/>
              <w:bottom w:val="single" w:sz="4" w:space="0" w:color="auto"/>
              <w:right w:val="single" w:sz="4" w:space="0" w:color="auto"/>
            </w:tcBorders>
            <w:shd w:val="clear" w:color="auto" w:fill="auto"/>
            <w:noWrap/>
            <w:vAlign w:val="bottom"/>
            <w:hideMark/>
          </w:tcPr>
          <w:p w14:paraId="0F2E30E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7A17F5D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1151" w:type="dxa"/>
            <w:gridSpan w:val="2"/>
            <w:tcBorders>
              <w:top w:val="nil"/>
              <w:left w:val="nil"/>
              <w:bottom w:val="single" w:sz="4" w:space="0" w:color="auto"/>
              <w:right w:val="single" w:sz="4" w:space="0" w:color="auto"/>
            </w:tcBorders>
            <w:shd w:val="clear" w:color="auto" w:fill="auto"/>
            <w:noWrap/>
            <w:vAlign w:val="bottom"/>
            <w:hideMark/>
          </w:tcPr>
          <w:p w14:paraId="04405CE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67" w:type="dxa"/>
            <w:tcBorders>
              <w:top w:val="nil"/>
              <w:left w:val="nil"/>
              <w:bottom w:val="single" w:sz="4" w:space="0" w:color="auto"/>
              <w:right w:val="single" w:sz="4" w:space="0" w:color="auto"/>
            </w:tcBorders>
            <w:shd w:val="clear" w:color="auto" w:fill="auto"/>
            <w:noWrap/>
            <w:vAlign w:val="bottom"/>
            <w:hideMark/>
          </w:tcPr>
          <w:p w14:paraId="3439E61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67" w:type="dxa"/>
            <w:gridSpan w:val="2"/>
            <w:tcBorders>
              <w:top w:val="nil"/>
              <w:left w:val="nil"/>
              <w:bottom w:val="single" w:sz="4" w:space="0" w:color="auto"/>
              <w:right w:val="single" w:sz="4" w:space="0" w:color="auto"/>
            </w:tcBorders>
            <w:shd w:val="clear" w:color="auto" w:fill="auto"/>
            <w:noWrap/>
            <w:vAlign w:val="bottom"/>
            <w:hideMark/>
          </w:tcPr>
          <w:p w14:paraId="2C3D9D3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66" w:type="dxa"/>
            <w:gridSpan w:val="2"/>
            <w:tcBorders>
              <w:top w:val="nil"/>
              <w:left w:val="nil"/>
              <w:bottom w:val="single" w:sz="4" w:space="0" w:color="auto"/>
              <w:right w:val="single" w:sz="4" w:space="0" w:color="auto"/>
            </w:tcBorders>
            <w:shd w:val="clear" w:color="auto" w:fill="auto"/>
            <w:noWrap/>
            <w:vAlign w:val="bottom"/>
            <w:hideMark/>
          </w:tcPr>
          <w:p w14:paraId="52C5D13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1089" w:type="dxa"/>
            <w:gridSpan w:val="3"/>
            <w:tcBorders>
              <w:top w:val="nil"/>
              <w:left w:val="nil"/>
              <w:bottom w:val="single" w:sz="4" w:space="0" w:color="auto"/>
              <w:right w:val="single" w:sz="4" w:space="0" w:color="auto"/>
            </w:tcBorders>
            <w:shd w:val="clear" w:color="auto" w:fill="auto"/>
            <w:noWrap/>
            <w:vAlign w:val="bottom"/>
            <w:hideMark/>
          </w:tcPr>
          <w:p w14:paraId="09F7798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1134" w:type="dxa"/>
            <w:tcBorders>
              <w:top w:val="nil"/>
              <w:left w:val="nil"/>
              <w:bottom w:val="single" w:sz="4" w:space="0" w:color="auto"/>
              <w:right w:val="single" w:sz="4" w:space="0" w:color="auto"/>
            </w:tcBorders>
            <w:shd w:val="clear" w:color="auto" w:fill="auto"/>
            <w:noWrap/>
            <w:vAlign w:val="bottom"/>
            <w:hideMark/>
          </w:tcPr>
          <w:p w14:paraId="75FE0E6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1025" w:type="dxa"/>
            <w:gridSpan w:val="2"/>
            <w:tcBorders>
              <w:top w:val="nil"/>
              <w:left w:val="nil"/>
              <w:bottom w:val="single" w:sz="4" w:space="0" w:color="auto"/>
              <w:right w:val="single" w:sz="4" w:space="0" w:color="auto"/>
            </w:tcBorders>
            <w:shd w:val="clear" w:color="auto" w:fill="auto"/>
            <w:noWrap/>
            <w:vAlign w:val="bottom"/>
            <w:hideMark/>
          </w:tcPr>
          <w:p w14:paraId="2E7A6D0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79" w:type="dxa"/>
            <w:gridSpan w:val="2"/>
            <w:tcBorders>
              <w:top w:val="nil"/>
              <w:left w:val="nil"/>
              <w:bottom w:val="single" w:sz="4" w:space="0" w:color="auto"/>
              <w:right w:val="single" w:sz="4" w:space="0" w:color="auto"/>
            </w:tcBorders>
            <w:shd w:val="clear" w:color="auto" w:fill="auto"/>
            <w:noWrap/>
            <w:vAlign w:val="bottom"/>
            <w:hideMark/>
          </w:tcPr>
          <w:p w14:paraId="29B4FAE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1F0A88E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76" w:type="dxa"/>
            <w:gridSpan w:val="2"/>
            <w:tcBorders>
              <w:top w:val="nil"/>
              <w:left w:val="nil"/>
              <w:bottom w:val="single" w:sz="4" w:space="0" w:color="auto"/>
              <w:right w:val="single" w:sz="4" w:space="0" w:color="auto"/>
            </w:tcBorders>
            <w:shd w:val="clear" w:color="auto" w:fill="auto"/>
            <w:noWrap/>
            <w:vAlign w:val="bottom"/>
            <w:hideMark/>
          </w:tcPr>
          <w:p w14:paraId="72339C2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c>
          <w:tcPr>
            <w:tcW w:w="879" w:type="dxa"/>
            <w:tcBorders>
              <w:top w:val="nil"/>
              <w:left w:val="nil"/>
              <w:bottom w:val="single" w:sz="4" w:space="0" w:color="auto"/>
              <w:right w:val="single" w:sz="4" w:space="0" w:color="auto"/>
            </w:tcBorders>
            <w:shd w:val="clear" w:color="auto" w:fill="auto"/>
            <w:noWrap/>
            <w:vAlign w:val="bottom"/>
            <w:hideMark/>
          </w:tcPr>
          <w:p w14:paraId="40F9620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w:t>
            </w:r>
          </w:p>
        </w:tc>
      </w:tr>
    </w:tbl>
    <w:p w14:paraId="73821C5B" w14:textId="77777777" w:rsidR="009D1CA4" w:rsidRDefault="009D1CA4" w:rsidP="00346B40">
      <w:pPr>
        <w:jc w:val="center"/>
      </w:pPr>
    </w:p>
    <w:tbl>
      <w:tblPr>
        <w:tblW w:w="22113" w:type="dxa"/>
        <w:tblInd w:w="-5" w:type="dxa"/>
        <w:tblLook w:val="04A0" w:firstRow="1" w:lastRow="0" w:firstColumn="1" w:lastColumn="0" w:noHBand="0" w:noVBand="1"/>
      </w:tblPr>
      <w:tblGrid>
        <w:gridCol w:w="4910"/>
        <w:gridCol w:w="902"/>
        <w:gridCol w:w="851"/>
        <w:gridCol w:w="1197"/>
        <w:gridCol w:w="820"/>
        <w:gridCol w:w="820"/>
        <w:gridCol w:w="1144"/>
        <w:gridCol w:w="960"/>
        <w:gridCol w:w="1151"/>
        <w:gridCol w:w="867"/>
        <w:gridCol w:w="867"/>
        <w:gridCol w:w="866"/>
        <w:gridCol w:w="1089"/>
        <w:gridCol w:w="1134"/>
        <w:gridCol w:w="1025"/>
        <w:gridCol w:w="879"/>
        <w:gridCol w:w="876"/>
        <w:gridCol w:w="876"/>
        <w:gridCol w:w="879"/>
      </w:tblGrid>
      <w:tr w:rsidR="009D1CA4" w:rsidRPr="003E08F7" w14:paraId="500302AA" w14:textId="77777777" w:rsidTr="009D1CA4">
        <w:trPr>
          <w:trHeight w:val="300"/>
        </w:trPr>
        <w:tc>
          <w:tcPr>
            <w:tcW w:w="4910" w:type="dxa"/>
            <w:tcBorders>
              <w:top w:val="single" w:sz="4" w:space="0" w:color="auto"/>
              <w:left w:val="single" w:sz="4" w:space="0" w:color="auto"/>
              <w:bottom w:val="single" w:sz="4" w:space="0" w:color="auto"/>
              <w:right w:val="single" w:sz="4" w:space="0" w:color="auto"/>
            </w:tcBorders>
            <w:shd w:val="clear" w:color="auto" w:fill="auto"/>
            <w:vAlign w:val="center"/>
          </w:tcPr>
          <w:p w14:paraId="61EB8EEA" w14:textId="33F995E6"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Показатель</w:t>
            </w:r>
          </w:p>
        </w:tc>
        <w:tc>
          <w:tcPr>
            <w:tcW w:w="902" w:type="dxa"/>
            <w:tcBorders>
              <w:top w:val="single" w:sz="4" w:space="0" w:color="auto"/>
              <w:left w:val="nil"/>
              <w:bottom w:val="single" w:sz="4" w:space="0" w:color="auto"/>
              <w:right w:val="single" w:sz="4" w:space="0" w:color="auto"/>
            </w:tcBorders>
            <w:shd w:val="clear" w:color="auto" w:fill="auto"/>
            <w:vAlign w:val="center"/>
          </w:tcPr>
          <w:p w14:paraId="24D687F8" w14:textId="08F85C25"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Ед. изм.</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2AEA38" w14:textId="3AF3A4C6"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2024</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6A6837DD" w14:textId="300515A6"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2025</w:t>
            </w:r>
          </w:p>
        </w:tc>
        <w:tc>
          <w:tcPr>
            <w:tcW w:w="820" w:type="dxa"/>
            <w:tcBorders>
              <w:top w:val="single" w:sz="4" w:space="0" w:color="auto"/>
              <w:left w:val="nil"/>
              <w:bottom w:val="single" w:sz="4" w:space="0" w:color="auto"/>
              <w:right w:val="single" w:sz="4" w:space="0" w:color="auto"/>
            </w:tcBorders>
            <w:shd w:val="clear" w:color="auto" w:fill="auto"/>
            <w:noWrap/>
            <w:vAlign w:val="center"/>
          </w:tcPr>
          <w:p w14:paraId="3B340B1A" w14:textId="4E1C535A"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2026</w:t>
            </w:r>
          </w:p>
        </w:tc>
        <w:tc>
          <w:tcPr>
            <w:tcW w:w="820" w:type="dxa"/>
            <w:tcBorders>
              <w:top w:val="single" w:sz="4" w:space="0" w:color="auto"/>
              <w:left w:val="nil"/>
              <w:bottom w:val="single" w:sz="4" w:space="0" w:color="auto"/>
              <w:right w:val="single" w:sz="4" w:space="0" w:color="auto"/>
            </w:tcBorders>
            <w:shd w:val="clear" w:color="auto" w:fill="auto"/>
            <w:noWrap/>
            <w:vAlign w:val="center"/>
          </w:tcPr>
          <w:p w14:paraId="569ABAE9" w14:textId="2FB67991"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2027</w:t>
            </w:r>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09016E04" w14:textId="0662694D"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2028</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6E63C1D" w14:textId="086E563D"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2029</w:t>
            </w:r>
          </w:p>
        </w:tc>
        <w:tc>
          <w:tcPr>
            <w:tcW w:w="1151" w:type="dxa"/>
            <w:tcBorders>
              <w:top w:val="single" w:sz="4" w:space="0" w:color="auto"/>
              <w:left w:val="nil"/>
              <w:bottom w:val="single" w:sz="4" w:space="0" w:color="auto"/>
              <w:right w:val="single" w:sz="4" w:space="0" w:color="auto"/>
            </w:tcBorders>
            <w:shd w:val="clear" w:color="auto" w:fill="auto"/>
            <w:noWrap/>
            <w:vAlign w:val="center"/>
          </w:tcPr>
          <w:p w14:paraId="199CE1E7" w14:textId="0BEF1C88"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2030</w:t>
            </w:r>
          </w:p>
        </w:tc>
        <w:tc>
          <w:tcPr>
            <w:tcW w:w="867" w:type="dxa"/>
            <w:tcBorders>
              <w:top w:val="single" w:sz="4" w:space="0" w:color="auto"/>
              <w:left w:val="nil"/>
              <w:bottom w:val="single" w:sz="4" w:space="0" w:color="auto"/>
              <w:right w:val="single" w:sz="4" w:space="0" w:color="auto"/>
            </w:tcBorders>
            <w:shd w:val="clear" w:color="auto" w:fill="auto"/>
            <w:noWrap/>
            <w:vAlign w:val="center"/>
          </w:tcPr>
          <w:p w14:paraId="32932BB1" w14:textId="6F2653FC"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2031</w:t>
            </w:r>
          </w:p>
        </w:tc>
        <w:tc>
          <w:tcPr>
            <w:tcW w:w="867" w:type="dxa"/>
            <w:tcBorders>
              <w:top w:val="single" w:sz="4" w:space="0" w:color="auto"/>
              <w:left w:val="nil"/>
              <w:bottom w:val="single" w:sz="4" w:space="0" w:color="auto"/>
              <w:right w:val="single" w:sz="4" w:space="0" w:color="auto"/>
            </w:tcBorders>
            <w:shd w:val="clear" w:color="auto" w:fill="auto"/>
            <w:noWrap/>
            <w:vAlign w:val="center"/>
          </w:tcPr>
          <w:p w14:paraId="52FFF7CC" w14:textId="2C70EECC"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2032</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40D2266D" w14:textId="0385D284"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2033</w:t>
            </w:r>
          </w:p>
        </w:tc>
        <w:tc>
          <w:tcPr>
            <w:tcW w:w="1089" w:type="dxa"/>
            <w:tcBorders>
              <w:top w:val="single" w:sz="4" w:space="0" w:color="auto"/>
              <w:left w:val="nil"/>
              <w:bottom w:val="single" w:sz="4" w:space="0" w:color="auto"/>
              <w:right w:val="single" w:sz="4" w:space="0" w:color="auto"/>
            </w:tcBorders>
            <w:shd w:val="clear" w:color="auto" w:fill="auto"/>
            <w:noWrap/>
            <w:vAlign w:val="center"/>
          </w:tcPr>
          <w:p w14:paraId="5918EADA" w14:textId="3FE9D397"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2034</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BF6A36F" w14:textId="08672632"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2035</w:t>
            </w:r>
          </w:p>
        </w:tc>
        <w:tc>
          <w:tcPr>
            <w:tcW w:w="1025" w:type="dxa"/>
            <w:tcBorders>
              <w:top w:val="single" w:sz="4" w:space="0" w:color="auto"/>
              <w:left w:val="nil"/>
              <w:bottom w:val="single" w:sz="4" w:space="0" w:color="auto"/>
              <w:right w:val="single" w:sz="4" w:space="0" w:color="auto"/>
            </w:tcBorders>
            <w:shd w:val="clear" w:color="auto" w:fill="auto"/>
            <w:noWrap/>
            <w:vAlign w:val="center"/>
          </w:tcPr>
          <w:p w14:paraId="2FE8A4EE" w14:textId="7830F393"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2036</w:t>
            </w:r>
          </w:p>
        </w:tc>
        <w:tc>
          <w:tcPr>
            <w:tcW w:w="879" w:type="dxa"/>
            <w:tcBorders>
              <w:top w:val="single" w:sz="4" w:space="0" w:color="auto"/>
              <w:left w:val="nil"/>
              <w:bottom w:val="single" w:sz="4" w:space="0" w:color="auto"/>
              <w:right w:val="single" w:sz="4" w:space="0" w:color="auto"/>
            </w:tcBorders>
            <w:shd w:val="clear" w:color="auto" w:fill="auto"/>
            <w:noWrap/>
            <w:vAlign w:val="center"/>
          </w:tcPr>
          <w:p w14:paraId="0B0BFC81" w14:textId="08FD3D13"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2037</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65E2A39F" w14:textId="761CC051"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2038</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42AC04E5" w14:textId="480AC907"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2039</w:t>
            </w:r>
          </w:p>
        </w:tc>
        <w:tc>
          <w:tcPr>
            <w:tcW w:w="879" w:type="dxa"/>
            <w:tcBorders>
              <w:top w:val="single" w:sz="4" w:space="0" w:color="auto"/>
              <w:left w:val="nil"/>
              <w:bottom w:val="single" w:sz="4" w:space="0" w:color="auto"/>
              <w:right w:val="single" w:sz="4" w:space="0" w:color="auto"/>
            </w:tcBorders>
            <w:shd w:val="clear" w:color="auto" w:fill="auto"/>
            <w:noWrap/>
            <w:vAlign w:val="center"/>
          </w:tcPr>
          <w:p w14:paraId="5C44A1E0" w14:textId="60CEF712" w:rsidR="009D1CA4" w:rsidRPr="00C635EE" w:rsidRDefault="009D1CA4" w:rsidP="00346B40">
            <w:pPr>
              <w:spacing w:line="240" w:lineRule="auto"/>
              <w:jc w:val="center"/>
              <w:rPr>
                <w:rFonts w:ascii="Times New Roman" w:hAnsi="Times New Roman"/>
                <w:color w:val="000000"/>
                <w:sz w:val="20"/>
              </w:rPr>
            </w:pPr>
            <w:r w:rsidRPr="00C635EE">
              <w:rPr>
                <w:rFonts w:ascii="Times New Roman" w:hAnsi="Times New Roman"/>
                <w:b/>
                <w:bCs/>
                <w:color w:val="000000"/>
                <w:sz w:val="20"/>
                <w:szCs w:val="22"/>
              </w:rPr>
              <w:t>2040</w:t>
            </w:r>
          </w:p>
        </w:tc>
      </w:tr>
      <w:tr w:rsidR="00662406" w:rsidRPr="003E08F7" w14:paraId="2ECF292B" w14:textId="77777777" w:rsidTr="00D20B11">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384CC825" w14:textId="7737DAD6"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902" w:type="dxa"/>
            <w:tcBorders>
              <w:top w:val="nil"/>
              <w:left w:val="nil"/>
              <w:bottom w:val="single" w:sz="4" w:space="0" w:color="auto"/>
              <w:right w:val="single" w:sz="4" w:space="0" w:color="auto"/>
            </w:tcBorders>
            <w:shd w:val="clear" w:color="auto" w:fill="auto"/>
            <w:vAlign w:val="center"/>
            <w:hideMark/>
          </w:tcPr>
          <w:p w14:paraId="74A707B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46E09E6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0,124</w:t>
            </w:r>
          </w:p>
        </w:tc>
        <w:tc>
          <w:tcPr>
            <w:tcW w:w="1197" w:type="dxa"/>
            <w:tcBorders>
              <w:top w:val="nil"/>
              <w:left w:val="nil"/>
              <w:bottom w:val="single" w:sz="4" w:space="0" w:color="auto"/>
              <w:right w:val="single" w:sz="4" w:space="0" w:color="auto"/>
            </w:tcBorders>
            <w:shd w:val="clear" w:color="auto" w:fill="auto"/>
            <w:noWrap/>
            <w:vAlign w:val="bottom"/>
            <w:hideMark/>
          </w:tcPr>
          <w:p w14:paraId="3229867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0,124</w:t>
            </w:r>
          </w:p>
        </w:tc>
        <w:tc>
          <w:tcPr>
            <w:tcW w:w="820" w:type="dxa"/>
            <w:tcBorders>
              <w:top w:val="nil"/>
              <w:left w:val="nil"/>
              <w:bottom w:val="single" w:sz="4" w:space="0" w:color="auto"/>
              <w:right w:val="single" w:sz="4" w:space="0" w:color="auto"/>
            </w:tcBorders>
            <w:shd w:val="clear" w:color="auto" w:fill="auto"/>
            <w:noWrap/>
            <w:vAlign w:val="bottom"/>
            <w:hideMark/>
          </w:tcPr>
          <w:p w14:paraId="7E198F0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0,124</w:t>
            </w:r>
          </w:p>
        </w:tc>
        <w:tc>
          <w:tcPr>
            <w:tcW w:w="820" w:type="dxa"/>
            <w:tcBorders>
              <w:top w:val="nil"/>
              <w:left w:val="nil"/>
              <w:bottom w:val="single" w:sz="4" w:space="0" w:color="auto"/>
              <w:right w:val="single" w:sz="4" w:space="0" w:color="auto"/>
            </w:tcBorders>
            <w:shd w:val="clear" w:color="auto" w:fill="auto"/>
            <w:noWrap/>
            <w:vAlign w:val="bottom"/>
            <w:hideMark/>
          </w:tcPr>
          <w:p w14:paraId="358FDD2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0,124</w:t>
            </w:r>
          </w:p>
        </w:tc>
        <w:tc>
          <w:tcPr>
            <w:tcW w:w="1144" w:type="dxa"/>
            <w:tcBorders>
              <w:top w:val="nil"/>
              <w:left w:val="nil"/>
              <w:bottom w:val="single" w:sz="4" w:space="0" w:color="auto"/>
              <w:right w:val="single" w:sz="4" w:space="0" w:color="auto"/>
            </w:tcBorders>
            <w:shd w:val="clear" w:color="auto" w:fill="auto"/>
            <w:noWrap/>
            <w:vAlign w:val="bottom"/>
            <w:hideMark/>
          </w:tcPr>
          <w:p w14:paraId="6B24C9A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0,124</w:t>
            </w:r>
          </w:p>
        </w:tc>
        <w:tc>
          <w:tcPr>
            <w:tcW w:w="960" w:type="dxa"/>
            <w:tcBorders>
              <w:top w:val="nil"/>
              <w:left w:val="nil"/>
              <w:bottom w:val="single" w:sz="4" w:space="0" w:color="auto"/>
              <w:right w:val="single" w:sz="4" w:space="0" w:color="auto"/>
            </w:tcBorders>
            <w:shd w:val="clear" w:color="auto" w:fill="auto"/>
            <w:noWrap/>
            <w:vAlign w:val="bottom"/>
            <w:hideMark/>
          </w:tcPr>
          <w:p w14:paraId="7D5928B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0,124</w:t>
            </w:r>
          </w:p>
        </w:tc>
        <w:tc>
          <w:tcPr>
            <w:tcW w:w="1151" w:type="dxa"/>
            <w:tcBorders>
              <w:top w:val="nil"/>
              <w:left w:val="nil"/>
              <w:bottom w:val="single" w:sz="4" w:space="0" w:color="auto"/>
              <w:right w:val="single" w:sz="4" w:space="0" w:color="auto"/>
            </w:tcBorders>
            <w:shd w:val="clear" w:color="auto" w:fill="auto"/>
            <w:noWrap/>
            <w:vAlign w:val="bottom"/>
            <w:hideMark/>
          </w:tcPr>
          <w:p w14:paraId="607BE9E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0,124</w:t>
            </w:r>
          </w:p>
        </w:tc>
        <w:tc>
          <w:tcPr>
            <w:tcW w:w="867" w:type="dxa"/>
            <w:tcBorders>
              <w:top w:val="nil"/>
              <w:left w:val="nil"/>
              <w:bottom w:val="single" w:sz="4" w:space="0" w:color="auto"/>
              <w:right w:val="single" w:sz="4" w:space="0" w:color="auto"/>
            </w:tcBorders>
            <w:shd w:val="clear" w:color="auto" w:fill="auto"/>
            <w:noWrap/>
            <w:vAlign w:val="bottom"/>
            <w:hideMark/>
          </w:tcPr>
          <w:p w14:paraId="0CC8C1F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0,124</w:t>
            </w:r>
          </w:p>
        </w:tc>
        <w:tc>
          <w:tcPr>
            <w:tcW w:w="867" w:type="dxa"/>
            <w:tcBorders>
              <w:top w:val="nil"/>
              <w:left w:val="nil"/>
              <w:bottom w:val="single" w:sz="4" w:space="0" w:color="auto"/>
              <w:right w:val="single" w:sz="4" w:space="0" w:color="auto"/>
            </w:tcBorders>
            <w:shd w:val="clear" w:color="auto" w:fill="auto"/>
            <w:noWrap/>
            <w:vAlign w:val="bottom"/>
            <w:hideMark/>
          </w:tcPr>
          <w:p w14:paraId="0CC52CE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0,124</w:t>
            </w:r>
          </w:p>
        </w:tc>
        <w:tc>
          <w:tcPr>
            <w:tcW w:w="866" w:type="dxa"/>
            <w:tcBorders>
              <w:top w:val="nil"/>
              <w:left w:val="nil"/>
              <w:bottom w:val="single" w:sz="4" w:space="0" w:color="auto"/>
              <w:right w:val="single" w:sz="4" w:space="0" w:color="auto"/>
            </w:tcBorders>
            <w:shd w:val="clear" w:color="auto" w:fill="auto"/>
            <w:noWrap/>
            <w:vAlign w:val="bottom"/>
            <w:hideMark/>
          </w:tcPr>
          <w:p w14:paraId="035807B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0,124</w:t>
            </w:r>
          </w:p>
        </w:tc>
        <w:tc>
          <w:tcPr>
            <w:tcW w:w="1089" w:type="dxa"/>
            <w:tcBorders>
              <w:top w:val="nil"/>
              <w:left w:val="nil"/>
              <w:bottom w:val="single" w:sz="4" w:space="0" w:color="auto"/>
              <w:right w:val="single" w:sz="4" w:space="0" w:color="auto"/>
            </w:tcBorders>
            <w:shd w:val="clear" w:color="auto" w:fill="auto"/>
            <w:noWrap/>
            <w:vAlign w:val="bottom"/>
            <w:hideMark/>
          </w:tcPr>
          <w:p w14:paraId="632CA5A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0,124</w:t>
            </w:r>
          </w:p>
        </w:tc>
        <w:tc>
          <w:tcPr>
            <w:tcW w:w="1134" w:type="dxa"/>
            <w:tcBorders>
              <w:top w:val="nil"/>
              <w:left w:val="nil"/>
              <w:bottom w:val="single" w:sz="4" w:space="0" w:color="auto"/>
              <w:right w:val="single" w:sz="4" w:space="0" w:color="auto"/>
            </w:tcBorders>
            <w:shd w:val="clear" w:color="auto" w:fill="auto"/>
            <w:noWrap/>
            <w:vAlign w:val="bottom"/>
            <w:hideMark/>
          </w:tcPr>
          <w:p w14:paraId="42DB33D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0,124</w:t>
            </w:r>
          </w:p>
        </w:tc>
        <w:tc>
          <w:tcPr>
            <w:tcW w:w="1025" w:type="dxa"/>
            <w:tcBorders>
              <w:top w:val="nil"/>
              <w:left w:val="nil"/>
              <w:bottom w:val="single" w:sz="4" w:space="0" w:color="auto"/>
              <w:right w:val="single" w:sz="4" w:space="0" w:color="auto"/>
            </w:tcBorders>
            <w:shd w:val="clear" w:color="auto" w:fill="auto"/>
            <w:noWrap/>
            <w:vAlign w:val="bottom"/>
            <w:hideMark/>
          </w:tcPr>
          <w:p w14:paraId="6E6149F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0,124</w:t>
            </w:r>
          </w:p>
        </w:tc>
        <w:tc>
          <w:tcPr>
            <w:tcW w:w="879" w:type="dxa"/>
            <w:tcBorders>
              <w:top w:val="nil"/>
              <w:left w:val="nil"/>
              <w:bottom w:val="single" w:sz="4" w:space="0" w:color="auto"/>
              <w:right w:val="single" w:sz="4" w:space="0" w:color="auto"/>
            </w:tcBorders>
            <w:shd w:val="clear" w:color="auto" w:fill="auto"/>
            <w:noWrap/>
            <w:vAlign w:val="bottom"/>
            <w:hideMark/>
          </w:tcPr>
          <w:p w14:paraId="2560BBF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0,124</w:t>
            </w:r>
          </w:p>
        </w:tc>
        <w:tc>
          <w:tcPr>
            <w:tcW w:w="876" w:type="dxa"/>
            <w:tcBorders>
              <w:top w:val="nil"/>
              <w:left w:val="nil"/>
              <w:bottom w:val="single" w:sz="4" w:space="0" w:color="auto"/>
              <w:right w:val="single" w:sz="4" w:space="0" w:color="auto"/>
            </w:tcBorders>
            <w:shd w:val="clear" w:color="auto" w:fill="auto"/>
            <w:noWrap/>
            <w:vAlign w:val="bottom"/>
            <w:hideMark/>
          </w:tcPr>
          <w:p w14:paraId="0B18B89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0,124</w:t>
            </w:r>
          </w:p>
        </w:tc>
        <w:tc>
          <w:tcPr>
            <w:tcW w:w="876" w:type="dxa"/>
            <w:tcBorders>
              <w:top w:val="nil"/>
              <w:left w:val="nil"/>
              <w:bottom w:val="single" w:sz="4" w:space="0" w:color="auto"/>
              <w:right w:val="single" w:sz="4" w:space="0" w:color="auto"/>
            </w:tcBorders>
            <w:shd w:val="clear" w:color="auto" w:fill="auto"/>
            <w:noWrap/>
            <w:vAlign w:val="bottom"/>
            <w:hideMark/>
          </w:tcPr>
          <w:p w14:paraId="4E6E775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0,124</w:t>
            </w:r>
          </w:p>
        </w:tc>
        <w:tc>
          <w:tcPr>
            <w:tcW w:w="879" w:type="dxa"/>
            <w:tcBorders>
              <w:top w:val="nil"/>
              <w:left w:val="nil"/>
              <w:bottom w:val="single" w:sz="4" w:space="0" w:color="auto"/>
              <w:right w:val="single" w:sz="4" w:space="0" w:color="auto"/>
            </w:tcBorders>
            <w:shd w:val="clear" w:color="auto" w:fill="auto"/>
            <w:noWrap/>
            <w:vAlign w:val="bottom"/>
            <w:hideMark/>
          </w:tcPr>
          <w:p w14:paraId="7EE4E91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0,124</w:t>
            </w:r>
          </w:p>
        </w:tc>
      </w:tr>
      <w:tr w:rsidR="00662406" w:rsidRPr="003E08F7" w14:paraId="35EE67B4" w14:textId="77777777" w:rsidTr="00D20B11">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5C6B1C6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902" w:type="dxa"/>
            <w:tcBorders>
              <w:top w:val="nil"/>
              <w:left w:val="nil"/>
              <w:bottom w:val="single" w:sz="4" w:space="0" w:color="auto"/>
              <w:right w:val="single" w:sz="4" w:space="0" w:color="auto"/>
            </w:tcBorders>
            <w:shd w:val="clear" w:color="auto" w:fill="auto"/>
            <w:vAlign w:val="center"/>
            <w:hideMark/>
          </w:tcPr>
          <w:p w14:paraId="142C933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0D17DCD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1197" w:type="dxa"/>
            <w:tcBorders>
              <w:top w:val="nil"/>
              <w:left w:val="nil"/>
              <w:bottom w:val="single" w:sz="4" w:space="0" w:color="auto"/>
              <w:right w:val="single" w:sz="4" w:space="0" w:color="auto"/>
            </w:tcBorders>
            <w:shd w:val="clear" w:color="auto" w:fill="auto"/>
            <w:noWrap/>
            <w:vAlign w:val="bottom"/>
            <w:hideMark/>
          </w:tcPr>
          <w:p w14:paraId="677F679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20" w:type="dxa"/>
            <w:tcBorders>
              <w:top w:val="nil"/>
              <w:left w:val="nil"/>
              <w:bottom w:val="single" w:sz="4" w:space="0" w:color="auto"/>
              <w:right w:val="single" w:sz="4" w:space="0" w:color="auto"/>
            </w:tcBorders>
            <w:shd w:val="clear" w:color="auto" w:fill="auto"/>
            <w:noWrap/>
            <w:vAlign w:val="bottom"/>
            <w:hideMark/>
          </w:tcPr>
          <w:p w14:paraId="1DB4E22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20" w:type="dxa"/>
            <w:tcBorders>
              <w:top w:val="nil"/>
              <w:left w:val="nil"/>
              <w:bottom w:val="single" w:sz="4" w:space="0" w:color="auto"/>
              <w:right w:val="single" w:sz="4" w:space="0" w:color="auto"/>
            </w:tcBorders>
            <w:shd w:val="clear" w:color="auto" w:fill="auto"/>
            <w:noWrap/>
            <w:vAlign w:val="bottom"/>
            <w:hideMark/>
          </w:tcPr>
          <w:p w14:paraId="3F546F5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1144" w:type="dxa"/>
            <w:tcBorders>
              <w:top w:val="nil"/>
              <w:left w:val="nil"/>
              <w:bottom w:val="single" w:sz="4" w:space="0" w:color="auto"/>
              <w:right w:val="single" w:sz="4" w:space="0" w:color="auto"/>
            </w:tcBorders>
            <w:shd w:val="clear" w:color="auto" w:fill="auto"/>
            <w:noWrap/>
            <w:vAlign w:val="bottom"/>
            <w:hideMark/>
          </w:tcPr>
          <w:p w14:paraId="253F7A6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960" w:type="dxa"/>
            <w:tcBorders>
              <w:top w:val="nil"/>
              <w:left w:val="nil"/>
              <w:bottom w:val="single" w:sz="4" w:space="0" w:color="auto"/>
              <w:right w:val="single" w:sz="4" w:space="0" w:color="auto"/>
            </w:tcBorders>
            <w:shd w:val="clear" w:color="auto" w:fill="auto"/>
            <w:noWrap/>
            <w:vAlign w:val="bottom"/>
            <w:hideMark/>
          </w:tcPr>
          <w:p w14:paraId="0F4689B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1151" w:type="dxa"/>
            <w:tcBorders>
              <w:top w:val="nil"/>
              <w:left w:val="nil"/>
              <w:bottom w:val="single" w:sz="4" w:space="0" w:color="auto"/>
              <w:right w:val="single" w:sz="4" w:space="0" w:color="auto"/>
            </w:tcBorders>
            <w:shd w:val="clear" w:color="auto" w:fill="auto"/>
            <w:noWrap/>
            <w:vAlign w:val="bottom"/>
            <w:hideMark/>
          </w:tcPr>
          <w:p w14:paraId="201D3CD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67" w:type="dxa"/>
            <w:tcBorders>
              <w:top w:val="nil"/>
              <w:left w:val="nil"/>
              <w:bottom w:val="single" w:sz="4" w:space="0" w:color="auto"/>
              <w:right w:val="single" w:sz="4" w:space="0" w:color="auto"/>
            </w:tcBorders>
            <w:shd w:val="clear" w:color="auto" w:fill="auto"/>
            <w:noWrap/>
            <w:vAlign w:val="bottom"/>
            <w:hideMark/>
          </w:tcPr>
          <w:p w14:paraId="1CB2FEE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67" w:type="dxa"/>
            <w:tcBorders>
              <w:top w:val="nil"/>
              <w:left w:val="nil"/>
              <w:bottom w:val="single" w:sz="4" w:space="0" w:color="auto"/>
              <w:right w:val="single" w:sz="4" w:space="0" w:color="auto"/>
            </w:tcBorders>
            <w:shd w:val="clear" w:color="auto" w:fill="auto"/>
            <w:noWrap/>
            <w:vAlign w:val="bottom"/>
            <w:hideMark/>
          </w:tcPr>
          <w:p w14:paraId="19E8FF9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66" w:type="dxa"/>
            <w:tcBorders>
              <w:top w:val="nil"/>
              <w:left w:val="nil"/>
              <w:bottom w:val="single" w:sz="4" w:space="0" w:color="auto"/>
              <w:right w:val="single" w:sz="4" w:space="0" w:color="auto"/>
            </w:tcBorders>
            <w:shd w:val="clear" w:color="auto" w:fill="auto"/>
            <w:noWrap/>
            <w:vAlign w:val="bottom"/>
            <w:hideMark/>
          </w:tcPr>
          <w:p w14:paraId="1AA2156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1089" w:type="dxa"/>
            <w:tcBorders>
              <w:top w:val="nil"/>
              <w:left w:val="nil"/>
              <w:bottom w:val="single" w:sz="4" w:space="0" w:color="auto"/>
              <w:right w:val="single" w:sz="4" w:space="0" w:color="auto"/>
            </w:tcBorders>
            <w:shd w:val="clear" w:color="auto" w:fill="auto"/>
            <w:noWrap/>
            <w:vAlign w:val="bottom"/>
            <w:hideMark/>
          </w:tcPr>
          <w:p w14:paraId="571AF5B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1134" w:type="dxa"/>
            <w:tcBorders>
              <w:top w:val="nil"/>
              <w:left w:val="nil"/>
              <w:bottom w:val="single" w:sz="4" w:space="0" w:color="auto"/>
              <w:right w:val="single" w:sz="4" w:space="0" w:color="auto"/>
            </w:tcBorders>
            <w:shd w:val="clear" w:color="auto" w:fill="auto"/>
            <w:noWrap/>
            <w:vAlign w:val="bottom"/>
            <w:hideMark/>
          </w:tcPr>
          <w:p w14:paraId="40505DC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1025" w:type="dxa"/>
            <w:tcBorders>
              <w:top w:val="nil"/>
              <w:left w:val="nil"/>
              <w:bottom w:val="single" w:sz="4" w:space="0" w:color="auto"/>
              <w:right w:val="single" w:sz="4" w:space="0" w:color="auto"/>
            </w:tcBorders>
            <w:shd w:val="clear" w:color="auto" w:fill="auto"/>
            <w:noWrap/>
            <w:vAlign w:val="bottom"/>
            <w:hideMark/>
          </w:tcPr>
          <w:p w14:paraId="662A199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79" w:type="dxa"/>
            <w:tcBorders>
              <w:top w:val="nil"/>
              <w:left w:val="nil"/>
              <w:bottom w:val="single" w:sz="4" w:space="0" w:color="auto"/>
              <w:right w:val="single" w:sz="4" w:space="0" w:color="auto"/>
            </w:tcBorders>
            <w:shd w:val="clear" w:color="auto" w:fill="auto"/>
            <w:noWrap/>
            <w:vAlign w:val="bottom"/>
            <w:hideMark/>
          </w:tcPr>
          <w:p w14:paraId="7823C90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76" w:type="dxa"/>
            <w:tcBorders>
              <w:top w:val="nil"/>
              <w:left w:val="nil"/>
              <w:bottom w:val="single" w:sz="4" w:space="0" w:color="auto"/>
              <w:right w:val="single" w:sz="4" w:space="0" w:color="auto"/>
            </w:tcBorders>
            <w:shd w:val="clear" w:color="auto" w:fill="auto"/>
            <w:noWrap/>
            <w:vAlign w:val="bottom"/>
            <w:hideMark/>
          </w:tcPr>
          <w:p w14:paraId="0FE5282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76" w:type="dxa"/>
            <w:tcBorders>
              <w:top w:val="nil"/>
              <w:left w:val="nil"/>
              <w:bottom w:val="single" w:sz="4" w:space="0" w:color="auto"/>
              <w:right w:val="single" w:sz="4" w:space="0" w:color="auto"/>
            </w:tcBorders>
            <w:shd w:val="clear" w:color="auto" w:fill="auto"/>
            <w:noWrap/>
            <w:vAlign w:val="bottom"/>
            <w:hideMark/>
          </w:tcPr>
          <w:p w14:paraId="65433D8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79" w:type="dxa"/>
            <w:tcBorders>
              <w:top w:val="nil"/>
              <w:left w:val="nil"/>
              <w:bottom w:val="single" w:sz="4" w:space="0" w:color="auto"/>
              <w:right w:val="single" w:sz="4" w:space="0" w:color="auto"/>
            </w:tcBorders>
            <w:shd w:val="clear" w:color="auto" w:fill="auto"/>
            <w:noWrap/>
            <w:vAlign w:val="bottom"/>
            <w:hideMark/>
          </w:tcPr>
          <w:p w14:paraId="5F9D706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r>
      <w:tr w:rsidR="00662406" w:rsidRPr="003E08F7" w14:paraId="2B560D7C" w14:textId="77777777" w:rsidTr="00D20B11">
        <w:trPr>
          <w:trHeight w:val="768"/>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160D2C0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02" w:type="dxa"/>
            <w:tcBorders>
              <w:top w:val="nil"/>
              <w:left w:val="nil"/>
              <w:bottom w:val="single" w:sz="4" w:space="0" w:color="auto"/>
              <w:right w:val="single" w:sz="4" w:space="0" w:color="auto"/>
            </w:tcBorders>
            <w:shd w:val="clear" w:color="auto" w:fill="auto"/>
            <w:vAlign w:val="center"/>
            <w:hideMark/>
          </w:tcPr>
          <w:p w14:paraId="125EAE8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center"/>
            <w:hideMark/>
          </w:tcPr>
          <w:p w14:paraId="555A74C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1197" w:type="dxa"/>
            <w:tcBorders>
              <w:top w:val="nil"/>
              <w:left w:val="nil"/>
              <w:bottom w:val="single" w:sz="4" w:space="0" w:color="auto"/>
              <w:right w:val="single" w:sz="4" w:space="0" w:color="auto"/>
            </w:tcBorders>
            <w:shd w:val="clear" w:color="auto" w:fill="auto"/>
            <w:noWrap/>
            <w:vAlign w:val="center"/>
            <w:hideMark/>
          </w:tcPr>
          <w:p w14:paraId="0A3E697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820" w:type="dxa"/>
            <w:tcBorders>
              <w:top w:val="nil"/>
              <w:left w:val="nil"/>
              <w:bottom w:val="single" w:sz="4" w:space="0" w:color="auto"/>
              <w:right w:val="single" w:sz="4" w:space="0" w:color="auto"/>
            </w:tcBorders>
            <w:shd w:val="clear" w:color="auto" w:fill="auto"/>
            <w:noWrap/>
            <w:vAlign w:val="center"/>
            <w:hideMark/>
          </w:tcPr>
          <w:p w14:paraId="17616B3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820" w:type="dxa"/>
            <w:tcBorders>
              <w:top w:val="nil"/>
              <w:left w:val="nil"/>
              <w:bottom w:val="single" w:sz="4" w:space="0" w:color="auto"/>
              <w:right w:val="single" w:sz="4" w:space="0" w:color="auto"/>
            </w:tcBorders>
            <w:shd w:val="clear" w:color="auto" w:fill="auto"/>
            <w:noWrap/>
            <w:vAlign w:val="center"/>
            <w:hideMark/>
          </w:tcPr>
          <w:p w14:paraId="0F5A635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1144" w:type="dxa"/>
            <w:tcBorders>
              <w:top w:val="nil"/>
              <w:left w:val="nil"/>
              <w:bottom w:val="single" w:sz="4" w:space="0" w:color="auto"/>
              <w:right w:val="single" w:sz="4" w:space="0" w:color="auto"/>
            </w:tcBorders>
            <w:shd w:val="clear" w:color="auto" w:fill="auto"/>
            <w:noWrap/>
            <w:vAlign w:val="center"/>
            <w:hideMark/>
          </w:tcPr>
          <w:p w14:paraId="19A2A67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960" w:type="dxa"/>
            <w:tcBorders>
              <w:top w:val="nil"/>
              <w:left w:val="nil"/>
              <w:bottom w:val="single" w:sz="4" w:space="0" w:color="auto"/>
              <w:right w:val="single" w:sz="4" w:space="0" w:color="auto"/>
            </w:tcBorders>
            <w:shd w:val="clear" w:color="auto" w:fill="auto"/>
            <w:noWrap/>
            <w:vAlign w:val="center"/>
            <w:hideMark/>
          </w:tcPr>
          <w:p w14:paraId="0FD958E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1151" w:type="dxa"/>
            <w:tcBorders>
              <w:top w:val="nil"/>
              <w:left w:val="nil"/>
              <w:bottom w:val="single" w:sz="4" w:space="0" w:color="auto"/>
              <w:right w:val="single" w:sz="4" w:space="0" w:color="auto"/>
            </w:tcBorders>
            <w:shd w:val="clear" w:color="auto" w:fill="auto"/>
            <w:noWrap/>
            <w:vAlign w:val="center"/>
            <w:hideMark/>
          </w:tcPr>
          <w:p w14:paraId="20358EA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867" w:type="dxa"/>
            <w:tcBorders>
              <w:top w:val="nil"/>
              <w:left w:val="nil"/>
              <w:bottom w:val="single" w:sz="4" w:space="0" w:color="auto"/>
              <w:right w:val="single" w:sz="4" w:space="0" w:color="auto"/>
            </w:tcBorders>
            <w:shd w:val="clear" w:color="auto" w:fill="auto"/>
            <w:noWrap/>
            <w:vAlign w:val="center"/>
            <w:hideMark/>
          </w:tcPr>
          <w:p w14:paraId="41AEA7F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867" w:type="dxa"/>
            <w:tcBorders>
              <w:top w:val="nil"/>
              <w:left w:val="nil"/>
              <w:bottom w:val="single" w:sz="4" w:space="0" w:color="auto"/>
              <w:right w:val="single" w:sz="4" w:space="0" w:color="auto"/>
            </w:tcBorders>
            <w:shd w:val="clear" w:color="auto" w:fill="auto"/>
            <w:noWrap/>
            <w:vAlign w:val="center"/>
            <w:hideMark/>
          </w:tcPr>
          <w:p w14:paraId="646E558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866" w:type="dxa"/>
            <w:tcBorders>
              <w:top w:val="nil"/>
              <w:left w:val="nil"/>
              <w:bottom w:val="single" w:sz="4" w:space="0" w:color="auto"/>
              <w:right w:val="single" w:sz="4" w:space="0" w:color="auto"/>
            </w:tcBorders>
            <w:shd w:val="clear" w:color="auto" w:fill="auto"/>
            <w:noWrap/>
            <w:vAlign w:val="center"/>
            <w:hideMark/>
          </w:tcPr>
          <w:p w14:paraId="77D492C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1089" w:type="dxa"/>
            <w:tcBorders>
              <w:top w:val="nil"/>
              <w:left w:val="nil"/>
              <w:bottom w:val="single" w:sz="4" w:space="0" w:color="auto"/>
              <w:right w:val="single" w:sz="4" w:space="0" w:color="auto"/>
            </w:tcBorders>
            <w:shd w:val="clear" w:color="auto" w:fill="auto"/>
            <w:noWrap/>
            <w:vAlign w:val="center"/>
            <w:hideMark/>
          </w:tcPr>
          <w:p w14:paraId="310FE1F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1134" w:type="dxa"/>
            <w:tcBorders>
              <w:top w:val="nil"/>
              <w:left w:val="nil"/>
              <w:bottom w:val="single" w:sz="4" w:space="0" w:color="auto"/>
              <w:right w:val="single" w:sz="4" w:space="0" w:color="auto"/>
            </w:tcBorders>
            <w:shd w:val="clear" w:color="auto" w:fill="auto"/>
            <w:noWrap/>
            <w:vAlign w:val="center"/>
            <w:hideMark/>
          </w:tcPr>
          <w:p w14:paraId="495C9C5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1025" w:type="dxa"/>
            <w:tcBorders>
              <w:top w:val="nil"/>
              <w:left w:val="nil"/>
              <w:bottom w:val="single" w:sz="4" w:space="0" w:color="auto"/>
              <w:right w:val="single" w:sz="4" w:space="0" w:color="auto"/>
            </w:tcBorders>
            <w:shd w:val="clear" w:color="auto" w:fill="auto"/>
            <w:noWrap/>
            <w:vAlign w:val="center"/>
            <w:hideMark/>
          </w:tcPr>
          <w:p w14:paraId="00E7A19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879" w:type="dxa"/>
            <w:tcBorders>
              <w:top w:val="nil"/>
              <w:left w:val="nil"/>
              <w:bottom w:val="single" w:sz="4" w:space="0" w:color="auto"/>
              <w:right w:val="single" w:sz="4" w:space="0" w:color="auto"/>
            </w:tcBorders>
            <w:shd w:val="clear" w:color="auto" w:fill="auto"/>
            <w:noWrap/>
            <w:vAlign w:val="center"/>
            <w:hideMark/>
          </w:tcPr>
          <w:p w14:paraId="512FA0E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876" w:type="dxa"/>
            <w:tcBorders>
              <w:top w:val="nil"/>
              <w:left w:val="nil"/>
              <w:bottom w:val="single" w:sz="4" w:space="0" w:color="auto"/>
              <w:right w:val="single" w:sz="4" w:space="0" w:color="auto"/>
            </w:tcBorders>
            <w:shd w:val="clear" w:color="auto" w:fill="auto"/>
            <w:noWrap/>
            <w:vAlign w:val="center"/>
            <w:hideMark/>
          </w:tcPr>
          <w:p w14:paraId="2B3BD55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876" w:type="dxa"/>
            <w:tcBorders>
              <w:top w:val="nil"/>
              <w:left w:val="nil"/>
              <w:bottom w:val="single" w:sz="4" w:space="0" w:color="auto"/>
              <w:right w:val="single" w:sz="4" w:space="0" w:color="auto"/>
            </w:tcBorders>
            <w:shd w:val="clear" w:color="auto" w:fill="auto"/>
            <w:noWrap/>
            <w:vAlign w:val="center"/>
            <w:hideMark/>
          </w:tcPr>
          <w:p w14:paraId="31737A3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879" w:type="dxa"/>
            <w:tcBorders>
              <w:top w:val="nil"/>
              <w:left w:val="nil"/>
              <w:bottom w:val="single" w:sz="4" w:space="0" w:color="auto"/>
              <w:right w:val="single" w:sz="4" w:space="0" w:color="auto"/>
            </w:tcBorders>
            <w:shd w:val="clear" w:color="auto" w:fill="auto"/>
            <w:noWrap/>
            <w:vAlign w:val="center"/>
            <w:hideMark/>
          </w:tcPr>
          <w:p w14:paraId="3624582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r>
      <w:tr w:rsidR="00662406" w:rsidRPr="003E08F7" w14:paraId="60C24221" w14:textId="77777777" w:rsidTr="00D20B11">
        <w:trPr>
          <w:trHeight w:val="837"/>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1F500E9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02" w:type="dxa"/>
            <w:tcBorders>
              <w:top w:val="nil"/>
              <w:left w:val="nil"/>
              <w:bottom w:val="single" w:sz="4" w:space="0" w:color="auto"/>
              <w:right w:val="single" w:sz="4" w:space="0" w:color="auto"/>
            </w:tcBorders>
            <w:shd w:val="clear" w:color="auto" w:fill="auto"/>
            <w:vAlign w:val="center"/>
            <w:hideMark/>
          </w:tcPr>
          <w:p w14:paraId="5D4B6CD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center"/>
            <w:hideMark/>
          </w:tcPr>
          <w:p w14:paraId="319BA61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-0,11</w:t>
            </w:r>
          </w:p>
        </w:tc>
        <w:tc>
          <w:tcPr>
            <w:tcW w:w="1197" w:type="dxa"/>
            <w:tcBorders>
              <w:top w:val="nil"/>
              <w:left w:val="nil"/>
              <w:bottom w:val="single" w:sz="4" w:space="0" w:color="auto"/>
              <w:right w:val="single" w:sz="4" w:space="0" w:color="auto"/>
            </w:tcBorders>
            <w:shd w:val="clear" w:color="auto" w:fill="auto"/>
            <w:noWrap/>
            <w:vAlign w:val="center"/>
            <w:hideMark/>
          </w:tcPr>
          <w:p w14:paraId="3B3E768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w:t>
            </w:r>
          </w:p>
        </w:tc>
        <w:tc>
          <w:tcPr>
            <w:tcW w:w="820" w:type="dxa"/>
            <w:tcBorders>
              <w:top w:val="nil"/>
              <w:left w:val="nil"/>
              <w:bottom w:val="single" w:sz="4" w:space="0" w:color="auto"/>
              <w:right w:val="single" w:sz="4" w:space="0" w:color="auto"/>
            </w:tcBorders>
            <w:shd w:val="clear" w:color="auto" w:fill="auto"/>
            <w:noWrap/>
            <w:vAlign w:val="center"/>
            <w:hideMark/>
          </w:tcPr>
          <w:p w14:paraId="6654D94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w:t>
            </w:r>
          </w:p>
        </w:tc>
        <w:tc>
          <w:tcPr>
            <w:tcW w:w="820" w:type="dxa"/>
            <w:tcBorders>
              <w:top w:val="nil"/>
              <w:left w:val="nil"/>
              <w:bottom w:val="single" w:sz="4" w:space="0" w:color="auto"/>
              <w:right w:val="single" w:sz="4" w:space="0" w:color="auto"/>
            </w:tcBorders>
            <w:shd w:val="clear" w:color="auto" w:fill="auto"/>
            <w:noWrap/>
            <w:vAlign w:val="center"/>
            <w:hideMark/>
          </w:tcPr>
          <w:p w14:paraId="60213FC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w:t>
            </w:r>
          </w:p>
        </w:tc>
        <w:tc>
          <w:tcPr>
            <w:tcW w:w="1144" w:type="dxa"/>
            <w:tcBorders>
              <w:top w:val="nil"/>
              <w:left w:val="nil"/>
              <w:bottom w:val="single" w:sz="4" w:space="0" w:color="auto"/>
              <w:right w:val="single" w:sz="4" w:space="0" w:color="auto"/>
            </w:tcBorders>
            <w:shd w:val="clear" w:color="auto" w:fill="auto"/>
            <w:noWrap/>
            <w:vAlign w:val="center"/>
            <w:hideMark/>
          </w:tcPr>
          <w:p w14:paraId="7698A93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w:t>
            </w:r>
          </w:p>
        </w:tc>
        <w:tc>
          <w:tcPr>
            <w:tcW w:w="960" w:type="dxa"/>
            <w:tcBorders>
              <w:top w:val="nil"/>
              <w:left w:val="nil"/>
              <w:bottom w:val="single" w:sz="4" w:space="0" w:color="auto"/>
              <w:right w:val="single" w:sz="4" w:space="0" w:color="auto"/>
            </w:tcBorders>
            <w:shd w:val="clear" w:color="auto" w:fill="auto"/>
            <w:noWrap/>
            <w:vAlign w:val="center"/>
            <w:hideMark/>
          </w:tcPr>
          <w:p w14:paraId="59A0300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w:t>
            </w:r>
          </w:p>
        </w:tc>
        <w:tc>
          <w:tcPr>
            <w:tcW w:w="1151" w:type="dxa"/>
            <w:tcBorders>
              <w:top w:val="nil"/>
              <w:left w:val="nil"/>
              <w:bottom w:val="single" w:sz="4" w:space="0" w:color="auto"/>
              <w:right w:val="single" w:sz="4" w:space="0" w:color="auto"/>
            </w:tcBorders>
            <w:shd w:val="clear" w:color="auto" w:fill="auto"/>
            <w:noWrap/>
            <w:vAlign w:val="center"/>
            <w:hideMark/>
          </w:tcPr>
          <w:p w14:paraId="715EFAA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w:t>
            </w:r>
          </w:p>
        </w:tc>
        <w:tc>
          <w:tcPr>
            <w:tcW w:w="867" w:type="dxa"/>
            <w:tcBorders>
              <w:top w:val="nil"/>
              <w:left w:val="nil"/>
              <w:bottom w:val="single" w:sz="4" w:space="0" w:color="auto"/>
              <w:right w:val="single" w:sz="4" w:space="0" w:color="auto"/>
            </w:tcBorders>
            <w:shd w:val="clear" w:color="auto" w:fill="auto"/>
            <w:noWrap/>
            <w:vAlign w:val="center"/>
            <w:hideMark/>
          </w:tcPr>
          <w:p w14:paraId="63C35D9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w:t>
            </w:r>
          </w:p>
        </w:tc>
        <w:tc>
          <w:tcPr>
            <w:tcW w:w="867" w:type="dxa"/>
            <w:tcBorders>
              <w:top w:val="nil"/>
              <w:left w:val="nil"/>
              <w:bottom w:val="single" w:sz="4" w:space="0" w:color="auto"/>
              <w:right w:val="single" w:sz="4" w:space="0" w:color="auto"/>
            </w:tcBorders>
            <w:shd w:val="clear" w:color="auto" w:fill="auto"/>
            <w:noWrap/>
            <w:vAlign w:val="center"/>
            <w:hideMark/>
          </w:tcPr>
          <w:p w14:paraId="58E96FC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w:t>
            </w:r>
          </w:p>
        </w:tc>
        <w:tc>
          <w:tcPr>
            <w:tcW w:w="866" w:type="dxa"/>
            <w:tcBorders>
              <w:top w:val="nil"/>
              <w:left w:val="nil"/>
              <w:bottom w:val="single" w:sz="4" w:space="0" w:color="auto"/>
              <w:right w:val="single" w:sz="4" w:space="0" w:color="auto"/>
            </w:tcBorders>
            <w:shd w:val="clear" w:color="auto" w:fill="auto"/>
            <w:noWrap/>
            <w:vAlign w:val="center"/>
            <w:hideMark/>
          </w:tcPr>
          <w:p w14:paraId="0E72C31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w:t>
            </w:r>
          </w:p>
        </w:tc>
        <w:tc>
          <w:tcPr>
            <w:tcW w:w="1089" w:type="dxa"/>
            <w:tcBorders>
              <w:top w:val="nil"/>
              <w:left w:val="nil"/>
              <w:bottom w:val="single" w:sz="4" w:space="0" w:color="auto"/>
              <w:right w:val="single" w:sz="4" w:space="0" w:color="auto"/>
            </w:tcBorders>
            <w:shd w:val="clear" w:color="auto" w:fill="auto"/>
            <w:noWrap/>
            <w:vAlign w:val="center"/>
            <w:hideMark/>
          </w:tcPr>
          <w:p w14:paraId="63B25AD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w:t>
            </w:r>
          </w:p>
        </w:tc>
        <w:tc>
          <w:tcPr>
            <w:tcW w:w="1134" w:type="dxa"/>
            <w:tcBorders>
              <w:top w:val="nil"/>
              <w:left w:val="nil"/>
              <w:bottom w:val="single" w:sz="4" w:space="0" w:color="auto"/>
              <w:right w:val="single" w:sz="4" w:space="0" w:color="auto"/>
            </w:tcBorders>
            <w:shd w:val="clear" w:color="auto" w:fill="auto"/>
            <w:noWrap/>
            <w:vAlign w:val="center"/>
            <w:hideMark/>
          </w:tcPr>
          <w:p w14:paraId="4C53A0A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w:t>
            </w:r>
          </w:p>
        </w:tc>
        <w:tc>
          <w:tcPr>
            <w:tcW w:w="1025" w:type="dxa"/>
            <w:tcBorders>
              <w:top w:val="nil"/>
              <w:left w:val="nil"/>
              <w:bottom w:val="single" w:sz="4" w:space="0" w:color="auto"/>
              <w:right w:val="single" w:sz="4" w:space="0" w:color="auto"/>
            </w:tcBorders>
            <w:shd w:val="clear" w:color="auto" w:fill="auto"/>
            <w:noWrap/>
            <w:vAlign w:val="center"/>
            <w:hideMark/>
          </w:tcPr>
          <w:p w14:paraId="3F47098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w:t>
            </w:r>
          </w:p>
        </w:tc>
        <w:tc>
          <w:tcPr>
            <w:tcW w:w="879" w:type="dxa"/>
            <w:tcBorders>
              <w:top w:val="nil"/>
              <w:left w:val="nil"/>
              <w:bottom w:val="single" w:sz="4" w:space="0" w:color="auto"/>
              <w:right w:val="single" w:sz="4" w:space="0" w:color="auto"/>
            </w:tcBorders>
            <w:shd w:val="clear" w:color="auto" w:fill="auto"/>
            <w:noWrap/>
            <w:vAlign w:val="center"/>
            <w:hideMark/>
          </w:tcPr>
          <w:p w14:paraId="23443D6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w:t>
            </w:r>
          </w:p>
        </w:tc>
        <w:tc>
          <w:tcPr>
            <w:tcW w:w="876" w:type="dxa"/>
            <w:tcBorders>
              <w:top w:val="nil"/>
              <w:left w:val="nil"/>
              <w:bottom w:val="single" w:sz="4" w:space="0" w:color="auto"/>
              <w:right w:val="single" w:sz="4" w:space="0" w:color="auto"/>
            </w:tcBorders>
            <w:shd w:val="clear" w:color="auto" w:fill="auto"/>
            <w:noWrap/>
            <w:vAlign w:val="center"/>
            <w:hideMark/>
          </w:tcPr>
          <w:p w14:paraId="0BF38FD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w:t>
            </w:r>
          </w:p>
        </w:tc>
        <w:tc>
          <w:tcPr>
            <w:tcW w:w="876" w:type="dxa"/>
            <w:tcBorders>
              <w:top w:val="nil"/>
              <w:left w:val="nil"/>
              <w:bottom w:val="single" w:sz="4" w:space="0" w:color="auto"/>
              <w:right w:val="single" w:sz="4" w:space="0" w:color="auto"/>
            </w:tcBorders>
            <w:shd w:val="clear" w:color="auto" w:fill="auto"/>
            <w:noWrap/>
            <w:vAlign w:val="center"/>
            <w:hideMark/>
          </w:tcPr>
          <w:p w14:paraId="19E1667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w:t>
            </w:r>
          </w:p>
        </w:tc>
        <w:tc>
          <w:tcPr>
            <w:tcW w:w="879" w:type="dxa"/>
            <w:tcBorders>
              <w:top w:val="nil"/>
              <w:left w:val="nil"/>
              <w:bottom w:val="single" w:sz="4" w:space="0" w:color="auto"/>
              <w:right w:val="single" w:sz="4" w:space="0" w:color="auto"/>
            </w:tcBorders>
            <w:shd w:val="clear" w:color="auto" w:fill="auto"/>
            <w:noWrap/>
            <w:vAlign w:val="center"/>
            <w:hideMark/>
          </w:tcPr>
          <w:p w14:paraId="7724FB1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0,03</w:t>
            </w:r>
          </w:p>
        </w:tc>
      </w:tr>
      <w:tr w:rsidR="003E08F7" w:rsidRPr="003E08F7" w14:paraId="364A2496" w14:textId="77777777" w:rsidTr="00D06A77">
        <w:trPr>
          <w:trHeight w:val="300"/>
        </w:trPr>
        <w:tc>
          <w:tcPr>
            <w:tcW w:w="22113" w:type="dxa"/>
            <w:gridSpan w:val="19"/>
            <w:tcBorders>
              <w:top w:val="nil"/>
              <w:left w:val="nil"/>
              <w:bottom w:val="single" w:sz="4" w:space="0" w:color="auto"/>
              <w:right w:val="nil"/>
            </w:tcBorders>
            <w:shd w:val="clear" w:color="auto" w:fill="auto"/>
            <w:noWrap/>
            <w:vAlign w:val="bottom"/>
            <w:hideMark/>
          </w:tcPr>
          <w:p w14:paraId="176FC7A1" w14:textId="77777777" w:rsidR="003E08F7" w:rsidRPr="00CC11EF" w:rsidRDefault="003E08F7" w:rsidP="00346B40">
            <w:pPr>
              <w:spacing w:line="240" w:lineRule="auto"/>
              <w:jc w:val="center"/>
              <w:rPr>
                <w:rFonts w:ascii="Times New Roman" w:hAnsi="Times New Roman"/>
                <w:b/>
                <w:bCs/>
                <w:i/>
                <w:iCs/>
                <w:color w:val="000000"/>
                <w:sz w:val="20"/>
              </w:rPr>
            </w:pPr>
            <w:r w:rsidRPr="00CC11EF">
              <w:rPr>
                <w:rFonts w:ascii="Times New Roman" w:hAnsi="Times New Roman"/>
                <w:b/>
                <w:bCs/>
                <w:i/>
                <w:iCs/>
                <w:color w:val="000000"/>
                <w:sz w:val="20"/>
              </w:rPr>
              <w:t>Котельная, "СОШ №9", ул. В. Казацкая, д.196</w:t>
            </w:r>
          </w:p>
        </w:tc>
      </w:tr>
      <w:tr w:rsidR="00662406" w:rsidRPr="003E08F7" w14:paraId="1ED5D41E" w14:textId="77777777" w:rsidTr="00D20B11">
        <w:trPr>
          <w:trHeight w:val="300"/>
        </w:trPr>
        <w:tc>
          <w:tcPr>
            <w:tcW w:w="4910" w:type="dxa"/>
            <w:tcBorders>
              <w:top w:val="nil"/>
              <w:left w:val="single" w:sz="4" w:space="0" w:color="auto"/>
              <w:bottom w:val="single" w:sz="4" w:space="0" w:color="auto"/>
              <w:right w:val="single" w:sz="4" w:space="0" w:color="auto"/>
            </w:tcBorders>
            <w:shd w:val="clear" w:color="auto" w:fill="auto"/>
            <w:noWrap/>
            <w:vAlign w:val="bottom"/>
            <w:hideMark/>
          </w:tcPr>
          <w:p w14:paraId="556A51B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902" w:type="dxa"/>
            <w:tcBorders>
              <w:top w:val="nil"/>
              <w:left w:val="nil"/>
              <w:bottom w:val="single" w:sz="4" w:space="0" w:color="auto"/>
              <w:right w:val="single" w:sz="4" w:space="0" w:color="auto"/>
            </w:tcBorders>
            <w:shd w:val="clear" w:color="auto" w:fill="auto"/>
            <w:vAlign w:val="center"/>
            <w:hideMark/>
          </w:tcPr>
          <w:p w14:paraId="6ACD3D9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5EC14DA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1197" w:type="dxa"/>
            <w:tcBorders>
              <w:top w:val="nil"/>
              <w:left w:val="nil"/>
              <w:bottom w:val="single" w:sz="4" w:space="0" w:color="auto"/>
              <w:right w:val="single" w:sz="4" w:space="0" w:color="auto"/>
            </w:tcBorders>
            <w:shd w:val="clear" w:color="auto" w:fill="auto"/>
            <w:noWrap/>
            <w:vAlign w:val="bottom"/>
            <w:hideMark/>
          </w:tcPr>
          <w:p w14:paraId="38CC101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20" w:type="dxa"/>
            <w:tcBorders>
              <w:top w:val="nil"/>
              <w:left w:val="nil"/>
              <w:bottom w:val="single" w:sz="4" w:space="0" w:color="auto"/>
              <w:right w:val="single" w:sz="4" w:space="0" w:color="auto"/>
            </w:tcBorders>
            <w:shd w:val="clear" w:color="auto" w:fill="auto"/>
            <w:noWrap/>
            <w:vAlign w:val="bottom"/>
            <w:hideMark/>
          </w:tcPr>
          <w:p w14:paraId="07927D8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20" w:type="dxa"/>
            <w:tcBorders>
              <w:top w:val="nil"/>
              <w:left w:val="nil"/>
              <w:bottom w:val="single" w:sz="4" w:space="0" w:color="auto"/>
              <w:right w:val="single" w:sz="4" w:space="0" w:color="auto"/>
            </w:tcBorders>
            <w:shd w:val="clear" w:color="auto" w:fill="auto"/>
            <w:noWrap/>
            <w:vAlign w:val="bottom"/>
            <w:hideMark/>
          </w:tcPr>
          <w:p w14:paraId="19E673D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1144" w:type="dxa"/>
            <w:tcBorders>
              <w:top w:val="nil"/>
              <w:left w:val="nil"/>
              <w:bottom w:val="single" w:sz="4" w:space="0" w:color="auto"/>
              <w:right w:val="single" w:sz="4" w:space="0" w:color="auto"/>
            </w:tcBorders>
            <w:shd w:val="clear" w:color="auto" w:fill="auto"/>
            <w:noWrap/>
            <w:vAlign w:val="bottom"/>
            <w:hideMark/>
          </w:tcPr>
          <w:p w14:paraId="38F6EA1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60" w:type="dxa"/>
            <w:tcBorders>
              <w:top w:val="nil"/>
              <w:left w:val="nil"/>
              <w:bottom w:val="single" w:sz="4" w:space="0" w:color="auto"/>
              <w:right w:val="single" w:sz="4" w:space="0" w:color="auto"/>
            </w:tcBorders>
            <w:shd w:val="clear" w:color="auto" w:fill="auto"/>
            <w:noWrap/>
            <w:vAlign w:val="bottom"/>
            <w:hideMark/>
          </w:tcPr>
          <w:p w14:paraId="737FCFF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1151" w:type="dxa"/>
            <w:tcBorders>
              <w:top w:val="nil"/>
              <w:left w:val="nil"/>
              <w:bottom w:val="single" w:sz="4" w:space="0" w:color="auto"/>
              <w:right w:val="single" w:sz="4" w:space="0" w:color="auto"/>
            </w:tcBorders>
            <w:shd w:val="clear" w:color="auto" w:fill="auto"/>
            <w:noWrap/>
            <w:vAlign w:val="bottom"/>
            <w:hideMark/>
          </w:tcPr>
          <w:p w14:paraId="095A45D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67" w:type="dxa"/>
            <w:tcBorders>
              <w:top w:val="nil"/>
              <w:left w:val="nil"/>
              <w:bottom w:val="single" w:sz="4" w:space="0" w:color="auto"/>
              <w:right w:val="single" w:sz="4" w:space="0" w:color="auto"/>
            </w:tcBorders>
            <w:shd w:val="clear" w:color="auto" w:fill="auto"/>
            <w:noWrap/>
            <w:vAlign w:val="bottom"/>
            <w:hideMark/>
          </w:tcPr>
          <w:p w14:paraId="673646E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67" w:type="dxa"/>
            <w:tcBorders>
              <w:top w:val="nil"/>
              <w:left w:val="nil"/>
              <w:bottom w:val="single" w:sz="4" w:space="0" w:color="auto"/>
              <w:right w:val="single" w:sz="4" w:space="0" w:color="auto"/>
            </w:tcBorders>
            <w:shd w:val="clear" w:color="auto" w:fill="auto"/>
            <w:noWrap/>
            <w:vAlign w:val="bottom"/>
            <w:hideMark/>
          </w:tcPr>
          <w:p w14:paraId="284B318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66" w:type="dxa"/>
            <w:tcBorders>
              <w:top w:val="nil"/>
              <w:left w:val="nil"/>
              <w:bottom w:val="single" w:sz="4" w:space="0" w:color="auto"/>
              <w:right w:val="single" w:sz="4" w:space="0" w:color="auto"/>
            </w:tcBorders>
            <w:shd w:val="clear" w:color="auto" w:fill="auto"/>
            <w:noWrap/>
            <w:vAlign w:val="bottom"/>
            <w:hideMark/>
          </w:tcPr>
          <w:p w14:paraId="67B7326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1089" w:type="dxa"/>
            <w:tcBorders>
              <w:top w:val="nil"/>
              <w:left w:val="nil"/>
              <w:bottom w:val="single" w:sz="4" w:space="0" w:color="auto"/>
              <w:right w:val="single" w:sz="4" w:space="0" w:color="auto"/>
            </w:tcBorders>
            <w:shd w:val="clear" w:color="auto" w:fill="auto"/>
            <w:noWrap/>
            <w:vAlign w:val="bottom"/>
            <w:hideMark/>
          </w:tcPr>
          <w:p w14:paraId="7A155BA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1134" w:type="dxa"/>
            <w:tcBorders>
              <w:top w:val="nil"/>
              <w:left w:val="nil"/>
              <w:bottom w:val="single" w:sz="4" w:space="0" w:color="auto"/>
              <w:right w:val="single" w:sz="4" w:space="0" w:color="auto"/>
            </w:tcBorders>
            <w:shd w:val="clear" w:color="auto" w:fill="auto"/>
            <w:noWrap/>
            <w:vAlign w:val="bottom"/>
            <w:hideMark/>
          </w:tcPr>
          <w:p w14:paraId="206A056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1025" w:type="dxa"/>
            <w:tcBorders>
              <w:top w:val="nil"/>
              <w:left w:val="nil"/>
              <w:bottom w:val="single" w:sz="4" w:space="0" w:color="auto"/>
              <w:right w:val="single" w:sz="4" w:space="0" w:color="auto"/>
            </w:tcBorders>
            <w:shd w:val="clear" w:color="auto" w:fill="auto"/>
            <w:noWrap/>
            <w:vAlign w:val="bottom"/>
            <w:hideMark/>
          </w:tcPr>
          <w:p w14:paraId="1E5D7A3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79" w:type="dxa"/>
            <w:tcBorders>
              <w:top w:val="nil"/>
              <w:left w:val="nil"/>
              <w:bottom w:val="single" w:sz="4" w:space="0" w:color="auto"/>
              <w:right w:val="single" w:sz="4" w:space="0" w:color="auto"/>
            </w:tcBorders>
            <w:shd w:val="clear" w:color="auto" w:fill="auto"/>
            <w:noWrap/>
            <w:vAlign w:val="bottom"/>
            <w:hideMark/>
          </w:tcPr>
          <w:p w14:paraId="03263BE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76" w:type="dxa"/>
            <w:tcBorders>
              <w:top w:val="nil"/>
              <w:left w:val="nil"/>
              <w:bottom w:val="single" w:sz="4" w:space="0" w:color="auto"/>
              <w:right w:val="single" w:sz="4" w:space="0" w:color="auto"/>
            </w:tcBorders>
            <w:shd w:val="clear" w:color="auto" w:fill="auto"/>
            <w:noWrap/>
            <w:vAlign w:val="bottom"/>
            <w:hideMark/>
          </w:tcPr>
          <w:p w14:paraId="6CD45E3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76" w:type="dxa"/>
            <w:tcBorders>
              <w:top w:val="nil"/>
              <w:left w:val="nil"/>
              <w:bottom w:val="single" w:sz="4" w:space="0" w:color="auto"/>
              <w:right w:val="single" w:sz="4" w:space="0" w:color="auto"/>
            </w:tcBorders>
            <w:shd w:val="clear" w:color="auto" w:fill="auto"/>
            <w:noWrap/>
            <w:vAlign w:val="bottom"/>
            <w:hideMark/>
          </w:tcPr>
          <w:p w14:paraId="2A301DC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79" w:type="dxa"/>
            <w:tcBorders>
              <w:top w:val="nil"/>
              <w:left w:val="nil"/>
              <w:bottom w:val="single" w:sz="4" w:space="0" w:color="auto"/>
              <w:right w:val="nil"/>
            </w:tcBorders>
            <w:shd w:val="clear" w:color="auto" w:fill="auto"/>
            <w:noWrap/>
            <w:vAlign w:val="bottom"/>
            <w:hideMark/>
          </w:tcPr>
          <w:p w14:paraId="12F3677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r>
      <w:tr w:rsidR="00662406" w:rsidRPr="003E08F7" w14:paraId="49FAD3F9" w14:textId="77777777" w:rsidTr="00D20B11">
        <w:trPr>
          <w:trHeight w:val="300"/>
        </w:trPr>
        <w:tc>
          <w:tcPr>
            <w:tcW w:w="4910" w:type="dxa"/>
            <w:tcBorders>
              <w:top w:val="nil"/>
              <w:left w:val="single" w:sz="4" w:space="0" w:color="auto"/>
              <w:bottom w:val="single" w:sz="4" w:space="0" w:color="auto"/>
              <w:right w:val="single" w:sz="4" w:space="0" w:color="auto"/>
            </w:tcBorders>
            <w:shd w:val="clear" w:color="auto" w:fill="auto"/>
            <w:noWrap/>
            <w:vAlign w:val="bottom"/>
            <w:hideMark/>
          </w:tcPr>
          <w:p w14:paraId="0C37551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902" w:type="dxa"/>
            <w:tcBorders>
              <w:top w:val="nil"/>
              <w:left w:val="nil"/>
              <w:bottom w:val="single" w:sz="4" w:space="0" w:color="auto"/>
              <w:right w:val="single" w:sz="4" w:space="0" w:color="auto"/>
            </w:tcBorders>
            <w:shd w:val="clear" w:color="auto" w:fill="auto"/>
            <w:vAlign w:val="center"/>
            <w:hideMark/>
          </w:tcPr>
          <w:p w14:paraId="41C85D8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3EB8B56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1197" w:type="dxa"/>
            <w:tcBorders>
              <w:top w:val="nil"/>
              <w:left w:val="nil"/>
              <w:bottom w:val="single" w:sz="4" w:space="0" w:color="auto"/>
              <w:right w:val="single" w:sz="4" w:space="0" w:color="auto"/>
            </w:tcBorders>
            <w:shd w:val="clear" w:color="auto" w:fill="auto"/>
            <w:noWrap/>
            <w:vAlign w:val="bottom"/>
            <w:hideMark/>
          </w:tcPr>
          <w:p w14:paraId="4F14BE9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20" w:type="dxa"/>
            <w:tcBorders>
              <w:top w:val="nil"/>
              <w:left w:val="nil"/>
              <w:bottom w:val="single" w:sz="4" w:space="0" w:color="auto"/>
              <w:right w:val="single" w:sz="4" w:space="0" w:color="auto"/>
            </w:tcBorders>
            <w:shd w:val="clear" w:color="auto" w:fill="auto"/>
            <w:noWrap/>
            <w:vAlign w:val="bottom"/>
            <w:hideMark/>
          </w:tcPr>
          <w:p w14:paraId="69E1405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20" w:type="dxa"/>
            <w:tcBorders>
              <w:top w:val="nil"/>
              <w:left w:val="nil"/>
              <w:bottom w:val="single" w:sz="4" w:space="0" w:color="auto"/>
              <w:right w:val="single" w:sz="4" w:space="0" w:color="auto"/>
            </w:tcBorders>
            <w:shd w:val="clear" w:color="auto" w:fill="auto"/>
            <w:noWrap/>
            <w:vAlign w:val="bottom"/>
            <w:hideMark/>
          </w:tcPr>
          <w:p w14:paraId="016EF38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1144" w:type="dxa"/>
            <w:tcBorders>
              <w:top w:val="nil"/>
              <w:left w:val="nil"/>
              <w:bottom w:val="single" w:sz="4" w:space="0" w:color="auto"/>
              <w:right w:val="single" w:sz="4" w:space="0" w:color="auto"/>
            </w:tcBorders>
            <w:shd w:val="clear" w:color="auto" w:fill="auto"/>
            <w:noWrap/>
            <w:vAlign w:val="bottom"/>
            <w:hideMark/>
          </w:tcPr>
          <w:p w14:paraId="188116F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60" w:type="dxa"/>
            <w:tcBorders>
              <w:top w:val="nil"/>
              <w:left w:val="nil"/>
              <w:bottom w:val="single" w:sz="4" w:space="0" w:color="auto"/>
              <w:right w:val="single" w:sz="4" w:space="0" w:color="auto"/>
            </w:tcBorders>
            <w:shd w:val="clear" w:color="auto" w:fill="auto"/>
            <w:noWrap/>
            <w:vAlign w:val="bottom"/>
            <w:hideMark/>
          </w:tcPr>
          <w:p w14:paraId="2B5A35C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1151" w:type="dxa"/>
            <w:tcBorders>
              <w:top w:val="nil"/>
              <w:left w:val="nil"/>
              <w:bottom w:val="single" w:sz="4" w:space="0" w:color="auto"/>
              <w:right w:val="single" w:sz="4" w:space="0" w:color="auto"/>
            </w:tcBorders>
            <w:shd w:val="clear" w:color="auto" w:fill="auto"/>
            <w:noWrap/>
            <w:vAlign w:val="bottom"/>
            <w:hideMark/>
          </w:tcPr>
          <w:p w14:paraId="3ECD0B6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67" w:type="dxa"/>
            <w:tcBorders>
              <w:top w:val="nil"/>
              <w:left w:val="nil"/>
              <w:bottom w:val="single" w:sz="4" w:space="0" w:color="auto"/>
              <w:right w:val="single" w:sz="4" w:space="0" w:color="auto"/>
            </w:tcBorders>
            <w:shd w:val="clear" w:color="auto" w:fill="auto"/>
            <w:noWrap/>
            <w:vAlign w:val="bottom"/>
            <w:hideMark/>
          </w:tcPr>
          <w:p w14:paraId="5B3B989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67" w:type="dxa"/>
            <w:tcBorders>
              <w:top w:val="nil"/>
              <w:left w:val="nil"/>
              <w:bottom w:val="single" w:sz="4" w:space="0" w:color="auto"/>
              <w:right w:val="single" w:sz="4" w:space="0" w:color="auto"/>
            </w:tcBorders>
            <w:shd w:val="clear" w:color="auto" w:fill="auto"/>
            <w:noWrap/>
            <w:vAlign w:val="bottom"/>
            <w:hideMark/>
          </w:tcPr>
          <w:p w14:paraId="185AC2E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66" w:type="dxa"/>
            <w:tcBorders>
              <w:top w:val="nil"/>
              <w:left w:val="nil"/>
              <w:bottom w:val="single" w:sz="4" w:space="0" w:color="auto"/>
              <w:right w:val="single" w:sz="4" w:space="0" w:color="auto"/>
            </w:tcBorders>
            <w:shd w:val="clear" w:color="auto" w:fill="auto"/>
            <w:noWrap/>
            <w:vAlign w:val="bottom"/>
            <w:hideMark/>
          </w:tcPr>
          <w:p w14:paraId="6CF4327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1089" w:type="dxa"/>
            <w:tcBorders>
              <w:top w:val="nil"/>
              <w:left w:val="nil"/>
              <w:bottom w:val="single" w:sz="4" w:space="0" w:color="auto"/>
              <w:right w:val="single" w:sz="4" w:space="0" w:color="auto"/>
            </w:tcBorders>
            <w:shd w:val="clear" w:color="auto" w:fill="auto"/>
            <w:noWrap/>
            <w:vAlign w:val="bottom"/>
            <w:hideMark/>
          </w:tcPr>
          <w:p w14:paraId="6F42016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1134" w:type="dxa"/>
            <w:tcBorders>
              <w:top w:val="nil"/>
              <w:left w:val="nil"/>
              <w:bottom w:val="single" w:sz="4" w:space="0" w:color="auto"/>
              <w:right w:val="single" w:sz="4" w:space="0" w:color="auto"/>
            </w:tcBorders>
            <w:shd w:val="clear" w:color="auto" w:fill="auto"/>
            <w:noWrap/>
            <w:vAlign w:val="bottom"/>
            <w:hideMark/>
          </w:tcPr>
          <w:p w14:paraId="523CF9E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1025" w:type="dxa"/>
            <w:tcBorders>
              <w:top w:val="nil"/>
              <w:left w:val="nil"/>
              <w:bottom w:val="single" w:sz="4" w:space="0" w:color="auto"/>
              <w:right w:val="single" w:sz="4" w:space="0" w:color="auto"/>
            </w:tcBorders>
            <w:shd w:val="clear" w:color="auto" w:fill="auto"/>
            <w:noWrap/>
            <w:vAlign w:val="bottom"/>
            <w:hideMark/>
          </w:tcPr>
          <w:p w14:paraId="084AF36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79" w:type="dxa"/>
            <w:tcBorders>
              <w:top w:val="nil"/>
              <w:left w:val="nil"/>
              <w:bottom w:val="single" w:sz="4" w:space="0" w:color="auto"/>
              <w:right w:val="single" w:sz="4" w:space="0" w:color="auto"/>
            </w:tcBorders>
            <w:shd w:val="clear" w:color="auto" w:fill="auto"/>
            <w:noWrap/>
            <w:vAlign w:val="bottom"/>
            <w:hideMark/>
          </w:tcPr>
          <w:p w14:paraId="3E684E8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76" w:type="dxa"/>
            <w:tcBorders>
              <w:top w:val="nil"/>
              <w:left w:val="nil"/>
              <w:bottom w:val="single" w:sz="4" w:space="0" w:color="auto"/>
              <w:right w:val="single" w:sz="4" w:space="0" w:color="auto"/>
            </w:tcBorders>
            <w:shd w:val="clear" w:color="auto" w:fill="auto"/>
            <w:noWrap/>
            <w:vAlign w:val="bottom"/>
            <w:hideMark/>
          </w:tcPr>
          <w:p w14:paraId="429A171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76" w:type="dxa"/>
            <w:tcBorders>
              <w:top w:val="nil"/>
              <w:left w:val="nil"/>
              <w:bottom w:val="single" w:sz="4" w:space="0" w:color="auto"/>
              <w:right w:val="single" w:sz="4" w:space="0" w:color="auto"/>
            </w:tcBorders>
            <w:shd w:val="clear" w:color="auto" w:fill="auto"/>
            <w:noWrap/>
            <w:vAlign w:val="bottom"/>
            <w:hideMark/>
          </w:tcPr>
          <w:p w14:paraId="2C73C89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79" w:type="dxa"/>
            <w:tcBorders>
              <w:top w:val="nil"/>
              <w:left w:val="nil"/>
              <w:bottom w:val="single" w:sz="4" w:space="0" w:color="auto"/>
              <w:right w:val="single" w:sz="4" w:space="0" w:color="auto"/>
            </w:tcBorders>
            <w:shd w:val="clear" w:color="auto" w:fill="auto"/>
            <w:noWrap/>
            <w:vAlign w:val="bottom"/>
            <w:hideMark/>
          </w:tcPr>
          <w:p w14:paraId="70E2DB0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r>
      <w:tr w:rsidR="00662406" w:rsidRPr="003E08F7" w14:paraId="17738A45" w14:textId="77777777" w:rsidTr="00D20B11">
        <w:trPr>
          <w:trHeight w:val="338"/>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36A2C54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902" w:type="dxa"/>
            <w:tcBorders>
              <w:top w:val="nil"/>
              <w:left w:val="nil"/>
              <w:bottom w:val="single" w:sz="4" w:space="0" w:color="auto"/>
              <w:right w:val="single" w:sz="4" w:space="0" w:color="auto"/>
            </w:tcBorders>
            <w:shd w:val="clear" w:color="auto" w:fill="auto"/>
            <w:vAlign w:val="center"/>
            <w:hideMark/>
          </w:tcPr>
          <w:p w14:paraId="1D7836F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27E1CF0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97" w:type="dxa"/>
            <w:tcBorders>
              <w:top w:val="nil"/>
              <w:left w:val="nil"/>
              <w:bottom w:val="single" w:sz="4" w:space="0" w:color="auto"/>
              <w:right w:val="single" w:sz="4" w:space="0" w:color="auto"/>
            </w:tcBorders>
            <w:shd w:val="clear" w:color="auto" w:fill="auto"/>
            <w:noWrap/>
            <w:vAlign w:val="bottom"/>
            <w:hideMark/>
          </w:tcPr>
          <w:p w14:paraId="1CD091A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20" w:type="dxa"/>
            <w:tcBorders>
              <w:top w:val="nil"/>
              <w:left w:val="nil"/>
              <w:bottom w:val="single" w:sz="4" w:space="0" w:color="auto"/>
              <w:right w:val="single" w:sz="4" w:space="0" w:color="auto"/>
            </w:tcBorders>
            <w:shd w:val="clear" w:color="auto" w:fill="auto"/>
            <w:noWrap/>
            <w:vAlign w:val="bottom"/>
            <w:hideMark/>
          </w:tcPr>
          <w:p w14:paraId="087026B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20" w:type="dxa"/>
            <w:tcBorders>
              <w:top w:val="nil"/>
              <w:left w:val="nil"/>
              <w:bottom w:val="single" w:sz="4" w:space="0" w:color="auto"/>
              <w:right w:val="single" w:sz="4" w:space="0" w:color="auto"/>
            </w:tcBorders>
            <w:shd w:val="clear" w:color="auto" w:fill="auto"/>
            <w:noWrap/>
            <w:vAlign w:val="bottom"/>
            <w:hideMark/>
          </w:tcPr>
          <w:p w14:paraId="5189B75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44" w:type="dxa"/>
            <w:tcBorders>
              <w:top w:val="nil"/>
              <w:left w:val="nil"/>
              <w:bottom w:val="single" w:sz="4" w:space="0" w:color="auto"/>
              <w:right w:val="single" w:sz="4" w:space="0" w:color="auto"/>
            </w:tcBorders>
            <w:shd w:val="clear" w:color="auto" w:fill="auto"/>
            <w:noWrap/>
            <w:vAlign w:val="bottom"/>
            <w:hideMark/>
          </w:tcPr>
          <w:p w14:paraId="2B4B1FF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noWrap/>
            <w:vAlign w:val="bottom"/>
            <w:hideMark/>
          </w:tcPr>
          <w:p w14:paraId="7C15B8F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51" w:type="dxa"/>
            <w:tcBorders>
              <w:top w:val="nil"/>
              <w:left w:val="nil"/>
              <w:bottom w:val="single" w:sz="4" w:space="0" w:color="auto"/>
              <w:right w:val="single" w:sz="4" w:space="0" w:color="auto"/>
            </w:tcBorders>
            <w:shd w:val="clear" w:color="auto" w:fill="auto"/>
            <w:noWrap/>
            <w:vAlign w:val="bottom"/>
            <w:hideMark/>
          </w:tcPr>
          <w:p w14:paraId="6864E59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67" w:type="dxa"/>
            <w:tcBorders>
              <w:top w:val="nil"/>
              <w:left w:val="nil"/>
              <w:bottom w:val="single" w:sz="4" w:space="0" w:color="auto"/>
              <w:right w:val="single" w:sz="4" w:space="0" w:color="auto"/>
            </w:tcBorders>
            <w:shd w:val="clear" w:color="auto" w:fill="auto"/>
            <w:noWrap/>
            <w:vAlign w:val="bottom"/>
            <w:hideMark/>
          </w:tcPr>
          <w:p w14:paraId="01C7DAC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67" w:type="dxa"/>
            <w:tcBorders>
              <w:top w:val="nil"/>
              <w:left w:val="nil"/>
              <w:bottom w:val="single" w:sz="4" w:space="0" w:color="auto"/>
              <w:right w:val="single" w:sz="4" w:space="0" w:color="auto"/>
            </w:tcBorders>
            <w:shd w:val="clear" w:color="auto" w:fill="auto"/>
            <w:noWrap/>
            <w:vAlign w:val="bottom"/>
            <w:hideMark/>
          </w:tcPr>
          <w:p w14:paraId="6B2185E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66" w:type="dxa"/>
            <w:tcBorders>
              <w:top w:val="nil"/>
              <w:left w:val="nil"/>
              <w:bottom w:val="single" w:sz="4" w:space="0" w:color="auto"/>
              <w:right w:val="single" w:sz="4" w:space="0" w:color="auto"/>
            </w:tcBorders>
            <w:shd w:val="clear" w:color="auto" w:fill="auto"/>
            <w:noWrap/>
            <w:vAlign w:val="bottom"/>
            <w:hideMark/>
          </w:tcPr>
          <w:p w14:paraId="001A8E7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89" w:type="dxa"/>
            <w:tcBorders>
              <w:top w:val="nil"/>
              <w:left w:val="nil"/>
              <w:bottom w:val="single" w:sz="4" w:space="0" w:color="auto"/>
              <w:right w:val="single" w:sz="4" w:space="0" w:color="auto"/>
            </w:tcBorders>
            <w:shd w:val="clear" w:color="auto" w:fill="auto"/>
            <w:noWrap/>
            <w:vAlign w:val="bottom"/>
            <w:hideMark/>
          </w:tcPr>
          <w:p w14:paraId="15D847C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34" w:type="dxa"/>
            <w:tcBorders>
              <w:top w:val="nil"/>
              <w:left w:val="nil"/>
              <w:bottom w:val="single" w:sz="4" w:space="0" w:color="auto"/>
              <w:right w:val="single" w:sz="4" w:space="0" w:color="auto"/>
            </w:tcBorders>
            <w:shd w:val="clear" w:color="auto" w:fill="auto"/>
            <w:noWrap/>
            <w:vAlign w:val="bottom"/>
            <w:hideMark/>
          </w:tcPr>
          <w:p w14:paraId="2546108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25" w:type="dxa"/>
            <w:tcBorders>
              <w:top w:val="nil"/>
              <w:left w:val="nil"/>
              <w:bottom w:val="single" w:sz="4" w:space="0" w:color="auto"/>
              <w:right w:val="single" w:sz="4" w:space="0" w:color="auto"/>
            </w:tcBorders>
            <w:shd w:val="clear" w:color="auto" w:fill="auto"/>
            <w:noWrap/>
            <w:vAlign w:val="bottom"/>
            <w:hideMark/>
          </w:tcPr>
          <w:p w14:paraId="0BF6047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9" w:type="dxa"/>
            <w:tcBorders>
              <w:top w:val="nil"/>
              <w:left w:val="nil"/>
              <w:bottom w:val="single" w:sz="4" w:space="0" w:color="auto"/>
              <w:right w:val="single" w:sz="4" w:space="0" w:color="auto"/>
            </w:tcBorders>
            <w:shd w:val="clear" w:color="auto" w:fill="auto"/>
            <w:noWrap/>
            <w:vAlign w:val="bottom"/>
            <w:hideMark/>
          </w:tcPr>
          <w:p w14:paraId="78151B7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6" w:type="dxa"/>
            <w:tcBorders>
              <w:top w:val="nil"/>
              <w:left w:val="nil"/>
              <w:bottom w:val="single" w:sz="4" w:space="0" w:color="auto"/>
              <w:right w:val="single" w:sz="4" w:space="0" w:color="auto"/>
            </w:tcBorders>
            <w:shd w:val="clear" w:color="auto" w:fill="auto"/>
            <w:noWrap/>
            <w:vAlign w:val="bottom"/>
            <w:hideMark/>
          </w:tcPr>
          <w:p w14:paraId="5CCBC22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6" w:type="dxa"/>
            <w:tcBorders>
              <w:top w:val="nil"/>
              <w:left w:val="nil"/>
              <w:bottom w:val="single" w:sz="4" w:space="0" w:color="auto"/>
              <w:right w:val="single" w:sz="4" w:space="0" w:color="auto"/>
            </w:tcBorders>
            <w:shd w:val="clear" w:color="auto" w:fill="auto"/>
            <w:noWrap/>
            <w:vAlign w:val="bottom"/>
            <w:hideMark/>
          </w:tcPr>
          <w:p w14:paraId="0FE534A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9" w:type="dxa"/>
            <w:tcBorders>
              <w:top w:val="nil"/>
              <w:left w:val="nil"/>
              <w:bottom w:val="single" w:sz="4" w:space="0" w:color="auto"/>
              <w:right w:val="single" w:sz="4" w:space="0" w:color="auto"/>
            </w:tcBorders>
            <w:shd w:val="clear" w:color="auto" w:fill="auto"/>
            <w:noWrap/>
            <w:vAlign w:val="bottom"/>
            <w:hideMark/>
          </w:tcPr>
          <w:p w14:paraId="6721D19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r>
      <w:tr w:rsidR="00662406" w:rsidRPr="003E08F7" w14:paraId="254B45CC" w14:textId="77777777" w:rsidTr="00D20B11">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468C33C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902" w:type="dxa"/>
            <w:tcBorders>
              <w:top w:val="nil"/>
              <w:left w:val="nil"/>
              <w:bottom w:val="single" w:sz="4" w:space="0" w:color="auto"/>
              <w:right w:val="single" w:sz="4" w:space="0" w:color="auto"/>
            </w:tcBorders>
            <w:shd w:val="clear" w:color="auto" w:fill="auto"/>
            <w:vAlign w:val="center"/>
            <w:hideMark/>
          </w:tcPr>
          <w:p w14:paraId="0BAC75A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7229446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1197" w:type="dxa"/>
            <w:tcBorders>
              <w:top w:val="nil"/>
              <w:left w:val="nil"/>
              <w:bottom w:val="single" w:sz="4" w:space="0" w:color="auto"/>
              <w:right w:val="single" w:sz="4" w:space="0" w:color="auto"/>
            </w:tcBorders>
            <w:shd w:val="clear" w:color="auto" w:fill="auto"/>
            <w:noWrap/>
            <w:vAlign w:val="bottom"/>
            <w:hideMark/>
          </w:tcPr>
          <w:p w14:paraId="343215F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20" w:type="dxa"/>
            <w:tcBorders>
              <w:top w:val="nil"/>
              <w:left w:val="nil"/>
              <w:bottom w:val="single" w:sz="4" w:space="0" w:color="auto"/>
              <w:right w:val="single" w:sz="4" w:space="0" w:color="auto"/>
            </w:tcBorders>
            <w:shd w:val="clear" w:color="auto" w:fill="auto"/>
            <w:noWrap/>
            <w:vAlign w:val="bottom"/>
            <w:hideMark/>
          </w:tcPr>
          <w:p w14:paraId="0082340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20" w:type="dxa"/>
            <w:tcBorders>
              <w:top w:val="nil"/>
              <w:left w:val="nil"/>
              <w:bottom w:val="single" w:sz="4" w:space="0" w:color="auto"/>
              <w:right w:val="single" w:sz="4" w:space="0" w:color="auto"/>
            </w:tcBorders>
            <w:shd w:val="clear" w:color="auto" w:fill="auto"/>
            <w:noWrap/>
            <w:vAlign w:val="bottom"/>
            <w:hideMark/>
          </w:tcPr>
          <w:p w14:paraId="1E137F7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1144" w:type="dxa"/>
            <w:tcBorders>
              <w:top w:val="nil"/>
              <w:left w:val="nil"/>
              <w:bottom w:val="single" w:sz="4" w:space="0" w:color="auto"/>
              <w:right w:val="single" w:sz="4" w:space="0" w:color="auto"/>
            </w:tcBorders>
            <w:shd w:val="clear" w:color="auto" w:fill="auto"/>
            <w:noWrap/>
            <w:vAlign w:val="bottom"/>
            <w:hideMark/>
          </w:tcPr>
          <w:p w14:paraId="6D0E8AB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960" w:type="dxa"/>
            <w:tcBorders>
              <w:top w:val="nil"/>
              <w:left w:val="nil"/>
              <w:bottom w:val="single" w:sz="4" w:space="0" w:color="auto"/>
              <w:right w:val="single" w:sz="4" w:space="0" w:color="auto"/>
            </w:tcBorders>
            <w:shd w:val="clear" w:color="auto" w:fill="auto"/>
            <w:noWrap/>
            <w:vAlign w:val="bottom"/>
            <w:hideMark/>
          </w:tcPr>
          <w:p w14:paraId="61EB9B0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1151" w:type="dxa"/>
            <w:tcBorders>
              <w:top w:val="nil"/>
              <w:left w:val="nil"/>
              <w:bottom w:val="single" w:sz="4" w:space="0" w:color="auto"/>
              <w:right w:val="single" w:sz="4" w:space="0" w:color="auto"/>
            </w:tcBorders>
            <w:shd w:val="clear" w:color="auto" w:fill="auto"/>
            <w:noWrap/>
            <w:vAlign w:val="bottom"/>
            <w:hideMark/>
          </w:tcPr>
          <w:p w14:paraId="26A835C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67" w:type="dxa"/>
            <w:tcBorders>
              <w:top w:val="nil"/>
              <w:left w:val="nil"/>
              <w:bottom w:val="single" w:sz="4" w:space="0" w:color="auto"/>
              <w:right w:val="single" w:sz="4" w:space="0" w:color="auto"/>
            </w:tcBorders>
            <w:shd w:val="clear" w:color="auto" w:fill="auto"/>
            <w:noWrap/>
            <w:vAlign w:val="bottom"/>
            <w:hideMark/>
          </w:tcPr>
          <w:p w14:paraId="1E2447B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67" w:type="dxa"/>
            <w:tcBorders>
              <w:top w:val="nil"/>
              <w:left w:val="nil"/>
              <w:bottom w:val="single" w:sz="4" w:space="0" w:color="auto"/>
              <w:right w:val="single" w:sz="4" w:space="0" w:color="auto"/>
            </w:tcBorders>
            <w:shd w:val="clear" w:color="auto" w:fill="auto"/>
            <w:noWrap/>
            <w:vAlign w:val="bottom"/>
            <w:hideMark/>
          </w:tcPr>
          <w:p w14:paraId="70E046A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66" w:type="dxa"/>
            <w:tcBorders>
              <w:top w:val="nil"/>
              <w:left w:val="nil"/>
              <w:bottom w:val="single" w:sz="4" w:space="0" w:color="auto"/>
              <w:right w:val="single" w:sz="4" w:space="0" w:color="auto"/>
            </w:tcBorders>
            <w:shd w:val="clear" w:color="auto" w:fill="auto"/>
            <w:noWrap/>
            <w:vAlign w:val="bottom"/>
            <w:hideMark/>
          </w:tcPr>
          <w:p w14:paraId="6703EC6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1089" w:type="dxa"/>
            <w:tcBorders>
              <w:top w:val="nil"/>
              <w:left w:val="nil"/>
              <w:bottom w:val="single" w:sz="4" w:space="0" w:color="auto"/>
              <w:right w:val="single" w:sz="4" w:space="0" w:color="auto"/>
            </w:tcBorders>
            <w:shd w:val="clear" w:color="auto" w:fill="auto"/>
            <w:noWrap/>
            <w:vAlign w:val="bottom"/>
            <w:hideMark/>
          </w:tcPr>
          <w:p w14:paraId="1C90329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1134" w:type="dxa"/>
            <w:tcBorders>
              <w:top w:val="nil"/>
              <w:left w:val="nil"/>
              <w:bottom w:val="single" w:sz="4" w:space="0" w:color="auto"/>
              <w:right w:val="single" w:sz="4" w:space="0" w:color="auto"/>
            </w:tcBorders>
            <w:shd w:val="clear" w:color="auto" w:fill="auto"/>
            <w:noWrap/>
            <w:vAlign w:val="bottom"/>
            <w:hideMark/>
          </w:tcPr>
          <w:p w14:paraId="62F0725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1025" w:type="dxa"/>
            <w:tcBorders>
              <w:top w:val="nil"/>
              <w:left w:val="nil"/>
              <w:bottom w:val="single" w:sz="4" w:space="0" w:color="auto"/>
              <w:right w:val="single" w:sz="4" w:space="0" w:color="auto"/>
            </w:tcBorders>
            <w:shd w:val="clear" w:color="auto" w:fill="auto"/>
            <w:noWrap/>
            <w:vAlign w:val="bottom"/>
            <w:hideMark/>
          </w:tcPr>
          <w:p w14:paraId="3D5E432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79" w:type="dxa"/>
            <w:tcBorders>
              <w:top w:val="nil"/>
              <w:left w:val="nil"/>
              <w:bottom w:val="single" w:sz="4" w:space="0" w:color="auto"/>
              <w:right w:val="single" w:sz="4" w:space="0" w:color="auto"/>
            </w:tcBorders>
            <w:shd w:val="clear" w:color="auto" w:fill="auto"/>
            <w:noWrap/>
            <w:vAlign w:val="bottom"/>
            <w:hideMark/>
          </w:tcPr>
          <w:p w14:paraId="6442EBB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76" w:type="dxa"/>
            <w:tcBorders>
              <w:top w:val="nil"/>
              <w:left w:val="nil"/>
              <w:bottom w:val="single" w:sz="4" w:space="0" w:color="auto"/>
              <w:right w:val="single" w:sz="4" w:space="0" w:color="auto"/>
            </w:tcBorders>
            <w:shd w:val="clear" w:color="auto" w:fill="auto"/>
            <w:noWrap/>
            <w:vAlign w:val="bottom"/>
            <w:hideMark/>
          </w:tcPr>
          <w:p w14:paraId="765975F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76" w:type="dxa"/>
            <w:tcBorders>
              <w:top w:val="nil"/>
              <w:left w:val="nil"/>
              <w:bottom w:val="single" w:sz="4" w:space="0" w:color="auto"/>
              <w:right w:val="single" w:sz="4" w:space="0" w:color="auto"/>
            </w:tcBorders>
            <w:shd w:val="clear" w:color="auto" w:fill="auto"/>
            <w:noWrap/>
            <w:vAlign w:val="bottom"/>
            <w:hideMark/>
          </w:tcPr>
          <w:p w14:paraId="610F5E3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79" w:type="dxa"/>
            <w:tcBorders>
              <w:top w:val="nil"/>
              <w:left w:val="nil"/>
              <w:bottom w:val="single" w:sz="4" w:space="0" w:color="auto"/>
              <w:right w:val="single" w:sz="4" w:space="0" w:color="auto"/>
            </w:tcBorders>
            <w:shd w:val="clear" w:color="auto" w:fill="auto"/>
            <w:noWrap/>
            <w:vAlign w:val="bottom"/>
            <w:hideMark/>
          </w:tcPr>
          <w:p w14:paraId="259D798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r>
      <w:tr w:rsidR="00662406" w:rsidRPr="003E08F7" w14:paraId="5C15A231" w14:textId="77777777" w:rsidTr="00D20B11">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53C16738" w14:textId="34D3327D"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902" w:type="dxa"/>
            <w:tcBorders>
              <w:top w:val="nil"/>
              <w:left w:val="nil"/>
              <w:bottom w:val="single" w:sz="4" w:space="0" w:color="auto"/>
              <w:right w:val="single" w:sz="4" w:space="0" w:color="auto"/>
            </w:tcBorders>
            <w:shd w:val="clear" w:color="auto" w:fill="auto"/>
            <w:vAlign w:val="center"/>
            <w:hideMark/>
          </w:tcPr>
          <w:p w14:paraId="3DA1AD7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7E881A5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0,200</w:t>
            </w:r>
          </w:p>
        </w:tc>
        <w:tc>
          <w:tcPr>
            <w:tcW w:w="1197" w:type="dxa"/>
            <w:tcBorders>
              <w:top w:val="nil"/>
              <w:left w:val="nil"/>
              <w:bottom w:val="single" w:sz="4" w:space="0" w:color="auto"/>
              <w:right w:val="single" w:sz="4" w:space="0" w:color="auto"/>
            </w:tcBorders>
            <w:shd w:val="clear" w:color="auto" w:fill="auto"/>
            <w:noWrap/>
            <w:vAlign w:val="bottom"/>
            <w:hideMark/>
          </w:tcPr>
          <w:p w14:paraId="4668A98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20" w:type="dxa"/>
            <w:tcBorders>
              <w:top w:val="nil"/>
              <w:left w:val="nil"/>
              <w:bottom w:val="single" w:sz="4" w:space="0" w:color="auto"/>
              <w:right w:val="single" w:sz="4" w:space="0" w:color="auto"/>
            </w:tcBorders>
            <w:shd w:val="clear" w:color="auto" w:fill="auto"/>
            <w:noWrap/>
            <w:vAlign w:val="bottom"/>
            <w:hideMark/>
          </w:tcPr>
          <w:p w14:paraId="383D1D3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20" w:type="dxa"/>
            <w:tcBorders>
              <w:top w:val="nil"/>
              <w:left w:val="nil"/>
              <w:bottom w:val="single" w:sz="4" w:space="0" w:color="auto"/>
              <w:right w:val="single" w:sz="4" w:space="0" w:color="auto"/>
            </w:tcBorders>
            <w:shd w:val="clear" w:color="auto" w:fill="auto"/>
            <w:noWrap/>
            <w:vAlign w:val="bottom"/>
            <w:hideMark/>
          </w:tcPr>
          <w:p w14:paraId="1B970AD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1144" w:type="dxa"/>
            <w:tcBorders>
              <w:top w:val="nil"/>
              <w:left w:val="nil"/>
              <w:bottom w:val="single" w:sz="4" w:space="0" w:color="auto"/>
              <w:right w:val="single" w:sz="4" w:space="0" w:color="auto"/>
            </w:tcBorders>
            <w:shd w:val="clear" w:color="auto" w:fill="auto"/>
            <w:noWrap/>
            <w:vAlign w:val="bottom"/>
            <w:hideMark/>
          </w:tcPr>
          <w:p w14:paraId="0C87D2F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960" w:type="dxa"/>
            <w:tcBorders>
              <w:top w:val="nil"/>
              <w:left w:val="nil"/>
              <w:bottom w:val="single" w:sz="4" w:space="0" w:color="auto"/>
              <w:right w:val="single" w:sz="4" w:space="0" w:color="auto"/>
            </w:tcBorders>
            <w:shd w:val="clear" w:color="auto" w:fill="auto"/>
            <w:noWrap/>
            <w:vAlign w:val="bottom"/>
            <w:hideMark/>
          </w:tcPr>
          <w:p w14:paraId="51B5270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1151" w:type="dxa"/>
            <w:tcBorders>
              <w:top w:val="nil"/>
              <w:left w:val="nil"/>
              <w:bottom w:val="single" w:sz="4" w:space="0" w:color="auto"/>
              <w:right w:val="single" w:sz="4" w:space="0" w:color="auto"/>
            </w:tcBorders>
            <w:shd w:val="clear" w:color="auto" w:fill="auto"/>
            <w:noWrap/>
            <w:vAlign w:val="bottom"/>
            <w:hideMark/>
          </w:tcPr>
          <w:p w14:paraId="2DA7BE9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67" w:type="dxa"/>
            <w:tcBorders>
              <w:top w:val="nil"/>
              <w:left w:val="nil"/>
              <w:bottom w:val="single" w:sz="4" w:space="0" w:color="auto"/>
              <w:right w:val="single" w:sz="4" w:space="0" w:color="auto"/>
            </w:tcBorders>
            <w:shd w:val="clear" w:color="auto" w:fill="auto"/>
            <w:noWrap/>
            <w:vAlign w:val="bottom"/>
            <w:hideMark/>
          </w:tcPr>
          <w:p w14:paraId="1748834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67" w:type="dxa"/>
            <w:tcBorders>
              <w:top w:val="nil"/>
              <w:left w:val="nil"/>
              <w:bottom w:val="single" w:sz="4" w:space="0" w:color="auto"/>
              <w:right w:val="single" w:sz="4" w:space="0" w:color="auto"/>
            </w:tcBorders>
            <w:shd w:val="clear" w:color="auto" w:fill="auto"/>
            <w:noWrap/>
            <w:vAlign w:val="bottom"/>
            <w:hideMark/>
          </w:tcPr>
          <w:p w14:paraId="53E0E00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66" w:type="dxa"/>
            <w:tcBorders>
              <w:top w:val="nil"/>
              <w:left w:val="nil"/>
              <w:bottom w:val="single" w:sz="4" w:space="0" w:color="auto"/>
              <w:right w:val="single" w:sz="4" w:space="0" w:color="auto"/>
            </w:tcBorders>
            <w:shd w:val="clear" w:color="auto" w:fill="auto"/>
            <w:noWrap/>
            <w:vAlign w:val="bottom"/>
            <w:hideMark/>
          </w:tcPr>
          <w:p w14:paraId="74FF774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1089" w:type="dxa"/>
            <w:tcBorders>
              <w:top w:val="nil"/>
              <w:left w:val="nil"/>
              <w:bottom w:val="single" w:sz="4" w:space="0" w:color="auto"/>
              <w:right w:val="single" w:sz="4" w:space="0" w:color="auto"/>
            </w:tcBorders>
            <w:shd w:val="clear" w:color="auto" w:fill="auto"/>
            <w:noWrap/>
            <w:vAlign w:val="bottom"/>
            <w:hideMark/>
          </w:tcPr>
          <w:p w14:paraId="0790FAD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1134" w:type="dxa"/>
            <w:tcBorders>
              <w:top w:val="nil"/>
              <w:left w:val="nil"/>
              <w:bottom w:val="single" w:sz="4" w:space="0" w:color="auto"/>
              <w:right w:val="single" w:sz="4" w:space="0" w:color="auto"/>
            </w:tcBorders>
            <w:shd w:val="clear" w:color="auto" w:fill="auto"/>
            <w:noWrap/>
            <w:vAlign w:val="bottom"/>
            <w:hideMark/>
          </w:tcPr>
          <w:p w14:paraId="5FF3447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1025" w:type="dxa"/>
            <w:tcBorders>
              <w:top w:val="nil"/>
              <w:left w:val="nil"/>
              <w:bottom w:val="single" w:sz="4" w:space="0" w:color="auto"/>
              <w:right w:val="single" w:sz="4" w:space="0" w:color="auto"/>
            </w:tcBorders>
            <w:shd w:val="clear" w:color="auto" w:fill="auto"/>
            <w:noWrap/>
            <w:vAlign w:val="bottom"/>
            <w:hideMark/>
          </w:tcPr>
          <w:p w14:paraId="12979FC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79" w:type="dxa"/>
            <w:tcBorders>
              <w:top w:val="nil"/>
              <w:left w:val="nil"/>
              <w:bottom w:val="single" w:sz="4" w:space="0" w:color="auto"/>
              <w:right w:val="single" w:sz="4" w:space="0" w:color="auto"/>
            </w:tcBorders>
            <w:shd w:val="clear" w:color="auto" w:fill="auto"/>
            <w:noWrap/>
            <w:vAlign w:val="bottom"/>
            <w:hideMark/>
          </w:tcPr>
          <w:p w14:paraId="5DD9F88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76" w:type="dxa"/>
            <w:tcBorders>
              <w:top w:val="nil"/>
              <w:left w:val="nil"/>
              <w:bottom w:val="single" w:sz="4" w:space="0" w:color="auto"/>
              <w:right w:val="single" w:sz="4" w:space="0" w:color="auto"/>
            </w:tcBorders>
            <w:shd w:val="clear" w:color="auto" w:fill="auto"/>
            <w:noWrap/>
            <w:vAlign w:val="bottom"/>
            <w:hideMark/>
          </w:tcPr>
          <w:p w14:paraId="0E210FD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76" w:type="dxa"/>
            <w:tcBorders>
              <w:top w:val="nil"/>
              <w:left w:val="nil"/>
              <w:bottom w:val="single" w:sz="4" w:space="0" w:color="auto"/>
              <w:right w:val="single" w:sz="4" w:space="0" w:color="auto"/>
            </w:tcBorders>
            <w:shd w:val="clear" w:color="auto" w:fill="auto"/>
            <w:noWrap/>
            <w:vAlign w:val="bottom"/>
            <w:hideMark/>
          </w:tcPr>
          <w:p w14:paraId="2569840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c>
          <w:tcPr>
            <w:tcW w:w="879" w:type="dxa"/>
            <w:tcBorders>
              <w:top w:val="nil"/>
              <w:left w:val="nil"/>
              <w:bottom w:val="single" w:sz="4" w:space="0" w:color="auto"/>
              <w:right w:val="single" w:sz="4" w:space="0" w:color="auto"/>
            </w:tcBorders>
            <w:shd w:val="clear" w:color="auto" w:fill="auto"/>
            <w:noWrap/>
            <w:vAlign w:val="bottom"/>
            <w:hideMark/>
          </w:tcPr>
          <w:p w14:paraId="5BFB8B2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w:t>
            </w:r>
          </w:p>
        </w:tc>
      </w:tr>
      <w:tr w:rsidR="00662406" w:rsidRPr="003E08F7" w14:paraId="008563F0" w14:textId="77777777" w:rsidTr="00D20B11">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44FC21E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902" w:type="dxa"/>
            <w:tcBorders>
              <w:top w:val="nil"/>
              <w:left w:val="nil"/>
              <w:bottom w:val="single" w:sz="4" w:space="0" w:color="auto"/>
              <w:right w:val="single" w:sz="4" w:space="0" w:color="auto"/>
            </w:tcBorders>
            <w:shd w:val="clear" w:color="auto" w:fill="auto"/>
            <w:vAlign w:val="center"/>
            <w:hideMark/>
          </w:tcPr>
          <w:p w14:paraId="17AD1DD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675E9E2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1197" w:type="dxa"/>
            <w:tcBorders>
              <w:top w:val="nil"/>
              <w:left w:val="nil"/>
              <w:bottom w:val="single" w:sz="4" w:space="0" w:color="auto"/>
              <w:right w:val="single" w:sz="4" w:space="0" w:color="auto"/>
            </w:tcBorders>
            <w:shd w:val="clear" w:color="auto" w:fill="auto"/>
            <w:noWrap/>
            <w:vAlign w:val="bottom"/>
            <w:hideMark/>
          </w:tcPr>
          <w:p w14:paraId="33E6A20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20" w:type="dxa"/>
            <w:tcBorders>
              <w:top w:val="nil"/>
              <w:left w:val="nil"/>
              <w:bottom w:val="single" w:sz="4" w:space="0" w:color="auto"/>
              <w:right w:val="single" w:sz="4" w:space="0" w:color="auto"/>
            </w:tcBorders>
            <w:shd w:val="clear" w:color="auto" w:fill="auto"/>
            <w:noWrap/>
            <w:vAlign w:val="bottom"/>
            <w:hideMark/>
          </w:tcPr>
          <w:p w14:paraId="31E2A82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20" w:type="dxa"/>
            <w:tcBorders>
              <w:top w:val="nil"/>
              <w:left w:val="nil"/>
              <w:bottom w:val="single" w:sz="4" w:space="0" w:color="auto"/>
              <w:right w:val="single" w:sz="4" w:space="0" w:color="auto"/>
            </w:tcBorders>
            <w:shd w:val="clear" w:color="auto" w:fill="auto"/>
            <w:noWrap/>
            <w:vAlign w:val="bottom"/>
            <w:hideMark/>
          </w:tcPr>
          <w:p w14:paraId="5F5ACB0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1144" w:type="dxa"/>
            <w:tcBorders>
              <w:top w:val="nil"/>
              <w:left w:val="nil"/>
              <w:bottom w:val="single" w:sz="4" w:space="0" w:color="auto"/>
              <w:right w:val="single" w:sz="4" w:space="0" w:color="auto"/>
            </w:tcBorders>
            <w:shd w:val="clear" w:color="auto" w:fill="auto"/>
            <w:noWrap/>
            <w:vAlign w:val="bottom"/>
            <w:hideMark/>
          </w:tcPr>
          <w:p w14:paraId="392C592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960" w:type="dxa"/>
            <w:tcBorders>
              <w:top w:val="nil"/>
              <w:left w:val="nil"/>
              <w:bottom w:val="single" w:sz="4" w:space="0" w:color="auto"/>
              <w:right w:val="single" w:sz="4" w:space="0" w:color="auto"/>
            </w:tcBorders>
            <w:shd w:val="clear" w:color="auto" w:fill="auto"/>
            <w:noWrap/>
            <w:vAlign w:val="bottom"/>
            <w:hideMark/>
          </w:tcPr>
          <w:p w14:paraId="75645C0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1151" w:type="dxa"/>
            <w:tcBorders>
              <w:top w:val="nil"/>
              <w:left w:val="nil"/>
              <w:bottom w:val="single" w:sz="4" w:space="0" w:color="auto"/>
              <w:right w:val="single" w:sz="4" w:space="0" w:color="auto"/>
            </w:tcBorders>
            <w:shd w:val="clear" w:color="auto" w:fill="auto"/>
            <w:noWrap/>
            <w:vAlign w:val="bottom"/>
            <w:hideMark/>
          </w:tcPr>
          <w:p w14:paraId="262B108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67" w:type="dxa"/>
            <w:tcBorders>
              <w:top w:val="nil"/>
              <w:left w:val="nil"/>
              <w:bottom w:val="single" w:sz="4" w:space="0" w:color="auto"/>
              <w:right w:val="single" w:sz="4" w:space="0" w:color="auto"/>
            </w:tcBorders>
            <w:shd w:val="clear" w:color="auto" w:fill="auto"/>
            <w:noWrap/>
            <w:vAlign w:val="bottom"/>
            <w:hideMark/>
          </w:tcPr>
          <w:p w14:paraId="5D259CF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67" w:type="dxa"/>
            <w:tcBorders>
              <w:top w:val="nil"/>
              <w:left w:val="nil"/>
              <w:bottom w:val="single" w:sz="4" w:space="0" w:color="auto"/>
              <w:right w:val="single" w:sz="4" w:space="0" w:color="auto"/>
            </w:tcBorders>
            <w:shd w:val="clear" w:color="auto" w:fill="auto"/>
            <w:noWrap/>
            <w:vAlign w:val="bottom"/>
            <w:hideMark/>
          </w:tcPr>
          <w:p w14:paraId="0702FFE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66" w:type="dxa"/>
            <w:tcBorders>
              <w:top w:val="nil"/>
              <w:left w:val="nil"/>
              <w:bottom w:val="single" w:sz="4" w:space="0" w:color="auto"/>
              <w:right w:val="single" w:sz="4" w:space="0" w:color="auto"/>
            </w:tcBorders>
            <w:shd w:val="clear" w:color="auto" w:fill="auto"/>
            <w:noWrap/>
            <w:vAlign w:val="bottom"/>
            <w:hideMark/>
          </w:tcPr>
          <w:p w14:paraId="1921054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1089" w:type="dxa"/>
            <w:tcBorders>
              <w:top w:val="nil"/>
              <w:left w:val="nil"/>
              <w:bottom w:val="single" w:sz="4" w:space="0" w:color="auto"/>
              <w:right w:val="single" w:sz="4" w:space="0" w:color="auto"/>
            </w:tcBorders>
            <w:shd w:val="clear" w:color="auto" w:fill="auto"/>
            <w:noWrap/>
            <w:vAlign w:val="bottom"/>
            <w:hideMark/>
          </w:tcPr>
          <w:p w14:paraId="22D4815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1134" w:type="dxa"/>
            <w:tcBorders>
              <w:top w:val="nil"/>
              <w:left w:val="nil"/>
              <w:bottom w:val="single" w:sz="4" w:space="0" w:color="auto"/>
              <w:right w:val="single" w:sz="4" w:space="0" w:color="auto"/>
            </w:tcBorders>
            <w:shd w:val="clear" w:color="auto" w:fill="auto"/>
            <w:noWrap/>
            <w:vAlign w:val="bottom"/>
            <w:hideMark/>
          </w:tcPr>
          <w:p w14:paraId="4D7376F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1025" w:type="dxa"/>
            <w:tcBorders>
              <w:top w:val="nil"/>
              <w:left w:val="nil"/>
              <w:bottom w:val="single" w:sz="4" w:space="0" w:color="auto"/>
              <w:right w:val="single" w:sz="4" w:space="0" w:color="auto"/>
            </w:tcBorders>
            <w:shd w:val="clear" w:color="auto" w:fill="auto"/>
            <w:noWrap/>
            <w:vAlign w:val="bottom"/>
            <w:hideMark/>
          </w:tcPr>
          <w:p w14:paraId="61A7EC0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79" w:type="dxa"/>
            <w:tcBorders>
              <w:top w:val="nil"/>
              <w:left w:val="nil"/>
              <w:bottom w:val="single" w:sz="4" w:space="0" w:color="auto"/>
              <w:right w:val="single" w:sz="4" w:space="0" w:color="auto"/>
            </w:tcBorders>
            <w:shd w:val="clear" w:color="auto" w:fill="auto"/>
            <w:noWrap/>
            <w:vAlign w:val="bottom"/>
            <w:hideMark/>
          </w:tcPr>
          <w:p w14:paraId="02176E0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76" w:type="dxa"/>
            <w:tcBorders>
              <w:top w:val="nil"/>
              <w:left w:val="nil"/>
              <w:bottom w:val="single" w:sz="4" w:space="0" w:color="auto"/>
              <w:right w:val="single" w:sz="4" w:space="0" w:color="auto"/>
            </w:tcBorders>
            <w:shd w:val="clear" w:color="auto" w:fill="auto"/>
            <w:noWrap/>
            <w:vAlign w:val="bottom"/>
            <w:hideMark/>
          </w:tcPr>
          <w:p w14:paraId="57E53BC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76" w:type="dxa"/>
            <w:tcBorders>
              <w:top w:val="nil"/>
              <w:left w:val="nil"/>
              <w:bottom w:val="single" w:sz="4" w:space="0" w:color="auto"/>
              <w:right w:val="single" w:sz="4" w:space="0" w:color="auto"/>
            </w:tcBorders>
            <w:shd w:val="clear" w:color="auto" w:fill="auto"/>
            <w:noWrap/>
            <w:vAlign w:val="bottom"/>
            <w:hideMark/>
          </w:tcPr>
          <w:p w14:paraId="1032A8A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c>
          <w:tcPr>
            <w:tcW w:w="879" w:type="dxa"/>
            <w:tcBorders>
              <w:top w:val="nil"/>
              <w:left w:val="nil"/>
              <w:bottom w:val="single" w:sz="4" w:space="0" w:color="auto"/>
              <w:right w:val="single" w:sz="4" w:space="0" w:color="auto"/>
            </w:tcBorders>
            <w:shd w:val="clear" w:color="auto" w:fill="auto"/>
            <w:noWrap/>
            <w:vAlign w:val="bottom"/>
            <w:hideMark/>
          </w:tcPr>
          <w:p w14:paraId="027C95A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w:t>
            </w:r>
          </w:p>
        </w:tc>
      </w:tr>
      <w:tr w:rsidR="00662406" w:rsidRPr="003E08F7" w14:paraId="71F42948" w14:textId="77777777" w:rsidTr="00D20B11">
        <w:trPr>
          <w:trHeight w:val="691"/>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185799E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02" w:type="dxa"/>
            <w:tcBorders>
              <w:top w:val="nil"/>
              <w:left w:val="nil"/>
              <w:bottom w:val="single" w:sz="4" w:space="0" w:color="auto"/>
              <w:right w:val="single" w:sz="4" w:space="0" w:color="auto"/>
            </w:tcBorders>
            <w:shd w:val="clear" w:color="auto" w:fill="auto"/>
            <w:vAlign w:val="center"/>
            <w:hideMark/>
          </w:tcPr>
          <w:p w14:paraId="73B6ECE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center"/>
            <w:hideMark/>
          </w:tcPr>
          <w:p w14:paraId="4BAA378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1197" w:type="dxa"/>
            <w:tcBorders>
              <w:top w:val="nil"/>
              <w:left w:val="nil"/>
              <w:bottom w:val="single" w:sz="4" w:space="0" w:color="auto"/>
              <w:right w:val="single" w:sz="4" w:space="0" w:color="auto"/>
            </w:tcBorders>
            <w:shd w:val="clear" w:color="auto" w:fill="auto"/>
            <w:noWrap/>
            <w:vAlign w:val="center"/>
            <w:hideMark/>
          </w:tcPr>
          <w:p w14:paraId="5C21268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820" w:type="dxa"/>
            <w:tcBorders>
              <w:top w:val="nil"/>
              <w:left w:val="nil"/>
              <w:bottom w:val="single" w:sz="4" w:space="0" w:color="auto"/>
              <w:right w:val="single" w:sz="4" w:space="0" w:color="auto"/>
            </w:tcBorders>
            <w:shd w:val="clear" w:color="auto" w:fill="auto"/>
            <w:noWrap/>
            <w:vAlign w:val="center"/>
            <w:hideMark/>
          </w:tcPr>
          <w:p w14:paraId="7ECF3BB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820" w:type="dxa"/>
            <w:tcBorders>
              <w:top w:val="nil"/>
              <w:left w:val="nil"/>
              <w:bottom w:val="single" w:sz="4" w:space="0" w:color="auto"/>
              <w:right w:val="single" w:sz="4" w:space="0" w:color="auto"/>
            </w:tcBorders>
            <w:shd w:val="clear" w:color="auto" w:fill="auto"/>
            <w:noWrap/>
            <w:vAlign w:val="center"/>
            <w:hideMark/>
          </w:tcPr>
          <w:p w14:paraId="6F32CA4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1144" w:type="dxa"/>
            <w:tcBorders>
              <w:top w:val="nil"/>
              <w:left w:val="nil"/>
              <w:bottom w:val="single" w:sz="4" w:space="0" w:color="auto"/>
              <w:right w:val="single" w:sz="4" w:space="0" w:color="auto"/>
            </w:tcBorders>
            <w:shd w:val="clear" w:color="auto" w:fill="auto"/>
            <w:noWrap/>
            <w:vAlign w:val="center"/>
            <w:hideMark/>
          </w:tcPr>
          <w:p w14:paraId="0A87B85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960" w:type="dxa"/>
            <w:tcBorders>
              <w:top w:val="nil"/>
              <w:left w:val="nil"/>
              <w:bottom w:val="single" w:sz="4" w:space="0" w:color="auto"/>
              <w:right w:val="single" w:sz="4" w:space="0" w:color="auto"/>
            </w:tcBorders>
            <w:shd w:val="clear" w:color="auto" w:fill="auto"/>
            <w:noWrap/>
            <w:vAlign w:val="center"/>
            <w:hideMark/>
          </w:tcPr>
          <w:p w14:paraId="13B7259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1151" w:type="dxa"/>
            <w:tcBorders>
              <w:top w:val="nil"/>
              <w:left w:val="nil"/>
              <w:bottom w:val="single" w:sz="4" w:space="0" w:color="auto"/>
              <w:right w:val="single" w:sz="4" w:space="0" w:color="auto"/>
            </w:tcBorders>
            <w:shd w:val="clear" w:color="auto" w:fill="auto"/>
            <w:noWrap/>
            <w:vAlign w:val="center"/>
            <w:hideMark/>
          </w:tcPr>
          <w:p w14:paraId="7429D8B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867" w:type="dxa"/>
            <w:tcBorders>
              <w:top w:val="nil"/>
              <w:left w:val="nil"/>
              <w:bottom w:val="single" w:sz="4" w:space="0" w:color="auto"/>
              <w:right w:val="single" w:sz="4" w:space="0" w:color="auto"/>
            </w:tcBorders>
            <w:shd w:val="clear" w:color="auto" w:fill="auto"/>
            <w:noWrap/>
            <w:vAlign w:val="center"/>
            <w:hideMark/>
          </w:tcPr>
          <w:p w14:paraId="046C9E0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867" w:type="dxa"/>
            <w:tcBorders>
              <w:top w:val="nil"/>
              <w:left w:val="nil"/>
              <w:bottom w:val="single" w:sz="4" w:space="0" w:color="auto"/>
              <w:right w:val="single" w:sz="4" w:space="0" w:color="auto"/>
            </w:tcBorders>
            <w:shd w:val="clear" w:color="auto" w:fill="auto"/>
            <w:noWrap/>
            <w:vAlign w:val="center"/>
            <w:hideMark/>
          </w:tcPr>
          <w:p w14:paraId="55F85F5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866" w:type="dxa"/>
            <w:tcBorders>
              <w:top w:val="nil"/>
              <w:left w:val="nil"/>
              <w:bottom w:val="single" w:sz="4" w:space="0" w:color="auto"/>
              <w:right w:val="single" w:sz="4" w:space="0" w:color="auto"/>
            </w:tcBorders>
            <w:shd w:val="clear" w:color="auto" w:fill="auto"/>
            <w:noWrap/>
            <w:vAlign w:val="center"/>
            <w:hideMark/>
          </w:tcPr>
          <w:p w14:paraId="346F82A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1089" w:type="dxa"/>
            <w:tcBorders>
              <w:top w:val="nil"/>
              <w:left w:val="nil"/>
              <w:bottom w:val="single" w:sz="4" w:space="0" w:color="auto"/>
              <w:right w:val="single" w:sz="4" w:space="0" w:color="auto"/>
            </w:tcBorders>
            <w:shd w:val="clear" w:color="auto" w:fill="auto"/>
            <w:noWrap/>
            <w:vAlign w:val="center"/>
            <w:hideMark/>
          </w:tcPr>
          <w:p w14:paraId="34F3EA8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1134" w:type="dxa"/>
            <w:tcBorders>
              <w:top w:val="nil"/>
              <w:left w:val="nil"/>
              <w:bottom w:val="single" w:sz="4" w:space="0" w:color="auto"/>
              <w:right w:val="single" w:sz="4" w:space="0" w:color="auto"/>
            </w:tcBorders>
            <w:shd w:val="clear" w:color="auto" w:fill="auto"/>
            <w:noWrap/>
            <w:vAlign w:val="center"/>
            <w:hideMark/>
          </w:tcPr>
          <w:p w14:paraId="0C7A11A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1025" w:type="dxa"/>
            <w:tcBorders>
              <w:top w:val="nil"/>
              <w:left w:val="nil"/>
              <w:bottom w:val="single" w:sz="4" w:space="0" w:color="auto"/>
              <w:right w:val="single" w:sz="4" w:space="0" w:color="auto"/>
            </w:tcBorders>
            <w:shd w:val="clear" w:color="auto" w:fill="auto"/>
            <w:noWrap/>
            <w:vAlign w:val="center"/>
            <w:hideMark/>
          </w:tcPr>
          <w:p w14:paraId="42049CE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879" w:type="dxa"/>
            <w:tcBorders>
              <w:top w:val="nil"/>
              <w:left w:val="nil"/>
              <w:bottom w:val="single" w:sz="4" w:space="0" w:color="auto"/>
              <w:right w:val="single" w:sz="4" w:space="0" w:color="auto"/>
            </w:tcBorders>
            <w:shd w:val="clear" w:color="auto" w:fill="auto"/>
            <w:noWrap/>
            <w:vAlign w:val="center"/>
            <w:hideMark/>
          </w:tcPr>
          <w:p w14:paraId="4604CE5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876" w:type="dxa"/>
            <w:tcBorders>
              <w:top w:val="nil"/>
              <w:left w:val="nil"/>
              <w:bottom w:val="single" w:sz="4" w:space="0" w:color="auto"/>
              <w:right w:val="single" w:sz="4" w:space="0" w:color="auto"/>
            </w:tcBorders>
            <w:shd w:val="clear" w:color="auto" w:fill="auto"/>
            <w:noWrap/>
            <w:vAlign w:val="center"/>
            <w:hideMark/>
          </w:tcPr>
          <w:p w14:paraId="416DD4A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876" w:type="dxa"/>
            <w:tcBorders>
              <w:top w:val="nil"/>
              <w:left w:val="nil"/>
              <w:bottom w:val="single" w:sz="4" w:space="0" w:color="auto"/>
              <w:right w:val="single" w:sz="4" w:space="0" w:color="auto"/>
            </w:tcBorders>
            <w:shd w:val="clear" w:color="auto" w:fill="auto"/>
            <w:noWrap/>
            <w:vAlign w:val="center"/>
            <w:hideMark/>
          </w:tcPr>
          <w:p w14:paraId="2D84B33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879" w:type="dxa"/>
            <w:tcBorders>
              <w:top w:val="nil"/>
              <w:left w:val="nil"/>
              <w:bottom w:val="single" w:sz="4" w:space="0" w:color="auto"/>
              <w:right w:val="single" w:sz="4" w:space="0" w:color="auto"/>
            </w:tcBorders>
            <w:shd w:val="clear" w:color="auto" w:fill="auto"/>
            <w:noWrap/>
            <w:vAlign w:val="center"/>
            <w:hideMark/>
          </w:tcPr>
          <w:p w14:paraId="56DCDC1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r>
      <w:tr w:rsidR="00662406" w:rsidRPr="003E08F7" w14:paraId="7F852005" w14:textId="77777777" w:rsidTr="00D20B11">
        <w:trPr>
          <w:trHeight w:val="557"/>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3EE0A19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02" w:type="dxa"/>
            <w:tcBorders>
              <w:top w:val="nil"/>
              <w:left w:val="nil"/>
              <w:bottom w:val="single" w:sz="4" w:space="0" w:color="auto"/>
              <w:right w:val="single" w:sz="4" w:space="0" w:color="auto"/>
            </w:tcBorders>
            <w:shd w:val="clear" w:color="auto" w:fill="auto"/>
            <w:vAlign w:val="center"/>
            <w:hideMark/>
          </w:tcPr>
          <w:p w14:paraId="4AA345F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center"/>
            <w:hideMark/>
          </w:tcPr>
          <w:p w14:paraId="74BFEC1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1197" w:type="dxa"/>
            <w:tcBorders>
              <w:top w:val="nil"/>
              <w:left w:val="nil"/>
              <w:bottom w:val="single" w:sz="4" w:space="0" w:color="auto"/>
              <w:right w:val="single" w:sz="4" w:space="0" w:color="auto"/>
            </w:tcBorders>
            <w:shd w:val="clear" w:color="auto" w:fill="auto"/>
            <w:noWrap/>
            <w:vAlign w:val="center"/>
            <w:hideMark/>
          </w:tcPr>
          <w:p w14:paraId="01D14CF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820" w:type="dxa"/>
            <w:tcBorders>
              <w:top w:val="nil"/>
              <w:left w:val="nil"/>
              <w:bottom w:val="single" w:sz="4" w:space="0" w:color="auto"/>
              <w:right w:val="single" w:sz="4" w:space="0" w:color="auto"/>
            </w:tcBorders>
            <w:shd w:val="clear" w:color="auto" w:fill="auto"/>
            <w:noWrap/>
            <w:vAlign w:val="center"/>
            <w:hideMark/>
          </w:tcPr>
          <w:p w14:paraId="5583013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820" w:type="dxa"/>
            <w:tcBorders>
              <w:top w:val="nil"/>
              <w:left w:val="nil"/>
              <w:bottom w:val="single" w:sz="4" w:space="0" w:color="auto"/>
              <w:right w:val="single" w:sz="4" w:space="0" w:color="auto"/>
            </w:tcBorders>
            <w:shd w:val="clear" w:color="auto" w:fill="auto"/>
            <w:noWrap/>
            <w:vAlign w:val="center"/>
            <w:hideMark/>
          </w:tcPr>
          <w:p w14:paraId="1DD17DA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1144" w:type="dxa"/>
            <w:tcBorders>
              <w:top w:val="nil"/>
              <w:left w:val="nil"/>
              <w:bottom w:val="single" w:sz="4" w:space="0" w:color="auto"/>
              <w:right w:val="single" w:sz="4" w:space="0" w:color="auto"/>
            </w:tcBorders>
            <w:shd w:val="clear" w:color="auto" w:fill="auto"/>
            <w:noWrap/>
            <w:vAlign w:val="center"/>
            <w:hideMark/>
          </w:tcPr>
          <w:p w14:paraId="08CD8F9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960" w:type="dxa"/>
            <w:tcBorders>
              <w:top w:val="nil"/>
              <w:left w:val="nil"/>
              <w:bottom w:val="single" w:sz="4" w:space="0" w:color="auto"/>
              <w:right w:val="single" w:sz="4" w:space="0" w:color="auto"/>
            </w:tcBorders>
            <w:shd w:val="clear" w:color="auto" w:fill="auto"/>
            <w:noWrap/>
            <w:vAlign w:val="center"/>
            <w:hideMark/>
          </w:tcPr>
          <w:p w14:paraId="510B32C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1151" w:type="dxa"/>
            <w:tcBorders>
              <w:top w:val="nil"/>
              <w:left w:val="nil"/>
              <w:bottom w:val="single" w:sz="4" w:space="0" w:color="auto"/>
              <w:right w:val="single" w:sz="4" w:space="0" w:color="auto"/>
            </w:tcBorders>
            <w:shd w:val="clear" w:color="auto" w:fill="auto"/>
            <w:noWrap/>
            <w:vAlign w:val="center"/>
            <w:hideMark/>
          </w:tcPr>
          <w:p w14:paraId="35A7033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867" w:type="dxa"/>
            <w:tcBorders>
              <w:top w:val="nil"/>
              <w:left w:val="nil"/>
              <w:bottom w:val="single" w:sz="4" w:space="0" w:color="auto"/>
              <w:right w:val="single" w:sz="4" w:space="0" w:color="auto"/>
            </w:tcBorders>
            <w:shd w:val="clear" w:color="auto" w:fill="auto"/>
            <w:noWrap/>
            <w:vAlign w:val="center"/>
            <w:hideMark/>
          </w:tcPr>
          <w:p w14:paraId="6332F41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867" w:type="dxa"/>
            <w:tcBorders>
              <w:top w:val="nil"/>
              <w:left w:val="nil"/>
              <w:bottom w:val="single" w:sz="4" w:space="0" w:color="auto"/>
              <w:right w:val="single" w:sz="4" w:space="0" w:color="auto"/>
            </w:tcBorders>
            <w:shd w:val="clear" w:color="auto" w:fill="auto"/>
            <w:noWrap/>
            <w:vAlign w:val="center"/>
            <w:hideMark/>
          </w:tcPr>
          <w:p w14:paraId="34CA655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866" w:type="dxa"/>
            <w:tcBorders>
              <w:top w:val="nil"/>
              <w:left w:val="nil"/>
              <w:bottom w:val="single" w:sz="4" w:space="0" w:color="auto"/>
              <w:right w:val="single" w:sz="4" w:space="0" w:color="auto"/>
            </w:tcBorders>
            <w:shd w:val="clear" w:color="auto" w:fill="auto"/>
            <w:noWrap/>
            <w:vAlign w:val="center"/>
            <w:hideMark/>
          </w:tcPr>
          <w:p w14:paraId="539F0F7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1089" w:type="dxa"/>
            <w:tcBorders>
              <w:top w:val="nil"/>
              <w:left w:val="nil"/>
              <w:bottom w:val="single" w:sz="4" w:space="0" w:color="auto"/>
              <w:right w:val="single" w:sz="4" w:space="0" w:color="auto"/>
            </w:tcBorders>
            <w:shd w:val="clear" w:color="auto" w:fill="auto"/>
            <w:noWrap/>
            <w:vAlign w:val="center"/>
            <w:hideMark/>
          </w:tcPr>
          <w:p w14:paraId="182196B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1134" w:type="dxa"/>
            <w:tcBorders>
              <w:top w:val="nil"/>
              <w:left w:val="nil"/>
              <w:bottom w:val="single" w:sz="4" w:space="0" w:color="auto"/>
              <w:right w:val="single" w:sz="4" w:space="0" w:color="auto"/>
            </w:tcBorders>
            <w:shd w:val="clear" w:color="auto" w:fill="auto"/>
            <w:noWrap/>
            <w:vAlign w:val="center"/>
            <w:hideMark/>
          </w:tcPr>
          <w:p w14:paraId="5BA074D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1025" w:type="dxa"/>
            <w:tcBorders>
              <w:top w:val="nil"/>
              <w:left w:val="nil"/>
              <w:bottom w:val="single" w:sz="4" w:space="0" w:color="auto"/>
              <w:right w:val="single" w:sz="4" w:space="0" w:color="auto"/>
            </w:tcBorders>
            <w:shd w:val="clear" w:color="auto" w:fill="auto"/>
            <w:noWrap/>
            <w:vAlign w:val="center"/>
            <w:hideMark/>
          </w:tcPr>
          <w:p w14:paraId="35AF9EC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879" w:type="dxa"/>
            <w:tcBorders>
              <w:top w:val="nil"/>
              <w:left w:val="nil"/>
              <w:bottom w:val="single" w:sz="4" w:space="0" w:color="auto"/>
              <w:right w:val="single" w:sz="4" w:space="0" w:color="auto"/>
            </w:tcBorders>
            <w:shd w:val="clear" w:color="auto" w:fill="auto"/>
            <w:noWrap/>
            <w:vAlign w:val="center"/>
            <w:hideMark/>
          </w:tcPr>
          <w:p w14:paraId="2D6AC1A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876" w:type="dxa"/>
            <w:tcBorders>
              <w:top w:val="nil"/>
              <w:left w:val="nil"/>
              <w:bottom w:val="single" w:sz="4" w:space="0" w:color="auto"/>
              <w:right w:val="single" w:sz="4" w:space="0" w:color="auto"/>
            </w:tcBorders>
            <w:shd w:val="clear" w:color="auto" w:fill="auto"/>
            <w:noWrap/>
            <w:vAlign w:val="center"/>
            <w:hideMark/>
          </w:tcPr>
          <w:p w14:paraId="73943EE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876" w:type="dxa"/>
            <w:tcBorders>
              <w:top w:val="nil"/>
              <w:left w:val="nil"/>
              <w:bottom w:val="single" w:sz="4" w:space="0" w:color="auto"/>
              <w:right w:val="single" w:sz="4" w:space="0" w:color="auto"/>
            </w:tcBorders>
            <w:shd w:val="clear" w:color="auto" w:fill="auto"/>
            <w:noWrap/>
            <w:vAlign w:val="center"/>
            <w:hideMark/>
          </w:tcPr>
          <w:p w14:paraId="193EA50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c>
          <w:tcPr>
            <w:tcW w:w="879" w:type="dxa"/>
            <w:tcBorders>
              <w:top w:val="nil"/>
              <w:left w:val="nil"/>
              <w:bottom w:val="single" w:sz="4" w:space="0" w:color="auto"/>
              <w:right w:val="single" w:sz="4" w:space="0" w:color="auto"/>
            </w:tcBorders>
            <w:shd w:val="clear" w:color="auto" w:fill="auto"/>
            <w:noWrap/>
            <w:vAlign w:val="center"/>
            <w:hideMark/>
          </w:tcPr>
          <w:p w14:paraId="134CAC9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0,14</w:t>
            </w:r>
          </w:p>
        </w:tc>
      </w:tr>
      <w:tr w:rsidR="003E08F7" w:rsidRPr="003E08F7" w14:paraId="43EB97F5" w14:textId="77777777" w:rsidTr="00D06A77">
        <w:trPr>
          <w:trHeight w:val="300"/>
        </w:trPr>
        <w:tc>
          <w:tcPr>
            <w:tcW w:w="22113" w:type="dxa"/>
            <w:gridSpan w:val="19"/>
            <w:tcBorders>
              <w:top w:val="nil"/>
              <w:left w:val="nil"/>
              <w:bottom w:val="single" w:sz="4" w:space="0" w:color="auto"/>
              <w:right w:val="nil"/>
            </w:tcBorders>
            <w:shd w:val="clear" w:color="auto" w:fill="auto"/>
            <w:noWrap/>
            <w:vAlign w:val="bottom"/>
            <w:hideMark/>
          </w:tcPr>
          <w:p w14:paraId="312A6EDB" w14:textId="77777777" w:rsidR="003E08F7" w:rsidRPr="00CC11EF" w:rsidRDefault="003E08F7" w:rsidP="00346B40">
            <w:pPr>
              <w:spacing w:line="240" w:lineRule="auto"/>
              <w:jc w:val="center"/>
              <w:rPr>
                <w:rFonts w:ascii="Times New Roman" w:hAnsi="Times New Roman"/>
                <w:b/>
                <w:bCs/>
                <w:i/>
                <w:iCs/>
                <w:color w:val="000000"/>
                <w:sz w:val="20"/>
              </w:rPr>
            </w:pPr>
            <w:r w:rsidRPr="00CC11EF">
              <w:rPr>
                <w:rFonts w:ascii="Times New Roman" w:hAnsi="Times New Roman"/>
                <w:b/>
                <w:bCs/>
                <w:i/>
                <w:iCs/>
                <w:color w:val="000000"/>
                <w:sz w:val="20"/>
              </w:rPr>
              <w:t>Котельная, "СОШ №12", ул. Полевая, д.17</w:t>
            </w:r>
          </w:p>
        </w:tc>
      </w:tr>
      <w:tr w:rsidR="00662406" w:rsidRPr="003E08F7" w14:paraId="58B01239" w14:textId="77777777" w:rsidTr="00D20B11">
        <w:trPr>
          <w:trHeight w:val="300"/>
        </w:trPr>
        <w:tc>
          <w:tcPr>
            <w:tcW w:w="4910" w:type="dxa"/>
            <w:tcBorders>
              <w:top w:val="nil"/>
              <w:left w:val="single" w:sz="4" w:space="0" w:color="auto"/>
              <w:bottom w:val="single" w:sz="4" w:space="0" w:color="auto"/>
              <w:right w:val="single" w:sz="4" w:space="0" w:color="auto"/>
            </w:tcBorders>
            <w:shd w:val="clear" w:color="auto" w:fill="auto"/>
            <w:noWrap/>
            <w:vAlign w:val="bottom"/>
            <w:hideMark/>
          </w:tcPr>
          <w:p w14:paraId="4031680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902" w:type="dxa"/>
            <w:tcBorders>
              <w:top w:val="nil"/>
              <w:left w:val="nil"/>
              <w:bottom w:val="single" w:sz="4" w:space="0" w:color="auto"/>
              <w:right w:val="single" w:sz="4" w:space="0" w:color="auto"/>
            </w:tcBorders>
            <w:shd w:val="clear" w:color="auto" w:fill="auto"/>
            <w:vAlign w:val="center"/>
            <w:hideMark/>
          </w:tcPr>
          <w:p w14:paraId="427075B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6F61990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1197" w:type="dxa"/>
            <w:tcBorders>
              <w:top w:val="nil"/>
              <w:left w:val="nil"/>
              <w:bottom w:val="single" w:sz="4" w:space="0" w:color="auto"/>
              <w:right w:val="single" w:sz="4" w:space="0" w:color="auto"/>
            </w:tcBorders>
            <w:shd w:val="clear" w:color="auto" w:fill="auto"/>
            <w:noWrap/>
            <w:vAlign w:val="bottom"/>
            <w:hideMark/>
          </w:tcPr>
          <w:p w14:paraId="0E391C7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820" w:type="dxa"/>
            <w:tcBorders>
              <w:top w:val="nil"/>
              <w:left w:val="nil"/>
              <w:bottom w:val="single" w:sz="4" w:space="0" w:color="auto"/>
              <w:right w:val="single" w:sz="4" w:space="0" w:color="auto"/>
            </w:tcBorders>
            <w:shd w:val="clear" w:color="auto" w:fill="auto"/>
            <w:noWrap/>
            <w:vAlign w:val="bottom"/>
            <w:hideMark/>
          </w:tcPr>
          <w:p w14:paraId="40065A4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820" w:type="dxa"/>
            <w:tcBorders>
              <w:top w:val="nil"/>
              <w:left w:val="nil"/>
              <w:bottom w:val="single" w:sz="4" w:space="0" w:color="auto"/>
              <w:right w:val="single" w:sz="4" w:space="0" w:color="auto"/>
            </w:tcBorders>
            <w:shd w:val="clear" w:color="auto" w:fill="auto"/>
            <w:noWrap/>
            <w:vAlign w:val="bottom"/>
            <w:hideMark/>
          </w:tcPr>
          <w:p w14:paraId="4EC2F79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1144" w:type="dxa"/>
            <w:tcBorders>
              <w:top w:val="nil"/>
              <w:left w:val="nil"/>
              <w:bottom w:val="single" w:sz="4" w:space="0" w:color="auto"/>
              <w:right w:val="single" w:sz="4" w:space="0" w:color="auto"/>
            </w:tcBorders>
            <w:shd w:val="clear" w:color="auto" w:fill="auto"/>
            <w:noWrap/>
            <w:vAlign w:val="bottom"/>
            <w:hideMark/>
          </w:tcPr>
          <w:p w14:paraId="28A2325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960" w:type="dxa"/>
            <w:tcBorders>
              <w:top w:val="nil"/>
              <w:left w:val="nil"/>
              <w:bottom w:val="single" w:sz="4" w:space="0" w:color="auto"/>
              <w:right w:val="single" w:sz="4" w:space="0" w:color="auto"/>
            </w:tcBorders>
            <w:shd w:val="clear" w:color="auto" w:fill="auto"/>
            <w:noWrap/>
            <w:vAlign w:val="bottom"/>
            <w:hideMark/>
          </w:tcPr>
          <w:p w14:paraId="71728B3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1151" w:type="dxa"/>
            <w:tcBorders>
              <w:top w:val="nil"/>
              <w:left w:val="nil"/>
              <w:bottom w:val="single" w:sz="4" w:space="0" w:color="auto"/>
              <w:right w:val="single" w:sz="4" w:space="0" w:color="auto"/>
            </w:tcBorders>
            <w:shd w:val="clear" w:color="auto" w:fill="auto"/>
            <w:noWrap/>
            <w:vAlign w:val="bottom"/>
            <w:hideMark/>
          </w:tcPr>
          <w:p w14:paraId="5254E6F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867" w:type="dxa"/>
            <w:tcBorders>
              <w:top w:val="nil"/>
              <w:left w:val="nil"/>
              <w:bottom w:val="single" w:sz="4" w:space="0" w:color="auto"/>
              <w:right w:val="single" w:sz="4" w:space="0" w:color="auto"/>
            </w:tcBorders>
            <w:shd w:val="clear" w:color="auto" w:fill="auto"/>
            <w:noWrap/>
            <w:vAlign w:val="bottom"/>
            <w:hideMark/>
          </w:tcPr>
          <w:p w14:paraId="1E2CC3E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867" w:type="dxa"/>
            <w:tcBorders>
              <w:top w:val="nil"/>
              <w:left w:val="nil"/>
              <w:bottom w:val="single" w:sz="4" w:space="0" w:color="auto"/>
              <w:right w:val="single" w:sz="4" w:space="0" w:color="auto"/>
            </w:tcBorders>
            <w:shd w:val="clear" w:color="auto" w:fill="auto"/>
            <w:noWrap/>
            <w:vAlign w:val="bottom"/>
            <w:hideMark/>
          </w:tcPr>
          <w:p w14:paraId="3663732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866" w:type="dxa"/>
            <w:tcBorders>
              <w:top w:val="nil"/>
              <w:left w:val="nil"/>
              <w:bottom w:val="single" w:sz="4" w:space="0" w:color="auto"/>
              <w:right w:val="single" w:sz="4" w:space="0" w:color="auto"/>
            </w:tcBorders>
            <w:shd w:val="clear" w:color="auto" w:fill="auto"/>
            <w:noWrap/>
            <w:vAlign w:val="bottom"/>
            <w:hideMark/>
          </w:tcPr>
          <w:p w14:paraId="2045153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1089" w:type="dxa"/>
            <w:tcBorders>
              <w:top w:val="nil"/>
              <w:left w:val="nil"/>
              <w:bottom w:val="single" w:sz="4" w:space="0" w:color="auto"/>
              <w:right w:val="single" w:sz="4" w:space="0" w:color="auto"/>
            </w:tcBorders>
            <w:shd w:val="clear" w:color="auto" w:fill="auto"/>
            <w:noWrap/>
            <w:vAlign w:val="bottom"/>
            <w:hideMark/>
          </w:tcPr>
          <w:p w14:paraId="154B3FA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1134" w:type="dxa"/>
            <w:tcBorders>
              <w:top w:val="nil"/>
              <w:left w:val="nil"/>
              <w:bottom w:val="single" w:sz="4" w:space="0" w:color="auto"/>
              <w:right w:val="single" w:sz="4" w:space="0" w:color="auto"/>
            </w:tcBorders>
            <w:shd w:val="clear" w:color="auto" w:fill="auto"/>
            <w:noWrap/>
            <w:vAlign w:val="bottom"/>
            <w:hideMark/>
          </w:tcPr>
          <w:p w14:paraId="02D6131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1025" w:type="dxa"/>
            <w:tcBorders>
              <w:top w:val="nil"/>
              <w:left w:val="nil"/>
              <w:bottom w:val="single" w:sz="4" w:space="0" w:color="auto"/>
              <w:right w:val="single" w:sz="4" w:space="0" w:color="auto"/>
            </w:tcBorders>
            <w:shd w:val="clear" w:color="auto" w:fill="auto"/>
            <w:noWrap/>
            <w:vAlign w:val="bottom"/>
            <w:hideMark/>
          </w:tcPr>
          <w:p w14:paraId="69A6DA8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879" w:type="dxa"/>
            <w:tcBorders>
              <w:top w:val="nil"/>
              <w:left w:val="nil"/>
              <w:bottom w:val="single" w:sz="4" w:space="0" w:color="auto"/>
              <w:right w:val="single" w:sz="4" w:space="0" w:color="auto"/>
            </w:tcBorders>
            <w:shd w:val="clear" w:color="auto" w:fill="auto"/>
            <w:noWrap/>
            <w:vAlign w:val="bottom"/>
            <w:hideMark/>
          </w:tcPr>
          <w:p w14:paraId="411B4FD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876" w:type="dxa"/>
            <w:tcBorders>
              <w:top w:val="nil"/>
              <w:left w:val="nil"/>
              <w:bottom w:val="single" w:sz="4" w:space="0" w:color="auto"/>
              <w:right w:val="single" w:sz="4" w:space="0" w:color="auto"/>
            </w:tcBorders>
            <w:shd w:val="clear" w:color="auto" w:fill="auto"/>
            <w:noWrap/>
            <w:vAlign w:val="bottom"/>
            <w:hideMark/>
          </w:tcPr>
          <w:p w14:paraId="4FD26B7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876" w:type="dxa"/>
            <w:tcBorders>
              <w:top w:val="nil"/>
              <w:left w:val="nil"/>
              <w:bottom w:val="single" w:sz="4" w:space="0" w:color="auto"/>
              <w:right w:val="single" w:sz="4" w:space="0" w:color="auto"/>
            </w:tcBorders>
            <w:shd w:val="clear" w:color="auto" w:fill="auto"/>
            <w:noWrap/>
            <w:vAlign w:val="bottom"/>
            <w:hideMark/>
          </w:tcPr>
          <w:p w14:paraId="5672240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879" w:type="dxa"/>
            <w:tcBorders>
              <w:top w:val="nil"/>
              <w:left w:val="nil"/>
              <w:bottom w:val="single" w:sz="4" w:space="0" w:color="auto"/>
              <w:right w:val="nil"/>
            </w:tcBorders>
            <w:shd w:val="clear" w:color="auto" w:fill="auto"/>
            <w:noWrap/>
            <w:vAlign w:val="bottom"/>
            <w:hideMark/>
          </w:tcPr>
          <w:p w14:paraId="73DBF76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r>
      <w:tr w:rsidR="00662406" w:rsidRPr="003E08F7" w14:paraId="2EC9E520" w14:textId="77777777" w:rsidTr="00D20B11">
        <w:trPr>
          <w:trHeight w:val="300"/>
        </w:trPr>
        <w:tc>
          <w:tcPr>
            <w:tcW w:w="4910" w:type="dxa"/>
            <w:tcBorders>
              <w:top w:val="nil"/>
              <w:left w:val="single" w:sz="4" w:space="0" w:color="auto"/>
              <w:bottom w:val="single" w:sz="4" w:space="0" w:color="auto"/>
              <w:right w:val="single" w:sz="4" w:space="0" w:color="auto"/>
            </w:tcBorders>
            <w:shd w:val="clear" w:color="auto" w:fill="auto"/>
            <w:noWrap/>
            <w:vAlign w:val="bottom"/>
            <w:hideMark/>
          </w:tcPr>
          <w:p w14:paraId="75B7F7D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902" w:type="dxa"/>
            <w:tcBorders>
              <w:top w:val="nil"/>
              <w:left w:val="nil"/>
              <w:bottom w:val="single" w:sz="4" w:space="0" w:color="auto"/>
              <w:right w:val="single" w:sz="4" w:space="0" w:color="auto"/>
            </w:tcBorders>
            <w:shd w:val="clear" w:color="auto" w:fill="auto"/>
            <w:vAlign w:val="center"/>
            <w:hideMark/>
          </w:tcPr>
          <w:p w14:paraId="2DABB27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2EEB7F6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1197" w:type="dxa"/>
            <w:tcBorders>
              <w:top w:val="nil"/>
              <w:left w:val="nil"/>
              <w:bottom w:val="single" w:sz="4" w:space="0" w:color="auto"/>
              <w:right w:val="single" w:sz="4" w:space="0" w:color="auto"/>
            </w:tcBorders>
            <w:shd w:val="clear" w:color="auto" w:fill="auto"/>
            <w:noWrap/>
            <w:vAlign w:val="bottom"/>
            <w:hideMark/>
          </w:tcPr>
          <w:p w14:paraId="1B82DD3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820" w:type="dxa"/>
            <w:tcBorders>
              <w:top w:val="nil"/>
              <w:left w:val="nil"/>
              <w:bottom w:val="single" w:sz="4" w:space="0" w:color="auto"/>
              <w:right w:val="single" w:sz="4" w:space="0" w:color="auto"/>
            </w:tcBorders>
            <w:shd w:val="clear" w:color="auto" w:fill="auto"/>
            <w:noWrap/>
            <w:vAlign w:val="bottom"/>
            <w:hideMark/>
          </w:tcPr>
          <w:p w14:paraId="066D888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820" w:type="dxa"/>
            <w:tcBorders>
              <w:top w:val="nil"/>
              <w:left w:val="nil"/>
              <w:bottom w:val="single" w:sz="4" w:space="0" w:color="auto"/>
              <w:right w:val="single" w:sz="4" w:space="0" w:color="auto"/>
            </w:tcBorders>
            <w:shd w:val="clear" w:color="auto" w:fill="auto"/>
            <w:noWrap/>
            <w:vAlign w:val="bottom"/>
            <w:hideMark/>
          </w:tcPr>
          <w:p w14:paraId="331BA56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1144" w:type="dxa"/>
            <w:tcBorders>
              <w:top w:val="nil"/>
              <w:left w:val="nil"/>
              <w:bottom w:val="single" w:sz="4" w:space="0" w:color="auto"/>
              <w:right w:val="single" w:sz="4" w:space="0" w:color="auto"/>
            </w:tcBorders>
            <w:shd w:val="clear" w:color="auto" w:fill="auto"/>
            <w:noWrap/>
            <w:vAlign w:val="bottom"/>
            <w:hideMark/>
          </w:tcPr>
          <w:p w14:paraId="46A5D5C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960" w:type="dxa"/>
            <w:tcBorders>
              <w:top w:val="nil"/>
              <w:left w:val="nil"/>
              <w:bottom w:val="single" w:sz="4" w:space="0" w:color="auto"/>
              <w:right w:val="single" w:sz="4" w:space="0" w:color="auto"/>
            </w:tcBorders>
            <w:shd w:val="clear" w:color="auto" w:fill="auto"/>
            <w:noWrap/>
            <w:vAlign w:val="bottom"/>
            <w:hideMark/>
          </w:tcPr>
          <w:p w14:paraId="63083B2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1151" w:type="dxa"/>
            <w:tcBorders>
              <w:top w:val="nil"/>
              <w:left w:val="nil"/>
              <w:bottom w:val="single" w:sz="4" w:space="0" w:color="auto"/>
              <w:right w:val="single" w:sz="4" w:space="0" w:color="auto"/>
            </w:tcBorders>
            <w:shd w:val="clear" w:color="auto" w:fill="auto"/>
            <w:noWrap/>
            <w:vAlign w:val="bottom"/>
            <w:hideMark/>
          </w:tcPr>
          <w:p w14:paraId="4DD2B9B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867" w:type="dxa"/>
            <w:tcBorders>
              <w:top w:val="nil"/>
              <w:left w:val="nil"/>
              <w:bottom w:val="single" w:sz="4" w:space="0" w:color="auto"/>
              <w:right w:val="single" w:sz="4" w:space="0" w:color="auto"/>
            </w:tcBorders>
            <w:shd w:val="clear" w:color="auto" w:fill="auto"/>
            <w:noWrap/>
            <w:vAlign w:val="bottom"/>
            <w:hideMark/>
          </w:tcPr>
          <w:p w14:paraId="282B53D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867" w:type="dxa"/>
            <w:tcBorders>
              <w:top w:val="nil"/>
              <w:left w:val="nil"/>
              <w:bottom w:val="single" w:sz="4" w:space="0" w:color="auto"/>
              <w:right w:val="single" w:sz="4" w:space="0" w:color="auto"/>
            </w:tcBorders>
            <w:shd w:val="clear" w:color="auto" w:fill="auto"/>
            <w:noWrap/>
            <w:vAlign w:val="bottom"/>
            <w:hideMark/>
          </w:tcPr>
          <w:p w14:paraId="213BEE9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866" w:type="dxa"/>
            <w:tcBorders>
              <w:top w:val="nil"/>
              <w:left w:val="nil"/>
              <w:bottom w:val="single" w:sz="4" w:space="0" w:color="auto"/>
              <w:right w:val="single" w:sz="4" w:space="0" w:color="auto"/>
            </w:tcBorders>
            <w:shd w:val="clear" w:color="auto" w:fill="auto"/>
            <w:noWrap/>
            <w:vAlign w:val="bottom"/>
            <w:hideMark/>
          </w:tcPr>
          <w:p w14:paraId="133DEDE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1089" w:type="dxa"/>
            <w:tcBorders>
              <w:top w:val="nil"/>
              <w:left w:val="nil"/>
              <w:bottom w:val="single" w:sz="4" w:space="0" w:color="auto"/>
              <w:right w:val="single" w:sz="4" w:space="0" w:color="auto"/>
            </w:tcBorders>
            <w:shd w:val="clear" w:color="auto" w:fill="auto"/>
            <w:noWrap/>
            <w:vAlign w:val="bottom"/>
            <w:hideMark/>
          </w:tcPr>
          <w:p w14:paraId="49DB995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1134" w:type="dxa"/>
            <w:tcBorders>
              <w:top w:val="nil"/>
              <w:left w:val="nil"/>
              <w:bottom w:val="single" w:sz="4" w:space="0" w:color="auto"/>
              <w:right w:val="single" w:sz="4" w:space="0" w:color="auto"/>
            </w:tcBorders>
            <w:shd w:val="clear" w:color="auto" w:fill="auto"/>
            <w:noWrap/>
            <w:vAlign w:val="bottom"/>
            <w:hideMark/>
          </w:tcPr>
          <w:p w14:paraId="08969F3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1025" w:type="dxa"/>
            <w:tcBorders>
              <w:top w:val="nil"/>
              <w:left w:val="nil"/>
              <w:bottom w:val="single" w:sz="4" w:space="0" w:color="auto"/>
              <w:right w:val="single" w:sz="4" w:space="0" w:color="auto"/>
            </w:tcBorders>
            <w:shd w:val="clear" w:color="auto" w:fill="auto"/>
            <w:noWrap/>
            <w:vAlign w:val="bottom"/>
            <w:hideMark/>
          </w:tcPr>
          <w:p w14:paraId="15659C3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879" w:type="dxa"/>
            <w:tcBorders>
              <w:top w:val="nil"/>
              <w:left w:val="nil"/>
              <w:bottom w:val="single" w:sz="4" w:space="0" w:color="auto"/>
              <w:right w:val="single" w:sz="4" w:space="0" w:color="auto"/>
            </w:tcBorders>
            <w:shd w:val="clear" w:color="auto" w:fill="auto"/>
            <w:noWrap/>
            <w:vAlign w:val="bottom"/>
            <w:hideMark/>
          </w:tcPr>
          <w:p w14:paraId="762721D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876" w:type="dxa"/>
            <w:tcBorders>
              <w:top w:val="nil"/>
              <w:left w:val="nil"/>
              <w:bottom w:val="single" w:sz="4" w:space="0" w:color="auto"/>
              <w:right w:val="single" w:sz="4" w:space="0" w:color="auto"/>
            </w:tcBorders>
            <w:shd w:val="clear" w:color="auto" w:fill="auto"/>
            <w:noWrap/>
            <w:vAlign w:val="bottom"/>
            <w:hideMark/>
          </w:tcPr>
          <w:p w14:paraId="564A9EA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876" w:type="dxa"/>
            <w:tcBorders>
              <w:top w:val="nil"/>
              <w:left w:val="nil"/>
              <w:bottom w:val="single" w:sz="4" w:space="0" w:color="auto"/>
              <w:right w:val="single" w:sz="4" w:space="0" w:color="auto"/>
            </w:tcBorders>
            <w:shd w:val="clear" w:color="auto" w:fill="auto"/>
            <w:noWrap/>
            <w:vAlign w:val="bottom"/>
            <w:hideMark/>
          </w:tcPr>
          <w:p w14:paraId="07B5739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879" w:type="dxa"/>
            <w:tcBorders>
              <w:top w:val="nil"/>
              <w:left w:val="nil"/>
              <w:bottom w:val="single" w:sz="4" w:space="0" w:color="auto"/>
              <w:right w:val="single" w:sz="4" w:space="0" w:color="auto"/>
            </w:tcBorders>
            <w:shd w:val="clear" w:color="auto" w:fill="auto"/>
            <w:noWrap/>
            <w:vAlign w:val="bottom"/>
            <w:hideMark/>
          </w:tcPr>
          <w:p w14:paraId="57212D0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r>
      <w:tr w:rsidR="00662406" w:rsidRPr="003E08F7" w14:paraId="3D744510" w14:textId="77777777" w:rsidTr="00D20B11">
        <w:trPr>
          <w:trHeight w:val="41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1267C63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902" w:type="dxa"/>
            <w:tcBorders>
              <w:top w:val="nil"/>
              <w:left w:val="nil"/>
              <w:bottom w:val="single" w:sz="4" w:space="0" w:color="auto"/>
              <w:right w:val="single" w:sz="4" w:space="0" w:color="auto"/>
            </w:tcBorders>
            <w:shd w:val="clear" w:color="auto" w:fill="auto"/>
            <w:vAlign w:val="center"/>
            <w:hideMark/>
          </w:tcPr>
          <w:p w14:paraId="322BA0F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4ECB090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0,008</w:t>
            </w:r>
          </w:p>
        </w:tc>
        <w:tc>
          <w:tcPr>
            <w:tcW w:w="1197" w:type="dxa"/>
            <w:tcBorders>
              <w:top w:val="nil"/>
              <w:left w:val="nil"/>
              <w:bottom w:val="single" w:sz="4" w:space="0" w:color="auto"/>
              <w:right w:val="single" w:sz="4" w:space="0" w:color="auto"/>
            </w:tcBorders>
            <w:shd w:val="clear" w:color="auto" w:fill="auto"/>
            <w:noWrap/>
            <w:vAlign w:val="bottom"/>
            <w:hideMark/>
          </w:tcPr>
          <w:p w14:paraId="5E2667E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0,008</w:t>
            </w:r>
          </w:p>
        </w:tc>
        <w:tc>
          <w:tcPr>
            <w:tcW w:w="820" w:type="dxa"/>
            <w:tcBorders>
              <w:top w:val="nil"/>
              <w:left w:val="nil"/>
              <w:bottom w:val="single" w:sz="4" w:space="0" w:color="auto"/>
              <w:right w:val="single" w:sz="4" w:space="0" w:color="auto"/>
            </w:tcBorders>
            <w:shd w:val="clear" w:color="auto" w:fill="auto"/>
            <w:noWrap/>
            <w:vAlign w:val="bottom"/>
            <w:hideMark/>
          </w:tcPr>
          <w:p w14:paraId="026DB7C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0,008</w:t>
            </w:r>
          </w:p>
        </w:tc>
        <w:tc>
          <w:tcPr>
            <w:tcW w:w="820" w:type="dxa"/>
            <w:tcBorders>
              <w:top w:val="nil"/>
              <w:left w:val="nil"/>
              <w:bottom w:val="single" w:sz="4" w:space="0" w:color="auto"/>
              <w:right w:val="single" w:sz="4" w:space="0" w:color="auto"/>
            </w:tcBorders>
            <w:shd w:val="clear" w:color="auto" w:fill="auto"/>
            <w:noWrap/>
            <w:vAlign w:val="bottom"/>
            <w:hideMark/>
          </w:tcPr>
          <w:p w14:paraId="46302E7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0,008</w:t>
            </w:r>
          </w:p>
        </w:tc>
        <w:tc>
          <w:tcPr>
            <w:tcW w:w="1144" w:type="dxa"/>
            <w:tcBorders>
              <w:top w:val="nil"/>
              <w:left w:val="nil"/>
              <w:bottom w:val="single" w:sz="4" w:space="0" w:color="auto"/>
              <w:right w:val="single" w:sz="4" w:space="0" w:color="auto"/>
            </w:tcBorders>
            <w:shd w:val="clear" w:color="auto" w:fill="auto"/>
            <w:noWrap/>
            <w:vAlign w:val="bottom"/>
            <w:hideMark/>
          </w:tcPr>
          <w:p w14:paraId="4173C85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0,008</w:t>
            </w:r>
          </w:p>
        </w:tc>
        <w:tc>
          <w:tcPr>
            <w:tcW w:w="960" w:type="dxa"/>
            <w:tcBorders>
              <w:top w:val="nil"/>
              <w:left w:val="nil"/>
              <w:bottom w:val="single" w:sz="4" w:space="0" w:color="auto"/>
              <w:right w:val="single" w:sz="4" w:space="0" w:color="auto"/>
            </w:tcBorders>
            <w:shd w:val="clear" w:color="auto" w:fill="auto"/>
            <w:noWrap/>
            <w:vAlign w:val="bottom"/>
            <w:hideMark/>
          </w:tcPr>
          <w:p w14:paraId="11DA00D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0,008</w:t>
            </w:r>
          </w:p>
        </w:tc>
        <w:tc>
          <w:tcPr>
            <w:tcW w:w="1151" w:type="dxa"/>
            <w:tcBorders>
              <w:top w:val="nil"/>
              <w:left w:val="nil"/>
              <w:bottom w:val="single" w:sz="4" w:space="0" w:color="auto"/>
              <w:right w:val="single" w:sz="4" w:space="0" w:color="auto"/>
            </w:tcBorders>
            <w:shd w:val="clear" w:color="auto" w:fill="auto"/>
            <w:noWrap/>
            <w:vAlign w:val="bottom"/>
            <w:hideMark/>
          </w:tcPr>
          <w:p w14:paraId="735FBB6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0,008</w:t>
            </w:r>
          </w:p>
        </w:tc>
        <w:tc>
          <w:tcPr>
            <w:tcW w:w="867" w:type="dxa"/>
            <w:tcBorders>
              <w:top w:val="nil"/>
              <w:left w:val="nil"/>
              <w:bottom w:val="single" w:sz="4" w:space="0" w:color="auto"/>
              <w:right w:val="single" w:sz="4" w:space="0" w:color="auto"/>
            </w:tcBorders>
            <w:shd w:val="clear" w:color="auto" w:fill="auto"/>
            <w:noWrap/>
            <w:vAlign w:val="bottom"/>
            <w:hideMark/>
          </w:tcPr>
          <w:p w14:paraId="3AA65E0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0,008</w:t>
            </w:r>
          </w:p>
        </w:tc>
        <w:tc>
          <w:tcPr>
            <w:tcW w:w="867" w:type="dxa"/>
            <w:tcBorders>
              <w:top w:val="nil"/>
              <w:left w:val="nil"/>
              <w:bottom w:val="single" w:sz="4" w:space="0" w:color="auto"/>
              <w:right w:val="single" w:sz="4" w:space="0" w:color="auto"/>
            </w:tcBorders>
            <w:shd w:val="clear" w:color="auto" w:fill="auto"/>
            <w:noWrap/>
            <w:vAlign w:val="bottom"/>
            <w:hideMark/>
          </w:tcPr>
          <w:p w14:paraId="1B72F29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0,008</w:t>
            </w:r>
          </w:p>
        </w:tc>
        <w:tc>
          <w:tcPr>
            <w:tcW w:w="866" w:type="dxa"/>
            <w:tcBorders>
              <w:top w:val="nil"/>
              <w:left w:val="nil"/>
              <w:bottom w:val="single" w:sz="4" w:space="0" w:color="auto"/>
              <w:right w:val="single" w:sz="4" w:space="0" w:color="auto"/>
            </w:tcBorders>
            <w:shd w:val="clear" w:color="auto" w:fill="auto"/>
            <w:noWrap/>
            <w:vAlign w:val="bottom"/>
            <w:hideMark/>
          </w:tcPr>
          <w:p w14:paraId="23D04FF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0,008</w:t>
            </w:r>
          </w:p>
        </w:tc>
        <w:tc>
          <w:tcPr>
            <w:tcW w:w="1089" w:type="dxa"/>
            <w:tcBorders>
              <w:top w:val="nil"/>
              <w:left w:val="nil"/>
              <w:bottom w:val="single" w:sz="4" w:space="0" w:color="auto"/>
              <w:right w:val="single" w:sz="4" w:space="0" w:color="auto"/>
            </w:tcBorders>
            <w:shd w:val="clear" w:color="auto" w:fill="auto"/>
            <w:noWrap/>
            <w:vAlign w:val="bottom"/>
            <w:hideMark/>
          </w:tcPr>
          <w:p w14:paraId="09994FF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0,008</w:t>
            </w:r>
          </w:p>
        </w:tc>
        <w:tc>
          <w:tcPr>
            <w:tcW w:w="1134" w:type="dxa"/>
            <w:tcBorders>
              <w:top w:val="nil"/>
              <w:left w:val="nil"/>
              <w:bottom w:val="single" w:sz="4" w:space="0" w:color="auto"/>
              <w:right w:val="single" w:sz="4" w:space="0" w:color="auto"/>
            </w:tcBorders>
            <w:shd w:val="clear" w:color="auto" w:fill="auto"/>
            <w:noWrap/>
            <w:vAlign w:val="bottom"/>
            <w:hideMark/>
          </w:tcPr>
          <w:p w14:paraId="599C786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0,008</w:t>
            </w:r>
          </w:p>
        </w:tc>
        <w:tc>
          <w:tcPr>
            <w:tcW w:w="1025" w:type="dxa"/>
            <w:tcBorders>
              <w:top w:val="nil"/>
              <w:left w:val="nil"/>
              <w:bottom w:val="single" w:sz="4" w:space="0" w:color="auto"/>
              <w:right w:val="single" w:sz="4" w:space="0" w:color="auto"/>
            </w:tcBorders>
            <w:shd w:val="clear" w:color="auto" w:fill="auto"/>
            <w:noWrap/>
            <w:vAlign w:val="bottom"/>
            <w:hideMark/>
          </w:tcPr>
          <w:p w14:paraId="62C4464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0,008</w:t>
            </w:r>
          </w:p>
        </w:tc>
        <w:tc>
          <w:tcPr>
            <w:tcW w:w="879" w:type="dxa"/>
            <w:tcBorders>
              <w:top w:val="nil"/>
              <w:left w:val="nil"/>
              <w:bottom w:val="single" w:sz="4" w:space="0" w:color="auto"/>
              <w:right w:val="single" w:sz="4" w:space="0" w:color="auto"/>
            </w:tcBorders>
            <w:shd w:val="clear" w:color="auto" w:fill="auto"/>
            <w:noWrap/>
            <w:vAlign w:val="bottom"/>
            <w:hideMark/>
          </w:tcPr>
          <w:p w14:paraId="1EC8445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0,008</w:t>
            </w:r>
          </w:p>
        </w:tc>
        <w:tc>
          <w:tcPr>
            <w:tcW w:w="876" w:type="dxa"/>
            <w:tcBorders>
              <w:top w:val="nil"/>
              <w:left w:val="nil"/>
              <w:bottom w:val="single" w:sz="4" w:space="0" w:color="auto"/>
              <w:right w:val="single" w:sz="4" w:space="0" w:color="auto"/>
            </w:tcBorders>
            <w:shd w:val="clear" w:color="auto" w:fill="auto"/>
            <w:noWrap/>
            <w:vAlign w:val="bottom"/>
            <w:hideMark/>
          </w:tcPr>
          <w:p w14:paraId="03F1B85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0,008</w:t>
            </w:r>
          </w:p>
        </w:tc>
        <w:tc>
          <w:tcPr>
            <w:tcW w:w="876" w:type="dxa"/>
            <w:tcBorders>
              <w:top w:val="nil"/>
              <w:left w:val="nil"/>
              <w:bottom w:val="single" w:sz="4" w:space="0" w:color="auto"/>
              <w:right w:val="single" w:sz="4" w:space="0" w:color="auto"/>
            </w:tcBorders>
            <w:shd w:val="clear" w:color="auto" w:fill="auto"/>
            <w:noWrap/>
            <w:vAlign w:val="bottom"/>
            <w:hideMark/>
          </w:tcPr>
          <w:p w14:paraId="6B38833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0,008</w:t>
            </w:r>
          </w:p>
        </w:tc>
        <w:tc>
          <w:tcPr>
            <w:tcW w:w="879" w:type="dxa"/>
            <w:tcBorders>
              <w:top w:val="nil"/>
              <w:left w:val="nil"/>
              <w:bottom w:val="single" w:sz="4" w:space="0" w:color="auto"/>
              <w:right w:val="single" w:sz="4" w:space="0" w:color="auto"/>
            </w:tcBorders>
            <w:shd w:val="clear" w:color="auto" w:fill="auto"/>
            <w:noWrap/>
            <w:vAlign w:val="bottom"/>
            <w:hideMark/>
          </w:tcPr>
          <w:p w14:paraId="720ED0F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0,008</w:t>
            </w:r>
          </w:p>
        </w:tc>
      </w:tr>
      <w:tr w:rsidR="00662406" w:rsidRPr="003E08F7" w14:paraId="6EA9DC2C" w14:textId="77777777" w:rsidTr="00D20B11">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308A57D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902" w:type="dxa"/>
            <w:tcBorders>
              <w:top w:val="nil"/>
              <w:left w:val="nil"/>
              <w:bottom w:val="single" w:sz="4" w:space="0" w:color="auto"/>
              <w:right w:val="single" w:sz="4" w:space="0" w:color="auto"/>
            </w:tcBorders>
            <w:shd w:val="clear" w:color="auto" w:fill="auto"/>
            <w:vAlign w:val="center"/>
            <w:hideMark/>
          </w:tcPr>
          <w:p w14:paraId="4658DBE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59F9E07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1197" w:type="dxa"/>
            <w:tcBorders>
              <w:top w:val="nil"/>
              <w:left w:val="nil"/>
              <w:bottom w:val="single" w:sz="4" w:space="0" w:color="auto"/>
              <w:right w:val="single" w:sz="4" w:space="0" w:color="auto"/>
            </w:tcBorders>
            <w:shd w:val="clear" w:color="auto" w:fill="auto"/>
            <w:noWrap/>
            <w:vAlign w:val="bottom"/>
            <w:hideMark/>
          </w:tcPr>
          <w:p w14:paraId="62265A5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820" w:type="dxa"/>
            <w:tcBorders>
              <w:top w:val="nil"/>
              <w:left w:val="nil"/>
              <w:bottom w:val="single" w:sz="4" w:space="0" w:color="auto"/>
              <w:right w:val="single" w:sz="4" w:space="0" w:color="auto"/>
            </w:tcBorders>
            <w:shd w:val="clear" w:color="auto" w:fill="auto"/>
            <w:noWrap/>
            <w:vAlign w:val="bottom"/>
            <w:hideMark/>
          </w:tcPr>
          <w:p w14:paraId="74641B7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820" w:type="dxa"/>
            <w:tcBorders>
              <w:top w:val="nil"/>
              <w:left w:val="nil"/>
              <w:bottom w:val="single" w:sz="4" w:space="0" w:color="auto"/>
              <w:right w:val="single" w:sz="4" w:space="0" w:color="auto"/>
            </w:tcBorders>
            <w:shd w:val="clear" w:color="auto" w:fill="auto"/>
            <w:noWrap/>
            <w:vAlign w:val="bottom"/>
            <w:hideMark/>
          </w:tcPr>
          <w:p w14:paraId="3F7E5AA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1144" w:type="dxa"/>
            <w:tcBorders>
              <w:top w:val="nil"/>
              <w:left w:val="nil"/>
              <w:bottom w:val="single" w:sz="4" w:space="0" w:color="auto"/>
              <w:right w:val="single" w:sz="4" w:space="0" w:color="auto"/>
            </w:tcBorders>
            <w:shd w:val="clear" w:color="auto" w:fill="auto"/>
            <w:noWrap/>
            <w:vAlign w:val="bottom"/>
            <w:hideMark/>
          </w:tcPr>
          <w:p w14:paraId="6D67A78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960" w:type="dxa"/>
            <w:tcBorders>
              <w:top w:val="nil"/>
              <w:left w:val="nil"/>
              <w:bottom w:val="single" w:sz="4" w:space="0" w:color="auto"/>
              <w:right w:val="single" w:sz="4" w:space="0" w:color="auto"/>
            </w:tcBorders>
            <w:shd w:val="clear" w:color="auto" w:fill="auto"/>
            <w:noWrap/>
            <w:vAlign w:val="bottom"/>
            <w:hideMark/>
          </w:tcPr>
          <w:p w14:paraId="3C92EC7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1151" w:type="dxa"/>
            <w:tcBorders>
              <w:top w:val="nil"/>
              <w:left w:val="nil"/>
              <w:bottom w:val="single" w:sz="4" w:space="0" w:color="auto"/>
              <w:right w:val="single" w:sz="4" w:space="0" w:color="auto"/>
            </w:tcBorders>
            <w:shd w:val="clear" w:color="auto" w:fill="auto"/>
            <w:noWrap/>
            <w:vAlign w:val="bottom"/>
            <w:hideMark/>
          </w:tcPr>
          <w:p w14:paraId="6B8665F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867" w:type="dxa"/>
            <w:tcBorders>
              <w:top w:val="nil"/>
              <w:left w:val="nil"/>
              <w:bottom w:val="single" w:sz="4" w:space="0" w:color="auto"/>
              <w:right w:val="single" w:sz="4" w:space="0" w:color="auto"/>
            </w:tcBorders>
            <w:shd w:val="clear" w:color="auto" w:fill="auto"/>
            <w:noWrap/>
            <w:vAlign w:val="bottom"/>
            <w:hideMark/>
          </w:tcPr>
          <w:p w14:paraId="1E02EC0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867" w:type="dxa"/>
            <w:tcBorders>
              <w:top w:val="nil"/>
              <w:left w:val="nil"/>
              <w:bottom w:val="single" w:sz="4" w:space="0" w:color="auto"/>
              <w:right w:val="single" w:sz="4" w:space="0" w:color="auto"/>
            </w:tcBorders>
            <w:shd w:val="clear" w:color="auto" w:fill="auto"/>
            <w:noWrap/>
            <w:vAlign w:val="bottom"/>
            <w:hideMark/>
          </w:tcPr>
          <w:p w14:paraId="7124C79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866" w:type="dxa"/>
            <w:tcBorders>
              <w:top w:val="nil"/>
              <w:left w:val="nil"/>
              <w:bottom w:val="single" w:sz="4" w:space="0" w:color="auto"/>
              <w:right w:val="single" w:sz="4" w:space="0" w:color="auto"/>
            </w:tcBorders>
            <w:shd w:val="clear" w:color="auto" w:fill="auto"/>
            <w:noWrap/>
            <w:vAlign w:val="bottom"/>
            <w:hideMark/>
          </w:tcPr>
          <w:p w14:paraId="2B09D4E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1089" w:type="dxa"/>
            <w:tcBorders>
              <w:top w:val="nil"/>
              <w:left w:val="nil"/>
              <w:bottom w:val="single" w:sz="4" w:space="0" w:color="auto"/>
              <w:right w:val="single" w:sz="4" w:space="0" w:color="auto"/>
            </w:tcBorders>
            <w:shd w:val="clear" w:color="auto" w:fill="auto"/>
            <w:noWrap/>
            <w:vAlign w:val="bottom"/>
            <w:hideMark/>
          </w:tcPr>
          <w:p w14:paraId="3339953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1134" w:type="dxa"/>
            <w:tcBorders>
              <w:top w:val="nil"/>
              <w:left w:val="nil"/>
              <w:bottom w:val="single" w:sz="4" w:space="0" w:color="auto"/>
              <w:right w:val="single" w:sz="4" w:space="0" w:color="auto"/>
            </w:tcBorders>
            <w:shd w:val="clear" w:color="auto" w:fill="auto"/>
            <w:noWrap/>
            <w:vAlign w:val="bottom"/>
            <w:hideMark/>
          </w:tcPr>
          <w:p w14:paraId="431EE72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1025" w:type="dxa"/>
            <w:tcBorders>
              <w:top w:val="nil"/>
              <w:left w:val="nil"/>
              <w:bottom w:val="single" w:sz="4" w:space="0" w:color="auto"/>
              <w:right w:val="single" w:sz="4" w:space="0" w:color="auto"/>
            </w:tcBorders>
            <w:shd w:val="clear" w:color="auto" w:fill="auto"/>
            <w:noWrap/>
            <w:vAlign w:val="bottom"/>
            <w:hideMark/>
          </w:tcPr>
          <w:p w14:paraId="1397950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879" w:type="dxa"/>
            <w:tcBorders>
              <w:top w:val="nil"/>
              <w:left w:val="nil"/>
              <w:bottom w:val="single" w:sz="4" w:space="0" w:color="auto"/>
              <w:right w:val="single" w:sz="4" w:space="0" w:color="auto"/>
            </w:tcBorders>
            <w:shd w:val="clear" w:color="auto" w:fill="auto"/>
            <w:noWrap/>
            <w:vAlign w:val="bottom"/>
            <w:hideMark/>
          </w:tcPr>
          <w:p w14:paraId="393CBB5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876" w:type="dxa"/>
            <w:tcBorders>
              <w:top w:val="nil"/>
              <w:left w:val="nil"/>
              <w:bottom w:val="single" w:sz="4" w:space="0" w:color="auto"/>
              <w:right w:val="single" w:sz="4" w:space="0" w:color="auto"/>
            </w:tcBorders>
            <w:shd w:val="clear" w:color="auto" w:fill="auto"/>
            <w:noWrap/>
            <w:vAlign w:val="bottom"/>
            <w:hideMark/>
          </w:tcPr>
          <w:p w14:paraId="69EB6F8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876" w:type="dxa"/>
            <w:tcBorders>
              <w:top w:val="nil"/>
              <w:left w:val="nil"/>
              <w:bottom w:val="single" w:sz="4" w:space="0" w:color="auto"/>
              <w:right w:val="single" w:sz="4" w:space="0" w:color="auto"/>
            </w:tcBorders>
            <w:shd w:val="clear" w:color="auto" w:fill="auto"/>
            <w:noWrap/>
            <w:vAlign w:val="bottom"/>
            <w:hideMark/>
          </w:tcPr>
          <w:p w14:paraId="0822DBC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879" w:type="dxa"/>
            <w:tcBorders>
              <w:top w:val="nil"/>
              <w:left w:val="nil"/>
              <w:bottom w:val="single" w:sz="4" w:space="0" w:color="auto"/>
              <w:right w:val="single" w:sz="4" w:space="0" w:color="auto"/>
            </w:tcBorders>
            <w:shd w:val="clear" w:color="auto" w:fill="auto"/>
            <w:noWrap/>
            <w:vAlign w:val="bottom"/>
            <w:hideMark/>
          </w:tcPr>
          <w:p w14:paraId="3C56F2B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r>
      <w:tr w:rsidR="00662406" w:rsidRPr="003E08F7" w14:paraId="37452943" w14:textId="77777777" w:rsidTr="00D20B11">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05707CB3" w14:textId="2544AADF"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902" w:type="dxa"/>
            <w:tcBorders>
              <w:top w:val="nil"/>
              <w:left w:val="nil"/>
              <w:bottom w:val="single" w:sz="4" w:space="0" w:color="auto"/>
              <w:right w:val="single" w:sz="4" w:space="0" w:color="auto"/>
            </w:tcBorders>
            <w:shd w:val="clear" w:color="auto" w:fill="auto"/>
            <w:vAlign w:val="center"/>
            <w:hideMark/>
          </w:tcPr>
          <w:p w14:paraId="476C841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2915495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0,340</w:t>
            </w:r>
          </w:p>
        </w:tc>
        <w:tc>
          <w:tcPr>
            <w:tcW w:w="1197" w:type="dxa"/>
            <w:tcBorders>
              <w:top w:val="nil"/>
              <w:left w:val="nil"/>
              <w:bottom w:val="single" w:sz="4" w:space="0" w:color="auto"/>
              <w:right w:val="single" w:sz="4" w:space="0" w:color="auto"/>
            </w:tcBorders>
            <w:shd w:val="clear" w:color="auto" w:fill="auto"/>
            <w:noWrap/>
            <w:vAlign w:val="bottom"/>
            <w:hideMark/>
          </w:tcPr>
          <w:p w14:paraId="30AC662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820" w:type="dxa"/>
            <w:tcBorders>
              <w:top w:val="nil"/>
              <w:left w:val="nil"/>
              <w:bottom w:val="single" w:sz="4" w:space="0" w:color="auto"/>
              <w:right w:val="single" w:sz="4" w:space="0" w:color="auto"/>
            </w:tcBorders>
            <w:shd w:val="clear" w:color="auto" w:fill="auto"/>
            <w:noWrap/>
            <w:vAlign w:val="bottom"/>
            <w:hideMark/>
          </w:tcPr>
          <w:p w14:paraId="60D7B93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820" w:type="dxa"/>
            <w:tcBorders>
              <w:top w:val="nil"/>
              <w:left w:val="nil"/>
              <w:bottom w:val="single" w:sz="4" w:space="0" w:color="auto"/>
              <w:right w:val="single" w:sz="4" w:space="0" w:color="auto"/>
            </w:tcBorders>
            <w:shd w:val="clear" w:color="auto" w:fill="auto"/>
            <w:noWrap/>
            <w:vAlign w:val="bottom"/>
            <w:hideMark/>
          </w:tcPr>
          <w:p w14:paraId="4EE84A2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1144" w:type="dxa"/>
            <w:tcBorders>
              <w:top w:val="nil"/>
              <w:left w:val="nil"/>
              <w:bottom w:val="single" w:sz="4" w:space="0" w:color="auto"/>
              <w:right w:val="single" w:sz="4" w:space="0" w:color="auto"/>
            </w:tcBorders>
            <w:shd w:val="clear" w:color="auto" w:fill="auto"/>
            <w:noWrap/>
            <w:vAlign w:val="bottom"/>
            <w:hideMark/>
          </w:tcPr>
          <w:p w14:paraId="4072246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960" w:type="dxa"/>
            <w:tcBorders>
              <w:top w:val="nil"/>
              <w:left w:val="nil"/>
              <w:bottom w:val="single" w:sz="4" w:space="0" w:color="auto"/>
              <w:right w:val="single" w:sz="4" w:space="0" w:color="auto"/>
            </w:tcBorders>
            <w:shd w:val="clear" w:color="auto" w:fill="auto"/>
            <w:noWrap/>
            <w:vAlign w:val="bottom"/>
            <w:hideMark/>
          </w:tcPr>
          <w:p w14:paraId="75EB092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1151" w:type="dxa"/>
            <w:tcBorders>
              <w:top w:val="nil"/>
              <w:left w:val="nil"/>
              <w:bottom w:val="single" w:sz="4" w:space="0" w:color="auto"/>
              <w:right w:val="single" w:sz="4" w:space="0" w:color="auto"/>
            </w:tcBorders>
            <w:shd w:val="clear" w:color="auto" w:fill="auto"/>
            <w:noWrap/>
            <w:vAlign w:val="bottom"/>
            <w:hideMark/>
          </w:tcPr>
          <w:p w14:paraId="54CC4FC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867" w:type="dxa"/>
            <w:tcBorders>
              <w:top w:val="nil"/>
              <w:left w:val="nil"/>
              <w:bottom w:val="single" w:sz="4" w:space="0" w:color="auto"/>
              <w:right w:val="single" w:sz="4" w:space="0" w:color="auto"/>
            </w:tcBorders>
            <w:shd w:val="clear" w:color="auto" w:fill="auto"/>
            <w:noWrap/>
            <w:vAlign w:val="bottom"/>
            <w:hideMark/>
          </w:tcPr>
          <w:p w14:paraId="3D1C665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867" w:type="dxa"/>
            <w:tcBorders>
              <w:top w:val="nil"/>
              <w:left w:val="nil"/>
              <w:bottom w:val="single" w:sz="4" w:space="0" w:color="auto"/>
              <w:right w:val="single" w:sz="4" w:space="0" w:color="auto"/>
            </w:tcBorders>
            <w:shd w:val="clear" w:color="auto" w:fill="auto"/>
            <w:noWrap/>
            <w:vAlign w:val="bottom"/>
            <w:hideMark/>
          </w:tcPr>
          <w:p w14:paraId="05901A6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866" w:type="dxa"/>
            <w:tcBorders>
              <w:top w:val="nil"/>
              <w:left w:val="nil"/>
              <w:bottom w:val="single" w:sz="4" w:space="0" w:color="auto"/>
              <w:right w:val="single" w:sz="4" w:space="0" w:color="auto"/>
            </w:tcBorders>
            <w:shd w:val="clear" w:color="auto" w:fill="auto"/>
            <w:noWrap/>
            <w:vAlign w:val="bottom"/>
            <w:hideMark/>
          </w:tcPr>
          <w:p w14:paraId="0451139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1089" w:type="dxa"/>
            <w:tcBorders>
              <w:top w:val="nil"/>
              <w:left w:val="nil"/>
              <w:bottom w:val="single" w:sz="4" w:space="0" w:color="auto"/>
              <w:right w:val="single" w:sz="4" w:space="0" w:color="auto"/>
            </w:tcBorders>
            <w:shd w:val="clear" w:color="auto" w:fill="auto"/>
            <w:noWrap/>
            <w:vAlign w:val="bottom"/>
            <w:hideMark/>
          </w:tcPr>
          <w:p w14:paraId="3568861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1134" w:type="dxa"/>
            <w:tcBorders>
              <w:top w:val="nil"/>
              <w:left w:val="nil"/>
              <w:bottom w:val="single" w:sz="4" w:space="0" w:color="auto"/>
              <w:right w:val="single" w:sz="4" w:space="0" w:color="auto"/>
            </w:tcBorders>
            <w:shd w:val="clear" w:color="auto" w:fill="auto"/>
            <w:noWrap/>
            <w:vAlign w:val="bottom"/>
            <w:hideMark/>
          </w:tcPr>
          <w:p w14:paraId="05EC966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1025" w:type="dxa"/>
            <w:tcBorders>
              <w:top w:val="nil"/>
              <w:left w:val="nil"/>
              <w:bottom w:val="single" w:sz="4" w:space="0" w:color="auto"/>
              <w:right w:val="single" w:sz="4" w:space="0" w:color="auto"/>
            </w:tcBorders>
            <w:shd w:val="clear" w:color="auto" w:fill="auto"/>
            <w:noWrap/>
            <w:vAlign w:val="bottom"/>
            <w:hideMark/>
          </w:tcPr>
          <w:p w14:paraId="60524E1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879" w:type="dxa"/>
            <w:tcBorders>
              <w:top w:val="nil"/>
              <w:left w:val="nil"/>
              <w:bottom w:val="single" w:sz="4" w:space="0" w:color="auto"/>
              <w:right w:val="single" w:sz="4" w:space="0" w:color="auto"/>
            </w:tcBorders>
            <w:shd w:val="clear" w:color="auto" w:fill="auto"/>
            <w:noWrap/>
            <w:vAlign w:val="bottom"/>
            <w:hideMark/>
          </w:tcPr>
          <w:p w14:paraId="508AF1C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876" w:type="dxa"/>
            <w:tcBorders>
              <w:top w:val="nil"/>
              <w:left w:val="nil"/>
              <w:bottom w:val="single" w:sz="4" w:space="0" w:color="auto"/>
              <w:right w:val="single" w:sz="4" w:space="0" w:color="auto"/>
            </w:tcBorders>
            <w:shd w:val="clear" w:color="auto" w:fill="auto"/>
            <w:noWrap/>
            <w:vAlign w:val="bottom"/>
            <w:hideMark/>
          </w:tcPr>
          <w:p w14:paraId="7D69E07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876" w:type="dxa"/>
            <w:tcBorders>
              <w:top w:val="nil"/>
              <w:left w:val="nil"/>
              <w:bottom w:val="single" w:sz="4" w:space="0" w:color="auto"/>
              <w:right w:val="single" w:sz="4" w:space="0" w:color="auto"/>
            </w:tcBorders>
            <w:shd w:val="clear" w:color="auto" w:fill="auto"/>
            <w:noWrap/>
            <w:vAlign w:val="bottom"/>
            <w:hideMark/>
          </w:tcPr>
          <w:p w14:paraId="61D6180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c>
          <w:tcPr>
            <w:tcW w:w="879" w:type="dxa"/>
            <w:tcBorders>
              <w:top w:val="nil"/>
              <w:left w:val="nil"/>
              <w:bottom w:val="single" w:sz="4" w:space="0" w:color="auto"/>
              <w:right w:val="single" w:sz="4" w:space="0" w:color="auto"/>
            </w:tcBorders>
            <w:shd w:val="clear" w:color="auto" w:fill="auto"/>
            <w:noWrap/>
            <w:vAlign w:val="bottom"/>
            <w:hideMark/>
          </w:tcPr>
          <w:p w14:paraId="6D642DF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0,34</w:t>
            </w:r>
          </w:p>
        </w:tc>
      </w:tr>
      <w:tr w:rsidR="00662406" w:rsidRPr="003E08F7" w14:paraId="7C263DC5" w14:textId="77777777" w:rsidTr="00D20B11">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734CCDF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902" w:type="dxa"/>
            <w:tcBorders>
              <w:top w:val="nil"/>
              <w:left w:val="nil"/>
              <w:bottom w:val="single" w:sz="4" w:space="0" w:color="auto"/>
              <w:right w:val="single" w:sz="4" w:space="0" w:color="auto"/>
            </w:tcBorders>
            <w:shd w:val="clear" w:color="auto" w:fill="auto"/>
            <w:vAlign w:val="center"/>
            <w:hideMark/>
          </w:tcPr>
          <w:p w14:paraId="6486B31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1E91F12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c>
          <w:tcPr>
            <w:tcW w:w="1197" w:type="dxa"/>
            <w:tcBorders>
              <w:top w:val="nil"/>
              <w:left w:val="nil"/>
              <w:bottom w:val="single" w:sz="4" w:space="0" w:color="auto"/>
              <w:right w:val="single" w:sz="4" w:space="0" w:color="auto"/>
            </w:tcBorders>
            <w:shd w:val="clear" w:color="auto" w:fill="auto"/>
            <w:noWrap/>
            <w:vAlign w:val="bottom"/>
            <w:hideMark/>
          </w:tcPr>
          <w:p w14:paraId="5FDCE63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c>
          <w:tcPr>
            <w:tcW w:w="820" w:type="dxa"/>
            <w:tcBorders>
              <w:top w:val="nil"/>
              <w:left w:val="nil"/>
              <w:bottom w:val="single" w:sz="4" w:space="0" w:color="auto"/>
              <w:right w:val="single" w:sz="4" w:space="0" w:color="auto"/>
            </w:tcBorders>
            <w:shd w:val="clear" w:color="auto" w:fill="auto"/>
            <w:noWrap/>
            <w:vAlign w:val="bottom"/>
            <w:hideMark/>
          </w:tcPr>
          <w:p w14:paraId="3878BAA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c>
          <w:tcPr>
            <w:tcW w:w="820" w:type="dxa"/>
            <w:tcBorders>
              <w:top w:val="nil"/>
              <w:left w:val="nil"/>
              <w:bottom w:val="single" w:sz="4" w:space="0" w:color="auto"/>
              <w:right w:val="single" w:sz="4" w:space="0" w:color="auto"/>
            </w:tcBorders>
            <w:shd w:val="clear" w:color="auto" w:fill="auto"/>
            <w:noWrap/>
            <w:vAlign w:val="bottom"/>
            <w:hideMark/>
          </w:tcPr>
          <w:p w14:paraId="0A9D570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c>
          <w:tcPr>
            <w:tcW w:w="1144" w:type="dxa"/>
            <w:tcBorders>
              <w:top w:val="nil"/>
              <w:left w:val="nil"/>
              <w:bottom w:val="single" w:sz="4" w:space="0" w:color="auto"/>
              <w:right w:val="single" w:sz="4" w:space="0" w:color="auto"/>
            </w:tcBorders>
            <w:shd w:val="clear" w:color="auto" w:fill="auto"/>
            <w:noWrap/>
            <w:vAlign w:val="bottom"/>
            <w:hideMark/>
          </w:tcPr>
          <w:p w14:paraId="511FC65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c>
          <w:tcPr>
            <w:tcW w:w="960" w:type="dxa"/>
            <w:tcBorders>
              <w:top w:val="nil"/>
              <w:left w:val="nil"/>
              <w:bottom w:val="single" w:sz="4" w:space="0" w:color="auto"/>
              <w:right w:val="single" w:sz="4" w:space="0" w:color="auto"/>
            </w:tcBorders>
            <w:shd w:val="clear" w:color="auto" w:fill="auto"/>
            <w:noWrap/>
            <w:vAlign w:val="bottom"/>
            <w:hideMark/>
          </w:tcPr>
          <w:p w14:paraId="4B09A11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c>
          <w:tcPr>
            <w:tcW w:w="1151" w:type="dxa"/>
            <w:tcBorders>
              <w:top w:val="nil"/>
              <w:left w:val="nil"/>
              <w:bottom w:val="single" w:sz="4" w:space="0" w:color="auto"/>
              <w:right w:val="single" w:sz="4" w:space="0" w:color="auto"/>
            </w:tcBorders>
            <w:shd w:val="clear" w:color="auto" w:fill="auto"/>
            <w:noWrap/>
            <w:vAlign w:val="bottom"/>
            <w:hideMark/>
          </w:tcPr>
          <w:p w14:paraId="4B750DB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c>
          <w:tcPr>
            <w:tcW w:w="867" w:type="dxa"/>
            <w:tcBorders>
              <w:top w:val="nil"/>
              <w:left w:val="nil"/>
              <w:bottom w:val="single" w:sz="4" w:space="0" w:color="auto"/>
              <w:right w:val="single" w:sz="4" w:space="0" w:color="auto"/>
            </w:tcBorders>
            <w:shd w:val="clear" w:color="auto" w:fill="auto"/>
            <w:noWrap/>
            <w:vAlign w:val="bottom"/>
            <w:hideMark/>
          </w:tcPr>
          <w:p w14:paraId="649C586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c>
          <w:tcPr>
            <w:tcW w:w="867" w:type="dxa"/>
            <w:tcBorders>
              <w:top w:val="nil"/>
              <w:left w:val="nil"/>
              <w:bottom w:val="single" w:sz="4" w:space="0" w:color="auto"/>
              <w:right w:val="single" w:sz="4" w:space="0" w:color="auto"/>
            </w:tcBorders>
            <w:shd w:val="clear" w:color="auto" w:fill="auto"/>
            <w:noWrap/>
            <w:vAlign w:val="bottom"/>
            <w:hideMark/>
          </w:tcPr>
          <w:p w14:paraId="5CF884B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c>
          <w:tcPr>
            <w:tcW w:w="866" w:type="dxa"/>
            <w:tcBorders>
              <w:top w:val="nil"/>
              <w:left w:val="nil"/>
              <w:bottom w:val="single" w:sz="4" w:space="0" w:color="auto"/>
              <w:right w:val="single" w:sz="4" w:space="0" w:color="auto"/>
            </w:tcBorders>
            <w:shd w:val="clear" w:color="auto" w:fill="auto"/>
            <w:noWrap/>
            <w:vAlign w:val="bottom"/>
            <w:hideMark/>
          </w:tcPr>
          <w:p w14:paraId="45075E4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c>
          <w:tcPr>
            <w:tcW w:w="1089" w:type="dxa"/>
            <w:tcBorders>
              <w:top w:val="nil"/>
              <w:left w:val="nil"/>
              <w:bottom w:val="single" w:sz="4" w:space="0" w:color="auto"/>
              <w:right w:val="single" w:sz="4" w:space="0" w:color="auto"/>
            </w:tcBorders>
            <w:shd w:val="clear" w:color="auto" w:fill="auto"/>
            <w:noWrap/>
            <w:vAlign w:val="bottom"/>
            <w:hideMark/>
          </w:tcPr>
          <w:p w14:paraId="46B7C94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c>
          <w:tcPr>
            <w:tcW w:w="1134" w:type="dxa"/>
            <w:tcBorders>
              <w:top w:val="nil"/>
              <w:left w:val="nil"/>
              <w:bottom w:val="single" w:sz="4" w:space="0" w:color="auto"/>
              <w:right w:val="single" w:sz="4" w:space="0" w:color="auto"/>
            </w:tcBorders>
            <w:shd w:val="clear" w:color="auto" w:fill="auto"/>
            <w:noWrap/>
            <w:vAlign w:val="bottom"/>
            <w:hideMark/>
          </w:tcPr>
          <w:p w14:paraId="13B2086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c>
          <w:tcPr>
            <w:tcW w:w="1025" w:type="dxa"/>
            <w:tcBorders>
              <w:top w:val="nil"/>
              <w:left w:val="nil"/>
              <w:bottom w:val="single" w:sz="4" w:space="0" w:color="auto"/>
              <w:right w:val="single" w:sz="4" w:space="0" w:color="auto"/>
            </w:tcBorders>
            <w:shd w:val="clear" w:color="auto" w:fill="auto"/>
            <w:noWrap/>
            <w:vAlign w:val="bottom"/>
            <w:hideMark/>
          </w:tcPr>
          <w:p w14:paraId="2FF84BA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c>
          <w:tcPr>
            <w:tcW w:w="879" w:type="dxa"/>
            <w:tcBorders>
              <w:top w:val="nil"/>
              <w:left w:val="nil"/>
              <w:bottom w:val="single" w:sz="4" w:space="0" w:color="auto"/>
              <w:right w:val="single" w:sz="4" w:space="0" w:color="auto"/>
            </w:tcBorders>
            <w:shd w:val="clear" w:color="auto" w:fill="auto"/>
            <w:noWrap/>
            <w:vAlign w:val="bottom"/>
            <w:hideMark/>
          </w:tcPr>
          <w:p w14:paraId="637C0EE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c>
          <w:tcPr>
            <w:tcW w:w="876" w:type="dxa"/>
            <w:tcBorders>
              <w:top w:val="nil"/>
              <w:left w:val="nil"/>
              <w:bottom w:val="single" w:sz="4" w:space="0" w:color="auto"/>
              <w:right w:val="single" w:sz="4" w:space="0" w:color="auto"/>
            </w:tcBorders>
            <w:shd w:val="clear" w:color="auto" w:fill="auto"/>
            <w:noWrap/>
            <w:vAlign w:val="bottom"/>
            <w:hideMark/>
          </w:tcPr>
          <w:p w14:paraId="295492B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c>
          <w:tcPr>
            <w:tcW w:w="876" w:type="dxa"/>
            <w:tcBorders>
              <w:top w:val="nil"/>
              <w:left w:val="nil"/>
              <w:bottom w:val="single" w:sz="4" w:space="0" w:color="auto"/>
              <w:right w:val="single" w:sz="4" w:space="0" w:color="auto"/>
            </w:tcBorders>
            <w:shd w:val="clear" w:color="auto" w:fill="auto"/>
            <w:noWrap/>
            <w:vAlign w:val="bottom"/>
            <w:hideMark/>
          </w:tcPr>
          <w:p w14:paraId="2C8CD49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c>
          <w:tcPr>
            <w:tcW w:w="879" w:type="dxa"/>
            <w:tcBorders>
              <w:top w:val="nil"/>
              <w:left w:val="nil"/>
              <w:bottom w:val="single" w:sz="4" w:space="0" w:color="auto"/>
              <w:right w:val="single" w:sz="4" w:space="0" w:color="auto"/>
            </w:tcBorders>
            <w:shd w:val="clear" w:color="auto" w:fill="auto"/>
            <w:noWrap/>
            <w:vAlign w:val="bottom"/>
            <w:hideMark/>
          </w:tcPr>
          <w:p w14:paraId="31C560F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-0,07</w:t>
            </w:r>
          </w:p>
        </w:tc>
      </w:tr>
      <w:tr w:rsidR="00662406" w:rsidRPr="003E08F7" w14:paraId="052203A7" w14:textId="77777777" w:rsidTr="00D20B11">
        <w:trPr>
          <w:trHeight w:val="627"/>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621C9E6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02" w:type="dxa"/>
            <w:tcBorders>
              <w:top w:val="nil"/>
              <w:left w:val="nil"/>
              <w:bottom w:val="single" w:sz="4" w:space="0" w:color="auto"/>
              <w:right w:val="single" w:sz="4" w:space="0" w:color="auto"/>
            </w:tcBorders>
            <w:shd w:val="clear" w:color="auto" w:fill="auto"/>
            <w:vAlign w:val="center"/>
            <w:hideMark/>
          </w:tcPr>
          <w:p w14:paraId="7EF6E98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center"/>
            <w:hideMark/>
          </w:tcPr>
          <w:p w14:paraId="6168EA4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1197" w:type="dxa"/>
            <w:tcBorders>
              <w:top w:val="nil"/>
              <w:left w:val="nil"/>
              <w:bottom w:val="single" w:sz="4" w:space="0" w:color="auto"/>
              <w:right w:val="single" w:sz="4" w:space="0" w:color="auto"/>
            </w:tcBorders>
            <w:shd w:val="clear" w:color="auto" w:fill="auto"/>
            <w:noWrap/>
            <w:vAlign w:val="center"/>
            <w:hideMark/>
          </w:tcPr>
          <w:p w14:paraId="10EFAB2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820" w:type="dxa"/>
            <w:tcBorders>
              <w:top w:val="nil"/>
              <w:left w:val="nil"/>
              <w:bottom w:val="single" w:sz="4" w:space="0" w:color="auto"/>
              <w:right w:val="single" w:sz="4" w:space="0" w:color="auto"/>
            </w:tcBorders>
            <w:shd w:val="clear" w:color="auto" w:fill="auto"/>
            <w:noWrap/>
            <w:vAlign w:val="center"/>
            <w:hideMark/>
          </w:tcPr>
          <w:p w14:paraId="55852A4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820" w:type="dxa"/>
            <w:tcBorders>
              <w:top w:val="nil"/>
              <w:left w:val="nil"/>
              <w:bottom w:val="single" w:sz="4" w:space="0" w:color="auto"/>
              <w:right w:val="single" w:sz="4" w:space="0" w:color="auto"/>
            </w:tcBorders>
            <w:shd w:val="clear" w:color="auto" w:fill="auto"/>
            <w:noWrap/>
            <w:vAlign w:val="center"/>
            <w:hideMark/>
          </w:tcPr>
          <w:p w14:paraId="70B44B2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1144" w:type="dxa"/>
            <w:tcBorders>
              <w:top w:val="nil"/>
              <w:left w:val="nil"/>
              <w:bottom w:val="single" w:sz="4" w:space="0" w:color="auto"/>
              <w:right w:val="single" w:sz="4" w:space="0" w:color="auto"/>
            </w:tcBorders>
            <w:shd w:val="clear" w:color="auto" w:fill="auto"/>
            <w:noWrap/>
            <w:vAlign w:val="center"/>
            <w:hideMark/>
          </w:tcPr>
          <w:p w14:paraId="4FB3CAB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960" w:type="dxa"/>
            <w:tcBorders>
              <w:top w:val="nil"/>
              <w:left w:val="nil"/>
              <w:bottom w:val="single" w:sz="4" w:space="0" w:color="auto"/>
              <w:right w:val="single" w:sz="4" w:space="0" w:color="auto"/>
            </w:tcBorders>
            <w:shd w:val="clear" w:color="auto" w:fill="auto"/>
            <w:noWrap/>
            <w:vAlign w:val="center"/>
            <w:hideMark/>
          </w:tcPr>
          <w:p w14:paraId="3F74CD7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1151" w:type="dxa"/>
            <w:tcBorders>
              <w:top w:val="nil"/>
              <w:left w:val="nil"/>
              <w:bottom w:val="single" w:sz="4" w:space="0" w:color="auto"/>
              <w:right w:val="single" w:sz="4" w:space="0" w:color="auto"/>
            </w:tcBorders>
            <w:shd w:val="clear" w:color="auto" w:fill="auto"/>
            <w:noWrap/>
            <w:vAlign w:val="center"/>
            <w:hideMark/>
          </w:tcPr>
          <w:p w14:paraId="7EFBE35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867" w:type="dxa"/>
            <w:tcBorders>
              <w:top w:val="nil"/>
              <w:left w:val="nil"/>
              <w:bottom w:val="single" w:sz="4" w:space="0" w:color="auto"/>
              <w:right w:val="single" w:sz="4" w:space="0" w:color="auto"/>
            </w:tcBorders>
            <w:shd w:val="clear" w:color="auto" w:fill="auto"/>
            <w:noWrap/>
            <w:vAlign w:val="center"/>
            <w:hideMark/>
          </w:tcPr>
          <w:p w14:paraId="204C690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867" w:type="dxa"/>
            <w:tcBorders>
              <w:top w:val="nil"/>
              <w:left w:val="nil"/>
              <w:bottom w:val="single" w:sz="4" w:space="0" w:color="auto"/>
              <w:right w:val="single" w:sz="4" w:space="0" w:color="auto"/>
            </w:tcBorders>
            <w:shd w:val="clear" w:color="auto" w:fill="auto"/>
            <w:noWrap/>
            <w:vAlign w:val="center"/>
            <w:hideMark/>
          </w:tcPr>
          <w:p w14:paraId="2E65F9D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866" w:type="dxa"/>
            <w:tcBorders>
              <w:top w:val="nil"/>
              <w:left w:val="nil"/>
              <w:bottom w:val="single" w:sz="4" w:space="0" w:color="auto"/>
              <w:right w:val="single" w:sz="4" w:space="0" w:color="auto"/>
            </w:tcBorders>
            <w:shd w:val="clear" w:color="auto" w:fill="auto"/>
            <w:noWrap/>
            <w:vAlign w:val="center"/>
            <w:hideMark/>
          </w:tcPr>
          <w:p w14:paraId="192EDE8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1089" w:type="dxa"/>
            <w:tcBorders>
              <w:top w:val="nil"/>
              <w:left w:val="nil"/>
              <w:bottom w:val="single" w:sz="4" w:space="0" w:color="auto"/>
              <w:right w:val="single" w:sz="4" w:space="0" w:color="auto"/>
            </w:tcBorders>
            <w:shd w:val="clear" w:color="auto" w:fill="auto"/>
            <w:noWrap/>
            <w:vAlign w:val="center"/>
            <w:hideMark/>
          </w:tcPr>
          <w:p w14:paraId="361C0C6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1134" w:type="dxa"/>
            <w:tcBorders>
              <w:top w:val="nil"/>
              <w:left w:val="nil"/>
              <w:bottom w:val="single" w:sz="4" w:space="0" w:color="auto"/>
              <w:right w:val="single" w:sz="4" w:space="0" w:color="auto"/>
            </w:tcBorders>
            <w:shd w:val="clear" w:color="auto" w:fill="auto"/>
            <w:noWrap/>
            <w:vAlign w:val="center"/>
            <w:hideMark/>
          </w:tcPr>
          <w:p w14:paraId="6D14B51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1025" w:type="dxa"/>
            <w:tcBorders>
              <w:top w:val="nil"/>
              <w:left w:val="nil"/>
              <w:bottom w:val="single" w:sz="4" w:space="0" w:color="auto"/>
              <w:right w:val="single" w:sz="4" w:space="0" w:color="auto"/>
            </w:tcBorders>
            <w:shd w:val="clear" w:color="auto" w:fill="auto"/>
            <w:noWrap/>
            <w:vAlign w:val="center"/>
            <w:hideMark/>
          </w:tcPr>
          <w:p w14:paraId="4E732B5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879" w:type="dxa"/>
            <w:tcBorders>
              <w:top w:val="nil"/>
              <w:left w:val="nil"/>
              <w:bottom w:val="single" w:sz="4" w:space="0" w:color="auto"/>
              <w:right w:val="single" w:sz="4" w:space="0" w:color="auto"/>
            </w:tcBorders>
            <w:shd w:val="clear" w:color="auto" w:fill="auto"/>
            <w:noWrap/>
            <w:vAlign w:val="center"/>
            <w:hideMark/>
          </w:tcPr>
          <w:p w14:paraId="33534EB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876" w:type="dxa"/>
            <w:tcBorders>
              <w:top w:val="nil"/>
              <w:left w:val="nil"/>
              <w:bottom w:val="single" w:sz="4" w:space="0" w:color="auto"/>
              <w:right w:val="single" w:sz="4" w:space="0" w:color="auto"/>
            </w:tcBorders>
            <w:shd w:val="clear" w:color="auto" w:fill="auto"/>
            <w:noWrap/>
            <w:vAlign w:val="center"/>
            <w:hideMark/>
          </w:tcPr>
          <w:p w14:paraId="1DFF008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876" w:type="dxa"/>
            <w:tcBorders>
              <w:top w:val="nil"/>
              <w:left w:val="nil"/>
              <w:bottom w:val="single" w:sz="4" w:space="0" w:color="auto"/>
              <w:right w:val="single" w:sz="4" w:space="0" w:color="auto"/>
            </w:tcBorders>
            <w:shd w:val="clear" w:color="auto" w:fill="auto"/>
            <w:noWrap/>
            <w:vAlign w:val="center"/>
            <w:hideMark/>
          </w:tcPr>
          <w:p w14:paraId="5AC4B45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c>
          <w:tcPr>
            <w:tcW w:w="879" w:type="dxa"/>
            <w:tcBorders>
              <w:top w:val="nil"/>
              <w:left w:val="nil"/>
              <w:bottom w:val="single" w:sz="4" w:space="0" w:color="auto"/>
              <w:right w:val="single" w:sz="4" w:space="0" w:color="auto"/>
            </w:tcBorders>
            <w:shd w:val="clear" w:color="auto" w:fill="auto"/>
            <w:noWrap/>
            <w:vAlign w:val="center"/>
            <w:hideMark/>
          </w:tcPr>
          <w:p w14:paraId="4746E09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0,26</w:t>
            </w:r>
          </w:p>
        </w:tc>
      </w:tr>
      <w:tr w:rsidR="00662406" w:rsidRPr="003E08F7" w14:paraId="246E0225" w14:textId="77777777" w:rsidTr="00D20B11">
        <w:trPr>
          <w:trHeight w:val="709"/>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04F2E38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02" w:type="dxa"/>
            <w:tcBorders>
              <w:top w:val="nil"/>
              <w:left w:val="nil"/>
              <w:bottom w:val="single" w:sz="4" w:space="0" w:color="auto"/>
              <w:right w:val="single" w:sz="4" w:space="0" w:color="auto"/>
            </w:tcBorders>
            <w:shd w:val="clear" w:color="auto" w:fill="auto"/>
            <w:vAlign w:val="center"/>
            <w:hideMark/>
          </w:tcPr>
          <w:p w14:paraId="750E8A6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center"/>
            <w:hideMark/>
          </w:tcPr>
          <w:p w14:paraId="49E16B2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w:t>
            </w:r>
          </w:p>
        </w:tc>
        <w:tc>
          <w:tcPr>
            <w:tcW w:w="1197" w:type="dxa"/>
            <w:tcBorders>
              <w:top w:val="nil"/>
              <w:left w:val="nil"/>
              <w:bottom w:val="single" w:sz="4" w:space="0" w:color="auto"/>
              <w:right w:val="single" w:sz="4" w:space="0" w:color="auto"/>
            </w:tcBorders>
            <w:shd w:val="clear" w:color="auto" w:fill="auto"/>
            <w:noWrap/>
            <w:vAlign w:val="center"/>
            <w:hideMark/>
          </w:tcPr>
          <w:p w14:paraId="67D7FB2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w:t>
            </w:r>
          </w:p>
        </w:tc>
        <w:tc>
          <w:tcPr>
            <w:tcW w:w="820" w:type="dxa"/>
            <w:tcBorders>
              <w:top w:val="nil"/>
              <w:left w:val="nil"/>
              <w:bottom w:val="single" w:sz="4" w:space="0" w:color="auto"/>
              <w:right w:val="single" w:sz="4" w:space="0" w:color="auto"/>
            </w:tcBorders>
            <w:shd w:val="clear" w:color="auto" w:fill="auto"/>
            <w:noWrap/>
            <w:vAlign w:val="center"/>
            <w:hideMark/>
          </w:tcPr>
          <w:p w14:paraId="63CACE0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w:t>
            </w:r>
          </w:p>
        </w:tc>
        <w:tc>
          <w:tcPr>
            <w:tcW w:w="820" w:type="dxa"/>
            <w:tcBorders>
              <w:top w:val="nil"/>
              <w:left w:val="nil"/>
              <w:bottom w:val="single" w:sz="4" w:space="0" w:color="auto"/>
              <w:right w:val="single" w:sz="4" w:space="0" w:color="auto"/>
            </w:tcBorders>
            <w:shd w:val="clear" w:color="auto" w:fill="auto"/>
            <w:noWrap/>
            <w:vAlign w:val="center"/>
            <w:hideMark/>
          </w:tcPr>
          <w:p w14:paraId="764F9C1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w:t>
            </w:r>
          </w:p>
        </w:tc>
        <w:tc>
          <w:tcPr>
            <w:tcW w:w="1144" w:type="dxa"/>
            <w:tcBorders>
              <w:top w:val="nil"/>
              <w:left w:val="nil"/>
              <w:bottom w:val="single" w:sz="4" w:space="0" w:color="auto"/>
              <w:right w:val="single" w:sz="4" w:space="0" w:color="auto"/>
            </w:tcBorders>
            <w:shd w:val="clear" w:color="auto" w:fill="auto"/>
            <w:noWrap/>
            <w:vAlign w:val="center"/>
            <w:hideMark/>
          </w:tcPr>
          <w:p w14:paraId="67250B1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w:t>
            </w:r>
          </w:p>
        </w:tc>
        <w:tc>
          <w:tcPr>
            <w:tcW w:w="960" w:type="dxa"/>
            <w:tcBorders>
              <w:top w:val="nil"/>
              <w:left w:val="nil"/>
              <w:bottom w:val="single" w:sz="4" w:space="0" w:color="auto"/>
              <w:right w:val="single" w:sz="4" w:space="0" w:color="auto"/>
            </w:tcBorders>
            <w:shd w:val="clear" w:color="auto" w:fill="auto"/>
            <w:noWrap/>
            <w:vAlign w:val="center"/>
            <w:hideMark/>
          </w:tcPr>
          <w:p w14:paraId="1327ED5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w:t>
            </w:r>
          </w:p>
        </w:tc>
        <w:tc>
          <w:tcPr>
            <w:tcW w:w="1151" w:type="dxa"/>
            <w:tcBorders>
              <w:top w:val="nil"/>
              <w:left w:val="nil"/>
              <w:bottom w:val="single" w:sz="4" w:space="0" w:color="auto"/>
              <w:right w:val="single" w:sz="4" w:space="0" w:color="auto"/>
            </w:tcBorders>
            <w:shd w:val="clear" w:color="auto" w:fill="auto"/>
            <w:noWrap/>
            <w:vAlign w:val="center"/>
            <w:hideMark/>
          </w:tcPr>
          <w:p w14:paraId="7DC8F6F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w:t>
            </w:r>
          </w:p>
        </w:tc>
        <w:tc>
          <w:tcPr>
            <w:tcW w:w="867" w:type="dxa"/>
            <w:tcBorders>
              <w:top w:val="nil"/>
              <w:left w:val="nil"/>
              <w:bottom w:val="single" w:sz="4" w:space="0" w:color="auto"/>
              <w:right w:val="single" w:sz="4" w:space="0" w:color="auto"/>
            </w:tcBorders>
            <w:shd w:val="clear" w:color="auto" w:fill="auto"/>
            <w:noWrap/>
            <w:vAlign w:val="center"/>
            <w:hideMark/>
          </w:tcPr>
          <w:p w14:paraId="21B79C8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w:t>
            </w:r>
          </w:p>
        </w:tc>
        <w:tc>
          <w:tcPr>
            <w:tcW w:w="867" w:type="dxa"/>
            <w:tcBorders>
              <w:top w:val="nil"/>
              <w:left w:val="nil"/>
              <w:bottom w:val="single" w:sz="4" w:space="0" w:color="auto"/>
              <w:right w:val="single" w:sz="4" w:space="0" w:color="auto"/>
            </w:tcBorders>
            <w:shd w:val="clear" w:color="auto" w:fill="auto"/>
            <w:noWrap/>
            <w:vAlign w:val="center"/>
            <w:hideMark/>
          </w:tcPr>
          <w:p w14:paraId="1BFCBA7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w:t>
            </w:r>
          </w:p>
        </w:tc>
        <w:tc>
          <w:tcPr>
            <w:tcW w:w="866" w:type="dxa"/>
            <w:tcBorders>
              <w:top w:val="nil"/>
              <w:left w:val="nil"/>
              <w:bottom w:val="single" w:sz="4" w:space="0" w:color="auto"/>
              <w:right w:val="single" w:sz="4" w:space="0" w:color="auto"/>
            </w:tcBorders>
            <w:shd w:val="clear" w:color="auto" w:fill="auto"/>
            <w:noWrap/>
            <w:vAlign w:val="center"/>
            <w:hideMark/>
          </w:tcPr>
          <w:p w14:paraId="49893AE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w:t>
            </w:r>
          </w:p>
        </w:tc>
        <w:tc>
          <w:tcPr>
            <w:tcW w:w="1089" w:type="dxa"/>
            <w:tcBorders>
              <w:top w:val="nil"/>
              <w:left w:val="nil"/>
              <w:bottom w:val="single" w:sz="4" w:space="0" w:color="auto"/>
              <w:right w:val="single" w:sz="4" w:space="0" w:color="auto"/>
            </w:tcBorders>
            <w:shd w:val="clear" w:color="auto" w:fill="auto"/>
            <w:noWrap/>
            <w:vAlign w:val="center"/>
            <w:hideMark/>
          </w:tcPr>
          <w:p w14:paraId="30A545B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w:t>
            </w:r>
          </w:p>
        </w:tc>
        <w:tc>
          <w:tcPr>
            <w:tcW w:w="1134" w:type="dxa"/>
            <w:tcBorders>
              <w:top w:val="nil"/>
              <w:left w:val="nil"/>
              <w:bottom w:val="single" w:sz="4" w:space="0" w:color="auto"/>
              <w:right w:val="single" w:sz="4" w:space="0" w:color="auto"/>
            </w:tcBorders>
            <w:shd w:val="clear" w:color="auto" w:fill="auto"/>
            <w:noWrap/>
            <w:vAlign w:val="center"/>
            <w:hideMark/>
          </w:tcPr>
          <w:p w14:paraId="4F709E9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w:t>
            </w:r>
          </w:p>
        </w:tc>
        <w:tc>
          <w:tcPr>
            <w:tcW w:w="1025" w:type="dxa"/>
            <w:tcBorders>
              <w:top w:val="nil"/>
              <w:left w:val="nil"/>
              <w:bottom w:val="single" w:sz="4" w:space="0" w:color="auto"/>
              <w:right w:val="single" w:sz="4" w:space="0" w:color="auto"/>
            </w:tcBorders>
            <w:shd w:val="clear" w:color="auto" w:fill="auto"/>
            <w:noWrap/>
            <w:vAlign w:val="center"/>
            <w:hideMark/>
          </w:tcPr>
          <w:p w14:paraId="2E805B7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w:t>
            </w:r>
          </w:p>
        </w:tc>
        <w:tc>
          <w:tcPr>
            <w:tcW w:w="879" w:type="dxa"/>
            <w:tcBorders>
              <w:top w:val="nil"/>
              <w:left w:val="nil"/>
              <w:bottom w:val="single" w:sz="4" w:space="0" w:color="auto"/>
              <w:right w:val="single" w:sz="4" w:space="0" w:color="auto"/>
            </w:tcBorders>
            <w:shd w:val="clear" w:color="auto" w:fill="auto"/>
            <w:noWrap/>
            <w:vAlign w:val="center"/>
            <w:hideMark/>
          </w:tcPr>
          <w:p w14:paraId="0D42044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w:t>
            </w:r>
          </w:p>
        </w:tc>
        <w:tc>
          <w:tcPr>
            <w:tcW w:w="876" w:type="dxa"/>
            <w:tcBorders>
              <w:top w:val="nil"/>
              <w:left w:val="nil"/>
              <w:bottom w:val="single" w:sz="4" w:space="0" w:color="auto"/>
              <w:right w:val="single" w:sz="4" w:space="0" w:color="auto"/>
            </w:tcBorders>
            <w:shd w:val="clear" w:color="auto" w:fill="auto"/>
            <w:noWrap/>
            <w:vAlign w:val="center"/>
            <w:hideMark/>
          </w:tcPr>
          <w:p w14:paraId="38AAF10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w:t>
            </w:r>
          </w:p>
        </w:tc>
        <w:tc>
          <w:tcPr>
            <w:tcW w:w="876" w:type="dxa"/>
            <w:tcBorders>
              <w:top w:val="nil"/>
              <w:left w:val="nil"/>
              <w:bottom w:val="single" w:sz="4" w:space="0" w:color="auto"/>
              <w:right w:val="single" w:sz="4" w:space="0" w:color="auto"/>
            </w:tcBorders>
            <w:shd w:val="clear" w:color="auto" w:fill="auto"/>
            <w:noWrap/>
            <w:vAlign w:val="center"/>
            <w:hideMark/>
          </w:tcPr>
          <w:p w14:paraId="10EDA69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w:t>
            </w:r>
          </w:p>
        </w:tc>
        <w:tc>
          <w:tcPr>
            <w:tcW w:w="879" w:type="dxa"/>
            <w:tcBorders>
              <w:top w:val="nil"/>
              <w:left w:val="nil"/>
              <w:bottom w:val="single" w:sz="4" w:space="0" w:color="auto"/>
              <w:right w:val="single" w:sz="4" w:space="0" w:color="auto"/>
            </w:tcBorders>
            <w:shd w:val="clear" w:color="auto" w:fill="auto"/>
            <w:noWrap/>
            <w:vAlign w:val="center"/>
            <w:hideMark/>
          </w:tcPr>
          <w:p w14:paraId="081B8FF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0,21</w:t>
            </w:r>
          </w:p>
        </w:tc>
      </w:tr>
      <w:tr w:rsidR="003E08F7" w:rsidRPr="003E08F7" w14:paraId="77FA88BA" w14:textId="77777777" w:rsidTr="00D06A77">
        <w:trPr>
          <w:trHeight w:val="300"/>
        </w:trPr>
        <w:tc>
          <w:tcPr>
            <w:tcW w:w="22113" w:type="dxa"/>
            <w:gridSpan w:val="19"/>
            <w:tcBorders>
              <w:top w:val="nil"/>
              <w:left w:val="nil"/>
              <w:bottom w:val="single" w:sz="4" w:space="0" w:color="auto"/>
              <w:right w:val="nil"/>
            </w:tcBorders>
            <w:shd w:val="clear" w:color="auto" w:fill="auto"/>
            <w:noWrap/>
            <w:vAlign w:val="bottom"/>
            <w:hideMark/>
          </w:tcPr>
          <w:p w14:paraId="2B550701" w14:textId="77777777" w:rsidR="003E08F7" w:rsidRPr="00CC11EF" w:rsidRDefault="003E08F7" w:rsidP="00346B40">
            <w:pPr>
              <w:spacing w:line="240" w:lineRule="auto"/>
              <w:jc w:val="center"/>
              <w:rPr>
                <w:rFonts w:ascii="Times New Roman" w:hAnsi="Times New Roman"/>
                <w:b/>
                <w:bCs/>
                <w:i/>
                <w:iCs/>
                <w:color w:val="000000"/>
                <w:sz w:val="20"/>
              </w:rPr>
            </w:pPr>
            <w:r w:rsidRPr="00CC11EF">
              <w:rPr>
                <w:rFonts w:ascii="Times New Roman" w:hAnsi="Times New Roman"/>
                <w:b/>
                <w:bCs/>
                <w:i/>
                <w:iCs/>
                <w:color w:val="000000"/>
                <w:sz w:val="20"/>
              </w:rPr>
              <w:t>Котельная, ул. Литовская, д.95/6</w:t>
            </w:r>
          </w:p>
        </w:tc>
      </w:tr>
      <w:tr w:rsidR="00662406" w:rsidRPr="003E08F7" w14:paraId="0EF1E4F8" w14:textId="77777777" w:rsidTr="00D20B11">
        <w:trPr>
          <w:trHeight w:val="300"/>
        </w:trPr>
        <w:tc>
          <w:tcPr>
            <w:tcW w:w="4910" w:type="dxa"/>
            <w:tcBorders>
              <w:top w:val="nil"/>
              <w:left w:val="single" w:sz="4" w:space="0" w:color="auto"/>
              <w:bottom w:val="single" w:sz="4" w:space="0" w:color="auto"/>
              <w:right w:val="single" w:sz="4" w:space="0" w:color="auto"/>
            </w:tcBorders>
            <w:shd w:val="clear" w:color="auto" w:fill="auto"/>
            <w:noWrap/>
            <w:vAlign w:val="bottom"/>
            <w:hideMark/>
          </w:tcPr>
          <w:p w14:paraId="615C3FD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902" w:type="dxa"/>
            <w:tcBorders>
              <w:top w:val="nil"/>
              <w:left w:val="nil"/>
              <w:bottom w:val="single" w:sz="4" w:space="0" w:color="auto"/>
              <w:right w:val="single" w:sz="4" w:space="0" w:color="auto"/>
            </w:tcBorders>
            <w:shd w:val="clear" w:color="auto" w:fill="auto"/>
            <w:vAlign w:val="center"/>
            <w:hideMark/>
          </w:tcPr>
          <w:p w14:paraId="2B09966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29DB1CC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c>
          <w:tcPr>
            <w:tcW w:w="1197" w:type="dxa"/>
            <w:tcBorders>
              <w:top w:val="nil"/>
              <w:left w:val="nil"/>
              <w:bottom w:val="single" w:sz="4" w:space="0" w:color="auto"/>
              <w:right w:val="single" w:sz="4" w:space="0" w:color="auto"/>
            </w:tcBorders>
            <w:shd w:val="clear" w:color="auto" w:fill="auto"/>
            <w:noWrap/>
            <w:vAlign w:val="bottom"/>
            <w:hideMark/>
          </w:tcPr>
          <w:p w14:paraId="55EC86D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c>
          <w:tcPr>
            <w:tcW w:w="820" w:type="dxa"/>
            <w:tcBorders>
              <w:top w:val="nil"/>
              <w:left w:val="nil"/>
              <w:bottom w:val="single" w:sz="4" w:space="0" w:color="auto"/>
              <w:right w:val="single" w:sz="4" w:space="0" w:color="auto"/>
            </w:tcBorders>
            <w:shd w:val="clear" w:color="auto" w:fill="auto"/>
            <w:noWrap/>
            <w:vAlign w:val="bottom"/>
            <w:hideMark/>
          </w:tcPr>
          <w:p w14:paraId="6DFEB46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c>
          <w:tcPr>
            <w:tcW w:w="820" w:type="dxa"/>
            <w:tcBorders>
              <w:top w:val="nil"/>
              <w:left w:val="nil"/>
              <w:bottom w:val="single" w:sz="4" w:space="0" w:color="auto"/>
              <w:right w:val="single" w:sz="4" w:space="0" w:color="auto"/>
            </w:tcBorders>
            <w:shd w:val="clear" w:color="auto" w:fill="auto"/>
            <w:noWrap/>
            <w:vAlign w:val="bottom"/>
            <w:hideMark/>
          </w:tcPr>
          <w:p w14:paraId="5F5CF29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c>
          <w:tcPr>
            <w:tcW w:w="1144" w:type="dxa"/>
            <w:tcBorders>
              <w:top w:val="nil"/>
              <w:left w:val="nil"/>
              <w:bottom w:val="single" w:sz="4" w:space="0" w:color="auto"/>
              <w:right w:val="single" w:sz="4" w:space="0" w:color="auto"/>
            </w:tcBorders>
            <w:shd w:val="clear" w:color="auto" w:fill="auto"/>
            <w:noWrap/>
            <w:vAlign w:val="bottom"/>
            <w:hideMark/>
          </w:tcPr>
          <w:p w14:paraId="0BD39D3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c>
          <w:tcPr>
            <w:tcW w:w="960" w:type="dxa"/>
            <w:tcBorders>
              <w:top w:val="nil"/>
              <w:left w:val="nil"/>
              <w:bottom w:val="single" w:sz="4" w:space="0" w:color="auto"/>
              <w:right w:val="single" w:sz="4" w:space="0" w:color="auto"/>
            </w:tcBorders>
            <w:shd w:val="clear" w:color="auto" w:fill="auto"/>
            <w:noWrap/>
            <w:vAlign w:val="bottom"/>
            <w:hideMark/>
          </w:tcPr>
          <w:p w14:paraId="504230D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c>
          <w:tcPr>
            <w:tcW w:w="1151" w:type="dxa"/>
            <w:tcBorders>
              <w:top w:val="nil"/>
              <w:left w:val="nil"/>
              <w:bottom w:val="single" w:sz="4" w:space="0" w:color="auto"/>
              <w:right w:val="single" w:sz="4" w:space="0" w:color="auto"/>
            </w:tcBorders>
            <w:shd w:val="clear" w:color="auto" w:fill="auto"/>
            <w:noWrap/>
            <w:vAlign w:val="bottom"/>
            <w:hideMark/>
          </w:tcPr>
          <w:p w14:paraId="1657E83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c>
          <w:tcPr>
            <w:tcW w:w="867" w:type="dxa"/>
            <w:tcBorders>
              <w:top w:val="nil"/>
              <w:left w:val="nil"/>
              <w:bottom w:val="single" w:sz="4" w:space="0" w:color="auto"/>
              <w:right w:val="single" w:sz="4" w:space="0" w:color="auto"/>
            </w:tcBorders>
            <w:shd w:val="clear" w:color="auto" w:fill="auto"/>
            <w:noWrap/>
            <w:vAlign w:val="bottom"/>
            <w:hideMark/>
          </w:tcPr>
          <w:p w14:paraId="45737BF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c>
          <w:tcPr>
            <w:tcW w:w="867" w:type="dxa"/>
            <w:tcBorders>
              <w:top w:val="nil"/>
              <w:left w:val="nil"/>
              <w:bottom w:val="single" w:sz="4" w:space="0" w:color="auto"/>
              <w:right w:val="single" w:sz="4" w:space="0" w:color="auto"/>
            </w:tcBorders>
            <w:shd w:val="clear" w:color="auto" w:fill="auto"/>
            <w:noWrap/>
            <w:vAlign w:val="bottom"/>
            <w:hideMark/>
          </w:tcPr>
          <w:p w14:paraId="7A67763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c>
          <w:tcPr>
            <w:tcW w:w="866" w:type="dxa"/>
            <w:tcBorders>
              <w:top w:val="nil"/>
              <w:left w:val="nil"/>
              <w:bottom w:val="single" w:sz="4" w:space="0" w:color="auto"/>
              <w:right w:val="single" w:sz="4" w:space="0" w:color="auto"/>
            </w:tcBorders>
            <w:shd w:val="clear" w:color="auto" w:fill="auto"/>
            <w:noWrap/>
            <w:vAlign w:val="bottom"/>
            <w:hideMark/>
          </w:tcPr>
          <w:p w14:paraId="6E2FF53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c>
          <w:tcPr>
            <w:tcW w:w="1089" w:type="dxa"/>
            <w:tcBorders>
              <w:top w:val="nil"/>
              <w:left w:val="nil"/>
              <w:bottom w:val="single" w:sz="4" w:space="0" w:color="auto"/>
              <w:right w:val="single" w:sz="4" w:space="0" w:color="auto"/>
            </w:tcBorders>
            <w:shd w:val="clear" w:color="auto" w:fill="auto"/>
            <w:noWrap/>
            <w:vAlign w:val="bottom"/>
            <w:hideMark/>
          </w:tcPr>
          <w:p w14:paraId="40E0721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c>
          <w:tcPr>
            <w:tcW w:w="1134" w:type="dxa"/>
            <w:tcBorders>
              <w:top w:val="nil"/>
              <w:left w:val="nil"/>
              <w:bottom w:val="single" w:sz="4" w:space="0" w:color="auto"/>
              <w:right w:val="single" w:sz="4" w:space="0" w:color="auto"/>
            </w:tcBorders>
            <w:shd w:val="clear" w:color="auto" w:fill="auto"/>
            <w:noWrap/>
            <w:vAlign w:val="bottom"/>
            <w:hideMark/>
          </w:tcPr>
          <w:p w14:paraId="7D85AE1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c>
          <w:tcPr>
            <w:tcW w:w="1025" w:type="dxa"/>
            <w:tcBorders>
              <w:top w:val="nil"/>
              <w:left w:val="nil"/>
              <w:bottom w:val="single" w:sz="4" w:space="0" w:color="auto"/>
              <w:right w:val="single" w:sz="4" w:space="0" w:color="auto"/>
            </w:tcBorders>
            <w:shd w:val="clear" w:color="auto" w:fill="auto"/>
            <w:noWrap/>
            <w:vAlign w:val="bottom"/>
            <w:hideMark/>
          </w:tcPr>
          <w:p w14:paraId="0C74FBC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c>
          <w:tcPr>
            <w:tcW w:w="879" w:type="dxa"/>
            <w:tcBorders>
              <w:top w:val="nil"/>
              <w:left w:val="nil"/>
              <w:bottom w:val="single" w:sz="4" w:space="0" w:color="auto"/>
              <w:right w:val="single" w:sz="4" w:space="0" w:color="auto"/>
            </w:tcBorders>
            <w:shd w:val="clear" w:color="auto" w:fill="auto"/>
            <w:noWrap/>
            <w:vAlign w:val="bottom"/>
            <w:hideMark/>
          </w:tcPr>
          <w:p w14:paraId="7EECD81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c>
          <w:tcPr>
            <w:tcW w:w="876" w:type="dxa"/>
            <w:tcBorders>
              <w:top w:val="nil"/>
              <w:left w:val="nil"/>
              <w:bottom w:val="single" w:sz="4" w:space="0" w:color="auto"/>
              <w:right w:val="single" w:sz="4" w:space="0" w:color="auto"/>
            </w:tcBorders>
            <w:shd w:val="clear" w:color="auto" w:fill="auto"/>
            <w:noWrap/>
            <w:vAlign w:val="bottom"/>
            <w:hideMark/>
          </w:tcPr>
          <w:p w14:paraId="5F2AC46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c>
          <w:tcPr>
            <w:tcW w:w="876" w:type="dxa"/>
            <w:tcBorders>
              <w:top w:val="nil"/>
              <w:left w:val="nil"/>
              <w:bottom w:val="single" w:sz="4" w:space="0" w:color="auto"/>
              <w:right w:val="single" w:sz="4" w:space="0" w:color="auto"/>
            </w:tcBorders>
            <w:shd w:val="clear" w:color="auto" w:fill="auto"/>
            <w:noWrap/>
            <w:vAlign w:val="bottom"/>
            <w:hideMark/>
          </w:tcPr>
          <w:p w14:paraId="06BE239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c>
          <w:tcPr>
            <w:tcW w:w="879" w:type="dxa"/>
            <w:tcBorders>
              <w:top w:val="nil"/>
              <w:left w:val="nil"/>
              <w:bottom w:val="single" w:sz="4" w:space="0" w:color="auto"/>
              <w:right w:val="nil"/>
            </w:tcBorders>
            <w:shd w:val="clear" w:color="auto" w:fill="auto"/>
            <w:noWrap/>
            <w:vAlign w:val="bottom"/>
            <w:hideMark/>
          </w:tcPr>
          <w:p w14:paraId="47687F8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r>
      <w:tr w:rsidR="00662406" w:rsidRPr="003E08F7" w14:paraId="7E0A88B1" w14:textId="77777777" w:rsidTr="00D20B11">
        <w:trPr>
          <w:trHeight w:val="300"/>
        </w:trPr>
        <w:tc>
          <w:tcPr>
            <w:tcW w:w="4910" w:type="dxa"/>
            <w:tcBorders>
              <w:top w:val="nil"/>
              <w:left w:val="single" w:sz="4" w:space="0" w:color="auto"/>
              <w:bottom w:val="single" w:sz="4" w:space="0" w:color="auto"/>
              <w:right w:val="single" w:sz="4" w:space="0" w:color="auto"/>
            </w:tcBorders>
            <w:shd w:val="clear" w:color="auto" w:fill="auto"/>
            <w:noWrap/>
            <w:vAlign w:val="bottom"/>
            <w:hideMark/>
          </w:tcPr>
          <w:p w14:paraId="70E9C00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902" w:type="dxa"/>
            <w:tcBorders>
              <w:top w:val="nil"/>
              <w:left w:val="nil"/>
              <w:bottom w:val="single" w:sz="4" w:space="0" w:color="auto"/>
              <w:right w:val="single" w:sz="4" w:space="0" w:color="auto"/>
            </w:tcBorders>
            <w:shd w:val="clear" w:color="auto" w:fill="auto"/>
            <w:vAlign w:val="center"/>
            <w:hideMark/>
          </w:tcPr>
          <w:p w14:paraId="5278C6C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7E6D977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c>
          <w:tcPr>
            <w:tcW w:w="1197" w:type="dxa"/>
            <w:tcBorders>
              <w:top w:val="nil"/>
              <w:left w:val="nil"/>
              <w:bottom w:val="single" w:sz="4" w:space="0" w:color="auto"/>
              <w:right w:val="single" w:sz="4" w:space="0" w:color="auto"/>
            </w:tcBorders>
            <w:shd w:val="clear" w:color="auto" w:fill="auto"/>
            <w:noWrap/>
            <w:vAlign w:val="bottom"/>
            <w:hideMark/>
          </w:tcPr>
          <w:p w14:paraId="4D591A7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c>
          <w:tcPr>
            <w:tcW w:w="820" w:type="dxa"/>
            <w:tcBorders>
              <w:top w:val="nil"/>
              <w:left w:val="nil"/>
              <w:bottom w:val="single" w:sz="4" w:space="0" w:color="auto"/>
              <w:right w:val="single" w:sz="4" w:space="0" w:color="auto"/>
            </w:tcBorders>
            <w:shd w:val="clear" w:color="auto" w:fill="auto"/>
            <w:noWrap/>
            <w:vAlign w:val="bottom"/>
            <w:hideMark/>
          </w:tcPr>
          <w:p w14:paraId="6E58CD2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c>
          <w:tcPr>
            <w:tcW w:w="820" w:type="dxa"/>
            <w:tcBorders>
              <w:top w:val="nil"/>
              <w:left w:val="nil"/>
              <w:bottom w:val="single" w:sz="4" w:space="0" w:color="auto"/>
              <w:right w:val="single" w:sz="4" w:space="0" w:color="auto"/>
            </w:tcBorders>
            <w:shd w:val="clear" w:color="auto" w:fill="auto"/>
            <w:noWrap/>
            <w:vAlign w:val="bottom"/>
            <w:hideMark/>
          </w:tcPr>
          <w:p w14:paraId="5FC3120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c>
          <w:tcPr>
            <w:tcW w:w="1144" w:type="dxa"/>
            <w:tcBorders>
              <w:top w:val="nil"/>
              <w:left w:val="nil"/>
              <w:bottom w:val="single" w:sz="4" w:space="0" w:color="auto"/>
              <w:right w:val="single" w:sz="4" w:space="0" w:color="auto"/>
            </w:tcBorders>
            <w:shd w:val="clear" w:color="auto" w:fill="auto"/>
            <w:noWrap/>
            <w:vAlign w:val="bottom"/>
            <w:hideMark/>
          </w:tcPr>
          <w:p w14:paraId="5998889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c>
          <w:tcPr>
            <w:tcW w:w="960" w:type="dxa"/>
            <w:tcBorders>
              <w:top w:val="nil"/>
              <w:left w:val="nil"/>
              <w:bottom w:val="single" w:sz="4" w:space="0" w:color="auto"/>
              <w:right w:val="single" w:sz="4" w:space="0" w:color="auto"/>
            </w:tcBorders>
            <w:shd w:val="clear" w:color="auto" w:fill="auto"/>
            <w:noWrap/>
            <w:vAlign w:val="bottom"/>
            <w:hideMark/>
          </w:tcPr>
          <w:p w14:paraId="4BBDCD9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c>
          <w:tcPr>
            <w:tcW w:w="1151" w:type="dxa"/>
            <w:tcBorders>
              <w:top w:val="nil"/>
              <w:left w:val="nil"/>
              <w:bottom w:val="single" w:sz="4" w:space="0" w:color="auto"/>
              <w:right w:val="single" w:sz="4" w:space="0" w:color="auto"/>
            </w:tcBorders>
            <w:shd w:val="clear" w:color="auto" w:fill="auto"/>
            <w:noWrap/>
            <w:vAlign w:val="bottom"/>
            <w:hideMark/>
          </w:tcPr>
          <w:p w14:paraId="4B8522E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c>
          <w:tcPr>
            <w:tcW w:w="867" w:type="dxa"/>
            <w:tcBorders>
              <w:top w:val="nil"/>
              <w:left w:val="nil"/>
              <w:bottom w:val="single" w:sz="4" w:space="0" w:color="auto"/>
              <w:right w:val="single" w:sz="4" w:space="0" w:color="auto"/>
            </w:tcBorders>
            <w:shd w:val="clear" w:color="auto" w:fill="auto"/>
            <w:noWrap/>
            <w:vAlign w:val="bottom"/>
            <w:hideMark/>
          </w:tcPr>
          <w:p w14:paraId="4D98B3D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c>
          <w:tcPr>
            <w:tcW w:w="867" w:type="dxa"/>
            <w:tcBorders>
              <w:top w:val="nil"/>
              <w:left w:val="nil"/>
              <w:bottom w:val="single" w:sz="4" w:space="0" w:color="auto"/>
              <w:right w:val="single" w:sz="4" w:space="0" w:color="auto"/>
            </w:tcBorders>
            <w:shd w:val="clear" w:color="auto" w:fill="auto"/>
            <w:noWrap/>
            <w:vAlign w:val="bottom"/>
            <w:hideMark/>
          </w:tcPr>
          <w:p w14:paraId="7638E4B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c>
          <w:tcPr>
            <w:tcW w:w="866" w:type="dxa"/>
            <w:tcBorders>
              <w:top w:val="nil"/>
              <w:left w:val="nil"/>
              <w:bottom w:val="single" w:sz="4" w:space="0" w:color="auto"/>
              <w:right w:val="single" w:sz="4" w:space="0" w:color="auto"/>
            </w:tcBorders>
            <w:shd w:val="clear" w:color="auto" w:fill="auto"/>
            <w:noWrap/>
            <w:vAlign w:val="bottom"/>
            <w:hideMark/>
          </w:tcPr>
          <w:p w14:paraId="7FAC6DD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c>
          <w:tcPr>
            <w:tcW w:w="1089" w:type="dxa"/>
            <w:tcBorders>
              <w:top w:val="nil"/>
              <w:left w:val="nil"/>
              <w:bottom w:val="single" w:sz="4" w:space="0" w:color="auto"/>
              <w:right w:val="single" w:sz="4" w:space="0" w:color="auto"/>
            </w:tcBorders>
            <w:shd w:val="clear" w:color="auto" w:fill="auto"/>
            <w:noWrap/>
            <w:vAlign w:val="bottom"/>
            <w:hideMark/>
          </w:tcPr>
          <w:p w14:paraId="14FDE3A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c>
          <w:tcPr>
            <w:tcW w:w="1134" w:type="dxa"/>
            <w:tcBorders>
              <w:top w:val="nil"/>
              <w:left w:val="nil"/>
              <w:bottom w:val="single" w:sz="4" w:space="0" w:color="auto"/>
              <w:right w:val="single" w:sz="4" w:space="0" w:color="auto"/>
            </w:tcBorders>
            <w:shd w:val="clear" w:color="auto" w:fill="auto"/>
            <w:noWrap/>
            <w:vAlign w:val="bottom"/>
            <w:hideMark/>
          </w:tcPr>
          <w:p w14:paraId="6B12AFA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c>
          <w:tcPr>
            <w:tcW w:w="1025" w:type="dxa"/>
            <w:tcBorders>
              <w:top w:val="nil"/>
              <w:left w:val="nil"/>
              <w:bottom w:val="single" w:sz="4" w:space="0" w:color="auto"/>
              <w:right w:val="single" w:sz="4" w:space="0" w:color="auto"/>
            </w:tcBorders>
            <w:shd w:val="clear" w:color="auto" w:fill="auto"/>
            <w:noWrap/>
            <w:vAlign w:val="bottom"/>
            <w:hideMark/>
          </w:tcPr>
          <w:p w14:paraId="46EA099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c>
          <w:tcPr>
            <w:tcW w:w="879" w:type="dxa"/>
            <w:tcBorders>
              <w:top w:val="nil"/>
              <w:left w:val="nil"/>
              <w:bottom w:val="single" w:sz="4" w:space="0" w:color="auto"/>
              <w:right w:val="single" w:sz="4" w:space="0" w:color="auto"/>
            </w:tcBorders>
            <w:shd w:val="clear" w:color="auto" w:fill="auto"/>
            <w:noWrap/>
            <w:vAlign w:val="bottom"/>
            <w:hideMark/>
          </w:tcPr>
          <w:p w14:paraId="1B7EB10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c>
          <w:tcPr>
            <w:tcW w:w="876" w:type="dxa"/>
            <w:tcBorders>
              <w:top w:val="nil"/>
              <w:left w:val="nil"/>
              <w:bottom w:val="single" w:sz="4" w:space="0" w:color="auto"/>
              <w:right w:val="single" w:sz="4" w:space="0" w:color="auto"/>
            </w:tcBorders>
            <w:shd w:val="clear" w:color="auto" w:fill="auto"/>
            <w:noWrap/>
            <w:vAlign w:val="bottom"/>
            <w:hideMark/>
          </w:tcPr>
          <w:p w14:paraId="66597AA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c>
          <w:tcPr>
            <w:tcW w:w="876" w:type="dxa"/>
            <w:tcBorders>
              <w:top w:val="nil"/>
              <w:left w:val="nil"/>
              <w:bottom w:val="single" w:sz="4" w:space="0" w:color="auto"/>
              <w:right w:val="single" w:sz="4" w:space="0" w:color="auto"/>
            </w:tcBorders>
            <w:shd w:val="clear" w:color="auto" w:fill="auto"/>
            <w:noWrap/>
            <w:vAlign w:val="bottom"/>
            <w:hideMark/>
          </w:tcPr>
          <w:p w14:paraId="11C4671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c>
          <w:tcPr>
            <w:tcW w:w="879" w:type="dxa"/>
            <w:tcBorders>
              <w:top w:val="nil"/>
              <w:left w:val="nil"/>
              <w:bottom w:val="single" w:sz="4" w:space="0" w:color="auto"/>
              <w:right w:val="single" w:sz="4" w:space="0" w:color="auto"/>
            </w:tcBorders>
            <w:shd w:val="clear" w:color="auto" w:fill="auto"/>
            <w:noWrap/>
            <w:vAlign w:val="bottom"/>
            <w:hideMark/>
          </w:tcPr>
          <w:p w14:paraId="36B2A25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6,22</w:t>
            </w:r>
          </w:p>
        </w:tc>
      </w:tr>
      <w:tr w:rsidR="00662406" w:rsidRPr="003E08F7" w14:paraId="6FC33D3C" w14:textId="77777777" w:rsidTr="00D20B11">
        <w:trPr>
          <w:trHeight w:val="293"/>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752AEB2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902" w:type="dxa"/>
            <w:tcBorders>
              <w:top w:val="nil"/>
              <w:left w:val="nil"/>
              <w:bottom w:val="single" w:sz="4" w:space="0" w:color="auto"/>
              <w:right w:val="single" w:sz="4" w:space="0" w:color="auto"/>
            </w:tcBorders>
            <w:shd w:val="clear" w:color="auto" w:fill="auto"/>
            <w:vAlign w:val="center"/>
            <w:hideMark/>
          </w:tcPr>
          <w:p w14:paraId="0A8B428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1B832FE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c>
          <w:tcPr>
            <w:tcW w:w="1197" w:type="dxa"/>
            <w:tcBorders>
              <w:top w:val="nil"/>
              <w:left w:val="nil"/>
              <w:bottom w:val="single" w:sz="4" w:space="0" w:color="auto"/>
              <w:right w:val="single" w:sz="4" w:space="0" w:color="auto"/>
            </w:tcBorders>
            <w:shd w:val="clear" w:color="auto" w:fill="auto"/>
            <w:noWrap/>
            <w:vAlign w:val="bottom"/>
            <w:hideMark/>
          </w:tcPr>
          <w:p w14:paraId="12D146A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c>
          <w:tcPr>
            <w:tcW w:w="820" w:type="dxa"/>
            <w:tcBorders>
              <w:top w:val="nil"/>
              <w:left w:val="nil"/>
              <w:bottom w:val="single" w:sz="4" w:space="0" w:color="auto"/>
              <w:right w:val="single" w:sz="4" w:space="0" w:color="auto"/>
            </w:tcBorders>
            <w:shd w:val="clear" w:color="auto" w:fill="auto"/>
            <w:noWrap/>
            <w:vAlign w:val="bottom"/>
            <w:hideMark/>
          </w:tcPr>
          <w:p w14:paraId="01901BB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c>
          <w:tcPr>
            <w:tcW w:w="820" w:type="dxa"/>
            <w:tcBorders>
              <w:top w:val="nil"/>
              <w:left w:val="nil"/>
              <w:bottom w:val="single" w:sz="4" w:space="0" w:color="auto"/>
              <w:right w:val="single" w:sz="4" w:space="0" w:color="auto"/>
            </w:tcBorders>
            <w:shd w:val="clear" w:color="auto" w:fill="auto"/>
            <w:noWrap/>
            <w:vAlign w:val="bottom"/>
            <w:hideMark/>
          </w:tcPr>
          <w:p w14:paraId="1083BA9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c>
          <w:tcPr>
            <w:tcW w:w="1144" w:type="dxa"/>
            <w:tcBorders>
              <w:top w:val="nil"/>
              <w:left w:val="nil"/>
              <w:bottom w:val="single" w:sz="4" w:space="0" w:color="auto"/>
              <w:right w:val="single" w:sz="4" w:space="0" w:color="auto"/>
            </w:tcBorders>
            <w:shd w:val="clear" w:color="auto" w:fill="auto"/>
            <w:noWrap/>
            <w:vAlign w:val="bottom"/>
            <w:hideMark/>
          </w:tcPr>
          <w:p w14:paraId="2899B91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c>
          <w:tcPr>
            <w:tcW w:w="960" w:type="dxa"/>
            <w:tcBorders>
              <w:top w:val="nil"/>
              <w:left w:val="nil"/>
              <w:bottom w:val="single" w:sz="4" w:space="0" w:color="auto"/>
              <w:right w:val="single" w:sz="4" w:space="0" w:color="auto"/>
            </w:tcBorders>
            <w:shd w:val="clear" w:color="auto" w:fill="auto"/>
            <w:noWrap/>
            <w:vAlign w:val="bottom"/>
            <w:hideMark/>
          </w:tcPr>
          <w:p w14:paraId="2C5DF62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c>
          <w:tcPr>
            <w:tcW w:w="1151" w:type="dxa"/>
            <w:tcBorders>
              <w:top w:val="nil"/>
              <w:left w:val="nil"/>
              <w:bottom w:val="single" w:sz="4" w:space="0" w:color="auto"/>
              <w:right w:val="single" w:sz="4" w:space="0" w:color="auto"/>
            </w:tcBorders>
            <w:shd w:val="clear" w:color="auto" w:fill="auto"/>
            <w:noWrap/>
            <w:vAlign w:val="bottom"/>
            <w:hideMark/>
          </w:tcPr>
          <w:p w14:paraId="2BB98CC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c>
          <w:tcPr>
            <w:tcW w:w="867" w:type="dxa"/>
            <w:tcBorders>
              <w:top w:val="nil"/>
              <w:left w:val="nil"/>
              <w:bottom w:val="single" w:sz="4" w:space="0" w:color="auto"/>
              <w:right w:val="single" w:sz="4" w:space="0" w:color="auto"/>
            </w:tcBorders>
            <w:shd w:val="clear" w:color="auto" w:fill="auto"/>
            <w:noWrap/>
            <w:vAlign w:val="bottom"/>
            <w:hideMark/>
          </w:tcPr>
          <w:p w14:paraId="085B670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c>
          <w:tcPr>
            <w:tcW w:w="867" w:type="dxa"/>
            <w:tcBorders>
              <w:top w:val="nil"/>
              <w:left w:val="nil"/>
              <w:bottom w:val="single" w:sz="4" w:space="0" w:color="auto"/>
              <w:right w:val="single" w:sz="4" w:space="0" w:color="auto"/>
            </w:tcBorders>
            <w:shd w:val="clear" w:color="auto" w:fill="auto"/>
            <w:noWrap/>
            <w:vAlign w:val="bottom"/>
            <w:hideMark/>
          </w:tcPr>
          <w:p w14:paraId="358B815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c>
          <w:tcPr>
            <w:tcW w:w="866" w:type="dxa"/>
            <w:tcBorders>
              <w:top w:val="nil"/>
              <w:left w:val="nil"/>
              <w:bottom w:val="single" w:sz="4" w:space="0" w:color="auto"/>
              <w:right w:val="single" w:sz="4" w:space="0" w:color="auto"/>
            </w:tcBorders>
            <w:shd w:val="clear" w:color="auto" w:fill="auto"/>
            <w:noWrap/>
            <w:vAlign w:val="bottom"/>
            <w:hideMark/>
          </w:tcPr>
          <w:p w14:paraId="43EDE55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c>
          <w:tcPr>
            <w:tcW w:w="1089" w:type="dxa"/>
            <w:tcBorders>
              <w:top w:val="nil"/>
              <w:left w:val="nil"/>
              <w:bottom w:val="single" w:sz="4" w:space="0" w:color="auto"/>
              <w:right w:val="single" w:sz="4" w:space="0" w:color="auto"/>
            </w:tcBorders>
            <w:shd w:val="clear" w:color="auto" w:fill="auto"/>
            <w:noWrap/>
            <w:vAlign w:val="bottom"/>
            <w:hideMark/>
          </w:tcPr>
          <w:p w14:paraId="1884575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c>
          <w:tcPr>
            <w:tcW w:w="1134" w:type="dxa"/>
            <w:tcBorders>
              <w:top w:val="nil"/>
              <w:left w:val="nil"/>
              <w:bottom w:val="single" w:sz="4" w:space="0" w:color="auto"/>
              <w:right w:val="single" w:sz="4" w:space="0" w:color="auto"/>
            </w:tcBorders>
            <w:shd w:val="clear" w:color="auto" w:fill="auto"/>
            <w:noWrap/>
            <w:vAlign w:val="bottom"/>
            <w:hideMark/>
          </w:tcPr>
          <w:p w14:paraId="2818179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c>
          <w:tcPr>
            <w:tcW w:w="1025" w:type="dxa"/>
            <w:tcBorders>
              <w:top w:val="nil"/>
              <w:left w:val="nil"/>
              <w:bottom w:val="single" w:sz="4" w:space="0" w:color="auto"/>
              <w:right w:val="single" w:sz="4" w:space="0" w:color="auto"/>
            </w:tcBorders>
            <w:shd w:val="clear" w:color="auto" w:fill="auto"/>
            <w:noWrap/>
            <w:vAlign w:val="bottom"/>
            <w:hideMark/>
          </w:tcPr>
          <w:p w14:paraId="3F4E24B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c>
          <w:tcPr>
            <w:tcW w:w="879" w:type="dxa"/>
            <w:tcBorders>
              <w:top w:val="nil"/>
              <w:left w:val="nil"/>
              <w:bottom w:val="single" w:sz="4" w:space="0" w:color="auto"/>
              <w:right w:val="single" w:sz="4" w:space="0" w:color="auto"/>
            </w:tcBorders>
            <w:shd w:val="clear" w:color="auto" w:fill="auto"/>
            <w:noWrap/>
            <w:vAlign w:val="bottom"/>
            <w:hideMark/>
          </w:tcPr>
          <w:p w14:paraId="33E476E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c>
          <w:tcPr>
            <w:tcW w:w="876" w:type="dxa"/>
            <w:tcBorders>
              <w:top w:val="nil"/>
              <w:left w:val="nil"/>
              <w:bottom w:val="single" w:sz="4" w:space="0" w:color="auto"/>
              <w:right w:val="single" w:sz="4" w:space="0" w:color="auto"/>
            </w:tcBorders>
            <w:shd w:val="clear" w:color="auto" w:fill="auto"/>
            <w:noWrap/>
            <w:vAlign w:val="bottom"/>
            <w:hideMark/>
          </w:tcPr>
          <w:p w14:paraId="5EB2224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c>
          <w:tcPr>
            <w:tcW w:w="876" w:type="dxa"/>
            <w:tcBorders>
              <w:top w:val="nil"/>
              <w:left w:val="nil"/>
              <w:bottom w:val="single" w:sz="4" w:space="0" w:color="auto"/>
              <w:right w:val="single" w:sz="4" w:space="0" w:color="auto"/>
            </w:tcBorders>
            <w:shd w:val="clear" w:color="auto" w:fill="auto"/>
            <w:noWrap/>
            <w:vAlign w:val="bottom"/>
            <w:hideMark/>
          </w:tcPr>
          <w:p w14:paraId="72D9FDF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c>
          <w:tcPr>
            <w:tcW w:w="879" w:type="dxa"/>
            <w:tcBorders>
              <w:top w:val="nil"/>
              <w:left w:val="nil"/>
              <w:bottom w:val="single" w:sz="4" w:space="0" w:color="auto"/>
              <w:right w:val="single" w:sz="4" w:space="0" w:color="auto"/>
            </w:tcBorders>
            <w:shd w:val="clear" w:color="auto" w:fill="auto"/>
            <w:noWrap/>
            <w:vAlign w:val="bottom"/>
            <w:hideMark/>
          </w:tcPr>
          <w:p w14:paraId="2FF1F14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0,045</w:t>
            </w:r>
          </w:p>
        </w:tc>
      </w:tr>
      <w:tr w:rsidR="00662406" w:rsidRPr="003E08F7" w14:paraId="44C066EE" w14:textId="77777777" w:rsidTr="00D20B11">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3011295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902" w:type="dxa"/>
            <w:tcBorders>
              <w:top w:val="nil"/>
              <w:left w:val="nil"/>
              <w:bottom w:val="single" w:sz="4" w:space="0" w:color="auto"/>
              <w:right w:val="single" w:sz="4" w:space="0" w:color="auto"/>
            </w:tcBorders>
            <w:shd w:val="clear" w:color="auto" w:fill="auto"/>
            <w:vAlign w:val="center"/>
            <w:hideMark/>
          </w:tcPr>
          <w:p w14:paraId="1D6B18D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30A3BE3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w:t>
            </w:r>
          </w:p>
        </w:tc>
        <w:tc>
          <w:tcPr>
            <w:tcW w:w="1197" w:type="dxa"/>
            <w:tcBorders>
              <w:top w:val="nil"/>
              <w:left w:val="nil"/>
              <w:bottom w:val="single" w:sz="4" w:space="0" w:color="auto"/>
              <w:right w:val="single" w:sz="4" w:space="0" w:color="auto"/>
            </w:tcBorders>
            <w:shd w:val="clear" w:color="auto" w:fill="auto"/>
            <w:noWrap/>
            <w:vAlign w:val="bottom"/>
            <w:hideMark/>
          </w:tcPr>
          <w:p w14:paraId="14C588A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w:t>
            </w:r>
          </w:p>
        </w:tc>
        <w:tc>
          <w:tcPr>
            <w:tcW w:w="820" w:type="dxa"/>
            <w:tcBorders>
              <w:top w:val="nil"/>
              <w:left w:val="nil"/>
              <w:bottom w:val="single" w:sz="4" w:space="0" w:color="auto"/>
              <w:right w:val="single" w:sz="4" w:space="0" w:color="auto"/>
            </w:tcBorders>
            <w:shd w:val="clear" w:color="auto" w:fill="auto"/>
            <w:noWrap/>
            <w:vAlign w:val="bottom"/>
            <w:hideMark/>
          </w:tcPr>
          <w:p w14:paraId="7918DA8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w:t>
            </w:r>
          </w:p>
        </w:tc>
        <w:tc>
          <w:tcPr>
            <w:tcW w:w="820" w:type="dxa"/>
            <w:tcBorders>
              <w:top w:val="nil"/>
              <w:left w:val="nil"/>
              <w:bottom w:val="single" w:sz="4" w:space="0" w:color="auto"/>
              <w:right w:val="single" w:sz="4" w:space="0" w:color="auto"/>
            </w:tcBorders>
            <w:shd w:val="clear" w:color="auto" w:fill="auto"/>
            <w:noWrap/>
            <w:vAlign w:val="bottom"/>
            <w:hideMark/>
          </w:tcPr>
          <w:p w14:paraId="4984D8D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w:t>
            </w:r>
          </w:p>
        </w:tc>
        <w:tc>
          <w:tcPr>
            <w:tcW w:w="1144" w:type="dxa"/>
            <w:tcBorders>
              <w:top w:val="nil"/>
              <w:left w:val="nil"/>
              <w:bottom w:val="single" w:sz="4" w:space="0" w:color="auto"/>
              <w:right w:val="single" w:sz="4" w:space="0" w:color="auto"/>
            </w:tcBorders>
            <w:shd w:val="clear" w:color="auto" w:fill="auto"/>
            <w:noWrap/>
            <w:vAlign w:val="bottom"/>
            <w:hideMark/>
          </w:tcPr>
          <w:p w14:paraId="087FA1E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w:t>
            </w:r>
          </w:p>
        </w:tc>
        <w:tc>
          <w:tcPr>
            <w:tcW w:w="960" w:type="dxa"/>
            <w:tcBorders>
              <w:top w:val="nil"/>
              <w:left w:val="nil"/>
              <w:bottom w:val="single" w:sz="4" w:space="0" w:color="auto"/>
              <w:right w:val="single" w:sz="4" w:space="0" w:color="auto"/>
            </w:tcBorders>
            <w:shd w:val="clear" w:color="auto" w:fill="auto"/>
            <w:noWrap/>
            <w:vAlign w:val="bottom"/>
            <w:hideMark/>
          </w:tcPr>
          <w:p w14:paraId="2373B13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w:t>
            </w:r>
          </w:p>
        </w:tc>
        <w:tc>
          <w:tcPr>
            <w:tcW w:w="1151" w:type="dxa"/>
            <w:tcBorders>
              <w:top w:val="nil"/>
              <w:left w:val="nil"/>
              <w:bottom w:val="single" w:sz="4" w:space="0" w:color="auto"/>
              <w:right w:val="single" w:sz="4" w:space="0" w:color="auto"/>
            </w:tcBorders>
            <w:shd w:val="clear" w:color="auto" w:fill="auto"/>
            <w:noWrap/>
            <w:vAlign w:val="bottom"/>
            <w:hideMark/>
          </w:tcPr>
          <w:p w14:paraId="2861E2E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w:t>
            </w:r>
          </w:p>
        </w:tc>
        <w:tc>
          <w:tcPr>
            <w:tcW w:w="867" w:type="dxa"/>
            <w:tcBorders>
              <w:top w:val="nil"/>
              <w:left w:val="nil"/>
              <w:bottom w:val="single" w:sz="4" w:space="0" w:color="auto"/>
              <w:right w:val="single" w:sz="4" w:space="0" w:color="auto"/>
            </w:tcBorders>
            <w:shd w:val="clear" w:color="auto" w:fill="auto"/>
            <w:noWrap/>
            <w:vAlign w:val="bottom"/>
            <w:hideMark/>
          </w:tcPr>
          <w:p w14:paraId="4E4A3E3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w:t>
            </w:r>
          </w:p>
        </w:tc>
        <w:tc>
          <w:tcPr>
            <w:tcW w:w="867" w:type="dxa"/>
            <w:tcBorders>
              <w:top w:val="nil"/>
              <w:left w:val="nil"/>
              <w:bottom w:val="single" w:sz="4" w:space="0" w:color="auto"/>
              <w:right w:val="single" w:sz="4" w:space="0" w:color="auto"/>
            </w:tcBorders>
            <w:shd w:val="clear" w:color="auto" w:fill="auto"/>
            <w:noWrap/>
            <w:vAlign w:val="bottom"/>
            <w:hideMark/>
          </w:tcPr>
          <w:p w14:paraId="1141815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w:t>
            </w:r>
          </w:p>
        </w:tc>
        <w:tc>
          <w:tcPr>
            <w:tcW w:w="866" w:type="dxa"/>
            <w:tcBorders>
              <w:top w:val="nil"/>
              <w:left w:val="nil"/>
              <w:bottom w:val="single" w:sz="4" w:space="0" w:color="auto"/>
              <w:right w:val="single" w:sz="4" w:space="0" w:color="auto"/>
            </w:tcBorders>
            <w:shd w:val="clear" w:color="auto" w:fill="auto"/>
            <w:noWrap/>
            <w:vAlign w:val="bottom"/>
            <w:hideMark/>
          </w:tcPr>
          <w:p w14:paraId="190C041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w:t>
            </w:r>
          </w:p>
        </w:tc>
        <w:tc>
          <w:tcPr>
            <w:tcW w:w="1089" w:type="dxa"/>
            <w:tcBorders>
              <w:top w:val="nil"/>
              <w:left w:val="nil"/>
              <w:bottom w:val="single" w:sz="4" w:space="0" w:color="auto"/>
              <w:right w:val="single" w:sz="4" w:space="0" w:color="auto"/>
            </w:tcBorders>
            <w:shd w:val="clear" w:color="auto" w:fill="auto"/>
            <w:noWrap/>
            <w:vAlign w:val="bottom"/>
            <w:hideMark/>
          </w:tcPr>
          <w:p w14:paraId="7D06524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w:t>
            </w:r>
          </w:p>
        </w:tc>
        <w:tc>
          <w:tcPr>
            <w:tcW w:w="1134" w:type="dxa"/>
            <w:tcBorders>
              <w:top w:val="nil"/>
              <w:left w:val="nil"/>
              <w:bottom w:val="single" w:sz="4" w:space="0" w:color="auto"/>
              <w:right w:val="single" w:sz="4" w:space="0" w:color="auto"/>
            </w:tcBorders>
            <w:shd w:val="clear" w:color="auto" w:fill="auto"/>
            <w:noWrap/>
            <w:vAlign w:val="bottom"/>
            <w:hideMark/>
          </w:tcPr>
          <w:p w14:paraId="769053A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w:t>
            </w:r>
          </w:p>
        </w:tc>
        <w:tc>
          <w:tcPr>
            <w:tcW w:w="1025" w:type="dxa"/>
            <w:tcBorders>
              <w:top w:val="nil"/>
              <w:left w:val="nil"/>
              <w:bottom w:val="single" w:sz="4" w:space="0" w:color="auto"/>
              <w:right w:val="single" w:sz="4" w:space="0" w:color="auto"/>
            </w:tcBorders>
            <w:shd w:val="clear" w:color="auto" w:fill="auto"/>
            <w:noWrap/>
            <w:vAlign w:val="bottom"/>
            <w:hideMark/>
          </w:tcPr>
          <w:p w14:paraId="19E5F4E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w:t>
            </w:r>
          </w:p>
        </w:tc>
        <w:tc>
          <w:tcPr>
            <w:tcW w:w="879" w:type="dxa"/>
            <w:tcBorders>
              <w:top w:val="nil"/>
              <w:left w:val="nil"/>
              <w:bottom w:val="single" w:sz="4" w:space="0" w:color="auto"/>
              <w:right w:val="single" w:sz="4" w:space="0" w:color="auto"/>
            </w:tcBorders>
            <w:shd w:val="clear" w:color="auto" w:fill="auto"/>
            <w:noWrap/>
            <w:vAlign w:val="bottom"/>
            <w:hideMark/>
          </w:tcPr>
          <w:p w14:paraId="25F1F80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w:t>
            </w:r>
          </w:p>
        </w:tc>
        <w:tc>
          <w:tcPr>
            <w:tcW w:w="876" w:type="dxa"/>
            <w:tcBorders>
              <w:top w:val="nil"/>
              <w:left w:val="nil"/>
              <w:bottom w:val="single" w:sz="4" w:space="0" w:color="auto"/>
              <w:right w:val="single" w:sz="4" w:space="0" w:color="auto"/>
            </w:tcBorders>
            <w:shd w:val="clear" w:color="auto" w:fill="auto"/>
            <w:noWrap/>
            <w:vAlign w:val="bottom"/>
            <w:hideMark/>
          </w:tcPr>
          <w:p w14:paraId="4EC5B6E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w:t>
            </w:r>
          </w:p>
        </w:tc>
        <w:tc>
          <w:tcPr>
            <w:tcW w:w="876" w:type="dxa"/>
            <w:tcBorders>
              <w:top w:val="nil"/>
              <w:left w:val="nil"/>
              <w:bottom w:val="single" w:sz="4" w:space="0" w:color="auto"/>
              <w:right w:val="single" w:sz="4" w:space="0" w:color="auto"/>
            </w:tcBorders>
            <w:shd w:val="clear" w:color="auto" w:fill="auto"/>
            <w:noWrap/>
            <w:vAlign w:val="bottom"/>
            <w:hideMark/>
          </w:tcPr>
          <w:p w14:paraId="1207A8B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w:t>
            </w:r>
          </w:p>
        </w:tc>
        <w:tc>
          <w:tcPr>
            <w:tcW w:w="879" w:type="dxa"/>
            <w:tcBorders>
              <w:top w:val="nil"/>
              <w:left w:val="nil"/>
              <w:bottom w:val="single" w:sz="4" w:space="0" w:color="auto"/>
              <w:right w:val="single" w:sz="4" w:space="0" w:color="auto"/>
            </w:tcBorders>
            <w:shd w:val="clear" w:color="auto" w:fill="auto"/>
            <w:noWrap/>
            <w:vAlign w:val="bottom"/>
            <w:hideMark/>
          </w:tcPr>
          <w:p w14:paraId="4AE16A8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w:t>
            </w:r>
          </w:p>
        </w:tc>
      </w:tr>
      <w:tr w:rsidR="00662406" w:rsidRPr="003E08F7" w14:paraId="6FC9B12D" w14:textId="77777777" w:rsidTr="00D20B11">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2439808B" w14:textId="565BEF19"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902" w:type="dxa"/>
            <w:tcBorders>
              <w:top w:val="nil"/>
              <w:left w:val="nil"/>
              <w:bottom w:val="single" w:sz="4" w:space="0" w:color="auto"/>
              <w:right w:val="single" w:sz="4" w:space="0" w:color="auto"/>
            </w:tcBorders>
            <w:shd w:val="clear" w:color="auto" w:fill="auto"/>
            <w:vAlign w:val="center"/>
            <w:hideMark/>
          </w:tcPr>
          <w:p w14:paraId="4D05244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594E3C3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4,097</w:t>
            </w:r>
          </w:p>
        </w:tc>
        <w:tc>
          <w:tcPr>
            <w:tcW w:w="1197" w:type="dxa"/>
            <w:tcBorders>
              <w:top w:val="nil"/>
              <w:left w:val="nil"/>
              <w:bottom w:val="single" w:sz="4" w:space="0" w:color="auto"/>
              <w:right w:val="single" w:sz="4" w:space="0" w:color="auto"/>
            </w:tcBorders>
            <w:shd w:val="clear" w:color="auto" w:fill="auto"/>
            <w:noWrap/>
            <w:vAlign w:val="bottom"/>
            <w:hideMark/>
          </w:tcPr>
          <w:p w14:paraId="2969FF0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4,097</w:t>
            </w:r>
          </w:p>
        </w:tc>
        <w:tc>
          <w:tcPr>
            <w:tcW w:w="820" w:type="dxa"/>
            <w:tcBorders>
              <w:top w:val="nil"/>
              <w:left w:val="nil"/>
              <w:bottom w:val="single" w:sz="4" w:space="0" w:color="auto"/>
              <w:right w:val="single" w:sz="4" w:space="0" w:color="auto"/>
            </w:tcBorders>
            <w:shd w:val="clear" w:color="auto" w:fill="auto"/>
            <w:noWrap/>
            <w:vAlign w:val="bottom"/>
            <w:hideMark/>
          </w:tcPr>
          <w:p w14:paraId="626A581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4,097</w:t>
            </w:r>
          </w:p>
        </w:tc>
        <w:tc>
          <w:tcPr>
            <w:tcW w:w="820" w:type="dxa"/>
            <w:tcBorders>
              <w:top w:val="nil"/>
              <w:left w:val="nil"/>
              <w:bottom w:val="single" w:sz="4" w:space="0" w:color="auto"/>
              <w:right w:val="single" w:sz="4" w:space="0" w:color="auto"/>
            </w:tcBorders>
            <w:shd w:val="clear" w:color="auto" w:fill="auto"/>
            <w:noWrap/>
            <w:vAlign w:val="bottom"/>
            <w:hideMark/>
          </w:tcPr>
          <w:p w14:paraId="24C3017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4,097</w:t>
            </w:r>
          </w:p>
        </w:tc>
        <w:tc>
          <w:tcPr>
            <w:tcW w:w="1144" w:type="dxa"/>
            <w:tcBorders>
              <w:top w:val="nil"/>
              <w:left w:val="nil"/>
              <w:bottom w:val="single" w:sz="4" w:space="0" w:color="auto"/>
              <w:right w:val="single" w:sz="4" w:space="0" w:color="auto"/>
            </w:tcBorders>
            <w:shd w:val="clear" w:color="auto" w:fill="auto"/>
            <w:noWrap/>
            <w:vAlign w:val="bottom"/>
            <w:hideMark/>
          </w:tcPr>
          <w:p w14:paraId="681BFD2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4,097</w:t>
            </w:r>
          </w:p>
        </w:tc>
        <w:tc>
          <w:tcPr>
            <w:tcW w:w="960" w:type="dxa"/>
            <w:tcBorders>
              <w:top w:val="nil"/>
              <w:left w:val="nil"/>
              <w:bottom w:val="single" w:sz="4" w:space="0" w:color="auto"/>
              <w:right w:val="single" w:sz="4" w:space="0" w:color="auto"/>
            </w:tcBorders>
            <w:shd w:val="clear" w:color="auto" w:fill="auto"/>
            <w:noWrap/>
            <w:vAlign w:val="bottom"/>
            <w:hideMark/>
          </w:tcPr>
          <w:p w14:paraId="14CBD9F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4,097</w:t>
            </w:r>
          </w:p>
        </w:tc>
        <w:tc>
          <w:tcPr>
            <w:tcW w:w="1151" w:type="dxa"/>
            <w:tcBorders>
              <w:top w:val="nil"/>
              <w:left w:val="nil"/>
              <w:bottom w:val="single" w:sz="4" w:space="0" w:color="auto"/>
              <w:right w:val="single" w:sz="4" w:space="0" w:color="auto"/>
            </w:tcBorders>
            <w:shd w:val="clear" w:color="auto" w:fill="auto"/>
            <w:noWrap/>
            <w:vAlign w:val="bottom"/>
            <w:hideMark/>
          </w:tcPr>
          <w:p w14:paraId="6B7500C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4,097</w:t>
            </w:r>
          </w:p>
        </w:tc>
        <w:tc>
          <w:tcPr>
            <w:tcW w:w="867" w:type="dxa"/>
            <w:tcBorders>
              <w:top w:val="nil"/>
              <w:left w:val="nil"/>
              <w:bottom w:val="single" w:sz="4" w:space="0" w:color="auto"/>
              <w:right w:val="single" w:sz="4" w:space="0" w:color="auto"/>
            </w:tcBorders>
            <w:shd w:val="clear" w:color="auto" w:fill="auto"/>
            <w:noWrap/>
            <w:vAlign w:val="bottom"/>
            <w:hideMark/>
          </w:tcPr>
          <w:p w14:paraId="02AB2F9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4,097</w:t>
            </w:r>
          </w:p>
        </w:tc>
        <w:tc>
          <w:tcPr>
            <w:tcW w:w="867" w:type="dxa"/>
            <w:tcBorders>
              <w:top w:val="nil"/>
              <w:left w:val="nil"/>
              <w:bottom w:val="single" w:sz="4" w:space="0" w:color="auto"/>
              <w:right w:val="single" w:sz="4" w:space="0" w:color="auto"/>
            </w:tcBorders>
            <w:shd w:val="clear" w:color="auto" w:fill="auto"/>
            <w:noWrap/>
            <w:vAlign w:val="bottom"/>
            <w:hideMark/>
          </w:tcPr>
          <w:p w14:paraId="7C4DFD0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4,097</w:t>
            </w:r>
          </w:p>
        </w:tc>
        <w:tc>
          <w:tcPr>
            <w:tcW w:w="866" w:type="dxa"/>
            <w:tcBorders>
              <w:top w:val="nil"/>
              <w:left w:val="nil"/>
              <w:bottom w:val="single" w:sz="4" w:space="0" w:color="auto"/>
              <w:right w:val="single" w:sz="4" w:space="0" w:color="auto"/>
            </w:tcBorders>
            <w:shd w:val="clear" w:color="auto" w:fill="auto"/>
            <w:noWrap/>
            <w:vAlign w:val="bottom"/>
            <w:hideMark/>
          </w:tcPr>
          <w:p w14:paraId="56F1372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4,097</w:t>
            </w:r>
          </w:p>
        </w:tc>
        <w:tc>
          <w:tcPr>
            <w:tcW w:w="1089" w:type="dxa"/>
            <w:tcBorders>
              <w:top w:val="nil"/>
              <w:left w:val="nil"/>
              <w:bottom w:val="single" w:sz="4" w:space="0" w:color="auto"/>
              <w:right w:val="single" w:sz="4" w:space="0" w:color="auto"/>
            </w:tcBorders>
            <w:shd w:val="clear" w:color="auto" w:fill="auto"/>
            <w:noWrap/>
            <w:vAlign w:val="bottom"/>
            <w:hideMark/>
          </w:tcPr>
          <w:p w14:paraId="7EDDF83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4,097</w:t>
            </w:r>
          </w:p>
        </w:tc>
        <w:tc>
          <w:tcPr>
            <w:tcW w:w="1134" w:type="dxa"/>
            <w:tcBorders>
              <w:top w:val="nil"/>
              <w:left w:val="nil"/>
              <w:bottom w:val="single" w:sz="4" w:space="0" w:color="auto"/>
              <w:right w:val="single" w:sz="4" w:space="0" w:color="auto"/>
            </w:tcBorders>
            <w:shd w:val="clear" w:color="auto" w:fill="auto"/>
            <w:noWrap/>
            <w:vAlign w:val="bottom"/>
            <w:hideMark/>
          </w:tcPr>
          <w:p w14:paraId="2488F58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4,097</w:t>
            </w:r>
          </w:p>
        </w:tc>
        <w:tc>
          <w:tcPr>
            <w:tcW w:w="1025" w:type="dxa"/>
            <w:tcBorders>
              <w:top w:val="nil"/>
              <w:left w:val="nil"/>
              <w:bottom w:val="single" w:sz="4" w:space="0" w:color="auto"/>
              <w:right w:val="single" w:sz="4" w:space="0" w:color="auto"/>
            </w:tcBorders>
            <w:shd w:val="clear" w:color="auto" w:fill="auto"/>
            <w:noWrap/>
            <w:vAlign w:val="bottom"/>
            <w:hideMark/>
          </w:tcPr>
          <w:p w14:paraId="354127D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4,097</w:t>
            </w:r>
          </w:p>
        </w:tc>
        <w:tc>
          <w:tcPr>
            <w:tcW w:w="879" w:type="dxa"/>
            <w:tcBorders>
              <w:top w:val="nil"/>
              <w:left w:val="nil"/>
              <w:bottom w:val="single" w:sz="4" w:space="0" w:color="auto"/>
              <w:right w:val="single" w:sz="4" w:space="0" w:color="auto"/>
            </w:tcBorders>
            <w:shd w:val="clear" w:color="auto" w:fill="auto"/>
            <w:noWrap/>
            <w:vAlign w:val="bottom"/>
            <w:hideMark/>
          </w:tcPr>
          <w:p w14:paraId="1FA177F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4,097</w:t>
            </w:r>
          </w:p>
        </w:tc>
        <w:tc>
          <w:tcPr>
            <w:tcW w:w="876" w:type="dxa"/>
            <w:tcBorders>
              <w:top w:val="nil"/>
              <w:left w:val="nil"/>
              <w:bottom w:val="single" w:sz="4" w:space="0" w:color="auto"/>
              <w:right w:val="single" w:sz="4" w:space="0" w:color="auto"/>
            </w:tcBorders>
            <w:shd w:val="clear" w:color="auto" w:fill="auto"/>
            <w:noWrap/>
            <w:vAlign w:val="bottom"/>
            <w:hideMark/>
          </w:tcPr>
          <w:p w14:paraId="1083D59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4,097</w:t>
            </w:r>
          </w:p>
        </w:tc>
        <w:tc>
          <w:tcPr>
            <w:tcW w:w="876" w:type="dxa"/>
            <w:tcBorders>
              <w:top w:val="nil"/>
              <w:left w:val="nil"/>
              <w:bottom w:val="single" w:sz="4" w:space="0" w:color="auto"/>
              <w:right w:val="single" w:sz="4" w:space="0" w:color="auto"/>
            </w:tcBorders>
            <w:shd w:val="clear" w:color="auto" w:fill="auto"/>
            <w:noWrap/>
            <w:vAlign w:val="bottom"/>
            <w:hideMark/>
          </w:tcPr>
          <w:p w14:paraId="2CA59E5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4,097</w:t>
            </w:r>
          </w:p>
        </w:tc>
        <w:tc>
          <w:tcPr>
            <w:tcW w:w="879" w:type="dxa"/>
            <w:tcBorders>
              <w:top w:val="nil"/>
              <w:left w:val="nil"/>
              <w:bottom w:val="single" w:sz="4" w:space="0" w:color="auto"/>
              <w:right w:val="single" w:sz="4" w:space="0" w:color="auto"/>
            </w:tcBorders>
            <w:shd w:val="clear" w:color="auto" w:fill="auto"/>
            <w:noWrap/>
            <w:vAlign w:val="bottom"/>
            <w:hideMark/>
          </w:tcPr>
          <w:p w14:paraId="68B7D74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4,097</w:t>
            </w:r>
          </w:p>
        </w:tc>
      </w:tr>
      <w:tr w:rsidR="00662406" w:rsidRPr="003E08F7" w14:paraId="72E19E1B" w14:textId="77777777" w:rsidTr="00D20B11">
        <w:trPr>
          <w:trHeight w:val="300"/>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279F000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902" w:type="dxa"/>
            <w:tcBorders>
              <w:top w:val="nil"/>
              <w:left w:val="nil"/>
              <w:bottom w:val="single" w:sz="4" w:space="0" w:color="auto"/>
              <w:right w:val="single" w:sz="4" w:space="0" w:color="auto"/>
            </w:tcBorders>
            <w:shd w:val="clear" w:color="auto" w:fill="auto"/>
            <w:vAlign w:val="center"/>
            <w:hideMark/>
          </w:tcPr>
          <w:p w14:paraId="19D045E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6615E44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1197" w:type="dxa"/>
            <w:tcBorders>
              <w:top w:val="nil"/>
              <w:left w:val="nil"/>
              <w:bottom w:val="single" w:sz="4" w:space="0" w:color="auto"/>
              <w:right w:val="single" w:sz="4" w:space="0" w:color="auto"/>
            </w:tcBorders>
            <w:shd w:val="clear" w:color="auto" w:fill="auto"/>
            <w:noWrap/>
            <w:vAlign w:val="bottom"/>
            <w:hideMark/>
          </w:tcPr>
          <w:p w14:paraId="70E3C80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820" w:type="dxa"/>
            <w:tcBorders>
              <w:top w:val="nil"/>
              <w:left w:val="nil"/>
              <w:bottom w:val="single" w:sz="4" w:space="0" w:color="auto"/>
              <w:right w:val="single" w:sz="4" w:space="0" w:color="auto"/>
            </w:tcBorders>
            <w:shd w:val="clear" w:color="auto" w:fill="auto"/>
            <w:noWrap/>
            <w:vAlign w:val="bottom"/>
            <w:hideMark/>
          </w:tcPr>
          <w:p w14:paraId="6D7D393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820" w:type="dxa"/>
            <w:tcBorders>
              <w:top w:val="nil"/>
              <w:left w:val="nil"/>
              <w:bottom w:val="single" w:sz="4" w:space="0" w:color="auto"/>
              <w:right w:val="single" w:sz="4" w:space="0" w:color="auto"/>
            </w:tcBorders>
            <w:shd w:val="clear" w:color="auto" w:fill="auto"/>
            <w:noWrap/>
            <w:vAlign w:val="bottom"/>
            <w:hideMark/>
          </w:tcPr>
          <w:p w14:paraId="7807CA7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1144" w:type="dxa"/>
            <w:tcBorders>
              <w:top w:val="nil"/>
              <w:left w:val="nil"/>
              <w:bottom w:val="single" w:sz="4" w:space="0" w:color="auto"/>
              <w:right w:val="single" w:sz="4" w:space="0" w:color="auto"/>
            </w:tcBorders>
            <w:shd w:val="clear" w:color="auto" w:fill="auto"/>
            <w:noWrap/>
            <w:vAlign w:val="bottom"/>
            <w:hideMark/>
          </w:tcPr>
          <w:p w14:paraId="5DEF23F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960" w:type="dxa"/>
            <w:tcBorders>
              <w:top w:val="nil"/>
              <w:left w:val="nil"/>
              <w:bottom w:val="single" w:sz="4" w:space="0" w:color="auto"/>
              <w:right w:val="single" w:sz="4" w:space="0" w:color="auto"/>
            </w:tcBorders>
            <w:shd w:val="clear" w:color="auto" w:fill="auto"/>
            <w:noWrap/>
            <w:vAlign w:val="bottom"/>
            <w:hideMark/>
          </w:tcPr>
          <w:p w14:paraId="3A4310B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1151" w:type="dxa"/>
            <w:tcBorders>
              <w:top w:val="nil"/>
              <w:left w:val="nil"/>
              <w:bottom w:val="single" w:sz="4" w:space="0" w:color="auto"/>
              <w:right w:val="single" w:sz="4" w:space="0" w:color="auto"/>
            </w:tcBorders>
            <w:shd w:val="clear" w:color="auto" w:fill="auto"/>
            <w:noWrap/>
            <w:vAlign w:val="bottom"/>
            <w:hideMark/>
          </w:tcPr>
          <w:p w14:paraId="39E45A5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867" w:type="dxa"/>
            <w:tcBorders>
              <w:top w:val="nil"/>
              <w:left w:val="nil"/>
              <w:bottom w:val="single" w:sz="4" w:space="0" w:color="auto"/>
              <w:right w:val="single" w:sz="4" w:space="0" w:color="auto"/>
            </w:tcBorders>
            <w:shd w:val="clear" w:color="auto" w:fill="auto"/>
            <w:noWrap/>
            <w:vAlign w:val="bottom"/>
            <w:hideMark/>
          </w:tcPr>
          <w:p w14:paraId="0869FDF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867" w:type="dxa"/>
            <w:tcBorders>
              <w:top w:val="nil"/>
              <w:left w:val="nil"/>
              <w:bottom w:val="single" w:sz="4" w:space="0" w:color="auto"/>
              <w:right w:val="single" w:sz="4" w:space="0" w:color="auto"/>
            </w:tcBorders>
            <w:shd w:val="clear" w:color="auto" w:fill="auto"/>
            <w:noWrap/>
            <w:vAlign w:val="bottom"/>
            <w:hideMark/>
          </w:tcPr>
          <w:p w14:paraId="653FCD9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866" w:type="dxa"/>
            <w:tcBorders>
              <w:top w:val="nil"/>
              <w:left w:val="nil"/>
              <w:bottom w:val="single" w:sz="4" w:space="0" w:color="auto"/>
              <w:right w:val="single" w:sz="4" w:space="0" w:color="auto"/>
            </w:tcBorders>
            <w:shd w:val="clear" w:color="auto" w:fill="auto"/>
            <w:noWrap/>
            <w:vAlign w:val="bottom"/>
            <w:hideMark/>
          </w:tcPr>
          <w:p w14:paraId="5BBEAE7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1089" w:type="dxa"/>
            <w:tcBorders>
              <w:top w:val="nil"/>
              <w:left w:val="nil"/>
              <w:bottom w:val="single" w:sz="4" w:space="0" w:color="auto"/>
              <w:right w:val="single" w:sz="4" w:space="0" w:color="auto"/>
            </w:tcBorders>
            <w:shd w:val="clear" w:color="auto" w:fill="auto"/>
            <w:noWrap/>
            <w:vAlign w:val="bottom"/>
            <w:hideMark/>
          </w:tcPr>
          <w:p w14:paraId="3D37BCD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1134" w:type="dxa"/>
            <w:tcBorders>
              <w:top w:val="nil"/>
              <w:left w:val="nil"/>
              <w:bottom w:val="single" w:sz="4" w:space="0" w:color="auto"/>
              <w:right w:val="single" w:sz="4" w:space="0" w:color="auto"/>
            </w:tcBorders>
            <w:shd w:val="clear" w:color="auto" w:fill="auto"/>
            <w:noWrap/>
            <w:vAlign w:val="bottom"/>
            <w:hideMark/>
          </w:tcPr>
          <w:p w14:paraId="1E541AA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1025" w:type="dxa"/>
            <w:tcBorders>
              <w:top w:val="nil"/>
              <w:left w:val="nil"/>
              <w:bottom w:val="single" w:sz="4" w:space="0" w:color="auto"/>
              <w:right w:val="single" w:sz="4" w:space="0" w:color="auto"/>
            </w:tcBorders>
            <w:shd w:val="clear" w:color="auto" w:fill="auto"/>
            <w:noWrap/>
            <w:vAlign w:val="bottom"/>
            <w:hideMark/>
          </w:tcPr>
          <w:p w14:paraId="1B8F92B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879" w:type="dxa"/>
            <w:tcBorders>
              <w:top w:val="nil"/>
              <w:left w:val="nil"/>
              <w:bottom w:val="single" w:sz="4" w:space="0" w:color="auto"/>
              <w:right w:val="single" w:sz="4" w:space="0" w:color="auto"/>
            </w:tcBorders>
            <w:shd w:val="clear" w:color="auto" w:fill="auto"/>
            <w:noWrap/>
            <w:vAlign w:val="bottom"/>
            <w:hideMark/>
          </w:tcPr>
          <w:p w14:paraId="6DFC881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876" w:type="dxa"/>
            <w:tcBorders>
              <w:top w:val="nil"/>
              <w:left w:val="nil"/>
              <w:bottom w:val="single" w:sz="4" w:space="0" w:color="auto"/>
              <w:right w:val="single" w:sz="4" w:space="0" w:color="auto"/>
            </w:tcBorders>
            <w:shd w:val="clear" w:color="auto" w:fill="auto"/>
            <w:noWrap/>
            <w:vAlign w:val="bottom"/>
            <w:hideMark/>
          </w:tcPr>
          <w:p w14:paraId="0BFCCB3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876" w:type="dxa"/>
            <w:tcBorders>
              <w:top w:val="nil"/>
              <w:left w:val="nil"/>
              <w:bottom w:val="single" w:sz="4" w:space="0" w:color="auto"/>
              <w:right w:val="single" w:sz="4" w:space="0" w:color="auto"/>
            </w:tcBorders>
            <w:shd w:val="clear" w:color="auto" w:fill="auto"/>
            <w:noWrap/>
            <w:vAlign w:val="bottom"/>
            <w:hideMark/>
          </w:tcPr>
          <w:p w14:paraId="7C0DE60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c>
          <w:tcPr>
            <w:tcW w:w="879" w:type="dxa"/>
            <w:tcBorders>
              <w:top w:val="nil"/>
              <w:left w:val="nil"/>
              <w:bottom w:val="single" w:sz="4" w:space="0" w:color="auto"/>
              <w:right w:val="single" w:sz="4" w:space="0" w:color="auto"/>
            </w:tcBorders>
            <w:shd w:val="clear" w:color="auto" w:fill="auto"/>
            <w:noWrap/>
            <w:vAlign w:val="bottom"/>
            <w:hideMark/>
          </w:tcPr>
          <w:p w14:paraId="3C3FB3C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1,24</w:t>
            </w:r>
          </w:p>
        </w:tc>
      </w:tr>
      <w:tr w:rsidR="00662406" w:rsidRPr="003E08F7" w14:paraId="0885D5AD" w14:textId="77777777" w:rsidTr="00D20B11">
        <w:trPr>
          <w:trHeight w:val="764"/>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547B5B7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02" w:type="dxa"/>
            <w:tcBorders>
              <w:top w:val="nil"/>
              <w:left w:val="nil"/>
              <w:bottom w:val="single" w:sz="4" w:space="0" w:color="auto"/>
              <w:right w:val="single" w:sz="4" w:space="0" w:color="auto"/>
            </w:tcBorders>
            <w:shd w:val="clear" w:color="auto" w:fill="auto"/>
            <w:vAlign w:val="center"/>
            <w:hideMark/>
          </w:tcPr>
          <w:p w14:paraId="1B7075D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center"/>
            <w:hideMark/>
          </w:tcPr>
          <w:p w14:paraId="446586E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4,18</w:t>
            </w:r>
          </w:p>
        </w:tc>
        <w:tc>
          <w:tcPr>
            <w:tcW w:w="1197" w:type="dxa"/>
            <w:tcBorders>
              <w:top w:val="nil"/>
              <w:left w:val="nil"/>
              <w:bottom w:val="single" w:sz="4" w:space="0" w:color="auto"/>
              <w:right w:val="single" w:sz="4" w:space="0" w:color="auto"/>
            </w:tcBorders>
            <w:shd w:val="clear" w:color="auto" w:fill="auto"/>
            <w:noWrap/>
            <w:vAlign w:val="center"/>
            <w:hideMark/>
          </w:tcPr>
          <w:p w14:paraId="05F4546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4,18</w:t>
            </w:r>
          </w:p>
        </w:tc>
        <w:tc>
          <w:tcPr>
            <w:tcW w:w="820" w:type="dxa"/>
            <w:tcBorders>
              <w:top w:val="nil"/>
              <w:left w:val="nil"/>
              <w:bottom w:val="single" w:sz="4" w:space="0" w:color="auto"/>
              <w:right w:val="single" w:sz="4" w:space="0" w:color="auto"/>
            </w:tcBorders>
            <w:shd w:val="clear" w:color="auto" w:fill="auto"/>
            <w:noWrap/>
            <w:vAlign w:val="center"/>
            <w:hideMark/>
          </w:tcPr>
          <w:p w14:paraId="0956FE7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4,18</w:t>
            </w:r>
          </w:p>
        </w:tc>
        <w:tc>
          <w:tcPr>
            <w:tcW w:w="820" w:type="dxa"/>
            <w:tcBorders>
              <w:top w:val="nil"/>
              <w:left w:val="nil"/>
              <w:bottom w:val="single" w:sz="4" w:space="0" w:color="auto"/>
              <w:right w:val="single" w:sz="4" w:space="0" w:color="auto"/>
            </w:tcBorders>
            <w:shd w:val="clear" w:color="auto" w:fill="auto"/>
            <w:noWrap/>
            <w:vAlign w:val="center"/>
            <w:hideMark/>
          </w:tcPr>
          <w:p w14:paraId="696DB9A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4,18</w:t>
            </w:r>
          </w:p>
        </w:tc>
        <w:tc>
          <w:tcPr>
            <w:tcW w:w="1144" w:type="dxa"/>
            <w:tcBorders>
              <w:top w:val="nil"/>
              <w:left w:val="nil"/>
              <w:bottom w:val="single" w:sz="4" w:space="0" w:color="auto"/>
              <w:right w:val="single" w:sz="4" w:space="0" w:color="auto"/>
            </w:tcBorders>
            <w:shd w:val="clear" w:color="auto" w:fill="auto"/>
            <w:noWrap/>
            <w:vAlign w:val="center"/>
            <w:hideMark/>
          </w:tcPr>
          <w:p w14:paraId="317931D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4,18</w:t>
            </w:r>
          </w:p>
        </w:tc>
        <w:tc>
          <w:tcPr>
            <w:tcW w:w="960" w:type="dxa"/>
            <w:tcBorders>
              <w:top w:val="nil"/>
              <w:left w:val="nil"/>
              <w:bottom w:val="single" w:sz="4" w:space="0" w:color="auto"/>
              <w:right w:val="single" w:sz="4" w:space="0" w:color="auto"/>
            </w:tcBorders>
            <w:shd w:val="clear" w:color="auto" w:fill="auto"/>
            <w:noWrap/>
            <w:vAlign w:val="center"/>
            <w:hideMark/>
          </w:tcPr>
          <w:p w14:paraId="117AA31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4,18</w:t>
            </w:r>
          </w:p>
        </w:tc>
        <w:tc>
          <w:tcPr>
            <w:tcW w:w="1151" w:type="dxa"/>
            <w:tcBorders>
              <w:top w:val="nil"/>
              <w:left w:val="nil"/>
              <w:bottom w:val="single" w:sz="4" w:space="0" w:color="auto"/>
              <w:right w:val="single" w:sz="4" w:space="0" w:color="auto"/>
            </w:tcBorders>
            <w:shd w:val="clear" w:color="auto" w:fill="auto"/>
            <w:noWrap/>
            <w:vAlign w:val="center"/>
            <w:hideMark/>
          </w:tcPr>
          <w:p w14:paraId="28D0290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4,18</w:t>
            </w:r>
          </w:p>
        </w:tc>
        <w:tc>
          <w:tcPr>
            <w:tcW w:w="867" w:type="dxa"/>
            <w:tcBorders>
              <w:top w:val="nil"/>
              <w:left w:val="nil"/>
              <w:bottom w:val="single" w:sz="4" w:space="0" w:color="auto"/>
              <w:right w:val="single" w:sz="4" w:space="0" w:color="auto"/>
            </w:tcBorders>
            <w:shd w:val="clear" w:color="auto" w:fill="auto"/>
            <w:noWrap/>
            <w:vAlign w:val="center"/>
            <w:hideMark/>
          </w:tcPr>
          <w:p w14:paraId="54C228A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4,18</w:t>
            </w:r>
          </w:p>
        </w:tc>
        <w:tc>
          <w:tcPr>
            <w:tcW w:w="867" w:type="dxa"/>
            <w:tcBorders>
              <w:top w:val="nil"/>
              <w:left w:val="nil"/>
              <w:bottom w:val="single" w:sz="4" w:space="0" w:color="auto"/>
              <w:right w:val="single" w:sz="4" w:space="0" w:color="auto"/>
            </w:tcBorders>
            <w:shd w:val="clear" w:color="auto" w:fill="auto"/>
            <w:noWrap/>
            <w:vAlign w:val="center"/>
            <w:hideMark/>
          </w:tcPr>
          <w:p w14:paraId="379DD92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4,18</w:t>
            </w:r>
          </w:p>
        </w:tc>
        <w:tc>
          <w:tcPr>
            <w:tcW w:w="866" w:type="dxa"/>
            <w:tcBorders>
              <w:top w:val="nil"/>
              <w:left w:val="nil"/>
              <w:bottom w:val="single" w:sz="4" w:space="0" w:color="auto"/>
              <w:right w:val="single" w:sz="4" w:space="0" w:color="auto"/>
            </w:tcBorders>
            <w:shd w:val="clear" w:color="auto" w:fill="auto"/>
            <w:noWrap/>
            <w:vAlign w:val="center"/>
            <w:hideMark/>
          </w:tcPr>
          <w:p w14:paraId="3DA12C4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4,18</w:t>
            </w:r>
          </w:p>
        </w:tc>
        <w:tc>
          <w:tcPr>
            <w:tcW w:w="1089" w:type="dxa"/>
            <w:tcBorders>
              <w:top w:val="nil"/>
              <w:left w:val="nil"/>
              <w:bottom w:val="single" w:sz="4" w:space="0" w:color="auto"/>
              <w:right w:val="single" w:sz="4" w:space="0" w:color="auto"/>
            </w:tcBorders>
            <w:shd w:val="clear" w:color="auto" w:fill="auto"/>
            <w:noWrap/>
            <w:vAlign w:val="center"/>
            <w:hideMark/>
          </w:tcPr>
          <w:p w14:paraId="6B2D4C1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4,18</w:t>
            </w:r>
          </w:p>
        </w:tc>
        <w:tc>
          <w:tcPr>
            <w:tcW w:w="1134" w:type="dxa"/>
            <w:tcBorders>
              <w:top w:val="nil"/>
              <w:left w:val="nil"/>
              <w:bottom w:val="single" w:sz="4" w:space="0" w:color="auto"/>
              <w:right w:val="single" w:sz="4" w:space="0" w:color="auto"/>
            </w:tcBorders>
            <w:shd w:val="clear" w:color="auto" w:fill="auto"/>
            <w:noWrap/>
            <w:vAlign w:val="center"/>
            <w:hideMark/>
          </w:tcPr>
          <w:p w14:paraId="43CD823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4,18</w:t>
            </w:r>
          </w:p>
        </w:tc>
        <w:tc>
          <w:tcPr>
            <w:tcW w:w="1025" w:type="dxa"/>
            <w:tcBorders>
              <w:top w:val="nil"/>
              <w:left w:val="nil"/>
              <w:bottom w:val="single" w:sz="4" w:space="0" w:color="auto"/>
              <w:right w:val="single" w:sz="4" w:space="0" w:color="auto"/>
            </w:tcBorders>
            <w:shd w:val="clear" w:color="auto" w:fill="auto"/>
            <w:noWrap/>
            <w:vAlign w:val="center"/>
            <w:hideMark/>
          </w:tcPr>
          <w:p w14:paraId="3E0A8E0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4,18</w:t>
            </w:r>
          </w:p>
        </w:tc>
        <w:tc>
          <w:tcPr>
            <w:tcW w:w="879" w:type="dxa"/>
            <w:tcBorders>
              <w:top w:val="nil"/>
              <w:left w:val="nil"/>
              <w:bottom w:val="single" w:sz="4" w:space="0" w:color="auto"/>
              <w:right w:val="single" w:sz="4" w:space="0" w:color="auto"/>
            </w:tcBorders>
            <w:shd w:val="clear" w:color="auto" w:fill="auto"/>
            <w:noWrap/>
            <w:vAlign w:val="center"/>
            <w:hideMark/>
          </w:tcPr>
          <w:p w14:paraId="35F7153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4,18</w:t>
            </w:r>
          </w:p>
        </w:tc>
        <w:tc>
          <w:tcPr>
            <w:tcW w:w="876" w:type="dxa"/>
            <w:tcBorders>
              <w:top w:val="nil"/>
              <w:left w:val="nil"/>
              <w:bottom w:val="single" w:sz="4" w:space="0" w:color="auto"/>
              <w:right w:val="single" w:sz="4" w:space="0" w:color="auto"/>
            </w:tcBorders>
            <w:shd w:val="clear" w:color="auto" w:fill="auto"/>
            <w:noWrap/>
            <w:vAlign w:val="center"/>
            <w:hideMark/>
          </w:tcPr>
          <w:p w14:paraId="62F55F5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4,18</w:t>
            </w:r>
          </w:p>
        </w:tc>
        <w:tc>
          <w:tcPr>
            <w:tcW w:w="876" w:type="dxa"/>
            <w:tcBorders>
              <w:top w:val="nil"/>
              <w:left w:val="nil"/>
              <w:bottom w:val="single" w:sz="4" w:space="0" w:color="auto"/>
              <w:right w:val="single" w:sz="4" w:space="0" w:color="auto"/>
            </w:tcBorders>
            <w:shd w:val="clear" w:color="auto" w:fill="auto"/>
            <w:noWrap/>
            <w:vAlign w:val="center"/>
            <w:hideMark/>
          </w:tcPr>
          <w:p w14:paraId="7A57FC5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4,18</w:t>
            </w:r>
          </w:p>
        </w:tc>
        <w:tc>
          <w:tcPr>
            <w:tcW w:w="879" w:type="dxa"/>
            <w:tcBorders>
              <w:top w:val="nil"/>
              <w:left w:val="nil"/>
              <w:bottom w:val="single" w:sz="4" w:space="0" w:color="auto"/>
              <w:right w:val="single" w:sz="4" w:space="0" w:color="auto"/>
            </w:tcBorders>
            <w:shd w:val="clear" w:color="auto" w:fill="auto"/>
            <w:noWrap/>
            <w:vAlign w:val="center"/>
            <w:hideMark/>
          </w:tcPr>
          <w:p w14:paraId="1C79D24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4,18</w:t>
            </w:r>
          </w:p>
        </w:tc>
      </w:tr>
      <w:tr w:rsidR="00662406" w:rsidRPr="003E08F7" w14:paraId="6F83DA04" w14:textId="77777777" w:rsidTr="00D20B11">
        <w:trPr>
          <w:trHeight w:val="691"/>
        </w:trPr>
        <w:tc>
          <w:tcPr>
            <w:tcW w:w="4910" w:type="dxa"/>
            <w:tcBorders>
              <w:top w:val="nil"/>
              <w:left w:val="single" w:sz="4" w:space="0" w:color="auto"/>
              <w:bottom w:val="single" w:sz="4" w:space="0" w:color="auto"/>
              <w:right w:val="single" w:sz="4" w:space="0" w:color="auto"/>
            </w:tcBorders>
            <w:shd w:val="clear" w:color="auto" w:fill="auto"/>
            <w:vAlign w:val="bottom"/>
            <w:hideMark/>
          </w:tcPr>
          <w:p w14:paraId="1163117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02" w:type="dxa"/>
            <w:tcBorders>
              <w:top w:val="nil"/>
              <w:left w:val="nil"/>
              <w:bottom w:val="single" w:sz="4" w:space="0" w:color="auto"/>
              <w:right w:val="single" w:sz="4" w:space="0" w:color="auto"/>
            </w:tcBorders>
            <w:shd w:val="clear" w:color="auto" w:fill="auto"/>
            <w:vAlign w:val="center"/>
            <w:hideMark/>
          </w:tcPr>
          <w:p w14:paraId="20A0A30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center"/>
            <w:hideMark/>
          </w:tcPr>
          <w:p w14:paraId="4D9ACC8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3,35</w:t>
            </w:r>
          </w:p>
        </w:tc>
        <w:tc>
          <w:tcPr>
            <w:tcW w:w="1197" w:type="dxa"/>
            <w:tcBorders>
              <w:top w:val="nil"/>
              <w:left w:val="nil"/>
              <w:bottom w:val="single" w:sz="4" w:space="0" w:color="auto"/>
              <w:right w:val="single" w:sz="4" w:space="0" w:color="auto"/>
            </w:tcBorders>
            <w:shd w:val="clear" w:color="auto" w:fill="auto"/>
            <w:noWrap/>
            <w:vAlign w:val="center"/>
            <w:hideMark/>
          </w:tcPr>
          <w:p w14:paraId="46A575D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3,35</w:t>
            </w:r>
          </w:p>
        </w:tc>
        <w:tc>
          <w:tcPr>
            <w:tcW w:w="820" w:type="dxa"/>
            <w:tcBorders>
              <w:top w:val="nil"/>
              <w:left w:val="nil"/>
              <w:bottom w:val="single" w:sz="4" w:space="0" w:color="auto"/>
              <w:right w:val="single" w:sz="4" w:space="0" w:color="auto"/>
            </w:tcBorders>
            <w:shd w:val="clear" w:color="auto" w:fill="auto"/>
            <w:noWrap/>
            <w:vAlign w:val="center"/>
            <w:hideMark/>
          </w:tcPr>
          <w:p w14:paraId="54A5A8C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3,35</w:t>
            </w:r>
          </w:p>
        </w:tc>
        <w:tc>
          <w:tcPr>
            <w:tcW w:w="820" w:type="dxa"/>
            <w:tcBorders>
              <w:top w:val="nil"/>
              <w:left w:val="nil"/>
              <w:bottom w:val="single" w:sz="4" w:space="0" w:color="auto"/>
              <w:right w:val="single" w:sz="4" w:space="0" w:color="auto"/>
            </w:tcBorders>
            <w:shd w:val="clear" w:color="auto" w:fill="auto"/>
            <w:noWrap/>
            <w:vAlign w:val="center"/>
            <w:hideMark/>
          </w:tcPr>
          <w:p w14:paraId="724953B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3,35</w:t>
            </w:r>
          </w:p>
        </w:tc>
        <w:tc>
          <w:tcPr>
            <w:tcW w:w="1144" w:type="dxa"/>
            <w:tcBorders>
              <w:top w:val="nil"/>
              <w:left w:val="nil"/>
              <w:bottom w:val="single" w:sz="4" w:space="0" w:color="auto"/>
              <w:right w:val="single" w:sz="4" w:space="0" w:color="auto"/>
            </w:tcBorders>
            <w:shd w:val="clear" w:color="auto" w:fill="auto"/>
            <w:noWrap/>
            <w:vAlign w:val="center"/>
            <w:hideMark/>
          </w:tcPr>
          <w:p w14:paraId="021DFA9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3,35</w:t>
            </w:r>
          </w:p>
        </w:tc>
        <w:tc>
          <w:tcPr>
            <w:tcW w:w="960" w:type="dxa"/>
            <w:tcBorders>
              <w:top w:val="nil"/>
              <w:left w:val="nil"/>
              <w:bottom w:val="single" w:sz="4" w:space="0" w:color="auto"/>
              <w:right w:val="single" w:sz="4" w:space="0" w:color="auto"/>
            </w:tcBorders>
            <w:shd w:val="clear" w:color="auto" w:fill="auto"/>
            <w:noWrap/>
            <w:vAlign w:val="center"/>
            <w:hideMark/>
          </w:tcPr>
          <w:p w14:paraId="532220A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3,35</w:t>
            </w:r>
          </w:p>
        </w:tc>
        <w:tc>
          <w:tcPr>
            <w:tcW w:w="1151" w:type="dxa"/>
            <w:tcBorders>
              <w:top w:val="nil"/>
              <w:left w:val="nil"/>
              <w:bottom w:val="single" w:sz="4" w:space="0" w:color="auto"/>
              <w:right w:val="single" w:sz="4" w:space="0" w:color="auto"/>
            </w:tcBorders>
            <w:shd w:val="clear" w:color="auto" w:fill="auto"/>
            <w:noWrap/>
            <w:vAlign w:val="center"/>
            <w:hideMark/>
          </w:tcPr>
          <w:p w14:paraId="5F4CA02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3,35</w:t>
            </w:r>
          </w:p>
        </w:tc>
        <w:tc>
          <w:tcPr>
            <w:tcW w:w="867" w:type="dxa"/>
            <w:tcBorders>
              <w:top w:val="nil"/>
              <w:left w:val="nil"/>
              <w:bottom w:val="single" w:sz="4" w:space="0" w:color="auto"/>
              <w:right w:val="single" w:sz="4" w:space="0" w:color="auto"/>
            </w:tcBorders>
            <w:shd w:val="clear" w:color="auto" w:fill="auto"/>
            <w:noWrap/>
            <w:vAlign w:val="center"/>
            <w:hideMark/>
          </w:tcPr>
          <w:p w14:paraId="19A9136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3,35</w:t>
            </w:r>
          </w:p>
        </w:tc>
        <w:tc>
          <w:tcPr>
            <w:tcW w:w="867" w:type="dxa"/>
            <w:tcBorders>
              <w:top w:val="nil"/>
              <w:left w:val="nil"/>
              <w:bottom w:val="single" w:sz="4" w:space="0" w:color="auto"/>
              <w:right w:val="single" w:sz="4" w:space="0" w:color="auto"/>
            </w:tcBorders>
            <w:shd w:val="clear" w:color="auto" w:fill="auto"/>
            <w:noWrap/>
            <w:vAlign w:val="center"/>
            <w:hideMark/>
          </w:tcPr>
          <w:p w14:paraId="065AD78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3,35</w:t>
            </w:r>
          </w:p>
        </w:tc>
        <w:tc>
          <w:tcPr>
            <w:tcW w:w="866" w:type="dxa"/>
            <w:tcBorders>
              <w:top w:val="nil"/>
              <w:left w:val="nil"/>
              <w:bottom w:val="single" w:sz="4" w:space="0" w:color="auto"/>
              <w:right w:val="single" w:sz="4" w:space="0" w:color="auto"/>
            </w:tcBorders>
            <w:shd w:val="clear" w:color="auto" w:fill="auto"/>
            <w:noWrap/>
            <w:vAlign w:val="center"/>
            <w:hideMark/>
          </w:tcPr>
          <w:p w14:paraId="660A04F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3,35</w:t>
            </w:r>
          </w:p>
        </w:tc>
        <w:tc>
          <w:tcPr>
            <w:tcW w:w="1089" w:type="dxa"/>
            <w:tcBorders>
              <w:top w:val="nil"/>
              <w:left w:val="nil"/>
              <w:bottom w:val="single" w:sz="4" w:space="0" w:color="auto"/>
              <w:right w:val="single" w:sz="4" w:space="0" w:color="auto"/>
            </w:tcBorders>
            <w:shd w:val="clear" w:color="auto" w:fill="auto"/>
            <w:noWrap/>
            <w:vAlign w:val="center"/>
            <w:hideMark/>
          </w:tcPr>
          <w:p w14:paraId="296E66A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3,35</w:t>
            </w:r>
          </w:p>
        </w:tc>
        <w:tc>
          <w:tcPr>
            <w:tcW w:w="1134" w:type="dxa"/>
            <w:tcBorders>
              <w:top w:val="nil"/>
              <w:left w:val="nil"/>
              <w:bottom w:val="single" w:sz="4" w:space="0" w:color="auto"/>
              <w:right w:val="single" w:sz="4" w:space="0" w:color="auto"/>
            </w:tcBorders>
            <w:shd w:val="clear" w:color="auto" w:fill="auto"/>
            <w:noWrap/>
            <w:vAlign w:val="center"/>
            <w:hideMark/>
          </w:tcPr>
          <w:p w14:paraId="0B65017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3,35</w:t>
            </w:r>
          </w:p>
        </w:tc>
        <w:tc>
          <w:tcPr>
            <w:tcW w:w="1025" w:type="dxa"/>
            <w:tcBorders>
              <w:top w:val="nil"/>
              <w:left w:val="nil"/>
              <w:bottom w:val="single" w:sz="4" w:space="0" w:color="auto"/>
              <w:right w:val="single" w:sz="4" w:space="0" w:color="auto"/>
            </w:tcBorders>
            <w:shd w:val="clear" w:color="auto" w:fill="auto"/>
            <w:noWrap/>
            <w:vAlign w:val="center"/>
            <w:hideMark/>
          </w:tcPr>
          <w:p w14:paraId="3CF6022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3,35</w:t>
            </w:r>
          </w:p>
        </w:tc>
        <w:tc>
          <w:tcPr>
            <w:tcW w:w="879" w:type="dxa"/>
            <w:tcBorders>
              <w:top w:val="nil"/>
              <w:left w:val="nil"/>
              <w:bottom w:val="single" w:sz="4" w:space="0" w:color="auto"/>
              <w:right w:val="single" w:sz="4" w:space="0" w:color="auto"/>
            </w:tcBorders>
            <w:shd w:val="clear" w:color="auto" w:fill="auto"/>
            <w:noWrap/>
            <w:vAlign w:val="center"/>
            <w:hideMark/>
          </w:tcPr>
          <w:p w14:paraId="44BE714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3,35</w:t>
            </w:r>
          </w:p>
        </w:tc>
        <w:tc>
          <w:tcPr>
            <w:tcW w:w="876" w:type="dxa"/>
            <w:tcBorders>
              <w:top w:val="nil"/>
              <w:left w:val="nil"/>
              <w:bottom w:val="single" w:sz="4" w:space="0" w:color="auto"/>
              <w:right w:val="single" w:sz="4" w:space="0" w:color="auto"/>
            </w:tcBorders>
            <w:shd w:val="clear" w:color="auto" w:fill="auto"/>
            <w:noWrap/>
            <w:vAlign w:val="center"/>
            <w:hideMark/>
          </w:tcPr>
          <w:p w14:paraId="590CB77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3,35</w:t>
            </w:r>
          </w:p>
        </w:tc>
        <w:tc>
          <w:tcPr>
            <w:tcW w:w="876" w:type="dxa"/>
            <w:tcBorders>
              <w:top w:val="nil"/>
              <w:left w:val="nil"/>
              <w:bottom w:val="single" w:sz="4" w:space="0" w:color="auto"/>
              <w:right w:val="single" w:sz="4" w:space="0" w:color="auto"/>
            </w:tcBorders>
            <w:shd w:val="clear" w:color="auto" w:fill="auto"/>
            <w:noWrap/>
            <w:vAlign w:val="center"/>
            <w:hideMark/>
          </w:tcPr>
          <w:p w14:paraId="57E62D2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3,35</w:t>
            </w:r>
          </w:p>
        </w:tc>
        <w:tc>
          <w:tcPr>
            <w:tcW w:w="879" w:type="dxa"/>
            <w:tcBorders>
              <w:top w:val="nil"/>
              <w:left w:val="nil"/>
              <w:bottom w:val="single" w:sz="4" w:space="0" w:color="auto"/>
              <w:right w:val="single" w:sz="4" w:space="0" w:color="auto"/>
            </w:tcBorders>
            <w:shd w:val="clear" w:color="auto" w:fill="auto"/>
            <w:noWrap/>
            <w:vAlign w:val="center"/>
            <w:hideMark/>
          </w:tcPr>
          <w:p w14:paraId="34605AB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3,35</w:t>
            </w:r>
          </w:p>
        </w:tc>
      </w:tr>
    </w:tbl>
    <w:p w14:paraId="79A5645C" w14:textId="77777777" w:rsidR="009D1CA4" w:rsidRDefault="009D1CA4" w:rsidP="00346B40">
      <w:pPr>
        <w:jc w:val="center"/>
      </w:pPr>
    </w:p>
    <w:tbl>
      <w:tblPr>
        <w:tblW w:w="22123" w:type="dxa"/>
        <w:tblInd w:w="-5" w:type="dxa"/>
        <w:tblLook w:val="04A0" w:firstRow="1" w:lastRow="0" w:firstColumn="1" w:lastColumn="0" w:noHBand="0" w:noVBand="1"/>
      </w:tblPr>
      <w:tblGrid>
        <w:gridCol w:w="4913"/>
        <w:gridCol w:w="898"/>
        <w:gridCol w:w="853"/>
        <w:gridCol w:w="1199"/>
        <w:gridCol w:w="820"/>
        <w:gridCol w:w="820"/>
        <w:gridCol w:w="1144"/>
        <w:gridCol w:w="960"/>
        <w:gridCol w:w="1156"/>
        <w:gridCol w:w="867"/>
        <w:gridCol w:w="867"/>
        <w:gridCol w:w="866"/>
        <w:gridCol w:w="1089"/>
        <w:gridCol w:w="1134"/>
        <w:gridCol w:w="1025"/>
        <w:gridCol w:w="879"/>
        <w:gridCol w:w="876"/>
        <w:gridCol w:w="878"/>
        <w:gridCol w:w="879"/>
      </w:tblGrid>
      <w:tr w:rsidR="009D1CA4" w:rsidRPr="003E08F7" w14:paraId="191299DD" w14:textId="77777777" w:rsidTr="00C635EE">
        <w:trPr>
          <w:trHeight w:val="273"/>
        </w:trPr>
        <w:tc>
          <w:tcPr>
            <w:tcW w:w="4913" w:type="dxa"/>
            <w:tcBorders>
              <w:top w:val="single" w:sz="4" w:space="0" w:color="auto"/>
              <w:left w:val="single" w:sz="4" w:space="0" w:color="auto"/>
              <w:bottom w:val="single" w:sz="4" w:space="0" w:color="auto"/>
              <w:right w:val="single" w:sz="4" w:space="0" w:color="auto"/>
            </w:tcBorders>
            <w:shd w:val="clear" w:color="auto" w:fill="auto"/>
            <w:vAlign w:val="center"/>
          </w:tcPr>
          <w:p w14:paraId="4C56D1D3" w14:textId="7460CC0C" w:rsidR="009D1CA4" w:rsidRPr="009D1CA4" w:rsidRDefault="009D1CA4"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lastRenderedPageBreak/>
              <w:t>Показатель</w:t>
            </w:r>
          </w:p>
        </w:tc>
        <w:tc>
          <w:tcPr>
            <w:tcW w:w="898" w:type="dxa"/>
            <w:tcBorders>
              <w:top w:val="single" w:sz="4" w:space="0" w:color="auto"/>
              <w:left w:val="nil"/>
              <w:bottom w:val="single" w:sz="4" w:space="0" w:color="auto"/>
              <w:right w:val="single" w:sz="4" w:space="0" w:color="auto"/>
            </w:tcBorders>
            <w:shd w:val="clear" w:color="auto" w:fill="auto"/>
            <w:vAlign w:val="center"/>
          </w:tcPr>
          <w:p w14:paraId="39BC72D4" w14:textId="4080D5AE" w:rsidR="009D1CA4" w:rsidRPr="009D1CA4" w:rsidRDefault="009D1CA4"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Ед. изм.</w:t>
            </w:r>
          </w:p>
        </w:tc>
        <w:tc>
          <w:tcPr>
            <w:tcW w:w="853" w:type="dxa"/>
            <w:tcBorders>
              <w:top w:val="single" w:sz="4" w:space="0" w:color="auto"/>
              <w:left w:val="nil"/>
              <w:bottom w:val="single" w:sz="4" w:space="0" w:color="auto"/>
              <w:right w:val="single" w:sz="4" w:space="0" w:color="auto"/>
            </w:tcBorders>
            <w:shd w:val="clear" w:color="auto" w:fill="auto"/>
            <w:noWrap/>
            <w:vAlign w:val="center"/>
          </w:tcPr>
          <w:p w14:paraId="0D8E0D6E" w14:textId="29924EA7" w:rsidR="009D1CA4" w:rsidRPr="009D1CA4" w:rsidRDefault="009D1CA4"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2024</w:t>
            </w:r>
          </w:p>
        </w:tc>
        <w:tc>
          <w:tcPr>
            <w:tcW w:w="1199" w:type="dxa"/>
            <w:tcBorders>
              <w:top w:val="single" w:sz="4" w:space="0" w:color="auto"/>
              <w:left w:val="nil"/>
              <w:bottom w:val="single" w:sz="4" w:space="0" w:color="auto"/>
              <w:right w:val="single" w:sz="4" w:space="0" w:color="auto"/>
            </w:tcBorders>
            <w:shd w:val="clear" w:color="auto" w:fill="auto"/>
            <w:noWrap/>
            <w:vAlign w:val="center"/>
          </w:tcPr>
          <w:p w14:paraId="1DA5E358" w14:textId="6CE0195C" w:rsidR="009D1CA4" w:rsidRPr="009D1CA4" w:rsidRDefault="009D1CA4"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2025</w:t>
            </w:r>
          </w:p>
        </w:tc>
        <w:tc>
          <w:tcPr>
            <w:tcW w:w="820" w:type="dxa"/>
            <w:tcBorders>
              <w:top w:val="single" w:sz="4" w:space="0" w:color="auto"/>
              <w:left w:val="nil"/>
              <w:bottom w:val="single" w:sz="4" w:space="0" w:color="auto"/>
              <w:right w:val="single" w:sz="4" w:space="0" w:color="auto"/>
            </w:tcBorders>
            <w:shd w:val="clear" w:color="auto" w:fill="auto"/>
            <w:noWrap/>
            <w:vAlign w:val="center"/>
          </w:tcPr>
          <w:p w14:paraId="000F6B28" w14:textId="6C39BD34" w:rsidR="009D1CA4" w:rsidRPr="009D1CA4" w:rsidRDefault="009D1CA4"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2026</w:t>
            </w:r>
          </w:p>
        </w:tc>
        <w:tc>
          <w:tcPr>
            <w:tcW w:w="820" w:type="dxa"/>
            <w:tcBorders>
              <w:top w:val="single" w:sz="4" w:space="0" w:color="auto"/>
              <w:left w:val="nil"/>
              <w:bottom w:val="single" w:sz="4" w:space="0" w:color="auto"/>
              <w:right w:val="single" w:sz="4" w:space="0" w:color="auto"/>
            </w:tcBorders>
            <w:shd w:val="clear" w:color="auto" w:fill="auto"/>
            <w:noWrap/>
            <w:vAlign w:val="center"/>
          </w:tcPr>
          <w:p w14:paraId="6A8E9C3E" w14:textId="7E1C6B8C" w:rsidR="009D1CA4" w:rsidRPr="009D1CA4" w:rsidRDefault="009D1CA4"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2027</w:t>
            </w:r>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7C0CF7FF" w14:textId="2356DD36" w:rsidR="009D1CA4" w:rsidRPr="009D1CA4" w:rsidRDefault="009D1CA4"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2028</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892FAAF" w14:textId="56712420" w:rsidR="009D1CA4" w:rsidRPr="009D1CA4" w:rsidRDefault="009D1CA4"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2029</w:t>
            </w:r>
          </w:p>
        </w:tc>
        <w:tc>
          <w:tcPr>
            <w:tcW w:w="1156" w:type="dxa"/>
            <w:tcBorders>
              <w:top w:val="single" w:sz="4" w:space="0" w:color="auto"/>
              <w:left w:val="nil"/>
              <w:bottom w:val="single" w:sz="4" w:space="0" w:color="auto"/>
              <w:right w:val="single" w:sz="4" w:space="0" w:color="auto"/>
            </w:tcBorders>
            <w:shd w:val="clear" w:color="auto" w:fill="auto"/>
            <w:noWrap/>
            <w:vAlign w:val="center"/>
          </w:tcPr>
          <w:p w14:paraId="59A7C797" w14:textId="4D83D2B7" w:rsidR="009D1CA4" w:rsidRPr="009D1CA4" w:rsidRDefault="009D1CA4"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2030</w:t>
            </w:r>
          </w:p>
        </w:tc>
        <w:tc>
          <w:tcPr>
            <w:tcW w:w="867" w:type="dxa"/>
            <w:tcBorders>
              <w:top w:val="single" w:sz="4" w:space="0" w:color="auto"/>
              <w:left w:val="nil"/>
              <w:bottom w:val="single" w:sz="4" w:space="0" w:color="auto"/>
              <w:right w:val="single" w:sz="4" w:space="0" w:color="auto"/>
            </w:tcBorders>
            <w:shd w:val="clear" w:color="auto" w:fill="auto"/>
            <w:noWrap/>
            <w:vAlign w:val="center"/>
          </w:tcPr>
          <w:p w14:paraId="14A0D8A8" w14:textId="55379052" w:rsidR="009D1CA4" w:rsidRPr="009D1CA4" w:rsidRDefault="009D1CA4"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2031</w:t>
            </w:r>
          </w:p>
        </w:tc>
        <w:tc>
          <w:tcPr>
            <w:tcW w:w="867" w:type="dxa"/>
            <w:tcBorders>
              <w:top w:val="single" w:sz="4" w:space="0" w:color="auto"/>
              <w:left w:val="nil"/>
              <w:bottom w:val="single" w:sz="4" w:space="0" w:color="auto"/>
              <w:right w:val="single" w:sz="4" w:space="0" w:color="auto"/>
            </w:tcBorders>
            <w:shd w:val="clear" w:color="auto" w:fill="auto"/>
            <w:noWrap/>
            <w:vAlign w:val="center"/>
          </w:tcPr>
          <w:p w14:paraId="79A44E9D" w14:textId="4FA86B76" w:rsidR="009D1CA4" w:rsidRPr="009D1CA4" w:rsidRDefault="009D1CA4"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2032</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2F68D5F9" w14:textId="0B2F6743" w:rsidR="009D1CA4" w:rsidRPr="009D1CA4" w:rsidRDefault="009D1CA4"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2033</w:t>
            </w:r>
          </w:p>
        </w:tc>
        <w:tc>
          <w:tcPr>
            <w:tcW w:w="1089" w:type="dxa"/>
            <w:tcBorders>
              <w:top w:val="single" w:sz="4" w:space="0" w:color="auto"/>
              <w:left w:val="nil"/>
              <w:bottom w:val="single" w:sz="4" w:space="0" w:color="auto"/>
              <w:right w:val="single" w:sz="4" w:space="0" w:color="auto"/>
            </w:tcBorders>
            <w:shd w:val="clear" w:color="auto" w:fill="auto"/>
            <w:noWrap/>
            <w:vAlign w:val="center"/>
          </w:tcPr>
          <w:p w14:paraId="63E56B86" w14:textId="34991D34" w:rsidR="009D1CA4" w:rsidRPr="009D1CA4" w:rsidRDefault="009D1CA4"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2034</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35AEB1D" w14:textId="71021FA4" w:rsidR="009D1CA4" w:rsidRPr="009D1CA4" w:rsidRDefault="009D1CA4"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2035</w:t>
            </w:r>
          </w:p>
        </w:tc>
        <w:tc>
          <w:tcPr>
            <w:tcW w:w="1025" w:type="dxa"/>
            <w:tcBorders>
              <w:top w:val="single" w:sz="4" w:space="0" w:color="auto"/>
              <w:left w:val="nil"/>
              <w:bottom w:val="single" w:sz="4" w:space="0" w:color="auto"/>
              <w:right w:val="single" w:sz="4" w:space="0" w:color="auto"/>
            </w:tcBorders>
            <w:shd w:val="clear" w:color="auto" w:fill="auto"/>
            <w:noWrap/>
            <w:vAlign w:val="center"/>
          </w:tcPr>
          <w:p w14:paraId="01FAA5E9" w14:textId="7984C8EA" w:rsidR="009D1CA4" w:rsidRPr="009D1CA4" w:rsidRDefault="009D1CA4"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2036</w:t>
            </w:r>
          </w:p>
        </w:tc>
        <w:tc>
          <w:tcPr>
            <w:tcW w:w="879" w:type="dxa"/>
            <w:tcBorders>
              <w:top w:val="single" w:sz="4" w:space="0" w:color="auto"/>
              <w:left w:val="nil"/>
              <w:bottom w:val="single" w:sz="4" w:space="0" w:color="auto"/>
              <w:right w:val="single" w:sz="4" w:space="0" w:color="auto"/>
            </w:tcBorders>
            <w:shd w:val="clear" w:color="auto" w:fill="auto"/>
            <w:noWrap/>
            <w:vAlign w:val="center"/>
          </w:tcPr>
          <w:p w14:paraId="07BB7E31" w14:textId="761CC066" w:rsidR="009D1CA4" w:rsidRPr="009D1CA4" w:rsidRDefault="009D1CA4"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2037</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3EE4C72A" w14:textId="480E11F3" w:rsidR="009D1CA4" w:rsidRPr="009D1CA4" w:rsidRDefault="009D1CA4"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2038</w:t>
            </w:r>
          </w:p>
        </w:tc>
        <w:tc>
          <w:tcPr>
            <w:tcW w:w="878" w:type="dxa"/>
            <w:tcBorders>
              <w:top w:val="single" w:sz="4" w:space="0" w:color="auto"/>
              <w:left w:val="nil"/>
              <w:bottom w:val="single" w:sz="4" w:space="0" w:color="auto"/>
              <w:right w:val="single" w:sz="4" w:space="0" w:color="auto"/>
            </w:tcBorders>
            <w:shd w:val="clear" w:color="auto" w:fill="auto"/>
            <w:noWrap/>
            <w:vAlign w:val="center"/>
          </w:tcPr>
          <w:p w14:paraId="69B96AEA" w14:textId="5ED36BB8" w:rsidR="009D1CA4" w:rsidRPr="009D1CA4" w:rsidRDefault="009D1CA4"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2039</w:t>
            </w:r>
          </w:p>
        </w:tc>
        <w:tc>
          <w:tcPr>
            <w:tcW w:w="879" w:type="dxa"/>
            <w:tcBorders>
              <w:top w:val="single" w:sz="4" w:space="0" w:color="auto"/>
              <w:left w:val="nil"/>
              <w:bottom w:val="single" w:sz="4" w:space="0" w:color="auto"/>
              <w:right w:val="single" w:sz="4" w:space="0" w:color="auto"/>
            </w:tcBorders>
            <w:shd w:val="clear" w:color="auto" w:fill="auto"/>
            <w:noWrap/>
            <w:vAlign w:val="center"/>
          </w:tcPr>
          <w:p w14:paraId="09478DAB" w14:textId="6FD866E1" w:rsidR="009D1CA4" w:rsidRPr="009D1CA4" w:rsidRDefault="009D1CA4"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2040</w:t>
            </w:r>
          </w:p>
        </w:tc>
      </w:tr>
      <w:tr w:rsidR="003E08F7" w:rsidRPr="003E08F7" w14:paraId="7EC38F1B" w14:textId="77777777" w:rsidTr="0039220D">
        <w:trPr>
          <w:trHeight w:val="283"/>
        </w:trPr>
        <w:tc>
          <w:tcPr>
            <w:tcW w:w="22123" w:type="dxa"/>
            <w:gridSpan w:val="19"/>
            <w:tcBorders>
              <w:top w:val="nil"/>
              <w:left w:val="single" w:sz="4" w:space="0" w:color="auto"/>
              <w:bottom w:val="single" w:sz="4" w:space="0" w:color="auto"/>
              <w:right w:val="single" w:sz="4" w:space="0" w:color="auto"/>
            </w:tcBorders>
            <w:shd w:val="clear" w:color="auto" w:fill="auto"/>
            <w:noWrap/>
            <w:vAlign w:val="bottom"/>
            <w:hideMark/>
          </w:tcPr>
          <w:p w14:paraId="304FC19E" w14:textId="661F0A76" w:rsidR="003E08F7" w:rsidRPr="00CC11EF" w:rsidRDefault="009D1CA4" w:rsidP="00346B40">
            <w:pPr>
              <w:spacing w:line="240" w:lineRule="auto"/>
              <w:jc w:val="center"/>
              <w:rPr>
                <w:rFonts w:ascii="Times New Roman" w:hAnsi="Times New Roman"/>
                <w:b/>
                <w:bCs/>
                <w:i/>
                <w:iCs/>
                <w:color w:val="000000"/>
                <w:sz w:val="20"/>
              </w:rPr>
            </w:pPr>
            <w:r w:rsidRPr="00CC11EF">
              <w:rPr>
                <w:rFonts w:ascii="Times New Roman" w:hAnsi="Times New Roman"/>
                <w:b/>
                <w:bCs/>
                <w:i/>
                <w:iCs/>
                <w:color w:val="000000"/>
                <w:sz w:val="20"/>
              </w:rPr>
              <w:t>Котельная, Школа-интернат №4, ул. Ильича, д.31А</w:t>
            </w:r>
          </w:p>
        </w:tc>
      </w:tr>
      <w:tr w:rsidR="00662406" w:rsidRPr="003E08F7" w14:paraId="576C288C" w14:textId="77777777" w:rsidTr="00C635EE">
        <w:trPr>
          <w:trHeight w:val="213"/>
        </w:trPr>
        <w:tc>
          <w:tcPr>
            <w:tcW w:w="4913" w:type="dxa"/>
            <w:tcBorders>
              <w:top w:val="nil"/>
              <w:left w:val="single" w:sz="4" w:space="0" w:color="auto"/>
              <w:bottom w:val="single" w:sz="4" w:space="0" w:color="auto"/>
              <w:right w:val="single" w:sz="4" w:space="0" w:color="auto"/>
            </w:tcBorders>
            <w:shd w:val="clear" w:color="auto" w:fill="auto"/>
            <w:noWrap/>
            <w:vAlign w:val="bottom"/>
            <w:hideMark/>
          </w:tcPr>
          <w:p w14:paraId="2F55EE4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898" w:type="dxa"/>
            <w:tcBorders>
              <w:top w:val="nil"/>
              <w:left w:val="nil"/>
              <w:bottom w:val="single" w:sz="4" w:space="0" w:color="auto"/>
              <w:right w:val="single" w:sz="4" w:space="0" w:color="auto"/>
            </w:tcBorders>
            <w:shd w:val="clear" w:color="auto" w:fill="auto"/>
            <w:vAlign w:val="center"/>
            <w:hideMark/>
          </w:tcPr>
          <w:p w14:paraId="0EA3E49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3" w:type="dxa"/>
            <w:tcBorders>
              <w:top w:val="nil"/>
              <w:left w:val="nil"/>
              <w:bottom w:val="single" w:sz="4" w:space="0" w:color="auto"/>
              <w:right w:val="single" w:sz="4" w:space="0" w:color="auto"/>
            </w:tcBorders>
            <w:shd w:val="clear" w:color="auto" w:fill="auto"/>
            <w:noWrap/>
            <w:vAlign w:val="bottom"/>
            <w:hideMark/>
          </w:tcPr>
          <w:p w14:paraId="4085BF9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1199" w:type="dxa"/>
            <w:tcBorders>
              <w:top w:val="nil"/>
              <w:left w:val="nil"/>
              <w:bottom w:val="single" w:sz="4" w:space="0" w:color="auto"/>
              <w:right w:val="single" w:sz="4" w:space="0" w:color="auto"/>
            </w:tcBorders>
            <w:shd w:val="clear" w:color="auto" w:fill="auto"/>
            <w:noWrap/>
            <w:vAlign w:val="bottom"/>
            <w:hideMark/>
          </w:tcPr>
          <w:p w14:paraId="6614B17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20" w:type="dxa"/>
            <w:tcBorders>
              <w:top w:val="nil"/>
              <w:left w:val="nil"/>
              <w:bottom w:val="single" w:sz="4" w:space="0" w:color="auto"/>
              <w:right w:val="single" w:sz="4" w:space="0" w:color="auto"/>
            </w:tcBorders>
            <w:shd w:val="clear" w:color="auto" w:fill="auto"/>
            <w:noWrap/>
            <w:vAlign w:val="bottom"/>
            <w:hideMark/>
          </w:tcPr>
          <w:p w14:paraId="42E819D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20" w:type="dxa"/>
            <w:tcBorders>
              <w:top w:val="nil"/>
              <w:left w:val="nil"/>
              <w:bottom w:val="single" w:sz="4" w:space="0" w:color="auto"/>
              <w:right w:val="single" w:sz="4" w:space="0" w:color="auto"/>
            </w:tcBorders>
            <w:shd w:val="clear" w:color="auto" w:fill="auto"/>
            <w:noWrap/>
            <w:vAlign w:val="bottom"/>
            <w:hideMark/>
          </w:tcPr>
          <w:p w14:paraId="5D34F6A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1144" w:type="dxa"/>
            <w:tcBorders>
              <w:top w:val="nil"/>
              <w:left w:val="nil"/>
              <w:bottom w:val="single" w:sz="4" w:space="0" w:color="auto"/>
              <w:right w:val="single" w:sz="4" w:space="0" w:color="auto"/>
            </w:tcBorders>
            <w:shd w:val="clear" w:color="auto" w:fill="auto"/>
            <w:noWrap/>
            <w:vAlign w:val="bottom"/>
            <w:hideMark/>
          </w:tcPr>
          <w:p w14:paraId="53E6FD1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60" w:type="dxa"/>
            <w:tcBorders>
              <w:top w:val="nil"/>
              <w:left w:val="nil"/>
              <w:bottom w:val="single" w:sz="4" w:space="0" w:color="auto"/>
              <w:right w:val="single" w:sz="4" w:space="0" w:color="auto"/>
            </w:tcBorders>
            <w:shd w:val="clear" w:color="auto" w:fill="auto"/>
            <w:noWrap/>
            <w:vAlign w:val="bottom"/>
            <w:hideMark/>
          </w:tcPr>
          <w:p w14:paraId="5F8863C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1156" w:type="dxa"/>
            <w:tcBorders>
              <w:top w:val="nil"/>
              <w:left w:val="nil"/>
              <w:bottom w:val="single" w:sz="4" w:space="0" w:color="auto"/>
              <w:right w:val="single" w:sz="4" w:space="0" w:color="auto"/>
            </w:tcBorders>
            <w:shd w:val="clear" w:color="auto" w:fill="auto"/>
            <w:noWrap/>
            <w:vAlign w:val="bottom"/>
            <w:hideMark/>
          </w:tcPr>
          <w:p w14:paraId="0E69806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67" w:type="dxa"/>
            <w:tcBorders>
              <w:top w:val="nil"/>
              <w:left w:val="nil"/>
              <w:bottom w:val="single" w:sz="4" w:space="0" w:color="auto"/>
              <w:right w:val="single" w:sz="4" w:space="0" w:color="auto"/>
            </w:tcBorders>
            <w:shd w:val="clear" w:color="auto" w:fill="auto"/>
            <w:noWrap/>
            <w:vAlign w:val="bottom"/>
            <w:hideMark/>
          </w:tcPr>
          <w:p w14:paraId="006F832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67" w:type="dxa"/>
            <w:tcBorders>
              <w:top w:val="nil"/>
              <w:left w:val="nil"/>
              <w:bottom w:val="single" w:sz="4" w:space="0" w:color="auto"/>
              <w:right w:val="single" w:sz="4" w:space="0" w:color="auto"/>
            </w:tcBorders>
            <w:shd w:val="clear" w:color="auto" w:fill="auto"/>
            <w:noWrap/>
            <w:vAlign w:val="bottom"/>
            <w:hideMark/>
          </w:tcPr>
          <w:p w14:paraId="510633B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66" w:type="dxa"/>
            <w:tcBorders>
              <w:top w:val="nil"/>
              <w:left w:val="nil"/>
              <w:bottom w:val="single" w:sz="4" w:space="0" w:color="auto"/>
              <w:right w:val="single" w:sz="4" w:space="0" w:color="auto"/>
            </w:tcBorders>
            <w:shd w:val="clear" w:color="auto" w:fill="auto"/>
            <w:noWrap/>
            <w:vAlign w:val="bottom"/>
            <w:hideMark/>
          </w:tcPr>
          <w:p w14:paraId="75FA220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1089" w:type="dxa"/>
            <w:tcBorders>
              <w:top w:val="nil"/>
              <w:left w:val="nil"/>
              <w:bottom w:val="single" w:sz="4" w:space="0" w:color="auto"/>
              <w:right w:val="single" w:sz="4" w:space="0" w:color="auto"/>
            </w:tcBorders>
            <w:shd w:val="clear" w:color="auto" w:fill="auto"/>
            <w:noWrap/>
            <w:vAlign w:val="bottom"/>
            <w:hideMark/>
          </w:tcPr>
          <w:p w14:paraId="17F8879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1134" w:type="dxa"/>
            <w:tcBorders>
              <w:top w:val="nil"/>
              <w:left w:val="nil"/>
              <w:bottom w:val="single" w:sz="4" w:space="0" w:color="auto"/>
              <w:right w:val="single" w:sz="4" w:space="0" w:color="auto"/>
            </w:tcBorders>
            <w:shd w:val="clear" w:color="auto" w:fill="auto"/>
            <w:noWrap/>
            <w:vAlign w:val="bottom"/>
            <w:hideMark/>
          </w:tcPr>
          <w:p w14:paraId="3475867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1025" w:type="dxa"/>
            <w:tcBorders>
              <w:top w:val="nil"/>
              <w:left w:val="nil"/>
              <w:bottom w:val="single" w:sz="4" w:space="0" w:color="auto"/>
              <w:right w:val="single" w:sz="4" w:space="0" w:color="auto"/>
            </w:tcBorders>
            <w:shd w:val="clear" w:color="auto" w:fill="auto"/>
            <w:noWrap/>
            <w:vAlign w:val="bottom"/>
            <w:hideMark/>
          </w:tcPr>
          <w:p w14:paraId="1BB547D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79" w:type="dxa"/>
            <w:tcBorders>
              <w:top w:val="nil"/>
              <w:left w:val="nil"/>
              <w:bottom w:val="single" w:sz="4" w:space="0" w:color="auto"/>
              <w:right w:val="single" w:sz="4" w:space="0" w:color="auto"/>
            </w:tcBorders>
            <w:shd w:val="clear" w:color="auto" w:fill="auto"/>
            <w:noWrap/>
            <w:vAlign w:val="bottom"/>
            <w:hideMark/>
          </w:tcPr>
          <w:p w14:paraId="1491180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76" w:type="dxa"/>
            <w:tcBorders>
              <w:top w:val="nil"/>
              <w:left w:val="nil"/>
              <w:bottom w:val="single" w:sz="4" w:space="0" w:color="auto"/>
              <w:right w:val="single" w:sz="4" w:space="0" w:color="auto"/>
            </w:tcBorders>
            <w:shd w:val="clear" w:color="auto" w:fill="auto"/>
            <w:noWrap/>
            <w:vAlign w:val="bottom"/>
            <w:hideMark/>
          </w:tcPr>
          <w:p w14:paraId="1D53D57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78" w:type="dxa"/>
            <w:tcBorders>
              <w:top w:val="nil"/>
              <w:left w:val="nil"/>
              <w:bottom w:val="single" w:sz="4" w:space="0" w:color="auto"/>
              <w:right w:val="single" w:sz="4" w:space="0" w:color="auto"/>
            </w:tcBorders>
            <w:shd w:val="clear" w:color="auto" w:fill="auto"/>
            <w:noWrap/>
            <w:vAlign w:val="bottom"/>
            <w:hideMark/>
          </w:tcPr>
          <w:p w14:paraId="3430A83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79" w:type="dxa"/>
            <w:tcBorders>
              <w:top w:val="nil"/>
              <w:left w:val="nil"/>
              <w:bottom w:val="single" w:sz="4" w:space="0" w:color="auto"/>
              <w:right w:val="nil"/>
            </w:tcBorders>
            <w:shd w:val="clear" w:color="auto" w:fill="auto"/>
            <w:noWrap/>
            <w:vAlign w:val="bottom"/>
            <w:hideMark/>
          </w:tcPr>
          <w:p w14:paraId="49B2477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r>
      <w:tr w:rsidR="00662406" w:rsidRPr="003E08F7" w14:paraId="2ED0139E" w14:textId="77777777" w:rsidTr="00C635EE">
        <w:trPr>
          <w:trHeight w:val="116"/>
        </w:trPr>
        <w:tc>
          <w:tcPr>
            <w:tcW w:w="4913" w:type="dxa"/>
            <w:tcBorders>
              <w:top w:val="nil"/>
              <w:left w:val="single" w:sz="4" w:space="0" w:color="auto"/>
              <w:bottom w:val="single" w:sz="4" w:space="0" w:color="auto"/>
              <w:right w:val="single" w:sz="4" w:space="0" w:color="auto"/>
            </w:tcBorders>
            <w:shd w:val="clear" w:color="auto" w:fill="auto"/>
            <w:noWrap/>
            <w:vAlign w:val="bottom"/>
            <w:hideMark/>
          </w:tcPr>
          <w:p w14:paraId="6B5C62E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898" w:type="dxa"/>
            <w:tcBorders>
              <w:top w:val="nil"/>
              <w:left w:val="nil"/>
              <w:bottom w:val="single" w:sz="4" w:space="0" w:color="auto"/>
              <w:right w:val="single" w:sz="4" w:space="0" w:color="auto"/>
            </w:tcBorders>
            <w:shd w:val="clear" w:color="auto" w:fill="auto"/>
            <w:vAlign w:val="center"/>
            <w:hideMark/>
          </w:tcPr>
          <w:p w14:paraId="524BA5F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3" w:type="dxa"/>
            <w:tcBorders>
              <w:top w:val="nil"/>
              <w:left w:val="nil"/>
              <w:bottom w:val="single" w:sz="4" w:space="0" w:color="auto"/>
              <w:right w:val="single" w:sz="4" w:space="0" w:color="auto"/>
            </w:tcBorders>
            <w:shd w:val="clear" w:color="auto" w:fill="auto"/>
            <w:noWrap/>
            <w:vAlign w:val="bottom"/>
            <w:hideMark/>
          </w:tcPr>
          <w:p w14:paraId="3B2AD16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1199" w:type="dxa"/>
            <w:tcBorders>
              <w:top w:val="nil"/>
              <w:left w:val="nil"/>
              <w:bottom w:val="single" w:sz="4" w:space="0" w:color="auto"/>
              <w:right w:val="single" w:sz="4" w:space="0" w:color="auto"/>
            </w:tcBorders>
            <w:shd w:val="clear" w:color="auto" w:fill="auto"/>
            <w:noWrap/>
            <w:vAlign w:val="bottom"/>
            <w:hideMark/>
          </w:tcPr>
          <w:p w14:paraId="74B0C3C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20" w:type="dxa"/>
            <w:tcBorders>
              <w:top w:val="nil"/>
              <w:left w:val="nil"/>
              <w:bottom w:val="single" w:sz="4" w:space="0" w:color="auto"/>
              <w:right w:val="single" w:sz="4" w:space="0" w:color="auto"/>
            </w:tcBorders>
            <w:shd w:val="clear" w:color="auto" w:fill="auto"/>
            <w:noWrap/>
            <w:vAlign w:val="bottom"/>
            <w:hideMark/>
          </w:tcPr>
          <w:p w14:paraId="3C543F5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20" w:type="dxa"/>
            <w:tcBorders>
              <w:top w:val="nil"/>
              <w:left w:val="nil"/>
              <w:bottom w:val="single" w:sz="4" w:space="0" w:color="auto"/>
              <w:right w:val="single" w:sz="4" w:space="0" w:color="auto"/>
            </w:tcBorders>
            <w:shd w:val="clear" w:color="auto" w:fill="auto"/>
            <w:noWrap/>
            <w:vAlign w:val="bottom"/>
            <w:hideMark/>
          </w:tcPr>
          <w:p w14:paraId="070F3C3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1144" w:type="dxa"/>
            <w:tcBorders>
              <w:top w:val="nil"/>
              <w:left w:val="nil"/>
              <w:bottom w:val="single" w:sz="4" w:space="0" w:color="auto"/>
              <w:right w:val="single" w:sz="4" w:space="0" w:color="auto"/>
            </w:tcBorders>
            <w:shd w:val="clear" w:color="auto" w:fill="auto"/>
            <w:noWrap/>
            <w:vAlign w:val="bottom"/>
            <w:hideMark/>
          </w:tcPr>
          <w:p w14:paraId="6E8689C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960" w:type="dxa"/>
            <w:tcBorders>
              <w:top w:val="nil"/>
              <w:left w:val="nil"/>
              <w:bottom w:val="single" w:sz="4" w:space="0" w:color="auto"/>
              <w:right w:val="single" w:sz="4" w:space="0" w:color="auto"/>
            </w:tcBorders>
            <w:shd w:val="clear" w:color="auto" w:fill="auto"/>
            <w:noWrap/>
            <w:vAlign w:val="bottom"/>
            <w:hideMark/>
          </w:tcPr>
          <w:p w14:paraId="3A60C28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1156" w:type="dxa"/>
            <w:tcBorders>
              <w:top w:val="nil"/>
              <w:left w:val="nil"/>
              <w:bottom w:val="single" w:sz="4" w:space="0" w:color="auto"/>
              <w:right w:val="single" w:sz="4" w:space="0" w:color="auto"/>
            </w:tcBorders>
            <w:shd w:val="clear" w:color="auto" w:fill="auto"/>
            <w:noWrap/>
            <w:vAlign w:val="bottom"/>
            <w:hideMark/>
          </w:tcPr>
          <w:p w14:paraId="2D12AAA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67" w:type="dxa"/>
            <w:tcBorders>
              <w:top w:val="nil"/>
              <w:left w:val="nil"/>
              <w:bottom w:val="single" w:sz="4" w:space="0" w:color="auto"/>
              <w:right w:val="single" w:sz="4" w:space="0" w:color="auto"/>
            </w:tcBorders>
            <w:shd w:val="clear" w:color="auto" w:fill="auto"/>
            <w:noWrap/>
            <w:vAlign w:val="bottom"/>
            <w:hideMark/>
          </w:tcPr>
          <w:p w14:paraId="40298FB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67" w:type="dxa"/>
            <w:tcBorders>
              <w:top w:val="nil"/>
              <w:left w:val="nil"/>
              <w:bottom w:val="single" w:sz="4" w:space="0" w:color="auto"/>
              <w:right w:val="single" w:sz="4" w:space="0" w:color="auto"/>
            </w:tcBorders>
            <w:shd w:val="clear" w:color="auto" w:fill="auto"/>
            <w:noWrap/>
            <w:vAlign w:val="bottom"/>
            <w:hideMark/>
          </w:tcPr>
          <w:p w14:paraId="157AA75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66" w:type="dxa"/>
            <w:tcBorders>
              <w:top w:val="nil"/>
              <w:left w:val="nil"/>
              <w:bottom w:val="single" w:sz="4" w:space="0" w:color="auto"/>
              <w:right w:val="single" w:sz="4" w:space="0" w:color="auto"/>
            </w:tcBorders>
            <w:shd w:val="clear" w:color="auto" w:fill="auto"/>
            <w:noWrap/>
            <w:vAlign w:val="bottom"/>
            <w:hideMark/>
          </w:tcPr>
          <w:p w14:paraId="1D734C6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1089" w:type="dxa"/>
            <w:tcBorders>
              <w:top w:val="nil"/>
              <w:left w:val="nil"/>
              <w:bottom w:val="single" w:sz="4" w:space="0" w:color="auto"/>
              <w:right w:val="single" w:sz="4" w:space="0" w:color="auto"/>
            </w:tcBorders>
            <w:shd w:val="clear" w:color="auto" w:fill="auto"/>
            <w:noWrap/>
            <w:vAlign w:val="bottom"/>
            <w:hideMark/>
          </w:tcPr>
          <w:p w14:paraId="6B46553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1134" w:type="dxa"/>
            <w:tcBorders>
              <w:top w:val="nil"/>
              <w:left w:val="nil"/>
              <w:bottom w:val="single" w:sz="4" w:space="0" w:color="auto"/>
              <w:right w:val="single" w:sz="4" w:space="0" w:color="auto"/>
            </w:tcBorders>
            <w:shd w:val="clear" w:color="auto" w:fill="auto"/>
            <w:noWrap/>
            <w:vAlign w:val="bottom"/>
            <w:hideMark/>
          </w:tcPr>
          <w:p w14:paraId="04411F3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1025" w:type="dxa"/>
            <w:tcBorders>
              <w:top w:val="nil"/>
              <w:left w:val="nil"/>
              <w:bottom w:val="single" w:sz="4" w:space="0" w:color="auto"/>
              <w:right w:val="single" w:sz="4" w:space="0" w:color="auto"/>
            </w:tcBorders>
            <w:shd w:val="clear" w:color="auto" w:fill="auto"/>
            <w:noWrap/>
            <w:vAlign w:val="bottom"/>
            <w:hideMark/>
          </w:tcPr>
          <w:p w14:paraId="515745D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79" w:type="dxa"/>
            <w:tcBorders>
              <w:top w:val="nil"/>
              <w:left w:val="nil"/>
              <w:bottom w:val="single" w:sz="4" w:space="0" w:color="auto"/>
              <w:right w:val="single" w:sz="4" w:space="0" w:color="auto"/>
            </w:tcBorders>
            <w:shd w:val="clear" w:color="auto" w:fill="auto"/>
            <w:noWrap/>
            <w:vAlign w:val="bottom"/>
            <w:hideMark/>
          </w:tcPr>
          <w:p w14:paraId="1C1F202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76" w:type="dxa"/>
            <w:tcBorders>
              <w:top w:val="nil"/>
              <w:left w:val="nil"/>
              <w:bottom w:val="single" w:sz="4" w:space="0" w:color="auto"/>
              <w:right w:val="single" w:sz="4" w:space="0" w:color="auto"/>
            </w:tcBorders>
            <w:shd w:val="clear" w:color="auto" w:fill="auto"/>
            <w:noWrap/>
            <w:vAlign w:val="bottom"/>
            <w:hideMark/>
          </w:tcPr>
          <w:p w14:paraId="7122145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78" w:type="dxa"/>
            <w:tcBorders>
              <w:top w:val="nil"/>
              <w:left w:val="nil"/>
              <w:bottom w:val="single" w:sz="4" w:space="0" w:color="auto"/>
              <w:right w:val="single" w:sz="4" w:space="0" w:color="auto"/>
            </w:tcBorders>
            <w:shd w:val="clear" w:color="auto" w:fill="auto"/>
            <w:noWrap/>
            <w:vAlign w:val="bottom"/>
            <w:hideMark/>
          </w:tcPr>
          <w:p w14:paraId="437458E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c>
          <w:tcPr>
            <w:tcW w:w="879" w:type="dxa"/>
            <w:tcBorders>
              <w:top w:val="nil"/>
              <w:left w:val="nil"/>
              <w:bottom w:val="single" w:sz="4" w:space="0" w:color="auto"/>
              <w:right w:val="single" w:sz="4" w:space="0" w:color="auto"/>
            </w:tcBorders>
            <w:shd w:val="clear" w:color="auto" w:fill="auto"/>
            <w:noWrap/>
            <w:vAlign w:val="bottom"/>
            <w:hideMark/>
          </w:tcPr>
          <w:p w14:paraId="618462D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0,258</w:t>
            </w:r>
          </w:p>
        </w:tc>
      </w:tr>
      <w:tr w:rsidR="00662406" w:rsidRPr="003E08F7" w14:paraId="444D6BA7" w14:textId="77777777" w:rsidTr="00C635EE">
        <w:trPr>
          <w:trHeight w:val="70"/>
        </w:trPr>
        <w:tc>
          <w:tcPr>
            <w:tcW w:w="4913" w:type="dxa"/>
            <w:tcBorders>
              <w:top w:val="nil"/>
              <w:left w:val="single" w:sz="4" w:space="0" w:color="auto"/>
              <w:bottom w:val="single" w:sz="4" w:space="0" w:color="auto"/>
              <w:right w:val="single" w:sz="4" w:space="0" w:color="auto"/>
            </w:tcBorders>
            <w:shd w:val="clear" w:color="auto" w:fill="auto"/>
            <w:vAlign w:val="bottom"/>
            <w:hideMark/>
          </w:tcPr>
          <w:p w14:paraId="7F8D5B8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898" w:type="dxa"/>
            <w:tcBorders>
              <w:top w:val="nil"/>
              <w:left w:val="nil"/>
              <w:bottom w:val="single" w:sz="4" w:space="0" w:color="auto"/>
              <w:right w:val="single" w:sz="4" w:space="0" w:color="auto"/>
            </w:tcBorders>
            <w:shd w:val="clear" w:color="auto" w:fill="auto"/>
            <w:vAlign w:val="center"/>
            <w:hideMark/>
          </w:tcPr>
          <w:p w14:paraId="6CFC4C2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3" w:type="dxa"/>
            <w:tcBorders>
              <w:top w:val="nil"/>
              <w:left w:val="nil"/>
              <w:bottom w:val="single" w:sz="4" w:space="0" w:color="auto"/>
              <w:right w:val="single" w:sz="4" w:space="0" w:color="auto"/>
            </w:tcBorders>
            <w:shd w:val="clear" w:color="auto" w:fill="auto"/>
            <w:noWrap/>
            <w:vAlign w:val="bottom"/>
            <w:hideMark/>
          </w:tcPr>
          <w:p w14:paraId="2602BB1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c>
          <w:tcPr>
            <w:tcW w:w="1199" w:type="dxa"/>
            <w:tcBorders>
              <w:top w:val="nil"/>
              <w:left w:val="nil"/>
              <w:bottom w:val="single" w:sz="4" w:space="0" w:color="auto"/>
              <w:right w:val="single" w:sz="4" w:space="0" w:color="auto"/>
            </w:tcBorders>
            <w:shd w:val="clear" w:color="auto" w:fill="auto"/>
            <w:noWrap/>
            <w:vAlign w:val="bottom"/>
            <w:hideMark/>
          </w:tcPr>
          <w:p w14:paraId="51D0B82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c>
          <w:tcPr>
            <w:tcW w:w="820" w:type="dxa"/>
            <w:tcBorders>
              <w:top w:val="nil"/>
              <w:left w:val="nil"/>
              <w:bottom w:val="single" w:sz="4" w:space="0" w:color="auto"/>
              <w:right w:val="single" w:sz="4" w:space="0" w:color="auto"/>
            </w:tcBorders>
            <w:shd w:val="clear" w:color="auto" w:fill="auto"/>
            <w:noWrap/>
            <w:vAlign w:val="bottom"/>
            <w:hideMark/>
          </w:tcPr>
          <w:p w14:paraId="4F36671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c>
          <w:tcPr>
            <w:tcW w:w="820" w:type="dxa"/>
            <w:tcBorders>
              <w:top w:val="nil"/>
              <w:left w:val="nil"/>
              <w:bottom w:val="single" w:sz="4" w:space="0" w:color="auto"/>
              <w:right w:val="single" w:sz="4" w:space="0" w:color="auto"/>
            </w:tcBorders>
            <w:shd w:val="clear" w:color="auto" w:fill="auto"/>
            <w:noWrap/>
            <w:vAlign w:val="bottom"/>
            <w:hideMark/>
          </w:tcPr>
          <w:p w14:paraId="751EE2C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c>
          <w:tcPr>
            <w:tcW w:w="1144" w:type="dxa"/>
            <w:tcBorders>
              <w:top w:val="nil"/>
              <w:left w:val="nil"/>
              <w:bottom w:val="single" w:sz="4" w:space="0" w:color="auto"/>
              <w:right w:val="single" w:sz="4" w:space="0" w:color="auto"/>
            </w:tcBorders>
            <w:shd w:val="clear" w:color="auto" w:fill="auto"/>
            <w:noWrap/>
            <w:vAlign w:val="bottom"/>
            <w:hideMark/>
          </w:tcPr>
          <w:p w14:paraId="3CEE05C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c>
          <w:tcPr>
            <w:tcW w:w="960" w:type="dxa"/>
            <w:tcBorders>
              <w:top w:val="nil"/>
              <w:left w:val="nil"/>
              <w:bottom w:val="single" w:sz="4" w:space="0" w:color="auto"/>
              <w:right w:val="single" w:sz="4" w:space="0" w:color="auto"/>
            </w:tcBorders>
            <w:shd w:val="clear" w:color="auto" w:fill="auto"/>
            <w:noWrap/>
            <w:vAlign w:val="bottom"/>
            <w:hideMark/>
          </w:tcPr>
          <w:p w14:paraId="1261040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c>
          <w:tcPr>
            <w:tcW w:w="1156" w:type="dxa"/>
            <w:tcBorders>
              <w:top w:val="nil"/>
              <w:left w:val="nil"/>
              <w:bottom w:val="single" w:sz="4" w:space="0" w:color="auto"/>
              <w:right w:val="single" w:sz="4" w:space="0" w:color="auto"/>
            </w:tcBorders>
            <w:shd w:val="clear" w:color="auto" w:fill="auto"/>
            <w:noWrap/>
            <w:vAlign w:val="bottom"/>
            <w:hideMark/>
          </w:tcPr>
          <w:p w14:paraId="2EE36A3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c>
          <w:tcPr>
            <w:tcW w:w="867" w:type="dxa"/>
            <w:tcBorders>
              <w:top w:val="nil"/>
              <w:left w:val="nil"/>
              <w:bottom w:val="single" w:sz="4" w:space="0" w:color="auto"/>
              <w:right w:val="single" w:sz="4" w:space="0" w:color="auto"/>
            </w:tcBorders>
            <w:shd w:val="clear" w:color="auto" w:fill="auto"/>
            <w:noWrap/>
            <w:vAlign w:val="bottom"/>
            <w:hideMark/>
          </w:tcPr>
          <w:p w14:paraId="656F71C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c>
          <w:tcPr>
            <w:tcW w:w="867" w:type="dxa"/>
            <w:tcBorders>
              <w:top w:val="nil"/>
              <w:left w:val="nil"/>
              <w:bottom w:val="single" w:sz="4" w:space="0" w:color="auto"/>
              <w:right w:val="single" w:sz="4" w:space="0" w:color="auto"/>
            </w:tcBorders>
            <w:shd w:val="clear" w:color="auto" w:fill="auto"/>
            <w:noWrap/>
            <w:vAlign w:val="bottom"/>
            <w:hideMark/>
          </w:tcPr>
          <w:p w14:paraId="7F6C2A3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c>
          <w:tcPr>
            <w:tcW w:w="866" w:type="dxa"/>
            <w:tcBorders>
              <w:top w:val="nil"/>
              <w:left w:val="nil"/>
              <w:bottom w:val="single" w:sz="4" w:space="0" w:color="auto"/>
              <w:right w:val="single" w:sz="4" w:space="0" w:color="auto"/>
            </w:tcBorders>
            <w:shd w:val="clear" w:color="auto" w:fill="auto"/>
            <w:noWrap/>
            <w:vAlign w:val="bottom"/>
            <w:hideMark/>
          </w:tcPr>
          <w:p w14:paraId="739D75A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c>
          <w:tcPr>
            <w:tcW w:w="1089" w:type="dxa"/>
            <w:tcBorders>
              <w:top w:val="nil"/>
              <w:left w:val="nil"/>
              <w:bottom w:val="single" w:sz="4" w:space="0" w:color="auto"/>
              <w:right w:val="single" w:sz="4" w:space="0" w:color="auto"/>
            </w:tcBorders>
            <w:shd w:val="clear" w:color="auto" w:fill="auto"/>
            <w:noWrap/>
            <w:vAlign w:val="bottom"/>
            <w:hideMark/>
          </w:tcPr>
          <w:p w14:paraId="7AB7352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c>
          <w:tcPr>
            <w:tcW w:w="1134" w:type="dxa"/>
            <w:tcBorders>
              <w:top w:val="nil"/>
              <w:left w:val="nil"/>
              <w:bottom w:val="single" w:sz="4" w:space="0" w:color="auto"/>
              <w:right w:val="single" w:sz="4" w:space="0" w:color="auto"/>
            </w:tcBorders>
            <w:shd w:val="clear" w:color="auto" w:fill="auto"/>
            <w:noWrap/>
            <w:vAlign w:val="bottom"/>
            <w:hideMark/>
          </w:tcPr>
          <w:p w14:paraId="617ED68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c>
          <w:tcPr>
            <w:tcW w:w="1025" w:type="dxa"/>
            <w:tcBorders>
              <w:top w:val="nil"/>
              <w:left w:val="nil"/>
              <w:bottom w:val="single" w:sz="4" w:space="0" w:color="auto"/>
              <w:right w:val="single" w:sz="4" w:space="0" w:color="auto"/>
            </w:tcBorders>
            <w:shd w:val="clear" w:color="auto" w:fill="auto"/>
            <w:noWrap/>
            <w:vAlign w:val="bottom"/>
            <w:hideMark/>
          </w:tcPr>
          <w:p w14:paraId="59F9169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c>
          <w:tcPr>
            <w:tcW w:w="879" w:type="dxa"/>
            <w:tcBorders>
              <w:top w:val="nil"/>
              <w:left w:val="nil"/>
              <w:bottom w:val="single" w:sz="4" w:space="0" w:color="auto"/>
              <w:right w:val="single" w:sz="4" w:space="0" w:color="auto"/>
            </w:tcBorders>
            <w:shd w:val="clear" w:color="auto" w:fill="auto"/>
            <w:noWrap/>
            <w:vAlign w:val="bottom"/>
            <w:hideMark/>
          </w:tcPr>
          <w:p w14:paraId="43E584D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c>
          <w:tcPr>
            <w:tcW w:w="876" w:type="dxa"/>
            <w:tcBorders>
              <w:top w:val="nil"/>
              <w:left w:val="nil"/>
              <w:bottom w:val="single" w:sz="4" w:space="0" w:color="auto"/>
              <w:right w:val="single" w:sz="4" w:space="0" w:color="auto"/>
            </w:tcBorders>
            <w:shd w:val="clear" w:color="auto" w:fill="auto"/>
            <w:noWrap/>
            <w:vAlign w:val="bottom"/>
            <w:hideMark/>
          </w:tcPr>
          <w:p w14:paraId="5726E77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c>
          <w:tcPr>
            <w:tcW w:w="878" w:type="dxa"/>
            <w:tcBorders>
              <w:top w:val="nil"/>
              <w:left w:val="nil"/>
              <w:bottom w:val="single" w:sz="4" w:space="0" w:color="auto"/>
              <w:right w:val="single" w:sz="4" w:space="0" w:color="auto"/>
            </w:tcBorders>
            <w:shd w:val="clear" w:color="auto" w:fill="auto"/>
            <w:noWrap/>
            <w:vAlign w:val="bottom"/>
            <w:hideMark/>
          </w:tcPr>
          <w:p w14:paraId="0A8B215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c>
          <w:tcPr>
            <w:tcW w:w="879" w:type="dxa"/>
            <w:tcBorders>
              <w:top w:val="nil"/>
              <w:left w:val="nil"/>
              <w:bottom w:val="single" w:sz="4" w:space="0" w:color="auto"/>
              <w:right w:val="single" w:sz="4" w:space="0" w:color="auto"/>
            </w:tcBorders>
            <w:shd w:val="clear" w:color="auto" w:fill="auto"/>
            <w:noWrap/>
            <w:vAlign w:val="bottom"/>
            <w:hideMark/>
          </w:tcPr>
          <w:p w14:paraId="1689ECC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0,015</w:t>
            </w:r>
          </w:p>
        </w:tc>
      </w:tr>
      <w:tr w:rsidR="00662406" w:rsidRPr="003E08F7" w14:paraId="329BCA75" w14:textId="77777777" w:rsidTr="00C635EE">
        <w:trPr>
          <w:trHeight w:val="70"/>
        </w:trPr>
        <w:tc>
          <w:tcPr>
            <w:tcW w:w="4913" w:type="dxa"/>
            <w:tcBorders>
              <w:top w:val="nil"/>
              <w:left w:val="single" w:sz="4" w:space="0" w:color="auto"/>
              <w:bottom w:val="single" w:sz="4" w:space="0" w:color="auto"/>
              <w:right w:val="single" w:sz="4" w:space="0" w:color="auto"/>
            </w:tcBorders>
            <w:shd w:val="clear" w:color="auto" w:fill="auto"/>
            <w:vAlign w:val="bottom"/>
            <w:hideMark/>
          </w:tcPr>
          <w:p w14:paraId="6927CBF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898" w:type="dxa"/>
            <w:tcBorders>
              <w:top w:val="nil"/>
              <w:left w:val="nil"/>
              <w:bottom w:val="single" w:sz="4" w:space="0" w:color="auto"/>
              <w:right w:val="single" w:sz="4" w:space="0" w:color="auto"/>
            </w:tcBorders>
            <w:shd w:val="clear" w:color="auto" w:fill="auto"/>
            <w:vAlign w:val="center"/>
            <w:hideMark/>
          </w:tcPr>
          <w:p w14:paraId="36C7DA6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3" w:type="dxa"/>
            <w:tcBorders>
              <w:top w:val="nil"/>
              <w:left w:val="nil"/>
              <w:bottom w:val="single" w:sz="4" w:space="0" w:color="auto"/>
              <w:right w:val="single" w:sz="4" w:space="0" w:color="auto"/>
            </w:tcBorders>
            <w:shd w:val="clear" w:color="auto" w:fill="auto"/>
            <w:noWrap/>
            <w:vAlign w:val="bottom"/>
            <w:hideMark/>
          </w:tcPr>
          <w:p w14:paraId="2C138DC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1199" w:type="dxa"/>
            <w:tcBorders>
              <w:top w:val="nil"/>
              <w:left w:val="nil"/>
              <w:bottom w:val="single" w:sz="4" w:space="0" w:color="auto"/>
              <w:right w:val="single" w:sz="4" w:space="0" w:color="auto"/>
            </w:tcBorders>
            <w:shd w:val="clear" w:color="auto" w:fill="auto"/>
            <w:noWrap/>
            <w:vAlign w:val="bottom"/>
            <w:hideMark/>
          </w:tcPr>
          <w:p w14:paraId="05338AC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820" w:type="dxa"/>
            <w:tcBorders>
              <w:top w:val="nil"/>
              <w:left w:val="nil"/>
              <w:bottom w:val="single" w:sz="4" w:space="0" w:color="auto"/>
              <w:right w:val="single" w:sz="4" w:space="0" w:color="auto"/>
            </w:tcBorders>
            <w:shd w:val="clear" w:color="auto" w:fill="auto"/>
            <w:noWrap/>
            <w:vAlign w:val="bottom"/>
            <w:hideMark/>
          </w:tcPr>
          <w:p w14:paraId="25609D1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820" w:type="dxa"/>
            <w:tcBorders>
              <w:top w:val="nil"/>
              <w:left w:val="nil"/>
              <w:bottom w:val="single" w:sz="4" w:space="0" w:color="auto"/>
              <w:right w:val="single" w:sz="4" w:space="0" w:color="auto"/>
            </w:tcBorders>
            <w:shd w:val="clear" w:color="auto" w:fill="auto"/>
            <w:noWrap/>
            <w:vAlign w:val="bottom"/>
            <w:hideMark/>
          </w:tcPr>
          <w:p w14:paraId="06771AD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1144" w:type="dxa"/>
            <w:tcBorders>
              <w:top w:val="nil"/>
              <w:left w:val="nil"/>
              <w:bottom w:val="single" w:sz="4" w:space="0" w:color="auto"/>
              <w:right w:val="single" w:sz="4" w:space="0" w:color="auto"/>
            </w:tcBorders>
            <w:shd w:val="clear" w:color="auto" w:fill="auto"/>
            <w:noWrap/>
            <w:vAlign w:val="bottom"/>
            <w:hideMark/>
          </w:tcPr>
          <w:p w14:paraId="224CF59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960" w:type="dxa"/>
            <w:tcBorders>
              <w:top w:val="nil"/>
              <w:left w:val="nil"/>
              <w:bottom w:val="single" w:sz="4" w:space="0" w:color="auto"/>
              <w:right w:val="single" w:sz="4" w:space="0" w:color="auto"/>
            </w:tcBorders>
            <w:shd w:val="clear" w:color="auto" w:fill="auto"/>
            <w:noWrap/>
            <w:vAlign w:val="bottom"/>
            <w:hideMark/>
          </w:tcPr>
          <w:p w14:paraId="7D76224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1156" w:type="dxa"/>
            <w:tcBorders>
              <w:top w:val="nil"/>
              <w:left w:val="nil"/>
              <w:bottom w:val="single" w:sz="4" w:space="0" w:color="auto"/>
              <w:right w:val="single" w:sz="4" w:space="0" w:color="auto"/>
            </w:tcBorders>
            <w:shd w:val="clear" w:color="auto" w:fill="auto"/>
            <w:noWrap/>
            <w:vAlign w:val="bottom"/>
            <w:hideMark/>
          </w:tcPr>
          <w:p w14:paraId="380EE79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867" w:type="dxa"/>
            <w:tcBorders>
              <w:top w:val="nil"/>
              <w:left w:val="nil"/>
              <w:bottom w:val="single" w:sz="4" w:space="0" w:color="auto"/>
              <w:right w:val="single" w:sz="4" w:space="0" w:color="auto"/>
            </w:tcBorders>
            <w:shd w:val="clear" w:color="auto" w:fill="auto"/>
            <w:noWrap/>
            <w:vAlign w:val="bottom"/>
            <w:hideMark/>
          </w:tcPr>
          <w:p w14:paraId="2ED89E2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867" w:type="dxa"/>
            <w:tcBorders>
              <w:top w:val="nil"/>
              <w:left w:val="nil"/>
              <w:bottom w:val="single" w:sz="4" w:space="0" w:color="auto"/>
              <w:right w:val="single" w:sz="4" w:space="0" w:color="auto"/>
            </w:tcBorders>
            <w:shd w:val="clear" w:color="auto" w:fill="auto"/>
            <w:noWrap/>
            <w:vAlign w:val="bottom"/>
            <w:hideMark/>
          </w:tcPr>
          <w:p w14:paraId="4737D40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866" w:type="dxa"/>
            <w:tcBorders>
              <w:top w:val="nil"/>
              <w:left w:val="nil"/>
              <w:bottom w:val="single" w:sz="4" w:space="0" w:color="auto"/>
              <w:right w:val="single" w:sz="4" w:space="0" w:color="auto"/>
            </w:tcBorders>
            <w:shd w:val="clear" w:color="auto" w:fill="auto"/>
            <w:noWrap/>
            <w:vAlign w:val="bottom"/>
            <w:hideMark/>
          </w:tcPr>
          <w:p w14:paraId="43CEABB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1089" w:type="dxa"/>
            <w:tcBorders>
              <w:top w:val="nil"/>
              <w:left w:val="nil"/>
              <w:bottom w:val="single" w:sz="4" w:space="0" w:color="auto"/>
              <w:right w:val="single" w:sz="4" w:space="0" w:color="auto"/>
            </w:tcBorders>
            <w:shd w:val="clear" w:color="auto" w:fill="auto"/>
            <w:noWrap/>
            <w:vAlign w:val="bottom"/>
            <w:hideMark/>
          </w:tcPr>
          <w:p w14:paraId="6A9DB59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1134" w:type="dxa"/>
            <w:tcBorders>
              <w:top w:val="nil"/>
              <w:left w:val="nil"/>
              <w:bottom w:val="single" w:sz="4" w:space="0" w:color="auto"/>
              <w:right w:val="single" w:sz="4" w:space="0" w:color="auto"/>
            </w:tcBorders>
            <w:shd w:val="clear" w:color="auto" w:fill="auto"/>
            <w:noWrap/>
            <w:vAlign w:val="bottom"/>
            <w:hideMark/>
          </w:tcPr>
          <w:p w14:paraId="3F4D1BB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1025" w:type="dxa"/>
            <w:tcBorders>
              <w:top w:val="nil"/>
              <w:left w:val="nil"/>
              <w:bottom w:val="single" w:sz="4" w:space="0" w:color="auto"/>
              <w:right w:val="single" w:sz="4" w:space="0" w:color="auto"/>
            </w:tcBorders>
            <w:shd w:val="clear" w:color="auto" w:fill="auto"/>
            <w:noWrap/>
            <w:vAlign w:val="bottom"/>
            <w:hideMark/>
          </w:tcPr>
          <w:p w14:paraId="0C2DAAA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879" w:type="dxa"/>
            <w:tcBorders>
              <w:top w:val="nil"/>
              <w:left w:val="nil"/>
              <w:bottom w:val="single" w:sz="4" w:space="0" w:color="auto"/>
              <w:right w:val="single" w:sz="4" w:space="0" w:color="auto"/>
            </w:tcBorders>
            <w:shd w:val="clear" w:color="auto" w:fill="auto"/>
            <w:noWrap/>
            <w:vAlign w:val="bottom"/>
            <w:hideMark/>
          </w:tcPr>
          <w:p w14:paraId="4EF89AB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876" w:type="dxa"/>
            <w:tcBorders>
              <w:top w:val="nil"/>
              <w:left w:val="nil"/>
              <w:bottom w:val="single" w:sz="4" w:space="0" w:color="auto"/>
              <w:right w:val="single" w:sz="4" w:space="0" w:color="auto"/>
            </w:tcBorders>
            <w:shd w:val="clear" w:color="auto" w:fill="auto"/>
            <w:noWrap/>
            <w:vAlign w:val="bottom"/>
            <w:hideMark/>
          </w:tcPr>
          <w:p w14:paraId="3254345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878" w:type="dxa"/>
            <w:tcBorders>
              <w:top w:val="nil"/>
              <w:left w:val="nil"/>
              <w:bottom w:val="single" w:sz="4" w:space="0" w:color="auto"/>
              <w:right w:val="single" w:sz="4" w:space="0" w:color="auto"/>
            </w:tcBorders>
            <w:shd w:val="clear" w:color="auto" w:fill="auto"/>
            <w:noWrap/>
            <w:vAlign w:val="bottom"/>
            <w:hideMark/>
          </w:tcPr>
          <w:p w14:paraId="63691A5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879" w:type="dxa"/>
            <w:tcBorders>
              <w:top w:val="nil"/>
              <w:left w:val="nil"/>
              <w:bottom w:val="single" w:sz="4" w:space="0" w:color="auto"/>
              <w:right w:val="single" w:sz="4" w:space="0" w:color="auto"/>
            </w:tcBorders>
            <w:shd w:val="clear" w:color="auto" w:fill="auto"/>
            <w:noWrap/>
            <w:vAlign w:val="bottom"/>
            <w:hideMark/>
          </w:tcPr>
          <w:p w14:paraId="5223630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r>
      <w:tr w:rsidR="00662406" w:rsidRPr="003E08F7" w14:paraId="7328B07F" w14:textId="77777777" w:rsidTr="00C635EE">
        <w:trPr>
          <w:trHeight w:val="98"/>
        </w:trPr>
        <w:tc>
          <w:tcPr>
            <w:tcW w:w="4913" w:type="dxa"/>
            <w:tcBorders>
              <w:top w:val="nil"/>
              <w:left w:val="single" w:sz="4" w:space="0" w:color="auto"/>
              <w:bottom w:val="single" w:sz="4" w:space="0" w:color="auto"/>
              <w:right w:val="single" w:sz="4" w:space="0" w:color="auto"/>
            </w:tcBorders>
            <w:shd w:val="clear" w:color="auto" w:fill="auto"/>
            <w:vAlign w:val="bottom"/>
            <w:hideMark/>
          </w:tcPr>
          <w:p w14:paraId="1DB2B117" w14:textId="1FF073DE"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898" w:type="dxa"/>
            <w:tcBorders>
              <w:top w:val="nil"/>
              <w:left w:val="nil"/>
              <w:bottom w:val="single" w:sz="4" w:space="0" w:color="auto"/>
              <w:right w:val="single" w:sz="4" w:space="0" w:color="auto"/>
            </w:tcBorders>
            <w:shd w:val="clear" w:color="auto" w:fill="auto"/>
            <w:vAlign w:val="center"/>
            <w:hideMark/>
          </w:tcPr>
          <w:p w14:paraId="6B4076E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3" w:type="dxa"/>
            <w:tcBorders>
              <w:top w:val="nil"/>
              <w:left w:val="nil"/>
              <w:bottom w:val="single" w:sz="4" w:space="0" w:color="auto"/>
              <w:right w:val="single" w:sz="4" w:space="0" w:color="auto"/>
            </w:tcBorders>
            <w:shd w:val="clear" w:color="auto" w:fill="auto"/>
            <w:noWrap/>
            <w:vAlign w:val="bottom"/>
            <w:hideMark/>
          </w:tcPr>
          <w:p w14:paraId="231D601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0,720</w:t>
            </w:r>
          </w:p>
        </w:tc>
        <w:tc>
          <w:tcPr>
            <w:tcW w:w="1199" w:type="dxa"/>
            <w:tcBorders>
              <w:top w:val="nil"/>
              <w:left w:val="nil"/>
              <w:bottom w:val="single" w:sz="4" w:space="0" w:color="auto"/>
              <w:right w:val="single" w:sz="4" w:space="0" w:color="auto"/>
            </w:tcBorders>
            <w:shd w:val="clear" w:color="auto" w:fill="auto"/>
            <w:noWrap/>
            <w:vAlign w:val="bottom"/>
            <w:hideMark/>
          </w:tcPr>
          <w:p w14:paraId="38FB4D3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0,72</w:t>
            </w:r>
          </w:p>
        </w:tc>
        <w:tc>
          <w:tcPr>
            <w:tcW w:w="820" w:type="dxa"/>
            <w:tcBorders>
              <w:top w:val="nil"/>
              <w:left w:val="nil"/>
              <w:bottom w:val="single" w:sz="4" w:space="0" w:color="auto"/>
              <w:right w:val="single" w:sz="4" w:space="0" w:color="auto"/>
            </w:tcBorders>
            <w:shd w:val="clear" w:color="auto" w:fill="auto"/>
            <w:noWrap/>
            <w:vAlign w:val="bottom"/>
            <w:hideMark/>
          </w:tcPr>
          <w:p w14:paraId="1BCDCCB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0,72</w:t>
            </w:r>
          </w:p>
        </w:tc>
        <w:tc>
          <w:tcPr>
            <w:tcW w:w="820" w:type="dxa"/>
            <w:tcBorders>
              <w:top w:val="nil"/>
              <w:left w:val="nil"/>
              <w:bottom w:val="single" w:sz="4" w:space="0" w:color="auto"/>
              <w:right w:val="single" w:sz="4" w:space="0" w:color="auto"/>
            </w:tcBorders>
            <w:shd w:val="clear" w:color="auto" w:fill="auto"/>
            <w:noWrap/>
            <w:vAlign w:val="bottom"/>
            <w:hideMark/>
          </w:tcPr>
          <w:p w14:paraId="41332F8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0,72</w:t>
            </w:r>
          </w:p>
        </w:tc>
        <w:tc>
          <w:tcPr>
            <w:tcW w:w="1144" w:type="dxa"/>
            <w:tcBorders>
              <w:top w:val="nil"/>
              <w:left w:val="nil"/>
              <w:bottom w:val="single" w:sz="4" w:space="0" w:color="auto"/>
              <w:right w:val="single" w:sz="4" w:space="0" w:color="auto"/>
            </w:tcBorders>
            <w:shd w:val="clear" w:color="auto" w:fill="auto"/>
            <w:noWrap/>
            <w:vAlign w:val="bottom"/>
            <w:hideMark/>
          </w:tcPr>
          <w:p w14:paraId="63B2CD2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0,72</w:t>
            </w:r>
          </w:p>
        </w:tc>
        <w:tc>
          <w:tcPr>
            <w:tcW w:w="960" w:type="dxa"/>
            <w:tcBorders>
              <w:top w:val="nil"/>
              <w:left w:val="nil"/>
              <w:bottom w:val="single" w:sz="4" w:space="0" w:color="auto"/>
              <w:right w:val="single" w:sz="4" w:space="0" w:color="auto"/>
            </w:tcBorders>
            <w:shd w:val="clear" w:color="auto" w:fill="auto"/>
            <w:noWrap/>
            <w:vAlign w:val="bottom"/>
            <w:hideMark/>
          </w:tcPr>
          <w:p w14:paraId="5D74D76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0,72</w:t>
            </w:r>
          </w:p>
        </w:tc>
        <w:tc>
          <w:tcPr>
            <w:tcW w:w="1156" w:type="dxa"/>
            <w:tcBorders>
              <w:top w:val="nil"/>
              <w:left w:val="nil"/>
              <w:bottom w:val="single" w:sz="4" w:space="0" w:color="auto"/>
              <w:right w:val="single" w:sz="4" w:space="0" w:color="auto"/>
            </w:tcBorders>
            <w:shd w:val="clear" w:color="auto" w:fill="auto"/>
            <w:noWrap/>
            <w:vAlign w:val="bottom"/>
            <w:hideMark/>
          </w:tcPr>
          <w:p w14:paraId="6677CDB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0,72</w:t>
            </w:r>
          </w:p>
        </w:tc>
        <w:tc>
          <w:tcPr>
            <w:tcW w:w="867" w:type="dxa"/>
            <w:tcBorders>
              <w:top w:val="nil"/>
              <w:left w:val="nil"/>
              <w:bottom w:val="single" w:sz="4" w:space="0" w:color="auto"/>
              <w:right w:val="single" w:sz="4" w:space="0" w:color="auto"/>
            </w:tcBorders>
            <w:shd w:val="clear" w:color="auto" w:fill="auto"/>
            <w:noWrap/>
            <w:vAlign w:val="bottom"/>
            <w:hideMark/>
          </w:tcPr>
          <w:p w14:paraId="1D1C2D7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0,72</w:t>
            </w:r>
          </w:p>
        </w:tc>
        <w:tc>
          <w:tcPr>
            <w:tcW w:w="867" w:type="dxa"/>
            <w:tcBorders>
              <w:top w:val="nil"/>
              <w:left w:val="nil"/>
              <w:bottom w:val="single" w:sz="4" w:space="0" w:color="auto"/>
              <w:right w:val="single" w:sz="4" w:space="0" w:color="auto"/>
            </w:tcBorders>
            <w:shd w:val="clear" w:color="auto" w:fill="auto"/>
            <w:noWrap/>
            <w:vAlign w:val="bottom"/>
            <w:hideMark/>
          </w:tcPr>
          <w:p w14:paraId="5D09005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0,72</w:t>
            </w:r>
          </w:p>
        </w:tc>
        <w:tc>
          <w:tcPr>
            <w:tcW w:w="866" w:type="dxa"/>
            <w:tcBorders>
              <w:top w:val="nil"/>
              <w:left w:val="nil"/>
              <w:bottom w:val="single" w:sz="4" w:space="0" w:color="auto"/>
              <w:right w:val="single" w:sz="4" w:space="0" w:color="auto"/>
            </w:tcBorders>
            <w:shd w:val="clear" w:color="auto" w:fill="auto"/>
            <w:noWrap/>
            <w:vAlign w:val="bottom"/>
            <w:hideMark/>
          </w:tcPr>
          <w:p w14:paraId="3D5F598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0,72</w:t>
            </w:r>
          </w:p>
        </w:tc>
        <w:tc>
          <w:tcPr>
            <w:tcW w:w="1089" w:type="dxa"/>
            <w:tcBorders>
              <w:top w:val="nil"/>
              <w:left w:val="nil"/>
              <w:bottom w:val="single" w:sz="4" w:space="0" w:color="auto"/>
              <w:right w:val="single" w:sz="4" w:space="0" w:color="auto"/>
            </w:tcBorders>
            <w:shd w:val="clear" w:color="auto" w:fill="auto"/>
            <w:noWrap/>
            <w:vAlign w:val="bottom"/>
            <w:hideMark/>
          </w:tcPr>
          <w:p w14:paraId="0DFA924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0,72</w:t>
            </w:r>
          </w:p>
        </w:tc>
        <w:tc>
          <w:tcPr>
            <w:tcW w:w="1134" w:type="dxa"/>
            <w:tcBorders>
              <w:top w:val="nil"/>
              <w:left w:val="nil"/>
              <w:bottom w:val="single" w:sz="4" w:space="0" w:color="auto"/>
              <w:right w:val="single" w:sz="4" w:space="0" w:color="auto"/>
            </w:tcBorders>
            <w:shd w:val="clear" w:color="auto" w:fill="auto"/>
            <w:noWrap/>
            <w:vAlign w:val="bottom"/>
            <w:hideMark/>
          </w:tcPr>
          <w:p w14:paraId="60CA2F1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0,72</w:t>
            </w:r>
          </w:p>
        </w:tc>
        <w:tc>
          <w:tcPr>
            <w:tcW w:w="1025" w:type="dxa"/>
            <w:tcBorders>
              <w:top w:val="nil"/>
              <w:left w:val="nil"/>
              <w:bottom w:val="single" w:sz="4" w:space="0" w:color="auto"/>
              <w:right w:val="single" w:sz="4" w:space="0" w:color="auto"/>
            </w:tcBorders>
            <w:shd w:val="clear" w:color="auto" w:fill="auto"/>
            <w:noWrap/>
            <w:vAlign w:val="bottom"/>
            <w:hideMark/>
          </w:tcPr>
          <w:p w14:paraId="477C7C6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0,72</w:t>
            </w:r>
          </w:p>
        </w:tc>
        <w:tc>
          <w:tcPr>
            <w:tcW w:w="879" w:type="dxa"/>
            <w:tcBorders>
              <w:top w:val="nil"/>
              <w:left w:val="nil"/>
              <w:bottom w:val="single" w:sz="4" w:space="0" w:color="auto"/>
              <w:right w:val="single" w:sz="4" w:space="0" w:color="auto"/>
            </w:tcBorders>
            <w:shd w:val="clear" w:color="auto" w:fill="auto"/>
            <w:noWrap/>
            <w:vAlign w:val="bottom"/>
            <w:hideMark/>
          </w:tcPr>
          <w:p w14:paraId="0DBCBA4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0,72</w:t>
            </w:r>
          </w:p>
        </w:tc>
        <w:tc>
          <w:tcPr>
            <w:tcW w:w="876" w:type="dxa"/>
            <w:tcBorders>
              <w:top w:val="nil"/>
              <w:left w:val="nil"/>
              <w:bottom w:val="single" w:sz="4" w:space="0" w:color="auto"/>
              <w:right w:val="single" w:sz="4" w:space="0" w:color="auto"/>
            </w:tcBorders>
            <w:shd w:val="clear" w:color="auto" w:fill="auto"/>
            <w:noWrap/>
            <w:vAlign w:val="bottom"/>
            <w:hideMark/>
          </w:tcPr>
          <w:p w14:paraId="1C44221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0,72</w:t>
            </w:r>
          </w:p>
        </w:tc>
        <w:tc>
          <w:tcPr>
            <w:tcW w:w="878" w:type="dxa"/>
            <w:tcBorders>
              <w:top w:val="nil"/>
              <w:left w:val="nil"/>
              <w:bottom w:val="single" w:sz="4" w:space="0" w:color="auto"/>
              <w:right w:val="single" w:sz="4" w:space="0" w:color="auto"/>
            </w:tcBorders>
            <w:shd w:val="clear" w:color="auto" w:fill="auto"/>
            <w:noWrap/>
            <w:vAlign w:val="bottom"/>
            <w:hideMark/>
          </w:tcPr>
          <w:p w14:paraId="7CDCD1C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0,72</w:t>
            </w:r>
          </w:p>
        </w:tc>
        <w:tc>
          <w:tcPr>
            <w:tcW w:w="879" w:type="dxa"/>
            <w:tcBorders>
              <w:top w:val="nil"/>
              <w:left w:val="nil"/>
              <w:bottom w:val="single" w:sz="4" w:space="0" w:color="auto"/>
              <w:right w:val="single" w:sz="4" w:space="0" w:color="auto"/>
            </w:tcBorders>
            <w:shd w:val="clear" w:color="auto" w:fill="auto"/>
            <w:noWrap/>
            <w:vAlign w:val="bottom"/>
            <w:hideMark/>
          </w:tcPr>
          <w:p w14:paraId="3E69929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0,72</w:t>
            </w:r>
          </w:p>
        </w:tc>
      </w:tr>
      <w:tr w:rsidR="00662406" w:rsidRPr="003E08F7" w14:paraId="6521395B" w14:textId="77777777" w:rsidTr="00C635EE">
        <w:trPr>
          <w:trHeight w:val="144"/>
        </w:trPr>
        <w:tc>
          <w:tcPr>
            <w:tcW w:w="4913" w:type="dxa"/>
            <w:tcBorders>
              <w:top w:val="nil"/>
              <w:left w:val="single" w:sz="4" w:space="0" w:color="auto"/>
              <w:bottom w:val="single" w:sz="4" w:space="0" w:color="auto"/>
              <w:right w:val="single" w:sz="4" w:space="0" w:color="auto"/>
            </w:tcBorders>
            <w:shd w:val="clear" w:color="auto" w:fill="auto"/>
            <w:vAlign w:val="bottom"/>
            <w:hideMark/>
          </w:tcPr>
          <w:p w14:paraId="7B07E09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898" w:type="dxa"/>
            <w:tcBorders>
              <w:top w:val="nil"/>
              <w:left w:val="nil"/>
              <w:bottom w:val="single" w:sz="4" w:space="0" w:color="auto"/>
              <w:right w:val="single" w:sz="4" w:space="0" w:color="auto"/>
            </w:tcBorders>
            <w:shd w:val="clear" w:color="auto" w:fill="auto"/>
            <w:vAlign w:val="center"/>
            <w:hideMark/>
          </w:tcPr>
          <w:p w14:paraId="783FBC6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3" w:type="dxa"/>
            <w:tcBorders>
              <w:top w:val="nil"/>
              <w:left w:val="nil"/>
              <w:bottom w:val="single" w:sz="4" w:space="0" w:color="auto"/>
              <w:right w:val="single" w:sz="4" w:space="0" w:color="auto"/>
            </w:tcBorders>
            <w:shd w:val="clear" w:color="auto" w:fill="auto"/>
            <w:noWrap/>
            <w:vAlign w:val="bottom"/>
            <w:hideMark/>
          </w:tcPr>
          <w:p w14:paraId="402C64A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-0,48</w:t>
            </w:r>
          </w:p>
        </w:tc>
        <w:tc>
          <w:tcPr>
            <w:tcW w:w="1199" w:type="dxa"/>
            <w:tcBorders>
              <w:top w:val="nil"/>
              <w:left w:val="nil"/>
              <w:bottom w:val="single" w:sz="4" w:space="0" w:color="auto"/>
              <w:right w:val="single" w:sz="4" w:space="0" w:color="auto"/>
            </w:tcBorders>
            <w:shd w:val="clear" w:color="auto" w:fill="auto"/>
            <w:noWrap/>
            <w:vAlign w:val="bottom"/>
            <w:hideMark/>
          </w:tcPr>
          <w:p w14:paraId="021E70C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-0,48</w:t>
            </w:r>
          </w:p>
        </w:tc>
        <w:tc>
          <w:tcPr>
            <w:tcW w:w="820" w:type="dxa"/>
            <w:tcBorders>
              <w:top w:val="nil"/>
              <w:left w:val="nil"/>
              <w:bottom w:val="single" w:sz="4" w:space="0" w:color="auto"/>
              <w:right w:val="single" w:sz="4" w:space="0" w:color="auto"/>
            </w:tcBorders>
            <w:shd w:val="clear" w:color="auto" w:fill="auto"/>
            <w:noWrap/>
            <w:vAlign w:val="bottom"/>
            <w:hideMark/>
          </w:tcPr>
          <w:p w14:paraId="64D848E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-0,48</w:t>
            </w:r>
          </w:p>
        </w:tc>
        <w:tc>
          <w:tcPr>
            <w:tcW w:w="820" w:type="dxa"/>
            <w:tcBorders>
              <w:top w:val="nil"/>
              <w:left w:val="nil"/>
              <w:bottom w:val="single" w:sz="4" w:space="0" w:color="auto"/>
              <w:right w:val="single" w:sz="4" w:space="0" w:color="auto"/>
            </w:tcBorders>
            <w:shd w:val="clear" w:color="auto" w:fill="auto"/>
            <w:noWrap/>
            <w:vAlign w:val="bottom"/>
            <w:hideMark/>
          </w:tcPr>
          <w:p w14:paraId="5872510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-0,48</w:t>
            </w:r>
          </w:p>
        </w:tc>
        <w:tc>
          <w:tcPr>
            <w:tcW w:w="1144" w:type="dxa"/>
            <w:tcBorders>
              <w:top w:val="nil"/>
              <w:left w:val="nil"/>
              <w:bottom w:val="single" w:sz="4" w:space="0" w:color="auto"/>
              <w:right w:val="single" w:sz="4" w:space="0" w:color="auto"/>
            </w:tcBorders>
            <w:shd w:val="clear" w:color="auto" w:fill="auto"/>
            <w:noWrap/>
            <w:vAlign w:val="bottom"/>
            <w:hideMark/>
          </w:tcPr>
          <w:p w14:paraId="349BCC2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-0,48</w:t>
            </w:r>
          </w:p>
        </w:tc>
        <w:tc>
          <w:tcPr>
            <w:tcW w:w="960" w:type="dxa"/>
            <w:tcBorders>
              <w:top w:val="nil"/>
              <w:left w:val="nil"/>
              <w:bottom w:val="single" w:sz="4" w:space="0" w:color="auto"/>
              <w:right w:val="single" w:sz="4" w:space="0" w:color="auto"/>
            </w:tcBorders>
            <w:shd w:val="clear" w:color="auto" w:fill="auto"/>
            <w:noWrap/>
            <w:vAlign w:val="bottom"/>
            <w:hideMark/>
          </w:tcPr>
          <w:p w14:paraId="57F457C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-0,48</w:t>
            </w:r>
          </w:p>
        </w:tc>
        <w:tc>
          <w:tcPr>
            <w:tcW w:w="1156" w:type="dxa"/>
            <w:tcBorders>
              <w:top w:val="nil"/>
              <w:left w:val="nil"/>
              <w:bottom w:val="single" w:sz="4" w:space="0" w:color="auto"/>
              <w:right w:val="single" w:sz="4" w:space="0" w:color="auto"/>
            </w:tcBorders>
            <w:shd w:val="clear" w:color="auto" w:fill="auto"/>
            <w:noWrap/>
            <w:vAlign w:val="bottom"/>
            <w:hideMark/>
          </w:tcPr>
          <w:p w14:paraId="53D9269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-0,48</w:t>
            </w:r>
          </w:p>
        </w:tc>
        <w:tc>
          <w:tcPr>
            <w:tcW w:w="867" w:type="dxa"/>
            <w:tcBorders>
              <w:top w:val="nil"/>
              <w:left w:val="nil"/>
              <w:bottom w:val="single" w:sz="4" w:space="0" w:color="auto"/>
              <w:right w:val="single" w:sz="4" w:space="0" w:color="auto"/>
            </w:tcBorders>
            <w:shd w:val="clear" w:color="auto" w:fill="auto"/>
            <w:noWrap/>
            <w:vAlign w:val="bottom"/>
            <w:hideMark/>
          </w:tcPr>
          <w:p w14:paraId="4CA9736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-0,48</w:t>
            </w:r>
          </w:p>
        </w:tc>
        <w:tc>
          <w:tcPr>
            <w:tcW w:w="867" w:type="dxa"/>
            <w:tcBorders>
              <w:top w:val="nil"/>
              <w:left w:val="nil"/>
              <w:bottom w:val="single" w:sz="4" w:space="0" w:color="auto"/>
              <w:right w:val="single" w:sz="4" w:space="0" w:color="auto"/>
            </w:tcBorders>
            <w:shd w:val="clear" w:color="auto" w:fill="auto"/>
            <w:noWrap/>
            <w:vAlign w:val="bottom"/>
            <w:hideMark/>
          </w:tcPr>
          <w:p w14:paraId="1BBBF68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-0,48</w:t>
            </w:r>
          </w:p>
        </w:tc>
        <w:tc>
          <w:tcPr>
            <w:tcW w:w="866" w:type="dxa"/>
            <w:tcBorders>
              <w:top w:val="nil"/>
              <w:left w:val="nil"/>
              <w:bottom w:val="single" w:sz="4" w:space="0" w:color="auto"/>
              <w:right w:val="single" w:sz="4" w:space="0" w:color="auto"/>
            </w:tcBorders>
            <w:shd w:val="clear" w:color="auto" w:fill="auto"/>
            <w:noWrap/>
            <w:vAlign w:val="bottom"/>
            <w:hideMark/>
          </w:tcPr>
          <w:p w14:paraId="14ED6BE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-0,48</w:t>
            </w:r>
          </w:p>
        </w:tc>
        <w:tc>
          <w:tcPr>
            <w:tcW w:w="1089" w:type="dxa"/>
            <w:tcBorders>
              <w:top w:val="nil"/>
              <w:left w:val="nil"/>
              <w:bottom w:val="single" w:sz="4" w:space="0" w:color="auto"/>
              <w:right w:val="single" w:sz="4" w:space="0" w:color="auto"/>
            </w:tcBorders>
            <w:shd w:val="clear" w:color="auto" w:fill="auto"/>
            <w:noWrap/>
            <w:vAlign w:val="bottom"/>
            <w:hideMark/>
          </w:tcPr>
          <w:p w14:paraId="7351C5C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-0,48</w:t>
            </w:r>
          </w:p>
        </w:tc>
        <w:tc>
          <w:tcPr>
            <w:tcW w:w="1134" w:type="dxa"/>
            <w:tcBorders>
              <w:top w:val="nil"/>
              <w:left w:val="nil"/>
              <w:bottom w:val="single" w:sz="4" w:space="0" w:color="auto"/>
              <w:right w:val="single" w:sz="4" w:space="0" w:color="auto"/>
            </w:tcBorders>
            <w:shd w:val="clear" w:color="auto" w:fill="auto"/>
            <w:noWrap/>
            <w:vAlign w:val="bottom"/>
            <w:hideMark/>
          </w:tcPr>
          <w:p w14:paraId="231E227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-0,48</w:t>
            </w:r>
          </w:p>
        </w:tc>
        <w:tc>
          <w:tcPr>
            <w:tcW w:w="1025" w:type="dxa"/>
            <w:tcBorders>
              <w:top w:val="nil"/>
              <w:left w:val="nil"/>
              <w:bottom w:val="single" w:sz="4" w:space="0" w:color="auto"/>
              <w:right w:val="single" w:sz="4" w:space="0" w:color="auto"/>
            </w:tcBorders>
            <w:shd w:val="clear" w:color="auto" w:fill="auto"/>
            <w:noWrap/>
            <w:vAlign w:val="bottom"/>
            <w:hideMark/>
          </w:tcPr>
          <w:p w14:paraId="561DE72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-0,48</w:t>
            </w:r>
          </w:p>
        </w:tc>
        <w:tc>
          <w:tcPr>
            <w:tcW w:w="879" w:type="dxa"/>
            <w:tcBorders>
              <w:top w:val="nil"/>
              <w:left w:val="nil"/>
              <w:bottom w:val="single" w:sz="4" w:space="0" w:color="auto"/>
              <w:right w:val="single" w:sz="4" w:space="0" w:color="auto"/>
            </w:tcBorders>
            <w:shd w:val="clear" w:color="auto" w:fill="auto"/>
            <w:noWrap/>
            <w:vAlign w:val="bottom"/>
            <w:hideMark/>
          </w:tcPr>
          <w:p w14:paraId="5439C9E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-0,48</w:t>
            </w:r>
          </w:p>
        </w:tc>
        <w:tc>
          <w:tcPr>
            <w:tcW w:w="876" w:type="dxa"/>
            <w:tcBorders>
              <w:top w:val="nil"/>
              <w:left w:val="nil"/>
              <w:bottom w:val="single" w:sz="4" w:space="0" w:color="auto"/>
              <w:right w:val="single" w:sz="4" w:space="0" w:color="auto"/>
            </w:tcBorders>
            <w:shd w:val="clear" w:color="auto" w:fill="auto"/>
            <w:noWrap/>
            <w:vAlign w:val="bottom"/>
            <w:hideMark/>
          </w:tcPr>
          <w:p w14:paraId="4802F9E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-0,48</w:t>
            </w:r>
          </w:p>
        </w:tc>
        <w:tc>
          <w:tcPr>
            <w:tcW w:w="878" w:type="dxa"/>
            <w:tcBorders>
              <w:top w:val="nil"/>
              <w:left w:val="nil"/>
              <w:bottom w:val="single" w:sz="4" w:space="0" w:color="auto"/>
              <w:right w:val="single" w:sz="4" w:space="0" w:color="auto"/>
            </w:tcBorders>
            <w:shd w:val="clear" w:color="auto" w:fill="auto"/>
            <w:noWrap/>
            <w:vAlign w:val="bottom"/>
            <w:hideMark/>
          </w:tcPr>
          <w:p w14:paraId="353B11F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-0,48</w:t>
            </w:r>
          </w:p>
        </w:tc>
        <w:tc>
          <w:tcPr>
            <w:tcW w:w="879" w:type="dxa"/>
            <w:tcBorders>
              <w:top w:val="nil"/>
              <w:left w:val="nil"/>
              <w:bottom w:val="single" w:sz="4" w:space="0" w:color="auto"/>
              <w:right w:val="single" w:sz="4" w:space="0" w:color="auto"/>
            </w:tcBorders>
            <w:shd w:val="clear" w:color="auto" w:fill="auto"/>
            <w:noWrap/>
            <w:vAlign w:val="bottom"/>
            <w:hideMark/>
          </w:tcPr>
          <w:p w14:paraId="362C861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-0,48</w:t>
            </w:r>
          </w:p>
        </w:tc>
      </w:tr>
      <w:tr w:rsidR="00662406" w:rsidRPr="003E08F7" w14:paraId="458294B5" w14:textId="77777777" w:rsidTr="00C635EE">
        <w:trPr>
          <w:trHeight w:val="615"/>
        </w:trPr>
        <w:tc>
          <w:tcPr>
            <w:tcW w:w="4913" w:type="dxa"/>
            <w:tcBorders>
              <w:top w:val="nil"/>
              <w:left w:val="single" w:sz="4" w:space="0" w:color="auto"/>
              <w:bottom w:val="single" w:sz="4" w:space="0" w:color="auto"/>
              <w:right w:val="single" w:sz="4" w:space="0" w:color="auto"/>
            </w:tcBorders>
            <w:shd w:val="clear" w:color="auto" w:fill="auto"/>
            <w:vAlign w:val="bottom"/>
            <w:hideMark/>
          </w:tcPr>
          <w:p w14:paraId="46A254D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898" w:type="dxa"/>
            <w:tcBorders>
              <w:top w:val="nil"/>
              <w:left w:val="nil"/>
              <w:bottom w:val="single" w:sz="4" w:space="0" w:color="auto"/>
              <w:right w:val="single" w:sz="4" w:space="0" w:color="auto"/>
            </w:tcBorders>
            <w:shd w:val="clear" w:color="auto" w:fill="auto"/>
            <w:vAlign w:val="center"/>
            <w:hideMark/>
          </w:tcPr>
          <w:p w14:paraId="5C9C99F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3" w:type="dxa"/>
            <w:tcBorders>
              <w:top w:val="nil"/>
              <w:left w:val="nil"/>
              <w:bottom w:val="single" w:sz="4" w:space="0" w:color="auto"/>
              <w:right w:val="single" w:sz="4" w:space="0" w:color="auto"/>
            </w:tcBorders>
            <w:shd w:val="clear" w:color="auto" w:fill="auto"/>
            <w:noWrap/>
            <w:vAlign w:val="center"/>
            <w:hideMark/>
          </w:tcPr>
          <w:p w14:paraId="7ECB498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c>
          <w:tcPr>
            <w:tcW w:w="1199" w:type="dxa"/>
            <w:tcBorders>
              <w:top w:val="nil"/>
              <w:left w:val="nil"/>
              <w:bottom w:val="single" w:sz="4" w:space="0" w:color="auto"/>
              <w:right w:val="single" w:sz="4" w:space="0" w:color="auto"/>
            </w:tcBorders>
            <w:shd w:val="clear" w:color="auto" w:fill="auto"/>
            <w:noWrap/>
            <w:vAlign w:val="center"/>
            <w:hideMark/>
          </w:tcPr>
          <w:p w14:paraId="57CFE39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c>
          <w:tcPr>
            <w:tcW w:w="820" w:type="dxa"/>
            <w:tcBorders>
              <w:top w:val="nil"/>
              <w:left w:val="nil"/>
              <w:bottom w:val="single" w:sz="4" w:space="0" w:color="auto"/>
              <w:right w:val="single" w:sz="4" w:space="0" w:color="auto"/>
            </w:tcBorders>
            <w:shd w:val="clear" w:color="auto" w:fill="auto"/>
            <w:noWrap/>
            <w:vAlign w:val="center"/>
            <w:hideMark/>
          </w:tcPr>
          <w:p w14:paraId="5D5A9F9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c>
          <w:tcPr>
            <w:tcW w:w="820" w:type="dxa"/>
            <w:tcBorders>
              <w:top w:val="nil"/>
              <w:left w:val="nil"/>
              <w:bottom w:val="single" w:sz="4" w:space="0" w:color="auto"/>
              <w:right w:val="single" w:sz="4" w:space="0" w:color="auto"/>
            </w:tcBorders>
            <w:shd w:val="clear" w:color="auto" w:fill="auto"/>
            <w:noWrap/>
            <w:vAlign w:val="center"/>
            <w:hideMark/>
          </w:tcPr>
          <w:p w14:paraId="78A8991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c>
          <w:tcPr>
            <w:tcW w:w="1144" w:type="dxa"/>
            <w:tcBorders>
              <w:top w:val="nil"/>
              <w:left w:val="nil"/>
              <w:bottom w:val="single" w:sz="4" w:space="0" w:color="auto"/>
              <w:right w:val="single" w:sz="4" w:space="0" w:color="auto"/>
            </w:tcBorders>
            <w:shd w:val="clear" w:color="auto" w:fill="auto"/>
            <w:noWrap/>
            <w:vAlign w:val="center"/>
            <w:hideMark/>
          </w:tcPr>
          <w:p w14:paraId="7705637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c>
          <w:tcPr>
            <w:tcW w:w="960" w:type="dxa"/>
            <w:tcBorders>
              <w:top w:val="nil"/>
              <w:left w:val="nil"/>
              <w:bottom w:val="single" w:sz="4" w:space="0" w:color="auto"/>
              <w:right w:val="single" w:sz="4" w:space="0" w:color="auto"/>
            </w:tcBorders>
            <w:shd w:val="clear" w:color="auto" w:fill="auto"/>
            <w:noWrap/>
            <w:vAlign w:val="center"/>
            <w:hideMark/>
          </w:tcPr>
          <w:p w14:paraId="24C5A5E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c>
          <w:tcPr>
            <w:tcW w:w="1156" w:type="dxa"/>
            <w:tcBorders>
              <w:top w:val="nil"/>
              <w:left w:val="nil"/>
              <w:bottom w:val="single" w:sz="4" w:space="0" w:color="auto"/>
              <w:right w:val="single" w:sz="4" w:space="0" w:color="auto"/>
            </w:tcBorders>
            <w:shd w:val="clear" w:color="auto" w:fill="auto"/>
            <w:noWrap/>
            <w:vAlign w:val="center"/>
            <w:hideMark/>
          </w:tcPr>
          <w:p w14:paraId="4D7B128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c>
          <w:tcPr>
            <w:tcW w:w="867" w:type="dxa"/>
            <w:tcBorders>
              <w:top w:val="nil"/>
              <w:left w:val="nil"/>
              <w:bottom w:val="single" w:sz="4" w:space="0" w:color="auto"/>
              <w:right w:val="single" w:sz="4" w:space="0" w:color="auto"/>
            </w:tcBorders>
            <w:shd w:val="clear" w:color="auto" w:fill="auto"/>
            <w:noWrap/>
            <w:vAlign w:val="center"/>
            <w:hideMark/>
          </w:tcPr>
          <w:p w14:paraId="0583471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c>
          <w:tcPr>
            <w:tcW w:w="867" w:type="dxa"/>
            <w:tcBorders>
              <w:top w:val="nil"/>
              <w:left w:val="nil"/>
              <w:bottom w:val="single" w:sz="4" w:space="0" w:color="auto"/>
              <w:right w:val="single" w:sz="4" w:space="0" w:color="auto"/>
            </w:tcBorders>
            <w:shd w:val="clear" w:color="auto" w:fill="auto"/>
            <w:noWrap/>
            <w:vAlign w:val="center"/>
            <w:hideMark/>
          </w:tcPr>
          <w:p w14:paraId="184B537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c>
          <w:tcPr>
            <w:tcW w:w="866" w:type="dxa"/>
            <w:tcBorders>
              <w:top w:val="nil"/>
              <w:left w:val="nil"/>
              <w:bottom w:val="single" w:sz="4" w:space="0" w:color="auto"/>
              <w:right w:val="single" w:sz="4" w:space="0" w:color="auto"/>
            </w:tcBorders>
            <w:shd w:val="clear" w:color="auto" w:fill="auto"/>
            <w:noWrap/>
            <w:vAlign w:val="center"/>
            <w:hideMark/>
          </w:tcPr>
          <w:p w14:paraId="1CCCC2D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c>
          <w:tcPr>
            <w:tcW w:w="1089" w:type="dxa"/>
            <w:tcBorders>
              <w:top w:val="nil"/>
              <w:left w:val="nil"/>
              <w:bottom w:val="single" w:sz="4" w:space="0" w:color="auto"/>
              <w:right w:val="single" w:sz="4" w:space="0" w:color="auto"/>
            </w:tcBorders>
            <w:shd w:val="clear" w:color="auto" w:fill="auto"/>
            <w:noWrap/>
            <w:vAlign w:val="center"/>
            <w:hideMark/>
          </w:tcPr>
          <w:p w14:paraId="765C3D3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c>
          <w:tcPr>
            <w:tcW w:w="1134" w:type="dxa"/>
            <w:tcBorders>
              <w:top w:val="nil"/>
              <w:left w:val="nil"/>
              <w:bottom w:val="single" w:sz="4" w:space="0" w:color="auto"/>
              <w:right w:val="single" w:sz="4" w:space="0" w:color="auto"/>
            </w:tcBorders>
            <w:shd w:val="clear" w:color="auto" w:fill="auto"/>
            <w:noWrap/>
            <w:vAlign w:val="center"/>
            <w:hideMark/>
          </w:tcPr>
          <w:p w14:paraId="4BA5A29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c>
          <w:tcPr>
            <w:tcW w:w="1025" w:type="dxa"/>
            <w:tcBorders>
              <w:top w:val="nil"/>
              <w:left w:val="nil"/>
              <w:bottom w:val="single" w:sz="4" w:space="0" w:color="auto"/>
              <w:right w:val="single" w:sz="4" w:space="0" w:color="auto"/>
            </w:tcBorders>
            <w:shd w:val="clear" w:color="auto" w:fill="auto"/>
            <w:noWrap/>
            <w:vAlign w:val="center"/>
            <w:hideMark/>
          </w:tcPr>
          <w:p w14:paraId="2C5BC13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c>
          <w:tcPr>
            <w:tcW w:w="879" w:type="dxa"/>
            <w:tcBorders>
              <w:top w:val="nil"/>
              <w:left w:val="nil"/>
              <w:bottom w:val="single" w:sz="4" w:space="0" w:color="auto"/>
              <w:right w:val="single" w:sz="4" w:space="0" w:color="auto"/>
            </w:tcBorders>
            <w:shd w:val="clear" w:color="auto" w:fill="auto"/>
            <w:noWrap/>
            <w:vAlign w:val="center"/>
            <w:hideMark/>
          </w:tcPr>
          <w:p w14:paraId="570F471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c>
          <w:tcPr>
            <w:tcW w:w="876" w:type="dxa"/>
            <w:tcBorders>
              <w:top w:val="nil"/>
              <w:left w:val="nil"/>
              <w:bottom w:val="single" w:sz="4" w:space="0" w:color="auto"/>
              <w:right w:val="single" w:sz="4" w:space="0" w:color="auto"/>
            </w:tcBorders>
            <w:shd w:val="clear" w:color="auto" w:fill="auto"/>
            <w:noWrap/>
            <w:vAlign w:val="center"/>
            <w:hideMark/>
          </w:tcPr>
          <w:p w14:paraId="0026685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c>
          <w:tcPr>
            <w:tcW w:w="878" w:type="dxa"/>
            <w:tcBorders>
              <w:top w:val="nil"/>
              <w:left w:val="nil"/>
              <w:bottom w:val="single" w:sz="4" w:space="0" w:color="auto"/>
              <w:right w:val="single" w:sz="4" w:space="0" w:color="auto"/>
            </w:tcBorders>
            <w:shd w:val="clear" w:color="auto" w:fill="auto"/>
            <w:noWrap/>
            <w:vAlign w:val="center"/>
            <w:hideMark/>
          </w:tcPr>
          <w:p w14:paraId="5C7C98A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c>
          <w:tcPr>
            <w:tcW w:w="879" w:type="dxa"/>
            <w:tcBorders>
              <w:top w:val="nil"/>
              <w:left w:val="nil"/>
              <w:bottom w:val="single" w:sz="4" w:space="0" w:color="auto"/>
              <w:right w:val="single" w:sz="4" w:space="0" w:color="auto"/>
            </w:tcBorders>
            <w:shd w:val="clear" w:color="auto" w:fill="auto"/>
            <w:noWrap/>
            <w:vAlign w:val="center"/>
            <w:hideMark/>
          </w:tcPr>
          <w:p w14:paraId="32FA405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r>
      <w:tr w:rsidR="00662406" w:rsidRPr="003E08F7" w14:paraId="252F7D75" w14:textId="77777777" w:rsidTr="00C635EE">
        <w:trPr>
          <w:trHeight w:val="375"/>
        </w:trPr>
        <w:tc>
          <w:tcPr>
            <w:tcW w:w="4913" w:type="dxa"/>
            <w:tcBorders>
              <w:top w:val="nil"/>
              <w:left w:val="single" w:sz="4" w:space="0" w:color="auto"/>
              <w:bottom w:val="single" w:sz="4" w:space="0" w:color="auto"/>
              <w:right w:val="single" w:sz="4" w:space="0" w:color="auto"/>
            </w:tcBorders>
            <w:shd w:val="clear" w:color="auto" w:fill="auto"/>
            <w:vAlign w:val="bottom"/>
            <w:hideMark/>
          </w:tcPr>
          <w:p w14:paraId="3D8FB47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898" w:type="dxa"/>
            <w:tcBorders>
              <w:top w:val="nil"/>
              <w:left w:val="nil"/>
              <w:bottom w:val="single" w:sz="4" w:space="0" w:color="auto"/>
              <w:right w:val="single" w:sz="4" w:space="0" w:color="auto"/>
            </w:tcBorders>
            <w:shd w:val="clear" w:color="auto" w:fill="auto"/>
            <w:vAlign w:val="center"/>
            <w:hideMark/>
          </w:tcPr>
          <w:p w14:paraId="4D0A91A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3" w:type="dxa"/>
            <w:tcBorders>
              <w:top w:val="nil"/>
              <w:left w:val="nil"/>
              <w:bottom w:val="single" w:sz="4" w:space="0" w:color="auto"/>
              <w:right w:val="single" w:sz="4" w:space="0" w:color="auto"/>
            </w:tcBorders>
            <w:shd w:val="clear" w:color="auto" w:fill="auto"/>
            <w:noWrap/>
            <w:vAlign w:val="center"/>
            <w:hideMark/>
          </w:tcPr>
          <w:p w14:paraId="29832A8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c>
          <w:tcPr>
            <w:tcW w:w="1199" w:type="dxa"/>
            <w:tcBorders>
              <w:top w:val="nil"/>
              <w:left w:val="nil"/>
              <w:bottom w:val="single" w:sz="4" w:space="0" w:color="auto"/>
              <w:right w:val="single" w:sz="4" w:space="0" w:color="auto"/>
            </w:tcBorders>
            <w:shd w:val="clear" w:color="auto" w:fill="auto"/>
            <w:noWrap/>
            <w:vAlign w:val="center"/>
            <w:hideMark/>
          </w:tcPr>
          <w:p w14:paraId="280476D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c>
          <w:tcPr>
            <w:tcW w:w="820" w:type="dxa"/>
            <w:tcBorders>
              <w:top w:val="nil"/>
              <w:left w:val="nil"/>
              <w:bottom w:val="single" w:sz="4" w:space="0" w:color="auto"/>
              <w:right w:val="single" w:sz="4" w:space="0" w:color="auto"/>
            </w:tcBorders>
            <w:shd w:val="clear" w:color="auto" w:fill="auto"/>
            <w:noWrap/>
            <w:vAlign w:val="center"/>
            <w:hideMark/>
          </w:tcPr>
          <w:p w14:paraId="4E4F9CC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c>
          <w:tcPr>
            <w:tcW w:w="820" w:type="dxa"/>
            <w:tcBorders>
              <w:top w:val="nil"/>
              <w:left w:val="nil"/>
              <w:bottom w:val="single" w:sz="4" w:space="0" w:color="auto"/>
              <w:right w:val="single" w:sz="4" w:space="0" w:color="auto"/>
            </w:tcBorders>
            <w:shd w:val="clear" w:color="auto" w:fill="auto"/>
            <w:noWrap/>
            <w:vAlign w:val="center"/>
            <w:hideMark/>
          </w:tcPr>
          <w:p w14:paraId="5F3E382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c>
          <w:tcPr>
            <w:tcW w:w="1144" w:type="dxa"/>
            <w:tcBorders>
              <w:top w:val="nil"/>
              <w:left w:val="nil"/>
              <w:bottom w:val="single" w:sz="4" w:space="0" w:color="auto"/>
              <w:right w:val="single" w:sz="4" w:space="0" w:color="auto"/>
            </w:tcBorders>
            <w:shd w:val="clear" w:color="auto" w:fill="auto"/>
            <w:noWrap/>
            <w:vAlign w:val="center"/>
            <w:hideMark/>
          </w:tcPr>
          <w:p w14:paraId="70FC793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c>
          <w:tcPr>
            <w:tcW w:w="960" w:type="dxa"/>
            <w:tcBorders>
              <w:top w:val="nil"/>
              <w:left w:val="nil"/>
              <w:bottom w:val="single" w:sz="4" w:space="0" w:color="auto"/>
              <w:right w:val="single" w:sz="4" w:space="0" w:color="auto"/>
            </w:tcBorders>
            <w:shd w:val="clear" w:color="auto" w:fill="auto"/>
            <w:noWrap/>
            <w:vAlign w:val="center"/>
            <w:hideMark/>
          </w:tcPr>
          <w:p w14:paraId="20C43A4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c>
          <w:tcPr>
            <w:tcW w:w="1156" w:type="dxa"/>
            <w:tcBorders>
              <w:top w:val="nil"/>
              <w:left w:val="nil"/>
              <w:bottom w:val="single" w:sz="4" w:space="0" w:color="auto"/>
              <w:right w:val="single" w:sz="4" w:space="0" w:color="auto"/>
            </w:tcBorders>
            <w:shd w:val="clear" w:color="auto" w:fill="auto"/>
            <w:noWrap/>
            <w:vAlign w:val="center"/>
            <w:hideMark/>
          </w:tcPr>
          <w:p w14:paraId="22FBBDD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c>
          <w:tcPr>
            <w:tcW w:w="867" w:type="dxa"/>
            <w:tcBorders>
              <w:top w:val="nil"/>
              <w:left w:val="nil"/>
              <w:bottom w:val="single" w:sz="4" w:space="0" w:color="auto"/>
              <w:right w:val="single" w:sz="4" w:space="0" w:color="auto"/>
            </w:tcBorders>
            <w:shd w:val="clear" w:color="auto" w:fill="auto"/>
            <w:noWrap/>
            <w:vAlign w:val="center"/>
            <w:hideMark/>
          </w:tcPr>
          <w:p w14:paraId="2EAE75A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c>
          <w:tcPr>
            <w:tcW w:w="867" w:type="dxa"/>
            <w:tcBorders>
              <w:top w:val="nil"/>
              <w:left w:val="nil"/>
              <w:bottom w:val="single" w:sz="4" w:space="0" w:color="auto"/>
              <w:right w:val="single" w:sz="4" w:space="0" w:color="auto"/>
            </w:tcBorders>
            <w:shd w:val="clear" w:color="auto" w:fill="auto"/>
            <w:noWrap/>
            <w:vAlign w:val="center"/>
            <w:hideMark/>
          </w:tcPr>
          <w:p w14:paraId="75E3BF3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c>
          <w:tcPr>
            <w:tcW w:w="866" w:type="dxa"/>
            <w:tcBorders>
              <w:top w:val="nil"/>
              <w:left w:val="nil"/>
              <w:bottom w:val="single" w:sz="4" w:space="0" w:color="auto"/>
              <w:right w:val="single" w:sz="4" w:space="0" w:color="auto"/>
            </w:tcBorders>
            <w:shd w:val="clear" w:color="auto" w:fill="auto"/>
            <w:noWrap/>
            <w:vAlign w:val="center"/>
            <w:hideMark/>
          </w:tcPr>
          <w:p w14:paraId="3D2B620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c>
          <w:tcPr>
            <w:tcW w:w="1089" w:type="dxa"/>
            <w:tcBorders>
              <w:top w:val="nil"/>
              <w:left w:val="nil"/>
              <w:bottom w:val="single" w:sz="4" w:space="0" w:color="auto"/>
              <w:right w:val="single" w:sz="4" w:space="0" w:color="auto"/>
            </w:tcBorders>
            <w:shd w:val="clear" w:color="auto" w:fill="auto"/>
            <w:noWrap/>
            <w:vAlign w:val="center"/>
            <w:hideMark/>
          </w:tcPr>
          <w:p w14:paraId="445C26C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c>
          <w:tcPr>
            <w:tcW w:w="1134" w:type="dxa"/>
            <w:tcBorders>
              <w:top w:val="nil"/>
              <w:left w:val="nil"/>
              <w:bottom w:val="single" w:sz="4" w:space="0" w:color="auto"/>
              <w:right w:val="single" w:sz="4" w:space="0" w:color="auto"/>
            </w:tcBorders>
            <w:shd w:val="clear" w:color="auto" w:fill="auto"/>
            <w:noWrap/>
            <w:vAlign w:val="center"/>
            <w:hideMark/>
          </w:tcPr>
          <w:p w14:paraId="1E481BF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c>
          <w:tcPr>
            <w:tcW w:w="1025" w:type="dxa"/>
            <w:tcBorders>
              <w:top w:val="nil"/>
              <w:left w:val="nil"/>
              <w:bottom w:val="single" w:sz="4" w:space="0" w:color="auto"/>
              <w:right w:val="single" w:sz="4" w:space="0" w:color="auto"/>
            </w:tcBorders>
            <w:shd w:val="clear" w:color="auto" w:fill="auto"/>
            <w:noWrap/>
            <w:vAlign w:val="center"/>
            <w:hideMark/>
          </w:tcPr>
          <w:p w14:paraId="4F64FE9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c>
          <w:tcPr>
            <w:tcW w:w="879" w:type="dxa"/>
            <w:tcBorders>
              <w:top w:val="nil"/>
              <w:left w:val="nil"/>
              <w:bottom w:val="single" w:sz="4" w:space="0" w:color="auto"/>
              <w:right w:val="single" w:sz="4" w:space="0" w:color="auto"/>
            </w:tcBorders>
            <w:shd w:val="clear" w:color="auto" w:fill="auto"/>
            <w:noWrap/>
            <w:vAlign w:val="center"/>
            <w:hideMark/>
          </w:tcPr>
          <w:p w14:paraId="70879B0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c>
          <w:tcPr>
            <w:tcW w:w="876" w:type="dxa"/>
            <w:tcBorders>
              <w:top w:val="nil"/>
              <w:left w:val="nil"/>
              <w:bottom w:val="single" w:sz="4" w:space="0" w:color="auto"/>
              <w:right w:val="single" w:sz="4" w:space="0" w:color="auto"/>
            </w:tcBorders>
            <w:shd w:val="clear" w:color="auto" w:fill="auto"/>
            <w:noWrap/>
            <w:vAlign w:val="center"/>
            <w:hideMark/>
          </w:tcPr>
          <w:p w14:paraId="1D525F6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c>
          <w:tcPr>
            <w:tcW w:w="878" w:type="dxa"/>
            <w:tcBorders>
              <w:top w:val="nil"/>
              <w:left w:val="nil"/>
              <w:bottom w:val="single" w:sz="4" w:space="0" w:color="auto"/>
              <w:right w:val="single" w:sz="4" w:space="0" w:color="auto"/>
            </w:tcBorders>
            <w:shd w:val="clear" w:color="auto" w:fill="auto"/>
            <w:noWrap/>
            <w:vAlign w:val="center"/>
            <w:hideMark/>
          </w:tcPr>
          <w:p w14:paraId="7C2233B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c>
          <w:tcPr>
            <w:tcW w:w="879" w:type="dxa"/>
            <w:tcBorders>
              <w:top w:val="nil"/>
              <w:left w:val="nil"/>
              <w:bottom w:val="single" w:sz="4" w:space="0" w:color="auto"/>
              <w:right w:val="single" w:sz="4" w:space="0" w:color="auto"/>
            </w:tcBorders>
            <w:shd w:val="clear" w:color="auto" w:fill="auto"/>
            <w:noWrap/>
            <w:vAlign w:val="center"/>
            <w:hideMark/>
          </w:tcPr>
          <w:p w14:paraId="472658F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-0,62</w:t>
            </w:r>
          </w:p>
        </w:tc>
      </w:tr>
      <w:tr w:rsidR="003E08F7" w:rsidRPr="003E08F7" w14:paraId="77879715" w14:textId="77777777" w:rsidTr="0039220D">
        <w:trPr>
          <w:trHeight w:val="300"/>
        </w:trPr>
        <w:tc>
          <w:tcPr>
            <w:tcW w:w="22123" w:type="dxa"/>
            <w:gridSpan w:val="19"/>
            <w:tcBorders>
              <w:top w:val="nil"/>
              <w:left w:val="nil"/>
              <w:bottom w:val="single" w:sz="4" w:space="0" w:color="auto"/>
              <w:right w:val="nil"/>
            </w:tcBorders>
            <w:shd w:val="clear" w:color="auto" w:fill="auto"/>
            <w:noWrap/>
            <w:vAlign w:val="bottom"/>
            <w:hideMark/>
          </w:tcPr>
          <w:p w14:paraId="29ECABCD" w14:textId="77777777" w:rsidR="003E08F7" w:rsidRPr="00CC11EF" w:rsidRDefault="003E08F7" w:rsidP="00346B40">
            <w:pPr>
              <w:spacing w:line="240" w:lineRule="auto"/>
              <w:jc w:val="center"/>
              <w:rPr>
                <w:rFonts w:ascii="Times New Roman" w:hAnsi="Times New Roman"/>
                <w:b/>
                <w:bCs/>
                <w:i/>
                <w:iCs/>
                <w:color w:val="000000"/>
                <w:sz w:val="20"/>
              </w:rPr>
            </w:pPr>
            <w:r w:rsidRPr="00CC11EF">
              <w:rPr>
                <w:rFonts w:ascii="Times New Roman" w:hAnsi="Times New Roman"/>
                <w:b/>
                <w:bCs/>
                <w:i/>
                <w:iCs/>
                <w:color w:val="000000"/>
                <w:sz w:val="20"/>
              </w:rPr>
              <w:t>Котельная, д/с №7 пр-к Ленинского комсомола, д.66</w:t>
            </w:r>
          </w:p>
        </w:tc>
      </w:tr>
      <w:tr w:rsidR="00662406" w:rsidRPr="003E08F7" w14:paraId="11CBCDD3" w14:textId="77777777" w:rsidTr="0039220D">
        <w:trPr>
          <w:trHeight w:val="300"/>
        </w:trPr>
        <w:tc>
          <w:tcPr>
            <w:tcW w:w="4913" w:type="dxa"/>
            <w:tcBorders>
              <w:top w:val="nil"/>
              <w:left w:val="single" w:sz="4" w:space="0" w:color="auto"/>
              <w:bottom w:val="single" w:sz="4" w:space="0" w:color="auto"/>
              <w:right w:val="single" w:sz="4" w:space="0" w:color="auto"/>
            </w:tcBorders>
            <w:shd w:val="clear" w:color="auto" w:fill="auto"/>
            <w:noWrap/>
            <w:vAlign w:val="bottom"/>
            <w:hideMark/>
          </w:tcPr>
          <w:p w14:paraId="27BC090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898" w:type="dxa"/>
            <w:tcBorders>
              <w:top w:val="nil"/>
              <w:left w:val="nil"/>
              <w:bottom w:val="single" w:sz="4" w:space="0" w:color="auto"/>
              <w:right w:val="single" w:sz="4" w:space="0" w:color="auto"/>
            </w:tcBorders>
            <w:shd w:val="clear" w:color="auto" w:fill="auto"/>
            <w:vAlign w:val="center"/>
            <w:hideMark/>
          </w:tcPr>
          <w:p w14:paraId="73B20EF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3" w:type="dxa"/>
            <w:tcBorders>
              <w:top w:val="nil"/>
              <w:left w:val="nil"/>
              <w:bottom w:val="single" w:sz="4" w:space="0" w:color="auto"/>
              <w:right w:val="single" w:sz="4" w:space="0" w:color="auto"/>
            </w:tcBorders>
            <w:shd w:val="clear" w:color="auto" w:fill="auto"/>
            <w:noWrap/>
            <w:vAlign w:val="bottom"/>
            <w:hideMark/>
          </w:tcPr>
          <w:p w14:paraId="10F48B3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1199" w:type="dxa"/>
            <w:tcBorders>
              <w:top w:val="nil"/>
              <w:left w:val="nil"/>
              <w:bottom w:val="single" w:sz="4" w:space="0" w:color="auto"/>
              <w:right w:val="single" w:sz="4" w:space="0" w:color="auto"/>
            </w:tcBorders>
            <w:shd w:val="clear" w:color="auto" w:fill="auto"/>
            <w:noWrap/>
            <w:vAlign w:val="bottom"/>
            <w:hideMark/>
          </w:tcPr>
          <w:p w14:paraId="108CCE0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820" w:type="dxa"/>
            <w:tcBorders>
              <w:top w:val="nil"/>
              <w:left w:val="nil"/>
              <w:bottom w:val="single" w:sz="4" w:space="0" w:color="auto"/>
              <w:right w:val="single" w:sz="4" w:space="0" w:color="auto"/>
            </w:tcBorders>
            <w:shd w:val="clear" w:color="auto" w:fill="auto"/>
            <w:noWrap/>
            <w:vAlign w:val="bottom"/>
            <w:hideMark/>
          </w:tcPr>
          <w:p w14:paraId="04C8228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820" w:type="dxa"/>
            <w:tcBorders>
              <w:top w:val="nil"/>
              <w:left w:val="nil"/>
              <w:bottom w:val="single" w:sz="4" w:space="0" w:color="auto"/>
              <w:right w:val="single" w:sz="4" w:space="0" w:color="auto"/>
            </w:tcBorders>
            <w:shd w:val="clear" w:color="auto" w:fill="auto"/>
            <w:noWrap/>
            <w:vAlign w:val="bottom"/>
            <w:hideMark/>
          </w:tcPr>
          <w:p w14:paraId="0CE276C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1144" w:type="dxa"/>
            <w:tcBorders>
              <w:top w:val="nil"/>
              <w:left w:val="nil"/>
              <w:bottom w:val="single" w:sz="4" w:space="0" w:color="auto"/>
              <w:right w:val="single" w:sz="4" w:space="0" w:color="auto"/>
            </w:tcBorders>
            <w:shd w:val="clear" w:color="auto" w:fill="auto"/>
            <w:noWrap/>
            <w:vAlign w:val="bottom"/>
            <w:hideMark/>
          </w:tcPr>
          <w:p w14:paraId="66F39E4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960" w:type="dxa"/>
            <w:tcBorders>
              <w:top w:val="nil"/>
              <w:left w:val="nil"/>
              <w:bottom w:val="single" w:sz="4" w:space="0" w:color="auto"/>
              <w:right w:val="single" w:sz="4" w:space="0" w:color="auto"/>
            </w:tcBorders>
            <w:shd w:val="clear" w:color="auto" w:fill="auto"/>
            <w:noWrap/>
            <w:vAlign w:val="bottom"/>
            <w:hideMark/>
          </w:tcPr>
          <w:p w14:paraId="2B0C493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1156" w:type="dxa"/>
            <w:tcBorders>
              <w:top w:val="nil"/>
              <w:left w:val="nil"/>
              <w:bottom w:val="single" w:sz="4" w:space="0" w:color="auto"/>
              <w:right w:val="single" w:sz="4" w:space="0" w:color="auto"/>
            </w:tcBorders>
            <w:shd w:val="clear" w:color="auto" w:fill="auto"/>
            <w:noWrap/>
            <w:vAlign w:val="bottom"/>
            <w:hideMark/>
          </w:tcPr>
          <w:p w14:paraId="1162602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867" w:type="dxa"/>
            <w:tcBorders>
              <w:top w:val="nil"/>
              <w:left w:val="nil"/>
              <w:bottom w:val="single" w:sz="4" w:space="0" w:color="auto"/>
              <w:right w:val="single" w:sz="4" w:space="0" w:color="auto"/>
            </w:tcBorders>
            <w:shd w:val="clear" w:color="auto" w:fill="auto"/>
            <w:noWrap/>
            <w:vAlign w:val="bottom"/>
            <w:hideMark/>
          </w:tcPr>
          <w:p w14:paraId="060FC4D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867" w:type="dxa"/>
            <w:tcBorders>
              <w:top w:val="nil"/>
              <w:left w:val="nil"/>
              <w:bottom w:val="single" w:sz="4" w:space="0" w:color="auto"/>
              <w:right w:val="single" w:sz="4" w:space="0" w:color="auto"/>
            </w:tcBorders>
            <w:shd w:val="clear" w:color="auto" w:fill="auto"/>
            <w:noWrap/>
            <w:vAlign w:val="bottom"/>
            <w:hideMark/>
          </w:tcPr>
          <w:p w14:paraId="25FE10B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866" w:type="dxa"/>
            <w:tcBorders>
              <w:top w:val="nil"/>
              <w:left w:val="nil"/>
              <w:bottom w:val="single" w:sz="4" w:space="0" w:color="auto"/>
              <w:right w:val="single" w:sz="4" w:space="0" w:color="auto"/>
            </w:tcBorders>
            <w:shd w:val="clear" w:color="auto" w:fill="auto"/>
            <w:noWrap/>
            <w:vAlign w:val="bottom"/>
            <w:hideMark/>
          </w:tcPr>
          <w:p w14:paraId="1ED41C5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1089" w:type="dxa"/>
            <w:tcBorders>
              <w:top w:val="nil"/>
              <w:left w:val="nil"/>
              <w:bottom w:val="single" w:sz="4" w:space="0" w:color="auto"/>
              <w:right w:val="single" w:sz="4" w:space="0" w:color="auto"/>
            </w:tcBorders>
            <w:shd w:val="clear" w:color="auto" w:fill="auto"/>
            <w:noWrap/>
            <w:vAlign w:val="bottom"/>
            <w:hideMark/>
          </w:tcPr>
          <w:p w14:paraId="4A4F0F1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1134" w:type="dxa"/>
            <w:tcBorders>
              <w:top w:val="nil"/>
              <w:left w:val="nil"/>
              <w:bottom w:val="single" w:sz="4" w:space="0" w:color="auto"/>
              <w:right w:val="single" w:sz="4" w:space="0" w:color="auto"/>
            </w:tcBorders>
            <w:shd w:val="clear" w:color="auto" w:fill="auto"/>
            <w:noWrap/>
            <w:vAlign w:val="bottom"/>
            <w:hideMark/>
          </w:tcPr>
          <w:p w14:paraId="5603B48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1025" w:type="dxa"/>
            <w:tcBorders>
              <w:top w:val="nil"/>
              <w:left w:val="nil"/>
              <w:bottom w:val="single" w:sz="4" w:space="0" w:color="auto"/>
              <w:right w:val="single" w:sz="4" w:space="0" w:color="auto"/>
            </w:tcBorders>
            <w:shd w:val="clear" w:color="auto" w:fill="auto"/>
            <w:noWrap/>
            <w:vAlign w:val="bottom"/>
            <w:hideMark/>
          </w:tcPr>
          <w:p w14:paraId="6730CB6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879" w:type="dxa"/>
            <w:tcBorders>
              <w:top w:val="nil"/>
              <w:left w:val="nil"/>
              <w:bottom w:val="single" w:sz="4" w:space="0" w:color="auto"/>
              <w:right w:val="single" w:sz="4" w:space="0" w:color="auto"/>
            </w:tcBorders>
            <w:shd w:val="clear" w:color="auto" w:fill="auto"/>
            <w:noWrap/>
            <w:vAlign w:val="bottom"/>
            <w:hideMark/>
          </w:tcPr>
          <w:p w14:paraId="55F8D32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876" w:type="dxa"/>
            <w:tcBorders>
              <w:top w:val="nil"/>
              <w:left w:val="nil"/>
              <w:bottom w:val="single" w:sz="4" w:space="0" w:color="auto"/>
              <w:right w:val="single" w:sz="4" w:space="0" w:color="auto"/>
            </w:tcBorders>
            <w:shd w:val="clear" w:color="auto" w:fill="auto"/>
            <w:noWrap/>
            <w:vAlign w:val="bottom"/>
            <w:hideMark/>
          </w:tcPr>
          <w:p w14:paraId="45C9BF6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878" w:type="dxa"/>
            <w:tcBorders>
              <w:top w:val="nil"/>
              <w:left w:val="nil"/>
              <w:bottom w:val="single" w:sz="4" w:space="0" w:color="auto"/>
              <w:right w:val="single" w:sz="4" w:space="0" w:color="auto"/>
            </w:tcBorders>
            <w:shd w:val="clear" w:color="auto" w:fill="auto"/>
            <w:noWrap/>
            <w:vAlign w:val="bottom"/>
            <w:hideMark/>
          </w:tcPr>
          <w:p w14:paraId="67C1E29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879" w:type="dxa"/>
            <w:tcBorders>
              <w:top w:val="nil"/>
              <w:left w:val="nil"/>
              <w:bottom w:val="single" w:sz="4" w:space="0" w:color="auto"/>
              <w:right w:val="nil"/>
            </w:tcBorders>
            <w:shd w:val="clear" w:color="auto" w:fill="auto"/>
            <w:noWrap/>
            <w:vAlign w:val="bottom"/>
            <w:hideMark/>
          </w:tcPr>
          <w:p w14:paraId="141F59F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r>
      <w:tr w:rsidR="00662406" w:rsidRPr="003E08F7" w14:paraId="3865512A" w14:textId="77777777" w:rsidTr="0039220D">
        <w:trPr>
          <w:trHeight w:val="300"/>
        </w:trPr>
        <w:tc>
          <w:tcPr>
            <w:tcW w:w="4913" w:type="dxa"/>
            <w:tcBorders>
              <w:top w:val="nil"/>
              <w:left w:val="single" w:sz="4" w:space="0" w:color="auto"/>
              <w:bottom w:val="single" w:sz="4" w:space="0" w:color="auto"/>
              <w:right w:val="single" w:sz="4" w:space="0" w:color="auto"/>
            </w:tcBorders>
            <w:shd w:val="clear" w:color="auto" w:fill="auto"/>
            <w:noWrap/>
            <w:vAlign w:val="bottom"/>
            <w:hideMark/>
          </w:tcPr>
          <w:p w14:paraId="52A3D0B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898" w:type="dxa"/>
            <w:tcBorders>
              <w:top w:val="nil"/>
              <w:left w:val="nil"/>
              <w:bottom w:val="single" w:sz="4" w:space="0" w:color="auto"/>
              <w:right w:val="single" w:sz="4" w:space="0" w:color="auto"/>
            </w:tcBorders>
            <w:shd w:val="clear" w:color="auto" w:fill="auto"/>
            <w:vAlign w:val="center"/>
            <w:hideMark/>
          </w:tcPr>
          <w:p w14:paraId="718C18F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3" w:type="dxa"/>
            <w:tcBorders>
              <w:top w:val="nil"/>
              <w:left w:val="nil"/>
              <w:bottom w:val="single" w:sz="4" w:space="0" w:color="auto"/>
              <w:right w:val="single" w:sz="4" w:space="0" w:color="auto"/>
            </w:tcBorders>
            <w:shd w:val="clear" w:color="auto" w:fill="auto"/>
            <w:noWrap/>
            <w:vAlign w:val="bottom"/>
            <w:hideMark/>
          </w:tcPr>
          <w:p w14:paraId="26A66C9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1199" w:type="dxa"/>
            <w:tcBorders>
              <w:top w:val="nil"/>
              <w:left w:val="nil"/>
              <w:bottom w:val="single" w:sz="4" w:space="0" w:color="auto"/>
              <w:right w:val="single" w:sz="4" w:space="0" w:color="auto"/>
            </w:tcBorders>
            <w:shd w:val="clear" w:color="auto" w:fill="auto"/>
            <w:noWrap/>
            <w:vAlign w:val="bottom"/>
            <w:hideMark/>
          </w:tcPr>
          <w:p w14:paraId="59A07A7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820" w:type="dxa"/>
            <w:tcBorders>
              <w:top w:val="nil"/>
              <w:left w:val="nil"/>
              <w:bottom w:val="single" w:sz="4" w:space="0" w:color="auto"/>
              <w:right w:val="single" w:sz="4" w:space="0" w:color="auto"/>
            </w:tcBorders>
            <w:shd w:val="clear" w:color="auto" w:fill="auto"/>
            <w:noWrap/>
            <w:vAlign w:val="bottom"/>
            <w:hideMark/>
          </w:tcPr>
          <w:p w14:paraId="7C86844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820" w:type="dxa"/>
            <w:tcBorders>
              <w:top w:val="nil"/>
              <w:left w:val="nil"/>
              <w:bottom w:val="single" w:sz="4" w:space="0" w:color="auto"/>
              <w:right w:val="single" w:sz="4" w:space="0" w:color="auto"/>
            </w:tcBorders>
            <w:shd w:val="clear" w:color="auto" w:fill="auto"/>
            <w:noWrap/>
            <w:vAlign w:val="bottom"/>
            <w:hideMark/>
          </w:tcPr>
          <w:p w14:paraId="4F8ED88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1144" w:type="dxa"/>
            <w:tcBorders>
              <w:top w:val="nil"/>
              <w:left w:val="nil"/>
              <w:bottom w:val="single" w:sz="4" w:space="0" w:color="auto"/>
              <w:right w:val="single" w:sz="4" w:space="0" w:color="auto"/>
            </w:tcBorders>
            <w:shd w:val="clear" w:color="auto" w:fill="auto"/>
            <w:noWrap/>
            <w:vAlign w:val="bottom"/>
            <w:hideMark/>
          </w:tcPr>
          <w:p w14:paraId="3615FA2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960" w:type="dxa"/>
            <w:tcBorders>
              <w:top w:val="nil"/>
              <w:left w:val="nil"/>
              <w:bottom w:val="single" w:sz="4" w:space="0" w:color="auto"/>
              <w:right w:val="single" w:sz="4" w:space="0" w:color="auto"/>
            </w:tcBorders>
            <w:shd w:val="clear" w:color="auto" w:fill="auto"/>
            <w:noWrap/>
            <w:vAlign w:val="bottom"/>
            <w:hideMark/>
          </w:tcPr>
          <w:p w14:paraId="04298F3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1156" w:type="dxa"/>
            <w:tcBorders>
              <w:top w:val="nil"/>
              <w:left w:val="nil"/>
              <w:bottom w:val="single" w:sz="4" w:space="0" w:color="auto"/>
              <w:right w:val="single" w:sz="4" w:space="0" w:color="auto"/>
            </w:tcBorders>
            <w:shd w:val="clear" w:color="auto" w:fill="auto"/>
            <w:noWrap/>
            <w:vAlign w:val="bottom"/>
            <w:hideMark/>
          </w:tcPr>
          <w:p w14:paraId="496818E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867" w:type="dxa"/>
            <w:tcBorders>
              <w:top w:val="nil"/>
              <w:left w:val="nil"/>
              <w:bottom w:val="single" w:sz="4" w:space="0" w:color="auto"/>
              <w:right w:val="single" w:sz="4" w:space="0" w:color="auto"/>
            </w:tcBorders>
            <w:shd w:val="clear" w:color="auto" w:fill="auto"/>
            <w:noWrap/>
            <w:vAlign w:val="bottom"/>
            <w:hideMark/>
          </w:tcPr>
          <w:p w14:paraId="399053A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867" w:type="dxa"/>
            <w:tcBorders>
              <w:top w:val="nil"/>
              <w:left w:val="nil"/>
              <w:bottom w:val="single" w:sz="4" w:space="0" w:color="auto"/>
              <w:right w:val="single" w:sz="4" w:space="0" w:color="auto"/>
            </w:tcBorders>
            <w:shd w:val="clear" w:color="auto" w:fill="auto"/>
            <w:noWrap/>
            <w:vAlign w:val="bottom"/>
            <w:hideMark/>
          </w:tcPr>
          <w:p w14:paraId="70E5D93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866" w:type="dxa"/>
            <w:tcBorders>
              <w:top w:val="nil"/>
              <w:left w:val="nil"/>
              <w:bottom w:val="single" w:sz="4" w:space="0" w:color="auto"/>
              <w:right w:val="single" w:sz="4" w:space="0" w:color="auto"/>
            </w:tcBorders>
            <w:shd w:val="clear" w:color="auto" w:fill="auto"/>
            <w:noWrap/>
            <w:vAlign w:val="bottom"/>
            <w:hideMark/>
          </w:tcPr>
          <w:p w14:paraId="3CCA67D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1089" w:type="dxa"/>
            <w:tcBorders>
              <w:top w:val="nil"/>
              <w:left w:val="nil"/>
              <w:bottom w:val="single" w:sz="4" w:space="0" w:color="auto"/>
              <w:right w:val="single" w:sz="4" w:space="0" w:color="auto"/>
            </w:tcBorders>
            <w:shd w:val="clear" w:color="auto" w:fill="auto"/>
            <w:noWrap/>
            <w:vAlign w:val="bottom"/>
            <w:hideMark/>
          </w:tcPr>
          <w:p w14:paraId="3BFDCB8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1134" w:type="dxa"/>
            <w:tcBorders>
              <w:top w:val="nil"/>
              <w:left w:val="nil"/>
              <w:bottom w:val="single" w:sz="4" w:space="0" w:color="auto"/>
              <w:right w:val="single" w:sz="4" w:space="0" w:color="auto"/>
            </w:tcBorders>
            <w:shd w:val="clear" w:color="auto" w:fill="auto"/>
            <w:noWrap/>
            <w:vAlign w:val="bottom"/>
            <w:hideMark/>
          </w:tcPr>
          <w:p w14:paraId="127553D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1025" w:type="dxa"/>
            <w:tcBorders>
              <w:top w:val="nil"/>
              <w:left w:val="nil"/>
              <w:bottom w:val="single" w:sz="4" w:space="0" w:color="auto"/>
              <w:right w:val="single" w:sz="4" w:space="0" w:color="auto"/>
            </w:tcBorders>
            <w:shd w:val="clear" w:color="auto" w:fill="auto"/>
            <w:noWrap/>
            <w:vAlign w:val="bottom"/>
            <w:hideMark/>
          </w:tcPr>
          <w:p w14:paraId="3A1DD3C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879" w:type="dxa"/>
            <w:tcBorders>
              <w:top w:val="nil"/>
              <w:left w:val="nil"/>
              <w:bottom w:val="single" w:sz="4" w:space="0" w:color="auto"/>
              <w:right w:val="single" w:sz="4" w:space="0" w:color="auto"/>
            </w:tcBorders>
            <w:shd w:val="clear" w:color="auto" w:fill="auto"/>
            <w:noWrap/>
            <w:vAlign w:val="bottom"/>
            <w:hideMark/>
          </w:tcPr>
          <w:p w14:paraId="2552DC2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876" w:type="dxa"/>
            <w:tcBorders>
              <w:top w:val="nil"/>
              <w:left w:val="nil"/>
              <w:bottom w:val="single" w:sz="4" w:space="0" w:color="auto"/>
              <w:right w:val="single" w:sz="4" w:space="0" w:color="auto"/>
            </w:tcBorders>
            <w:shd w:val="clear" w:color="auto" w:fill="auto"/>
            <w:noWrap/>
            <w:vAlign w:val="bottom"/>
            <w:hideMark/>
          </w:tcPr>
          <w:p w14:paraId="76D5847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878" w:type="dxa"/>
            <w:tcBorders>
              <w:top w:val="nil"/>
              <w:left w:val="nil"/>
              <w:bottom w:val="single" w:sz="4" w:space="0" w:color="auto"/>
              <w:right w:val="single" w:sz="4" w:space="0" w:color="auto"/>
            </w:tcBorders>
            <w:shd w:val="clear" w:color="auto" w:fill="auto"/>
            <w:noWrap/>
            <w:vAlign w:val="bottom"/>
            <w:hideMark/>
          </w:tcPr>
          <w:p w14:paraId="7848769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879" w:type="dxa"/>
            <w:tcBorders>
              <w:top w:val="nil"/>
              <w:left w:val="nil"/>
              <w:bottom w:val="single" w:sz="4" w:space="0" w:color="auto"/>
              <w:right w:val="single" w:sz="4" w:space="0" w:color="auto"/>
            </w:tcBorders>
            <w:shd w:val="clear" w:color="auto" w:fill="auto"/>
            <w:noWrap/>
            <w:vAlign w:val="bottom"/>
            <w:hideMark/>
          </w:tcPr>
          <w:p w14:paraId="0EFA6E4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r>
      <w:tr w:rsidR="00662406" w:rsidRPr="003E08F7" w14:paraId="4B6B6339" w14:textId="77777777" w:rsidTr="0039220D">
        <w:trPr>
          <w:trHeight w:val="129"/>
        </w:trPr>
        <w:tc>
          <w:tcPr>
            <w:tcW w:w="4913" w:type="dxa"/>
            <w:tcBorders>
              <w:top w:val="nil"/>
              <w:left w:val="single" w:sz="4" w:space="0" w:color="auto"/>
              <w:bottom w:val="single" w:sz="4" w:space="0" w:color="auto"/>
              <w:right w:val="single" w:sz="4" w:space="0" w:color="auto"/>
            </w:tcBorders>
            <w:shd w:val="clear" w:color="auto" w:fill="auto"/>
            <w:vAlign w:val="bottom"/>
            <w:hideMark/>
          </w:tcPr>
          <w:p w14:paraId="21E79B0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898" w:type="dxa"/>
            <w:tcBorders>
              <w:top w:val="nil"/>
              <w:left w:val="nil"/>
              <w:bottom w:val="single" w:sz="4" w:space="0" w:color="auto"/>
              <w:right w:val="single" w:sz="4" w:space="0" w:color="auto"/>
            </w:tcBorders>
            <w:shd w:val="clear" w:color="auto" w:fill="auto"/>
            <w:vAlign w:val="center"/>
            <w:hideMark/>
          </w:tcPr>
          <w:p w14:paraId="4D32AB5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3" w:type="dxa"/>
            <w:tcBorders>
              <w:top w:val="nil"/>
              <w:left w:val="nil"/>
              <w:bottom w:val="single" w:sz="4" w:space="0" w:color="auto"/>
              <w:right w:val="single" w:sz="4" w:space="0" w:color="auto"/>
            </w:tcBorders>
            <w:shd w:val="clear" w:color="auto" w:fill="auto"/>
            <w:noWrap/>
            <w:vAlign w:val="bottom"/>
            <w:hideMark/>
          </w:tcPr>
          <w:p w14:paraId="2BE4F07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1199" w:type="dxa"/>
            <w:tcBorders>
              <w:top w:val="nil"/>
              <w:left w:val="nil"/>
              <w:bottom w:val="single" w:sz="4" w:space="0" w:color="auto"/>
              <w:right w:val="single" w:sz="4" w:space="0" w:color="auto"/>
            </w:tcBorders>
            <w:shd w:val="clear" w:color="auto" w:fill="auto"/>
            <w:noWrap/>
            <w:vAlign w:val="bottom"/>
            <w:hideMark/>
          </w:tcPr>
          <w:p w14:paraId="08EAE63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820" w:type="dxa"/>
            <w:tcBorders>
              <w:top w:val="nil"/>
              <w:left w:val="nil"/>
              <w:bottom w:val="single" w:sz="4" w:space="0" w:color="auto"/>
              <w:right w:val="single" w:sz="4" w:space="0" w:color="auto"/>
            </w:tcBorders>
            <w:shd w:val="clear" w:color="auto" w:fill="auto"/>
            <w:noWrap/>
            <w:vAlign w:val="bottom"/>
            <w:hideMark/>
          </w:tcPr>
          <w:p w14:paraId="368EC10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820" w:type="dxa"/>
            <w:tcBorders>
              <w:top w:val="nil"/>
              <w:left w:val="nil"/>
              <w:bottom w:val="single" w:sz="4" w:space="0" w:color="auto"/>
              <w:right w:val="single" w:sz="4" w:space="0" w:color="auto"/>
            </w:tcBorders>
            <w:shd w:val="clear" w:color="auto" w:fill="auto"/>
            <w:noWrap/>
            <w:vAlign w:val="bottom"/>
            <w:hideMark/>
          </w:tcPr>
          <w:p w14:paraId="1D8FAC0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1144" w:type="dxa"/>
            <w:tcBorders>
              <w:top w:val="nil"/>
              <w:left w:val="nil"/>
              <w:bottom w:val="single" w:sz="4" w:space="0" w:color="auto"/>
              <w:right w:val="single" w:sz="4" w:space="0" w:color="auto"/>
            </w:tcBorders>
            <w:shd w:val="clear" w:color="auto" w:fill="auto"/>
            <w:noWrap/>
            <w:vAlign w:val="bottom"/>
            <w:hideMark/>
          </w:tcPr>
          <w:p w14:paraId="2BC6EF1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960" w:type="dxa"/>
            <w:tcBorders>
              <w:top w:val="nil"/>
              <w:left w:val="nil"/>
              <w:bottom w:val="single" w:sz="4" w:space="0" w:color="auto"/>
              <w:right w:val="single" w:sz="4" w:space="0" w:color="auto"/>
            </w:tcBorders>
            <w:shd w:val="clear" w:color="auto" w:fill="auto"/>
            <w:noWrap/>
            <w:vAlign w:val="bottom"/>
            <w:hideMark/>
          </w:tcPr>
          <w:p w14:paraId="09CE424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1156" w:type="dxa"/>
            <w:tcBorders>
              <w:top w:val="nil"/>
              <w:left w:val="nil"/>
              <w:bottom w:val="single" w:sz="4" w:space="0" w:color="auto"/>
              <w:right w:val="single" w:sz="4" w:space="0" w:color="auto"/>
            </w:tcBorders>
            <w:shd w:val="clear" w:color="auto" w:fill="auto"/>
            <w:noWrap/>
            <w:vAlign w:val="bottom"/>
            <w:hideMark/>
          </w:tcPr>
          <w:p w14:paraId="48D2901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867" w:type="dxa"/>
            <w:tcBorders>
              <w:top w:val="nil"/>
              <w:left w:val="nil"/>
              <w:bottom w:val="single" w:sz="4" w:space="0" w:color="auto"/>
              <w:right w:val="single" w:sz="4" w:space="0" w:color="auto"/>
            </w:tcBorders>
            <w:shd w:val="clear" w:color="auto" w:fill="auto"/>
            <w:noWrap/>
            <w:vAlign w:val="bottom"/>
            <w:hideMark/>
          </w:tcPr>
          <w:p w14:paraId="50EE8F7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867" w:type="dxa"/>
            <w:tcBorders>
              <w:top w:val="nil"/>
              <w:left w:val="nil"/>
              <w:bottom w:val="single" w:sz="4" w:space="0" w:color="auto"/>
              <w:right w:val="single" w:sz="4" w:space="0" w:color="auto"/>
            </w:tcBorders>
            <w:shd w:val="clear" w:color="auto" w:fill="auto"/>
            <w:noWrap/>
            <w:vAlign w:val="bottom"/>
            <w:hideMark/>
          </w:tcPr>
          <w:p w14:paraId="6B0251D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866" w:type="dxa"/>
            <w:tcBorders>
              <w:top w:val="nil"/>
              <w:left w:val="nil"/>
              <w:bottom w:val="single" w:sz="4" w:space="0" w:color="auto"/>
              <w:right w:val="single" w:sz="4" w:space="0" w:color="auto"/>
            </w:tcBorders>
            <w:shd w:val="clear" w:color="auto" w:fill="auto"/>
            <w:noWrap/>
            <w:vAlign w:val="bottom"/>
            <w:hideMark/>
          </w:tcPr>
          <w:p w14:paraId="5309C8B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1089" w:type="dxa"/>
            <w:tcBorders>
              <w:top w:val="nil"/>
              <w:left w:val="nil"/>
              <w:bottom w:val="single" w:sz="4" w:space="0" w:color="auto"/>
              <w:right w:val="single" w:sz="4" w:space="0" w:color="auto"/>
            </w:tcBorders>
            <w:shd w:val="clear" w:color="auto" w:fill="auto"/>
            <w:noWrap/>
            <w:vAlign w:val="bottom"/>
            <w:hideMark/>
          </w:tcPr>
          <w:p w14:paraId="3966162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1134" w:type="dxa"/>
            <w:tcBorders>
              <w:top w:val="nil"/>
              <w:left w:val="nil"/>
              <w:bottom w:val="single" w:sz="4" w:space="0" w:color="auto"/>
              <w:right w:val="single" w:sz="4" w:space="0" w:color="auto"/>
            </w:tcBorders>
            <w:shd w:val="clear" w:color="auto" w:fill="auto"/>
            <w:noWrap/>
            <w:vAlign w:val="bottom"/>
            <w:hideMark/>
          </w:tcPr>
          <w:p w14:paraId="1C6DCCA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1025" w:type="dxa"/>
            <w:tcBorders>
              <w:top w:val="nil"/>
              <w:left w:val="nil"/>
              <w:bottom w:val="single" w:sz="4" w:space="0" w:color="auto"/>
              <w:right w:val="single" w:sz="4" w:space="0" w:color="auto"/>
            </w:tcBorders>
            <w:shd w:val="clear" w:color="auto" w:fill="auto"/>
            <w:noWrap/>
            <w:vAlign w:val="bottom"/>
            <w:hideMark/>
          </w:tcPr>
          <w:p w14:paraId="3B51431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879" w:type="dxa"/>
            <w:tcBorders>
              <w:top w:val="nil"/>
              <w:left w:val="nil"/>
              <w:bottom w:val="single" w:sz="4" w:space="0" w:color="auto"/>
              <w:right w:val="single" w:sz="4" w:space="0" w:color="auto"/>
            </w:tcBorders>
            <w:shd w:val="clear" w:color="auto" w:fill="auto"/>
            <w:noWrap/>
            <w:vAlign w:val="bottom"/>
            <w:hideMark/>
          </w:tcPr>
          <w:p w14:paraId="37879F1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876" w:type="dxa"/>
            <w:tcBorders>
              <w:top w:val="nil"/>
              <w:left w:val="nil"/>
              <w:bottom w:val="single" w:sz="4" w:space="0" w:color="auto"/>
              <w:right w:val="single" w:sz="4" w:space="0" w:color="auto"/>
            </w:tcBorders>
            <w:shd w:val="clear" w:color="auto" w:fill="auto"/>
            <w:noWrap/>
            <w:vAlign w:val="bottom"/>
            <w:hideMark/>
          </w:tcPr>
          <w:p w14:paraId="68EE6DF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878" w:type="dxa"/>
            <w:tcBorders>
              <w:top w:val="nil"/>
              <w:left w:val="nil"/>
              <w:bottom w:val="single" w:sz="4" w:space="0" w:color="auto"/>
              <w:right w:val="single" w:sz="4" w:space="0" w:color="auto"/>
            </w:tcBorders>
            <w:shd w:val="clear" w:color="auto" w:fill="auto"/>
            <w:noWrap/>
            <w:vAlign w:val="bottom"/>
            <w:hideMark/>
          </w:tcPr>
          <w:p w14:paraId="1DFCD92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c>
          <w:tcPr>
            <w:tcW w:w="879" w:type="dxa"/>
            <w:tcBorders>
              <w:top w:val="nil"/>
              <w:left w:val="nil"/>
              <w:bottom w:val="single" w:sz="4" w:space="0" w:color="auto"/>
              <w:right w:val="single" w:sz="4" w:space="0" w:color="auto"/>
            </w:tcBorders>
            <w:shd w:val="clear" w:color="auto" w:fill="auto"/>
            <w:noWrap/>
            <w:vAlign w:val="bottom"/>
            <w:hideMark/>
          </w:tcPr>
          <w:p w14:paraId="0823406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0,004</w:t>
            </w:r>
          </w:p>
        </w:tc>
      </w:tr>
      <w:tr w:rsidR="00662406" w:rsidRPr="003E08F7" w14:paraId="07061CD0" w14:textId="77777777" w:rsidTr="0039220D">
        <w:trPr>
          <w:trHeight w:val="300"/>
        </w:trPr>
        <w:tc>
          <w:tcPr>
            <w:tcW w:w="4913" w:type="dxa"/>
            <w:tcBorders>
              <w:top w:val="nil"/>
              <w:left w:val="single" w:sz="4" w:space="0" w:color="auto"/>
              <w:bottom w:val="single" w:sz="4" w:space="0" w:color="auto"/>
              <w:right w:val="single" w:sz="4" w:space="0" w:color="auto"/>
            </w:tcBorders>
            <w:shd w:val="clear" w:color="auto" w:fill="auto"/>
            <w:vAlign w:val="bottom"/>
            <w:hideMark/>
          </w:tcPr>
          <w:p w14:paraId="71CA627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898" w:type="dxa"/>
            <w:tcBorders>
              <w:top w:val="nil"/>
              <w:left w:val="nil"/>
              <w:bottom w:val="single" w:sz="4" w:space="0" w:color="auto"/>
              <w:right w:val="single" w:sz="4" w:space="0" w:color="auto"/>
            </w:tcBorders>
            <w:shd w:val="clear" w:color="auto" w:fill="auto"/>
            <w:vAlign w:val="center"/>
            <w:hideMark/>
          </w:tcPr>
          <w:p w14:paraId="7C2F4FA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3" w:type="dxa"/>
            <w:tcBorders>
              <w:top w:val="nil"/>
              <w:left w:val="nil"/>
              <w:bottom w:val="single" w:sz="4" w:space="0" w:color="auto"/>
              <w:right w:val="single" w:sz="4" w:space="0" w:color="auto"/>
            </w:tcBorders>
            <w:shd w:val="clear" w:color="auto" w:fill="auto"/>
            <w:noWrap/>
            <w:vAlign w:val="bottom"/>
            <w:hideMark/>
          </w:tcPr>
          <w:p w14:paraId="3E0ED7E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1199" w:type="dxa"/>
            <w:tcBorders>
              <w:top w:val="nil"/>
              <w:left w:val="nil"/>
              <w:bottom w:val="single" w:sz="4" w:space="0" w:color="auto"/>
              <w:right w:val="single" w:sz="4" w:space="0" w:color="auto"/>
            </w:tcBorders>
            <w:shd w:val="clear" w:color="auto" w:fill="auto"/>
            <w:noWrap/>
            <w:vAlign w:val="bottom"/>
            <w:hideMark/>
          </w:tcPr>
          <w:p w14:paraId="5A7CF7C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820" w:type="dxa"/>
            <w:tcBorders>
              <w:top w:val="nil"/>
              <w:left w:val="nil"/>
              <w:bottom w:val="single" w:sz="4" w:space="0" w:color="auto"/>
              <w:right w:val="single" w:sz="4" w:space="0" w:color="auto"/>
            </w:tcBorders>
            <w:shd w:val="clear" w:color="auto" w:fill="auto"/>
            <w:noWrap/>
            <w:vAlign w:val="bottom"/>
            <w:hideMark/>
          </w:tcPr>
          <w:p w14:paraId="073B799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820" w:type="dxa"/>
            <w:tcBorders>
              <w:top w:val="nil"/>
              <w:left w:val="nil"/>
              <w:bottom w:val="single" w:sz="4" w:space="0" w:color="auto"/>
              <w:right w:val="single" w:sz="4" w:space="0" w:color="auto"/>
            </w:tcBorders>
            <w:shd w:val="clear" w:color="auto" w:fill="auto"/>
            <w:noWrap/>
            <w:vAlign w:val="bottom"/>
            <w:hideMark/>
          </w:tcPr>
          <w:p w14:paraId="0FB49B4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1144" w:type="dxa"/>
            <w:tcBorders>
              <w:top w:val="nil"/>
              <w:left w:val="nil"/>
              <w:bottom w:val="single" w:sz="4" w:space="0" w:color="auto"/>
              <w:right w:val="single" w:sz="4" w:space="0" w:color="auto"/>
            </w:tcBorders>
            <w:shd w:val="clear" w:color="auto" w:fill="auto"/>
            <w:noWrap/>
            <w:vAlign w:val="bottom"/>
            <w:hideMark/>
          </w:tcPr>
          <w:p w14:paraId="1EB6C61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960" w:type="dxa"/>
            <w:tcBorders>
              <w:top w:val="nil"/>
              <w:left w:val="nil"/>
              <w:bottom w:val="single" w:sz="4" w:space="0" w:color="auto"/>
              <w:right w:val="single" w:sz="4" w:space="0" w:color="auto"/>
            </w:tcBorders>
            <w:shd w:val="clear" w:color="auto" w:fill="auto"/>
            <w:noWrap/>
            <w:vAlign w:val="bottom"/>
            <w:hideMark/>
          </w:tcPr>
          <w:p w14:paraId="64D965F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1156" w:type="dxa"/>
            <w:tcBorders>
              <w:top w:val="nil"/>
              <w:left w:val="nil"/>
              <w:bottom w:val="single" w:sz="4" w:space="0" w:color="auto"/>
              <w:right w:val="single" w:sz="4" w:space="0" w:color="auto"/>
            </w:tcBorders>
            <w:shd w:val="clear" w:color="auto" w:fill="auto"/>
            <w:noWrap/>
            <w:vAlign w:val="bottom"/>
            <w:hideMark/>
          </w:tcPr>
          <w:p w14:paraId="032AD01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867" w:type="dxa"/>
            <w:tcBorders>
              <w:top w:val="nil"/>
              <w:left w:val="nil"/>
              <w:bottom w:val="single" w:sz="4" w:space="0" w:color="auto"/>
              <w:right w:val="single" w:sz="4" w:space="0" w:color="auto"/>
            </w:tcBorders>
            <w:shd w:val="clear" w:color="auto" w:fill="auto"/>
            <w:noWrap/>
            <w:vAlign w:val="bottom"/>
            <w:hideMark/>
          </w:tcPr>
          <w:p w14:paraId="1C7DBDC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867" w:type="dxa"/>
            <w:tcBorders>
              <w:top w:val="nil"/>
              <w:left w:val="nil"/>
              <w:bottom w:val="single" w:sz="4" w:space="0" w:color="auto"/>
              <w:right w:val="single" w:sz="4" w:space="0" w:color="auto"/>
            </w:tcBorders>
            <w:shd w:val="clear" w:color="auto" w:fill="auto"/>
            <w:noWrap/>
            <w:vAlign w:val="bottom"/>
            <w:hideMark/>
          </w:tcPr>
          <w:p w14:paraId="1EE6305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866" w:type="dxa"/>
            <w:tcBorders>
              <w:top w:val="nil"/>
              <w:left w:val="nil"/>
              <w:bottom w:val="single" w:sz="4" w:space="0" w:color="auto"/>
              <w:right w:val="single" w:sz="4" w:space="0" w:color="auto"/>
            </w:tcBorders>
            <w:shd w:val="clear" w:color="auto" w:fill="auto"/>
            <w:noWrap/>
            <w:vAlign w:val="bottom"/>
            <w:hideMark/>
          </w:tcPr>
          <w:p w14:paraId="7FD9818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1089" w:type="dxa"/>
            <w:tcBorders>
              <w:top w:val="nil"/>
              <w:left w:val="nil"/>
              <w:bottom w:val="single" w:sz="4" w:space="0" w:color="auto"/>
              <w:right w:val="single" w:sz="4" w:space="0" w:color="auto"/>
            </w:tcBorders>
            <w:shd w:val="clear" w:color="auto" w:fill="auto"/>
            <w:noWrap/>
            <w:vAlign w:val="bottom"/>
            <w:hideMark/>
          </w:tcPr>
          <w:p w14:paraId="564ADE8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1134" w:type="dxa"/>
            <w:tcBorders>
              <w:top w:val="nil"/>
              <w:left w:val="nil"/>
              <w:bottom w:val="single" w:sz="4" w:space="0" w:color="auto"/>
              <w:right w:val="single" w:sz="4" w:space="0" w:color="auto"/>
            </w:tcBorders>
            <w:shd w:val="clear" w:color="auto" w:fill="auto"/>
            <w:noWrap/>
            <w:vAlign w:val="bottom"/>
            <w:hideMark/>
          </w:tcPr>
          <w:p w14:paraId="11489E3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1025" w:type="dxa"/>
            <w:tcBorders>
              <w:top w:val="nil"/>
              <w:left w:val="nil"/>
              <w:bottom w:val="single" w:sz="4" w:space="0" w:color="auto"/>
              <w:right w:val="single" w:sz="4" w:space="0" w:color="auto"/>
            </w:tcBorders>
            <w:shd w:val="clear" w:color="auto" w:fill="auto"/>
            <w:noWrap/>
            <w:vAlign w:val="bottom"/>
            <w:hideMark/>
          </w:tcPr>
          <w:p w14:paraId="29EA796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879" w:type="dxa"/>
            <w:tcBorders>
              <w:top w:val="nil"/>
              <w:left w:val="nil"/>
              <w:bottom w:val="single" w:sz="4" w:space="0" w:color="auto"/>
              <w:right w:val="single" w:sz="4" w:space="0" w:color="auto"/>
            </w:tcBorders>
            <w:shd w:val="clear" w:color="auto" w:fill="auto"/>
            <w:noWrap/>
            <w:vAlign w:val="bottom"/>
            <w:hideMark/>
          </w:tcPr>
          <w:p w14:paraId="23401A9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876" w:type="dxa"/>
            <w:tcBorders>
              <w:top w:val="nil"/>
              <w:left w:val="nil"/>
              <w:bottom w:val="single" w:sz="4" w:space="0" w:color="auto"/>
              <w:right w:val="single" w:sz="4" w:space="0" w:color="auto"/>
            </w:tcBorders>
            <w:shd w:val="clear" w:color="auto" w:fill="auto"/>
            <w:noWrap/>
            <w:vAlign w:val="bottom"/>
            <w:hideMark/>
          </w:tcPr>
          <w:p w14:paraId="6D48F93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878" w:type="dxa"/>
            <w:tcBorders>
              <w:top w:val="nil"/>
              <w:left w:val="nil"/>
              <w:bottom w:val="single" w:sz="4" w:space="0" w:color="auto"/>
              <w:right w:val="single" w:sz="4" w:space="0" w:color="auto"/>
            </w:tcBorders>
            <w:shd w:val="clear" w:color="auto" w:fill="auto"/>
            <w:noWrap/>
            <w:vAlign w:val="bottom"/>
            <w:hideMark/>
          </w:tcPr>
          <w:p w14:paraId="238D44B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c>
          <w:tcPr>
            <w:tcW w:w="879" w:type="dxa"/>
            <w:tcBorders>
              <w:top w:val="nil"/>
              <w:left w:val="nil"/>
              <w:bottom w:val="single" w:sz="4" w:space="0" w:color="auto"/>
              <w:right w:val="single" w:sz="4" w:space="0" w:color="auto"/>
            </w:tcBorders>
            <w:shd w:val="clear" w:color="auto" w:fill="auto"/>
            <w:noWrap/>
            <w:vAlign w:val="bottom"/>
            <w:hideMark/>
          </w:tcPr>
          <w:p w14:paraId="7D92E27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0,053</w:t>
            </w:r>
          </w:p>
        </w:tc>
      </w:tr>
      <w:tr w:rsidR="00662406" w:rsidRPr="003E08F7" w14:paraId="2D31549A" w14:textId="77777777" w:rsidTr="0039220D">
        <w:trPr>
          <w:trHeight w:val="300"/>
        </w:trPr>
        <w:tc>
          <w:tcPr>
            <w:tcW w:w="4913" w:type="dxa"/>
            <w:tcBorders>
              <w:top w:val="nil"/>
              <w:left w:val="single" w:sz="4" w:space="0" w:color="auto"/>
              <w:bottom w:val="single" w:sz="4" w:space="0" w:color="auto"/>
              <w:right w:val="single" w:sz="4" w:space="0" w:color="auto"/>
            </w:tcBorders>
            <w:shd w:val="clear" w:color="auto" w:fill="auto"/>
            <w:vAlign w:val="bottom"/>
            <w:hideMark/>
          </w:tcPr>
          <w:p w14:paraId="108C1289" w14:textId="6699C0B2"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898" w:type="dxa"/>
            <w:tcBorders>
              <w:top w:val="nil"/>
              <w:left w:val="nil"/>
              <w:bottom w:val="single" w:sz="4" w:space="0" w:color="auto"/>
              <w:right w:val="single" w:sz="4" w:space="0" w:color="auto"/>
            </w:tcBorders>
            <w:shd w:val="clear" w:color="auto" w:fill="auto"/>
            <w:vAlign w:val="center"/>
            <w:hideMark/>
          </w:tcPr>
          <w:p w14:paraId="68AFC35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3" w:type="dxa"/>
            <w:tcBorders>
              <w:top w:val="nil"/>
              <w:left w:val="nil"/>
              <w:bottom w:val="single" w:sz="4" w:space="0" w:color="auto"/>
              <w:right w:val="single" w:sz="4" w:space="0" w:color="auto"/>
            </w:tcBorders>
            <w:shd w:val="clear" w:color="auto" w:fill="auto"/>
            <w:noWrap/>
            <w:vAlign w:val="bottom"/>
            <w:hideMark/>
          </w:tcPr>
          <w:p w14:paraId="39E6F6C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1199" w:type="dxa"/>
            <w:tcBorders>
              <w:top w:val="nil"/>
              <w:left w:val="nil"/>
              <w:bottom w:val="single" w:sz="4" w:space="0" w:color="auto"/>
              <w:right w:val="single" w:sz="4" w:space="0" w:color="auto"/>
            </w:tcBorders>
            <w:shd w:val="clear" w:color="auto" w:fill="auto"/>
            <w:noWrap/>
            <w:vAlign w:val="bottom"/>
            <w:hideMark/>
          </w:tcPr>
          <w:p w14:paraId="6C96971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820" w:type="dxa"/>
            <w:tcBorders>
              <w:top w:val="nil"/>
              <w:left w:val="nil"/>
              <w:bottom w:val="single" w:sz="4" w:space="0" w:color="auto"/>
              <w:right w:val="single" w:sz="4" w:space="0" w:color="auto"/>
            </w:tcBorders>
            <w:shd w:val="clear" w:color="auto" w:fill="auto"/>
            <w:noWrap/>
            <w:vAlign w:val="bottom"/>
            <w:hideMark/>
          </w:tcPr>
          <w:p w14:paraId="682E78C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820" w:type="dxa"/>
            <w:tcBorders>
              <w:top w:val="nil"/>
              <w:left w:val="nil"/>
              <w:bottom w:val="single" w:sz="4" w:space="0" w:color="auto"/>
              <w:right w:val="single" w:sz="4" w:space="0" w:color="auto"/>
            </w:tcBorders>
            <w:shd w:val="clear" w:color="auto" w:fill="auto"/>
            <w:noWrap/>
            <w:vAlign w:val="bottom"/>
            <w:hideMark/>
          </w:tcPr>
          <w:p w14:paraId="59DBA7F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1144" w:type="dxa"/>
            <w:tcBorders>
              <w:top w:val="nil"/>
              <w:left w:val="nil"/>
              <w:bottom w:val="single" w:sz="4" w:space="0" w:color="auto"/>
              <w:right w:val="single" w:sz="4" w:space="0" w:color="auto"/>
            </w:tcBorders>
            <w:shd w:val="clear" w:color="auto" w:fill="auto"/>
            <w:noWrap/>
            <w:vAlign w:val="bottom"/>
            <w:hideMark/>
          </w:tcPr>
          <w:p w14:paraId="5AC82B8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960" w:type="dxa"/>
            <w:tcBorders>
              <w:top w:val="nil"/>
              <w:left w:val="nil"/>
              <w:bottom w:val="single" w:sz="4" w:space="0" w:color="auto"/>
              <w:right w:val="single" w:sz="4" w:space="0" w:color="auto"/>
            </w:tcBorders>
            <w:shd w:val="clear" w:color="auto" w:fill="auto"/>
            <w:noWrap/>
            <w:vAlign w:val="bottom"/>
            <w:hideMark/>
          </w:tcPr>
          <w:p w14:paraId="4C3B216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1156" w:type="dxa"/>
            <w:tcBorders>
              <w:top w:val="nil"/>
              <w:left w:val="nil"/>
              <w:bottom w:val="single" w:sz="4" w:space="0" w:color="auto"/>
              <w:right w:val="single" w:sz="4" w:space="0" w:color="auto"/>
            </w:tcBorders>
            <w:shd w:val="clear" w:color="auto" w:fill="auto"/>
            <w:noWrap/>
            <w:vAlign w:val="bottom"/>
            <w:hideMark/>
          </w:tcPr>
          <w:p w14:paraId="137E39B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867" w:type="dxa"/>
            <w:tcBorders>
              <w:top w:val="nil"/>
              <w:left w:val="nil"/>
              <w:bottom w:val="single" w:sz="4" w:space="0" w:color="auto"/>
              <w:right w:val="single" w:sz="4" w:space="0" w:color="auto"/>
            </w:tcBorders>
            <w:shd w:val="clear" w:color="auto" w:fill="auto"/>
            <w:noWrap/>
            <w:vAlign w:val="bottom"/>
            <w:hideMark/>
          </w:tcPr>
          <w:p w14:paraId="6C785F7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867" w:type="dxa"/>
            <w:tcBorders>
              <w:top w:val="nil"/>
              <w:left w:val="nil"/>
              <w:bottom w:val="single" w:sz="4" w:space="0" w:color="auto"/>
              <w:right w:val="single" w:sz="4" w:space="0" w:color="auto"/>
            </w:tcBorders>
            <w:shd w:val="clear" w:color="auto" w:fill="auto"/>
            <w:noWrap/>
            <w:vAlign w:val="bottom"/>
            <w:hideMark/>
          </w:tcPr>
          <w:p w14:paraId="60F3577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866" w:type="dxa"/>
            <w:tcBorders>
              <w:top w:val="nil"/>
              <w:left w:val="nil"/>
              <w:bottom w:val="single" w:sz="4" w:space="0" w:color="auto"/>
              <w:right w:val="single" w:sz="4" w:space="0" w:color="auto"/>
            </w:tcBorders>
            <w:shd w:val="clear" w:color="auto" w:fill="auto"/>
            <w:noWrap/>
            <w:vAlign w:val="bottom"/>
            <w:hideMark/>
          </w:tcPr>
          <w:p w14:paraId="726F0DD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1089" w:type="dxa"/>
            <w:tcBorders>
              <w:top w:val="nil"/>
              <w:left w:val="nil"/>
              <w:bottom w:val="single" w:sz="4" w:space="0" w:color="auto"/>
              <w:right w:val="single" w:sz="4" w:space="0" w:color="auto"/>
            </w:tcBorders>
            <w:shd w:val="clear" w:color="auto" w:fill="auto"/>
            <w:noWrap/>
            <w:vAlign w:val="bottom"/>
            <w:hideMark/>
          </w:tcPr>
          <w:p w14:paraId="29724E3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1134" w:type="dxa"/>
            <w:tcBorders>
              <w:top w:val="nil"/>
              <w:left w:val="nil"/>
              <w:bottom w:val="single" w:sz="4" w:space="0" w:color="auto"/>
              <w:right w:val="single" w:sz="4" w:space="0" w:color="auto"/>
            </w:tcBorders>
            <w:shd w:val="clear" w:color="auto" w:fill="auto"/>
            <w:noWrap/>
            <w:vAlign w:val="bottom"/>
            <w:hideMark/>
          </w:tcPr>
          <w:p w14:paraId="212E6F1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1025" w:type="dxa"/>
            <w:tcBorders>
              <w:top w:val="nil"/>
              <w:left w:val="nil"/>
              <w:bottom w:val="single" w:sz="4" w:space="0" w:color="auto"/>
              <w:right w:val="single" w:sz="4" w:space="0" w:color="auto"/>
            </w:tcBorders>
            <w:shd w:val="clear" w:color="auto" w:fill="auto"/>
            <w:noWrap/>
            <w:vAlign w:val="bottom"/>
            <w:hideMark/>
          </w:tcPr>
          <w:p w14:paraId="0D679AA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879" w:type="dxa"/>
            <w:tcBorders>
              <w:top w:val="nil"/>
              <w:left w:val="nil"/>
              <w:bottom w:val="single" w:sz="4" w:space="0" w:color="auto"/>
              <w:right w:val="single" w:sz="4" w:space="0" w:color="auto"/>
            </w:tcBorders>
            <w:shd w:val="clear" w:color="auto" w:fill="auto"/>
            <w:noWrap/>
            <w:vAlign w:val="bottom"/>
            <w:hideMark/>
          </w:tcPr>
          <w:p w14:paraId="5AA5748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876" w:type="dxa"/>
            <w:tcBorders>
              <w:top w:val="nil"/>
              <w:left w:val="nil"/>
              <w:bottom w:val="single" w:sz="4" w:space="0" w:color="auto"/>
              <w:right w:val="single" w:sz="4" w:space="0" w:color="auto"/>
            </w:tcBorders>
            <w:shd w:val="clear" w:color="auto" w:fill="auto"/>
            <w:noWrap/>
            <w:vAlign w:val="bottom"/>
            <w:hideMark/>
          </w:tcPr>
          <w:p w14:paraId="18733F4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878" w:type="dxa"/>
            <w:tcBorders>
              <w:top w:val="nil"/>
              <w:left w:val="nil"/>
              <w:bottom w:val="single" w:sz="4" w:space="0" w:color="auto"/>
              <w:right w:val="single" w:sz="4" w:space="0" w:color="auto"/>
            </w:tcBorders>
            <w:shd w:val="clear" w:color="auto" w:fill="auto"/>
            <w:noWrap/>
            <w:vAlign w:val="bottom"/>
            <w:hideMark/>
          </w:tcPr>
          <w:p w14:paraId="1850169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c>
          <w:tcPr>
            <w:tcW w:w="879" w:type="dxa"/>
            <w:tcBorders>
              <w:top w:val="nil"/>
              <w:left w:val="nil"/>
              <w:bottom w:val="single" w:sz="4" w:space="0" w:color="auto"/>
              <w:right w:val="single" w:sz="4" w:space="0" w:color="auto"/>
            </w:tcBorders>
            <w:shd w:val="clear" w:color="auto" w:fill="auto"/>
            <w:noWrap/>
            <w:vAlign w:val="bottom"/>
            <w:hideMark/>
          </w:tcPr>
          <w:p w14:paraId="537E3E8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0,507</w:t>
            </w:r>
          </w:p>
        </w:tc>
      </w:tr>
      <w:tr w:rsidR="00662406" w:rsidRPr="003E08F7" w14:paraId="74C07477" w14:textId="77777777" w:rsidTr="0039220D">
        <w:trPr>
          <w:trHeight w:val="300"/>
        </w:trPr>
        <w:tc>
          <w:tcPr>
            <w:tcW w:w="4913" w:type="dxa"/>
            <w:tcBorders>
              <w:top w:val="nil"/>
              <w:left w:val="single" w:sz="4" w:space="0" w:color="auto"/>
              <w:bottom w:val="single" w:sz="4" w:space="0" w:color="auto"/>
              <w:right w:val="single" w:sz="4" w:space="0" w:color="auto"/>
            </w:tcBorders>
            <w:shd w:val="clear" w:color="auto" w:fill="auto"/>
            <w:vAlign w:val="bottom"/>
            <w:hideMark/>
          </w:tcPr>
          <w:p w14:paraId="58875B1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898" w:type="dxa"/>
            <w:tcBorders>
              <w:top w:val="nil"/>
              <w:left w:val="nil"/>
              <w:bottom w:val="single" w:sz="4" w:space="0" w:color="auto"/>
              <w:right w:val="single" w:sz="4" w:space="0" w:color="auto"/>
            </w:tcBorders>
            <w:shd w:val="clear" w:color="auto" w:fill="auto"/>
            <w:vAlign w:val="center"/>
            <w:hideMark/>
          </w:tcPr>
          <w:p w14:paraId="5BBE04E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3" w:type="dxa"/>
            <w:tcBorders>
              <w:top w:val="nil"/>
              <w:left w:val="nil"/>
              <w:bottom w:val="single" w:sz="4" w:space="0" w:color="auto"/>
              <w:right w:val="single" w:sz="4" w:space="0" w:color="auto"/>
            </w:tcBorders>
            <w:shd w:val="clear" w:color="auto" w:fill="auto"/>
            <w:noWrap/>
            <w:vAlign w:val="bottom"/>
            <w:hideMark/>
          </w:tcPr>
          <w:p w14:paraId="23CDF3D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1199" w:type="dxa"/>
            <w:tcBorders>
              <w:top w:val="nil"/>
              <w:left w:val="nil"/>
              <w:bottom w:val="single" w:sz="4" w:space="0" w:color="auto"/>
              <w:right w:val="single" w:sz="4" w:space="0" w:color="auto"/>
            </w:tcBorders>
            <w:shd w:val="clear" w:color="auto" w:fill="auto"/>
            <w:noWrap/>
            <w:vAlign w:val="bottom"/>
            <w:hideMark/>
          </w:tcPr>
          <w:p w14:paraId="2F0F8F1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820" w:type="dxa"/>
            <w:tcBorders>
              <w:top w:val="nil"/>
              <w:left w:val="nil"/>
              <w:bottom w:val="single" w:sz="4" w:space="0" w:color="auto"/>
              <w:right w:val="single" w:sz="4" w:space="0" w:color="auto"/>
            </w:tcBorders>
            <w:shd w:val="clear" w:color="auto" w:fill="auto"/>
            <w:noWrap/>
            <w:vAlign w:val="bottom"/>
            <w:hideMark/>
          </w:tcPr>
          <w:p w14:paraId="02F129F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820" w:type="dxa"/>
            <w:tcBorders>
              <w:top w:val="nil"/>
              <w:left w:val="nil"/>
              <w:bottom w:val="single" w:sz="4" w:space="0" w:color="auto"/>
              <w:right w:val="single" w:sz="4" w:space="0" w:color="auto"/>
            </w:tcBorders>
            <w:shd w:val="clear" w:color="auto" w:fill="auto"/>
            <w:noWrap/>
            <w:vAlign w:val="bottom"/>
            <w:hideMark/>
          </w:tcPr>
          <w:p w14:paraId="78E4B76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1144" w:type="dxa"/>
            <w:tcBorders>
              <w:top w:val="nil"/>
              <w:left w:val="nil"/>
              <w:bottom w:val="single" w:sz="4" w:space="0" w:color="auto"/>
              <w:right w:val="single" w:sz="4" w:space="0" w:color="auto"/>
            </w:tcBorders>
            <w:shd w:val="clear" w:color="auto" w:fill="auto"/>
            <w:noWrap/>
            <w:vAlign w:val="bottom"/>
            <w:hideMark/>
          </w:tcPr>
          <w:p w14:paraId="795E061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960" w:type="dxa"/>
            <w:tcBorders>
              <w:top w:val="nil"/>
              <w:left w:val="nil"/>
              <w:bottom w:val="single" w:sz="4" w:space="0" w:color="auto"/>
              <w:right w:val="single" w:sz="4" w:space="0" w:color="auto"/>
            </w:tcBorders>
            <w:shd w:val="clear" w:color="auto" w:fill="auto"/>
            <w:noWrap/>
            <w:vAlign w:val="bottom"/>
            <w:hideMark/>
          </w:tcPr>
          <w:p w14:paraId="271BF54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1156" w:type="dxa"/>
            <w:tcBorders>
              <w:top w:val="nil"/>
              <w:left w:val="nil"/>
              <w:bottom w:val="single" w:sz="4" w:space="0" w:color="auto"/>
              <w:right w:val="single" w:sz="4" w:space="0" w:color="auto"/>
            </w:tcBorders>
            <w:shd w:val="clear" w:color="auto" w:fill="auto"/>
            <w:noWrap/>
            <w:vAlign w:val="bottom"/>
            <w:hideMark/>
          </w:tcPr>
          <w:p w14:paraId="769D475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867" w:type="dxa"/>
            <w:tcBorders>
              <w:top w:val="nil"/>
              <w:left w:val="nil"/>
              <w:bottom w:val="single" w:sz="4" w:space="0" w:color="auto"/>
              <w:right w:val="single" w:sz="4" w:space="0" w:color="auto"/>
            </w:tcBorders>
            <w:shd w:val="clear" w:color="auto" w:fill="auto"/>
            <w:noWrap/>
            <w:vAlign w:val="bottom"/>
            <w:hideMark/>
          </w:tcPr>
          <w:p w14:paraId="0AC67DF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867" w:type="dxa"/>
            <w:tcBorders>
              <w:top w:val="nil"/>
              <w:left w:val="nil"/>
              <w:bottom w:val="single" w:sz="4" w:space="0" w:color="auto"/>
              <w:right w:val="single" w:sz="4" w:space="0" w:color="auto"/>
            </w:tcBorders>
            <w:shd w:val="clear" w:color="auto" w:fill="auto"/>
            <w:noWrap/>
            <w:vAlign w:val="bottom"/>
            <w:hideMark/>
          </w:tcPr>
          <w:p w14:paraId="7BDB50C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866" w:type="dxa"/>
            <w:tcBorders>
              <w:top w:val="nil"/>
              <w:left w:val="nil"/>
              <w:bottom w:val="single" w:sz="4" w:space="0" w:color="auto"/>
              <w:right w:val="single" w:sz="4" w:space="0" w:color="auto"/>
            </w:tcBorders>
            <w:shd w:val="clear" w:color="auto" w:fill="auto"/>
            <w:noWrap/>
            <w:vAlign w:val="bottom"/>
            <w:hideMark/>
          </w:tcPr>
          <w:p w14:paraId="27B60F2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1089" w:type="dxa"/>
            <w:tcBorders>
              <w:top w:val="nil"/>
              <w:left w:val="nil"/>
              <w:bottom w:val="single" w:sz="4" w:space="0" w:color="auto"/>
              <w:right w:val="single" w:sz="4" w:space="0" w:color="auto"/>
            </w:tcBorders>
            <w:shd w:val="clear" w:color="auto" w:fill="auto"/>
            <w:noWrap/>
            <w:vAlign w:val="bottom"/>
            <w:hideMark/>
          </w:tcPr>
          <w:p w14:paraId="0E6F00C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1134" w:type="dxa"/>
            <w:tcBorders>
              <w:top w:val="nil"/>
              <w:left w:val="nil"/>
              <w:bottom w:val="single" w:sz="4" w:space="0" w:color="auto"/>
              <w:right w:val="single" w:sz="4" w:space="0" w:color="auto"/>
            </w:tcBorders>
            <w:shd w:val="clear" w:color="auto" w:fill="auto"/>
            <w:noWrap/>
            <w:vAlign w:val="bottom"/>
            <w:hideMark/>
          </w:tcPr>
          <w:p w14:paraId="537E07C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1025" w:type="dxa"/>
            <w:tcBorders>
              <w:top w:val="nil"/>
              <w:left w:val="nil"/>
              <w:bottom w:val="single" w:sz="4" w:space="0" w:color="auto"/>
              <w:right w:val="single" w:sz="4" w:space="0" w:color="auto"/>
            </w:tcBorders>
            <w:shd w:val="clear" w:color="auto" w:fill="auto"/>
            <w:noWrap/>
            <w:vAlign w:val="bottom"/>
            <w:hideMark/>
          </w:tcPr>
          <w:p w14:paraId="24FCE7D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879" w:type="dxa"/>
            <w:tcBorders>
              <w:top w:val="nil"/>
              <w:left w:val="nil"/>
              <w:bottom w:val="single" w:sz="4" w:space="0" w:color="auto"/>
              <w:right w:val="single" w:sz="4" w:space="0" w:color="auto"/>
            </w:tcBorders>
            <w:shd w:val="clear" w:color="auto" w:fill="auto"/>
            <w:noWrap/>
            <w:vAlign w:val="bottom"/>
            <w:hideMark/>
          </w:tcPr>
          <w:p w14:paraId="1557ADD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876" w:type="dxa"/>
            <w:tcBorders>
              <w:top w:val="nil"/>
              <w:left w:val="nil"/>
              <w:bottom w:val="single" w:sz="4" w:space="0" w:color="auto"/>
              <w:right w:val="single" w:sz="4" w:space="0" w:color="auto"/>
            </w:tcBorders>
            <w:shd w:val="clear" w:color="auto" w:fill="auto"/>
            <w:noWrap/>
            <w:vAlign w:val="bottom"/>
            <w:hideMark/>
          </w:tcPr>
          <w:p w14:paraId="5FB5503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878" w:type="dxa"/>
            <w:tcBorders>
              <w:top w:val="nil"/>
              <w:left w:val="nil"/>
              <w:bottom w:val="single" w:sz="4" w:space="0" w:color="auto"/>
              <w:right w:val="single" w:sz="4" w:space="0" w:color="auto"/>
            </w:tcBorders>
            <w:shd w:val="clear" w:color="auto" w:fill="auto"/>
            <w:noWrap/>
            <w:vAlign w:val="bottom"/>
            <w:hideMark/>
          </w:tcPr>
          <w:p w14:paraId="49D468B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c>
          <w:tcPr>
            <w:tcW w:w="879" w:type="dxa"/>
            <w:tcBorders>
              <w:top w:val="nil"/>
              <w:left w:val="nil"/>
              <w:bottom w:val="single" w:sz="4" w:space="0" w:color="auto"/>
              <w:right w:val="single" w:sz="4" w:space="0" w:color="auto"/>
            </w:tcBorders>
            <w:shd w:val="clear" w:color="auto" w:fill="auto"/>
            <w:noWrap/>
            <w:vAlign w:val="bottom"/>
            <w:hideMark/>
          </w:tcPr>
          <w:p w14:paraId="74C2EB0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-0,06</w:t>
            </w:r>
          </w:p>
        </w:tc>
      </w:tr>
      <w:tr w:rsidR="00662406" w:rsidRPr="003E08F7" w14:paraId="686C044A" w14:textId="77777777" w:rsidTr="00C635EE">
        <w:trPr>
          <w:trHeight w:val="401"/>
        </w:trPr>
        <w:tc>
          <w:tcPr>
            <w:tcW w:w="4913" w:type="dxa"/>
            <w:tcBorders>
              <w:top w:val="nil"/>
              <w:left w:val="single" w:sz="4" w:space="0" w:color="auto"/>
              <w:bottom w:val="single" w:sz="4" w:space="0" w:color="auto"/>
              <w:right w:val="single" w:sz="4" w:space="0" w:color="auto"/>
            </w:tcBorders>
            <w:shd w:val="clear" w:color="auto" w:fill="auto"/>
            <w:vAlign w:val="bottom"/>
            <w:hideMark/>
          </w:tcPr>
          <w:p w14:paraId="1640E72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898" w:type="dxa"/>
            <w:tcBorders>
              <w:top w:val="nil"/>
              <w:left w:val="nil"/>
              <w:bottom w:val="single" w:sz="4" w:space="0" w:color="auto"/>
              <w:right w:val="single" w:sz="4" w:space="0" w:color="auto"/>
            </w:tcBorders>
            <w:shd w:val="clear" w:color="auto" w:fill="auto"/>
            <w:vAlign w:val="center"/>
            <w:hideMark/>
          </w:tcPr>
          <w:p w14:paraId="52F088A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3" w:type="dxa"/>
            <w:tcBorders>
              <w:top w:val="nil"/>
              <w:left w:val="nil"/>
              <w:bottom w:val="single" w:sz="4" w:space="0" w:color="auto"/>
              <w:right w:val="single" w:sz="4" w:space="0" w:color="auto"/>
            </w:tcBorders>
            <w:shd w:val="clear" w:color="auto" w:fill="auto"/>
            <w:noWrap/>
            <w:vAlign w:val="center"/>
            <w:hideMark/>
          </w:tcPr>
          <w:p w14:paraId="70B64A9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w:t>
            </w:r>
          </w:p>
        </w:tc>
        <w:tc>
          <w:tcPr>
            <w:tcW w:w="1199" w:type="dxa"/>
            <w:tcBorders>
              <w:top w:val="nil"/>
              <w:left w:val="nil"/>
              <w:bottom w:val="single" w:sz="4" w:space="0" w:color="auto"/>
              <w:right w:val="single" w:sz="4" w:space="0" w:color="auto"/>
            </w:tcBorders>
            <w:shd w:val="clear" w:color="auto" w:fill="auto"/>
            <w:noWrap/>
            <w:vAlign w:val="center"/>
            <w:hideMark/>
          </w:tcPr>
          <w:p w14:paraId="1C57CB3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w:t>
            </w:r>
          </w:p>
        </w:tc>
        <w:tc>
          <w:tcPr>
            <w:tcW w:w="820" w:type="dxa"/>
            <w:tcBorders>
              <w:top w:val="nil"/>
              <w:left w:val="nil"/>
              <w:bottom w:val="single" w:sz="4" w:space="0" w:color="auto"/>
              <w:right w:val="single" w:sz="4" w:space="0" w:color="auto"/>
            </w:tcBorders>
            <w:shd w:val="clear" w:color="auto" w:fill="auto"/>
            <w:noWrap/>
            <w:vAlign w:val="center"/>
            <w:hideMark/>
          </w:tcPr>
          <w:p w14:paraId="6F1AA58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w:t>
            </w:r>
          </w:p>
        </w:tc>
        <w:tc>
          <w:tcPr>
            <w:tcW w:w="820" w:type="dxa"/>
            <w:tcBorders>
              <w:top w:val="nil"/>
              <w:left w:val="nil"/>
              <w:bottom w:val="single" w:sz="4" w:space="0" w:color="auto"/>
              <w:right w:val="single" w:sz="4" w:space="0" w:color="auto"/>
            </w:tcBorders>
            <w:shd w:val="clear" w:color="auto" w:fill="auto"/>
            <w:noWrap/>
            <w:vAlign w:val="center"/>
            <w:hideMark/>
          </w:tcPr>
          <w:p w14:paraId="6C4E56D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w:t>
            </w:r>
          </w:p>
        </w:tc>
        <w:tc>
          <w:tcPr>
            <w:tcW w:w="1144" w:type="dxa"/>
            <w:tcBorders>
              <w:top w:val="nil"/>
              <w:left w:val="nil"/>
              <w:bottom w:val="single" w:sz="4" w:space="0" w:color="auto"/>
              <w:right w:val="single" w:sz="4" w:space="0" w:color="auto"/>
            </w:tcBorders>
            <w:shd w:val="clear" w:color="auto" w:fill="auto"/>
            <w:noWrap/>
            <w:vAlign w:val="center"/>
            <w:hideMark/>
          </w:tcPr>
          <w:p w14:paraId="14661B3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w:t>
            </w:r>
          </w:p>
        </w:tc>
        <w:tc>
          <w:tcPr>
            <w:tcW w:w="960" w:type="dxa"/>
            <w:tcBorders>
              <w:top w:val="nil"/>
              <w:left w:val="nil"/>
              <w:bottom w:val="single" w:sz="4" w:space="0" w:color="auto"/>
              <w:right w:val="single" w:sz="4" w:space="0" w:color="auto"/>
            </w:tcBorders>
            <w:shd w:val="clear" w:color="auto" w:fill="auto"/>
            <w:noWrap/>
            <w:vAlign w:val="center"/>
            <w:hideMark/>
          </w:tcPr>
          <w:p w14:paraId="2C2E23B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w:t>
            </w:r>
          </w:p>
        </w:tc>
        <w:tc>
          <w:tcPr>
            <w:tcW w:w="1156" w:type="dxa"/>
            <w:tcBorders>
              <w:top w:val="nil"/>
              <w:left w:val="nil"/>
              <w:bottom w:val="single" w:sz="4" w:space="0" w:color="auto"/>
              <w:right w:val="single" w:sz="4" w:space="0" w:color="auto"/>
            </w:tcBorders>
            <w:shd w:val="clear" w:color="auto" w:fill="auto"/>
            <w:noWrap/>
            <w:vAlign w:val="center"/>
            <w:hideMark/>
          </w:tcPr>
          <w:p w14:paraId="011CA8B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w:t>
            </w:r>
          </w:p>
        </w:tc>
        <w:tc>
          <w:tcPr>
            <w:tcW w:w="867" w:type="dxa"/>
            <w:tcBorders>
              <w:top w:val="nil"/>
              <w:left w:val="nil"/>
              <w:bottom w:val="single" w:sz="4" w:space="0" w:color="auto"/>
              <w:right w:val="single" w:sz="4" w:space="0" w:color="auto"/>
            </w:tcBorders>
            <w:shd w:val="clear" w:color="auto" w:fill="auto"/>
            <w:noWrap/>
            <w:vAlign w:val="center"/>
            <w:hideMark/>
          </w:tcPr>
          <w:p w14:paraId="4381B67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w:t>
            </w:r>
          </w:p>
        </w:tc>
        <w:tc>
          <w:tcPr>
            <w:tcW w:w="867" w:type="dxa"/>
            <w:tcBorders>
              <w:top w:val="nil"/>
              <w:left w:val="nil"/>
              <w:bottom w:val="single" w:sz="4" w:space="0" w:color="auto"/>
              <w:right w:val="single" w:sz="4" w:space="0" w:color="auto"/>
            </w:tcBorders>
            <w:shd w:val="clear" w:color="auto" w:fill="auto"/>
            <w:noWrap/>
            <w:vAlign w:val="center"/>
            <w:hideMark/>
          </w:tcPr>
          <w:p w14:paraId="6241FDB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w:t>
            </w:r>
          </w:p>
        </w:tc>
        <w:tc>
          <w:tcPr>
            <w:tcW w:w="866" w:type="dxa"/>
            <w:tcBorders>
              <w:top w:val="nil"/>
              <w:left w:val="nil"/>
              <w:bottom w:val="single" w:sz="4" w:space="0" w:color="auto"/>
              <w:right w:val="single" w:sz="4" w:space="0" w:color="auto"/>
            </w:tcBorders>
            <w:shd w:val="clear" w:color="auto" w:fill="auto"/>
            <w:noWrap/>
            <w:vAlign w:val="center"/>
            <w:hideMark/>
          </w:tcPr>
          <w:p w14:paraId="18AE94B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w:t>
            </w:r>
          </w:p>
        </w:tc>
        <w:tc>
          <w:tcPr>
            <w:tcW w:w="1089" w:type="dxa"/>
            <w:tcBorders>
              <w:top w:val="nil"/>
              <w:left w:val="nil"/>
              <w:bottom w:val="single" w:sz="4" w:space="0" w:color="auto"/>
              <w:right w:val="single" w:sz="4" w:space="0" w:color="auto"/>
            </w:tcBorders>
            <w:shd w:val="clear" w:color="auto" w:fill="auto"/>
            <w:noWrap/>
            <w:vAlign w:val="center"/>
            <w:hideMark/>
          </w:tcPr>
          <w:p w14:paraId="7C8D194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w:t>
            </w:r>
          </w:p>
        </w:tc>
        <w:tc>
          <w:tcPr>
            <w:tcW w:w="1134" w:type="dxa"/>
            <w:tcBorders>
              <w:top w:val="nil"/>
              <w:left w:val="nil"/>
              <w:bottom w:val="single" w:sz="4" w:space="0" w:color="auto"/>
              <w:right w:val="single" w:sz="4" w:space="0" w:color="auto"/>
            </w:tcBorders>
            <w:shd w:val="clear" w:color="auto" w:fill="auto"/>
            <w:noWrap/>
            <w:vAlign w:val="center"/>
            <w:hideMark/>
          </w:tcPr>
          <w:p w14:paraId="4C0EE9D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w:t>
            </w:r>
          </w:p>
        </w:tc>
        <w:tc>
          <w:tcPr>
            <w:tcW w:w="1025" w:type="dxa"/>
            <w:tcBorders>
              <w:top w:val="nil"/>
              <w:left w:val="nil"/>
              <w:bottom w:val="single" w:sz="4" w:space="0" w:color="auto"/>
              <w:right w:val="single" w:sz="4" w:space="0" w:color="auto"/>
            </w:tcBorders>
            <w:shd w:val="clear" w:color="auto" w:fill="auto"/>
            <w:noWrap/>
            <w:vAlign w:val="center"/>
            <w:hideMark/>
          </w:tcPr>
          <w:p w14:paraId="732CE60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w:t>
            </w:r>
          </w:p>
        </w:tc>
        <w:tc>
          <w:tcPr>
            <w:tcW w:w="879" w:type="dxa"/>
            <w:tcBorders>
              <w:top w:val="nil"/>
              <w:left w:val="nil"/>
              <w:bottom w:val="single" w:sz="4" w:space="0" w:color="auto"/>
              <w:right w:val="single" w:sz="4" w:space="0" w:color="auto"/>
            </w:tcBorders>
            <w:shd w:val="clear" w:color="auto" w:fill="auto"/>
            <w:noWrap/>
            <w:vAlign w:val="center"/>
            <w:hideMark/>
          </w:tcPr>
          <w:p w14:paraId="1C821C2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w:t>
            </w:r>
          </w:p>
        </w:tc>
        <w:tc>
          <w:tcPr>
            <w:tcW w:w="876" w:type="dxa"/>
            <w:tcBorders>
              <w:top w:val="nil"/>
              <w:left w:val="nil"/>
              <w:bottom w:val="single" w:sz="4" w:space="0" w:color="auto"/>
              <w:right w:val="single" w:sz="4" w:space="0" w:color="auto"/>
            </w:tcBorders>
            <w:shd w:val="clear" w:color="auto" w:fill="auto"/>
            <w:noWrap/>
            <w:vAlign w:val="center"/>
            <w:hideMark/>
          </w:tcPr>
          <w:p w14:paraId="467EA3D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w:t>
            </w:r>
          </w:p>
        </w:tc>
        <w:tc>
          <w:tcPr>
            <w:tcW w:w="878" w:type="dxa"/>
            <w:tcBorders>
              <w:top w:val="nil"/>
              <w:left w:val="nil"/>
              <w:bottom w:val="single" w:sz="4" w:space="0" w:color="auto"/>
              <w:right w:val="single" w:sz="4" w:space="0" w:color="auto"/>
            </w:tcBorders>
            <w:shd w:val="clear" w:color="auto" w:fill="auto"/>
            <w:noWrap/>
            <w:vAlign w:val="center"/>
            <w:hideMark/>
          </w:tcPr>
          <w:p w14:paraId="036128C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w:t>
            </w:r>
          </w:p>
        </w:tc>
        <w:tc>
          <w:tcPr>
            <w:tcW w:w="879" w:type="dxa"/>
            <w:tcBorders>
              <w:top w:val="nil"/>
              <w:left w:val="nil"/>
              <w:bottom w:val="single" w:sz="4" w:space="0" w:color="auto"/>
              <w:right w:val="single" w:sz="4" w:space="0" w:color="auto"/>
            </w:tcBorders>
            <w:shd w:val="clear" w:color="auto" w:fill="auto"/>
            <w:noWrap/>
            <w:vAlign w:val="center"/>
            <w:hideMark/>
          </w:tcPr>
          <w:p w14:paraId="41655B4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0,25</w:t>
            </w:r>
          </w:p>
        </w:tc>
      </w:tr>
      <w:tr w:rsidR="00662406" w:rsidRPr="003E08F7" w14:paraId="5FF934FC" w14:textId="77777777" w:rsidTr="00C635EE">
        <w:trPr>
          <w:trHeight w:val="283"/>
        </w:trPr>
        <w:tc>
          <w:tcPr>
            <w:tcW w:w="4913" w:type="dxa"/>
            <w:tcBorders>
              <w:top w:val="nil"/>
              <w:left w:val="single" w:sz="4" w:space="0" w:color="auto"/>
              <w:bottom w:val="single" w:sz="4" w:space="0" w:color="auto"/>
              <w:right w:val="single" w:sz="4" w:space="0" w:color="auto"/>
            </w:tcBorders>
            <w:shd w:val="clear" w:color="auto" w:fill="auto"/>
            <w:vAlign w:val="bottom"/>
            <w:hideMark/>
          </w:tcPr>
          <w:p w14:paraId="12ED85F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898" w:type="dxa"/>
            <w:tcBorders>
              <w:top w:val="nil"/>
              <w:left w:val="nil"/>
              <w:bottom w:val="single" w:sz="4" w:space="0" w:color="auto"/>
              <w:right w:val="single" w:sz="4" w:space="0" w:color="auto"/>
            </w:tcBorders>
            <w:shd w:val="clear" w:color="auto" w:fill="auto"/>
            <w:vAlign w:val="center"/>
            <w:hideMark/>
          </w:tcPr>
          <w:p w14:paraId="3D3A257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3" w:type="dxa"/>
            <w:tcBorders>
              <w:top w:val="nil"/>
              <w:left w:val="nil"/>
              <w:bottom w:val="single" w:sz="4" w:space="0" w:color="auto"/>
              <w:right w:val="single" w:sz="4" w:space="0" w:color="auto"/>
            </w:tcBorders>
            <w:shd w:val="clear" w:color="auto" w:fill="auto"/>
            <w:noWrap/>
            <w:vAlign w:val="center"/>
            <w:hideMark/>
          </w:tcPr>
          <w:p w14:paraId="7ABBDE9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-0,30</w:t>
            </w:r>
          </w:p>
        </w:tc>
        <w:tc>
          <w:tcPr>
            <w:tcW w:w="1199" w:type="dxa"/>
            <w:tcBorders>
              <w:top w:val="nil"/>
              <w:left w:val="nil"/>
              <w:bottom w:val="single" w:sz="4" w:space="0" w:color="auto"/>
              <w:right w:val="single" w:sz="4" w:space="0" w:color="auto"/>
            </w:tcBorders>
            <w:shd w:val="clear" w:color="auto" w:fill="auto"/>
            <w:noWrap/>
            <w:vAlign w:val="center"/>
            <w:hideMark/>
          </w:tcPr>
          <w:p w14:paraId="1456D53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w:t>
            </w:r>
          </w:p>
        </w:tc>
        <w:tc>
          <w:tcPr>
            <w:tcW w:w="820" w:type="dxa"/>
            <w:tcBorders>
              <w:top w:val="nil"/>
              <w:left w:val="nil"/>
              <w:bottom w:val="single" w:sz="4" w:space="0" w:color="auto"/>
              <w:right w:val="single" w:sz="4" w:space="0" w:color="auto"/>
            </w:tcBorders>
            <w:shd w:val="clear" w:color="auto" w:fill="auto"/>
            <w:noWrap/>
            <w:vAlign w:val="center"/>
            <w:hideMark/>
          </w:tcPr>
          <w:p w14:paraId="623F809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w:t>
            </w:r>
          </w:p>
        </w:tc>
        <w:tc>
          <w:tcPr>
            <w:tcW w:w="820" w:type="dxa"/>
            <w:tcBorders>
              <w:top w:val="nil"/>
              <w:left w:val="nil"/>
              <w:bottom w:val="single" w:sz="4" w:space="0" w:color="auto"/>
              <w:right w:val="single" w:sz="4" w:space="0" w:color="auto"/>
            </w:tcBorders>
            <w:shd w:val="clear" w:color="auto" w:fill="auto"/>
            <w:noWrap/>
            <w:vAlign w:val="center"/>
            <w:hideMark/>
          </w:tcPr>
          <w:p w14:paraId="39341AB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w:t>
            </w:r>
          </w:p>
        </w:tc>
        <w:tc>
          <w:tcPr>
            <w:tcW w:w="1144" w:type="dxa"/>
            <w:tcBorders>
              <w:top w:val="nil"/>
              <w:left w:val="nil"/>
              <w:bottom w:val="single" w:sz="4" w:space="0" w:color="auto"/>
              <w:right w:val="single" w:sz="4" w:space="0" w:color="auto"/>
            </w:tcBorders>
            <w:shd w:val="clear" w:color="auto" w:fill="auto"/>
            <w:noWrap/>
            <w:vAlign w:val="center"/>
            <w:hideMark/>
          </w:tcPr>
          <w:p w14:paraId="1EF272E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w:t>
            </w:r>
          </w:p>
        </w:tc>
        <w:tc>
          <w:tcPr>
            <w:tcW w:w="960" w:type="dxa"/>
            <w:tcBorders>
              <w:top w:val="nil"/>
              <w:left w:val="nil"/>
              <w:bottom w:val="single" w:sz="4" w:space="0" w:color="auto"/>
              <w:right w:val="single" w:sz="4" w:space="0" w:color="auto"/>
            </w:tcBorders>
            <w:shd w:val="clear" w:color="auto" w:fill="auto"/>
            <w:noWrap/>
            <w:vAlign w:val="center"/>
            <w:hideMark/>
          </w:tcPr>
          <w:p w14:paraId="562E717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w:t>
            </w:r>
          </w:p>
        </w:tc>
        <w:tc>
          <w:tcPr>
            <w:tcW w:w="1156" w:type="dxa"/>
            <w:tcBorders>
              <w:top w:val="nil"/>
              <w:left w:val="nil"/>
              <w:bottom w:val="single" w:sz="4" w:space="0" w:color="auto"/>
              <w:right w:val="single" w:sz="4" w:space="0" w:color="auto"/>
            </w:tcBorders>
            <w:shd w:val="clear" w:color="auto" w:fill="auto"/>
            <w:noWrap/>
            <w:vAlign w:val="center"/>
            <w:hideMark/>
          </w:tcPr>
          <w:p w14:paraId="4EC2C30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w:t>
            </w:r>
          </w:p>
        </w:tc>
        <w:tc>
          <w:tcPr>
            <w:tcW w:w="867" w:type="dxa"/>
            <w:tcBorders>
              <w:top w:val="nil"/>
              <w:left w:val="nil"/>
              <w:bottom w:val="single" w:sz="4" w:space="0" w:color="auto"/>
              <w:right w:val="single" w:sz="4" w:space="0" w:color="auto"/>
            </w:tcBorders>
            <w:shd w:val="clear" w:color="auto" w:fill="auto"/>
            <w:noWrap/>
            <w:vAlign w:val="center"/>
            <w:hideMark/>
          </w:tcPr>
          <w:p w14:paraId="20BFFE1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w:t>
            </w:r>
          </w:p>
        </w:tc>
        <w:tc>
          <w:tcPr>
            <w:tcW w:w="867" w:type="dxa"/>
            <w:tcBorders>
              <w:top w:val="nil"/>
              <w:left w:val="nil"/>
              <w:bottom w:val="single" w:sz="4" w:space="0" w:color="auto"/>
              <w:right w:val="single" w:sz="4" w:space="0" w:color="auto"/>
            </w:tcBorders>
            <w:shd w:val="clear" w:color="auto" w:fill="auto"/>
            <w:noWrap/>
            <w:vAlign w:val="center"/>
            <w:hideMark/>
          </w:tcPr>
          <w:p w14:paraId="0083947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w:t>
            </w:r>
          </w:p>
        </w:tc>
        <w:tc>
          <w:tcPr>
            <w:tcW w:w="866" w:type="dxa"/>
            <w:tcBorders>
              <w:top w:val="nil"/>
              <w:left w:val="nil"/>
              <w:bottom w:val="single" w:sz="4" w:space="0" w:color="auto"/>
              <w:right w:val="single" w:sz="4" w:space="0" w:color="auto"/>
            </w:tcBorders>
            <w:shd w:val="clear" w:color="auto" w:fill="auto"/>
            <w:noWrap/>
            <w:vAlign w:val="center"/>
            <w:hideMark/>
          </w:tcPr>
          <w:p w14:paraId="52E295F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w:t>
            </w:r>
          </w:p>
        </w:tc>
        <w:tc>
          <w:tcPr>
            <w:tcW w:w="1089" w:type="dxa"/>
            <w:tcBorders>
              <w:top w:val="nil"/>
              <w:left w:val="nil"/>
              <w:bottom w:val="single" w:sz="4" w:space="0" w:color="auto"/>
              <w:right w:val="single" w:sz="4" w:space="0" w:color="auto"/>
            </w:tcBorders>
            <w:shd w:val="clear" w:color="auto" w:fill="auto"/>
            <w:noWrap/>
            <w:vAlign w:val="center"/>
            <w:hideMark/>
          </w:tcPr>
          <w:p w14:paraId="599FA8D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w:t>
            </w:r>
          </w:p>
        </w:tc>
        <w:tc>
          <w:tcPr>
            <w:tcW w:w="1134" w:type="dxa"/>
            <w:tcBorders>
              <w:top w:val="nil"/>
              <w:left w:val="nil"/>
              <w:bottom w:val="single" w:sz="4" w:space="0" w:color="auto"/>
              <w:right w:val="single" w:sz="4" w:space="0" w:color="auto"/>
            </w:tcBorders>
            <w:shd w:val="clear" w:color="auto" w:fill="auto"/>
            <w:noWrap/>
            <w:vAlign w:val="center"/>
            <w:hideMark/>
          </w:tcPr>
          <w:p w14:paraId="5D1D981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w:t>
            </w:r>
          </w:p>
        </w:tc>
        <w:tc>
          <w:tcPr>
            <w:tcW w:w="1025" w:type="dxa"/>
            <w:tcBorders>
              <w:top w:val="nil"/>
              <w:left w:val="nil"/>
              <w:bottom w:val="single" w:sz="4" w:space="0" w:color="auto"/>
              <w:right w:val="single" w:sz="4" w:space="0" w:color="auto"/>
            </w:tcBorders>
            <w:shd w:val="clear" w:color="auto" w:fill="auto"/>
            <w:noWrap/>
            <w:vAlign w:val="center"/>
            <w:hideMark/>
          </w:tcPr>
          <w:p w14:paraId="5361D0C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w:t>
            </w:r>
          </w:p>
        </w:tc>
        <w:tc>
          <w:tcPr>
            <w:tcW w:w="879" w:type="dxa"/>
            <w:tcBorders>
              <w:top w:val="nil"/>
              <w:left w:val="nil"/>
              <w:bottom w:val="single" w:sz="4" w:space="0" w:color="auto"/>
              <w:right w:val="single" w:sz="4" w:space="0" w:color="auto"/>
            </w:tcBorders>
            <w:shd w:val="clear" w:color="auto" w:fill="auto"/>
            <w:noWrap/>
            <w:vAlign w:val="center"/>
            <w:hideMark/>
          </w:tcPr>
          <w:p w14:paraId="6A9425C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w:t>
            </w:r>
          </w:p>
        </w:tc>
        <w:tc>
          <w:tcPr>
            <w:tcW w:w="876" w:type="dxa"/>
            <w:tcBorders>
              <w:top w:val="nil"/>
              <w:left w:val="nil"/>
              <w:bottom w:val="single" w:sz="4" w:space="0" w:color="auto"/>
              <w:right w:val="single" w:sz="4" w:space="0" w:color="auto"/>
            </w:tcBorders>
            <w:shd w:val="clear" w:color="auto" w:fill="auto"/>
            <w:noWrap/>
            <w:vAlign w:val="center"/>
            <w:hideMark/>
          </w:tcPr>
          <w:p w14:paraId="507962C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w:t>
            </w:r>
          </w:p>
        </w:tc>
        <w:tc>
          <w:tcPr>
            <w:tcW w:w="878" w:type="dxa"/>
            <w:tcBorders>
              <w:top w:val="nil"/>
              <w:left w:val="nil"/>
              <w:bottom w:val="single" w:sz="4" w:space="0" w:color="auto"/>
              <w:right w:val="single" w:sz="4" w:space="0" w:color="auto"/>
            </w:tcBorders>
            <w:shd w:val="clear" w:color="auto" w:fill="auto"/>
            <w:noWrap/>
            <w:vAlign w:val="center"/>
            <w:hideMark/>
          </w:tcPr>
          <w:p w14:paraId="5BCF94A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w:t>
            </w:r>
          </w:p>
        </w:tc>
        <w:tc>
          <w:tcPr>
            <w:tcW w:w="879" w:type="dxa"/>
            <w:tcBorders>
              <w:top w:val="nil"/>
              <w:left w:val="nil"/>
              <w:bottom w:val="single" w:sz="4" w:space="0" w:color="auto"/>
              <w:right w:val="single" w:sz="4" w:space="0" w:color="auto"/>
            </w:tcBorders>
            <w:shd w:val="clear" w:color="auto" w:fill="auto"/>
            <w:noWrap/>
            <w:vAlign w:val="center"/>
            <w:hideMark/>
          </w:tcPr>
          <w:p w14:paraId="4586D07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0,20</w:t>
            </w:r>
          </w:p>
        </w:tc>
      </w:tr>
      <w:tr w:rsidR="003E08F7" w:rsidRPr="003E08F7" w14:paraId="2175E92A" w14:textId="77777777" w:rsidTr="0039220D">
        <w:trPr>
          <w:trHeight w:val="300"/>
        </w:trPr>
        <w:tc>
          <w:tcPr>
            <w:tcW w:w="22123" w:type="dxa"/>
            <w:gridSpan w:val="19"/>
            <w:tcBorders>
              <w:top w:val="nil"/>
              <w:left w:val="nil"/>
              <w:bottom w:val="single" w:sz="4" w:space="0" w:color="auto"/>
              <w:right w:val="nil"/>
            </w:tcBorders>
            <w:shd w:val="clear" w:color="auto" w:fill="auto"/>
            <w:noWrap/>
            <w:vAlign w:val="bottom"/>
            <w:hideMark/>
          </w:tcPr>
          <w:p w14:paraId="76727EC3" w14:textId="77777777" w:rsidR="003E08F7" w:rsidRPr="00CC11EF" w:rsidRDefault="003E08F7" w:rsidP="00346B40">
            <w:pPr>
              <w:spacing w:line="240" w:lineRule="auto"/>
              <w:jc w:val="center"/>
              <w:rPr>
                <w:rFonts w:ascii="Times New Roman" w:hAnsi="Times New Roman"/>
                <w:b/>
                <w:bCs/>
                <w:i/>
                <w:iCs/>
                <w:color w:val="000000"/>
                <w:sz w:val="20"/>
              </w:rPr>
            </w:pPr>
            <w:r w:rsidRPr="00CC11EF">
              <w:rPr>
                <w:rFonts w:ascii="Times New Roman" w:hAnsi="Times New Roman"/>
                <w:b/>
                <w:bCs/>
                <w:i/>
                <w:iCs/>
                <w:color w:val="000000"/>
                <w:sz w:val="20"/>
              </w:rPr>
              <w:t>Котельная, ул. Понизовка, 52</w:t>
            </w:r>
          </w:p>
        </w:tc>
      </w:tr>
      <w:tr w:rsidR="00662406" w:rsidRPr="003E08F7" w14:paraId="62E698E2" w14:textId="77777777" w:rsidTr="0039220D">
        <w:trPr>
          <w:trHeight w:val="300"/>
        </w:trPr>
        <w:tc>
          <w:tcPr>
            <w:tcW w:w="4913" w:type="dxa"/>
            <w:tcBorders>
              <w:top w:val="nil"/>
              <w:left w:val="single" w:sz="4" w:space="0" w:color="auto"/>
              <w:bottom w:val="single" w:sz="4" w:space="0" w:color="auto"/>
              <w:right w:val="single" w:sz="4" w:space="0" w:color="auto"/>
            </w:tcBorders>
            <w:shd w:val="clear" w:color="auto" w:fill="auto"/>
            <w:noWrap/>
            <w:vAlign w:val="bottom"/>
            <w:hideMark/>
          </w:tcPr>
          <w:p w14:paraId="437EC08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898" w:type="dxa"/>
            <w:tcBorders>
              <w:top w:val="nil"/>
              <w:left w:val="nil"/>
              <w:bottom w:val="single" w:sz="4" w:space="0" w:color="auto"/>
              <w:right w:val="single" w:sz="4" w:space="0" w:color="auto"/>
            </w:tcBorders>
            <w:shd w:val="clear" w:color="auto" w:fill="auto"/>
            <w:vAlign w:val="center"/>
            <w:hideMark/>
          </w:tcPr>
          <w:p w14:paraId="70AC034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3" w:type="dxa"/>
            <w:tcBorders>
              <w:top w:val="nil"/>
              <w:left w:val="nil"/>
              <w:bottom w:val="single" w:sz="4" w:space="0" w:color="auto"/>
              <w:right w:val="single" w:sz="4" w:space="0" w:color="auto"/>
            </w:tcBorders>
            <w:shd w:val="clear" w:color="auto" w:fill="auto"/>
            <w:noWrap/>
            <w:vAlign w:val="bottom"/>
            <w:hideMark/>
          </w:tcPr>
          <w:p w14:paraId="1207BD8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c>
          <w:tcPr>
            <w:tcW w:w="1199" w:type="dxa"/>
            <w:tcBorders>
              <w:top w:val="nil"/>
              <w:left w:val="nil"/>
              <w:bottom w:val="single" w:sz="4" w:space="0" w:color="auto"/>
              <w:right w:val="single" w:sz="4" w:space="0" w:color="auto"/>
            </w:tcBorders>
            <w:shd w:val="clear" w:color="auto" w:fill="auto"/>
            <w:noWrap/>
            <w:vAlign w:val="bottom"/>
            <w:hideMark/>
          </w:tcPr>
          <w:p w14:paraId="4DFD9C3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c>
          <w:tcPr>
            <w:tcW w:w="820" w:type="dxa"/>
            <w:tcBorders>
              <w:top w:val="nil"/>
              <w:left w:val="nil"/>
              <w:bottom w:val="single" w:sz="4" w:space="0" w:color="auto"/>
              <w:right w:val="single" w:sz="4" w:space="0" w:color="auto"/>
            </w:tcBorders>
            <w:shd w:val="clear" w:color="auto" w:fill="auto"/>
            <w:noWrap/>
            <w:vAlign w:val="bottom"/>
            <w:hideMark/>
          </w:tcPr>
          <w:p w14:paraId="155E8CC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c>
          <w:tcPr>
            <w:tcW w:w="820" w:type="dxa"/>
            <w:tcBorders>
              <w:top w:val="nil"/>
              <w:left w:val="nil"/>
              <w:bottom w:val="single" w:sz="4" w:space="0" w:color="auto"/>
              <w:right w:val="single" w:sz="4" w:space="0" w:color="auto"/>
            </w:tcBorders>
            <w:shd w:val="clear" w:color="auto" w:fill="auto"/>
            <w:noWrap/>
            <w:vAlign w:val="bottom"/>
            <w:hideMark/>
          </w:tcPr>
          <w:p w14:paraId="674A600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c>
          <w:tcPr>
            <w:tcW w:w="1144" w:type="dxa"/>
            <w:tcBorders>
              <w:top w:val="nil"/>
              <w:left w:val="nil"/>
              <w:bottom w:val="single" w:sz="4" w:space="0" w:color="auto"/>
              <w:right w:val="single" w:sz="4" w:space="0" w:color="auto"/>
            </w:tcBorders>
            <w:shd w:val="clear" w:color="auto" w:fill="auto"/>
            <w:noWrap/>
            <w:vAlign w:val="bottom"/>
            <w:hideMark/>
          </w:tcPr>
          <w:p w14:paraId="2B52511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c>
          <w:tcPr>
            <w:tcW w:w="960" w:type="dxa"/>
            <w:tcBorders>
              <w:top w:val="nil"/>
              <w:left w:val="nil"/>
              <w:bottom w:val="single" w:sz="4" w:space="0" w:color="auto"/>
              <w:right w:val="single" w:sz="4" w:space="0" w:color="auto"/>
            </w:tcBorders>
            <w:shd w:val="clear" w:color="auto" w:fill="auto"/>
            <w:noWrap/>
            <w:vAlign w:val="bottom"/>
            <w:hideMark/>
          </w:tcPr>
          <w:p w14:paraId="0FFED9A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c>
          <w:tcPr>
            <w:tcW w:w="1156" w:type="dxa"/>
            <w:tcBorders>
              <w:top w:val="nil"/>
              <w:left w:val="nil"/>
              <w:bottom w:val="single" w:sz="4" w:space="0" w:color="auto"/>
              <w:right w:val="single" w:sz="4" w:space="0" w:color="auto"/>
            </w:tcBorders>
            <w:shd w:val="clear" w:color="auto" w:fill="auto"/>
            <w:noWrap/>
            <w:vAlign w:val="bottom"/>
            <w:hideMark/>
          </w:tcPr>
          <w:p w14:paraId="3EF152E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c>
          <w:tcPr>
            <w:tcW w:w="867" w:type="dxa"/>
            <w:tcBorders>
              <w:top w:val="nil"/>
              <w:left w:val="nil"/>
              <w:bottom w:val="single" w:sz="4" w:space="0" w:color="auto"/>
              <w:right w:val="single" w:sz="4" w:space="0" w:color="auto"/>
            </w:tcBorders>
            <w:shd w:val="clear" w:color="auto" w:fill="auto"/>
            <w:noWrap/>
            <w:vAlign w:val="bottom"/>
            <w:hideMark/>
          </w:tcPr>
          <w:p w14:paraId="4B075E2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c>
          <w:tcPr>
            <w:tcW w:w="867" w:type="dxa"/>
            <w:tcBorders>
              <w:top w:val="nil"/>
              <w:left w:val="nil"/>
              <w:bottom w:val="single" w:sz="4" w:space="0" w:color="auto"/>
              <w:right w:val="single" w:sz="4" w:space="0" w:color="auto"/>
            </w:tcBorders>
            <w:shd w:val="clear" w:color="auto" w:fill="auto"/>
            <w:noWrap/>
            <w:vAlign w:val="bottom"/>
            <w:hideMark/>
          </w:tcPr>
          <w:p w14:paraId="74B5163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c>
          <w:tcPr>
            <w:tcW w:w="866" w:type="dxa"/>
            <w:tcBorders>
              <w:top w:val="nil"/>
              <w:left w:val="nil"/>
              <w:bottom w:val="single" w:sz="4" w:space="0" w:color="auto"/>
              <w:right w:val="single" w:sz="4" w:space="0" w:color="auto"/>
            </w:tcBorders>
            <w:shd w:val="clear" w:color="auto" w:fill="auto"/>
            <w:noWrap/>
            <w:vAlign w:val="bottom"/>
            <w:hideMark/>
          </w:tcPr>
          <w:p w14:paraId="6222912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c>
          <w:tcPr>
            <w:tcW w:w="1089" w:type="dxa"/>
            <w:tcBorders>
              <w:top w:val="nil"/>
              <w:left w:val="nil"/>
              <w:bottom w:val="single" w:sz="4" w:space="0" w:color="auto"/>
              <w:right w:val="single" w:sz="4" w:space="0" w:color="auto"/>
            </w:tcBorders>
            <w:shd w:val="clear" w:color="auto" w:fill="auto"/>
            <w:noWrap/>
            <w:vAlign w:val="bottom"/>
            <w:hideMark/>
          </w:tcPr>
          <w:p w14:paraId="6327562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c>
          <w:tcPr>
            <w:tcW w:w="1134" w:type="dxa"/>
            <w:tcBorders>
              <w:top w:val="nil"/>
              <w:left w:val="nil"/>
              <w:bottom w:val="single" w:sz="4" w:space="0" w:color="auto"/>
              <w:right w:val="single" w:sz="4" w:space="0" w:color="auto"/>
            </w:tcBorders>
            <w:shd w:val="clear" w:color="auto" w:fill="auto"/>
            <w:noWrap/>
            <w:vAlign w:val="bottom"/>
            <w:hideMark/>
          </w:tcPr>
          <w:p w14:paraId="772170A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c>
          <w:tcPr>
            <w:tcW w:w="1025" w:type="dxa"/>
            <w:tcBorders>
              <w:top w:val="nil"/>
              <w:left w:val="nil"/>
              <w:bottom w:val="single" w:sz="4" w:space="0" w:color="auto"/>
              <w:right w:val="single" w:sz="4" w:space="0" w:color="auto"/>
            </w:tcBorders>
            <w:shd w:val="clear" w:color="auto" w:fill="auto"/>
            <w:noWrap/>
            <w:vAlign w:val="bottom"/>
            <w:hideMark/>
          </w:tcPr>
          <w:p w14:paraId="58EBD05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c>
          <w:tcPr>
            <w:tcW w:w="879" w:type="dxa"/>
            <w:tcBorders>
              <w:top w:val="nil"/>
              <w:left w:val="nil"/>
              <w:bottom w:val="single" w:sz="4" w:space="0" w:color="auto"/>
              <w:right w:val="single" w:sz="4" w:space="0" w:color="auto"/>
            </w:tcBorders>
            <w:shd w:val="clear" w:color="auto" w:fill="auto"/>
            <w:noWrap/>
            <w:vAlign w:val="bottom"/>
            <w:hideMark/>
          </w:tcPr>
          <w:p w14:paraId="69A4AEC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c>
          <w:tcPr>
            <w:tcW w:w="876" w:type="dxa"/>
            <w:tcBorders>
              <w:top w:val="nil"/>
              <w:left w:val="nil"/>
              <w:bottom w:val="single" w:sz="4" w:space="0" w:color="auto"/>
              <w:right w:val="single" w:sz="4" w:space="0" w:color="auto"/>
            </w:tcBorders>
            <w:shd w:val="clear" w:color="auto" w:fill="auto"/>
            <w:noWrap/>
            <w:vAlign w:val="bottom"/>
            <w:hideMark/>
          </w:tcPr>
          <w:p w14:paraId="6DD247A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c>
          <w:tcPr>
            <w:tcW w:w="878" w:type="dxa"/>
            <w:tcBorders>
              <w:top w:val="nil"/>
              <w:left w:val="nil"/>
              <w:bottom w:val="single" w:sz="4" w:space="0" w:color="auto"/>
              <w:right w:val="single" w:sz="4" w:space="0" w:color="auto"/>
            </w:tcBorders>
            <w:shd w:val="clear" w:color="auto" w:fill="auto"/>
            <w:noWrap/>
            <w:vAlign w:val="bottom"/>
            <w:hideMark/>
          </w:tcPr>
          <w:p w14:paraId="3713F4C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c>
          <w:tcPr>
            <w:tcW w:w="879" w:type="dxa"/>
            <w:tcBorders>
              <w:top w:val="nil"/>
              <w:left w:val="nil"/>
              <w:bottom w:val="single" w:sz="4" w:space="0" w:color="auto"/>
              <w:right w:val="nil"/>
            </w:tcBorders>
            <w:shd w:val="clear" w:color="auto" w:fill="auto"/>
            <w:noWrap/>
            <w:vAlign w:val="bottom"/>
            <w:hideMark/>
          </w:tcPr>
          <w:p w14:paraId="13A2AD7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r>
      <w:tr w:rsidR="00662406" w:rsidRPr="003E08F7" w14:paraId="45C81B78" w14:textId="77777777" w:rsidTr="0039220D">
        <w:trPr>
          <w:trHeight w:val="300"/>
        </w:trPr>
        <w:tc>
          <w:tcPr>
            <w:tcW w:w="4913" w:type="dxa"/>
            <w:tcBorders>
              <w:top w:val="nil"/>
              <w:left w:val="single" w:sz="4" w:space="0" w:color="auto"/>
              <w:bottom w:val="single" w:sz="4" w:space="0" w:color="auto"/>
              <w:right w:val="single" w:sz="4" w:space="0" w:color="auto"/>
            </w:tcBorders>
            <w:shd w:val="clear" w:color="auto" w:fill="auto"/>
            <w:noWrap/>
            <w:vAlign w:val="bottom"/>
            <w:hideMark/>
          </w:tcPr>
          <w:p w14:paraId="4383F55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898" w:type="dxa"/>
            <w:tcBorders>
              <w:top w:val="nil"/>
              <w:left w:val="nil"/>
              <w:bottom w:val="single" w:sz="4" w:space="0" w:color="auto"/>
              <w:right w:val="single" w:sz="4" w:space="0" w:color="auto"/>
            </w:tcBorders>
            <w:shd w:val="clear" w:color="auto" w:fill="auto"/>
            <w:vAlign w:val="center"/>
            <w:hideMark/>
          </w:tcPr>
          <w:p w14:paraId="3867B8E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3" w:type="dxa"/>
            <w:tcBorders>
              <w:top w:val="nil"/>
              <w:left w:val="nil"/>
              <w:bottom w:val="single" w:sz="4" w:space="0" w:color="auto"/>
              <w:right w:val="single" w:sz="4" w:space="0" w:color="auto"/>
            </w:tcBorders>
            <w:shd w:val="clear" w:color="auto" w:fill="auto"/>
            <w:noWrap/>
            <w:vAlign w:val="bottom"/>
            <w:hideMark/>
          </w:tcPr>
          <w:p w14:paraId="7E2DA63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c>
          <w:tcPr>
            <w:tcW w:w="1199" w:type="dxa"/>
            <w:tcBorders>
              <w:top w:val="nil"/>
              <w:left w:val="nil"/>
              <w:bottom w:val="single" w:sz="4" w:space="0" w:color="auto"/>
              <w:right w:val="single" w:sz="4" w:space="0" w:color="auto"/>
            </w:tcBorders>
            <w:shd w:val="clear" w:color="auto" w:fill="auto"/>
            <w:noWrap/>
            <w:vAlign w:val="bottom"/>
            <w:hideMark/>
          </w:tcPr>
          <w:p w14:paraId="384EC1E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c>
          <w:tcPr>
            <w:tcW w:w="820" w:type="dxa"/>
            <w:tcBorders>
              <w:top w:val="nil"/>
              <w:left w:val="nil"/>
              <w:bottom w:val="single" w:sz="4" w:space="0" w:color="auto"/>
              <w:right w:val="single" w:sz="4" w:space="0" w:color="auto"/>
            </w:tcBorders>
            <w:shd w:val="clear" w:color="auto" w:fill="auto"/>
            <w:noWrap/>
            <w:vAlign w:val="bottom"/>
            <w:hideMark/>
          </w:tcPr>
          <w:p w14:paraId="4071BC0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c>
          <w:tcPr>
            <w:tcW w:w="820" w:type="dxa"/>
            <w:tcBorders>
              <w:top w:val="nil"/>
              <w:left w:val="nil"/>
              <w:bottom w:val="single" w:sz="4" w:space="0" w:color="auto"/>
              <w:right w:val="single" w:sz="4" w:space="0" w:color="auto"/>
            </w:tcBorders>
            <w:shd w:val="clear" w:color="auto" w:fill="auto"/>
            <w:noWrap/>
            <w:vAlign w:val="bottom"/>
            <w:hideMark/>
          </w:tcPr>
          <w:p w14:paraId="6646E46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c>
          <w:tcPr>
            <w:tcW w:w="1144" w:type="dxa"/>
            <w:tcBorders>
              <w:top w:val="nil"/>
              <w:left w:val="nil"/>
              <w:bottom w:val="single" w:sz="4" w:space="0" w:color="auto"/>
              <w:right w:val="single" w:sz="4" w:space="0" w:color="auto"/>
            </w:tcBorders>
            <w:shd w:val="clear" w:color="auto" w:fill="auto"/>
            <w:noWrap/>
            <w:vAlign w:val="bottom"/>
            <w:hideMark/>
          </w:tcPr>
          <w:p w14:paraId="48B451E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c>
          <w:tcPr>
            <w:tcW w:w="960" w:type="dxa"/>
            <w:tcBorders>
              <w:top w:val="nil"/>
              <w:left w:val="nil"/>
              <w:bottom w:val="single" w:sz="4" w:space="0" w:color="auto"/>
              <w:right w:val="single" w:sz="4" w:space="0" w:color="auto"/>
            </w:tcBorders>
            <w:shd w:val="clear" w:color="auto" w:fill="auto"/>
            <w:noWrap/>
            <w:vAlign w:val="bottom"/>
            <w:hideMark/>
          </w:tcPr>
          <w:p w14:paraId="48B6DDA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c>
          <w:tcPr>
            <w:tcW w:w="1156" w:type="dxa"/>
            <w:tcBorders>
              <w:top w:val="nil"/>
              <w:left w:val="nil"/>
              <w:bottom w:val="single" w:sz="4" w:space="0" w:color="auto"/>
              <w:right w:val="single" w:sz="4" w:space="0" w:color="auto"/>
            </w:tcBorders>
            <w:shd w:val="clear" w:color="auto" w:fill="auto"/>
            <w:noWrap/>
            <w:vAlign w:val="bottom"/>
            <w:hideMark/>
          </w:tcPr>
          <w:p w14:paraId="2A61A47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c>
          <w:tcPr>
            <w:tcW w:w="867" w:type="dxa"/>
            <w:tcBorders>
              <w:top w:val="nil"/>
              <w:left w:val="nil"/>
              <w:bottom w:val="single" w:sz="4" w:space="0" w:color="auto"/>
              <w:right w:val="single" w:sz="4" w:space="0" w:color="auto"/>
            </w:tcBorders>
            <w:shd w:val="clear" w:color="auto" w:fill="auto"/>
            <w:noWrap/>
            <w:vAlign w:val="bottom"/>
            <w:hideMark/>
          </w:tcPr>
          <w:p w14:paraId="7EEE179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c>
          <w:tcPr>
            <w:tcW w:w="867" w:type="dxa"/>
            <w:tcBorders>
              <w:top w:val="nil"/>
              <w:left w:val="nil"/>
              <w:bottom w:val="single" w:sz="4" w:space="0" w:color="auto"/>
              <w:right w:val="single" w:sz="4" w:space="0" w:color="auto"/>
            </w:tcBorders>
            <w:shd w:val="clear" w:color="auto" w:fill="auto"/>
            <w:noWrap/>
            <w:vAlign w:val="bottom"/>
            <w:hideMark/>
          </w:tcPr>
          <w:p w14:paraId="0F0B802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c>
          <w:tcPr>
            <w:tcW w:w="866" w:type="dxa"/>
            <w:tcBorders>
              <w:top w:val="nil"/>
              <w:left w:val="nil"/>
              <w:bottom w:val="single" w:sz="4" w:space="0" w:color="auto"/>
              <w:right w:val="single" w:sz="4" w:space="0" w:color="auto"/>
            </w:tcBorders>
            <w:shd w:val="clear" w:color="auto" w:fill="auto"/>
            <w:noWrap/>
            <w:vAlign w:val="bottom"/>
            <w:hideMark/>
          </w:tcPr>
          <w:p w14:paraId="473F331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c>
          <w:tcPr>
            <w:tcW w:w="1089" w:type="dxa"/>
            <w:tcBorders>
              <w:top w:val="nil"/>
              <w:left w:val="nil"/>
              <w:bottom w:val="single" w:sz="4" w:space="0" w:color="auto"/>
              <w:right w:val="single" w:sz="4" w:space="0" w:color="auto"/>
            </w:tcBorders>
            <w:shd w:val="clear" w:color="auto" w:fill="auto"/>
            <w:noWrap/>
            <w:vAlign w:val="bottom"/>
            <w:hideMark/>
          </w:tcPr>
          <w:p w14:paraId="5E98405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c>
          <w:tcPr>
            <w:tcW w:w="1134" w:type="dxa"/>
            <w:tcBorders>
              <w:top w:val="nil"/>
              <w:left w:val="nil"/>
              <w:bottom w:val="single" w:sz="4" w:space="0" w:color="auto"/>
              <w:right w:val="single" w:sz="4" w:space="0" w:color="auto"/>
            </w:tcBorders>
            <w:shd w:val="clear" w:color="auto" w:fill="auto"/>
            <w:noWrap/>
            <w:vAlign w:val="bottom"/>
            <w:hideMark/>
          </w:tcPr>
          <w:p w14:paraId="11EA1A6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c>
          <w:tcPr>
            <w:tcW w:w="1025" w:type="dxa"/>
            <w:tcBorders>
              <w:top w:val="nil"/>
              <w:left w:val="nil"/>
              <w:bottom w:val="single" w:sz="4" w:space="0" w:color="auto"/>
              <w:right w:val="single" w:sz="4" w:space="0" w:color="auto"/>
            </w:tcBorders>
            <w:shd w:val="clear" w:color="auto" w:fill="auto"/>
            <w:noWrap/>
            <w:vAlign w:val="bottom"/>
            <w:hideMark/>
          </w:tcPr>
          <w:p w14:paraId="5D03F3D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c>
          <w:tcPr>
            <w:tcW w:w="879" w:type="dxa"/>
            <w:tcBorders>
              <w:top w:val="nil"/>
              <w:left w:val="nil"/>
              <w:bottom w:val="single" w:sz="4" w:space="0" w:color="auto"/>
              <w:right w:val="single" w:sz="4" w:space="0" w:color="auto"/>
            </w:tcBorders>
            <w:shd w:val="clear" w:color="auto" w:fill="auto"/>
            <w:noWrap/>
            <w:vAlign w:val="bottom"/>
            <w:hideMark/>
          </w:tcPr>
          <w:p w14:paraId="7BADE30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c>
          <w:tcPr>
            <w:tcW w:w="876" w:type="dxa"/>
            <w:tcBorders>
              <w:top w:val="nil"/>
              <w:left w:val="nil"/>
              <w:bottom w:val="single" w:sz="4" w:space="0" w:color="auto"/>
              <w:right w:val="single" w:sz="4" w:space="0" w:color="auto"/>
            </w:tcBorders>
            <w:shd w:val="clear" w:color="auto" w:fill="auto"/>
            <w:noWrap/>
            <w:vAlign w:val="bottom"/>
            <w:hideMark/>
          </w:tcPr>
          <w:p w14:paraId="58EA992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c>
          <w:tcPr>
            <w:tcW w:w="878" w:type="dxa"/>
            <w:tcBorders>
              <w:top w:val="nil"/>
              <w:left w:val="nil"/>
              <w:bottom w:val="single" w:sz="4" w:space="0" w:color="auto"/>
              <w:right w:val="single" w:sz="4" w:space="0" w:color="auto"/>
            </w:tcBorders>
            <w:shd w:val="clear" w:color="auto" w:fill="auto"/>
            <w:noWrap/>
            <w:vAlign w:val="bottom"/>
            <w:hideMark/>
          </w:tcPr>
          <w:p w14:paraId="3B01FCF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c>
          <w:tcPr>
            <w:tcW w:w="879" w:type="dxa"/>
            <w:tcBorders>
              <w:top w:val="nil"/>
              <w:left w:val="nil"/>
              <w:bottom w:val="single" w:sz="4" w:space="0" w:color="auto"/>
              <w:right w:val="single" w:sz="4" w:space="0" w:color="auto"/>
            </w:tcBorders>
            <w:shd w:val="clear" w:color="auto" w:fill="auto"/>
            <w:noWrap/>
            <w:vAlign w:val="bottom"/>
            <w:hideMark/>
          </w:tcPr>
          <w:p w14:paraId="5652E92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3,44</w:t>
            </w:r>
          </w:p>
        </w:tc>
      </w:tr>
      <w:tr w:rsidR="00662406" w:rsidRPr="003E08F7" w14:paraId="0E487BCA" w14:textId="77777777" w:rsidTr="0039220D">
        <w:trPr>
          <w:trHeight w:val="222"/>
        </w:trPr>
        <w:tc>
          <w:tcPr>
            <w:tcW w:w="4913" w:type="dxa"/>
            <w:tcBorders>
              <w:top w:val="nil"/>
              <w:left w:val="single" w:sz="4" w:space="0" w:color="auto"/>
              <w:bottom w:val="single" w:sz="4" w:space="0" w:color="auto"/>
              <w:right w:val="single" w:sz="4" w:space="0" w:color="auto"/>
            </w:tcBorders>
            <w:shd w:val="clear" w:color="auto" w:fill="auto"/>
            <w:vAlign w:val="bottom"/>
            <w:hideMark/>
          </w:tcPr>
          <w:p w14:paraId="28D2A64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898" w:type="dxa"/>
            <w:tcBorders>
              <w:top w:val="nil"/>
              <w:left w:val="nil"/>
              <w:bottom w:val="single" w:sz="4" w:space="0" w:color="auto"/>
              <w:right w:val="single" w:sz="4" w:space="0" w:color="auto"/>
            </w:tcBorders>
            <w:shd w:val="clear" w:color="auto" w:fill="auto"/>
            <w:vAlign w:val="center"/>
            <w:hideMark/>
          </w:tcPr>
          <w:p w14:paraId="3442E4C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3" w:type="dxa"/>
            <w:tcBorders>
              <w:top w:val="nil"/>
              <w:left w:val="nil"/>
              <w:bottom w:val="single" w:sz="4" w:space="0" w:color="auto"/>
              <w:right w:val="single" w:sz="4" w:space="0" w:color="auto"/>
            </w:tcBorders>
            <w:shd w:val="clear" w:color="auto" w:fill="auto"/>
            <w:noWrap/>
            <w:vAlign w:val="bottom"/>
            <w:hideMark/>
          </w:tcPr>
          <w:p w14:paraId="054EF24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0,199</w:t>
            </w:r>
          </w:p>
        </w:tc>
        <w:tc>
          <w:tcPr>
            <w:tcW w:w="1199" w:type="dxa"/>
            <w:tcBorders>
              <w:top w:val="nil"/>
              <w:left w:val="nil"/>
              <w:bottom w:val="single" w:sz="4" w:space="0" w:color="auto"/>
              <w:right w:val="single" w:sz="4" w:space="0" w:color="auto"/>
            </w:tcBorders>
            <w:shd w:val="clear" w:color="auto" w:fill="auto"/>
            <w:noWrap/>
            <w:vAlign w:val="bottom"/>
            <w:hideMark/>
          </w:tcPr>
          <w:p w14:paraId="40B1FED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0,199</w:t>
            </w:r>
          </w:p>
        </w:tc>
        <w:tc>
          <w:tcPr>
            <w:tcW w:w="820" w:type="dxa"/>
            <w:tcBorders>
              <w:top w:val="nil"/>
              <w:left w:val="nil"/>
              <w:bottom w:val="single" w:sz="4" w:space="0" w:color="auto"/>
              <w:right w:val="single" w:sz="4" w:space="0" w:color="auto"/>
            </w:tcBorders>
            <w:shd w:val="clear" w:color="auto" w:fill="auto"/>
            <w:noWrap/>
            <w:vAlign w:val="bottom"/>
            <w:hideMark/>
          </w:tcPr>
          <w:p w14:paraId="078A3E8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0,199</w:t>
            </w:r>
          </w:p>
        </w:tc>
        <w:tc>
          <w:tcPr>
            <w:tcW w:w="820" w:type="dxa"/>
            <w:tcBorders>
              <w:top w:val="nil"/>
              <w:left w:val="nil"/>
              <w:bottom w:val="single" w:sz="4" w:space="0" w:color="auto"/>
              <w:right w:val="single" w:sz="4" w:space="0" w:color="auto"/>
            </w:tcBorders>
            <w:shd w:val="clear" w:color="auto" w:fill="auto"/>
            <w:noWrap/>
            <w:vAlign w:val="bottom"/>
            <w:hideMark/>
          </w:tcPr>
          <w:p w14:paraId="5D8E3C6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0,199</w:t>
            </w:r>
          </w:p>
        </w:tc>
        <w:tc>
          <w:tcPr>
            <w:tcW w:w="1144" w:type="dxa"/>
            <w:tcBorders>
              <w:top w:val="nil"/>
              <w:left w:val="nil"/>
              <w:bottom w:val="single" w:sz="4" w:space="0" w:color="auto"/>
              <w:right w:val="single" w:sz="4" w:space="0" w:color="auto"/>
            </w:tcBorders>
            <w:shd w:val="clear" w:color="auto" w:fill="auto"/>
            <w:noWrap/>
            <w:vAlign w:val="bottom"/>
            <w:hideMark/>
          </w:tcPr>
          <w:p w14:paraId="34B10AF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0,199</w:t>
            </w:r>
          </w:p>
        </w:tc>
        <w:tc>
          <w:tcPr>
            <w:tcW w:w="960" w:type="dxa"/>
            <w:tcBorders>
              <w:top w:val="nil"/>
              <w:left w:val="nil"/>
              <w:bottom w:val="single" w:sz="4" w:space="0" w:color="auto"/>
              <w:right w:val="single" w:sz="4" w:space="0" w:color="auto"/>
            </w:tcBorders>
            <w:shd w:val="clear" w:color="auto" w:fill="auto"/>
            <w:noWrap/>
            <w:vAlign w:val="bottom"/>
            <w:hideMark/>
          </w:tcPr>
          <w:p w14:paraId="06FDCE9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0,199</w:t>
            </w:r>
          </w:p>
        </w:tc>
        <w:tc>
          <w:tcPr>
            <w:tcW w:w="1156" w:type="dxa"/>
            <w:tcBorders>
              <w:top w:val="nil"/>
              <w:left w:val="nil"/>
              <w:bottom w:val="single" w:sz="4" w:space="0" w:color="auto"/>
              <w:right w:val="single" w:sz="4" w:space="0" w:color="auto"/>
            </w:tcBorders>
            <w:shd w:val="clear" w:color="auto" w:fill="auto"/>
            <w:noWrap/>
            <w:vAlign w:val="bottom"/>
            <w:hideMark/>
          </w:tcPr>
          <w:p w14:paraId="51EB472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0,199</w:t>
            </w:r>
          </w:p>
        </w:tc>
        <w:tc>
          <w:tcPr>
            <w:tcW w:w="867" w:type="dxa"/>
            <w:tcBorders>
              <w:top w:val="nil"/>
              <w:left w:val="nil"/>
              <w:bottom w:val="single" w:sz="4" w:space="0" w:color="auto"/>
              <w:right w:val="single" w:sz="4" w:space="0" w:color="auto"/>
            </w:tcBorders>
            <w:shd w:val="clear" w:color="auto" w:fill="auto"/>
            <w:noWrap/>
            <w:vAlign w:val="bottom"/>
            <w:hideMark/>
          </w:tcPr>
          <w:p w14:paraId="4A167EC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0,199</w:t>
            </w:r>
          </w:p>
        </w:tc>
        <w:tc>
          <w:tcPr>
            <w:tcW w:w="867" w:type="dxa"/>
            <w:tcBorders>
              <w:top w:val="nil"/>
              <w:left w:val="nil"/>
              <w:bottom w:val="single" w:sz="4" w:space="0" w:color="auto"/>
              <w:right w:val="single" w:sz="4" w:space="0" w:color="auto"/>
            </w:tcBorders>
            <w:shd w:val="clear" w:color="auto" w:fill="auto"/>
            <w:noWrap/>
            <w:vAlign w:val="bottom"/>
            <w:hideMark/>
          </w:tcPr>
          <w:p w14:paraId="5C09CA8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0,199</w:t>
            </w:r>
          </w:p>
        </w:tc>
        <w:tc>
          <w:tcPr>
            <w:tcW w:w="866" w:type="dxa"/>
            <w:tcBorders>
              <w:top w:val="nil"/>
              <w:left w:val="nil"/>
              <w:bottom w:val="single" w:sz="4" w:space="0" w:color="auto"/>
              <w:right w:val="single" w:sz="4" w:space="0" w:color="auto"/>
            </w:tcBorders>
            <w:shd w:val="clear" w:color="auto" w:fill="auto"/>
            <w:noWrap/>
            <w:vAlign w:val="bottom"/>
            <w:hideMark/>
          </w:tcPr>
          <w:p w14:paraId="7EAB155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0,199</w:t>
            </w:r>
          </w:p>
        </w:tc>
        <w:tc>
          <w:tcPr>
            <w:tcW w:w="1089" w:type="dxa"/>
            <w:tcBorders>
              <w:top w:val="nil"/>
              <w:left w:val="nil"/>
              <w:bottom w:val="single" w:sz="4" w:space="0" w:color="auto"/>
              <w:right w:val="single" w:sz="4" w:space="0" w:color="auto"/>
            </w:tcBorders>
            <w:shd w:val="clear" w:color="auto" w:fill="auto"/>
            <w:noWrap/>
            <w:vAlign w:val="bottom"/>
            <w:hideMark/>
          </w:tcPr>
          <w:p w14:paraId="045DF62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0,199</w:t>
            </w:r>
          </w:p>
        </w:tc>
        <w:tc>
          <w:tcPr>
            <w:tcW w:w="1134" w:type="dxa"/>
            <w:tcBorders>
              <w:top w:val="nil"/>
              <w:left w:val="nil"/>
              <w:bottom w:val="single" w:sz="4" w:space="0" w:color="auto"/>
              <w:right w:val="single" w:sz="4" w:space="0" w:color="auto"/>
            </w:tcBorders>
            <w:shd w:val="clear" w:color="auto" w:fill="auto"/>
            <w:noWrap/>
            <w:vAlign w:val="bottom"/>
            <w:hideMark/>
          </w:tcPr>
          <w:p w14:paraId="23B930A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0,199</w:t>
            </w:r>
          </w:p>
        </w:tc>
        <w:tc>
          <w:tcPr>
            <w:tcW w:w="1025" w:type="dxa"/>
            <w:tcBorders>
              <w:top w:val="nil"/>
              <w:left w:val="nil"/>
              <w:bottom w:val="single" w:sz="4" w:space="0" w:color="auto"/>
              <w:right w:val="single" w:sz="4" w:space="0" w:color="auto"/>
            </w:tcBorders>
            <w:shd w:val="clear" w:color="auto" w:fill="auto"/>
            <w:noWrap/>
            <w:vAlign w:val="bottom"/>
            <w:hideMark/>
          </w:tcPr>
          <w:p w14:paraId="128D360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0,199</w:t>
            </w:r>
          </w:p>
        </w:tc>
        <w:tc>
          <w:tcPr>
            <w:tcW w:w="879" w:type="dxa"/>
            <w:tcBorders>
              <w:top w:val="nil"/>
              <w:left w:val="nil"/>
              <w:bottom w:val="single" w:sz="4" w:space="0" w:color="auto"/>
              <w:right w:val="single" w:sz="4" w:space="0" w:color="auto"/>
            </w:tcBorders>
            <w:shd w:val="clear" w:color="auto" w:fill="auto"/>
            <w:noWrap/>
            <w:vAlign w:val="bottom"/>
            <w:hideMark/>
          </w:tcPr>
          <w:p w14:paraId="4E5DF0C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0,199</w:t>
            </w:r>
          </w:p>
        </w:tc>
        <w:tc>
          <w:tcPr>
            <w:tcW w:w="876" w:type="dxa"/>
            <w:tcBorders>
              <w:top w:val="nil"/>
              <w:left w:val="nil"/>
              <w:bottom w:val="single" w:sz="4" w:space="0" w:color="auto"/>
              <w:right w:val="single" w:sz="4" w:space="0" w:color="auto"/>
            </w:tcBorders>
            <w:shd w:val="clear" w:color="auto" w:fill="auto"/>
            <w:noWrap/>
            <w:vAlign w:val="bottom"/>
            <w:hideMark/>
          </w:tcPr>
          <w:p w14:paraId="04EAB40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0,199</w:t>
            </w:r>
          </w:p>
        </w:tc>
        <w:tc>
          <w:tcPr>
            <w:tcW w:w="878" w:type="dxa"/>
            <w:tcBorders>
              <w:top w:val="nil"/>
              <w:left w:val="nil"/>
              <w:bottom w:val="single" w:sz="4" w:space="0" w:color="auto"/>
              <w:right w:val="single" w:sz="4" w:space="0" w:color="auto"/>
            </w:tcBorders>
            <w:shd w:val="clear" w:color="auto" w:fill="auto"/>
            <w:noWrap/>
            <w:vAlign w:val="bottom"/>
            <w:hideMark/>
          </w:tcPr>
          <w:p w14:paraId="3B09FB3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0,199</w:t>
            </w:r>
          </w:p>
        </w:tc>
        <w:tc>
          <w:tcPr>
            <w:tcW w:w="879" w:type="dxa"/>
            <w:tcBorders>
              <w:top w:val="nil"/>
              <w:left w:val="nil"/>
              <w:bottom w:val="single" w:sz="4" w:space="0" w:color="auto"/>
              <w:right w:val="single" w:sz="4" w:space="0" w:color="auto"/>
            </w:tcBorders>
            <w:shd w:val="clear" w:color="auto" w:fill="auto"/>
            <w:noWrap/>
            <w:vAlign w:val="bottom"/>
            <w:hideMark/>
          </w:tcPr>
          <w:p w14:paraId="08F7321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0,199</w:t>
            </w:r>
          </w:p>
        </w:tc>
      </w:tr>
      <w:tr w:rsidR="00662406" w:rsidRPr="003E08F7" w14:paraId="50F4A74E" w14:textId="77777777" w:rsidTr="0039220D">
        <w:trPr>
          <w:trHeight w:val="300"/>
        </w:trPr>
        <w:tc>
          <w:tcPr>
            <w:tcW w:w="4913" w:type="dxa"/>
            <w:tcBorders>
              <w:top w:val="nil"/>
              <w:left w:val="single" w:sz="4" w:space="0" w:color="auto"/>
              <w:bottom w:val="single" w:sz="4" w:space="0" w:color="auto"/>
              <w:right w:val="single" w:sz="4" w:space="0" w:color="auto"/>
            </w:tcBorders>
            <w:shd w:val="clear" w:color="auto" w:fill="auto"/>
            <w:vAlign w:val="bottom"/>
            <w:hideMark/>
          </w:tcPr>
          <w:p w14:paraId="0DC19E0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898" w:type="dxa"/>
            <w:tcBorders>
              <w:top w:val="nil"/>
              <w:left w:val="nil"/>
              <w:bottom w:val="single" w:sz="4" w:space="0" w:color="auto"/>
              <w:right w:val="single" w:sz="4" w:space="0" w:color="auto"/>
            </w:tcBorders>
            <w:shd w:val="clear" w:color="auto" w:fill="auto"/>
            <w:vAlign w:val="center"/>
            <w:hideMark/>
          </w:tcPr>
          <w:p w14:paraId="57D8E58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3" w:type="dxa"/>
            <w:tcBorders>
              <w:top w:val="nil"/>
              <w:left w:val="nil"/>
              <w:bottom w:val="single" w:sz="4" w:space="0" w:color="auto"/>
              <w:right w:val="single" w:sz="4" w:space="0" w:color="auto"/>
            </w:tcBorders>
            <w:shd w:val="clear" w:color="auto" w:fill="auto"/>
            <w:noWrap/>
            <w:vAlign w:val="bottom"/>
            <w:hideMark/>
          </w:tcPr>
          <w:p w14:paraId="36EA94E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0,895</w:t>
            </w:r>
          </w:p>
        </w:tc>
        <w:tc>
          <w:tcPr>
            <w:tcW w:w="1199" w:type="dxa"/>
            <w:tcBorders>
              <w:top w:val="nil"/>
              <w:left w:val="nil"/>
              <w:bottom w:val="single" w:sz="4" w:space="0" w:color="auto"/>
              <w:right w:val="single" w:sz="4" w:space="0" w:color="auto"/>
            </w:tcBorders>
            <w:shd w:val="clear" w:color="auto" w:fill="auto"/>
            <w:noWrap/>
            <w:vAlign w:val="bottom"/>
            <w:hideMark/>
          </w:tcPr>
          <w:p w14:paraId="6060585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0,895</w:t>
            </w:r>
          </w:p>
        </w:tc>
        <w:tc>
          <w:tcPr>
            <w:tcW w:w="820" w:type="dxa"/>
            <w:tcBorders>
              <w:top w:val="nil"/>
              <w:left w:val="nil"/>
              <w:bottom w:val="single" w:sz="4" w:space="0" w:color="auto"/>
              <w:right w:val="single" w:sz="4" w:space="0" w:color="auto"/>
            </w:tcBorders>
            <w:shd w:val="clear" w:color="auto" w:fill="auto"/>
            <w:noWrap/>
            <w:vAlign w:val="bottom"/>
            <w:hideMark/>
          </w:tcPr>
          <w:p w14:paraId="6B29A7F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0,895</w:t>
            </w:r>
          </w:p>
        </w:tc>
        <w:tc>
          <w:tcPr>
            <w:tcW w:w="820" w:type="dxa"/>
            <w:tcBorders>
              <w:top w:val="nil"/>
              <w:left w:val="nil"/>
              <w:bottom w:val="single" w:sz="4" w:space="0" w:color="auto"/>
              <w:right w:val="single" w:sz="4" w:space="0" w:color="auto"/>
            </w:tcBorders>
            <w:shd w:val="clear" w:color="auto" w:fill="auto"/>
            <w:noWrap/>
            <w:vAlign w:val="bottom"/>
            <w:hideMark/>
          </w:tcPr>
          <w:p w14:paraId="381DAEE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0,895</w:t>
            </w:r>
          </w:p>
        </w:tc>
        <w:tc>
          <w:tcPr>
            <w:tcW w:w="1144" w:type="dxa"/>
            <w:tcBorders>
              <w:top w:val="nil"/>
              <w:left w:val="nil"/>
              <w:bottom w:val="single" w:sz="4" w:space="0" w:color="auto"/>
              <w:right w:val="single" w:sz="4" w:space="0" w:color="auto"/>
            </w:tcBorders>
            <w:shd w:val="clear" w:color="auto" w:fill="auto"/>
            <w:noWrap/>
            <w:vAlign w:val="bottom"/>
            <w:hideMark/>
          </w:tcPr>
          <w:p w14:paraId="65CCD89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0,895</w:t>
            </w:r>
          </w:p>
        </w:tc>
        <w:tc>
          <w:tcPr>
            <w:tcW w:w="960" w:type="dxa"/>
            <w:tcBorders>
              <w:top w:val="nil"/>
              <w:left w:val="nil"/>
              <w:bottom w:val="single" w:sz="4" w:space="0" w:color="auto"/>
              <w:right w:val="single" w:sz="4" w:space="0" w:color="auto"/>
            </w:tcBorders>
            <w:shd w:val="clear" w:color="auto" w:fill="auto"/>
            <w:noWrap/>
            <w:vAlign w:val="bottom"/>
            <w:hideMark/>
          </w:tcPr>
          <w:p w14:paraId="7E9D396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0,895</w:t>
            </w:r>
          </w:p>
        </w:tc>
        <w:tc>
          <w:tcPr>
            <w:tcW w:w="1156" w:type="dxa"/>
            <w:tcBorders>
              <w:top w:val="nil"/>
              <w:left w:val="nil"/>
              <w:bottom w:val="single" w:sz="4" w:space="0" w:color="auto"/>
              <w:right w:val="single" w:sz="4" w:space="0" w:color="auto"/>
            </w:tcBorders>
            <w:shd w:val="clear" w:color="auto" w:fill="auto"/>
            <w:noWrap/>
            <w:vAlign w:val="bottom"/>
            <w:hideMark/>
          </w:tcPr>
          <w:p w14:paraId="70AFC82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0,895</w:t>
            </w:r>
          </w:p>
        </w:tc>
        <w:tc>
          <w:tcPr>
            <w:tcW w:w="867" w:type="dxa"/>
            <w:tcBorders>
              <w:top w:val="nil"/>
              <w:left w:val="nil"/>
              <w:bottom w:val="single" w:sz="4" w:space="0" w:color="auto"/>
              <w:right w:val="single" w:sz="4" w:space="0" w:color="auto"/>
            </w:tcBorders>
            <w:shd w:val="clear" w:color="auto" w:fill="auto"/>
            <w:noWrap/>
            <w:vAlign w:val="bottom"/>
            <w:hideMark/>
          </w:tcPr>
          <w:p w14:paraId="229E991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0,895</w:t>
            </w:r>
          </w:p>
        </w:tc>
        <w:tc>
          <w:tcPr>
            <w:tcW w:w="867" w:type="dxa"/>
            <w:tcBorders>
              <w:top w:val="nil"/>
              <w:left w:val="nil"/>
              <w:bottom w:val="single" w:sz="4" w:space="0" w:color="auto"/>
              <w:right w:val="single" w:sz="4" w:space="0" w:color="auto"/>
            </w:tcBorders>
            <w:shd w:val="clear" w:color="auto" w:fill="auto"/>
            <w:noWrap/>
            <w:vAlign w:val="bottom"/>
            <w:hideMark/>
          </w:tcPr>
          <w:p w14:paraId="3964239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0,895</w:t>
            </w:r>
          </w:p>
        </w:tc>
        <w:tc>
          <w:tcPr>
            <w:tcW w:w="866" w:type="dxa"/>
            <w:tcBorders>
              <w:top w:val="nil"/>
              <w:left w:val="nil"/>
              <w:bottom w:val="single" w:sz="4" w:space="0" w:color="auto"/>
              <w:right w:val="single" w:sz="4" w:space="0" w:color="auto"/>
            </w:tcBorders>
            <w:shd w:val="clear" w:color="auto" w:fill="auto"/>
            <w:noWrap/>
            <w:vAlign w:val="bottom"/>
            <w:hideMark/>
          </w:tcPr>
          <w:p w14:paraId="51B5DA4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0,895</w:t>
            </w:r>
          </w:p>
        </w:tc>
        <w:tc>
          <w:tcPr>
            <w:tcW w:w="1089" w:type="dxa"/>
            <w:tcBorders>
              <w:top w:val="nil"/>
              <w:left w:val="nil"/>
              <w:bottom w:val="single" w:sz="4" w:space="0" w:color="auto"/>
              <w:right w:val="single" w:sz="4" w:space="0" w:color="auto"/>
            </w:tcBorders>
            <w:shd w:val="clear" w:color="auto" w:fill="auto"/>
            <w:noWrap/>
            <w:vAlign w:val="bottom"/>
            <w:hideMark/>
          </w:tcPr>
          <w:p w14:paraId="4882C24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0,895</w:t>
            </w:r>
          </w:p>
        </w:tc>
        <w:tc>
          <w:tcPr>
            <w:tcW w:w="1134" w:type="dxa"/>
            <w:tcBorders>
              <w:top w:val="nil"/>
              <w:left w:val="nil"/>
              <w:bottom w:val="single" w:sz="4" w:space="0" w:color="auto"/>
              <w:right w:val="single" w:sz="4" w:space="0" w:color="auto"/>
            </w:tcBorders>
            <w:shd w:val="clear" w:color="auto" w:fill="auto"/>
            <w:noWrap/>
            <w:vAlign w:val="bottom"/>
            <w:hideMark/>
          </w:tcPr>
          <w:p w14:paraId="5B63453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0,895</w:t>
            </w:r>
          </w:p>
        </w:tc>
        <w:tc>
          <w:tcPr>
            <w:tcW w:w="1025" w:type="dxa"/>
            <w:tcBorders>
              <w:top w:val="nil"/>
              <w:left w:val="nil"/>
              <w:bottom w:val="single" w:sz="4" w:space="0" w:color="auto"/>
              <w:right w:val="single" w:sz="4" w:space="0" w:color="auto"/>
            </w:tcBorders>
            <w:shd w:val="clear" w:color="auto" w:fill="auto"/>
            <w:noWrap/>
            <w:vAlign w:val="bottom"/>
            <w:hideMark/>
          </w:tcPr>
          <w:p w14:paraId="0A63A77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0,895</w:t>
            </w:r>
          </w:p>
        </w:tc>
        <w:tc>
          <w:tcPr>
            <w:tcW w:w="879" w:type="dxa"/>
            <w:tcBorders>
              <w:top w:val="nil"/>
              <w:left w:val="nil"/>
              <w:bottom w:val="single" w:sz="4" w:space="0" w:color="auto"/>
              <w:right w:val="single" w:sz="4" w:space="0" w:color="auto"/>
            </w:tcBorders>
            <w:shd w:val="clear" w:color="auto" w:fill="auto"/>
            <w:noWrap/>
            <w:vAlign w:val="bottom"/>
            <w:hideMark/>
          </w:tcPr>
          <w:p w14:paraId="2C1BB76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0,895</w:t>
            </w:r>
          </w:p>
        </w:tc>
        <w:tc>
          <w:tcPr>
            <w:tcW w:w="876" w:type="dxa"/>
            <w:tcBorders>
              <w:top w:val="nil"/>
              <w:left w:val="nil"/>
              <w:bottom w:val="single" w:sz="4" w:space="0" w:color="auto"/>
              <w:right w:val="single" w:sz="4" w:space="0" w:color="auto"/>
            </w:tcBorders>
            <w:shd w:val="clear" w:color="auto" w:fill="auto"/>
            <w:noWrap/>
            <w:vAlign w:val="bottom"/>
            <w:hideMark/>
          </w:tcPr>
          <w:p w14:paraId="3E57AEF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0,895</w:t>
            </w:r>
          </w:p>
        </w:tc>
        <w:tc>
          <w:tcPr>
            <w:tcW w:w="878" w:type="dxa"/>
            <w:tcBorders>
              <w:top w:val="nil"/>
              <w:left w:val="nil"/>
              <w:bottom w:val="single" w:sz="4" w:space="0" w:color="auto"/>
              <w:right w:val="single" w:sz="4" w:space="0" w:color="auto"/>
            </w:tcBorders>
            <w:shd w:val="clear" w:color="auto" w:fill="auto"/>
            <w:noWrap/>
            <w:vAlign w:val="bottom"/>
            <w:hideMark/>
          </w:tcPr>
          <w:p w14:paraId="44E08E6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0,895</w:t>
            </w:r>
          </w:p>
        </w:tc>
        <w:tc>
          <w:tcPr>
            <w:tcW w:w="879" w:type="dxa"/>
            <w:tcBorders>
              <w:top w:val="nil"/>
              <w:left w:val="nil"/>
              <w:bottom w:val="single" w:sz="4" w:space="0" w:color="auto"/>
              <w:right w:val="single" w:sz="4" w:space="0" w:color="auto"/>
            </w:tcBorders>
            <w:shd w:val="clear" w:color="auto" w:fill="auto"/>
            <w:noWrap/>
            <w:vAlign w:val="bottom"/>
            <w:hideMark/>
          </w:tcPr>
          <w:p w14:paraId="75C2E5B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0,895</w:t>
            </w:r>
          </w:p>
        </w:tc>
      </w:tr>
      <w:tr w:rsidR="00662406" w:rsidRPr="003E08F7" w14:paraId="7B596C53" w14:textId="77777777" w:rsidTr="0039220D">
        <w:trPr>
          <w:trHeight w:val="300"/>
        </w:trPr>
        <w:tc>
          <w:tcPr>
            <w:tcW w:w="4913" w:type="dxa"/>
            <w:tcBorders>
              <w:top w:val="nil"/>
              <w:left w:val="single" w:sz="4" w:space="0" w:color="auto"/>
              <w:bottom w:val="single" w:sz="4" w:space="0" w:color="auto"/>
              <w:right w:val="single" w:sz="4" w:space="0" w:color="auto"/>
            </w:tcBorders>
            <w:shd w:val="clear" w:color="auto" w:fill="auto"/>
            <w:vAlign w:val="bottom"/>
            <w:hideMark/>
          </w:tcPr>
          <w:p w14:paraId="54C329C9" w14:textId="33825D95"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898" w:type="dxa"/>
            <w:tcBorders>
              <w:top w:val="nil"/>
              <w:left w:val="nil"/>
              <w:bottom w:val="single" w:sz="4" w:space="0" w:color="auto"/>
              <w:right w:val="single" w:sz="4" w:space="0" w:color="auto"/>
            </w:tcBorders>
            <w:shd w:val="clear" w:color="auto" w:fill="auto"/>
            <w:vAlign w:val="center"/>
            <w:hideMark/>
          </w:tcPr>
          <w:p w14:paraId="5E26E4A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3" w:type="dxa"/>
            <w:tcBorders>
              <w:top w:val="nil"/>
              <w:left w:val="nil"/>
              <w:bottom w:val="single" w:sz="4" w:space="0" w:color="auto"/>
              <w:right w:val="single" w:sz="4" w:space="0" w:color="auto"/>
            </w:tcBorders>
            <w:shd w:val="clear" w:color="auto" w:fill="auto"/>
            <w:noWrap/>
            <w:vAlign w:val="bottom"/>
            <w:hideMark/>
          </w:tcPr>
          <w:p w14:paraId="151FA6D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0,849</w:t>
            </w:r>
          </w:p>
        </w:tc>
        <w:tc>
          <w:tcPr>
            <w:tcW w:w="1199" w:type="dxa"/>
            <w:tcBorders>
              <w:top w:val="nil"/>
              <w:left w:val="nil"/>
              <w:bottom w:val="single" w:sz="4" w:space="0" w:color="auto"/>
              <w:right w:val="single" w:sz="4" w:space="0" w:color="auto"/>
            </w:tcBorders>
            <w:shd w:val="clear" w:color="auto" w:fill="auto"/>
            <w:noWrap/>
            <w:vAlign w:val="bottom"/>
            <w:hideMark/>
          </w:tcPr>
          <w:p w14:paraId="7A4FCEA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0,849</w:t>
            </w:r>
          </w:p>
        </w:tc>
        <w:tc>
          <w:tcPr>
            <w:tcW w:w="820" w:type="dxa"/>
            <w:tcBorders>
              <w:top w:val="nil"/>
              <w:left w:val="nil"/>
              <w:bottom w:val="single" w:sz="4" w:space="0" w:color="auto"/>
              <w:right w:val="single" w:sz="4" w:space="0" w:color="auto"/>
            </w:tcBorders>
            <w:shd w:val="clear" w:color="auto" w:fill="auto"/>
            <w:noWrap/>
            <w:vAlign w:val="bottom"/>
            <w:hideMark/>
          </w:tcPr>
          <w:p w14:paraId="62B7F35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0,849</w:t>
            </w:r>
          </w:p>
        </w:tc>
        <w:tc>
          <w:tcPr>
            <w:tcW w:w="820" w:type="dxa"/>
            <w:tcBorders>
              <w:top w:val="nil"/>
              <w:left w:val="nil"/>
              <w:bottom w:val="single" w:sz="4" w:space="0" w:color="auto"/>
              <w:right w:val="single" w:sz="4" w:space="0" w:color="auto"/>
            </w:tcBorders>
            <w:shd w:val="clear" w:color="auto" w:fill="auto"/>
            <w:noWrap/>
            <w:vAlign w:val="bottom"/>
            <w:hideMark/>
          </w:tcPr>
          <w:p w14:paraId="45FF81F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0,849</w:t>
            </w:r>
          </w:p>
        </w:tc>
        <w:tc>
          <w:tcPr>
            <w:tcW w:w="1144" w:type="dxa"/>
            <w:tcBorders>
              <w:top w:val="nil"/>
              <w:left w:val="nil"/>
              <w:bottom w:val="single" w:sz="4" w:space="0" w:color="auto"/>
              <w:right w:val="single" w:sz="4" w:space="0" w:color="auto"/>
            </w:tcBorders>
            <w:shd w:val="clear" w:color="auto" w:fill="auto"/>
            <w:noWrap/>
            <w:vAlign w:val="bottom"/>
            <w:hideMark/>
          </w:tcPr>
          <w:p w14:paraId="7629920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0,849</w:t>
            </w:r>
          </w:p>
        </w:tc>
        <w:tc>
          <w:tcPr>
            <w:tcW w:w="960" w:type="dxa"/>
            <w:tcBorders>
              <w:top w:val="nil"/>
              <w:left w:val="nil"/>
              <w:bottom w:val="single" w:sz="4" w:space="0" w:color="auto"/>
              <w:right w:val="single" w:sz="4" w:space="0" w:color="auto"/>
            </w:tcBorders>
            <w:shd w:val="clear" w:color="auto" w:fill="auto"/>
            <w:noWrap/>
            <w:vAlign w:val="bottom"/>
            <w:hideMark/>
          </w:tcPr>
          <w:p w14:paraId="33D42AA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0,849</w:t>
            </w:r>
          </w:p>
        </w:tc>
        <w:tc>
          <w:tcPr>
            <w:tcW w:w="1156" w:type="dxa"/>
            <w:tcBorders>
              <w:top w:val="nil"/>
              <w:left w:val="nil"/>
              <w:bottom w:val="single" w:sz="4" w:space="0" w:color="auto"/>
              <w:right w:val="single" w:sz="4" w:space="0" w:color="auto"/>
            </w:tcBorders>
            <w:shd w:val="clear" w:color="auto" w:fill="auto"/>
            <w:noWrap/>
            <w:vAlign w:val="bottom"/>
            <w:hideMark/>
          </w:tcPr>
          <w:p w14:paraId="6D760CB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0,849</w:t>
            </w:r>
          </w:p>
        </w:tc>
        <w:tc>
          <w:tcPr>
            <w:tcW w:w="867" w:type="dxa"/>
            <w:tcBorders>
              <w:top w:val="nil"/>
              <w:left w:val="nil"/>
              <w:bottom w:val="single" w:sz="4" w:space="0" w:color="auto"/>
              <w:right w:val="single" w:sz="4" w:space="0" w:color="auto"/>
            </w:tcBorders>
            <w:shd w:val="clear" w:color="auto" w:fill="auto"/>
            <w:noWrap/>
            <w:vAlign w:val="bottom"/>
            <w:hideMark/>
          </w:tcPr>
          <w:p w14:paraId="64D352A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0,849</w:t>
            </w:r>
          </w:p>
        </w:tc>
        <w:tc>
          <w:tcPr>
            <w:tcW w:w="867" w:type="dxa"/>
            <w:tcBorders>
              <w:top w:val="nil"/>
              <w:left w:val="nil"/>
              <w:bottom w:val="single" w:sz="4" w:space="0" w:color="auto"/>
              <w:right w:val="single" w:sz="4" w:space="0" w:color="auto"/>
            </w:tcBorders>
            <w:shd w:val="clear" w:color="auto" w:fill="auto"/>
            <w:noWrap/>
            <w:vAlign w:val="bottom"/>
            <w:hideMark/>
          </w:tcPr>
          <w:p w14:paraId="1A15A52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0,849</w:t>
            </w:r>
          </w:p>
        </w:tc>
        <w:tc>
          <w:tcPr>
            <w:tcW w:w="866" w:type="dxa"/>
            <w:tcBorders>
              <w:top w:val="nil"/>
              <w:left w:val="nil"/>
              <w:bottom w:val="single" w:sz="4" w:space="0" w:color="auto"/>
              <w:right w:val="single" w:sz="4" w:space="0" w:color="auto"/>
            </w:tcBorders>
            <w:shd w:val="clear" w:color="auto" w:fill="auto"/>
            <w:noWrap/>
            <w:vAlign w:val="bottom"/>
            <w:hideMark/>
          </w:tcPr>
          <w:p w14:paraId="4B6DD1F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0,849</w:t>
            </w:r>
          </w:p>
        </w:tc>
        <w:tc>
          <w:tcPr>
            <w:tcW w:w="1089" w:type="dxa"/>
            <w:tcBorders>
              <w:top w:val="nil"/>
              <w:left w:val="nil"/>
              <w:bottom w:val="single" w:sz="4" w:space="0" w:color="auto"/>
              <w:right w:val="single" w:sz="4" w:space="0" w:color="auto"/>
            </w:tcBorders>
            <w:shd w:val="clear" w:color="auto" w:fill="auto"/>
            <w:noWrap/>
            <w:vAlign w:val="bottom"/>
            <w:hideMark/>
          </w:tcPr>
          <w:p w14:paraId="4F1DA44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0,849</w:t>
            </w:r>
          </w:p>
        </w:tc>
        <w:tc>
          <w:tcPr>
            <w:tcW w:w="1134" w:type="dxa"/>
            <w:tcBorders>
              <w:top w:val="nil"/>
              <w:left w:val="nil"/>
              <w:bottom w:val="single" w:sz="4" w:space="0" w:color="auto"/>
              <w:right w:val="single" w:sz="4" w:space="0" w:color="auto"/>
            </w:tcBorders>
            <w:shd w:val="clear" w:color="auto" w:fill="auto"/>
            <w:noWrap/>
            <w:vAlign w:val="bottom"/>
            <w:hideMark/>
          </w:tcPr>
          <w:p w14:paraId="3F355CE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0,849</w:t>
            </w:r>
          </w:p>
        </w:tc>
        <w:tc>
          <w:tcPr>
            <w:tcW w:w="1025" w:type="dxa"/>
            <w:tcBorders>
              <w:top w:val="nil"/>
              <w:left w:val="nil"/>
              <w:bottom w:val="single" w:sz="4" w:space="0" w:color="auto"/>
              <w:right w:val="single" w:sz="4" w:space="0" w:color="auto"/>
            </w:tcBorders>
            <w:shd w:val="clear" w:color="auto" w:fill="auto"/>
            <w:noWrap/>
            <w:vAlign w:val="bottom"/>
            <w:hideMark/>
          </w:tcPr>
          <w:p w14:paraId="7D3969C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0,849</w:t>
            </w:r>
          </w:p>
        </w:tc>
        <w:tc>
          <w:tcPr>
            <w:tcW w:w="879" w:type="dxa"/>
            <w:tcBorders>
              <w:top w:val="nil"/>
              <w:left w:val="nil"/>
              <w:bottom w:val="single" w:sz="4" w:space="0" w:color="auto"/>
              <w:right w:val="single" w:sz="4" w:space="0" w:color="auto"/>
            </w:tcBorders>
            <w:shd w:val="clear" w:color="auto" w:fill="auto"/>
            <w:noWrap/>
            <w:vAlign w:val="bottom"/>
            <w:hideMark/>
          </w:tcPr>
          <w:p w14:paraId="1E9BADB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0,849</w:t>
            </w:r>
          </w:p>
        </w:tc>
        <w:tc>
          <w:tcPr>
            <w:tcW w:w="876" w:type="dxa"/>
            <w:tcBorders>
              <w:top w:val="nil"/>
              <w:left w:val="nil"/>
              <w:bottom w:val="single" w:sz="4" w:space="0" w:color="auto"/>
              <w:right w:val="single" w:sz="4" w:space="0" w:color="auto"/>
            </w:tcBorders>
            <w:shd w:val="clear" w:color="auto" w:fill="auto"/>
            <w:noWrap/>
            <w:vAlign w:val="bottom"/>
            <w:hideMark/>
          </w:tcPr>
          <w:p w14:paraId="5563345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0,849</w:t>
            </w:r>
          </w:p>
        </w:tc>
        <w:tc>
          <w:tcPr>
            <w:tcW w:w="878" w:type="dxa"/>
            <w:tcBorders>
              <w:top w:val="nil"/>
              <w:left w:val="nil"/>
              <w:bottom w:val="single" w:sz="4" w:space="0" w:color="auto"/>
              <w:right w:val="single" w:sz="4" w:space="0" w:color="auto"/>
            </w:tcBorders>
            <w:shd w:val="clear" w:color="auto" w:fill="auto"/>
            <w:noWrap/>
            <w:vAlign w:val="bottom"/>
            <w:hideMark/>
          </w:tcPr>
          <w:p w14:paraId="59DBF40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0,849</w:t>
            </w:r>
          </w:p>
        </w:tc>
        <w:tc>
          <w:tcPr>
            <w:tcW w:w="879" w:type="dxa"/>
            <w:tcBorders>
              <w:top w:val="nil"/>
              <w:left w:val="nil"/>
              <w:bottom w:val="single" w:sz="4" w:space="0" w:color="auto"/>
              <w:right w:val="single" w:sz="4" w:space="0" w:color="auto"/>
            </w:tcBorders>
            <w:shd w:val="clear" w:color="auto" w:fill="auto"/>
            <w:noWrap/>
            <w:vAlign w:val="bottom"/>
            <w:hideMark/>
          </w:tcPr>
          <w:p w14:paraId="662D852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0,849</w:t>
            </w:r>
          </w:p>
        </w:tc>
      </w:tr>
      <w:tr w:rsidR="00662406" w:rsidRPr="003E08F7" w14:paraId="62765C63" w14:textId="77777777" w:rsidTr="0039220D">
        <w:trPr>
          <w:trHeight w:val="300"/>
        </w:trPr>
        <w:tc>
          <w:tcPr>
            <w:tcW w:w="4913" w:type="dxa"/>
            <w:tcBorders>
              <w:top w:val="nil"/>
              <w:left w:val="single" w:sz="4" w:space="0" w:color="auto"/>
              <w:bottom w:val="single" w:sz="4" w:space="0" w:color="auto"/>
              <w:right w:val="single" w:sz="4" w:space="0" w:color="auto"/>
            </w:tcBorders>
            <w:shd w:val="clear" w:color="auto" w:fill="auto"/>
            <w:vAlign w:val="bottom"/>
            <w:hideMark/>
          </w:tcPr>
          <w:p w14:paraId="309D997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898" w:type="dxa"/>
            <w:tcBorders>
              <w:top w:val="nil"/>
              <w:left w:val="nil"/>
              <w:bottom w:val="single" w:sz="4" w:space="0" w:color="auto"/>
              <w:right w:val="single" w:sz="4" w:space="0" w:color="auto"/>
            </w:tcBorders>
            <w:shd w:val="clear" w:color="auto" w:fill="auto"/>
            <w:vAlign w:val="center"/>
            <w:hideMark/>
          </w:tcPr>
          <w:p w14:paraId="2915916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3" w:type="dxa"/>
            <w:tcBorders>
              <w:top w:val="nil"/>
              <w:left w:val="nil"/>
              <w:bottom w:val="single" w:sz="4" w:space="0" w:color="auto"/>
              <w:right w:val="single" w:sz="4" w:space="0" w:color="auto"/>
            </w:tcBorders>
            <w:shd w:val="clear" w:color="auto" w:fill="auto"/>
            <w:noWrap/>
            <w:vAlign w:val="bottom"/>
            <w:hideMark/>
          </w:tcPr>
          <w:p w14:paraId="3B77B2B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1,50</w:t>
            </w:r>
          </w:p>
        </w:tc>
        <w:tc>
          <w:tcPr>
            <w:tcW w:w="1199" w:type="dxa"/>
            <w:tcBorders>
              <w:top w:val="nil"/>
              <w:left w:val="nil"/>
              <w:bottom w:val="single" w:sz="4" w:space="0" w:color="auto"/>
              <w:right w:val="single" w:sz="4" w:space="0" w:color="auto"/>
            </w:tcBorders>
            <w:shd w:val="clear" w:color="auto" w:fill="auto"/>
            <w:noWrap/>
            <w:vAlign w:val="bottom"/>
            <w:hideMark/>
          </w:tcPr>
          <w:p w14:paraId="7A11282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1,50</w:t>
            </w:r>
          </w:p>
        </w:tc>
        <w:tc>
          <w:tcPr>
            <w:tcW w:w="820" w:type="dxa"/>
            <w:tcBorders>
              <w:top w:val="nil"/>
              <w:left w:val="nil"/>
              <w:bottom w:val="single" w:sz="4" w:space="0" w:color="auto"/>
              <w:right w:val="single" w:sz="4" w:space="0" w:color="auto"/>
            </w:tcBorders>
            <w:shd w:val="clear" w:color="auto" w:fill="auto"/>
            <w:noWrap/>
            <w:vAlign w:val="bottom"/>
            <w:hideMark/>
          </w:tcPr>
          <w:p w14:paraId="7F3EF13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1,50</w:t>
            </w:r>
          </w:p>
        </w:tc>
        <w:tc>
          <w:tcPr>
            <w:tcW w:w="820" w:type="dxa"/>
            <w:tcBorders>
              <w:top w:val="nil"/>
              <w:left w:val="nil"/>
              <w:bottom w:val="single" w:sz="4" w:space="0" w:color="auto"/>
              <w:right w:val="single" w:sz="4" w:space="0" w:color="auto"/>
            </w:tcBorders>
            <w:shd w:val="clear" w:color="auto" w:fill="auto"/>
            <w:noWrap/>
            <w:vAlign w:val="bottom"/>
            <w:hideMark/>
          </w:tcPr>
          <w:p w14:paraId="2CB8543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1,50</w:t>
            </w:r>
          </w:p>
        </w:tc>
        <w:tc>
          <w:tcPr>
            <w:tcW w:w="1144" w:type="dxa"/>
            <w:tcBorders>
              <w:top w:val="nil"/>
              <w:left w:val="nil"/>
              <w:bottom w:val="single" w:sz="4" w:space="0" w:color="auto"/>
              <w:right w:val="single" w:sz="4" w:space="0" w:color="auto"/>
            </w:tcBorders>
            <w:shd w:val="clear" w:color="auto" w:fill="auto"/>
            <w:noWrap/>
            <w:vAlign w:val="bottom"/>
            <w:hideMark/>
          </w:tcPr>
          <w:p w14:paraId="3682E93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1,50</w:t>
            </w:r>
          </w:p>
        </w:tc>
        <w:tc>
          <w:tcPr>
            <w:tcW w:w="960" w:type="dxa"/>
            <w:tcBorders>
              <w:top w:val="nil"/>
              <w:left w:val="nil"/>
              <w:bottom w:val="single" w:sz="4" w:space="0" w:color="auto"/>
              <w:right w:val="single" w:sz="4" w:space="0" w:color="auto"/>
            </w:tcBorders>
            <w:shd w:val="clear" w:color="auto" w:fill="auto"/>
            <w:noWrap/>
            <w:vAlign w:val="bottom"/>
            <w:hideMark/>
          </w:tcPr>
          <w:p w14:paraId="5738CD4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1,50</w:t>
            </w:r>
          </w:p>
        </w:tc>
        <w:tc>
          <w:tcPr>
            <w:tcW w:w="1156" w:type="dxa"/>
            <w:tcBorders>
              <w:top w:val="nil"/>
              <w:left w:val="nil"/>
              <w:bottom w:val="single" w:sz="4" w:space="0" w:color="auto"/>
              <w:right w:val="single" w:sz="4" w:space="0" w:color="auto"/>
            </w:tcBorders>
            <w:shd w:val="clear" w:color="auto" w:fill="auto"/>
            <w:noWrap/>
            <w:vAlign w:val="bottom"/>
            <w:hideMark/>
          </w:tcPr>
          <w:p w14:paraId="3927D36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1,50</w:t>
            </w:r>
          </w:p>
        </w:tc>
        <w:tc>
          <w:tcPr>
            <w:tcW w:w="867" w:type="dxa"/>
            <w:tcBorders>
              <w:top w:val="nil"/>
              <w:left w:val="nil"/>
              <w:bottom w:val="single" w:sz="4" w:space="0" w:color="auto"/>
              <w:right w:val="single" w:sz="4" w:space="0" w:color="auto"/>
            </w:tcBorders>
            <w:shd w:val="clear" w:color="auto" w:fill="auto"/>
            <w:noWrap/>
            <w:vAlign w:val="bottom"/>
            <w:hideMark/>
          </w:tcPr>
          <w:p w14:paraId="47E6734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1,50</w:t>
            </w:r>
          </w:p>
        </w:tc>
        <w:tc>
          <w:tcPr>
            <w:tcW w:w="867" w:type="dxa"/>
            <w:tcBorders>
              <w:top w:val="nil"/>
              <w:left w:val="nil"/>
              <w:bottom w:val="single" w:sz="4" w:space="0" w:color="auto"/>
              <w:right w:val="single" w:sz="4" w:space="0" w:color="auto"/>
            </w:tcBorders>
            <w:shd w:val="clear" w:color="auto" w:fill="auto"/>
            <w:noWrap/>
            <w:vAlign w:val="bottom"/>
            <w:hideMark/>
          </w:tcPr>
          <w:p w14:paraId="6EE2637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1,50</w:t>
            </w:r>
          </w:p>
        </w:tc>
        <w:tc>
          <w:tcPr>
            <w:tcW w:w="866" w:type="dxa"/>
            <w:tcBorders>
              <w:top w:val="nil"/>
              <w:left w:val="nil"/>
              <w:bottom w:val="single" w:sz="4" w:space="0" w:color="auto"/>
              <w:right w:val="single" w:sz="4" w:space="0" w:color="auto"/>
            </w:tcBorders>
            <w:shd w:val="clear" w:color="auto" w:fill="auto"/>
            <w:noWrap/>
            <w:vAlign w:val="bottom"/>
            <w:hideMark/>
          </w:tcPr>
          <w:p w14:paraId="7E0E5D7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1,50</w:t>
            </w:r>
          </w:p>
        </w:tc>
        <w:tc>
          <w:tcPr>
            <w:tcW w:w="1089" w:type="dxa"/>
            <w:tcBorders>
              <w:top w:val="nil"/>
              <w:left w:val="nil"/>
              <w:bottom w:val="single" w:sz="4" w:space="0" w:color="auto"/>
              <w:right w:val="single" w:sz="4" w:space="0" w:color="auto"/>
            </w:tcBorders>
            <w:shd w:val="clear" w:color="auto" w:fill="auto"/>
            <w:noWrap/>
            <w:vAlign w:val="bottom"/>
            <w:hideMark/>
          </w:tcPr>
          <w:p w14:paraId="08246FA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1,50</w:t>
            </w:r>
          </w:p>
        </w:tc>
        <w:tc>
          <w:tcPr>
            <w:tcW w:w="1134" w:type="dxa"/>
            <w:tcBorders>
              <w:top w:val="nil"/>
              <w:left w:val="nil"/>
              <w:bottom w:val="single" w:sz="4" w:space="0" w:color="auto"/>
              <w:right w:val="single" w:sz="4" w:space="0" w:color="auto"/>
            </w:tcBorders>
            <w:shd w:val="clear" w:color="auto" w:fill="auto"/>
            <w:noWrap/>
            <w:vAlign w:val="bottom"/>
            <w:hideMark/>
          </w:tcPr>
          <w:p w14:paraId="78DD2AC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1,50</w:t>
            </w:r>
          </w:p>
        </w:tc>
        <w:tc>
          <w:tcPr>
            <w:tcW w:w="1025" w:type="dxa"/>
            <w:tcBorders>
              <w:top w:val="nil"/>
              <w:left w:val="nil"/>
              <w:bottom w:val="single" w:sz="4" w:space="0" w:color="auto"/>
              <w:right w:val="single" w:sz="4" w:space="0" w:color="auto"/>
            </w:tcBorders>
            <w:shd w:val="clear" w:color="auto" w:fill="auto"/>
            <w:noWrap/>
            <w:vAlign w:val="bottom"/>
            <w:hideMark/>
          </w:tcPr>
          <w:p w14:paraId="57BEA91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1,50</w:t>
            </w:r>
          </w:p>
        </w:tc>
        <w:tc>
          <w:tcPr>
            <w:tcW w:w="879" w:type="dxa"/>
            <w:tcBorders>
              <w:top w:val="nil"/>
              <w:left w:val="nil"/>
              <w:bottom w:val="single" w:sz="4" w:space="0" w:color="auto"/>
              <w:right w:val="single" w:sz="4" w:space="0" w:color="auto"/>
            </w:tcBorders>
            <w:shd w:val="clear" w:color="auto" w:fill="auto"/>
            <w:noWrap/>
            <w:vAlign w:val="bottom"/>
            <w:hideMark/>
          </w:tcPr>
          <w:p w14:paraId="486AF74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1,50</w:t>
            </w:r>
          </w:p>
        </w:tc>
        <w:tc>
          <w:tcPr>
            <w:tcW w:w="876" w:type="dxa"/>
            <w:tcBorders>
              <w:top w:val="nil"/>
              <w:left w:val="nil"/>
              <w:bottom w:val="single" w:sz="4" w:space="0" w:color="auto"/>
              <w:right w:val="single" w:sz="4" w:space="0" w:color="auto"/>
            </w:tcBorders>
            <w:shd w:val="clear" w:color="auto" w:fill="auto"/>
            <w:noWrap/>
            <w:vAlign w:val="bottom"/>
            <w:hideMark/>
          </w:tcPr>
          <w:p w14:paraId="4A9D6A0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1,50</w:t>
            </w:r>
          </w:p>
        </w:tc>
        <w:tc>
          <w:tcPr>
            <w:tcW w:w="878" w:type="dxa"/>
            <w:tcBorders>
              <w:top w:val="nil"/>
              <w:left w:val="nil"/>
              <w:bottom w:val="single" w:sz="4" w:space="0" w:color="auto"/>
              <w:right w:val="single" w:sz="4" w:space="0" w:color="auto"/>
            </w:tcBorders>
            <w:shd w:val="clear" w:color="auto" w:fill="auto"/>
            <w:noWrap/>
            <w:vAlign w:val="bottom"/>
            <w:hideMark/>
          </w:tcPr>
          <w:p w14:paraId="13F8BB4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1,50</w:t>
            </w:r>
          </w:p>
        </w:tc>
        <w:tc>
          <w:tcPr>
            <w:tcW w:w="879" w:type="dxa"/>
            <w:tcBorders>
              <w:top w:val="nil"/>
              <w:left w:val="nil"/>
              <w:bottom w:val="single" w:sz="4" w:space="0" w:color="auto"/>
              <w:right w:val="single" w:sz="4" w:space="0" w:color="auto"/>
            </w:tcBorders>
            <w:shd w:val="clear" w:color="auto" w:fill="auto"/>
            <w:noWrap/>
            <w:vAlign w:val="bottom"/>
            <w:hideMark/>
          </w:tcPr>
          <w:p w14:paraId="4836340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1,50</w:t>
            </w:r>
          </w:p>
        </w:tc>
      </w:tr>
      <w:tr w:rsidR="00662406" w:rsidRPr="003E08F7" w14:paraId="10C715E8" w14:textId="77777777" w:rsidTr="00C635EE">
        <w:trPr>
          <w:trHeight w:val="309"/>
        </w:trPr>
        <w:tc>
          <w:tcPr>
            <w:tcW w:w="4913" w:type="dxa"/>
            <w:tcBorders>
              <w:top w:val="nil"/>
              <w:left w:val="single" w:sz="4" w:space="0" w:color="auto"/>
              <w:bottom w:val="single" w:sz="4" w:space="0" w:color="auto"/>
              <w:right w:val="single" w:sz="4" w:space="0" w:color="auto"/>
            </w:tcBorders>
            <w:shd w:val="clear" w:color="auto" w:fill="auto"/>
            <w:vAlign w:val="bottom"/>
            <w:hideMark/>
          </w:tcPr>
          <w:p w14:paraId="71C3211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898" w:type="dxa"/>
            <w:tcBorders>
              <w:top w:val="nil"/>
              <w:left w:val="nil"/>
              <w:bottom w:val="single" w:sz="4" w:space="0" w:color="auto"/>
              <w:right w:val="single" w:sz="4" w:space="0" w:color="auto"/>
            </w:tcBorders>
            <w:shd w:val="clear" w:color="auto" w:fill="auto"/>
            <w:vAlign w:val="center"/>
            <w:hideMark/>
          </w:tcPr>
          <w:p w14:paraId="65DA965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3" w:type="dxa"/>
            <w:tcBorders>
              <w:top w:val="nil"/>
              <w:left w:val="nil"/>
              <w:bottom w:val="single" w:sz="4" w:space="0" w:color="auto"/>
              <w:right w:val="single" w:sz="4" w:space="0" w:color="auto"/>
            </w:tcBorders>
            <w:shd w:val="clear" w:color="auto" w:fill="auto"/>
            <w:noWrap/>
            <w:vAlign w:val="center"/>
            <w:hideMark/>
          </w:tcPr>
          <w:p w14:paraId="0DC5D5E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c>
          <w:tcPr>
            <w:tcW w:w="1199" w:type="dxa"/>
            <w:tcBorders>
              <w:top w:val="nil"/>
              <w:left w:val="nil"/>
              <w:bottom w:val="single" w:sz="4" w:space="0" w:color="auto"/>
              <w:right w:val="single" w:sz="4" w:space="0" w:color="auto"/>
            </w:tcBorders>
            <w:shd w:val="clear" w:color="auto" w:fill="auto"/>
            <w:noWrap/>
            <w:vAlign w:val="center"/>
            <w:hideMark/>
          </w:tcPr>
          <w:p w14:paraId="79ACD4E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c>
          <w:tcPr>
            <w:tcW w:w="820" w:type="dxa"/>
            <w:tcBorders>
              <w:top w:val="nil"/>
              <w:left w:val="nil"/>
              <w:bottom w:val="single" w:sz="4" w:space="0" w:color="auto"/>
              <w:right w:val="single" w:sz="4" w:space="0" w:color="auto"/>
            </w:tcBorders>
            <w:shd w:val="clear" w:color="auto" w:fill="auto"/>
            <w:noWrap/>
            <w:vAlign w:val="center"/>
            <w:hideMark/>
          </w:tcPr>
          <w:p w14:paraId="767008F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c>
          <w:tcPr>
            <w:tcW w:w="820" w:type="dxa"/>
            <w:tcBorders>
              <w:top w:val="nil"/>
              <w:left w:val="nil"/>
              <w:bottom w:val="single" w:sz="4" w:space="0" w:color="auto"/>
              <w:right w:val="single" w:sz="4" w:space="0" w:color="auto"/>
            </w:tcBorders>
            <w:shd w:val="clear" w:color="auto" w:fill="auto"/>
            <w:noWrap/>
            <w:vAlign w:val="center"/>
            <w:hideMark/>
          </w:tcPr>
          <w:p w14:paraId="4314D95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c>
          <w:tcPr>
            <w:tcW w:w="1144" w:type="dxa"/>
            <w:tcBorders>
              <w:top w:val="nil"/>
              <w:left w:val="nil"/>
              <w:bottom w:val="single" w:sz="4" w:space="0" w:color="auto"/>
              <w:right w:val="single" w:sz="4" w:space="0" w:color="auto"/>
            </w:tcBorders>
            <w:shd w:val="clear" w:color="auto" w:fill="auto"/>
            <w:noWrap/>
            <w:vAlign w:val="center"/>
            <w:hideMark/>
          </w:tcPr>
          <w:p w14:paraId="11E321A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c>
          <w:tcPr>
            <w:tcW w:w="960" w:type="dxa"/>
            <w:tcBorders>
              <w:top w:val="nil"/>
              <w:left w:val="nil"/>
              <w:bottom w:val="single" w:sz="4" w:space="0" w:color="auto"/>
              <w:right w:val="single" w:sz="4" w:space="0" w:color="auto"/>
            </w:tcBorders>
            <w:shd w:val="clear" w:color="auto" w:fill="auto"/>
            <w:noWrap/>
            <w:vAlign w:val="center"/>
            <w:hideMark/>
          </w:tcPr>
          <w:p w14:paraId="518E898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c>
          <w:tcPr>
            <w:tcW w:w="1156" w:type="dxa"/>
            <w:tcBorders>
              <w:top w:val="nil"/>
              <w:left w:val="nil"/>
              <w:bottom w:val="single" w:sz="4" w:space="0" w:color="auto"/>
              <w:right w:val="single" w:sz="4" w:space="0" w:color="auto"/>
            </w:tcBorders>
            <w:shd w:val="clear" w:color="auto" w:fill="auto"/>
            <w:noWrap/>
            <w:vAlign w:val="center"/>
            <w:hideMark/>
          </w:tcPr>
          <w:p w14:paraId="643E46D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c>
          <w:tcPr>
            <w:tcW w:w="867" w:type="dxa"/>
            <w:tcBorders>
              <w:top w:val="nil"/>
              <w:left w:val="nil"/>
              <w:bottom w:val="single" w:sz="4" w:space="0" w:color="auto"/>
              <w:right w:val="single" w:sz="4" w:space="0" w:color="auto"/>
            </w:tcBorders>
            <w:shd w:val="clear" w:color="auto" w:fill="auto"/>
            <w:noWrap/>
            <w:vAlign w:val="center"/>
            <w:hideMark/>
          </w:tcPr>
          <w:p w14:paraId="4431C28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c>
          <w:tcPr>
            <w:tcW w:w="867" w:type="dxa"/>
            <w:tcBorders>
              <w:top w:val="nil"/>
              <w:left w:val="nil"/>
              <w:bottom w:val="single" w:sz="4" w:space="0" w:color="auto"/>
              <w:right w:val="single" w:sz="4" w:space="0" w:color="auto"/>
            </w:tcBorders>
            <w:shd w:val="clear" w:color="auto" w:fill="auto"/>
            <w:noWrap/>
            <w:vAlign w:val="center"/>
            <w:hideMark/>
          </w:tcPr>
          <w:p w14:paraId="43FFEBD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c>
          <w:tcPr>
            <w:tcW w:w="866" w:type="dxa"/>
            <w:tcBorders>
              <w:top w:val="nil"/>
              <w:left w:val="nil"/>
              <w:bottom w:val="single" w:sz="4" w:space="0" w:color="auto"/>
              <w:right w:val="single" w:sz="4" w:space="0" w:color="auto"/>
            </w:tcBorders>
            <w:shd w:val="clear" w:color="auto" w:fill="auto"/>
            <w:noWrap/>
            <w:vAlign w:val="center"/>
            <w:hideMark/>
          </w:tcPr>
          <w:p w14:paraId="4C075F3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c>
          <w:tcPr>
            <w:tcW w:w="1089" w:type="dxa"/>
            <w:tcBorders>
              <w:top w:val="nil"/>
              <w:left w:val="nil"/>
              <w:bottom w:val="single" w:sz="4" w:space="0" w:color="auto"/>
              <w:right w:val="single" w:sz="4" w:space="0" w:color="auto"/>
            </w:tcBorders>
            <w:shd w:val="clear" w:color="auto" w:fill="auto"/>
            <w:noWrap/>
            <w:vAlign w:val="center"/>
            <w:hideMark/>
          </w:tcPr>
          <w:p w14:paraId="51DB843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c>
          <w:tcPr>
            <w:tcW w:w="1134" w:type="dxa"/>
            <w:tcBorders>
              <w:top w:val="nil"/>
              <w:left w:val="nil"/>
              <w:bottom w:val="single" w:sz="4" w:space="0" w:color="auto"/>
              <w:right w:val="single" w:sz="4" w:space="0" w:color="auto"/>
            </w:tcBorders>
            <w:shd w:val="clear" w:color="auto" w:fill="auto"/>
            <w:noWrap/>
            <w:vAlign w:val="center"/>
            <w:hideMark/>
          </w:tcPr>
          <w:p w14:paraId="6D6CDCC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c>
          <w:tcPr>
            <w:tcW w:w="1025" w:type="dxa"/>
            <w:tcBorders>
              <w:top w:val="nil"/>
              <w:left w:val="nil"/>
              <w:bottom w:val="single" w:sz="4" w:space="0" w:color="auto"/>
              <w:right w:val="single" w:sz="4" w:space="0" w:color="auto"/>
            </w:tcBorders>
            <w:shd w:val="clear" w:color="auto" w:fill="auto"/>
            <w:noWrap/>
            <w:vAlign w:val="center"/>
            <w:hideMark/>
          </w:tcPr>
          <w:p w14:paraId="045F404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c>
          <w:tcPr>
            <w:tcW w:w="879" w:type="dxa"/>
            <w:tcBorders>
              <w:top w:val="nil"/>
              <w:left w:val="nil"/>
              <w:bottom w:val="single" w:sz="4" w:space="0" w:color="auto"/>
              <w:right w:val="single" w:sz="4" w:space="0" w:color="auto"/>
            </w:tcBorders>
            <w:shd w:val="clear" w:color="auto" w:fill="auto"/>
            <w:noWrap/>
            <w:vAlign w:val="center"/>
            <w:hideMark/>
          </w:tcPr>
          <w:p w14:paraId="55317FE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c>
          <w:tcPr>
            <w:tcW w:w="876" w:type="dxa"/>
            <w:tcBorders>
              <w:top w:val="nil"/>
              <w:left w:val="nil"/>
              <w:bottom w:val="single" w:sz="4" w:space="0" w:color="auto"/>
              <w:right w:val="single" w:sz="4" w:space="0" w:color="auto"/>
            </w:tcBorders>
            <w:shd w:val="clear" w:color="auto" w:fill="auto"/>
            <w:noWrap/>
            <w:vAlign w:val="center"/>
            <w:hideMark/>
          </w:tcPr>
          <w:p w14:paraId="67042C1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c>
          <w:tcPr>
            <w:tcW w:w="878" w:type="dxa"/>
            <w:tcBorders>
              <w:top w:val="nil"/>
              <w:left w:val="nil"/>
              <w:bottom w:val="single" w:sz="4" w:space="0" w:color="auto"/>
              <w:right w:val="single" w:sz="4" w:space="0" w:color="auto"/>
            </w:tcBorders>
            <w:shd w:val="clear" w:color="auto" w:fill="auto"/>
            <w:noWrap/>
            <w:vAlign w:val="center"/>
            <w:hideMark/>
          </w:tcPr>
          <w:p w14:paraId="261C352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c>
          <w:tcPr>
            <w:tcW w:w="879" w:type="dxa"/>
            <w:tcBorders>
              <w:top w:val="nil"/>
              <w:left w:val="nil"/>
              <w:bottom w:val="single" w:sz="4" w:space="0" w:color="auto"/>
              <w:right w:val="single" w:sz="4" w:space="0" w:color="auto"/>
            </w:tcBorders>
            <w:shd w:val="clear" w:color="auto" w:fill="auto"/>
            <w:noWrap/>
            <w:vAlign w:val="center"/>
            <w:hideMark/>
          </w:tcPr>
          <w:p w14:paraId="233058B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2,38</w:t>
            </w:r>
          </w:p>
        </w:tc>
      </w:tr>
      <w:tr w:rsidR="00662406" w:rsidRPr="003E08F7" w14:paraId="7A7E0224" w14:textId="77777777" w:rsidTr="00C635EE">
        <w:trPr>
          <w:trHeight w:val="306"/>
        </w:trPr>
        <w:tc>
          <w:tcPr>
            <w:tcW w:w="4913" w:type="dxa"/>
            <w:tcBorders>
              <w:top w:val="nil"/>
              <w:left w:val="single" w:sz="4" w:space="0" w:color="auto"/>
              <w:bottom w:val="single" w:sz="4" w:space="0" w:color="auto"/>
              <w:right w:val="single" w:sz="4" w:space="0" w:color="auto"/>
            </w:tcBorders>
            <w:shd w:val="clear" w:color="auto" w:fill="auto"/>
            <w:vAlign w:val="bottom"/>
            <w:hideMark/>
          </w:tcPr>
          <w:p w14:paraId="40A0211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898" w:type="dxa"/>
            <w:tcBorders>
              <w:top w:val="nil"/>
              <w:left w:val="nil"/>
              <w:bottom w:val="single" w:sz="4" w:space="0" w:color="auto"/>
              <w:right w:val="single" w:sz="4" w:space="0" w:color="auto"/>
            </w:tcBorders>
            <w:shd w:val="clear" w:color="auto" w:fill="auto"/>
            <w:vAlign w:val="center"/>
            <w:hideMark/>
          </w:tcPr>
          <w:p w14:paraId="5A21ADC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3" w:type="dxa"/>
            <w:tcBorders>
              <w:top w:val="nil"/>
              <w:left w:val="nil"/>
              <w:bottom w:val="single" w:sz="4" w:space="0" w:color="auto"/>
              <w:right w:val="single" w:sz="4" w:space="0" w:color="auto"/>
            </w:tcBorders>
            <w:shd w:val="clear" w:color="auto" w:fill="auto"/>
            <w:noWrap/>
            <w:vAlign w:val="center"/>
            <w:hideMark/>
          </w:tcPr>
          <w:p w14:paraId="5915210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1,49</w:t>
            </w:r>
          </w:p>
        </w:tc>
        <w:tc>
          <w:tcPr>
            <w:tcW w:w="1199" w:type="dxa"/>
            <w:tcBorders>
              <w:top w:val="nil"/>
              <w:left w:val="nil"/>
              <w:bottom w:val="single" w:sz="4" w:space="0" w:color="auto"/>
              <w:right w:val="single" w:sz="4" w:space="0" w:color="auto"/>
            </w:tcBorders>
            <w:shd w:val="clear" w:color="auto" w:fill="auto"/>
            <w:noWrap/>
            <w:vAlign w:val="center"/>
            <w:hideMark/>
          </w:tcPr>
          <w:p w14:paraId="1AA20DE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1,49</w:t>
            </w:r>
          </w:p>
        </w:tc>
        <w:tc>
          <w:tcPr>
            <w:tcW w:w="820" w:type="dxa"/>
            <w:tcBorders>
              <w:top w:val="nil"/>
              <w:left w:val="nil"/>
              <w:bottom w:val="single" w:sz="4" w:space="0" w:color="auto"/>
              <w:right w:val="single" w:sz="4" w:space="0" w:color="auto"/>
            </w:tcBorders>
            <w:shd w:val="clear" w:color="auto" w:fill="auto"/>
            <w:noWrap/>
            <w:vAlign w:val="center"/>
            <w:hideMark/>
          </w:tcPr>
          <w:p w14:paraId="55FBF50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1,49</w:t>
            </w:r>
          </w:p>
        </w:tc>
        <w:tc>
          <w:tcPr>
            <w:tcW w:w="820" w:type="dxa"/>
            <w:tcBorders>
              <w:top w:val="nil"/>
              <w:left w:val="nil"/>
              <w:bottom w:val="single" w:sz="4" w:space="0" w:color="auto"/>
              <w:right w:val="single" w:sz="4" w:space="0" w:color="auto"/>
            </w:tcBorders>
            <w:shd w:val="clear" w:color="auto" w:fill="auto"/>
            <w:noWrap/>
            <w:vAlign w:val="center"/>
            <w:hideMark/>
          </w:tcPr>
          <w:p w14:paraId="3DF45B3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1,49</w:t>
            </w:r>
          </w:p>
        </w:tc>
        <w:tc>
          <w:tcPr>
            <w:tcW w:w="1144" w:type="dxa"/>
            <w:tcBorders>
              <w:top w:val="nil"/>
              <w:left w:val="nil"/>
              <w:bottom w:val="single" w:sz="4" w:space="0" w:color="auto"/>
              <w:right w:val="single" w:sz="4" w:space="0" w:color="auto"/>
            </w:tcBorders>
            <w:shd w:val="clear" w:color="auto" w:fill="auto"/>
            <w:noWrap/>
            <w:vAlign w:val="center"/>
            <w:hideMark/>
          </w:tcPr>
          <w:p w14:paraId="625C645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1,49</w:t>
            </w:r>
          </w:p>
        </w:tc>
        <w:tc>
          <w:tcPr>
            <w:tcW w:w="960" w:type="dxa"/>
            <w:tcBorders>
              <w:top w:val="nil"/>
              <w:left w:val="nil"/>
              <w:bottom w:val="single" w:sz="4" w:space="0" w:color="auto"/>
              <w:right w:val="single" w:sz="4" w:space="0" w:color="auto"/>
            </w:tcBorders>
            <w:shd w:val="clear" w:color="auto" w:fill="auto"/>
            <w:noWrap/>
            <w:vAlign w:val="center"/>
            <w:hideMark/>
          </w:tcPr>
          <w:p w14:paraId="0D820DC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1,49</w:t>
            </w:r>
          </w:p>
        </w:tc>
        <w:tc>
          <w:tcPr>
            <w:tcW w:w="1156" w:type="dxa"/>
            <w:tcBorders>
              <w:top w:val="nil"/>
              <w:left w:val="nil"/>
              <w:bottom w:val="single" w:sz="4" w:space="0" w:color="auto"/>
              <w:right w:val="single" w:sz="4" w:space="0" w:color="auto"/>
            </w:tcBorders>
            <w:shd w:val="clear" w:color="auto" w:fill="auto"/>
            <w:noWrap/>
            <w:vAlign w:val="center"/>
            <w:hideMark/>
          </w:tcPr>
          <w:p w14:paraId="5157A9F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1,49</w:t>
            </w:r>
          </w:p>
        </w:tc>
        <w:tc>
          <w:tcPr>
            <w:tcW w:w="867" w:type="dxa"/>
            <w:tcBorders>
              <w:top w:val="nil"/>
              <w:left w:val="nil"/>
              <w:bottom w:val="single" w:sz="4" w:space="0" w:color="auto"/>
              <w:right w:val="single" w:sz="4" w:space="0" w:color="auto"/>
            </w:tcBorders>
            <w:shd w:val="clear" w:color="auto" w:fill="auto"/>
            <w:noWrap/>
            <w:vAlign w:val="center"/>
            <w:hideMark/>
          </w:tcPr>
          <w:p w14:paraId="2B21442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1,49</w:t>
            </w:r>
          </w:p>
        </w:tc>
        <w:tc>
          <w:tcPr>
            <w:tcW w:w="867" w:type="dxa"/>
            <w:tcBorders>
              <w:top w:val="nil"/>
              <w:left w:val="nil"/>
              <w:bottom w:val="single" w:sz="4" w:space="0" w:color="auto"/>
              <w:right w:val="single" w:sz="4" w:space="0" w:color="auto"/>
            </w:tcBorders>
            <w:shd w:val="clear" w:color="auto" w:fill="auto"/>
            <w:noWrap/>
            <w:vAlign w:val="center"/>
            <w:hideMark/>
          </w:tcPr>
          <w:p w14:paraId="3641301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1,49</w:t>
            </w:r>
          </w:p>
        </w:tc>
        <w:tc>
          <w:tcPr>
            <w:tcW w:w="866" w:type="dxa"/>
            <w:tcBorders>
              <w:top w:val="nil"/>
              <w:left w:val="nil"/>
              <w:bottom w:val="single" w:sz="4" w:space="0" w:color="auto"/>
              <w:right w:val="single" w:sz="4" w:space="0" w:color="auto"/>
            </w:tcBorders>
            <w:shd w:val="clear" w:color="auto" w:fill="auto"/>
            <w:noWrap/>
            <w:vAlign w:val="center"/>
            <w:hideMark/>
          </w:tcPr>
          <w:p w14:paraId="7DDEAF9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1,49</w:t>
            </w:r>
          </w:p>
        </w:tc>
        <w:tc>
          <w:tcPr>
            <w:tcW w:w="1089" w:type="dxa"/>
            <w:tcBorders>
              <w:top w:val="nil"/>
              <w:left w:val="nil"/>
              <w:bottom w:val="single" w:sz="4" w:space="0" w:color="auto"/>
              <w:right w:val="single" w:sz="4" w:space="0" w:color="auto"/>
            </w:tcBorders>
            <w:shd w:val="clear" w:color="auto" w:fill="auto"/>
            <w:noWrap/>
            <w:vAlign w:val="center"/>
            <w:hideMark/>
          </w:tcPr>
          <w:p w14:paraId="6303B19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1,49</w:t>
            </w:r>
          </w:p>
        </w:tc>
        <w:tc>
          <w:tcPr>
            <w:tcW w:w="1134" w:type="dxa"/>
            <w:tcBorders>
              <w:top w:val="nil"/>
              <w:left w:val="nil"/>
              <w:bottom w:val="single" w:sz="4" w:space="0" w:color="auto"/>
              <w:right w:val="single" w:sz="4" w:space="0" w:color="auto"/>
            </w:tcBorders>
            <w:shd w:val="clear" w:color="auto" w:fill="auto"/>
            <w:noWrap/>
            <w:vAlign w:val="center"/>
            <w:hideMark/>
          </w:tcPr>
          <w:p w14:paraId="1FBFBCA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1,49</w:t>
            </w:r>
          </w:p>
        </w:tc>
        <w:tc>
          <w:tcPr>
            <w:tcW w:w="1025" w:type="dxa"/>
            <w:tcBorders>
              <w:top w:val="nil"/>
              <w:left w:val="nil"/>
              <w:bottom w:val="single" w:sz="4" w:space="0" w:color="auto"/>
              <w:right w:val="single" w:sz="4" w:space="0" w:color="auto"/>
            </w:tcBorders>
            <w:shd w:val="clear" w:color="auto" w:fill="auto"/>
            <w:noWrap/>
            <w:vAlign w:val="center"/>
            <w:hideMark/>
          </w:tcPr>
          <w:p w14:paraId="19B5164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1,49</w:t>
            </w:r>
          </w:p>
        </w:tc>
        <w:tc>
          <w:tcPr>
            <w:tcW w:w="879" w:type="dxa"/>
            <w:tcBorders>
              <w:top w:val="nil"/>
              <w:left w:val="nil"/>
              <w:bottom w:val="single" w:sz="4" w:space="0" w:color="auto"/>
              <w:right w:val="single" w:sz="4" w:space="0" w:color="auto"/>
            </w:tcBorders>
            <w:shd w:val="clear" w:color="auto" w:fill="auto"/>
            <w:noWrap/>
            <w:vAlign w:val="center"/>
            <w:hideMark/>
          </w:tcPr>
          <w:p w14:paraId="53238F4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1,49</w:t>
            </w:r>
          </w:p>
        </w:tc>
        <w:tc>
          <w:tcPr>
            <w:tcW w:w="876" w:type="dxa"/>
            <w:tcBorders>
              <w:top w:val="nil"/>
              <w:left w:val="nil"/>
              <w:bottom w:val="single" w:sz="4" w:space="0" w:color="auto"/>
              <w:right w:val="single" w:sz="4" w:space="0" w:color="auto"/>
            </w:tcBorders>
            <w:shd w:val="clear" w:color="auto" w:fill="auto"/>
            <w:noWrap/>
            <w:vAlign w:val="center"/>
            <w:hideMark/>
          </w:tcPr>
          <w:p w14:paraId="163D9F6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1,49</w:t>
            </w:r>
          </w:p>
        </w:tc>
        <w:tc>
          <w:tcPr>
            <w:tcW w:w="878" w:type="dxa"/>
            <w:tcBorders>
              <w:top w:val="nil"/>
              <w:left w:val="nil"/>
              <w:bottom w:val="single" w:sz="4" w:space="0" w:color="auto"/>
              <w:right w:val="single" w:sz="4" w:space="0" w:color="auto"/>
            </w:tcBorders>
            <w:shd w:val="clear" w:color="auto" w:fill="auto"/>
            <w:noWrap/>
            <w:vAlign w:val="center"/>
            <w:hideMark/>
          </w:tcPr>
          <w:p w14:paraId="55199DE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1,49</w:t>
            </w:r>
          </w:p>
        </w:tc>
        <w:tc>
          <w:tcPr>
            <w:tcW w:w="879" w:type="dxa"/>
            <w:tcBorders>
              <w:top w:val="nil"/>
              <w:left w:val="nil"/>
              <w:bottom w:val="single" w:sz="4" w:space="0" w:color="auto"/>
              <w:right w:val="single" w:sz="4" w:space="0" w:color="auto"/>
            </w:tcBorders>
            <w:shd w:val="clear" w:color="auto" w:fill="auto"/>
            <w:noWrap/>
            <w:vAlign w:val="center"/>
            <w:hideMark/>
          </w:tcPr>
          <w:p w14:paraId="52CC163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1,49</w:t>
            </w:r>
          </w:p>
        </w:tc>
      </w:tr>
      <w:tr w:rsidR="003E08F7" w:rsidRPr="003E08F7" w14:paraId="5C5953E8" w14:textId="77777777" w:rsidTr="0039220D">
        <w:trPr>
          <w:trHeight w:val="77"/>
        </w:trPr>
        <w:tc>
          <w:tcPr>
            <w:tcW w:w="22123" w:type="dxa"/>
            <w:gridSpan w:val="19"/>
            <w:tcBorders>
              <w:top w:val="nil"/>
              <w:left w:val="nil"/>
              <w:bottom w:val="single" w:sz="4" w:space="0" w:color="auto"/>
              <w:right w:val="nil"/>
            </w:tcBorders>
            <w:shd w:val="clear" w:color="auto" w:fill="auto"/>
            <w:noWrap/>
            <w:vAlign w:val="bottom"/>
            <w:hideMark/>
          </w:tcPr>
          <w:p w14:paraId="4F251311" w14:textId="77777777" w:rsidR="003E08F7" w:rsidRPr="00CC11EF" w:rsidRDefault="003E08F7" w:rsidP="00346B40">
            <w:pPr>
              <w:spacing w:line="240" w:lineRule="auto"/>
              <w:jc w:val="center"/>
              <w:rPr>
                <w:rFonts w:ascii="Times New Roman" w:hAnsi="Times New Roman"/>
                <w:b/>
                <w:bCs/>
                <w:i/>
                <w:iCs/>
                <w:color w:val="000000"/>
                <w:sz w:val="20"/>
              </w:rPr>
            </w:pPr>
            <w:r w:rsidRPr="00CC11EF">
              <w:rPr>
                <w:rFonts w:ascii="Times New Roman" w:hAnsi="Times New Roman"/>
                <w:b/>
                <w:bCs/>
                <w:i/>
                <w:iCs/>
                <w:color w:val="000000"/>
                <w:sz w:val="20"/>
              </w:rPr>
              <w:t xml:space="preserve">Котельная, ул. 1-я </w:t>
            </w:r>
            <w:proofErr w:type="spellStart"/>
            <w:r w:rsidRPr="00CC11EF">
              <w:rPr>
                <w:rFonts w:ascii="Times New Roman" w:hAnsi="Times New Roman"/>
                <w:b/>
                <w:bCs/>
                <w:i/>
                <w:iCs/>
                <w:color w:val="000000"/>
                <w:sz w:val="20"/>
              </w:rPr>
              <w:t>Каслинская</w:t>
            </w:r>
            <w:proofErr w:type="spellEnd"/>
          </w:p>
        </w:tc>
      </w:tr>
      <w:tr w:rsidR="00662406" w:rsidRPr="003E08F7" w14:paraId="11852526" w14:textId="77777777" w:rsidTr="0039220D">
        <w:trPr>
          <w:trHeight w:val="85"/>
        </w:trPr>
        <w:tc>
          <w:tcPr>
            <w:tcW w:w="4913" w:type="dxa"/>
            <w:tcBorders>
              <w:top w:val="nil"/>
              <w:left w:val="single" w:sz="4" w:space="0" w:color="auto"/>
              <w:bottom w:val="single" w:sz="4" w:space="0" w:color="auto"/>
              <w:right w:val="single" w:sz="4" w:space="0" w:color="auto"/>
            </w:tcBorders>
            <w:shd w:val="clear" w:color="auto" w:fill="auto"/>
            <w:noWrap/>
            <w:vAlign w:val="bottom"/>
            <w:hideMark/>
          </w:tcPr>
          <w:p w14:paraId="69F4D83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898" w:type="dxa"/>
            <w:tcBorders>
              <w:top w:val="nil"/>
              <w:left w:val="nil"/>
              <w:bottom w:val="single" w:sz="4" w:space="0" w:color="auto"/>
              <w:right w:val="single" w:sz="4" w:space="0" w:color="auto"/>
            </w:tcBorders>
            <w:shd w:val="clear" w:color="auto" w:fill="auto"/>
            <w:vAlign w:val="center"/>
            <w:hideMark/>
          </w:tcPr>
          <w:p w14:paraId="711806F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3" w:type="dxa"/>
            <w:tcBorders>
              <w:top w:val="nil"/>
              <w:left w:val="nil"/>
              <w:bottom w:val="single" w:sz="4" w:space="0" w:color="auto"/>
              <w:right w:val="single" w:sz="4" w:space="0" w:color="auto"/>
            </w:tcBorders>
            <w:shd w:val="clear" w:color="auto" w:fill="auto"/>
            <w:noWrap/>
            <w:vAlign w:val="bottom"/>
            <w:hideMark/>
          </w:tcPr>
          <w:p w14:paraId="41CFAF5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c>
          <w:tcPr>
            <w:tcW w:w="1199" w:type="dxa"/>
            <w:tcBorders>
              <w:top w:val="nil"/>
              <w:left w:val="nil"/>
              <w:bottom w:val="single" w:sz="4" w:space="0" w:color="auto"/>
              <w:right w:val="single" w:sz="4" w:space="0" w:color="auto"/>
            </w:tcBorders>
            <w:shd w:val="clear" w:color="auto" w:fill="auto"/>
            <w:noWrap/>
            <w:vAlign w:val="bottom"/>
            <w:hideMark/>
          </w:tcPr>
          <w:p w14:paraId="578630E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c>
          <w:tcPr>
            <w:tcW w:w="820" w:type="dxa"/>
            <w:tcBorders>
              <w:top w:val="nil"/>
              <w:left w:val="nil"/>
              <w:bottom w:val="single" w:sz="4" w:space="0" w:color="auto"/>
              <w:right w:val="single" w:sz="4" w:space="0" w:color="auto"/>
            </w:tcBorders>
            <w:shd w:val="clear" w:color="auto" w:fill="auto"/>
            <w:noWrap/>
            <w:vAlign w:val="bottom"/>
            <w:hideMark/>
          </w:tcPr>
          <w:p w14:paraId="520F3D1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c>
          <w:tcPr>
            <w:tcW w:w="820" w:type="dxa"/>
            <w:tcBorders>
              <w:top w:val="nil"/>
              <w:left w:val="nil"/>
              <w:bottom w:val="single" w:sz="4" w:space="0" w:color="auto"/>
              <w:right w:val="single" w:sz="4" w:space="0" w:color="auto"/>
            </w:tcBorders>
            <w:shd w:val="clear" w:color="auto" w:fill="auto"/>
            <w:noWrap/>
            <w:vAlign w:val="bottom"/>
            <w:hideMark/>
          </w:tcPr>
          <w:p w14:paraId="2DA7DBD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c>
          <w:tcPr>
            <w:tcW w:w="1144" w:type="dxa"/>
            <w:tcBorders>
              <w:top w:val="nil"/>
              <w:left w:val="nil"/>
              <w:bottom w:val="single" w:sz="4" w:space="0" w:color="auto"/>
              <w:right w:val="single" w:sz="4" w:space="0" w:color="auto"/>
            </w:tcBorders>
            <w:shd w:val="clear" w:color="auto" w:fill="auto"/>
            <w:noWrap/>
            <w:vAlign w:val="bottom"/>
            <w:hideMark/>
          </w:tcPr>
          <w:p w14:paraId="1BA9DFA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c>
          <w:tcPr>
            <w:tcW w:w="960" w:type="dxa"/>
            <w:tcBorders>
              <w:top w:val="nil"/>
              <w:left w:val="nil"/>
              <w:bottom w:val="single" w:sz="4" w:space="0" w:color="auto"/>
              <w:right w:val="single" w:sz="4" w:space="0" w:color="auto"/>
            </w:tcBorders>
            <w:shd w:val="clear" w:color="auto" w:fill="auto"/>
            <w:noWrap/>
            <w:vAlign w:val="bottom"/>
            <w:hideMark/>
          </w:tcPr>
          <w:p w14:paraId="5EF6295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c>
          <w:tcPr>
            <w:tcW w:w="1156" w:type="dxa"/>
            <w:tcBorders>
              <w:top w:val="nil"/>
              <w:left w:val="nil"/>
              <w:bottom w:val="single" w:sz="4" w:space="0" w:color="auto"/>
              <w:right w:val="single" w:sz="4" w:space="0" w:color="auto"/>
            </w:tcBorders>
            <w:shd w:val="clear" w:color="auto" w:fill="auto"/>
            <w:noWrap/>
            <w:vAlign w:val="bottom"/>
            <w:hideMark/>
          </w:tcPr>
          <w:p w14:paraId="249CCB5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c>
          <w:tcPr>
            <w:tcW w:w="867" w:type="dxa"/>
            <w:tcBorders>
              <w:top w:val="nil"/>
              <w:left w:val="nil"/>
              <w:bottom w:val="single" w:sz="4" w:space="0" w:color="auto"/>
              <w:right w:val="single" w:sz="4" w:space="0" w:color="auto"/>
            </w:tcBorders>
            <w:shd w:val="clear" w:color="auto" w:fill="auto"/>
            <w:noWrap/>
            <w:vAlign w:val="bottom"/>
            <w:hideMark/>
          </w:tcPr>
          <w:p w14:paraId="2E32AA0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c>
          <w:tcPr>
            <w:tcW w:w="867" w:type="dxa"/>
            <w:tcBorders>
              <w:top w:val="nil"/>
              <w:left w:val="nil"/>
              <w:bottom w:val="single" w:sz="4" w:space="0" w:color="auto"/>
              <w:right w:val="single" w:sz="4" w:space="0" w:color="auto"/>
            </w:tcBorders>
            <w:shd w:val="clear" w:color="auto" w:fill="auto"/>
            <w:noWrap/>
            <w:vAlign w:val="bottom"/>
            <w:hideMark/>
          </w:tcPr>
          <w:p w14:paraId="68B23A1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c>
          <w:tcPr>
            <w:tcW w:w="866" w:type="dxa"/>
            <w:tcBorders>
              <w:top w:val="nil"/>
              <w:left w:val="nil"/>
              <w:bottom w:val="single" w:sz="4" w:space="0" w:color="auto"/>
              <w:right w:val="single" w:sz="4" w:space="0" w:color="auto"/>
            </w:tcBorders>
            <w:shd w:val="clear" w:color="auto" w:fill="auto"/>
            <w:noWrap/>
            <w:vAlign w:val="bottom"/>
            <w:hideMark/>
          </w:tcPr>
          <w:p w14:paraId="186C6DB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c>
          <w:tcPr>
            <w:tcW w:w="1089" w:type="dxa"/>
            <w:tcBorders>
              <w:top w:val="nil"/>
              <w:left w:val="nil"/>
              <w:bottom w:val="single" w:sz="4" w:space="0" w:color="auto"/>
              <w:right w:val="single" w:sz="4" w:space="0" w:color="auto"/>
            </w:tcBorders>
            <w:shd w:val="clear" w:color="auto" w:fill="auto"/>
            <w:noWrap/>
            <w:vAlign w:val="bottom"/>
            <w:hideMark/>
          </w:tcPr>
          <w:p w14:paraId="12BAA12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c>
          <w:tcPr>
            <w:tcW w:w="1134" w:type="dxa"/>
            <w:tcBorders>
              <w:top w:val="nil"/>
              <w:left w:val="nil"/>
              <w:bottom w:val="single" w:sz="4" w:space="0" w:color="auto"/>
              <w:right w:val="single" w:sz="4" w:space="0" w:color="auto"/>
            </w:tcBorders>
            <w:shd w:val="clear" w:color="auto" w:fill="auto"/>
            <w:noWrap/>
            <w:vAlign w:val="bottom"/>
            <w:hideMark/>
          </w:tcPr>
          <w:p w14:paraId="1CC56FE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c>
          <w:tcPr>
            <w:tcW w:w="1025" w:type="dxa"/>
            <w:tcBorders>
              <w:top w:val="nil"/>
              <w:left w:val="nil"/>
              <w:bottom w:val="single" w:sz="4" w:space="0" w:color="auto"/>
              <w:right w:val="single" w:sz="4" w:space="0" w:color="auto"/>
            </w:tcBorders>
            <w:shd w:val="clear" w:color="auto" w:fill="auto"/>
            <w:noWrap/>
            <w:vAlign w:val="bottom"/>
            <w:hideMark/>
          </w:tcPr>
          <w:p w14:paraId="5D62816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c>
          <w:tcPr>
            <w:tcW w:w="879" w:type="dxa"/>
            <w:tcBorders>
              <w:top w:val="nil"/>
              <w:left w:val="nil"/>
              <w:bottom w:val="single" w:sz="4" w:space="0" w:color="auto"/>
              <w:right w:val="single" w:sz="4" w:space="0" w:color="auto"/>
            </w:tcBorders>
            <w:shd w:val="clear" w:color="auto" w:fill="auto"/>
            <w:noWrap/>
            <w:vAlign w:val="bottom"/>
            <w:hideMark/>
          </w:tcPr>
          <w:p w14:paraId="270B24C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c>
          <w:tcPr>
            <w:tcW w:w="876" w:type="dxa"/>
            <w:tcBorders>
              <w:top w:val="nil"/>
              <w:left w:val="nil"/>
              <w:bottom w:val="single" w:sz="4" w:space="0" w:color="auto"/>
              <w:right w:val="single" w:sz="4" w:space="0" w:color="auto"/>
            </w:tcBorders>
            <w:shd w:val="clear" w:color="auto" w:fill="auto"/>
            <w:noWrap/>
            <w:vAlign w:val="bottom"/>
            <w:hideMark/>
          </w:tcPr>
          <w:p w14:paraId="718E063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c>
          <w:tcPr>
            <w:tcW w:w="878" w:type="dxa"/>
            <w:tcBorders>
              <w:top w:val="nil"/>
              <w:left w:val="nil"/>
              <w:bottom w:val="single" w:sz="4" w:space="0" w:color="auto"/>
              <w:right w:val="single" w:sz="4" w:space="0" w:color="auto"/>
            </w:tcBorders>
            <w:shd w:val="clear" w:color="auto" w:fill="auto"/>
            <w:noWrap/>
            <w:vAlign w:val="bottom"/>
            <w:hideMark/>
          </w:tcPr>
          <w:p w14:paraId="70920AE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c>
          <w:tcPr>
            <w:tcW w:w="879" w:type="dxa"/>
            <w:tcBorders>
              <w:top w:val="nil"/>
              <w:left w:val="nil"/>
              <w:bottom w:val="single" w:sz="4" w:space="0" w:color="auto"/>
              <w:right w:val="nil"/>
            </w:tcBorders>
            <w:shd w:val="clear" w:color="auto" w:fill="auto"/>
            <w:noWrap/>
            <w:vAlign w:val="bottom"/>
            <w:hideMark/>
          </w:tcPr>
          <w:p w14:paraId="2DB846E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r>
      <w:tr w:rsidR="00662406" w:rsidRPr="003E08F7" w14:paraId="0DBA9BFC" w14:textId="77777777" w:rsidTr="0039220D">
        <w:trPr>
          <w:trHeight w:val="300"/>
        </w:trPr>
        <w:tc>
          <w:tcPr>
            <w:tcW w:w="4913" w:type="dxa"/>
            <w:tcBorders>
              <w:top w:val="nil"/>
              <w:left w:val="single" w:sz="4" w:space="0" w:color="auto"/>
              <w:bottom w:val="single" w:sz="4" w:space="0" w:color="auto"/>
              <w:right w:val="single" w:sz="4" w:space="0" w:color="auto"/>
            </w:tcBorders>
            <w:shd w:val="clear" w:color="auto" w:fill="auto"/>
            <w:noWrap/>
            <w:vAlign w:val="bottom"/>
            <w:hideMark/>
          </w:tcPr>
          <w:p w14:paraId="3BEEE7B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898" w:type="dxa"/>
            <w:tcBorders>
              <w:top w:val="nil"/>
              <w:left w:val="nil"/>
              <w:bottom w:val="single" w:sz="4" w:space="0" w:color="auto"/>
              <w:right w:val="single" w:sz="4" w:space="0" w:color="auto"/>
            </w:tcBorders>
            <w:shd w:val="clear" w:color="auto" w:fill="auto"/>
            <w:vAlign w:val="center"/>
            <w:hideMark/>
          </w:tcPr>
          <w:p w14:paraId="573D1BB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3" w:type="dxa"/>
            <w:tcBorders>
              <w:top w:val="nil"/>
              <w:left w:val="nil"/>
              <w:bottom w:val="single" w:sz="4" w:space="0" w:color="auto"/>
              <w:right w:val="single" w:sz="4" w:space="0" w:color="auto"/>
            </w:tcBorders>
            <w:shd w:val="clear" w:color="auto" w:fill="auto"/>
            <w:noWrap/>
            <w:vAlign w:val="bottom"/>
            <w:hideMark/>
          </w:tcPr>
          <w:p w14:paraId="5E5C53E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c>
          <w:tcPr>
            <w:tcW w:w="1199" w:type="dxa"/>
            <w:tcBorders>
              <w:top w:val="nil"/>
              <w:left w:val="nil"/>
              <w:bottom w:val="single" w:sz="4" w:space="0" w:color="auto"/>
              <w:right w:val="single" w:sz="4" w:space="0" w:color="auto"/>
            </w:tcBorders>
            <w:shd w:val="clear" w:color="auto" w:fill="auto"/>
            <w:noWrap/>
            <w:vAlign w:val="bottom"/>
            <w:hideMark/>
          </w:tcPr>
          <w:p w14:paraId="170CAA4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c>
          <w:tcPr>
            <w:tcW w:w="820" w:type="dxa"/>
            <w:tcBorders>
              <w:top w:val="nil"/>
              <w:left w:val="nil"/>
              <w:bottom w:val="single" w:sz="4" w:space="0" w:color="auto"/>
              <w:right w:val="single" w:sz="4" w:space="0" w:color="auto"/>
            </w:tcBorders>
            <w:shd w:val="clear" w:color="auto" w:fill="auto"/>
            <w:noWrap/>
            <w:vAlign w:val="bottom"/>
            <w:hideMark/>
          </w:tcPr>
          <w:p w14:paraId="5BEC3C7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c>
          <w:tcPr>
            <w:tcW w:w="820" w:type="dxa"/>
            <w:tcBorders>
              <w:top w:val="nil"/>
              <w:left w:val="nil"/>
              <w:bottom w:val="single" w:sz="4" w:space="0" w:color="auto"/>
              <w:right w:val="single" w:sz="4" w:space="0" w:color="auto"/>
            </w:tcBorders>
            <w:shd w:val="clear" w:color="auto" w:fill="auto"/>
            <w:noWrap/>
            <w:vAlign w:val="bottom"/>
            <w:hideMark/>
          </w:tcPr>
          <w:p w14:paraId="10D81AD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c>
          <w:tcPr>
            <w:tcW w:w="1144" w:type="dxa"/>
            <w:tcBorders>
              <w:top w:val="nil"/>
              <w:left w:val="nil"/>
              <w:bottom w:val="single" w:sz="4" w:space="0" w:color="auto"/>
              <w:right w:val="single" w:sz="4" w:space="0" w:color="auto"/>
            </w:tcBorders>
            <w:shd w:val="clear" w:color="auto" w:fill="auto"/>
            <w:noWrap/>
            <w:vAlign w:val="bottom"/>
            <w:hideMark/>
          </w:tcPr>
          <w:p w14:paraId="4D8B594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c>
          <w:tcPr>
            <w:tcW w:w="960" w:type="dxa"/>
            <w:tcBorders>
              <w:top w:val="nil"/>
              <w:left w:val="nil"/>
              <w:bottom w:val="single" w:sz="4" w:space="0" w:color="auto"/>
              <w:right w:val="single" w:sz="4" w:space="0" w:color="auto"/>
            </w:tcBorders>
            <w:shd w:val="clear" w:color="auto" w:fill="auto"/>
            <w:noWrap/>
            <w:vAlign w:val="bottom"/>
            <w:hideMark/>
          </w:tcPr>
          <w:p w14:paraId="75EC5C6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c>
          <w:tcPr>
            <w:tcW w:w="1156" w:type="dxa"/>
            <w:tcBorders>
              <w:top w:val="nil"/>
              <w:left w:val="nil"/>
              <w:bottom w:val="single" w:sz="4" w:space="0" w:color="auto"/>
              <w:right w:val="single" w:sz="4" w:space="0" w:color="auto"/>
            </w:tcBorders>
            <w:shd w:val="clear" w:color="auto" w:fill="auto"/>
            <w:noWrap/>
            <w:vAlign w:val="bottom"/>
            <w:hideMark/>
          </w:tcPr>
          <w:p w14:paraId="07A16E9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c>
          <w:tcPr>
            <w:tcW w:w="867" w:type="dxa"/>
            <w:tcBorders>
              <w:top w:val="nil"/>
              <w:left w:val="nil"/>
              <w:bottom w:val="single" w:sz="4" w:space="0" w:color="auto"/>
              <w:right w:val="single" w:sz="4" w:space="0" w:color="auto"/>
            </w:tcBorders>
            <w:shd w:val="clear" w:color="auto" w:fill="auto"/>
            <w:noWrap/>
            <w:vAlign w:val="bottom"/>
            <w:hideMark/>
          </w:tcPr>
          <w:p w14:paraId="571CD09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c>
          <w:tcPr>
            <w:tcW w:w="867" w:type="dxa"/>
            <w:tcBorders>
              <w:top w:val="nil"/>
              <w:left w:val="nil"/>
              <w:bottom w:val="single" w:sz="4" w:space="0" w:color="auto"/>
              <w:right w:val="single" w:sz="4" w:space="0" w:color="auto"/>
            </w:tcBorders>
            <w:shd w:val="clear" w:color="auto" w:fill="auto"/>
            <w:noWrap/>
            <w:vAlign w:val="bottom"/>
            <w:hideMark/>
          </w:tcPr>
          <w:p w14:paraId="077B88C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c>
          <w:tcPr>
            <w:tcW w:w="866" w:type="dxa"/>
            <w:tcBorders>
              <w:top w:val="nil"/>
              <w:left w:val="nil"/>
              <w:bottom w:val="single" w:sz="4" w:space="0" w:color="auto"/>
              <w:right w:val="single" w:sz="4" w:space="0" w:color="auto"/>
            </w:tcBorders>
            <w:shd w:val="clear" w:color="auto" w:fill="auto"/>
            <w:noWrap/>
            <w:vAlign w:val="bottom"/>
            <w:hideMark/>
          </w:tcPr>
          <w:p w14:paraId="293BE6A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c>
          <w:tcPr>
            <w:tcW w:w="1089" w:type="dxa"/>
            <w:tcBorders>
              <w:top w:val="nil"/>
              <w:left w:val="nil"/>
              <w:bottom w:val="single" w:sz="4" w:space="0" w:color="auto"/>
              <w:right w:val="single" w:sz="4" w:space="0" w:color="auto"/>
            </w:tcBorders>
            <w:shd w:val="clear" w:color="auto" w:fill="auto"/>
            <w:noWrap/>
            <w:vAlign w:val="bottom"/>
            <w:hideMark/>
          </w:tcPr>
          <w:p w14:paraId="7A0D829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c>
          <w:tcPr>
            <w:tcW w:w="1134" w:type="dxa"/>
            <w:tcBorders>
              <w:top w:val="nil"/>
              <w:left w:val="nil"/>
              <w:bottom w:val="single" w:sz="4" w:space="0" w:color="auto"/>
              <w:right w:val="single" w:sz="4" w:space="0" w:color="auto"/>
            </w:tcBorders>
            <w:shd w:val="clear" w:color="auto" w:fill="auto"/>
            <w:noWrap/>
            <w:vAlign w:val="bottom"/>
            <w:hideMark/>
          </w:tcPr>
          <w:p w14:paraId="7358C65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c>
          <w:tcPr>
            <w:tcW w:w="1025" w:type="dxa"/>
            <w:tcBorders>
              <w:top w:val="nil"/>
              <w:left w:val="nil"/>
              <w:bottom w:val="single" w:sz="4" w:space="0" w:color="auto"/>
              <w:right w:val="single" w:sz="4" w:space="0" w:color="auto"/>
            </w:tcBorders>
            <w:shd w:val="clear" w:color="auto" w:fill="auto"/>
            <w:noWrap/>
            <w:vAlign w:val="bottom"/>
            <w:hideMark/>
          </w:tcPr>
          <w:p w14:paraId="2FBD8A1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c>
          <w:tcPr>
            <w:tcW w:w="879" w:type="dxa"/>
            <w:tcBorders>
              <w:top w:val="nil"/>
              <w:left w:val="nil"/>
              <w:bottom w:val="single" w:sz="4" w:space="0" w:color="auto"/>
              <w:right w:val="single" w:sz="4" w:space="0" w:color="auto"/>
            </w:tcBorders>
            <w:shd w:val="clear" w:color="auto" w:fill="auto"/>
            <w:noWrap/>
            <w:vAlign w:val="bottom"/>
            <w:hideMark/>
          </w:tcPr>
          <w:p w14:paraId="15684F4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c>
          <w:tcPr>
            <w:tcW w:w="876" w:type="dxa"/>
            <w:tcBorders>
              <w:top w:val="nil"/>
              <w:left w:val="nil"/>
              <w:bottom w:val="single" w:sz="4" w:space="0" w:color="auto"/>
              <w:right w:val="single" w:sz="4" w:space="0" w:color="auto"/>
            </w:tcBorders>
            <w:shd w:val="clear" w:color="auto" w:fill="auto"/>
            <w:noWrap/>
            <w:vAlign w:val="bottom"/>
            <w:hideMark/>
          </w:tcPr>
          <w:p w14:paraId="5DB6415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c>
          <w:tcPr>
            <w:tcW w:w="878" w:type="dxa"/>
            <w:tcBorders>
              <w:top w:val="nil"/>
              <w:left w:val="nil"/>
              <w:bottom w:val="single" w:sz="4" w:space="0" w:color="auto"/>
              <w:right w:val="single" w:sz="4" w:space="0" w:color="auto"/>
            </w:tcBorders>
            <w:shd w:val="clear" w:color="auto" w:fill="auto"/>
            <w:noWrap/>
            <w:vAlign w:val="bottom"/>
            <w:hideMark/>
          </w:tcPr>
          <w:p w14:paraId="33F58BA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c>
          <w:tcPr>
            <w:tcW w:w="879" w:type="dxa"/>
            <w:tcBorders>
              <w:top w:val="nil"/>
              <w:left w:val="nil"/>
              <w:bottom w:val="single" w:sz="4" w:space="0" w:color="auto"/>
              <w:right w:val="single" w:sz="4" w:space="0" w:color="auto"/>
            </w:tcBorders>
            <w:shd w:val="clear" w:color="auto" w:fill="auto"/>
            <w:noWrap/>
            <w:vAlign w:val="bottom"/>
            <w:hideMark/>
          </w:tcPr>
          <w:p w14:paraId="6DFC93A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0,0503</w:t>
            </w:r>
          </w:p>
        </w:tc>
      </w:tr>
      <w:tr w:rsidR="00662406" w:rsidRPr="003E08F7" w14:paraId="3618FB97" w14:textId="77777777" w:rsidTr="0039220D">
        <w:trPr>
          <w:trHeight w:val="387"/>
        </w:trPr>
        <w:tc>
          <w:tcPr>
            <w:tcW w:w="4913" w:type="dxa"/>
            <w:tcBorders>
              <w:top w:val="nil"/>
              <w:left w:val="single" w:sz="4" w:space="0" w:color="auto"/>
              <w:bottom w:val="single" w:sz="4" w:space="0" w:color="auto"/>
              <w:right w:val="single" w:sz="4" w:space="0" w:color="auto"/>
            </w:tcBorders>
            <w:shd w:val="clear" w:color="auto" w:fill="auto"/>
            <w:vAlign w:val="bottom"/>
            <w:hideMark/>
          </w:tcPr>
          <w:p w14:paraId="4AFECC5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898" w:type="dxa"/>
            <w:tcBorders>
              <w:top w:val="nil"/>
              <w:left w:val="nil"/>
              <w:bottom w:val="single" w:sz="4" w:space="0" w:color="auto"/>
              <w:right w:val="single" w:sz="4" w:space="0" w:color="auto"/>
            </w:tcBorders>
            <w:shd w:val="clear" w:color="auto" w:fill="auto"/>
            <w:vAlign w:val="center"/>
            <w:hideMark/>
          </w:tcPr>
          <w:p w14:paraId="2BF11AF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3" w:type="dxa"/>
            <w:tcBorders>
              <w:top w:val="nil"/>
              <w:left w:val="nil"/>
              <w:bottom w:val="single" w:sz="4" w:space="0" w:color="auto"/>
              <w:right w:val="single" w:sz="4" w:space="0" w:color="auto"/>
            </w:tcBorders>
            <w:shd w:val="clear" w:color="auto" w:fill="auto"/>
            <w:noWrap/>
            <w:vAlign w:val="bottom"/>
            <w:hideMark/>
          </w:tcPr>
          <w:p w14:paraId="5BA5346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99" w:type="dxa"/>
            <w:tcBorders>
              <w:top w:val="nil"/>
              <w:left w:val="nil"/>
              <w:bottom w:val="single" w:sz="4" w:space="0" w:color="auto"/>
              <w:right w:val="single" w:sz="4" w:space="0" w:color="auto"/>
            </w:tcBorders>
            <w:shd w:val="clear" w:color="auto" w:fill="auto"/>
            <w:noWrap/>
            <w:vAlign w:val="bottom"/>
            <w:hideMark/>
          </w:tcPr>
          <w:p w14:paraId="6BD81AB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20" w:type="dxa"/>
            <w:tcBorders>
              <w:top w:val="nil"/>
              <w:left w:val="nil"/>
              <w:bottom w:val="single" w:sz="4" w:space="0" w:color="auto"/>
              <w:right w:val="single" w:sz="4" w:space="0" w:color="auto"/>
            </w:tcBorders>
            <w:shd w:val="clear" w:color="auto" w:fill="auto"/>
            <w:noWrap/>
            <w:vAlign w:val="bottom"/>
            <w:hideMark/>
          </w:tcPr>
          <w:p w14:paraId="5C870E9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20" w:type="dxa"/>
            <w:tcBorders>
              <w:top w:val="nil"/>
              <w:left w:val="nil"/>
              <w:bottom w:val="single" w:sz="4" w:space="0" w:color="auto"/>
              <w:right w:val="single" w:sz="4" w:space="0" w:color="auto"/>
            </w:tcBorders>
            <w:shd w:val="clear" w:color="auto" w:fill="auto"/>
            <w:noWrap/>
            <w:vAlign w:val="bottom"/>
            <w:hideMark/>
          </w:tcPr>
          <w:p w14:paraId="4447A4C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44" w:type="dxa"/>
            <w:tcBorders>
              <w:top w:val="nil"/>
              <w:left w:val="nil"/>
              <w:bottom w:val="single" w:sz="4" w:space="0" w:color="auto"/>
              <w:right w:val="single" w:sz="4" w:space="0" w:color="auto"/>
            </w:tcBorders>
            <w:shd w:val="clear" w:color="auto" w:fill="auto"/>
            <w:noWrap/>
            <w:vAlign w:val="bottom"/>
            <w:hideMark/>
          </w:tcPr>
          <w:p w14:paraId="0B892BA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noWrap/>
            <w:vAlign w:val="bottom"/>
            <w:hideMark/>
          </w:tcPr>
          <w:p w14:paraId="285D6D5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56" w:type="dxa"/>
            <w:tcBorders>
              <w:top w:val="nil"/>
              <w:left w:val="nil"/>
              <w:bottom w:val="single" w:sz="4" w:space="0" w:color="auto"/>
              <w:right w:val="single" w:sz="4" w:space="0" w:color="auto"/>
            </w:tcBorders>
            <w:shd w:val="clear" w:color="auto" w:fill="auto"/>
            <w:noWrap/>
            <w:vAlign w:val="bottom"/>
            <w:hideMark/>
          </w:tcPr>
          <w:p w14:paraId="2338156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67" w:type="dxa"/>
            <w:tcBorders>
              <w:top w:val="nil"/>
              <w:left w:val="nil"/>
              <w:bottom w:val="single" w:sz="4" w:space="0" w:color="auto"/>
              <w:right w:val="single" w:sz="4" w:space="0" w:color="auto"/>
            </w:tcBorders>
            <w:shd w:val="clear" w:color="auto" w:fill="auto"/>
            <w:noWrap/>
            <w:vAlign w:val="bottom"/>
            <w:hideMark/>
          </w:tcPr>
          <w:p w14:paraId="399A84E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67" w:type="dxa"/>
            <w:tcBorders>
              <w:top w:val="nil"/>
              <w:left w:val="nil"/>
              <w:bottom w:val="single" w:sz="4" w:space="0" w:color="auto"/>
              <w:right w:val="single" w:sz="4" w:space="0" w:color="auto"/>
            </w:tcBorders>
            <w:shd w:val="clear" w:color="auto" w:fill="auto"/>
            <w:noWrap/>
            <w:vAlign w:val="bottom"/>
            <w:hideMark/>
          </w:tcPr>
          <w:p w14:paraId="77E9ACB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66" w:type="dxa"/>
            <w:tcBorders>
              <w:top w:val="nil"/>
              <w:left w:val="nil"/>
              <w:bottom w:val="single" w:sz="4" w:space="0" w:color="auto"/>
              <w:right w:val="single" w:sz="4" w:space="0" w:color="auto"/>
            </w:tcBorders>
            <w:shd w:val="clear" w:color="auto" w:fill="auto"/>
            <w:noWrap/>
            <w:vAlign w:val="bottom"/>
            <w:hideMark/>
          </w:tcPr>
          <w:p w14:paraId="5A93F30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89" w:type="dxa"/>
            <w:tcBorders>
              <w:top w:val="nil"/>
              <w:left w:val="nil"/>
              <w:bottom w:val="single" w:sz="4" w:space="0" w:color="auto"/>
              <w:right w:val="single" w:sz="4" w:space="0" w:color="auto"/>
            </w:tcBorders>
            <w:shd w:val="clear" w:color="auto" w:fill="auto"/>
            <w:noWrap/>
            <w:vAlign w:val="bottom"/>
            <w:hideMark/>
          </w:tcPr>
          <w:p w14:paraId="78DF017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34" w:type="dxa"/>
            <w:tcBorders>
              <w:top w:val="nil"/>
              <w:left w:val="nil"/>
              <w:bottom w:val="single" w:sz="4" w:space="0" w:color="auto"/>
              <w:right w:val="single" w:sz="4" w:space="0" w:color="auto"/>
            </w:tcBorders>
            <w:shd w:val="clear" w:color="auto" w:fill="auto"/>
            <w:noWrap/>
            <w:vAlign w:val="bottom"/>
            <w:hideMark/>
          </w:tcPr>
          <w:p w14:paraId="1E48661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25" w:type="dxa"/>
            <w:tcBorders>
              <w:top w:val="nil"/>
              <w:left w:val="nil"/>
              <w:bottom w:val="single" w:sz="4" w:space="0" w:color="auto"/>
              <w:right w:val="single" w:sz="4" w:space="0" w:color="auto"/>
            </w:tcBorders>
            <w:shd w:val="clear" w:color="auto" w:fill="auto"/>
            <w:noWrap/>
            <w:vAlign w:val="bottom"/>
            <w:hideMark/>
          </w:tcPr>
          <w:p w14:paraId="5A8024E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9" w:type="dxa"/>
            <w:tcBorders>
              <w:top w:val="nil"/>
              <w:left w:val="nil"/>
              <w:bottom w:val="single" w:sz="4" w:space="0" w:color="auto"/>
              <w:right w:val="single" w:sz="4" w:space="0" w:color="auto"/>
            </w:tcBorders>
            <w:shd w:val="clear" w:color="auto" w:fill="auto"/>
            <w:noWrap/>
            <w:vAlign w:val="bottom"/>
            <w:hideMark/>
          </w:tcPr>
          <w:p w14:paraId="011417B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6" w:type="dxa"/>
            <w:tcBorders>
              <w:top w:val="nil"/>
              <w:left w:val="nil"/>
              <w:bottom w:val="single" w:sz="4" w:space="0" w:color="auto"/>
              <w:right w:val="single" w:sz="4" w:space="0" w:color="auto"/>
            </w:tcBorders>
            <w:shd w:val="clear" w:color="auto" w:fill="auto"/>
            <w:noWrap/>
            <w:vAlign w:val="bottom"/>
            <w:hideMark/>
          </w:tcPr>
          <w:p w14:paraId="7ADDCB7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8" w:type="dxa"/>
            <w:tcBorders>
              <w:top w:val="nil"/>
              <w:left w:val="nil"/>
              <w:bottom w:val="single" w:sz="4" w:space="0" w:color="auto"/>
              <w:right w:val="single" w:sz="4" w:space="0" w:color="auto"/>
            </w:tcBorders>
            <w:shd w:val="clear" w:color="auto" w:fill="auto"/>
            <w:noWrap/>
            <w:vAlign w:val="bottom"/>
            <w:hideMark/>
          </w:tcPr>
          <w:p w14:paraId="29D3C98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9" w:type="dxa"/>
            <w:tcBorders>
              <w:top w:val="nil"/>
              <w:left w:val="nil"/>
              <w:bottom w:val="single" w:sz="4" w:space="0" w:color="auto"/>
              <w:right w:val="single" w:sz="4" w:space="0" w:color="auto"/>
            </w:tcBorders>
            <w:shd w:val="clear" w:color="auto" w:fill="auto"/>
            <w:noWrap/>
            <w:vAlign w:val="bottom"/>
            <w:hideMark/>
          </w:tcPr>
          <w:p w14:paraId="3CE847D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r>
      <w:tr w:rsidR="00662406" w:rsidRPr="003E08F7" w14:paraId="077C53E2" w14:textId="77777777" w:rsidTr="0039220D">
        <w:trPr>
          <w:trHeight w:val="300"/>
        </w:trPr>
        <w:tc>
          <w:tcPr>
            <w:tcW w:w="4913" w:type="dxa"/>
            <w:tcBorders>
              <w:top w:val="nil"/>
              <w:left w:val="single" w:sz="4" w:space="0" w:color="auto"/>
              <w:bottom w:val="single" w:sz="4" w:space="0" w:color="auto"/>
              <w:right w:val="single" w:sz="4" w:space="0" w:color="auto"/>
            </w:tcBorders>
            <w:shd w:val="clear" w:color="auto" w:fill="auto"/>
            <w:vAlign w:val="bottom"/>
            <w:hideMark/>
          </w:tcPr>
          <w:p w14:paraId="7778ACB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898" w:type="dxa"/>
            <w:tcBorders>
              <w:top w:val="nil"/>
              <w:left w:val="nil"/>
              <w:bottom w:val="single" w:sz="4" w:space="0" w:color="auto"/>
              <w:right w:val="single" w:sz="4" w:space="0" w:color="auto"/>
            </w:tcBorders>
            <w:shd w:val="clear" w:color="auto" w:fill="auto"/>
            <w:vAlign w:val="center"/>
            <w:hideMark/>
          </w:tcPr>
          <w:p w14:paraId="6B85DE2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3" w:type="dxa"/>
            <w:tcBorders>
              <w:top w:val="nil"/>
              <w:left w:val="nil"/>
              <w:bottom w:val="single" w:sz="4" w:space="0" w:color="auto"/>
              <w:right w:val="single" w:sz="4" w:space="0" w:color="auto"/>
            </w:tcBorders>
            <w:shd w:val="clear" w:color="auto" w:fill="auto"/>
            <w:noWrap/>
            <w:vAlign w:val="bottom"/>
            <w:hideMark/>
          </w:tcPr>
          <w:p w14:paraId="09A8BF6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99" w:type="dxa"/>
            <w:tcBorders>
              <w:top w:val="nil"/>
              <w:left w:val="nil"/>
              <w:bottom w:val="single" w:sz="4" w:space="0" w:color="auto"/>
              <w:right w:val="single" w:sz="4" w:space="0" w:color="auto"/>
            </w:tcBorders>
            <w:shd w:val="clear" w:color="auto" w:fill="auto"/>
            <w:noWrap/>
            <w:vAlign w:val="bottom"/>
            <w:hideMark/>
          </w:tcPr>
          <w:p w14:paraId="29C3E40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20" w:type="dxa"/>
            <w:tcBorders>
              <w:top w:val="nil"/>
              <w:left w:val="nil"/>
              <w:bottom w:val="single" w:sz="4" w:space="0" w:color="auto"/>
              <w:right w:val="single" w:sz="4" w:space="0" w:color="auto"/>
            </w:tcBorders>
            <w:shd w:val="clear" w:color="auto" w:fill="auto"/>
            <w:noWrap/>
            <w:vAlign w:val="bottom"/>
            <w:hideMark/>
          </w:tcPr>
          <w:p w14:paraId="5B0ED16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20" w:type="dxa"/>
            <w:tcBorders>
              <w:top w:val="nil"/>
              <w:left w:val="nil"/>
              <w:bottom w:val="single" w:sz="4" w:space="0" w:color="auto"/>
              <w:right w:val="single" w:sz="4" w:space="0" w:color="auto"/>
            </w:tcBorders>
            <w:shd w:val="clear" w:color="auto" w:fill="auto"/>
            <w:noWrap/>
            <w:vAlign w:val="bottom"/>
            <w:hideMark/>
          </w:tcPr>
          <w:p w14:paraId="6285455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44" w:type="dxa"/>
            <w:tcBorders>
              <w:top w:val="nil"/>
              <w:left w:val="nil"/>
              <w:bottom w:val="single" w:sz="4" w:space="0" w:color="auto"/>
              <w:right w:val="single" w:sz="4" w:space="0" w:color="auto"/>
            </w:tcBorders>
            <w:shd w:val="clear" w:color="auto" w:fill="auto"/>
            <w:noWrap/>
            <w:vAlign w:val="bottom"/>
            <w:hideMark/>
          </w:tcPr>
          <w:p w14:paraId="2DC23FC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60" w:type="dxa"/>
            <w:tcBorders>
              <w:top w:val="nil"/>
              <w:left w:val="nil"/>
              <w:bottom w:val="single" w:sz="4" w:space="0" w:color="auto"/>
              <w:right w:val="single" w:sz="4" w:space="0" w:color="auto"/>
            </w:tcBorders>
            <w:shd w:val="clear" w:color="auto" w:fill="auto"/>
            <w:noWrap/>
            <w:vAlign w:val="bottom"/>
            <w:hideMark/>
          </w:tcPr>
          <w:p w14:paraId="1014691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56" w:type="dxa"/>
            <w:tcBorders>
              <w:top w:val="nil"/>
              <w:left w:val="nil"/>
              <w:bottom w:val="single" w:sz="4" w:space="0" w:color="auto"/>
              <w:right w:val="single" w:sz="4" w:space="0" w:color="auto"/>
            </w:tcBorders>
            <w:shd w:val="clear" w:color="auto" w:fill="auto"/>
            <w:noWrap/>
            <w:vAlign w:val="bottom"/>
            <w:hideMark/>
          </w:tcPr>
          <w:p w14:paraId="7A11587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67" w:type="dxa"/>
            <w:tcBorders>
              <w:top w:val="nil"/>
              <w:left w:val="nil"/>
              <w:bottom w:val="single" w:sz="4" w:space="0" w:color="auto"/>
              <w:right w:val="single" w:sz="4" w:space="0" w:color="auto"/>
            </w:tcBorders>
            <w:shd w:val="clear" w:color="auto" w:fill="auto"/>
            <w:noWrap/>
            <w:vAlign w:val="bottom"/>
            <w:hideMark/>
          </w:tcPr>
          <w:p w14:paraId="067CED9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67" w:type="dxa"/>
            <w:tcBorders>
              <w:top w:val="nil"/>
              <w:left w:val="nil"/>
              <w:bottom w:val="single" w:sz="4" w:space="0" w:color="auto"/>
              <w:right w:val="single" w:sz="4" w:space="0" w:color="auto"/>
            </w:tcBorders>
            <w:shd w:val="clear" w:color="auto" w:fill="auto"/>
            <w:noWrap/>
            <w:vAlign w:val="bottom"/>
            <w:hideMark/>
          </w:tcPr>
          <w:p w14:paraId="01B43BB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66" w:type="dxa"/>
            <w:tcBorders>
              <w:top w:val="nil"/>
              <w:left w:val="nil"/>
              <w:bottom w:val="single" w:sz="4" w:space="0" w:color="auto"/>
              <w:right w:val="single" w:sz="4" w:space="0" w:color="auto"/>
            </w:tcBorders>
            <w:shd w:val="clear" w:color="auto" w:fill="auto"/>
            <w:noWrap/>
            <w:vAlign w:val="bottom"/>
            <w:hideMark/>
          </w:tcPr>
          <w:p w14:paraId="7A62836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89" w:type="dxa"/>
            <w:tcBorders>
              <w:top w:val="nil"/>
              <w:left w:val="nil"/>
              <w:bottom w:val="single" w:sz="4" w:space="0" w:color="auto"/>
              <w:right w:val="single" w:sz="4" w:space="0" w:color="auto"/>
            </w:tcBorders>
            <w:shd w:val="clear" w:color="auto" w:fill="auto"/>
            <w:noWrap/>
            <w:vAlign w:val="bottom"/>
            <w:hideMark/>
          </w:tcPr>
          <w:p w14:paraId="30574C8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34" w:type="dxa"/>
            <w:tcBorders>
              <w:top w:val="nil"/>
              <w:left w:val="nil"/>
              <w:bottom w:val="single" w:sz="4" w:space="0" w:color="auto"/>
              <w:right w:val="single" w:sz="4" w:space="0" w:color="auto"/>
            </w:tcBorders>
            <w:shd w:val="clear" w:color="auto" w:fill="auto"/>
            <w:noWrap/>
            <w:vAlign w:val="bottom"/>
            <w:hideMark/>
          </w:tcPr>
          <w:p w14:paraId="201EABA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25" w:type="dxa"/>
            <w:tcBorders>
              <w:top w:val="nil"/>
              <w:left w:val="nil"/>
              <w:bottom w:val="single" w:sz="4" w:space="0" w:color="auto"/>
              <w:right w:val="single" w:sz="4" w:space="0" w:color="auto"/>
            </w:tcBorders>
            <w:shd w:val="clear" w:color="auto" w:fill="auto"/>
            <w:noWrap/>
            <w:vAlign w:val="bottom"/>
            <w:hideMark/>
          </w:tcPr>
          <w:p w14:paraId="53AD229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9" w:type="dxa"/>
            <w:tcBorders>
              <w:top w:val="nil"/>
              <w:left w:val="nil"/>
              <w:bottom w:val="single" w:sz="4" w:space="0" w:color="auto"/>
              <w:right w:val="single" w:sz="4" w:space="0" w:color="auto"/>
            </w:tcBorders>
            <w:shd w:val="clear" w:color="auto" w:fill="auto"/>
            <w:noWrap/>
            <w:vAlign w:val="bottom"/>
            <w:hideMark/>
          </w:tcPr>
          <w:p w14:paraId="3415597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6" w:type="dxa"/>
            <w:tcBorders>
              <w:top w:val="nil"/>
              <w:left w:val="nil"/>
              <w:bottom w:val="single" w:sz="4" w:space="0" w:color="auto"/>
              <w:right w:val="single" w:sz="4" w:space="0" w:color="auto"/>
            </w:tcBorders>
            <w:shd w:val="clear" w:color="auto" w:fill="auto"/>
            <w:noWrap/>
            <w:vAlign w:val="bottom"/>
            <w:hideMark/>
          </w:tcPr>
          <w:p w14:paraId="32161D2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8" w:type="dxa"/>
            <w:tcBorders>
              <w:top w:val="nil"/>
              <w:left w:val="nil"/>
              <w:bottom w:val="single" w:sz="4" w:space="0" w:color="auto"/>
              <w:right w:val="single" w:sz="4" w:space="0" w:color="auto"/>
            </w:tcBorders>
            <w:shd w:val="clear" w:color="auto" w:fill="auto"/>
            <w:noWrap/>
            <w:vAlign w:val="bottom"/>
            <w:hideMark/>
          </w:tcPr>
          <w:p w14:paraId="1569ECE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79" w:type="dxa"/>
            <w:tcBorders>
              <w:top w:val="nil"/>
              <w:left w:val="nil"/>
              <w:bottom w:val="single" w:sz="4" w:space="0" w:color="auto"/>
              <w:right w:val="single" w:sz="4" w:space="0" w:color="auto"/>
            </w:tcBorders>
            <w:shd w:val="clear" w:color="auto" w:fill="auto"/>
            <w:noWrap/>
            <w:vAlign w:val="bottom"/>
            <w:hideMark/>
          </w:tcPr>
          <w:p w14:paraId="1BB19A6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r>
      <w:tr w:rsidR="00662406" w:rsidRPr="003E08F7" w14:paraId="15243B8B" w14:textId="77777777" w:rsidTr="0039220D">
        <w:trPr>
          <w:trHeight w:val="300"/>
        </w:trPr>
        <w:tc>
          <w:tcPr>
            <w:tcW w:w="4913" w:type="dxa"/>
            <w:tcBorders>
              <w:top w:val="nil"/>
              <w:left w:val="single" w:sz="4" w:space="0" w:color="auto"/>
              <w:bottom w:val="single" w:sz="4" w:space="0" w:color="auto"/>
              <w:right w:val="single" w:sz="4" w:space="0" w:color="auto"/>
            </w:tcBorders>
            <w:shd w:val="clear" w:color="auto" w:fill="auto"/>
            <w:vAlign w:val="bottom"/>
            <w:hideMark/>
          </w:tcPr>
          <w:p w14:paraId="47AAB402" w14:textId="2B4CECB4"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898" w:type="dxa"/>
            <w:tcBorders>
              <w:top w:val="nil"/>
              <w:left w:val="nil"/>
              <w:bottom w:val="single" w:sz="4" w:space="0" w:color="auto"/>
              <w:right w:val="single" w:sz="4" w:space="0" w:color="auto"/>
            </w:tcBorders>
            <w:shd w:val="clear" w:color="auto" w:fill="auto"/>
            <w:vAlign w:val="center"/>
            <w:hideMark/>
          </w:tcPr>
          <w:p w14:paraId="7AC87F5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3" w:type="dxa"/>
            <w:tcBorders>
              <w:top w:val="nil"/>
              <w:left w:val="nil"/>
              <w:bottom w:val="single" w:sz="4" w:space="0" w:color="auto"/>
              <w:right w:val="single" w:sz="4" w:space="0" w:color="auto"/>
            </w:tcBorders>
            <w:shd w:val="clear" w:color="auto" w:fill="auto"/>
            <w:noWrap/>
            <w:vAlign w:val="bottom"/>
            <w:hideMark/>
          </w:tcPr>
          <w:p w14:paraId="78C981B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0,028</w:t>
            </w:r>
          </w:p>
        </w:tc>
        <w:tc>
          <w:tcPr>
            <w:tcW w:w="1199" w:type="dxa"/>
            <w:tcBorders>
              <w:top w:val="nil"/>
              <w:left w:val="nil"/>
              <w:bottom w:val="single" w:sz="4" w:space="0" w:color="auto"/>
              <w:right w:val="single" w:sz="4" w:space="0" w:color="auto"/>
            </w:tcBorders>
            <w:shd w:val="clear" w:color="auto" w:fill="auto"/>
            <w:noWrap/>
            <w:vAlign w:val="bottom"/>
            <w:hideMark/>
          </w:tcPr>
          <w:p w14:paraId="65835A1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0,028</w:t>
            </w:r>
          </w:p>
        </w:tc>
        <w:tc>
          <w:tcPr>
            <w:tcW w:w="820" w:type="dxa"/>
            <w:tcBorders>
              <w:top w:val="nil"/>
              <w:left w:val="nil"/>
              <w:bottom w:val="single" w:sz="4" w:space="0" w:color="auto"/>
              <w:right w:val="single" w:sz="4" w:space="0" w:color="auto"/>
            </w:tcBorders>
            <w:shd w:val="clear" w:color="auto" w:fill="auto"/>
            <w:noWrap/>
            <w:vAlign w:val="bottom"/>
            <w:hideMark/>
          </w:tcPr>
          <w:p w14:paraId="7B253A1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0,028</w:t>
            </w:r>
          </w:p>
        </w:tc>
        <w:tc>
          <w:tcPr>
            <w:tcW w:w="820" w:type="dxa"/>
            <w:tcBorders>
              <w:top w:val="nil"/>
              <w:left w:val="nil"/>
              <w:bottom w:val="single" w:sz="4" w:space="0" w:color="auto"/>
              <w:right w:val="single" w:sz="4" w:space="0" w:color="auto"/>
            </w:tcBorders>
            <w:shd w:val="clear" w:color="auto" w:fill="auto"/>
            <w:noWrap/>
            <w:vAlign w:val="bottom"/>
            <w:hideMark/>
          </w:tcPr>
          <w:p w14:paraId="5E327499"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0,028</w:t>
            </w:r>
          </w:p>
        </w:tc>
        <w:tc>
          <w:tcPr>
            <w:tcW w:w="1144" w:type="dxa"/>
            <w:tcBorders>
              <w:top w:val="nil"/>
              <w:left w:val="nil"/>
              <w:bottom w:val="single" w:sz="4" w:space="0" w:color="auto"/>
              <w:right w:val="single" w:sz="4" w:space="0" w:color="auto"/>
            </w:tcBorders>
            <w:shd w:val="clear" w:color="auto" w:fill="auto"/>
            <w:noWrap/>
            <w:vAlign w:val="bottom"/>
            <w:hideMark/>
          </w:tcPr>
          <w:p w14:paraId="50AFEF5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0,028</w:t>
            </w:r>
          </w:p>
        </w:tc>
        <w:tc>
          <w:tcPr>
            <w:tcW w:w="960" w:type="dxa"/>
            <w:tcBorders>
              <w:top w:val="nil"/>
              <w:left w:val="nil"/>
              <w:bottom w:val="single" w:sz="4" w:space="0" w:color="auto"/>
              <w:right w:val="single" w:sz="4" w:space="0" w:color="auto"/>
            </w:tcBorders>
            <w:shd w:val="clear" w:color="auto" w:fill="auto"/>
            <w:noWrap/>
            <w:vAlign w:val="bottom"/>
            <w:hideMark/>
          </w:tcPr>
          <w:p w14:paraId="087CD92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0,028</w:t>
            </w:r>
          </w:p>
        </w:tc>
        <w:tc>
          <w:tcPr>
            <w:tcW w:w="1156" w:type="dxa"/>
            <w:tcBorders>
              <w:top w:val="nil"/>
              <w:left w:val="nil"/>
              <w:bottom w:val="single" w:sz="4" w:space="0" w:color="auto"/>
              <w:right w:val="single" w:sz="4" w:space="0" w:color="auto"/>
            </w:tcBorders>
            <w:shd w:val="clear" w:color="auto" w:fill="auto"/>
            <w:noWrap/>
            <w:vAlign w:val="bottom"/>
            <w:hideMark/>
          </w:tcPr>
          <w:p w14:paraId="38A4A2F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0,028</w:t>
            </w:r>
          </w:p>
        </w:tc>
        <w:tc>
          <w:tcPr>
            <w:tcW w:w="867" w:type="dxa"/>
            <w:tcBorders>
              <w:top w:val="nil"/>
              <w:left w:val="nil"/>
              <w:bottom w:val="single" w:sz="4" w:space="0" w:color="auto"/>
              <w:right w:val="single" w:sz="4" w:space="0" w:color="auto"/>
            </w:tcBorders>
            <w:shd w:val="clear" w:color="auto" w:fill="auto"/>
            <w:noWrap/>
            <w:vAlign w:val="bottom"/>
            <w:hideMark/>
          </w:tcPr>
          <w:p w14:paraId="1F0D7F4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0,028</w:t>
            </w:r>
          </w:p>
        </w:tc>
        <w:tc>
          <w:tcPr>
            <w:tcW w:w="867" w:type="dxa"/>
            <w:tcBorders>
              <w:top w:val="nil"/>
              <w:left w:val="nil"/>
              <w:bottom w:val="single" w:sz="4" w:space="0" w:color="auto"/>
              <w:right w:val="single" w:sz="4" w:space="0" w:color="auto"/>
            </w:tcBorders>
            <w:shd w:val="clear" w:color="auto" w:fill="auto"/>
            <w:noWrap/>
            <w:vAlign w:val="bottom"/>
            <w:hideMark/>
          </w:tcPr>
          <w:p w14:paraId="63D7B50E"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0,028</w:t>
            </w:r>
          </w:p>
        </w:tc>
        <w:tc>
          <w:tcPr>
            <w:tcW w:w="866" w:type="dxa"/>
            <w:tcBorders>
              <w:top w:val="nil"/>
              <w:left w:val="nil"/>
              <w:bottom w:val="single" w:sz="4" w:space="0" w:color="auto"/>
              <w:right w:val="single" w:sz="4" w:space="0" w:color="auto"/>
            </w:tcBorders>
            <w:shd w:val="clear" w:color="auto" w:fill="auto"/>
            <w:noWrap/>
            <w:vAlign w:val="bottom"/>
            <w:hideMark/>
          </w:tcPr>
          <w:p w14:paraId="6549CF1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0,028</w:t>
            </w:r>
          </w:p>
        </w:tc>
        <w:tc>
          <w:tcPr>
            <w:tcW w:w="1089" w:type="dxa"/>
            <w:tcBorders>
              <w:top w:val="nil"/>
              <w:left w:val="nil"/>
              <w:bottom w:val="single" w:sz="4" w:space="0" w:color="auto"/>
              <w:right w:val="single" w:sz="4" w:space="0" w:color="auto"/>
            </w:tcBorders>
            <w:shd w:val="clear" w:color="auto" w:fill="auto"/>
            <w:noWrap/>
            <w:vAlign w:val="bottom"/>
            <w:hideMark/>
          </w:tcPr>
          <w:p w14:paraId="5B9BCDD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0,028</w:t>
            </w:r>
          </w:p>
        </w:tc>
        <w:tc>
          <w:tcPr>
            <w:tcW w:w="1134" w:type="dxa"/>
            <w:tcBorders>
              <w:top w:val="nil"/>
              <w:left w:val="nil"/>
              <w:bottom w:val="single" w:sz="4" w:space="0" w:color="auto"/>
              <w:right w:val="single" w:sz="4" w:space="0" w:color="auto"/>
            </w:tcBorders>
            <w:shd w:val="clear" w:color="auto" w:fill="auto"/>
            <w:noWrap/>
            <w:vAlign w:val="bottom"/>
            <w:hideMark/>
          </w:tcPr>
          <w:p w14:paraId="0333F14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0,028</w:t>
            </w:r>
          </w:p>
        </w:tc>
        <w:tc>
          <w:tcPr>
            <w:tcW w:w="1025" w:type="dxa"/>
            <w:tcBorders>
              <w:top w:val="nil"/>
              <w:left w:val="nil"/>
              <w:bottom w:val="single" w:sz="4" w:space="0" w:color="auto"/>
              <w:right w:val="single" w:sz="4" w:space="0" w:color="auto"/>
            </w:tcBorders>
            <w:shd w:val="clear" w:color="auto" w:fill="auto"/>
            <w:noWrap/>
            <w:vAlign w:val="bottom"/>
            <w:hideMark/>
          </w:tcPr>
          <w:p w14:paraId="7ABBA0D4"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0,028</w:t>
            </w:r>
          </w:p>
        </w:tc>
        <w:tc>
          <w:tcPr>
            <w:tcW w:w="879" w:type="dxa"/>
            <w:tcBorders>
              <w:top w:val="nil"/>
              <w:left w:val="nil"/>
              <w:bottom w:val="single" w:sz="4" w:space="0" w:color="auto"/>
              <w:right w:val="single" w:sz="4" w:space="0" w:color="auto"/>
            </w:tcBorders>
            <w:shd w:val="clear" w:color="auto" w:fill="auto"/>
            <w:noWrap/>
            <w:vAlign w:val="bottom"/>
            <w:hideMark/>
          </w:tcPr>
          <w:p w14:paraId="0B15F12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0,028</w:t>
            </w:r>
          </w:p>
        </w:tc>
        <w:tc>
          <w:tcPr>
            <w:tcW w:w="876" w:type="dxa"/>
            <w:tcBorders>
              <w:top w:val="nil"/>
              <w:left w:val="nil"/>
              <w:bottom w:val="single" w:sz="4" w:space="0" w:color="auto"/>
              <w:right w:val="single" w:sz="4" w:space="0" w:color="auto"/>
            </w:tcBorders>
            <w:shd w:val="clear" w:color="auto" w:fill="auto"/>
            <w:noWrap/>
            <w:vAlign w:val="bottom"/>
            <w:hideMark/>
          </w:tcPr>
          <w:p w14:paraId="63D0898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0,028</w:t>
            </w:r>
          </w:p>
        </w:tc>
        <w:tc>
          <w:tcPr>
            <w:tcW w:w="878" w:type="dxa"/>
            <w:tcBorders>
              <w:top w:val="nil"/>
              <w:left w:val="nil"/>
              <w:bottom w:val="single" w:sz="4" w:space="0" w:color="auto"/>
              <w:right w:val="single" w:sz="4" w:space="0" w:color="auto"/>
            </w:tcBorders>
            <w:shd w:val="clear" w:color="auto" w:fill="auto"/>
            <w:noWrap/>
            <w:vAlign w:val="bottom"/>
            <w:hideMark/>
          </w:tcPr>
          <w:p w14:paraId="5238FAA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0,028</w:t>
            </w:r>
          </w:p>
        </w:tc>
        <w:tc>
          <w:tcPr>
            <w:tcW w:w="879" w:type="dxa"/>
            <w:tcBorders>
              <w:top w:val="nil"/>
              <w:left w:val="nil"/>
              <w:bottom w:val="single" w:sz="4" w:space="0" w:color="auto"/>
              <w:right w:val="single" w:sz="4" w:space="0" w:color="auto"/>
            </w:tcBorders>
            <w:shd w:val="clear" w:color="auto" w:fill="auto"/>
            <w:noWrap/>
            <w:vAlign w:val="bottom"/>
            <w:hideMark/>
          </w:tcPr>
          <w:p w14:paraId="6EF3AC4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0,028</w:t>
            </w:r>
          </w:p>
        </w:tc>
      </w:tr>
      <w:tr w:rsidR="00662406" w:rsidRPr="003E08F7" w14:paraId="5B76DB9E" w14:textId="77777777" w:rsidTr="0039220D">
        <w:trPr>
          <w:trHeight w:val="300"/>
        </w:trPr>
        <w:tc>
          <w:tcPr>
            <w:tcW w:w="4913" w:type="dxa"/>
            <w:tcBorders>
              <w:top w:val="nil"/>
              <w:left w:val="single" w:sz="4" w:space="0" w:color="auto"/>
              <w:bottom w:val="single" w:sz="4" w:space="0" w:color="auto"/>
              <w:right w:val="single" w:sz="4" w:space="0" w:color="auto"/>
            </w:tcBorders>
            <w:shd w:val="clear" w:color="auto" w:fill="auto"/>
            <w:vAlign w:val="bottom"/>
            <w:hideMark/>
          </w:tcPr>
          <w:p w14:paraId="2A0CF5C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898" w:type="dxa"/>
            <w:tcBorders>
              <w:top w:val="nil"/>
              <w:left w:val="nil"/>
              <w:bottom w:val="single" w:sz="4" w:space="0" w:color="auto"/>
              <w:right w:val="single" w:sz="4" w:space="0" w:color="auto"/>
            </w:tcBorders>
            <w:shd w:val="clear" w:color="auto" w:fill="auto"/>
            <w:vAlign w:val="center"/>
            <w:hideMark/>
          </w:tcPr>
          <w:p w14:paraId="4E3D823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3" w:type="dxa"/>
            <w:tcBorders>
              <w:top w:val="nil"/>
              <w:left w:val="nil"/>
              <w:bottom w:val="single" w:sz="4" w:space="0" w:color="auto"/>
              <w:right w:val="single" w:sz="4" w:space="0" w:color="auto"/>
            </w:tcBorders>
            <w:shd w:val="clear" w:color="auto" w:fill="auto"/>
            <w:noWrap/>
            <w:vAlign w:val="bottom"/>
            <w:hideMark/>
          </w:tcPr>
          <w:p w14:paraId="28B8AD2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1199" w:type="dxa"/>
            <w:tcBorders>
              <w:top w:val="nil"/>
              <w:left w:val="nil"/>
              <w:bottom w:val="single" w:sz="4" w:space="0" w:color="auto"/>
              <w:right w:val="single" w:sz="4" w:space="0" w:color="auto"/>
            </w:tcBorders>
            <w:shd w:val="clear" w:color="auto" w:fill="auto"/>
            <w:noWrap/>
            <w:vAlign w:val="bottom"/>
            <w:hideMark/>
          </w:tcPr>
          <w:p w14:paraId="4FD6933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20" w:type="dxa"/>
            <w:tcBorders>
              <w:top w:val="nil"/>
              <w:left w:val="nil"/>
              <w:bottom w:val="single" w:sz="4" w:space="0" w:color="auto"/>
              <w:right w:val="single" w:sz="4" w:space="0" w:color="auto"/>
            </w:tcBorders>
            <w:shd w:val="clear" w:color="auto" w:fill="auto"/>
            <w:noWrap/>
            <w:vAlign w:val="bottom"/>
            <w:hideMark/>
          </w:tcPr>
          <w:p w14:paraId="75DAA91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20" w:type="dxa"/>
            <w:tcBorders>
              <w:top w:val="nil"/>
              <w:left w:val="nil"/>
              <w:bottom w:val="single" w:sz="4" w:space="0" w:color="auto"/>
              <w:right w:val="single" w:sz="4" w:space="0" w:color="auto"/>
            </w:tcBorders>
            <w:shd w:val="clear" w:color="auto" w:fill="auto"/>
            <w:noWrap/>
            <w:vAlign w:val="bottom"/>
            <w:hideMark/>
          </w:tcPr>
          <w:p w14:paraId="6095470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1144" w:type="dxa"/>
            <w:tcBorders>
              <w:top w:val="nil"/>
              <w:left w:val="nil"/>
              <w:bottom w:val="single" w:sz="4" w:space="0" w:color="auto"/>
              <w:right w:val="single" w:sz="4" w:space="0" w:color="auto"/>
            </w:tcBorders>
            <w:shd w:val="clear" w:color="auto" w:fill="auto"/>
            <w:noWrap/>
            <w:vAlign w:val="bottom"/>
            <w:hideMark/>
          </w:tcPr>
          <w:p w14:paraId="59D2743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960" w:type="dxa"/>
            <w:tcBorders>
              <w:top w:val="nil"/>
              <w:left w:val="nil"/>
              <w:bottom w:val="single" w:sz="4" w:space="0" w:color="auto"/>
              <w:right w:val="single" w:sz="4" w:space="0" w:color="auto"/>
            </w:tcBorders>
            <w:shd w:val="clear" w:color="auto" w:fill="auto"/>
            <w:noWrap/>
            <w:vAlign w:val="bottom"/>
            <w:hideMark/>
          </w:tcPr>
          <w:p w14:paraId="79C237C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1156" w:type="dxa"/>
            <w:tcBorders>
              <w:top w:val="nil"/>
              <w:left w:val="nil"/>
              <w:bottom w:val="single" w:sz="4" w:space="0" w:color="auto"/>
              <w:right w:val="single" w:sz="4" w:space="0" w:color="auto"/>
            </w:tcBorders>
            <w:shd w:val="clear" w:color="auto" w:fill="auto"/>
            <w:noWrap/>
            <w:vAlign w:val="bottom"/>
            <w:hideMark/>
          </w:tcPr>
          <w:p w14:paraId="2AE3A60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67" w:type="dxa"/>
            <w:tcBorders>
              <w:top w:val="nil"/>
              <w:left w:val="nil"/>
              <w:bottom w:val="single" w:sz="4" w:space="0" w:color="auto"/>
              <w:right w:val="single" w:sz="4" w:space="0" w:color="auto"/>
            </w:tcBorders>
            <w:shd w:val="clear" w:color="auto" w:fill="auto"/>
            <w:noWrap/>
            <w:vAlign w:val="bottom"/>
            <w:hideMark/>
          </w:tcPr>
          <w:p w14:paraId="7A659D2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67" w:type="dxa"/>
            <w:tcBorders>
              <w:top w:val="nil"/>
              <w:left w:val="nil"/>
              <w:bottom w:val="single" w:sz="4" w:space="0" w:color="auto"/>
              <w:right w:val="single" w:sz="4" w:space="0" w:color="auto"/>
            </w:tcBorders>
            <w:shd w:val="clear" w:color="auto" w:fill="auto"/>
            <w:noWrap/>
            <w:vAlign w:val="bottom"/>
            <w:hideMark/>
          </w:tcPr>
          <w:p w14:paraId="2749F07A"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66" w:type="dxa"/>
            <w:tcBorders>
              <w:top w:val="nil"/>
              <w:left w:val="nil"/>
              <w:bottom w:val="single" w:sz="4" w:space="0" w:color="auto"/>
              <w:right w:val="single" w:sz="4" w:space="0" w:color="auto"/>
            </w:tcBorders>
            <w:shd w:val="clear" w:color="auto" w:fill="auto"/>
            <w:noWrap/>
            <w:vAlign w:val="bottom"/>
            <w:hideMark/>
          </w:tcPr>
          <w:p w14:paraId="5A9B4AF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1089" w:type="dxa"/>
            <w:tcBorders>
              <w:top w:val="nil"/>
              <w:left w:val="nil"/>
              <w:bottom w:val="single" w:sz="4" w:space="0" w:color="auto"/>
              <w:right w:val="single" w:sz="4" w:space="0" w:color="auto"/>
            </w:tcBorders>
            <w:shd w:val="clear" w:color="auto" w:fill="auto"/>
            <w:noWrap/>
            <w:vAlign w:val="bottom"/>
            <w:hideMark/>
          </w:tcPr>
          <w:p w14:paraId="1297CCFC"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1134" w:type="dxa"/>
            <w:tcBorders>
              <w:top w:val="nil"/>
              <w:left w:val="nil"/>
              <w:bottom w:val="single" w:sz="4" w:space="0" w:color="auto"/>
              <w:right w:val="single" w:sz="4" w:space="0" w:color="auto"/>
            </w:tcBorders>
            <w:shd w:val="clear" w:color="auto" w:fill="auto"/>
            <w:noWrap/>
            <w:vAlign w:val="bottom"/>
            <w:hideMark/>
          </w:tcPr>
          <w:p w14:paraId="649F9E8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1025" w:type="dxa"/>
            <w:tcBorders>
              <w:top w:val="nil"/>
              <w:left w:val="nil"/>
              <w:bottom w:val="single" w:sz="4" w:space="0" w:color="auto"/>
              <w:right w:val="single" w:sz="4" w:space="0" w:color="auto"/>
            </w:tcBorders>
            <w:shd w:val="clear" w:color="auto" w:fill="auto"/>
            <w:noWrap/>
            <w:vAlign w:val="bottom"/>
            <w:hideMark/>
          </w:tcPr>
          <w:p w14:paraId="5A92CAE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79" w:type="dxa"/>
            <w:tcBorders>
              <w:top w:val="nil"/>
              <w:left w:val="nil"/>
              <w:bottom w:val="single" w:sz="4" w:space="0" w:color="auto"/>
              <w:right w:val="single" w:sz="4" w:space="0" w:color="auto"/>
            </w:tcBorders>
            <w:shd w:val="clear" w:color="auto" w:fill="auto"/>
            <w:noWrap/>
            <w:vAlign w:val="bottom"/>
            <w:hideMark/>
          </w:tcPr>
          <w:p w14:paraId="4C801DBF"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76" w:type="dxa"/>
            <w:tcBorders>
              <w:top w:val="nil"/>
              <w:left w:val="nil"/>
              <w:bottom w:val="single" w:sz="4" w:space="0" w:color="auto"/>
              <w:right w:val="single" w:sz="4" w:space="0" w:color="auto"/>
            </w:tcBorders>
            <w:shd w:val="clear" w:color="auto" w:fill="auto"/>
            <w:noWrap/>
            <w:vAlign w:val="bottom"/>
            <w:hideMark/>
          </w:tcPr>
          <w:p w14:paraId="6A0209F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78" w:type="dxa"/>
            <w:tcBorders>
              <w:top w:val="nil"/>
              <w:left w:val="nil"/>
              <w:bottom w:val="single" w:sz="4" w:space="0" w:color="auto"/>
              <w:right w:val="single" w:sz="4" w:space="0" w:color="auto"/>
            </w:tcBorders>
            <w:shd w:val="clear" w:color="auto" w:fill="auto"/>
            <w:noWrap/>
            <w:vAlign w:val="bottom"/>
            <w:hideMark/>
          </w:tcPr>
          <w:p w14:paraId="6B444F6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79" w:type="dxa"/>
            <w:tcBorders>
              <w:top w:val="nil"/>
              <w:left w:val="nil"/>
              <w:bottom w:val="single" w:sz="4" w:space="0" w:color="auto"/>
              <w:right w:val="single" w:sz="4" w:space="0" w:color="auto"/>
            </w:tcBorders>
            <w:shd w:val="clear" w:color="auto" w:fill="auto"/>
            <w:noWrap/>
            <w:vAlign w:val="bottom"/>
            <w:hideMark/>
          </w:tcPr>
          <w:p w14:paraId="36A7B92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r>
      <w:tr w:rsidR="00662406" w:rsidRPr="003E08F7" w14:paraId="4EAE6A81" w14:textId="77777777" w:rsidTr="0039220D">
        <w:trPr>
          <w:trHeight w:val="488"/>
        </w:trPr>
        <w:tc>
          <w:tcPr>
            <w:tcW w:w="4913" w:type="dxa"/>
            <w:tcBorders>
              <w:top w:val="nil"/>
              <w:left w:val="single" w:sz="4" w:space="0" w:color="auto"/>
              <w:bottom w:val="single" w:sz="4" w:space="0" w:color="auto"/>
              <w:right w:val="single" w:sz="4" w:space="0" w:color="auto"/>
            </w:tcBorders>
            <w:shd w:val="clear" w:color="auto" w:fill="auto"/>
            <w:vAlign w:val="bottom"/>
            <w:hideMark/>
          </w:tcPr>
          <w:p w14:paraId="79D41D0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898" w:type="dxa"/>
            <w:tcBorders>
              <w:top w:val="nil"/>
              <w:left w:val="nil"/>
              <w:bottom w:val="single" w:sz="4" w:space="0" w:color="auto"/>
              <w:right w:val="single" w:sz="4" w:space="0" w:color="auto"/>
            </w:tcBorders>
            <w:shd w:val="clear" w:color="auto" w:fill="auto"/>
            <w:vAlign w:val="center"/>
            <w:hideMark/>
          </w:tcPr>
          <w:p w14:paraId="596B881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3" w:type="dxa"/>
            <w:tcBorders>
              <w:top w:val="nil"/>
              <w:left w:val="nil"/>
              <w:bottom w:val="single" w:sz="4" w:space="0" w:color="auto"/>
              <w:right w:val="single" w:sz="4" w:space="0" w:color="auto"/>
            </w:tcBorders>
            <w:shd w:val="clear" w:color="auto" w:fill="auto"/>
            <w:noWrap/>
            <w:vAlign w:val="center"/>
            <w:hideMark/>
          </w:tcPr>
          <w:p w14:paraId="0D4FAFE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1199" w:type="dxa"/>
            <w:tcBorders>
              <w:top w:val="nil"/>
              <w:left w:val="nil"/>
              <w:bottom w:val="single" w:sz="4" w:space="0" w:color="auto"/>
              <w:right w:val="single" w:sz="4" w:space="0" w:color="auto"/>
            </w:tcBorders>
            <w:shd w:val="clear" w:color="auto" w:fill="auto"/>
            <w:noWrap/>
            <w:vAlign w:val="center"/>
            <w:hideMark/>
          </w:tcPr>
          <w:p w14:paraId="451BB51D"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20" w:type="dxa"/>
            <w:tcBorders>
              <w:top w:val="nil"/>
              <w:left w:val="nil"/>
              <w:bottom w:val="single" w:sz="4" w:space="0" w:color="auto"/>
              <w:right w:val="single" w:sz="4" w:space="0" w:color="auto"/>
            </w:tcBorders>
            <w:shd w:val="clear" w:color="auto" w:fill="auto"/>
            <w:noWrap/>
            <w:vAlign w:val="center"/>
            <w:hideMark/>
          </w:tcPr>
          <w:p w14:paraId="52FFF9F8"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20" w:type="dxa"/>
            <w:tcBorders>
              <w:top w:val="nil"/>
              <w:left w:val="nil"/>
              <w:bottom w:val="single" w:sz="4" w:space="0" w:color="auto"/>
              <w:right w:val="single" w:sz="4" w:space="0" w:color="auto"/>
            </w:tcBorders>
            <w:shd w:val="clear" w:color="auto" w:fill="auto"/>
            <w:noWrap/>
            <w:vAlign w:val="center"/>
            <w:hideMark/>
          </w:tcPr>
          <w:p w14:paraId="4125702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1144" w:type="dxa"/>
            <w:tcBorders>
              <w:top w:val="nil"/>
              <w:left w:val="nil"/>
              <w:bottom w:val="single" w:sz="4" w:space="0" w:color="auto"/>
              <w:right w:val="single" w:sz="4" w:space="0" w:color="auto"/>
            </w:tcBorders>
            <w:shd w:val="clear" w:color="auto" w:fill="auto"/>
            <w:noWrap/>
            <w:vAlign w:val="center"/>
            <w:hideMark/>
          </w:tcPr>
          <w:p w14:paraId="544CE9A0"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960" w:type="dxa"/>
            <w:tcBorders>
              <w:top w:val="nil"/>
              <w:left w:val="nil"/>
              <w:bottom w:val="single" w:sz="4" w:space="0" w:color="auto"/>
              <w:right w:val="single" w:sz="4" w:space="0" w:color="auto"/>
            </w:tcBorders>
            <w:shd w:val="clear" w:color="auto" w:fill="auto"/>
            <w:noWrap/>
            <w:vAlign w:val="center"/>
            <w:hideMark/>
          </w:tcPr>
          <w:p w14:paraId="25AB8E5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1156" w:type="dxa"/>
            <w:tcBorders>
              <w:top w:val="nil"/>
              <w:left w:val="nil"/>
              <w:bottom w:val="single" w:sz="4" w:space="0" w:color="auto"/>
              <w:right w:val="single" w:sz="4" w:space="0" w:color="auto"/>
            </w:tcBorders>
            <w:shd w:val="clear" w:color="auto" w:fill="auto"/>
            <w:noWrap/>
            <w:vAlign w:val="center"/>
            <w:hideMark/>
          </w:tcPr>
          <w:p w14:paraId="417FA88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67" w:type="dxa"/>
            <w:tcBorders>
              <w:top w:val="nil"/>
              <w:left w:val="nil"/>
              <w:bottom w:val="single" w:sz="4" w:space="0" w:color="auto"/>
              <w:right w:val="single" w:sz="4" w:space="0" w:color="auto"/>
            </w:tcBorders>
            <w:shd w:val="clear" w:color="auto" w:fill="auto"/>
            <w:noWrap/>
            <w:vAlign w:val="center"/>
            <w:hideMark/>
          </w:tcPr>
          <w:p w14:paraId="5971C4A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67" w:type="dxa"/>
            <w:tcBorders>
              <w:top w:val="nil"/>
              <w:left w:val="nil"/>
              <w:bottom w:val="single" w:sz="4" w:space="0" w:color="auto"/>
              <w:right w:val="single" w:sz="4" w:space="0" w:color="auto"/>
            </w:tcBorders>
            <w:shd w:val="clear" w:color="auto" w:fill="auto"/>
            <w:noWrap/>
            <w:vAlign w:val="center"/>
            <w:hideMark/>
          </w:tcPr>
          <w:p w14:paraId="7C91DA36"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66" w:type="dxa"/>
            <w:tcBorders>
              <w:top w:val="nil"/>
              <w:left w:val="nil"/>
              <w:bottom w:val="single" w:sz="4" w:space="0" w:color="auto"/>
              <w:right w:val="single" w:sz="4" w:space="0" w:color="auto"/>
            </w:tcBorders>
            <w:shd w:val="clear" w:color="auto" w:fill="auto"/>
            <w:noWrap/>
            <w:vAlign w:val="center"/>
            <w:hideMark/>
          </w:tcPr>
          <w:p w14:paraId="026D358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1089" w:type="dxa"/>
            <w:tcBorders>
              <w:top w:val="nil"/>
              <w:left w:val="nil"/>
              <w:bottom w:val="single" w:sz="4" w:space="0" w:color="auto"/>
              <w:right w:val="single" w:sz="4" w:space="0" w:color="auto"/>
            </w:tcBorders>
            <w:shd w:val="clear" w:color="auto" w:fill="auto"/>
            <w:noWrap/>
            <w:vAlign w:val="center"/>
            <w:hideMark/>
          </w:tcPr>
          <w:p w14:paraId="32AAD202"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1134" w:type="dxa"/>
            <w:tcBorders>
              <w:top w:val="nil"/>
              <w:left w:val="nil"/>
              <w:bottom w:val="single" w:sz="4" w:space="0" w:color="auto"/>
              <w:right w:val="single" w:sz="4" w:space="0" w:color="auto"/>
            </w:tcBorders>
            <w:shd w:val="clear" w:color="auto" w:fill="auto"/>
            <w:noWrap/>
            <w:vAlign w:val="center"/>
            <w:hideMark/>
          </w:tcPr>
          <w:p w14:paraId="5E477463"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1025" w:type="dxa"/>
            <w:tcBorders>
              <w:top w:val="nil"/>
              <w:left w:val="nil"/>
              <w:bottom w:val="single" w:sz="4" w:space="0" w:color="auto"/>
              <w:right w:val="single" w:sz="4" w:space="0" w:color="auto"/>
            </w:tcBorders>
            <w:shd w:val="clear" w:color="auto" w:fill="auto"/>
            <w:noWrap/>
            <w:vAlign w:val="center"/>
            <w:hideMark/>
          </w:tcPr>
          <w:p w14:paraId="7648ECC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79" w:type="dxa"/>
            <w:tcBorders>
              <w:top w:val="nil"/>
              <w:left w:val="nil"/>
              <w:bottom w:val="single" w:sz="4" w:space="0" w:color="auto"/>
              <w:right w:val="single" w:sz="4" w:space="0" w:color="auto"/>
            </w:tcBorders>
            <w:shd w:val="clear" w:color="auto" w:fill="auto"/>
            <w:noWrap/>
            <w:vAlign w:val="center"/>
            <w:hideMark/>
          </w:tcPr>
          <w:p w14:paraId="66AF8C71"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76" w:type="dxa"/>
            <w:tcBorders>
              <w:top w:val="nil"/>
              <w:left w:val="nil"/>
              <w:bottom w:val="single" w:sz="4" w:space="0" w:color="auto"/>
              <w:right w:val="single" w:sz="4" w:space="0" w:color="auto"/>
            </w:tcBorders>
            <w:shd w:val="clear" w:color="auto" w:fill="auto"/>
            <w:noWrap/>
            <w:vAlign w:val="center"/>
            <w:hideMark/>
          </w:tcPr>
          <w:p w14:paraId="77ABAD47"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78" w:type="dxa"/>
            <w:tcBorders>
              <w:top w:val="nil"/>
              <w:left w:val="nil"/>
              <w:bottom w:val="single" w:sz="4" w:space="0" w:color="auto"/>
              <w:right w:val="single" w:sz="4" w:space="0" w:color="auto"/>
            </w:tcBorders>
            <w:shd w:val="clear" w:color="auto" w:fill="auto"/>
            <w:noWrap/>
            <w:vAlign w:val="center"/>
            <w:hideMark/>
          </w:tcPr>
          <w:p w14:paraId="10238205"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79" w:type="dxa"/>
            <w:tcBorders>
              <w:top w:val="nil"/>
              <w:left w:val="nil"/>
              <w:bottom w:val="single" w:sz="4" w:space="0" w:color="auto"/>
              <w:right w:val="single" w:sz="4" w:space="0" w:color="auto"/>
            </w:tcBorders>
            <w:shd w:val="clear" w:color="auto" w:fill="auto"/>
            <w:noWrap/>
            <w:vAlign w:val="center"/>
            <w:hideMark/>
          </w:tcPr>
          <w:p w14:paraId="3D3FABCB" w14:textId="77777777" w:rsidR="003E08F7" w:rsidRPr="00CC11EF" w:rsidRDefault="003E08F7"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r>
      <w:tr w:rsidR="00184E4A" w:rsidRPr="003E08F7" w14:paraId="735AE4CD" w14:textId="77777777" w:rsidTr="0039220D">
        <w:trPr>
          <w:trHeight w:val="720"/>
        </w:trPr>
        <w:tc>
          <w:tcPr>
            <w:tcW w:w="4913" w:type="dxa"/>
            <w:tcBorders>
              <w:top w:val="single" w:sz="4" w:space="0" w:color="auto"/>
              <w:left w:val="single" w:sz="4" w:space="0" w:color="auto"/>
              <w:bottom w:val="single" w:sz="4" w:space="0" w:color="auto"/>
              <w:right w:val="single" w:sz="4" w:space="0" w:color="auto"/>
            </w:tcBorders>
            <w:shd w:val="clear" w:color="auto" w:fill="auto"/>
            <w:vAlign w:val="bottom"/>
          </w:tcPr>
          <w:p w14:paraId="23C4EDE9" w14:textId="16334242" w:rsidR="00184E4A" w:rsidRPr="00CC11EF" w:rsidRDefault="00184E4A"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898" w:type="dxa"/>
            <w:tcBorders>
              <w:top w:val="single" w:sz="4" w:space="0" w:color="auto"/>
              <w:left w:val="nil"/>
              <w:bottom w:val="single" w:sz="4" w:space="0" w:color="auto"/>
              <w:right w:val="single" w:sz="4" w:space="0" w:color="auto"/>
            </w:tcBorders>
            <w:shd w:val="clear" w:color="auto" w:fill="auto"/>
            <w:vAlign w:val="center"/>
          </w:tcPr>
          <w:p w14:paraId="54E7BAF1" w14:textId="2DADA5CA" w:rsidR="00184E4A" w:rsidRPr="00CC11EF" w:rsidRDefault="00184E4A"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3" w:type="dxa"/>
            <w:tcBorders>
              <w:top w:val="single" w:sz="4" w:space="0" w:color="auto"/>
              <w:left w:val="nil"/>
              <w:bottom w:val="single" w:sz="4" w:space="0" w:color="auto"/>
              <w:right w:val="single" w:sz="4" w:space="0" w:color="auto"/>
            </w:tcBorders>
            <w:shd w:val="clear" w:color="auto" w:fill="auto"/>
            <w:noWrap/>
            <w:vAlign w:val="center"/>
          </w:tcPr>
          <w:p w14:paraId="58FB8B56" w14:textId="79BDF7B8" w:rsidR="00184E4A" w:rsidRPr="00CC11EF" w:rsidRDefault="00184E4A"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1199" w:type="dxa"/>
            <w:tcBorders>
              <w:top w:val="single" w:sz="4" w:space="0" w:color="auto"/>
              <w:left w:val="nil"/>
              <w:bottom w:val="single" w:sz="4" w:space="0" w:color="auto"/>
              <w:right w:val="single" w:sz="4" w:space="0" w:color="auto"/>
            </w:tcBorders>
            <w:shd w:val="clear" w:color="auto" w:fill="auto"/>
            <w:noWrap/>
            <w:vAlign w:val="center"/>
          </w:tcPr>
          <w:p w14:paraId="451D4FA3" w14:textId="07D536AC" w:rsidR="00184E4A" w:rsidRPr="00CC11EF" w:rsidRDefault="00184E4A"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20" w:type="dxa"/>
            <w:tcBorders>
              <w:top w:val="single" w:sz="4" w:space="0" w:color="auto"/>
              <w:left w:val="nil"/>
              <w:bottom w:val="single" w:sz="4" w:space="0" w:color="auto"/>
              <w:right w:val="single" w:sz="4" w:space="0" w:color="auto"/>
            </w:tcBorders>
            <w:shd w:val="clear" w:color="auto" w:fill="auto"/>
            <w:noWrap/>
            <w:vAlign w:val="center"/>
          </w:tcPr>
          <w:p w14:paraId="1085018D" w14:textId="199F1C75" w:rsidR="00184E4A" w:rsidRPr="00CC11EF" w:rsidRDefault="00184E4A"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20" w:type="dxa"/>
            <w:tcBorders>
              <w:top w:val="single" w:sz="4" w:space="0" w:color="auto"/>
              <w:left w:val="nil"/>
              <w:bottom w:val="single" w:sz="4" w:space="0" w:color="auto"/>
              <w:right w:val="single" w:sz="4" w:space="0" w:color="auto"/>
            </w:tcBorders>
            <w:shd w:val="clear" w:color="auto" w:fill="auto"/>
            <w:noWrap/>
            <w:vAlign w:val="center"/>
          </w:tcPr>
          <w:p w14:paraId="59992FD3" w14:textId="08138249" w:rsidR="00184E4A" w:rsidRPr="00CC11EF" w:rsidRDefault="00184E4A"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64CC94EE" w14:textId="6F79CC76" w:rsidR="00184E4A" w:rsidRPr="00CC11EF" w:rsidRDefault="00184E4A"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77A6227" w14:textId="2EA5AF92" w:rsidR="00184E4A" w:rsidRPr="00CC11EF" w:rsidRDefault="00184E4A"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1156" w:type="dxa"/>
            <w:tcBorders>
              <w:top w:val="single" w:sz="4" w:space="0" w:color="auto"/>
              <w:left w:val="nil"/>
              <w:bottom w:val="single" w:sz="4" w:space="0" w:color="auto"/>
              <w:right w:val="single" w:sz="4" w:space="0" w:color="auto"/>
            </w:tcBorders>
            <w:shd w:val="clear" w:color="auto" w:fill="auto"/>
            <w:noWrap/>
            <w:vAlign w:val="center"/>
          </w:tcPr>
          <w:p w14:paraId="4D143707" w14:textId="254D52AD" w:rsidR="00184E4A" w:rsidRPr="00CC11EF" w:rsidRDefault="00184E4A"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67" w:type="dxa"/>
            <w:tcBorders>
              <w:top w:val="single" w:sz="4" w:space="0" w:color="auto"/>
              <w:left w:val="nil"/>
              <w:bottom w:val="single" w:sz="4" w:space="0" w:color="auto"/>
              <w:right w:val="single" w:sz="4" w:space="0" w:color="auto"/>
            </w:tcBorders>
            <w:shd w:val="clear" w:color="auto" w:fill="auto"/>
            <w:noWrap/>
            <w:vAlign w:val="center"/>
          </w:tcPr>
          <w:p w14:paraId="1B8FDE9D" w14:textId="22697A23" w:rsidR="00184E4A" w:rsidRPr="00CC11EF" w:rsidRDefault="00184E4A"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67" w:type="dxa"/>
            <w:tcBorders>
              <w:top w:val="single" w:sz="4" w:space="0" w:color="auto"/>
              <w:left w:val="nil"/>
              <w:bottom w:val="single" w:sz="4" w:space="0" w:color="auto"/>
              <w:right w:val="single" w:sz="4" w:space="0" w:color="auto"/>
            </w:tcBorders>
            <w:shd w:val="clear" w:color="auto" w:fill="auto"/>
            <w:noWrap/>
            <w:vAlign w:val="center"/>
          </w:tcPr>
          <w:p w14:paraId="795BE30E" w14:textId="437F4889" w:rsidR="00184E4A" w:rsidRPr="00CC11EF" w:rsidRDefault="00184E4A"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55228EDD" w14:textId="050E95FA" w:rsidR="00184E4A" w:rsidRPr="00CC11EF" w:rsidRDefault="00184E4A"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1089" w:type="dxa"/>
            <w:tcBorders>
              <w:top w:val="single" w:sz="4" w:space="0" w:color="auto"/>
              <w:left w:val="nil"/>
              <w:bottom w:val="single" w:sz="4" w:space="0" w:color="auto"/>
              <w:right w:val="single" w:sz="4" w:space="0" w:color="auto"/>
            </w:tcBorders>
            <w:shd w:val="clear" w:color="auto" w:fill="auto"/>
            <w:noWrap/>
            <w:vAlign w:val="center"/>
          </w:tcPr>
          <w:p w14:paraId="29CF9B03" w14:textId="1B9C4202" w:rsidR="00184E4A" w:rsidRPr="00CC11EF" w:rsidRDefault="00184E4A"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C7A9D0E" w14:textId="549D0451" w:rsidR="00184E4A" w:rsidRPr="00CC11EF" w:rsidRDefault="00184E4A"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1025" w:type="dxa"/>
            <w:tcBorders>
              <w:top w:val="single" w:sz="4" w:space="0" w:color="auto"/>
              <w:left w:val="nil"/>
              <w:bottom w:val="single" w:sz="4" w:space="0" w:color="auto"/>
              <w:right w:val="single" w:sz="4" w:space="0" w:color="auto"/>
            </w:tcBorders>
            <w:shd w:val="clear" w:color="auto" w:fill="auto"/>
            <w:noWrap/>
            <w:vAlign w:val="center"/>
          </w:tcPr>
          <w:p w14:paraId="26E7E932" w14:textId="26BB7D1B" w:rsidR="00184E4A" w:rsidRPr="00CC11EF" w:rsidRDefault="00184E4A"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79" w:type="dxa"/>
            <w:tcBorders>
              <w:top w:val="single" w:sz="4" w:space="0" w:color="auto"/>
              <w:left w:val="nil"/>
              <w:bottom w:val="single" w:sz="4" w:space="0" w:color="auto"/>
              <w:right w:val="single" w:sz="4" w:space="0" w:color="auto"/>
            </w:tcBorders>
            <w:shd w:val="clear" w:color="auto" w:fill="auto"/>
            <w:noWrap/>
            <w:vAlign w:val="center"/>
          </w:tcPr>
          <w:p w14:paraId="29E9E51A" w14:textId="01BB3AF2" w:rsidR="00184E4A" w:rsidRPr="00CC11EF" w:rsidRDefault="00184E4A"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0D06EA4B" w14:textId="06D109FE" w:rsidR="00184E4A" w:rsidRPr="00CC11EF" w:rsidRDefault="00184E4A"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78" w:type="dxa"/>
            <w:tcBorders>
              <w:top w:val="single" w:sz="4" w:space="0" w:color="auto"/>
              <w:left w:val="nil"/>
              <w:bottom w:val="single" w:sz="4" w:space="0" w:color="auto"/>
              <w:right w:val="single" w:sz="4" w:space="0" w:color="auto"/>
            </w:tcBorders>
            <w:shd w:val="clear" w:color="auto" w:fill="auto"/>
            <w:noWrap/>
            <w:vAlign w:val="center"/>
          </w:tcPr>
          <w:p w14:paraId="5D56FC89" w14:textId="1C7911F8" w:rsidR="00184E4A" w:rsidRPr="00CC11EF" w:rsidRDefault="00184E4A"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c>
          <w:tcPr>
            <w:tcW w:w="879" w:type="dxa"/>
            <w:tcBorders>
              <w:top w:val="single" w:sz="4" w:space="0" w:color="auto"/>
              <w:left w:val="nil"/>
              <w:bottom w:val="single" w:sz="4" w:space="0" w:color="auto"/>
              <w:right w:val="single" w:sz="4" w:space="0" w:color="auto"/>
            </w:tcBorders>
            <w:shd w:val="clear" w:color="auto" w:fill="auto"/>
            <w:noWrap/>
            <w:vAlign w:val="center"/>
          </w:tcPr>
          <w:p w14:paraId="6D2303EF" w14:textId="6BB32682" w:rsidR="00184E4A" w:rsidRPr="00CC11EF" w:rsidRDefault="00184E4A" w:rsidP="00346B40">
            <w:pPr>
              <w:spacing w:line="240" w:lineRule="auto"/>
              <w:jc w:val="center"/>
              <w:rPr>
                <w:rFonts w:ascii="Times New Roman" w:hAnsi="Times New Roman"/>
                <w:color w:val="000000"/>
                <w:sz w:val="20"/>
              </w:rPr>
            </w:pPr>
            <w:r w:rsidRPr="00CC11EF">
              <w:rPr>
                <w:rFonts w:ascii="Times New Roman" w:hAnsi="Times New Roman"/>
                <w:color w:val="000000"/>
                <w:sz w:val="20"/>
              </w:rPr>
              <w:t>0,02</w:t>
            </w:r>
          </w:p>
        </w:tc>
      </w:tr>
      <w:tr w:rsidR="00CC597D" w:rsidRPr="00CC597D" w14:paraId="3380CCE4" w14:textId="77777777" w:rsidTr="0039220D">
        <w:trPr>
          <w:trHeight w:val="300"/>
        </w:trPr>
        <w:tc>
          <w:tcPr>
            <w:tcW w:w="22123" w:type="dxa"/>
            <w:gridSpan w:val="19"/>
            <w:tcBorders>
              <w:bottom w:val="single" w:sz="4" w:space="0" w:color="auto"/>
            </w:tcBorders>
            <w:shd w:val="clear" w:color="auto" w:fill="auto"/>
            <w:noWrap/>
            <w:vAlign w:val="bottom"/>
            <w:hideMark/>
          </w:tcPr>
          <w:tbl>
            <w:tblPr>
              <w:tblW w:w="21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2"/>
              <w:gridCol w:w="976"/>
              <w:gridCol w:w="852"/>
              <w:gridCol w:w="1149"/>
              <w:gridCol w:w="708"/>
              <w:gridCol w:w="711"/>
              <w:gridCol w:w="940"/>
              <w:gridCol w:w="711"/>
              <w:gridCol w:w="711"/>
              <w:gridCol w:w="879"/>
              <w:gridCol w:w="789"/>
              <w:gridCol w:w="1213"/>
              <w:gridCol w:w="850"/>
              <w:gridCol w:w="993"/>
              <w:gridCol w:w="850"/>
              <w:gridCol w:w="1276"/>
              <w:gridCol w:w="1276"/>
              <w:gridCol w:w="1275"/>
              <w:gridCol w:w="989"/>
            </w:tblGrid>
            <w:tr w:rsidR="00184E4A" w:rsidRPr="00262E33" w14:paraId="5452C236" w14:textId="77777777" w:rsidTr="00184E4A">
              <w:trPr>
                <w:trHeight w:val="300"/>
              </w:trPr>
              <w:tc>
                <w:tcPr>
                  <w:tcW w:w="4712" w:type="dxa"/>
                  <w:tcBorders>
                    <w:top w:val="single" w:sz="4" w:space="0" w:color="auto"/>
                    <w:left w:val="nil"/>
                    <w:bottom w:val="single" w:sz="4" w:space="0" w:color="auto"/>
                    <w:right w:val="nil"/>
                  </w:tcBorders>
                  <w:shd w:val="clear" w:color="auto" w:fill="auto"/>
                  <w:noWrap/>
                  <w:vAlign w:val="center"/>
                </w:tcPr>
                <w:p w14:paraId="470C9DC7" w14:textId="77777777" w:rsidR="00184E4A" w:rsidRPr="009D1CA4" w:rsidRDefault="00184E4A" w:rsidP="00346B40">
                  <w:pPr>
                    <w:spacing w:line="240" w:lineRule="auto"/>
                    <w:jc w:val="center"/>
                    <w:rPr>
                      <w:rFonts w:ascii="Times New Roman" w:hAnsi="Times New Roman"/>
                      <w:b/>
                      <w:bCs/>
                      <w:color w:val="000000"/>
                      <w:sz w:val="20"/>
                    </w:rPr>
                  </w:pPr>
                </w:p>
              </w:tc>
              <w:tc>
                <w:tcPr>
                  <w:tcW w:w="976" w:type="dxa"/>
                  <w:tcBorders>
                    <w:top w:val="single" w:sz="4" w:space="0" w:color="auto"/>
                    <w:left w:val="nil"/>
                    <w:bottom w:val="single" w:sz="4" w:space="0" w:color="auto"/>
                    <w:right w:val="nil"/>
                  </w:tcBorders>
                  <w:shd w:val="clear" w:color="auto" w:fill="auto"/>
                  <w:vAlign w:val="center"/>
                </w:tcPr>
                <w:p w14:paraId="4A0DBA3A" w14:textId="77777777" w:rsidR="00184E4A" w:rsidRPr="009D1CA4" w:rsidRDefault="00184E4A" w:rsidP="00346B40">
                  <w:pPr>
                    <w:spacing w:line="240" w:lineRule="auto"/>
                    <w:jc w:val="center"/>
                    <w:rPr>
                      <w:rFonts w:ascii="Times New Roman" w:hAnsi="Times New Roman"/>
                      <w:b/>
                      <w:bCs/>
                      <w:color w:val="000000"/>
                      <w:sz w:val="20"/>
                    </w:rPr>
                  </w:pPr>
                </w:p>
              </w:tc>
              <w:tc>
                <w:tcPr>
                  <w:tcW w:w="852" w:type="dxa"/>
                  <w:tcBorders>
                    <w:top w:val="single" w:sz="4" w:space="0" w:color="auto"/>
                    <w:left w:val="nil"/>
                    <w:bottom w:val="single" w:sz="4" w:space="0" w:color="auto"/>
                    <w:right w:val="nil"/>
                  </w:tcBorders>
                  <w:shd w:val="clear" w:color="auto" w:fill="auto"/>
                  <w:noWrap/>
                  <w:vAlign w:val="center"/>
                </w:tcPr>
                <w:p w14:paraId="0BAE223C" w14:textId="77777777" w:rsidR="00184E4A" w:rsidRPr="009D1CA4" w:rsidRDefault="00184E4A" w:rsidP="00346B40">
                  <w:pPr>
                    <w:spacing w:line="240" w:lineRule="auto"/>
                    <w:jc w:val="center"/>
                    <w:rPr>
                      <w:rFonts w:ascii="Times New Roman" w:hAnsi="Times New Roman"/>
                      <w:b/>
                      <w:bCs/>
                      <w:color w:val="000000"/>
                      <w:sz w:val="20"/>
                    </w:rPr>
                  </w:pPr>
                </w:p>
              </w:tc>
              <w:tc>
                <w:tcPr>
                  <w:tcW w:w="1149" w:type="dxa"/>
                  <w:tcBorders>
                    <w:top w:val="single" w:sz="4" w:space="0" w:color="auto"/>
                    <w:left w:val="nil"/>
                    <w:bottom w:val="single" w:sz="4" w:space="0" w:color="auto"/>
                    <w:right w:val="nil"/>
                  </w:tcBorders>
                  <w:shd w:val="clear" w:color="auto" w:fill="auto"/>
                  <w:noWrap/>
                  <w:vAlign w:val="center"/>
                </w:tcPr>
                <w:p w14:paraId="3263FF23" w14:textId="77777777" w:rsidR="00184E4A" w:rsidRPr="009D1CA4" w:rsidRDefault="00184E4A" w:rsidP="00346B40">
                  <w:pPr>
                    <w:spacing w:line="240" w:lineRule="auto"/>
                    <w:jc w:val="center"/>
                    <w:rPr>
                      <w:rFonts w:ascii="Times New Roman" w:hAnsi="Times New Roman"/>
                      <w:b/>
                      <w:bCs/>
                      <w:color w:val="000000"/>
                      <w:sz w:val="20"/>
                    </w:rPr>
                  </w:pPr>
                </w:p>
              </w:tc>
              <w:tc>
                <w:tcPr>
                  <w:tcW w:w="708" w:type="dxa"/>
                  <w:tcBorders>
                    <w:top w:val="single" w:sz="4" w:space="0" w:color="auto"/>
                    <w:left w:val="nil"/>
                    <w:bottom w:val="single" w:sz="4" w:space="0" w:color="auto"/>
                    <w:right w:val="nil"/>
                  </w:tcBorders>
                  <w:shd w:val="clear" w:color="auto" w:fill="auto"/>
                  <w:noWrap/>
                  <w:vAlign w:val="center"/>
                </w:tcPr>
                <w:p w14:paraId="413FA30D" w14:textId="77777777" w:rsidR="00184E4A" w:rsidRPr="009D1CA4" w:rsidRDefault="00184E4A" w:rsidP="00346B40">
                  <w:pPr>
                    <w:spacing w:line="240" w:lineRule="auto"/>
                    <w:jc w:val="center"/>
                    <w:rPr>
                      <w:rFonts w:ascii="Times New Roman" w:hAnsi="Times New Roman"/>
                      <w:b/>
                      <w:bCs/>
                      <w:color w:val="000000"/>
                      <w:sz w:val="20"/>
                    </w:rPr>
                  </w:pPr>
                </w:p>
              </w:tc>
              <w:tc>
                <w:tcPr>
                  <w:tcW w:w="711" w:type="dxa"/>
                  <w:tcBorders>
                    <w:top w:val="single" w:sz="4" w:space="0" w:color="auto"/>
                    <w:left w:val="nil"/>
                    <w:bottom w:val="single" w:sz="4" w:space="0" w:color="auto"/>
                    <w:right w:val="nil"/>
                  </w:tcBorders>
                  <w:shd w:val="clear" w:color="auto" w:fill="auto"/>
                  <w:noWrap/>
                  <w:vAlign w:val="center"/>
                </w:tcPr>
                <w:p w14:paraId="415F128C" w14:textId="77777777" w:rsidR="00184E4A" w:rsidRPr="009D1CA4" w:rsidRDefault="00184E4A" w:rsidP="00346B40">
                  <w:pPr>
                    <w:spacing w:line="240" w:lineRule="auto"/>
                    <w:jc w:val="center"/>
                    <w:rPr>
                      <w:rFonts w:ascii="Times New Roman" w:hAnsi="Times New Roman"/>
                      <w:b/>
                      <w:bCs/>
                      <w:color w:val="000000"/>
                      <w:sz w:val="20"/>
                    </w:rPr>
                  </w:pPr>
                </w:p>
              </w:tc>
              <w:tc>
                <w:tcPr>
                  <w:tcW w:w="940" w:type="dxa"/>
                  <w:tcBorders>
                    <w:top w:val="single" w:sz="4" w:space="0" w:color="auto"/>
                    <w:left w:val="nil"/>
                    <w:bottom w:val="single" w:sz="4" w:space="0" w:color="auto"/>
                    <w:right w:val="nil"/>
                  </w:tcBorders>
                  <w:shd w:val="clear" w:color="auto" w:fill="auto"/>
                  <w:noWrap/>
                  <w:vAlign w:val="center"/>
                </w:tcPr>
                <w:p w14:paraId="7757631E" w14:textId="77777777" w:rsidR="00184E4A" w:rsidRPr="009D1CA4" w:rsidRDefault="00184E4A" w:rsidP="00346B40">
                  <w:pPr>
                    <w:spacing w:line="240" w:lineRule="auto"/>
                    <w:jc w:val="center"/>
                    <w:rPr>
                      <w:rFonts w:ascii="Times New Roman" w:hAnsi="Times New Roman"/>
                      <w:b/>
                      <w:bCs/>
                      <w:color w:val="000000"/>
                      <w:sz w:val="20"/>
                    </w:rPr>
                  </w:pPr>
                </w:p>
              </w:tc>
              <w:tc>
                <w:tcPr>
                  <w:tcW w:w="711" w:type="dxa"/>
                  <w:tcBorders>
                    <w:top w:val="single" w:sz="4" w:space="0" w:color="auto"/>
                    <w:left w:val="nil"/>
                    <w:bottom w:val="single" w:sz="4" w:space="0" w:color="auto"/>
                    <w:right w:val="nil"/>
                  </w:tcBorders>
                  <w:shd w:val="clear" w:color="auto" w:fill="auto"/>
                  <w:noWrap/>
                  <w:vAlign w:val="center"/>
                </w:tcPr>
                <w:p w14:paraId="6E826311" w14:textId="77777777" w:rsidR="00184E4A" w:rsidRPr="009D1CA4" w:rsidRDefault="00184E4A" w:rsidP="00346B40">
                  <w:pPr>
                    <w:spacing w:line="240" w:lineRule="auto"/>
                    <w:jc w:val="center"/>
                    <w:rPr>
                      <w:rFonts w:ascii="Times New Roman" w:hAnsi="Times New Roman"/>
                      <w:b/>
                      <w:bCs/>
                      <w:color w:val="000000"/>
                      <w:sz w:val="20"/>
                    </w:rPr>
                  </w:pPr>
                </w:p>
              </w:tc>
              <w:tc>
                <w:tcPr>
                  <w:tcW w:w="711" w:type="dxa"/>
                  <w:tcBorders>
                    <w:top w:val="single" w:sz="4" w:space="0" w:color="auto"/>
                    <w:left w:val="nil"/>
                    <w:bottom w:val="single" w:sz="4" w:space="0" w:color="auto"/>
                    <w:right w:val="nil"/>
                  </w:tcBorders>
                  <w:shd w:val="clear" w:color="auto" w:fill="auto"/>
                  <w:noWrap/>
                  <w:vAlign w:val="center"/>
                </w:tcPr>
                <w:p w14:paraId="1B1F760B" w14:textId="77777777" w:rsidR="00184E4A" w:rsidRPr="009D1CA4" w:rsidRDefault="00184E4A" w:rsidP="00346B40">
                  <w:pPr>
                    <w:spacing w:line="240" w:lineRule="auto"/>
                    <w:jc w:val="center"/>
                    <w:rPr>
                      <w:rFonts w:ascii="Times New Roman" w:hAnsi="Times New Roman"/>
                      <w:b/>
                      <w:bCs/>
                      <w:color w:val="000000"/>
                      <w:sz w:val="20"/>
                    </w:rPr>
                  </w:pPr>
                </w:p>
              </w:tc>
              <w:tc>
                <w:tcPr>
                  <w:tcW w:w="879" w:type="dxa"/>
                  <w:tcBorders>
                    <w:top w:val="single" w:sz="4" w:space="0" w:color="auto"/>
                    <w:left w:val="nil"/>
                    <w:bottom w:val="single" w:sz="4" w:space="0" w:color="auto"/>
                    <w:right w:val="nil"/>
                  </w:tcBorders>
                  <w:shd w:val="clear" w:color="auto" w:fill="auto"/>
                  <w:noWrap/>
                  <w:vAlign w:val="center"/>
                </w:tcPr>
                <w:p w14:paraId="21004902" w14:textId="77777777" w:rsidR="00184E4A" w:rsidRPr="009D1CA4" w:rsidRDefault="00184E4A" w:rsidP="00346B40">
                  <w:pPr>
                    <w:spacing w:line="240" w:lineRule="auto"/>
                    <w:jc w:val="center"/>
                    <w:rPr>
                      <w:rFonts w:ascii="Times New Roman" w:hAnsi="Times New Roman"/>
                      <w:b/>
                      <w:bCs/>
                      <w:color w:val="000000"/>
                      <w:sz w:val="20"/>
                    </w:rPr>
                  </w:pPr>
                </w:p>
              </w:tc>
              <w:tc>
                <w:tcPr>
                  <w:tcW w:w="789" w:type="dxa"/>
                  <w:tcBorders>
                    <w:top w:val="single" w:sz="4" w:space="0" w:color="auto"/>
                    <w:left w:val="nil"/>
                    <w:bottom w:val="single" w:sz="4" w:space="0" w:color="auto"/>
                    <w:right w:val="nil"/>
                  </w:tcBorders>
                  <w:shd w:val="clear" w:color="auto" w:fill="auto"/>
                  <w:noWrap/>
                  <w:vAlign w:val="center"/>
                </w:tcPr>
                <w:p w14:paraId="22FD905E" w14:textId="77777777" w:rsidR="00184E4A" w:rsidRPr="009D1CA4" w:rsidRDefault="00184E4A" w:rsidP="00346B40">
                  <w:pPr>
                    <w:spacing w:line="240" w:lineRule="auto"/>
                    <w:jc w:val="center"/>
                    <w:rPr>
                      <w:rFonts w:ascii="Times New Roman" w:hAnsi="Times New Roman"/>
                      <w:b/>
                      <w:bCs/>
                      <w:color w:val="000000"/>
                      <w:sz w:val="20"/>
                    </w:rPr>
                  </w:pPr>
                </w:p>
              </w:tc>
              <w:tc>
                <w:tcPr>
                  <w:tcW w:w="1213" w:type="dxa"/>
                  <w:tcBorders>
                    <w:top w:val="single" w:sz="4" w:space="0" w:color="auto"/>
                    <w:left w:val="nil"/>
                    <w:bottom w:val="single" w:sz="4" w:space="0" w:color="auto"/>
                    <w:right w:val="nil"/>
                  </w:tcBorders>
                  <w:shd w:val="clear" w:color="auto" w:fill="auto"/>
                  <w:noWrap/>
                  <w:vAlign w:val="center"/>
                </w:tcPr>
                <w:p w14:paraId="74983A4A" w14:textId="77777777" w:rsidR="00184E4A" w:rsidRPr="009D1CA4" w:rsidRDefault="00184E4A" w:rsidP="00346B40">
                  <w:pPr>
                    <w:spacing w:line="240" w:lineRule="auto"/>
                    <w:jc w:val="center"/>
                    <w:rPr>
                      <w:rFonts w:ascii="Times New Roman" w:hAnsi="Times New Roman"/>
                      <w:b/>
                      <w:bCs/>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14:paraId="0F01286A" w14:textId="77777777" w:rsidR="00184E4A" w:rsidRPr="009D1CA4" w:rsidRDefault="00184E4A" w:rsidP="00346B40">
                  <w:pPr>
                    <w:spacing w:line="240" w:lineRule="auto"/>
                    <w:jc w:val="center"/>
                    <w:rPr>
                      <w:rFonts w:ascii="Times New Roman" w:hAnsi="Times New Roman"/>
                      <w:b/>
                      <w:bCs/>
                      <w:color w:val="000000"/>
                      <w:sz w:val="20"/>
                    </w:rPr>
                  </w:pPr>
                </w:p>
              </w:tc>
              <w:tc>
                <w:tcPr>
                  <w:tcW w:w="993" w:type="dxa"/>
                  <w:tcBorders>
                    <w:top w:val="single" w:sz="4" w:space="0" w:color="auto"/>
                    <w:left w:val="nil"/>
                    <w:bottom w:val="single" w:sz="4" w:space="0" w:color="auto"/>
                    <w:right w:val="nil"/>
                  </w:tcBorders>
                  <w:shd w:val="clear" w:color="auto" w:fill="auto"/>
                  <w:noWrap/>
                  <w:vAlign w:val="center"/>
                </w:tcPr>
                <w:p w14:paraId="3A7823FA" w14:textId="77777777" w:rsidR="00184E4A" w:rsidRPr="009D1CA4" w:rsidRDefault="00184E4A" w:rsidP="00346B40">
                  <w:pPr>
                    <w:spacing w:line="240" w:lineRule="auto"/>
                    <w:jc w:val="center"/>
                    <w:rPr>
                      <w:rFonts w:ascii="Times New Roman" w:hAnsi="Times New Roman"/>
                      <w:b/>
                      <w:bCs/>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14:paraId="2E0913E0" w14:textId="77777777" w:rsidR="00184E4A" w:rsidRPr="009D1CA4" w:rsidRDefault="00184E4A" w:rsidP="00346B40">
                  <w:pPr>
                    <w:spacing w:line="240" w:lineRule="auto"/>
                    <w:jc w:val="center"/>
                    <w:rPr>
                      <w:rFonts w:ascii="Times New Roman" w:hAnsi="Times New Roman"/>
                      <w:b/>
                      <w:bCs/>
                      <w:color w:val="000000"/>
                      <w:sz w:val="20"/>
                    </w:rPr>
                  </w:pPr>
                </w:p>
              </w:tc>
              <w:tc>
                <w:tcPr>
                  <w:tcW w:w="1276" w:type="dxa"/>
                  <w:tcBorders>
                    <w:top w:val="single" w:sz="4" w:space="0" w:color="auto"/>
                    <w:left w:val="nil"/>
                    <w:bottom w:val="single" w:sz="4" w:space="0" w:color="auto"/>
                    <w:right w:val="nil"/>
                  </w:tcBorders>
                  <w:shd w:val="clear" w:color="auto" w:fill="auto"/>
                  <w:noWrap/>
                  <w:vAlign w:val="center"/>
                </w:tcPr>
                <w:p w14:paraId="2D4C3AFD" w14:textId="77777777" w:rsidR="00184E4A" w:rsidRPr="009D1CA4" w:rsidRDefault="00184E4A" w:rsidP="00346B40">
                  <w:pPr>
                    <w:spacing w:line="240" w:lineRule="auto"/>
                    <w:jc w:val="center"/>
                    <w:rPr>
                      <w:rFonts w:ascii="Times New Roman" w:hAnsi="Times New Roman"/>
                      <w:b/>
                      <w:bCs/>
                      <w:color w:val="000000"/>
                      <w:sz w:val="20"/>
                    </w:rPr>
                  </w:pPr>
                </w:p>
              </w:tc>
              <w:tc>
                <w:tcPr>
                  <w:tcW w:w="1276" w:type="dxa"/>
                  <w:tcBorders>
                    <w:top w:val="single" w:sz="4" w:space="0" w:color="auto"/>
                    <w:left w:val="nil"/>
                    <w:bottom w:val="single" w:sz="4" w:space="0" w:color="auto"/>
                    <w:right w:val="nil"/>
                  </w:tcBorders>
                  <w:shd w:val="clear" w:color="auto" w:fill="auto"/>
                  <w:noWrap/>
                  <w:vAlign w:val="center"/>
                </w:tcPr>
                <w:p w14:paraId="607FC1BE" w14:textId="77777777" w:rsidR="00184E4A" w:rsidRPr="009D1CA4" w:rsidRDefault="00184E4A" w:rsidP="00346B40">
                  <w:pPr>
                    <w:spacing w:line="240" w:lineRule="auto"/>
                    <w:jc w:val="center"/>
                    <w:rPr>
                      <w:rFonts w:ascii="Times New Roman" w:hAnsi="Times New Roman"/>
                      <w:b/>
                      <w:bCs/>
                      <w:color w:val="000000"/>
                      <w:sz w:val="20"/>
                    </w:rPr>
                  </w:pPr>
                </w:p>
              </w:tc>
              <w:tc>
                <w:tcPr>
                  <w:tcW w:w="1275" w:type="dxa"/>
                  <w:tcBorders>
                    <w:top w:val="single" w:sz="4" w:space="0" w:color="auto"/>
                    <w:left w:val="nil"/>
                    <w:bottom w:val="single" w:sz="4" w:space="0" w:color="auto"/>
                    <w:right w:val="nil"/>
                  </w:tcBorders>
                  <w:shd w:val="clear" w:color="auto" w:fill="auto"/>
                  <w:noWrap/>
                  <w:vAlign w:val="center"/>
                </w:tcPr>
                <w:p w14:paraId="20387AF4" w14:textId="77777777" w:rsidR="00184E4A" w:rsidRPr="009D1CA4" w:rsidRDefault="00184E4A" w:rsidP="00346B40">
                  <w:pPr>
                    <w:spacing w:line="240" w:lineRule="auto"/>
                    <w:jc w:val="center"/>
                    <w:rPr>
                      <w:rFonts w:ascii="Times New Roman" w:hAnsi="Times New Roman"/>
                      <w:b/>
                      <w:bCs/>
                      <w:color w:val="000000"/>
                      <w:sz w:val="20"/>
                    </w:rPr>
                  </w:pPr>
                </w:p>
              </w:tc>
              <w:tc>
                <w:tcPr>
                  <w:tcW w:w="989" w:type="dxa"/>
                  <w:tcBorders>
                    <w:top w:val="single" w:sz="4" w:space="0" w:color="auto"/>
                    <w:left w:val="nil"/>
                    <w:bottom w:val="single" w:sz="4" w:space="0" w:color="auto"/>
                    <w:right w:val="nil"/>
                  </w:tcBorders>
                  <w:shd w:val="clear" w:color="auto" w:fill="auto"/>
                  <w:noWrap/>
                  <w:vAlign w:val="center"/>
                </w:tcPr>
                <w:p w14:paraId="31D1AFD1" w14:textId="77777777" w:rsidR="00184E4A" w:rsidRPr="009D1CA4" w:rsidRDefault="00184E4A" w:rsidP="00346B40">
                  <w:pPr>
                    <w:spacing w:line="240" w:lineRule="auto"/>
                    <w:jc w:val="center"/>
                    <w:rPr>
                      <w:rFonts w:ascii="Times New Roman" w:hAnsi="Times New Roman"/>
                      <w:b/>
                      <w:bCs/>
                      <w:color w:val="000000"/>
                      <w:sz w:val="20"/>
                    </w:rPr>
                  </w:pPr>
                </w:p>
              </w:tc>
            </w:tr>
            <w:tr w:rsidR="00184E4A" w:rsidRPr="00262E33" w14:paraId="5F6D8335" w14:textId="77777777" w:rsidTr="00184E4A">
              <w:trPr>
                <w:trHeight w:val="300"/>
              </w:trPr>
              <w:tc>
                <w:tcPr>
                  <w:tcW w:w="4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E1CCA" w14:textId="3B0B6E8F"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Показатель</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0C34B60" w14:textId="409D3852"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Ед. изм.</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F5B1E" w14:textId="6A86697E"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2024</w:t>
                  </w:r>
                </w:p>
              </w:tc>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C78569" w14:textId="418A0075"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2025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5E796" w14:textId="664061BE"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2026</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2222F" w14:textId="4EF29CAD"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2027</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643DD" w14:textId="4C716CD8"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2028</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62025" w14:textId="366965B3"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2029</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C0162" w14:textId="046F4598"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2030</w:t>
                  </w: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DF38E" w14:textId="3BCD8939"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2031</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5583E" w14:textId="5716219A"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2032</w:t>
                  </w:r>
                </w:p>
              </w:tc>
              <w:tc>
                <w:tcPr>
                  <w:tcW w:w="12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70B35" w14:textId="0713FF3E"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5AB13" w14:textId="2533AF63"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0C1EE" w14:textId="4ADC35D7"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9CB2FB" w14:textId="7D0A60E1"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B3A21" w14:textId="12338789"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1A988" w14:textId="5DE3468B"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179F4" w14:textId="7316300A"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2039</w:t>
                  </w:r>
                </w:p>
              </w:tc>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084A4" w14:textId="353DDEE7"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2040</w:t>
                  </w:r>
                </w:p>
              </w:tc>
            </w:tr>
            <w:tr w:rsidR="00184E4A" w:rsidRPr="00262E33" w14:paraId="314E6F6C" w14:textId="77777777" w:rsidTr="00184E4A">
              <w:trPr>
                <w:trHeight w:val="300"/>
              </w:trPr>
              <w:tc>
                <w:tcPr>
                  <w:tcW w:w="21860" w:type="dxa"/>
                  <w:gridSpan w:val="19"/>
                  <w:tcBorders>
                    <w:top w:val="single" w:sz="4" w:space="0" w:color="auto"/>
                  </w:tcBorders>
                  <w:shd w:val="clear" w:color="auto" w:fill="auto"/>
                  <w:noWrap/>
                  <w:vAlign w:val="bottom"/>
                </w:tcPr>
                <w:p w14:paraId="42D99C50" w14:textId="040EB199" w:rsidR="00184E4A" w:rsidRPr="00262E33" w:rsidRDefault="00184E4A" w:rsidP="00346B40">
                  <w:pPr>
                    <w:spacing w:line="240" w:lineRule="auto"/>
                    <w:jc w:val="center"/>
                    <w:rPr>
                      <w:rFonts w:ascii="Times New Roman" w:hAnsi="Times New Roman"/>
                      <w:color w:val="000000"/>
                      <w:sz w:val="20"/>
                    </w:rPr>
                  </w:pPr>
                  <w:r w:rsidRPr="00D06A77">
                    <w:rPr>
                      <w:rFonts w:ascii="Times New Roman" w:hAnsi="Times New Roman"/>
                      <w:b/>
                      <w:bCs/>
                      <w:color w:val="000000"/>
                      <w:sz w:val="22"/>
                      <w:szCs w:val="22"/>
                    </w:rPr>
                    <w:t>ЕТО-004 ООО "</w:t>
                  </w:r>
                  <w:proofErr w:type="spellStart"/>
                  <w:r w:rsidRPr="00D06A77">
                    <w:rPr>
                      <w:rFonts w:ascii="Times New Roman" w:hAnsi="Times New Roman"/>
                      <w:b/>
                      <w:bCs/>
                      <w:color w:val="000000"/>
                      <w:sz w:val="22"/>
                      <w:szCs w:val="22"/>
                    </w:rPr>
                    <w:t>Агропромпроект</w:t>
                  </w:r>
                  <w:proofErr w:type="spellEnd"/>
                  <w:r w:rsidRPr="00D06A77">
                    <w:rPr>
                      <w:rFonts w:ascii="Times New Roman" w:hAnsi="Times New Roman"/>
                      <w:b/>
                      <w:bCs/>
                      <w:color w:val="000000"/>
                      <w:sz w:val="22"/>
                      <w:szCs w:val="22"/>
                    </w:rPr>
                    <w:t>"</w:t>
                  </w:r>
                </w:p>
              </w:tc>
            </w:tr>
            <w:tr w:rsidR="00184E4A" w:rsidRPr="00262E33" w14:paraId="1F8C373F" w14:textId="77777777" w:rsidTr="00184E4A">
              <w:trPr>
                <w:trHeight w:val="300"/>
              </w:trPr>
              <w:tc>
                <w:tcPr>
                  <w:tcW w:w="21860" w:type="dxa"/>
                  <w:gridSpan w:val="19"/>
                  <w:shd w:val="clear" w:color="auto" w:fill="auto"/>
                  <w:noWrap/>
                  <w:vAlign w:val="bottom"/>
                </w:tcPr>
                <w:p w14:paraId="06D11E83" w14:textId="0DB98377" w:rsidR="00184E4A" w:rsidRPr="00262E33" w:rsidRDefault="00184E4A" w:rsidP="00346B40">
                  <w:pPr>
                    <w:spacing w:line="240" w:lineRule="auto"/>
                    <w:jc w:val="center"/>
                    <w:rPr>
                      <w:rFonts w:ascii="Times New Roman" w:hAnsi="Times New Roman"/>
                      <w:color w:val="000000"/>
                      <w:sz w:val="20"/>
                    </w:rPr>
                  </w:pPr>
                  <w:r w:rsidRPr="00D06A77">
                    <w:rPr>
                      <w:rFonts w:ascii="Times New Roman" w:hAnsi="Times New Roman"/>
                      <w:b/>
                      <w:bCs/>
                      <w:i/>
                      <w:iCs/>
                      <w:color w:val="000000"/>
                      <w:sz w:val="20"/>
                    </w:rPr>
                    <w:t>Котельная "пр-т Н. Плевицкой, 23"</w:t>
                  </w:r>
                </w:p>
              </w:tc>
            </w:tr>
            <w:tr w:rsidR="00184E4A" w:rsidRPr="00262E33" w14:paraId="4417311D" w14:textId="77777777" w:rsidTr="00184E4A">
              <w:trPr>
                <w:trHeight w:val="300"/>
              </w:trPr>
              <w:tc>
                <w:tcPr>
                  <w:tcW w:w="4712" w:type="dxa"/>
                  <w:shd w:val="clear" w:color="auto" w:fill="auto"/>
                  <w:noWrap/>
                  <w:vAlign w:val="bottom"/>
                  <w:hideMark/>
                </w:tcPr>
                <w:p w14:paraId="15C173F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Установленная тепловая мощность</w:t>
                  </w:r>
                </w:p>
              </w:tc>
              <w:tc>
                <w:tcPr>
                  <w:tcW w:w="976" w:type="dxa"/>
                  <w:shd w:val="clear" w:color="auto" w:fill="auto"/>
                  <w:vAlign w:val="center"/>
                  <w:hideMark/>
                </w:tcPr>
                <w:p w14:paraId="398AABE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17F1FA0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1149" w:type="dxa"/>
                  <w:shd w:val="clear" w:color="auto" w:fill="auto"/>
                  <w:noWrap/>
                  <w:vAlign w:val="bottom"/>
                  <w:hideMark/>
                </w:tcPr>
                <w:p w14:paraId="391216C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708" w:type="dxa"/>
                  <w:shd w:val="clear" w:color="auto" w:fill="auto"/>
                  <w:noWrap/>
                  <w:vAlign w:val="bottom"/>
                  <w:hideMark/>
                </w:tcPr>
                <w:p w14:paraId="0601365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711" w:type="dxa"/>
                  <w:shd w:val="clear" w:color="auto" w:fill="auto"/>
                  <w:noWrap/>
                  <w:vAlign w:val="bottom"/>
                  <w:hideMark/>
                </w:tcPr>
                <w:p w14:paraId="778DDA0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940" w:type="dxa"/>
                  <w:shd w:val="clear" w:color="auto" w:fill="auto"/>
                  <w:noWrap/>
                  <w:vAlign w:val="bottom"/>
                  <w:hideMark/>
                </w:tcPr>
                <w:p w14:paraId="17F3250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711" w:type="dxa"/>
                  <w:shd w:val="clear" w:color="auto" w:fill="auto"/>
                  <w:noWrap/>
                  <w:vAlign w:val="bottom"/>
                  <w:hideMark/>
                </w:tcPr>
                <w:p w14:paraId="65DF49A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711" w:type="dxa"/>
                  <w:shd w:val="clear" w:color="auto" w:fill="auto"/>
                  <w:noWrap/>
                  <w:vAlign w:val="bottom"/>
                  <w:hideMark/>
                </w:tcPr>
                <w:p w14:paraId="4218EDD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879" w:type="dxa"/>
                  <w:shd w:val="clear" w:color="auto" w:fill="auto"/>
                  <w:noWrap/>
                  <w:vAlign w:val="bottom"/>
                  <w:hideMark/>
                </w:tcPr>
                <w:p w14:paraId="51696C6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789" w:type="dxa"/>
                  <w:shd w:val="clear" w:color="auto" w:fill="auto"/>
                  <w:noWrap/>
                  <w:vAlign w:val="bottom"/>
                  <w:hideMark/>
                </w:tcPr>
                <w:p w14:paraId="5471A68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1213" w:type="dxa"/>
                  <w:shd w:val="clear" w:color="auto" w:fill="auto"/>
                  <w:noWrap/>
                  <w:vAlign w:val="bottom"/>
                  <w:hideMark/>
                </w:tcPr>
                <w:p w14:paraId="270F735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850" w:type="dxa"/>
                  <w:shd w:val="clear" w:color="auto" w:fill="auto"/>
                  <w:noWrap/>
                  <w:vAlign w:val="bottom"/>
                  <w:hideMark/>
                </w:tcPr>
                <w:p w14:paraId="16C7F38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993" w:type="dxa"/>
                  <w:shd w:val="clear" w:color="auto" w:fill="auto"/>
                  <w:noWrap/>
                  <w:vAlign w:val="bottom"/>
                  <w:hideMark/>
                </w:tcPr>
                <w:p w14:paraId="0FD704C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850" w:type="dxa"/>
                  <w:shd w:val="clear" w:color="auto" w:fill="auto"/>
                  <w:noWrap/>
                  <w:vAlign w:val="bottom"/>
                  <w:hideMark/>
                </w:tcPr>
                <w:p w14:paraId="46DEDB4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1276" w:type="dxa"/>
                  <w:shd w:val="clear" w:color="auto" w:fill="auto"/>
                  <w:noWrap/>
                  <w:vAlign w:val="bottom"/>
                  <w:hideMark/>
                </w:tcPr>
                <w:p w14:paraId="6E8EE0D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1276" w:type="dxa"/>
                  <w:shd w:val="clear" w:color="auto" w:fill="auto"/>
                  <w:noWrap/>
                  <w:vAlign w:val="bottom"/>
                  <w:hideMark/>
                </w:tcPr>
                <w:p w14:paraId="7A55C00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1275" w:type="dxa"/>
                  <w:shd w:val="clear" w:color="auto" w:fill="auto"/>
                  <w:noWrap/>
                  <w:vAlign w:val="bottom"/>
                  <w:hideMark/>
                </w:tcPr>
                <w:p w14:paraId="46B5821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989" w:type="dxa"/>
                  <w:shd w:val="clear" w:color="auto" w:fill="auto"/>
                  <w:noWrap/>
                  <w:vAlign w:val="bottom"/>
                  <w:hideMark/>
                </w:tcPr>
                <w:p w14:paraId="3C4BD42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r>
            <w:tr w:rsidR="00184E4A" w:rsidRPr="00262E33" w14:paraId="6B9AAC52" w14:textId="77777777" w:rsidTr="00184E4A">
              <w:trPr>
                <w:trHeight w:val="300"/>
              </w:trPr>
              <w:tc>
                <w:tcPr>
                  <w:tcW w:w="4712" w:type="dxa"/>
                  <w:shd w:val="clear" w:color="auto" w:fill="auto"/>
                  <w:noWrap/>
                  <w:vAlign w:val="bottom"/>
                  <w:hideMark/>
                </w:tcPr>
                <w:p w14:paraId="48C407E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Располагаемая тепловая мощность</w:t>
                  </w:r>
                </w:p>
              </w:tc>
              <w:tc>
                <w:tcPr>
                  <w:tcW w:w="976" w:type="dxa"/>
                  <w:shd w:val="clear" w:color="auto" w:fill="auto"/>
                  <w:vAlign w:val="center"/>
                  <w:hideMark/>
                </w:tcPr>
                <w:p w14:paraId="237088C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2F3D16C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1149" w:type="dxa"/>
                  <w:shd w:val="clear" w:color="auto" w:fill="auto"/>
                  <w:noWrap/>
                  <w:vAlign w:val="bottom"/>
                  <w:hideMark/>
                </w:tcPr>
                <w:p w14:paraId="559FEF9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708" w:type="dxa"/>
                  <w:shd w:val="clear" w:color="auto" w:fill="auto"/>
                  <w:noWrap/>
                  <w:vAlign w:val="bottom"/>
                  <w:hideMark/>
                </w:tcPr>
                <w:p w14:paraId="73B7542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711" w:type="dxa"/>
                  <w:shd w:val="clear" w:color="auto" w:fill="auto"/>
                  <w:noWrap/>
                  <w:vAlign w:val="bottom"/>
                  <w:hideMark/>
                </w:tcPr>
                <w:p w14:paraId="5B23AC3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940" w:type="dxa"/>
                  <w:shd w:val="clear" w:color="auto" w:fill="auto"/>
                  <w:noWrap/>
                  <w:vAlign w:val="bottom"/>
                  <w:hideMark/>
                </w:tcPr>
                <w:p w14:paraId="02928A3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711" w:type="dxa"/>
                  <w:shd w:val="clear" w:color="auto" w:fill="auto"/>
                  <w:noWrap/>
                  <w:vAlign w:val="bottom"/>
                  <w:hideMark/>
                </w:tcPr>
                <w:p w14:paraId="4ACDC18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711" w:type="dxa"/>
                  <w:shd w:val="clear" w:color="auto" w:fill="auto"/>
                  <w:noWrap/>
                  <w:vAlign w:val="bottom"/>
                  <w:hideMark/>
                </w:tcPr>
                <w:p w14:paraId="5285B4C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879" w:type="dxa"/>
                  <w:shd w:val="clear" w:color="auto" w:fill="auto"/>
                  <w:noWrap/>
                  <w:vAlign w:val="bottom"/>
                  <w:hideMark/>
                </w:tcPr>
                <w:p w14:paraId="6E742BC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789" w:type="dxa"/>
                  <w:shd w:val="clear" w:color="auto" w:fill="auto"/>
                  <w:noWrap/>
                  <w:vAlign w:val="bottom"/>
                  <w:hideMark/>
                </w:tcPr>
                <w:p w14:paraId="79BF443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1213" w:type="dxa"/>
                  <w:shd w:val="clear" w:color="auto" w:fill="auto"/>
                  <w:noWrap/>
                  <w:vAlign w:val="bottom"/>
                  <w:hideMark/>
                </w:tcPr>
                <w:p w14:paraId="39A88EF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850" w:type="dxa"/>
                  <w:shd w:val="clear" w:color="auto" w:fill="auto"/>
                  <w:noWrap/>
                  <w:vAlign w:val="bottom"/>
                  <w:hideMark/>
                </w:tcPr>
                <w:p w14:paraId="1281F20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993" w:type="dxa"/>
                  <w:shd w:val="clear" w:color="auto" w:fill="auto"/>
                  <w:noWrap/>
                  <w:vAlign w:val="bottom"/>
                  <w:hideMark/>
                </w:tcPr>
                <w:p w14:paraId="1E2F9F6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850" w:type="dxa"/>
                  <w:shd w:val="clear" w:color="auto" w:fill="auto"/>
                  <w:noWrap/>
                  <w:vAlign w:val="bottom"/>
                  <w:hideMark/>
                </w:tcPr>
                <w:p w14:paraId="24034BF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1276" w:type="dxa"/>
                  <w:shd w:val="clear" w:color="auto" w:fill="auto"/>
                  <w:noWrap/>
                  <w:vAlign w:val="bottom"/>
                  <w:hideMark/>
                </w:tcPr>
                <w:p w14:paraId="2D8563B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1276" w:type="dxa"/>
                  <w:shd w:val="clear" w:color="auto" w:fill="auto"/>
                  <w:noWrap/>
                  <w:vAlign w:val="bottom"/>
                  <w:hideMark/>
                </w:tcPr>
                <w:p w14:paraId="714F7DC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1275" w:type="dxa"/>
                  <w:shd w:val="clear" w:color="auto" w:fill="auto"/>
                  <w:noWrap/>
                  <w:vAlign w:val="bottom"/>
                  <w:hideMark/>
                </w:tcPr>
                <w:p w14:paraId="1198553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989" w:type="dxa"/>
                  <w:shd w:val="clear" w:color="auto" w:fill="auto"/>
                  <w:noWrap/>
                  <w:vAlign w:val="bottom"/>
                  <w:hideMark/>
                </w:tcPr>
                <w:p w14:paraId="1C0AF66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r>
            <w:tr w:rsidR="00184E4A" w:rsidRPr="00262E33" w14:paraId="6AAAD674" w14:textId="77777777" w:rsidTr="00184E4A">
              <w:trPr>
                <w:trHeight w:val="250"/>
              </w:trPr>
              <w:tc>
                <w:tcPr>
                  <w:tcW w:w="4712" w:type="dxa"/>
                  <w:shd w:val="clear" w:color="auto" w:fill="auto"/>
                  <w:vAlign w:val="bottom"/>
                  <w:hideMark/>
                </w:tcPr>
                <w:p w14:paraId="27D1B1C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Затраты тепла на собственные нужды котельной</w:t>
                  </w:r>
                </w:p>
              </w:tc>
              <w:tc>
                <w:tcPr>
                  <w:tcW w:w="976" w:type="dxa"/>
                  <w:shd w:val="clear" w:color="auto" w:fill="auto"/>
                  <w:vAlign w:val="center"/>
                  <w:hideMark/>
                </w:tcPr>
                <w:p w14:paraId="329D55F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58F6B8B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149" w:type="dxa"/>
                  <w:shd w:val="clear" w:color="auto" w:fill="auto"/>
                  <w:noWrap/>
                  <w:vAlign w:val="bottom"/>
                  <w:hideMark/>
                </w:tcPr>
                <w:p w14:paraId="0C185CB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08" w:type="dxa"/>
                  <w:shd w:val="clear" w:color="auto" w:fill="auto"/>
                  <w:noWrap/>
                  <w:vAlign w:val="bottom"/>
                  <w:hideMark/>
                </w:tcPr>
                <w:p w14:paraId="1DA94FA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03610FC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40" w:type="dxa"/>
                  <w:shd w:val="clear" w:color="auto" w:fill="auto"/>
                  <w:noWrap/>
                  <w:vAlign w:val="bottom"/>
                  <w:hideMark/>
                </w:tcPr>
                <w:p w14:paraId="3DA7574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57CB2C2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2869E8A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79" w:type="dxa"/>
                  <w:shd w:val="clear" w:color="auto" w:fill="auto"/>
                  <w:noWrap/>
                  <w:vAlign w:val="bottom"/>
                  <w:hideMark/>
                </w:tcPr>
                <w:p w14:paraId="02100F2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89" w:type="dxa"/>
                  <w:shd w:val="clear" w:color="auto" w:fill="auto"/>
                  <w:noWrap/>
                  <w:vAlign w:val="bottom"/>
                  <w:hideMark/>
                </w:tcPr>
                <w:p w14:paraId="3D2186D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13" w:type="dxa"/>
                  <w:shd w:val="clear" w:color="auto" w:fill="auto"/>
                  <w:noWrap/>
                  <w:vAlign w:val="bottom"/>
                  <w:hideMark/>
                </w:tcPr>
                <w:p w14:paraId="4A3E806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5AD0FD4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93" w:type="dxa"/>
                  <w:shd w:val="clear" w:color="auto" w:fill="auto"/>
                  <w:noWrap/>
                  <w:vAlign w:val="bottom"/>
                  <w:hideMark/>
                </w:tcPr>
                <w:p w14:paraId="1E90A0E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2D795BD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23C4269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370A05A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5" w:type="dxa"/>
                  <w:shd w:val="clear" w:color="auto" w:fill="auto"/>
                  <w:noWrap/>
                  <w:vAlign w:val="bottom"/>
                  <w:hideMark/>
                </w:tcPr>
                <w:p w14:paraId="1688202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89" w:type="dxa"/>
                  <w:shd w:val="clear" w:color="auto" w:fill="auto"/>
                  <w:noWrap/>
                  <w:vAlign w:val="bottom"/>
                  <w:hideMark/>
                </w:tcPr>
                <w:p w14:paraId="7F473AE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r>
            <w:tr w:rsidR="00184E4A" w:rsidRPr="00262E33" w14:paraId="4166AA0C" w14:textId="77777777" w:rsidTr="00184E4A">
              <w:trPr>
                <w:trHeight w:val="300"/>
              </w:trPr>
              <w:tc>
                <w:tcPr>
                  <w:tcW w:w="4712" w:type="dxa"/>
                  <w:shd w:val="clear" w:color="auto" w:fill="auto"/>
                  <w:vAlign w:val="bottom"/>
                  <w:hideMark/>
                </w:tcPr>
                <w:p w14:paraId="36F1FEC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Потери в тепловых сетях</w:t>
                  </w:r>
                </w:p>
              </w:tc>
              <w:tc>
                <w:tcPr>
                  <w:tcW w:w="976" w:type="dxa"/>
                  <w:shd w:val="clear" w:color="auto" w:fill="auto"/>
                  <w:vAlign w:val="center"/>
                  <w:hideMark/>
                </w:tcPr>
                <w:p w14:paraId="7CC7DB9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1A3F9AF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149" w:type="dxa"/>
                  <w:shd w:val="clear" w:color="auto" w:fill="auto"/>
                  <w:noWrap/>
                  <w:vAlign w:val="bottom"/>
                  <w:hideMark/>
                </w:tcPr>
                <w:p w14:paraId="1528428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08" w:type="dxa"/>
                  <w:shd w:val="clear" w:color="auto" w:fill="auto"/>
                  <w:noWrap/>
                  <w:vAlign w:val="bottom"/>
                  <w:hideMark/>
                </w:tcPr>
                <w:p w14:paraId="448E191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1A65DA4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40" w:type="dxa"/>
                  <w:shd w:val="clear" w:color="auto" w:fill="auto"/>
                  <w:noWrap/>
                  <w:vAlign w:val="bottom"/>
                  <w:hideMark/>
                </w:tcPr>
                <w:p w14:paraId="5073BBD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02FA367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5407793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79" w:type="dxa"/>
                  <w:shd w:val="clear" w:color="auto" w:fill="auto"/>
                  <w:noWrap/>
                  <w:vAlign w:val="bottom"/>
                  <w:hideMark/>
                </w:tcPr>
                <w:p w14:paraId="3DC34AD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89" w:type="dxa"/>
                  <w:shd w:val="clear" w:color="auto" w:fill="auto"/>
                  <w:noWrap/>
                  <w:vAlign w:val="bottom"/>
                  <w:hideMark/>
                </w:tcPr>
                <w:p w14:paraId="081A181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13" w:type="dxa"/>
                  <w:shd w:val="clear" w:color="auto" w:fill="auto"/>
                  <w:noWrap/>
                  <w:vAlign w:val="bottom"/>
                  <w:hideMark/>
                </w:tcPr>
                <w:p w14:paraId="6C1B980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79A424A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93" w:type="dxa"/>
                  <w:shd w:val="clear" w:color="auto" w:fill="auto"/>
                  <w:noWrap/>
                  <w:vAlign w:val="bottom"/>
                  <w:hideMark/>
                </w:tcPr>
                <w:p w14:paraId="291FDC7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465A609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1437FE5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4323EFC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5" w:type="dxa"/>
                  <w:shd w:val="clear" w:color="auto" w:fill="auto"/>
                  <w:noWrap/>
                  <w:vAlign w:val="bottom"/>
                  <w:hideMark/>
                </w:tcPr>
                <w:p w14:paraId="54B3297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89" w:type="dxa"/>
                  <w:shd w:val="clear" w:color="auto" w:fill="auto"/>
                  <w:noWrap/>
                  <w:vAlign w:val="bottom"/>
                  <w:hideMark/>
                </w:tcPr>
                <w:p w14:paraId="7849C71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r>
            <w:tr w:rsidR="00184E4A" w:rsidRPr="00262E33" w14:paraId="163F8420" w14:textId="77777777" w:rsidTr="00184E4A">
              <w:trPr>
                <w:trHeight w:val="300"/>
              </w:trPr>
              <w:tc>
                <w:tcPr>
                  <w:tcW w:w="4712" w:type="dxa"/>
                  <w:shd w:val="clear" w:color="auto" w:fill="auto"/>
                  <w:vAlign w:val="bottom"/>
                  <w:hideMark/>
                </w:tcPr>
                <w:p w14:paraId="1A96644E" w14:textId="41218B7C"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Присоединенная тепловая нагрузка</w:t>
                  </w:r>
                </w:p>
              </w:tc>
              <w:tc>
                <w:tcPr>
                  <w:tcW w:w="976" w:type="dxa"/>
                  <w:shd w:val="clear" w:color="auto" w:fill="auto"/>
                  <w:vAlign w:val="center"/>
                  <w:hideMark/>
                </w:tcPr>
                <w:p w14:paraId="1692C4E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1799819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2,55</w:t>
                  </w:r>
                </w:p>
              </w:tc>
              <w:tc>
                <w:tcPr>
                  <w:tcW w:w="1149" w:type="dxa"/>
                  <w:shd w:val="clear" w:color="auto" w:fill="auto"/>
                  <w:noWrap/>
                  <w:vAlign w:val="bottom"/>
                  <w:hideMark/>
                </w:tcPr>
                <w:p w14:paraId="770DD20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2,55</w:t>
                  </w:r>
                </w:p>
              </w:tc>
              <w:tc>
                <w:tcPr>
                  <w:tcW w:w="708" w:type="dxa"/>
                  <w:shd w:val="clear" w:color="auto" w:fill="auto"/>
                  <w:noWrap/>
                  <w:vAlign w:val="bottom"/>
                  <w:hideMark/>
                </w:tcPr>
                <w:p w14:paraId="6840262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2,55</w:t>
                  </w:r>
                </w:p>
              </w:tc>
              <w:tc>
                <w:tcPr>
                  <w:tcW w:w="711" w:type="dxa"/>
                  <w:shd w:val="clear" w:color="auto" w:fill="auto"/>
                  <w:noWrap/>
                  <w:vAlign w:val="bottom"/>
                  <w:hideMark/>
                </w:tcPr>
                <w:p w14:paraId="0004492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2,55</w:t>
                  </w:r>
                </w:p>
              </w:tc>
              <w:tc>
                <w:tcPr>
                  <w:tcW w:w="940" w:type="dxa"/>
                  <w:shd w:val="clear" w:color="auto" w:fill="auto"/>
                  <w:noWrap/>
                  <w:vAlign w:val="bottom"/>
                  <w:hideMark/>
                </w:tcPr>
                <w:p w14:paraId="3F777D1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2,55</w:t>
                  </w:r>
                </w:p>
              </w:tc>
              <w:tc>
                <w:tcPr>
                  <w:tcW w:w="711" w:type="dxa"/>
                  <w:shd w:val="clear" w:color="auto" w:fill="auto"/>
                  <w:noWrap/>
                  <w:vAlign w:val="bottom"/>
                  <w:hideMark/>
                </w:tcPr>
                <w:p w14:paraId="6605C07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2,55</w:t>
                  </w:r>
                </w:p>
              </w:tc>
              <w:tc>
                <w:tcPr>
                  <w:tcW w:w="711" w:type="dxa"/>
                  <w:shd w:val="clear" w:color="auto" w:fill="auto"/>
                  <w:noWrap/>
                  <w:vAlign w:val="bottom"/>
                  <w:hideMark/>
                </w:tcPr>
                <w:p w14:paraId="05B6051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2,55</w:t>
                  </w:r>
                </w:p>
              </w:tc>
              <w:tc>
                <w:tcPr>
                  <w:tcW w:w="879" w:type="dxa"/>
                  <w:shd w:val="clear" w:color="auto" w:fill="auto"/>
                  <w:noWrap/>
                  <w:vAlign w:val="bottom"/>
                  <w:hideMark/>
                </w:tcPr>
                <w:p w14:paraId="32ED944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2,55</w:t>
                  </w:r>
                </w:p>
              </w:tc>
              <w:tc>
                <w:tcPr>
                  <w:tcW w:w="789" w:type="dxa"/>
                  <w:shd w:val="clear" w:color="auto" w:fill="auto"/>
                  <w:noWrap/>
                  <w:vAlign w:val="bottom"/>
                  <w:hideMark/>
                </w:tcPr>
                <w:p w14:paraId="5F5F251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2,55</w:t>
                  </w:r>
                </w:p>
              </w:tc>
              <w:tc>
                <w:tcPr>
                  <w:tcW w:w="1213" w:type="dxa"/>
                  <w:shd w:val="clear" w:color="auto" w:fill="auto"/>
                  <w:noWrap/>
                  <w:vAlign w:val="bottom"/>
                  <w:hideMark/>
                </w:tcPr>
                <w:p w14:paraId="601FACE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2,55</w:t>
                  </w:r>
                </w:p>
              </w:tc>
              <w:tc>
                <w:tcPr>
                  <w:tcW w:w="850" w:type="dxa"/>
                  <w:shd w:val="clear" w:color="auto" w:fill="auto"/>
                  <w:noWrap/>
                  <w:vAlign w:val="bottom"/>
                  <w:hideMark/>
                </w:tcPr>
                <w:p w14:paraId="3A387B2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2,55</w:t>
                  </w:r>
                </w:p>
              </w:tc>
              <w:tc>
                <w:tcPr>
                  <w:tcW w:w="993" w:type="dxa"/>
                  <w:shd w:val="clear" w:color="auto" w:fill="auto"/>
                  <w:noWrap/>
                  <w:vAlign w:val="bottom"/>
                  <w:hideMark/>
                </w:tcPr>
                <w:p w14:paraId="23D83B5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2,55</w:t>
                  </w:r>
                </w:p>
              </w:tc>
              <w:tc>
                <w:tcPr>
                  <w:tcW w:w="850" w:type="dxa"/>
                  <w:shd w:val="clear" w:color="auto" w:fill="auto"/>
                  <w:noWrap/>
                  <w:vAlign w:val="bottom"/>
                  <w:hideMark/>
                </w:tcPr>
                <w:p w14:paraId="396A363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2,55</w:t>
                  </w:r>
                </w:p>
              </w:tc>
              <w:tc>
                <w:tcPr>
                  <w:tcW w:w="1276" w:type="dxa"/>
                  <w:shd w:val="clear" w:color="auto" w:fill="auto"/>
                  <w:noWrap/>
                  <w:vAlign w:val="bottom"/>
                  <w:hideMark/>
                </w:tcPr>
                <w:p w14:paraId="3AAF27F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2,55</w:t>
                  </w:r>
                </w:p>
              </w:tc>
              <w:tc>
                <w:tcPr>
                  <w:tcW w:w="1276" w:type="dxa"/>
                  <w:shd w:val="clear" w:color="auto" w:fill="auto"/>
                  <w:noWrap/>
                  <w:vAlign w:val="bottom"/>
                  <w:hideMark/>
                </w:tcPr>
                <w:p w14:paraId="6C9BE5F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2,55</w:t>
                  </w:r>
                </w:p>
              </w:tc>
              <w:tc>
                <w:tcPr>
                  <w:tcW w:w="1275" w:type="dxa"/>
                  <w:shd w:val="clear" w:color="auto" w:fill="auto"/>
                  <w:noWrap/>
                  <w:vAlign w:val="bottom"/>
                  <w:hideMark/>
                </w:tcPr>
                <w:p w14:paraId="33D3503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2,55</w:t>
                  </w:r>
                </w:p>
              </w:tc>
              <w:tc>
                <w:tcPr>
                  <w:tcW w:w="989" w:type="dxa"/>
                  <w:shd w:val="clear" w:color="auto" w:fill="auto"/>
                  <w:noWrap/>
                  <w:vAlign w:val="bottom"/>
                  <w:hideMark/>
                </w:tcPr>
                <w:p w14:paraId="4CB9FD8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2,55</w:t>
                  </w:r>
                </w:p>
              </w:tc>
            </w:tr>
            <w:tr w:rsidR="00184E4A" w:rsidRPr="00262E33" w14:paraId="02A787E8" w14:textId="77777777" w:rsidTr="00184E4A">
              <w:trPr>
                <w:trHeight w:val="300"/>
              </w:trPr>
              <w:tc>
                <w:tcPr>
                  <w:tcW w:w="4712" w:type="dxa"/>
                  <w:shd w:val="clear" w:color="auto" w:fill="auto"/>
                  <w:vAlign w:val="bottom"/>
                  <w:hideMark/>
                </w:tcPr>
                <w:p w14:paraId="1DBC8AE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Резерв/дефицит тепловой мощности</w:t>
                  </w:r>
                </w:p>
              </w:tc>
              <w:tc>
                <w:tcPr>
                  <w:tcW w:w="976" w:type="dxa"/>
                  <w:shd w:val="clear" w:color="auto" w:fill="auto"/>
                  <w:vAlign w:val="center"/>
                  <w:hideMark/>
                </w:tcPr>
                <w:p w14:paraId="652A94F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2DA2A78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-0,63</w:t>
                  </w:r>
                </w:p>
              </w:tc>
              <w:tc>
                <w:tcPr>
                  <w:tcW w:w="1149" w:type="dxa"/>
                  <w:shd w:val="clear" w:color="auto" w:fill="auto"/>
                  <w:noWrap/>
                  <w:vAlign w:val="bottom"/>
                  <w:hideMark/>
                </w:tcPr>
                <w:p w14:paraId="54016B9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-0,63</w:t>
                  </w:r>
                </w:p>
              </w:tc>
              <w:tc>
                <w:tcPr>
                  <w:tcW w:w="708" w:type="dxa"/>
                  <w:shd w:val="clear" w:color="auto" w:fill="auto"/>
                  <w:noWrap/>
                  <w:vAlign w:val="bottom"/>
                  <w:hideMark/>
                </w:tcPr>
                <w:p w14:paraId="5589444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-0,63</w:t>
                  </w:r>
                </w:p>
              </w:tc>
              <w:tc>
                <w:tcPr>
                  <w:tcW w:w="711" w:type="dxa"/>
                  <w:shd w:val="clear" w:color="auto" w:fill="auto"/>
                  <w:noWrap/>
                  <w:vAlign w:val="bottom"/>
                  <w:hideMark/>
                </w:tcPr>
                <w:p w14:paraId="0E0CB85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-0,63</w:t>
                  </w:r>
                </w:p>
              </w:tc>
              <w:tc>
                <w:tcPr>
                  <w:tcW w:w="940" w:type="dxa"/>
                  <w:shd w:val="clear" w:color="auto" w:fill="auto"/>
                  <w:noWrap/>
                  <w:vAlign w:val="bottom"/>
                  <w:hideMark/>
                </w:tcPr>
                <w:p w14:paraId="190816E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-0,63</w:t>
                  </w:r>
                </w:p>
              </w:tc>
              <w:tc>
                <w:tcPr>
                  <w:tcW w:w="711" w:type="dxa"/>
                  <w:shd w:val="clear" w:color="auto" w:fill="auto"/>
                  <w:noWrap/>
                  <w:vAlign w:val="bottom"/>
                  <w:hideMark/>
                </w:tcPr>
                <w:p w14:paraId="6663721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-0,63</w:t>
                  </w:r>
                </w:p>
              </w:tc>
              <w:tc>
                <w:tcPr>
                  <w:tcW w:w="711" w:type="dxa"/>
                  <w:shd w:val="clear" w:color="auto" w:fill="auto"/>
                  <w:noWrap/>
                  <w:vAlign w:val="bottom"/>
                  <w:hideMark/>
                </w:tcPr>
                <w:p w14:paraId="101C8B7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-0,63</w:t>
                  </w:r>
                </w:p>
              </w:tc>
              <w:tc>
                <w:tcPr>
                  <w:tcW w:w="879" w:type="dxa"/>
                  <w:shd w:val="clear" w:color="auto" w:fill="auto"/>
                  <w:noWrap/>
                  <w:vAlign w:val="bottom"/>
                  <w:hideMark/>
                </w:tcPr>
                <w:p w14:paraId="321FF78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-0,63</w:t>
                  </w:r>
                </w:p>
              </w:tc>
              <w:tc>
                <w:tcPr>
                  <w:tcW w:w="789" w:type="dxa"/>
                  <w:shd w:val="clear" w:color="auto" w:fill="auto"/>
                  <w:noWrap/>
                  <w:vAlign w:val="bottom"/>
                  <w:hideMark/>
                </w:tcPr>
                <w:p w14:paraId="0F68BE7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-0,63</w:t>
                  </w:r>
                </w:p>
              </w:tc>
              <w:tc>
                <w:tcPr>
                  <w:tcW w:w="1213" w:type="dxa"/>
                  <w:shd w:val="clear" w:color="auto" w:fill="auto"/>
                  <w:noWrap/>
                  <w:vAlign w:val="bottom"/>
                  <w:hideMark/>
                </w:tcPr>
                <w:p w14:paraId="405F470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-0,63</w:t>
                  </w:r>
                </w:p>
              </w:tc>
              <w:tc>
                <w:tcPr>
                  <w:tcW w:w="850" w:type="dxa"/>
                  <w:shd w:val="clear" w:color="auto" w:fill="auto"/>
                  <w:noWrap/>
                  <w:vAlign w:val="bottom"/>
                  <w:hideMark/>
                </w:tcPr>
                <w:p w14:paraId="2233A33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-0,63</w:t>
                  </w:r>
                </w:p>
              </w:tc>
              <w:tc>
                <w:tcPr>
                  <w:tcW w:w="993" w:type="dxa"/>
                  <w:shd w:val="clear" w:color="auto" w:fill="auto"/>
                  <w:noWrap/>
                  <w:vAlign w:val="bottom"/>
                  <w:hideMark/>
                </w:tcPr>
                <w:p w14:paraId="320860A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-0,63</w:t>
                  </w:r>
                </w:p>
              </w:tc>
              <w:tc>
                <w:tcPr>
                  <w:tcW w:w="850" w:type="dxa"/>
                  <w:shd w:val="clear" w:color="auto" w:fill="auto"/>
                  <w:noWrap/>
                  <w:vAlign w:val="bottom"/>
                  <w:hideMark/>
                </w:tcPr>
                <w:p w14:paraId="066F9B1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-0,63</w:t>
                  </w:r>
                </w:p>
              </w:tc>
              <w:tc>
                <w:tcPr>
                  <w:tcW w:w="1276" w:type="dxa"/>
                  <w:shd w:val="clear" w:color="auto" w:fill="auto"/>
                  <w:noWrap/>
                  <w:vAlign w:val="bottom"/>
                  <w:hideMark/>
                </w:tcPr>
                <w:p w14:paraId="029D875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-0,63</w:t>
                  </w:r>
                </w:p>
              </w:tc>
              <w:tc>
                <w:tcPr>
                  <w:tcW w:w="1276" w:type="dxa"/>
                  <w:shd w:val="clear" w:color="auto" w:fill="auto"/>
                  <w:noWrap/>
                  <w:vAlign w:val="bottom"/>
                  <w:hideMark/>
                </w:tcPr>
                <w:p w14:paraId="705DE11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-0,63</w:t>
                  </w:r>
                </w:p>
              </w:tc>
              <w:tc>
                <w:tcPr>
                  <w:tcW w:w="1275" w:type="dxa"/>
                  <w:shd w:val="clear" w:color="auto" w:fill="auto"/>
                  <w:noWrap/>
                  <w:vAlign w:val="bottom"/>
                  <w:hideMark/>
                </w:tcPr>
                <w:p w14:paraId="5C91B41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-0,63</w:t>
                  </w:r>
                </w:p>
              </w:tc>
              <w:tc>
                <w:tcPr>
                  <w:tcW w:w="989" w:type="dxa"/>
                  <w:shd w:val="clear" w:color="auto" w:fill="auto"/>
                  <w:noWrap/>
                  <w:vAlign w:val="bottom"/>
                  <w:hideMark/>
                </w:tcPr>
                <w:p w14:paraId="5CB764E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-0,63</w:t>
                  </w:r>
                </w:p>
              </w:tc>
            </w:tr>
            <w:tr w:rsidR="00184E4A" w:rsidRPr="00262E33" w14:paraId="004F2903" w14:textId="77777777" w:rsidTr="00184E4A">
              <w:trPr>
                <w:trHeight w:val="749"/>
              </w:trPr>
              <w:tc>
                <w:tcPr>
                  <w:tcW w:w="4712" w:type="dxa"/>
                  <w:shd w:val="clear" w:color="auto" w:fill="auto"/>
                  <w:vAlign w:val="bottom"/>
                  <w:hideMark/>
                </w:tcPr>
                <w:p w14:paraId="70157E6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76" w:type="dxa"/>
                  <w:shd w:val="clear" w:color="auto" w:fill="auto"/>
                  <w:vAlign w:val="center"/>
                  <w:hideMark/>
                </w:tcPr>
                <w:p w14:paraId="039F65A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center"/>
                  <w:hideMark/>
                </w:tcPr>
                <w:p w14:paraId="150B8A9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c>
                <w:tcPr>
                  <w:tcW w:w="1149" w:type="dxa"/>
                  <w:shd w:val="clear" w:color="auto" w:fill="auto"/>
                  <w:noWrap/>
                  <w:vAlign w:val="center"/>
                  <w:hideMark/>
                </w:tcPr>
                <w:p w14:paraId="76D185C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c>
                <w:tcPr>
                  <w:tcW w:w="708" w:type="dxa"/>
                  <w:shd w:val="clear" w:color="auto" w:fill="auto"/>
                  <w:noWrap/>
                  <w:vAlign w:val="center"/>
                  <w:hideMark/>
                </w:tcPr>
                <w:p w14:paraId="5F06B80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c>
                <w:tcPr>
                  <w:tcW w:w="711" w:type="dxa"/>
                  <w:shd w:val="clear" w:color="auto" w:fill="auto"/>
                  <w:noWrap/>
                  <w:vAlign w:val="center"/>
                  <w:hideMark/>
                </w:tcPr>
                <w:p w14:paraId="1FCDD09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c>
                <w:tcPr>
                  <w:tcW w:w="940" w:type="dxa"/>
                  <w:shd w:val="clear" w:color="auto" w:fill="auto"/>
                  <w:noWrap/>
                  <w:vAlign w:val="center"/>
                  <w:hideMark/>
                </w:tcPr>
                <w:p w14:paraId="35C6E1C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c>
                <w:tcPr>
                  <w:tcW w:w="711" w:type="dxa"/>
                  <w:shd w:val="clear" w:color="auto" w:fill="auto"/>
                  <w:noWrap/>
                  <w:vAlign w:val="center"/>
                  <w:hideMark/>
                </w:tcPr>
                <w:p w14:paraId="29CF80D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c>
                <w:tcPr>
                  <w:tcW w:w="711" w:type="dxa"/>
                  <w:shd w:val="clear" w:color="auto" w:fill="auto"/>
                  <w:noWrap/>
                  <w:vAlign w:val="center"/>
                  <w:hideMark/>
                </w:tcPr>
                <w:p w14:paraId="188F1FF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c>
                <w:tcPr>
                  <w:tcW w:w="879" w:type="dxa"/>
                  <w:shd w:val="clear" w:color="auto" w:fill="auto"/>
                  <w:noWrap/>
                  <w:vAlign w:val="center"/>
                  <w:hideMark/>
                </w:tcPr>
                <w:p w14:paraId="45C8ED8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c>
                <w:tcPr>
                  <w:tcW w:w="789" w:type="dxa"/>
                  <w:shd w:val="clear" w:color="auto" w:fill="auto"/>
                  <w:noWrap/>
                  <w:vAlign w:val="center"/>
                  <w:hideMark/>
                </w:tcPr>
                <w:p w14:paraId="484CA4B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c>
                <w:tcPr>
                  <w:tcW w:w="1213" w:type="dxa"/>
                  <w:shd w:val="clear" w:color="auto" w:fill="auto"/>
                  <w:noWrap/>
                  <w:vAlign w:val="center"/>
                  <w:hideMark/>
                </w:tcPr>
                <w:p w14:paraId="3F56D59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c>
                <w:tcPr>
                  <w:tcW w:w="850" w:type="dxa"/>
                  <w:shd w:val="clear" w:color="auto" w:fill="auto"/>
                  <w:noWrap/>
                  <w:vAlign w:val="center"/>
                  <w:hideMark/>
                </w:tcPr>
                <w:p w14:paraId="014C0F8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c>
                <w:tcPr>
                  <w:tcW w:w="993" w:type="dxa"/>
                  <w:shd w:val="clear" w:color="auto" w:fill="auto"/>
                  <w:noWrap/>
                  <w:vAlign w:val="center"/>
                  <w:hideMark/>
                </w:tcPr>
                <w:p w14:paraId="5DFC0DB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c>
                <w:tcPr>
                  <w:tcW w:w="850" w:type="dxa"/>
                  <w:shd w:val="clear" w:color="auto" w:fill="auto"/>
                  <w:noWrap/>
                  <w:vAlign w:val="center"/>
                  <w:hideMark/>
                </w:tcPr>
                <w:p w14:paraId="29A84D9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c>
                <w:tcPr>
                  <w:tcW w:w="1276" w:type="dxa"/>
                  <w:shd w:val="clear" w:color="auto" w:fill="auto"/>
                  <w:noWrap/>
                  <w:vAlign w:val="center"/>
                  <w:hideMark/>
                </w:tcPr>
                <w:p w14:paraId="38B4E90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c>
                <w:tcPr>
                  <w:tcW w:w="1276" w:type="dxa"/>
                  <w:shd w:val="clear" w:color="auto" w:fill="auto"/>
                  <w:noWrap/>
                  <w:vAlign w:val="center"/>
                  <w:hideMark/>
                </w:tcPr>
                <w:p w14:paraId="0F5B94B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c>
                <w:tcPr>
                  <w:tcW w:w="1275" w:type="dxa"/>
                  <w:shd w:val="clear" w:color="auto" w:fill="auto"/>
                  <w:noWrap/>
                  <w:vAlign w:val="center"/>
                  <w:hideMark/>
                </w:tcPr>
                <w:p w14:paraId="47652A0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c>
                <w:tcPr>
                  <w:tcW w:w="989" w:type="dxa"/>
                  <w:shd w:val="clear" w:color="auto" w:fill="auto"/>
                  <w:noWrap/>
                  <w:vAlign w:val="center"/>
                  <w:hideMark/>
                </w:tcPr>
                <w:p w14:paraId="0F09A6C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r>
            <w:tr w:rsidR="00184E4A" w:rsidRPr="00262E33" w14:paraId="0279C05B" w14:textId="77777777" w:rsidTr="00184E4A">
              <w:trPr>
                <w:trHeight w:val="703"/>
              </w:trPr>
              <w:tc>
                <w:tcPr>
                  <w:tcW w:w="4712" w:type="dxa"/>
                  <w:shd w:val="clear" w:color="auto" w:fill="auto"/>
                  <w:vAlign w:val="bottom"/>
                  <w:hideMark/>
                </w:tcPr>
                <w:p w14:paraId="77E504F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76" w:type="dxa"/>
                  <w:shd w:val="clear" w:color="auto" w:fill="auto"/>
                  <w:vAlign w:val="center"/>
                  <w:hideMark/>
                </w:tcPr>
                <w:p w14:paraId="27FC96B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center"/>
                  <w:hideMark/>
                </w:tcPr>
                <w:p w14:paraId="202F56B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1,52</w:t>
                  </w:r>
                </w:p>
              </w:tc>
              <w:tc>
                <w:tcPr>
                  <w:tcW w:w="1149" w:type="dxa"/>
                  <w:shd w:val="clear" w:color="auto" w:fill="auto"/>
                  <w:noWrap/>
                  <w:vAlign w:val="center"/>
                  <w:hideMark/>
                </w:tcPr>
                <w:p w14:paraId="531F12C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1,52</w:t>
                  </w:r>
                </w:p>
              </w:tc>
              <w:tc>
                <w:tcPr>
                  <w:tcW w:w="708" w:type="dxa"/>
                  <w:shd w:val="clear" w:color="auto" w:fill="auto"/>
                  <w:noWrap/>
                  <w:vAlign w:val="center"/>
                  <w:hideMark/>
                </w:tcPr>
                <w:p w14:paraId="6A1F799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1,52</w:t>
                  </w:r>
                </w:p>
              </w:tc>
              <w:tc>
                <w:tcPr>
                  <w:tcW w:w="711" w:type="dxa"/>
                  <w:shd w:val="clear" w:color="auto" w:fill="auto"/>
                  <w:noWrap/>
                  <w:vAlign w:val="center"/>
                  <w:hideMark/>
                </w:tcPr>
                <w:p w14:paraId="54894D6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1,52</w:t>
                  </w:r>
                </w:p>
              </w:tc>
              <w:tc>
                <w:tcPr>
                  <w:tcW w:w="940" w:type="dxa"/>
                  <w:shd w:val="clear" w:color="auto" w:fill="auto"/>
                  <w:noWrap/>
                  <w:vAlign w:val="center"/>
                  <w:hideMark/>
                </w:tcPr>
                <w:p w14:paraId="326B72A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1,52</w:t>
                  </w:r>
                </w:p>
              </w:tc>
              <w:tc>
                <w:tcPr>
                  <w:tcW w:w="711" w:type="dxa"/>
                  <w:shd w:val="clear" w:color="auto" w:fill="auto"/>
                  <w:noWrap/>
                  <w:vAlign w:val="center"/>
                  <w:hideMark/>
                </w:tcPr>
                <w:p w14:paraId="5F1A9C1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1,52</w:t>
                  </w:r>
                </w:p>
              </w:tc>
              <w:tc>
                <w:tcPr>
                  <w:tcW w:w="711" w:type="dxa"/>
                  <w:shd w:val="clear" w:color="auto" w:fill="auto"/>
                  <w:noWrap/>
                  <w:vAlign w:val="center"/>
                  <w:hideMark/>
                </w:tcPr>
                <w:p w14:paraId="1AE3821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1,52</w:t>
                  </w:r>
                </w:p>
              </w:tc>
              <w:tc>
                <w:tcPr>
                  <w:tcW w:w="879" w:type="dxa"/>
                  <w:shd w:val="clear" w:color="auto" w:fill="auto"/>
                  <w:noWrap/>
                  <w:vAlign w:val="center"/>
                  <w:hideMark/>
                </w:tcPr>
                <w:p w14:paraId="250179E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1,52</w:t>
                  </w:r>
                </w:p>
              </w:tc>
              <w:tc>
                <w:tcPr>
                  <w:tcW w:w="789" w:type="dxa"/>
                  <w:shd w:val="clear" w:color="auto" w:fill="auto"/>
                  <w:noWrap/>
                  <w:vAlign w:val="center"/>
                  <w:hideMark/>
                </w:tcPr>
                <w:p w14:paraId="44AD6CF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1,52</w:t>
                  </w:r>
                </w:p>
              </w:tc>
              <w:tc>
                <w:tcPr>
                  <w:tcW w:w="1213" w:type="dxa"/>
                  <w:shd w:val="clear" w:color="auto" w:fill="auto"/>
                  <w:noWrap/>
                  <w:vAlign w:val="center"/>
                  <w:hideMark/>
                </w:tcPr>
                <w:p w14:paraId="4C3999A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1,52</w:t>
                  </w:r>
                </w:p>
              </w:tc>
              <w:tc>
                <w:tcPr>
                  <w:tcW w:w="850" w:type="dxa"/>
                  <w:shd w:val="clear" w:color="auto" w:fill="auto"/>
                  <w:noWrap/>
                  <w:vAlign w:val="center"/>
                  <w:hideMark/>
                </w:tcPr>
                <w:p w14:paraId="58C9047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1,52</w:t>
                  </w:r>
                </w:p>
              </w:tc>
              <w:tc>
                <w:tcPr>
                  <w:tcW w:w="993" w:type="dxa"/>
                  <w:shd w:val="clear" w:color="auto" w:fill="auto"/>
                  <w:noWrap/>
                  <w:vAlign w:val="center"/>
                  <w:hideMark/>
                </w:tcPr>
                <w:p w14:paraId="32BD572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1,52</w:t>
                  </w:r>
                </w:p>
              </w:tc>
              <w:tc>
                <w:tcPr>
                  <w:tcW w:w="850" w:type="dxa"/>
                  <w:shd w:val="clear" w:color="auto" w:fill="auto"/>
                  <w:noWrap/>
                  <w:vAlign w:val="center"/>
                  <w:hideMark/>
                </w:tcPr>
                <w:p w14:paraId="24C5015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1,52</w:t>
                  </w:r>
                </w:p>
              </w:tc>
              <w:tc>
                <w:tcPr>
                  <w:tcW w:w="1276" w:type="dxa"/>
                  <w:shd w:val="clear" w:color="auto" w:fill="auto"/>
                  <w:noWrap/>
                  <w:vAlign w:val="center"/>
                  <w:hideMark/>
                </w:tcPr>
                <w:p w14:paraId="34D0DA0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1,52</w:t>
                  </w:r>
                </w:p>
              </w:tc>
              <w:tc>
                <w:tcPr>
                  <w:tcW w:w="1276" w:type="dxa"/>
                  <w:shd w:val="clear" w:color="auto" w:fill="auto"/>
                  <w:noWrap/>
                  <w:vAlign w:val="center"/>
                  <w:hideMark/>
                </w:tcPr>
                <w:p w14:paraId="4B48B7E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1,52</w:t>
                  </w:r>
                </w:p>
              </w:tc>
              <w:tc>
                <w:tcPr>
                  <w:tcW w:w="1275" w:type="dxa"/>
                  <w:shd w:val="clear" w:color="auto" w:fill="auto"/>
                  <w:noWrap/>
                  <w:vAlign w:val="center"/>
                  <w:hideMark/>
                </w:tcPr>
                <w:p w14:paraId="3FC2DFD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1,52</w:t>
                  </w:r>
                </w:p>
              </w:tc>
              <w:tc>
                <w:tcPr>
                  <w:tcW w:w="989" w:type="dxa"/>
                  <w:shd w:val="clear" w:color="auto" w:fill="auto"/>
                  <w:noWrap/>
                  <w:vAlign w:val="center"/>
                  <w:hideMark/>
                </w:tcPr>
                <w:p w14:paraId="321248A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1,52</w:t>
                  </w:r>
                </w:p>
              </w:tc>
            </w:tr>
            <w:tr w:rsidR="00184E4A" w:rsidRPr="00262E33" w14:paraId="700AE03C" w14:textId="77777777" w:rsidTr="00184E4A">
              <w:trPr>
                <w:trHeight w:val="300"/>
              </w:trPr>
              <w:tc>
                <w:tcPr>
                  <w:tcW w:w="21860" w:type="dxa"/>
                  <w:gridSpan w:val="19"/>
                  <w:shd w:val="clear" w:color="auto" w:fill="auto"/>
                  <w:noWrap/>
                  <w:vAlign w:val="bottom"/>
                  <w:hideMark/>
                </w:tcPr>
                <w:p w14:paraId="13D51171" w14:textId="77777777" w:rsidR="00184E4A" w:rsidRPr="00262E33" w:rsidRDefault="00184E4A" w:rsidP="00346B40">
                  <w:pPr>
                    <w:spacing w:line="240" w:lineRule="auto"/>
                    <w:jc w:val="center"/>
                    <w:rPr>
                      <w:rFonts w:ascii="Calibri" w:hAnsi="Calibri" w:cs="Calibri"/>
                      <w:b/>
                      <w:bCs/>
                      <w:i/>
                      <w:iCs/>
                      <w:color w:val="000000"/>
                      <w:sz w:val="20"/>
                    </w:rPr>
                  </w:pPr>
                  <w:r w:rsidRPr="00D06A77">
                    <w:rPr>
                      <w:rFonts w:ascii="Times New Roman" w:hAnsi="Times New Roman"/>
                      <w:b/>
                      <w:bCs/>
                      <w:i/>
                      <w:iCs/>
                      <w:color w:val="000000"/>
                      <w:sz w:val="20"/>
                    </w:rPr>
                    <w:t>Котельная "пр-т Н. Плевицкой, 27"</w:t>
                  </w:r>
                </w:p>
              </w:tc>
            </w:tr>
            <w:tr w:rsidR="00184E4A" w:rsidRPr="00262E33" w14:paraId="34EC891F" w14:textId="77777777" w:rsidTr="00184E4A">
              <w:trPr>
                <w:trHeight w:val="300"/>
              </w:trPr>
              <w:tc>
                <w:tcPr>
                  <w:tcW w:w="4712" w:type="dxa"/>
                  <w:shd w:val="clear" w:color="auto" w:fill="auto"/>
                  <w:noWrap/>
                  <w:vAlign w:val="bottom"/>
                  <w:hideMark/>
                </w:tcPr>
                <w:p w14:paraId="6C4959E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Установленная тепловая мощность</w:t>
                  </w:r>
                </w:p>
              </w:tc>
              <w:tc>
                <w:tcPr>
                  <w:tcW w:w="976" w:type="dxa"/>
                  <w:shd w:val="clear" w:color="auto" w:fill="auto"/>
                  <w:vAlign w:val="center"/>
                  <w:hideMark/>
                </w:tcPr>
                <w:p w14:paraId="5509DEC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76B49AF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1149" w:type="dxa"/>
                  <w:shd w:val="clear" w:color="auto" w:fill="auto"/>
                  <w:noWrap/>
                  <w:vAlign w:val="bottom"/>
                  <w:hideMark/>
                </w:tcPr>
                <w:p w14:paraId="09A9B65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708" w:type="dxa"/>
                  <w:shd w:val="clear" w:color="auto" w:fill="auto"/>
                  <w:noWrap/>
                  <w:vAlign w:val="bottom"/>
                  <w:hideMark/>
                </w:tcPr>
                <w:p w14:paraId="4EC4317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711" w:type="dxa"/>
                  <w:shd w:val="clear" w:color="auto" w:fill="auto"/>
                  <w:noWrap/>
                  <w:vAlign w:val="bottom"/>
                  <w:hideMark/>
                </w:tcPr>
                <w:p w14:paraId="57A9AB1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940" w:type="dxa"/>
                  <w:shd w:val="clear" w:color="auto" w:fill="auto"/>
                  <w:noWrap/>
                  <w:vAlign w:val="bottom"/>
                  <w:hideMark/>
                </w:tcPr>
                <w:p w14:paraId="231598E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711" w:type="dxa"/>
                  <w:shd w:val="clear" w:color="auto" w:fill="auto"/>
                  <w:noWrap/>
                  <w:vAlign w:val="bottom"/>
                  <w:hideMark/>
                </w:tcPr>
                <w:p w14:paraId="0E979FF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711" w:type="dxa"/>
                  <w:shd w:val="clear" w:color="auto" w:fill="auto"/>
                  <w:noWrap/>
                  <w:vAlign w:val="bottom"/>
                  <w:hideMark/>
                </w:tcPr>
                <w:p w14:paraId="69DFF26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879" w:type="dxa"/>
                  <w:shd w:val="clear" w:color="auto" w:fill="auto"/>
                  <w:noWrap/>
                  <w:vAlign w:val="bottom"/>
                  <w:hideMark/>
                </w:tcPr>
                <w:p w14:paraId="4F647F4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789" w:type="dxa"/>
                  <w:shd w:val="clear" w:color="auto" w:fill="auto"/>
                  <w:noWrap/>
                  <w:vAlign w:val="bottom"/>
                  <w:hideMark/>
                </w:tcPr>
                <w:p w14:paraId="5D731F9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1213" w:type="dxa"/>
                  <w:shd w:val="clear" w:color="auto" w:fill="auto"/>
                  <w:noWrap/>
                  <w:vAlign w:val="bottom"/>
                  <w:hideMark/>
                </w:tcPr>
                <w:p w14:paraId="2490573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850" w:type="dxa"/>
                  <w:shd w:val="clear" w:color="auto" w:fill="auto"/>
                  <w:noWrap/>
                  <w:vAlign w:val="bottom"/>
                  <w:hideMark/>
                </w:tcPr>
                <w:p w14:paraId="506EFE5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993" w:type="dxa"/>
                  <w:shd w:val="clear" w:color="auto" w:fill="auto"/>
                  <w:noWrap/>
                  <w:vAlign w:val="bottom"/>
                  <w:hideMark/>
                </w:tcPr>
                <w:p w14:paraId="4D20719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850" w:type="dxa"/>
                  <w:shd w:val="clear" w:color="auto" w:fill="auto"/>
                  <w:noWrap/>
                  <w:vAlign w:val="bottom"/>
                  <w:hideMark/>
                </w:tcPr>
                <w:p w14:paraId="70B2EF8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1276" w:type="dxa"/>
                  <w:shd w:val="clear" w:color="auto" w:fill="auto"/>
                  <w:noWrap/>
                  <w:vAlign w:val="bottom"/>
                  <w:hideMark/>
                </w:tcPr>
                <w:p w14:paraId="1B9C961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1276" w:type="dxa"/>
                  <w:shd w:val="clear" w:color="auto" w:fill="auto"/>
                  <w:noWrap/>
                  <w:vAlign w:val="bottom"/>
                  <w:hideMark/>
                </w:tcPr>
                <w:p w14:paraId="6136CE1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1275" w:type="dxa"/>
                  <w:shd w:val="clear" w:color="auto" w:fill="auto"/>
                  <w:noWrap/>
                  <w:vAlign w:val="bottom"/>
                  <w:hideMark/>
                </w:tcPr>
                <w:p w14:paraId="0E8D2B1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989" w:type="dxa"/>
                  <w:shd w:val="clear" w:color="auto" w:fill="auto"/>
                  <w:noWrap/>
                  <w:vAlign w:val="bottom"/>
                  <w:hideMark/>
                </w:tcPr>
                <w:p w14:paraId="58BBBA7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r>
            <w:tr w:rsidR="00184E4A" w:rsidRPr="00262E33" w14:paraId="257586B7" w14:textId="77777777" w:rsidTr="00184E4A">
              <w:trPr>
                <w:trHeight w:val="300"/>
              </w:trPr>
              <w:tc>
                <w:tcPr>
                  <w:tcW w:w="4712" w:type="dxa"/>
                  <w:shd w:val="clear" w:color="auto" w:fill="auto"/>
                  <w:noWrap/>
                  <w:vAlign w:val="bottom"/>
                  <w:hideMark/>
                </w:tcPr>
                <w:p w14:paraId="71553EB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Располагаемая тепловая мощность</w:t>
                  </w:r>
                </w:p>
              </w:tc>
              <w:tc>
                <w:tcPr>
                  <w:tcW w:w="976" w:type="dxa"/>
                  <w:shd w:val="clear" w:color="auto" w:fill="auto"/>
                  <w:vAlign w:val="center"/>
                  <w:hideMark/>
                </w:tcPr>
                <w:p w14:paraId="6E53746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12A66F5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1149" w:type="dxa"/>
                  <w:shd w:val="clear" w:color="auto" w:fill="auto"/>
                  <w:noWrap/>
                  <w:vAlign w:val="bottom"/>
                  <w:hideMark/>
                </w:tcPr>
                <w:p w14:paraId="1609115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708" w:type="dxa"/>
                  <w:shd w:val="clear" w:color="auto" w:fill="auto"/>
                  <w:noWrap/>
                  <w:vAlign w:val="bottom"/>
                  <w:hideMark/>
                </w:tcPr>
                <w:p w14:paraId="74EA7F0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711" w:type="dxa"/>
                  <w:shd w:val="clear" w:color="auto" w:fill="auto"/>
                  <w:noWrap/>
                  <w:vAlign w:val="bottom"/>
                  <w:hideMark/>
                </w:tcPr>
                <w:p w14:paraId="6317521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940" w:type="dxa"/>
                  <w:shd w:val="clear" w:color="auto" w:fill="auto"/>
                  <w:noWrap/>
                  <w:vAlign w:val="bottom"/>
                  <w:hideMark/>
                </w:tcPr>
                <w:p w14:paraId="10B5C2A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711" w:type="dxa"/>
                  <w:shd w:val="clear" w:color="auto" w:fill="auto"/>
                  <w:noWrap/>
                  <w:vAlign w:val="bottom"/>
                  <w:hideMark/>
                </w:tcPr>
                <w:p w14:paraId="27FA642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711" w:type="dxa"/>
                  <w:shd w:val="clear" w:color="auto" w:fill="auto"/>
                  <w:noWrap/>
                  <w:vAlign w:val="bottom"/>
                  <w:hideMark/>
                </w:tcPr>
                <w:p w14:paraId="4BE0147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879" w:type="dxa"/>
                  <w:shd w:val="clear" w:color="auto" w:fill="auto"/>
                  <w:noWrap/>
                  <w:vAlign w:val="bottom"/>
                  <w:hideMark/>
                </w:tcPr>
                <w:p w14:paraId="6E7CED5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789" w:type="dxa"/>
                  <w:shd w:val="clear" w:color="auto" w:fill="auto"/>
                  <w:noWrap/>
                  <w:vAlign w:val="bottom"/>
                  <w:hideMark/>
                </w:tcPr>
                <w:p w14:paraId="49AA2EF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1213" w:type="dxa"/>
                  <w:shd w:val="clear" w:color="auto" w:fill="auto"/>
                  <w:noWrap/>
                  <w:vAlign w:val="bottom"/>
                  <w:hideMark/>
                </w:tcPr>
                <w:p w14:paraId="20D7DBF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850" w:type="dxa"/>
                  <w:shd w:val="clear" w:color="auto" w:fill="auto"/>
                  <w:noWrap/>
                  <w:vAlign w:val="bottom"/>
                  <w:hideMark/>
                </w:tcPr>
                <w:p w14:paraId="141F969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993" w:type="dxa"/>
                  <w:shd w:val="clear" w:color="auto" w:fill="auto"/>
                  <w:noWrap/>
                  <w:vAlign w:val="bottom"/>
                  <w:hideMark/>
                </w:tcPr>
                <w:p w14:paraId="1ADFCC6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850" w:type="dxa"/>
                  <w:shd w:val="clear" w:color="auto" w:fill="auto"/>
                  <w:noWrap/>
                  <w:vAlign w:val="bottom"/>
                  <w:hideMark/>
                </w:tcPr>
                <w:p w14:paraId="16B09CA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1276" w:type="dxa"/>
                  <w:shd w:val="clear" w:color="auto" w:fill="auto"/>
                  <w:noWrap/>
                  <w:vAlign w:val="bottom"/>
                  <w:hideMark/>
                </w:tcPr>
                <w:p w14:paraId="107760D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1276" w:type="dxa"/>
                  <w:shd w:val="clear" w:color="auto" w:fill="auto"/>
                  <w:noWrap/>
                  <w:vAlign w:val="bottom"/>
                  <w:hideMark/>
                </w:tcPr>
                <w:p w14:paraId="4ECB7A6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1275" w:type="dxa"/>
                  <w:shd w:val="clear" w:color="auto" w:fill="auto"/>
                  <w:noWrap/>
                  <w:vAlign w:val="bottom"/>
                  <w:hideMark/>
                </w:tcPr>
                <w:p w14:paraId="6F23171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989" w:type="dxa"/>
                  <w:shd w:val="clear" w:color="auto" w:fill="auto"/>
                  <w:noWrap/>
                  <w:vAlign w:val="bottom"/>
                  <w:hideMark/>
                </w:tcPr>
                <w:p w14:paraId="303968C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r>
            <w:tr w:rsidR="00184E4A" w:rsidRPr="00262E33" w14:paraId="075DB796" w14:textId="77777777" w:rsidTr="00184E4A">
              <w:trPr>
                <w:trHeight w:val="273"/>
              </w:trPr>
              <w:tc>
                <w:tcPr>
                  <w:tcW w:w="4712" w:type="dxa"/>
                  <w:shd w:val="clear" w:color="auto" w:fill="auto"/>
                  <w:vAlign w:val="bottom"/>
                  <w:hideMark/>
                </w:tcPr>
                <w:p w14:paraId="28BDEDF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Затраты тепла на собственные нужды котельной</w:t>
                  </w:r>
                </w:p>
              </w:tc>
              <w:tc>
                <w:tcPr>
                  <w:tcW w:w="976" w:type="dxa"/>
                  <w:shd w:val="clear" w:color="auto" w:fill="auto"/>
                  <w:vAlign w:val="center"/>
                  <w:hideMark/>
                </w:tcPr>
                <w:p w14:paraId="195E6A7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5626C28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149" w:type="dxa"/>
                  <w:shd w:val="clear" w:color="auto" w:fill="auto"/>
                  <w:noWrap/>
                  <w:vAlign w:val="bottom"/>
                  <w:hideMark/>
                </w:tcPr>
                <w:p w14:paraId="28026FF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08" w:type="dxa"/>
                  <w:shd w:val="clear" w:color="auto" w:fill="auto"/>
                  <w:noWrap/>
                  <w:vAlign w:val="bottom"/>
                  <w:hideMark/>
                </w:tcPr>
                <w:p w14:paraId="008E414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6C6B25D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40" w:type="dxa"/>
                  <w:shd w:val="clear" w:color="auto" w:fill="auto"/>
                  <w:noWrap/>
                  <w:vAlign w:val="bottom"/>
                  <w:hideMark/>
                </w:tcPr>
                <w:p w14:paraId="6598B72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2EB6273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1D0AFB4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79" w:type="dxa"/>
                  <w:shd w:val="clear" w:color="auto" w:fill="auto"/>
                  <w:noWrap/>
                  <w:vAlign w:val="bottom"/>
                  <w:hideMark/>
                </w:tcPr>
                <w:p w14:paraId="49561F7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89" w:type="dxa"/>
                  <w:shd w:val="clear" w:color="auto" w:fill="auto"/>
                  <w:noWrap/>
                  <w:vAlign w:val="bottom"/>
                  <w:hideMark/>
                </w:tcPr>
                <w:p w14:paraId="0802082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13" w:type="dxa"/>
                  <w:shd w:val="clear" w:color="auto" w:fill="auto"/>
                  <w:noWrap/>
                  <w:vAlign w:val="bottom"/>
                  <w:hideMark/>
                </w:tcPr>
                <w:p w14:paraId="5100680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17A4ECC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93" w:type="dxa"/>
                  <w:shd w:val="clear" w:color="auto" w:fill="auto"/>
                  <w:noWrap/>
                  <w:vAlign w:val="bottom"/>
                  <w:hideMark/>
                </w:tcPr>
                <w:p w14:paraId="2D1B71C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10E85B4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3D01611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78F5B99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5" w:type="dxa"/>
                  <w:shd w:val="clear" w:color="auto" w:fill="auto"/>
                  <w:noWrap/>
                  <w:vAlign w:val="bottom"/>
                  <w:hideMark/>
                </w:tcPr>
                <w:p w14:paraId="05DCDB3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89" w:type="dxa"/>
                  <w:shd w:val="clear" w:color="auto" w:fill="auto"/>
                  <w:noWrap/>
                  <w:vAlign w:val="bottom"/>
                  <w:hideMark/>
                </w:tcPr>
                <w:p w14:paraId="04D2002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r>
            <w:tr w:rsidR="00184E4A" w:rsidRPr="00262E33" w14:paraId="78DC7B63" w14:textId="77777777" w:rsidTr="00184E4A">
              <w:trPr>
                <w:trHeight w:val="300"/>
              </w:trPr>
              <w:tc>
                <w:tcPr>
                  <w:tcW w:w="4712" w:type="dxa"/>
                  <w:shd w:val="clear" w:color="auto" w:fill="auto"/>
                  <w:vAlign w:val="bottom"/>
                  <w:hideMark/>
                </w:tcPr>
                <w:p w14:paraId="3158A4E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Потери в тепловых сетях</w:t>
                  </w:r>
                </w:p>
              </w:tc>
              <w:tc>
                <w:tcPr>
                  <w:tcW w:w="976" w:type="dxa"/>
                  <w:shd w:val="clear" w:color="auto" w:fill="auto"/>
                  <w:vAlign w:val="center"/>
                  <w:hideMark/>
                </w:tcPr>
                <w:p w14:paraId="30BBCAC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2F5DF98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1149" w:type="dxa"/>
                  <w:shd w:val="clear" w:color="auto" w:fill="auto"/>
                  <w:noWrap/>
                  <w:vAlign w:val="bottom"/>
                  <w:hideMark/>
                </w:tcPr>
                <w:p w14:paraId="43395D7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708" w:type="dxa"/>
                  <w:shd w:val="clear" w:color="auto" w:fill="auto"/>
                  <w:noWrap/>
                  <w:vAlign w:val="bottom"/>
                  <w:hideMark/>
                </w:tcPr>
                <w:p w14:paraId="0AC49B3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711" w:type="dxa"/>
                  <w:shd w:val="clear" w:color="auto" w:fill="auto"/>
                  <w:noWrap/>
                  <w:vAlign w:val="bottom"/>
                  <w:hideMark/>
                </w:tcPr>
                <w:p w14:paraId="338465A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940" w:type="dxa"/>
                  <w:shd w:val="clear" w:color="auto" w:fill="auto"/>
                  <w:noWrap/>
                  <w:vAlign w:val="bottom"/>
                  <w:hideMark/>
                </w:tcPr>
                <w:p w14:paraId="793C801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711" w:type="dxa"/>
                  <w:shd w:val="clear" w:color="auto" w:fill="auto"/>
                  <w:noWrap/>
                  <w:vAlign w:val="bottom"/>
                  <w:hideMark/>
                </w:tcPr>
                <w:p w14:paraId="210C17E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711" w:type="dxa"/>
                  <w:shd w:val="clear" w:color="auto" w:fill="auto"/>
                  <w:noWrap/>
                  <w:vAlign w:val="bottom"/>
                  <w:hideMark/>
                </w:tcPr>
                <w:p w14:paraId="67FDCF7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879" w:type="dxa"/>
                  <w:shd w:val="clear" w:color="auto" w:fill="auto"/>
                  <w:noWrap/>
                  <w:vAlign w:val="bottom"/>
                  <w:hideMark/>
                </w:tcPr>
                <w:p w14:paraId="0F0CB3D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789" w:type="dxa"/>
                  <w:shd w:val="clear" w:color="auto" w:fill="auto"/>
                  <w:noWrap/>
                  <w:vAlign w:val="bottom"/>
                  <w:hideMark/>
                </w:tcPr>
                <w:p w14:paraId="755C0E0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1213" w:type="dxa"/>
                  <w:shd w:val="clear" w:color="auto" w:fill="auto"/>
                  <w:noWrap/>
                  <w:vAlign w:val="bottom"/>
                  <w:hideMark/>
                </w:tcPr>
                <w:p w14:paraId="6792207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850" w:type="dxa"/>
                  <w:shd w:val="clear" w:color="auto" w:fill="auto"/>
                  <w:noWrap/>
                  <w:vAlign w:val="bottom"/>
                  <w:hideMark/>
                </w:tcPr>
                <w:p w14:paraId="6BF468D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993" w:type="dxa"/>
                  <w:shd w:val="clear" w:color="auto" w:fill="auto"/>
                  <w:noWrap/>
                  <w:vAlign w:val="bottom"/>
                  <w:hideMark/>
                </w:tcPr>
                <w:p w14:paraId="1A670AB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850" w:type="dxa"/>
                  <w:shd w:val="clear" w:color="auto" w:fill="auto"/>
                  <w:noWrap/>
                  <w:vAlign w:val="bottom"/>
                  <w:hideMark/>
                </w:tcPr>
                <w:p w14:paraId="7E13368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1276" w:type="dxa"/>
                  <w:shd w:val="clear" w:color="auto" w:fill="auto"/>
                  <w:noWrap/>
                  <w:vAlign w:val="bottom"/>
                  <w:hideMark/>
                </w:tcPr>
                <w:p w14:paraId="42205C7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1276" w:type="dxa"/>
                  <w:shd w:val="clear" w:color="auto" w:fill="auto"/>
                  <w:noWrap/>
                  <w:vAlign w:val="bottom"/>
                  <w:hideMark/>
                </w:tcPr>
                <w:p w14:paraId="6E87554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1275" w:type="dxa"/>
                  <w:shd w:val="clear" w:color="auto" w:fill="auto"/>
                  <w:noWrap/>
                  <w:vAlign w:val="bottom"/>
                  <w:hideMark/>
                </w:tcPr>
                <w:p w14:paraId="58DEA8A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989" w:type="dxa"/>
                  <w:shd w:val="clear" w:color="auto" w:fill="auto"/>
                  <w:noWrap/>
                  <w:vAlign w:val="bottom"/>
                  <w:hideMark/>
                </w:tcPr>
                <w:p w14:paraId="70F818C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r>
            <w:tr w:rsidR="00184E4A" w:rsidRPr="00262E33" w14:paraId="354FA3D7" w14:textId="77777777" w:rsidTr="00184E4A">
              <w:trPr>
                <w:trHeight w:val="300"/>
              </w:trPr>
              <w:tc>
                <w:tcPr>
                  <w:tcW w:w="4712" w:type="dxa"/>
                  <w:shd w:val="clear" w:color="auto" w:fill="auto"/>
                  <w:vAlign w:val="bottom"/>
                  <w:hideMark/>
                </w:tcPr>
                <w:p w14:paraId="3D767C2D" w14:textId="3EF0E292"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Присоединенная тепловая нагрузка</w:t>
                  </w:r>
                </w:p>
              </w:tc>
              <w:tc>
                <w:tcPr>
                  <w:tcW w:w="976" w:type="dxa"/>
                  <w:shd w:val="clear" w:color="auto" w:fill="auto"/>
                  <w:vAlign w:val="center"/>
                  <w:hideMark/>
                </w:tcPr>
                <w:p w14:paraId="0586A3E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194A17A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1,84</w:t>
                  </w:r>
                </w:p>
              </w:tc>
              <w:tc>
                <w:tcPr>
                  <w:tcW w:w="1149" w:type="dxa"/>
                  <w:shd w:val="clear" w:color="auto" w:fill="auto"/>
                  <w:noWrap/>
                  <w:vAlign w:val="bottom"/>
                  <w:hideMark/>
                </w:tcPr>
                <w:p w14:paraId="4A793F0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1,84</w:t>
                  </w:r>
                </w:p>
              </w:tc>
              <w:tc>
                <w:tcPr>
                  <w:tcW w:w="708" w:type="dxa"/>
                  <w:shd w:val="clear" w:color="auto" w:fill="auto"/>
                  <w:noWrap/>
                  <w:vAlign w:val="bottom"/>
                  <w:hideMark/>
                </w:tcPr>
                <w:p w14:paraId="2872AFB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1,84</w:t>
                  </w:r>
                </w:p>
              </w:tc>
              <w:tc>
                <w:tcPr>
                  <w:tcW w:w="711" w:type="dxa"/>
                  <w:shd w:val="clear" w:color="auto" w:fill="auto"/>
                  <w:noWrap/>
                  <w:vAlign w:val="bottom"/>
                  <w:hideMark/>
                </w:tcPr>
                <w:p w14:paraId="52CC4C6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1,84</w:t>
                  </w:r>
                </w:p>
              </w:tc>
              <w:tc>
                <w:tcPr>
                  <w:tcW w:w="940" w:type="dxa"/>
                  <w:shd w:val="clear" w:color="auto" w:fill="auto"/>
                  <w:noWrap/>
                  <w:vAlign w:val="bottom"/>
                  <w:hideMark/>
                </w:tcPr>
                <w:p w14:paraId="029C29D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1,84</w:t>
                  </w:r>
                </w:p>
              </w:tc>
              <w:tc>
                <w:tcPr>
                  <w:tcW w:w="711" w:type="dxa"/>
                  <w:shd w:val="clear" w:color="auto" w:fill="auto"/>
                  <w:noWrap/>
                  <w:vAlign w:val="bottom"/>
                  <w:hideMark/>
                </w:tcPr>
                <w:p w14:paraId="3BFD105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1,84</w:t>
                  </w:r>
                </w:p>
              </w:tc>
              <w:tc>
                <w:tcPr>
                  <w:tcW w:w="711" w:type="dxa"/>
                  <w:shd w:val="clear" w:color="auto" w:fill="auto"/>
                  <w:noWrap/>
                  <w:vAlign w:val="bottom"/>
                  <w:hideMark/>
                </w:tcPr>
                <w:p w14:paraId="7667C1A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1,84</w:t>
                  </w:r>
                </w:p>
              </w:tc>
              <w:tc>
                <w:tcPr>
                  <w:tcW w:w="879" w:type="dxa"/>
                  <w:shd w:val="clear" w:color="auto" w:fill="auto"/>
                  <w:noWrap/>
                  <w:vAlign w:val="bottom"/>
                  <w:hideMark/>
                </w:tcPr>
                <w:p w14:paraId="057D066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1,84</w:t>
                  </w:r>
                </w:p>
              </w:tc>
              <w:tc>
                <w:tcPr>
                  <w:tcW w:w="789" w:type="dxa"/>
                  <w:shd w:val="clear" w:color="auto" w:fill="auto"/>
                  <w:noWrap/>
                  <w:vAlign w:val="bottom"/>
                  <w:hideMark/>
                </w:tcPr>
                <w:p w14:paraId="286C46A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1,84</w:t>
                  </w:r>
                </w:p>
              </w:tc>
              <w:tc>
                <w:tcPr>
                  <w:tcW w:w="1213" w:type="dxa"/>
                  <w:shd w:val="clear" w:color="auto" w:fill="auto"/>
                  <w:noWrap/>
                  <w:vAlign w:val="bottom"/>
                  <w:hideMark/>
                </w:tcPr>
                <w:p w14:paraId="5CDF8AA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1,84</w:t>
                  </w:r>
                </w:p>
              </w:tc>
              <w:tc>
                <w:tcPr>
                  <w:tcW w:w="850" w:type="dxa"/>
                  <w:shd w:val="clear" w:color="auto" w:fill="auto"/>
                  <w:noWrap/>
                  <w:vAlign w:val="bottom"/>
                  <w:hideMark/>
                </w:tcPr>
                <w:p w14:paraId="06D7DB0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1,84</w:t>
                  </w:r>
                </w:p>
              </w:tc>
              <w:tc>
                <w:tcPr>
                  <w:tcW w:w="993" w:type="dxa"/>
                  <w:shd w:val="clear" w:color="auto" w:fill="auto"/>
                  <w:noWrap/>
                  <w:vAlign w:val="bottom"/>
                  <w:hideMark/>
                </w:tcPr>
                <w:p w14:paraId="21FB512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1,84</w:t>
                  </w:r>
                </w:p>
              </w:tc>
              <w:tc>
                <w:tcPr>
                  <w:tcW w:w="850" w:type="dxa"/>
                  <w:shd w:val="clear" w:color="auto" w:fill="auto"/>
                  <w:noWrap/>
                  <w:vAlign w:val="bottom"/>
                  <w:hideMark/>
                </w:tcPr>
                <w:p w14:paraId="4164E6F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1,84</w:t>
                  </w:r>
                </w:p>
              </w:tc>
              <w:tc>
                <w:tcPr>
                  <w:tcW w:w="1276" w:type="dxa"/>
                  <w:shd w:val="clear" w:color="auto" w:fill="auto"/>
                  <w:noWrap/>
                  <w:vAlign w:val="bottom"/>
                  <w:hideMark/>
                </w:tcPr>
                <w:p w14:paraId="56FD422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1,84</w:t>
                  </w:r>
                </w:p>
              </w:tc>
              <w:tc>
                <w:tcPr>
                  <w:tcW w:w="1276" w:type="dxa"/>
                  <w:shd w:val="clear" w:color="auto" w:fill="auto"/>
                  <w:noWrap/>
                  <w:vAlign w:val="bottom"/>
                  <w:hideMark/>
                </w:tcPr>
                <w:p w14:paraId="4CDEF93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1,84</w:t>
                  </w:r>
                </w:p>
              </w:tc>
              <w:tc>
                <w:tcPr>
                  <w:tcW w:w="1275" w:type="dxa"/>
                  <w:shd w:val="clear" w:color="auto" w:fill="auto"/>
                  <w:noWrap/>
                  <w:vAlign w:val="bottom"/>
                  <w:hideMark/>
                </w:tcPr>
                <w:p w14:paraId="210C0EF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1,84</w:t>
                  </w:r>
                </w:p>
              </w:tc>
              <w:tc>
                <w:tcPr>
                  <w:tcW w:w="989" w:type="dxa"/>
                  <w:shd w:val="clear" w:color="auto" w:fill="auto"/>
                  <w:noWrap/>
                  <w:vAlign w:val="bottom"/>
                  <w:hideMark/>
                </w:tcPr>
                <w:p w14:paraId="66A7255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1,84</w:t>
                  </w:r>
                </w:p>
              </w:tc>
            </w:tr>
            <w:tr w:rsidR="00184E4A" w:rsidRPr="00262E33" w14:paraId="37AC9299" w14:textId="77777777" w:rsidTr="00184E4A">
              <w:trPr>
                <w:trHeight w:val="300"/>
              </w:trPr>
              <w:tc>
                <w:tcPr>
                  <w:tcW w:w="4712" w:type="dxa"/>
                  <w:shd w:val="clear" w:color="auto" w:fill="auto"/>
                  <w:vAlign w:val="bottom"/>
                  <w:hideMark/>
                </w:tcPr>
                <w:p w14:paraId="4B4D3BE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Резерв/дефицит тепловой мощности</w:t>
                  </w:r>
                </w:p>
              </w:tc>
              <w:tc>
                <w:tcPr>
                  <w:tcW w:w="976" w:type="dxa"/>
                  <w:shd w:val="clear" w:color="auto" w:fill="auto"/>
                  <w:vAlign w:val="center"/>
                  <w:hideMark/>
                </w:tcPr>
                <w:p w14:paraId="6D00141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370F83E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-0,23</w:t>
                  </w:r>
                </w:p>
              </w:tc>
              <w:tc>
                <w:tcPr>
                  <w:tcW w:w="1149" w:type="dxa"/>
                  <w:shd w:val="clear" w:color="auto" w:fill="auto"/>
                  <w:noWrap/>
                  <w:vAlign w:val="bottom"/>
                  <w:hideMark/>
                </w:tcPr>
                <w:p w14:paraId="6944351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-0,23</w:t>
                  </w:r>
                </w:p>
              </w:tc>
              <w:tc>
                <w:tcPr>
                  <w:tcW w:w="708" w:type="dxa"/>
                  <w:shd w:val="clear" w:color="auto" w:fill="auto"/>
                  <w:noWrap/>
                  <w:vAlign w:val="bottom"/>
                  <w:hideMark/>
                </w:tcPr>
                <w:p w14:paraId="78B6B7E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-0,23</w:t>
                  </w:r>
                </w:p>
              </w:tc>
              <w:tc>
                <w:tcPr>
                  <w:tcW w:w="711" w:type="dxa"/>
                  <w:shd w:val="clear" w:color="auto" w:fill="auto"/>
                  <w:noWrap/>
                  <w:vAlign w:val="bottom"/>
                  <w:hideMark/>
                </w:tcPr>
                <w:p w14:paraId="14BB253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-0,23</w:t>
                  </w:r>
                </w:p>
              </w:tc>
              <w:tc>
                <w:tcPr>
                  <w:tcW w:w="940" w:type="dxa"/>
                  <w:shd w:val="clear" w:color="auto" w:fill="auto"/>
                  <w:noWrap/>
                  <w:vAlign w:val="bottom"/>
                  <w:hideMark/>
                </w:tcPr>
                <w:p w14:paraId="6A8F7D4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-0,23</w:t>
                  </w:r>
                </w:p>
              </w:tc>
              <w:tc>
                <w:tcPr>
                  <w:tcW w:w="711" w:type="dxa"/>
                  <w:shd w:val="clear" w:color="auto" w:fill="auto"/>
                  <w:noWrap/>
                  <w:vAlign w:val="bottom"/>
                  <w:hideMark/>
                </w:tcPr>
                <w:p w14:paraId="1DC605E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-0,23</w:t>
                  </w:r>
                </w:p>
              </w:tc>
              <w:tc>
                <w:tcPr>
                  <w:tcW w:w="711" w:type="dxa"/>
                  <w:shd w:val="clear" w:color="auto" w:fill="auto"/>
                  <w:noWrap/>
                  <w:vAlign w:val="bottom"/>
                  <w:hideMark/>
                </w:tcPr>
                <w:p w14:paraId="50DC509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-0,23</w:t>
                  </w:r>
                </w:p>
              </w:tc>
              <w:tc>
                <w:tcPr>
                  <w:tcW w:w="879" w:type="dxa"/>
                  <w:shd w:val="clear" w:color="auto" w:fill="auto"/>
                  <w:noWrap/>
                  <w:vAlign w:val="bottom"/>
                  <w:hideMark/>
                </w:tcPr>
                <w:p w14:paraId="2F0CB87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-0,23</w:t>
                  </w:r>
                </w:p>
              </w:tc>
              <w:tc>
                <w:tcPr>
                  <w:tcW w:w="789" w:type="dxa"/>
                  <w:shd w:val="clear" w:color="auto" w:fill="auto"/>
                  <w:noWrap/>
                  <w:vAlign w:val="bottom"/>
                  <w:hideMark/>
                </w:tcPr>
                <w:p w14:paraId="160DF15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-0,23</w:t>
                  </w:r>
                </w:p>
              </w:tc>
              <w:tc>
                <w:tcPr>
                  <w:tcW w:w="1213" w:type="dxa"/>
                  <w:shd w:val="clear" w:color="auto" w:fill="auto"/>
                  <w:noWrap/>
                  <w:vAlign w:val="bottom"/>
                  <w:hideMark/>
                </w:tcPr>
                <w:p w14:paraId="2FEF97D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-0,23</w:t>
                  </w:r>
                </w:p>
              </w:tc>
              <w:tc>
                <w:tcPr>
                  <w:tcW w:w="850" w:type="dxa"/>
                  <w:shd w:val="clear" w:color="auto" w:fill="auto"/>
                  <w:noWrap/>
                  <w:vAlign w:val="bottom"/>
                  <w:hideMark/>
                </w:tcPr>
                <w:p w14:paraId="15A06CF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-0,23</w:t>
                  </w:r>
                </w:p>
              </w:tc>
              <w:tc>
                <w:tcPr>
                  <w:tcW w:w="993" w:type="dxa"/>
                  <w:shd w:val="clear" w:color="auto" w:fill="auto"/>
                  <w:noWrap/>
                  <w:vAlign w:val="bottom"/>
                  <w:hideMark/>
                </w:tcPr>
                <w:p w14:paraId="46812E7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-0,23</w:t>
                  </w:r>
                </w:p>
              </w:tc>
              <w:tc>
                <w:tcPr>
                  <w:tcW w:w="850" w:type="dxa"/>
                  <w:shd w:val="clear" w:color="auto" w:fill="auto"/>
                  <w:noWrap/>
                  <w:vAlign w:val="bottom"/>
                  <w:hideMark/>
                </w:tcPr>
                <w:p w14:paraId="64E0C3A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-0,23</w:t>
                  </w:r>
                </w:p>
              </w:tc>
              <w:tc>
                <w:tcPr>
                  <w:tcW w:w="1276" w:type="dxa"/>
                  <w:shd w:val="clear" w:color="auto" w:fill="auto"/>
                  <w:noWrap/>
                  <w:vAlign w:val="bottom"/>
                  <w:hideMark/>
                </w:tcPr>
                <w:p w14:paraId="1DBDD20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-0,23</w:t>
                  </w:r>
                </w:p>
              </w:tc>
              <w:tc>
                <w:tcPr>
                  <w:tcW w:w="1276" w:type="dxa"/>
                  <w:shd w:val="clear" w:color="auto" w:fill="auto"/>
                  <w:noWrap/>
                  <w:vAlign w:val="bottom"/>
                  <w:hideMark/>
                </w:tcPr>
                <w:p w14:paraId="162E340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-0,23</w:t>
                  </w:r>
                </w:p>
              </w:tc>
              <w:tc>
                <w:tcPr>
                  <w:tcW w:w="1275" w:type="dxa"/>
                  <w:shd w:val="clear" w:color="auto" w:fill="auto"/>
                  <w:noWrap/>
                  <w:vAlign w:val="bottom"/>
                  <w:hideMark/>
                </w:tcPr>
                <w:p w14:paraId="058EA4D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-0,23</w:t>
                  </w:r>
                </w:p>
              </w:tc>
              <w:tc>
                <w:tcPr>
                  <w:tcW w:w="989" w:type="dxa"/>
                  <w:shd w:val="clear" w:color="auto" w:fill="auto"/>
                  <w:noWrap/>
                  <w:vAlign w:val="bottom"/>
                  <w:hideMark/>
                </w:tcPr>
                <w:p w14:paraId="4C56C41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-0,23</w:t>
                  </w:r>
                </w:p>
              </w:tc>
            </w:tr>
            <w:tr w:rsidR="00184E4A" w:rsidRPr="00262E33" w14:paraId="53FB8E40" w14:textId="77777777" w:rsidTr="00184E4A">
              <w:trPr>
                <w:trHeight w:val="617"/>
              </w:trPr>
              <w:tc>
                <w:tcPr>
                  <w:tcW w:w="4712" w:type="dxa"/>
                  <w:shd w:val="clear" w:color="auto" w:fill="auto"/>
                  <w:vAlign w:val="bottom"/>
                  <w:hideMark/>
                </w:tcPr>
                <w:p w14:paraId="7280C9E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76" w:type="dxa"/>
                  <w:shd w:val="clear" w:color="auto" w:fill="auto"/>
                  <w:vAlign w:val="center"/>
                  <w:hideMark/>
                </w:tcPr>
                <w:p w14:paraId="51CF7AD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center"/>
                  <w:hideMark/>
                </w:tcPr>
                <w:p w14:paraId="1FA859C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c>
                <w:tcPr>
                  <w:tcW w:w="1149" w:type="dxa"/>
                  <w:shd w:val="clear" w:color="auto" w:fill="auto"/>
                  <w:noWrap/>
                  <w:vAlign w:val="center"/>
                  <w:hideMark/>
                </w:tcPr>
                <w:p w14:paraId="18881E2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c>
                <w:tcPr>
                  <w:tcW w:w="708" w:type="dxa"/>
                  <w:shd w:val="clear" w:color="auto" w:fill="auto"/>
                  <w:noWrap/>
                  <w:vAlign w:val="center"/>
                  <w:hideMark/>
                </w:tcPr>
                <w:p w14:paraId="38FA6EC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c>
                <w:tcPr>
                  <w:tcW w:w="711" w:type="dxa"/>
                  <w:shd w:val="clear" w:color="auto" w:fill="auto"/>
                  <w:noWrap/>
                  <w:vAlign w:val="center"/>
                  <w:hideMark/>
                </w:tcPr>
                <w:p w14:paraId="7A77A3B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c>
                <w:tcPr>
                  <w:tcW w:w="940" w:type="dxa"/>
                  <w:shd w:val="clear" w:color="auto" w:fill="auto"/>
                  <w:noWrap/>
                  <w:vAlign w:val="center"/>
                  <w:hideMark/>
                </w:tcPr>
                <w:p w14:paraId="5AD1DB1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c>
                <w:tcPr>
                  <w:tcW w:w="711" w:type="dxa"/>
                  <w:shd w:val="clear" w:color="auto" w:fill="auto"/>
                  <w:noWrap/>
                  <w:vAlign w:val="center"/>
                  <w:hideMark/>
                </w:tcPr>
                <w:p w14:paraId="3FCEA8D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c>
                <w:tcPr>
                  <w:tcW w:w="711" w:type="dxa"/>
                  <w:shd w:val="clear" w:color="auto" w:fill="auto"/>
                  <w:noWrap/>
                  <w:vAlign w:val="center"/>
                  <w:hideMark/>
                </w:tcPr>
                <w:p w14:paraId="763035B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c>
                <w:tcPr>
                  <w:tcW w:w="879" w:type="dxa"/>
                  <w:shd w:val="clear" w:color="auto" w:fill="auto"/>
                  <w:noWrap/>
                  <w:vAlign w:val="center"/>
                  <w:hideMark/>
                </w:tcPr>
                <w:p w14:paraId="328A9A9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c>
                <w:tcPr>
                  <w:tcW w:w="789" w:type="dxa"/>
                  <w:shd w:val="clear" w:color="auto" w:fill="auto"/>
                  <w:noWrap/>
                  <w:vAlign w:val="center"/>
                  <w:hideMark/>
                </w:tcPr>
                <w:p w14:paraId="0A5A0B6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c>
                <w:tcPr>
                  <w:tcW w:w="1213" w:type="dxa"/>
                  <w:shd w:val="clear" w:color="auto" w:fill="auto"/>
                  <w:noWrap/>
                  <w:vAlign w:val="center"/>
                  <w:hideMark/>
                </w:tcPr>
                <w:p w14:paraId="3B73E86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c>
                <w:tcPr>
                  <w:tcW w:w="850" w:type="dxa"/>
                  <w:shd w:val="clear" w:color="auto" w:fill="auto"/>
                  <w:noWrap/>
                  <w:vAlign w:val="center"/>
                  <w:hideMark/>
                </w:tcPr>
                <w:p w14:paraId="68A8630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c>
                <w:tcPr>
                  <w:tcW w:w="993" w:type="dxa"/>
                  <w:shd w:val="clear" w:color="auto" w:fill="auto"/>
                  <w:noWrap/>
                  <w:vAlign w:val="center"/>
                  <w:hideMark/>
                </w:tcPr>
                <w:p w14:paraId="1EECF88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c>
                <w:tcPr>
                  <w:tcW w:w="850" w:type="dxa"/>
                  <w:shd w:val="clear" w:color="auto" w:fill="auto"/>
                  <w:noWrap/>
                  <w:vAlign w:val="center"/>
                  <w:hideMark/>
                </w:tcPr>
                <w:p w14:paraId="0407818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c>
                <w:tcPr>
                  <w:tcW w:w="1276" w:type="dxa"/>
                  <w:shd w:val="clear" w:color="auto" w:fill="auto"/>
                  <w:noWrap/>
                  <w:vAlign w:val="center"/>
                  <w:hideMark/>
                </w:tcPr>
                <w:p w14:paraId="2F01D9A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c>
                <w:tcPr>
                  <w:tcW w:w="1276" w:type="dxa"/>
                  <w:shd w:val="clear" w:color="auto" w:fill="auto"/>
                  <w:noWrap/>
                  <w:vAlign w:val="center"/>
                  <w:hideMark/>
                </w:tcPr>
                <w:p w14:paraId="75070CC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c>
                <w:tcPr>
                  <w:tcW w:w="1275" w:type="dxa"/>
                  <w:shd w:val="clear" w:color="auto" w:fill="auto"/>
                  <w:noWrap/>
                  <w:vAlign w:val="center"/>
                  <w:hideMark/>
                </w:tcPr>
                <w:p w14:paraId="2A81B12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c>
                <w:tcPr>
                  <w:tcW w:w="989" w:type="dxa"/>
                  <w:shd w:val="clear" w:color="auto" w:fill="auto"/>
                  <w:noWrap/>
                  <w:vAlign w:val="center"/>
                  <w:hideMark/>
                </w:tcPr>
                <w:p w14:paraId="4C75885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1,62</w:t>
                  </w:r>
                </w:p>
              </w:tc>
            </w:tr>
            <w:tr w:rsidR="00184E4A" w:rsidRPr="00262E33" w14:paraId="3D7F58C5" w14:textId="77777777" w:rsidTr="00C635EE">
              <w:trPr>
                <w:trHeight w:val="232"/>
              </w:trPr>
              <w:tc>
                <w:tcPr>
                  <w:tcW w:w="4712" w:type="dxa"/>
                  <w:shd w:val="clear" w:color="auto" w:fill="auto"/>
                  <w:vAlign w:val="bottom"/>
                  <w:hideMark/>
                </w:tcPr>
                <w:p w14:paraId="748D0CA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76" w:type="dxa"/>
                  <w:shd w:val="clear" w:color="auto" w:fill="auto"/>
                  <w:vAlign w:val="center"/>
                  <w:hideMark/>
                </w:tcPr>
                <w:p w14:paraId="622A857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center"/>
                  <w:hideMark/>
                </w:tcPr>
                <w:p w14:paraId="144EB4D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1,61</w:t>
                  </w:r>
                </w:p>
              </w:tc>
              <w:tc>
                <w:tcPr>
                  <w:tcW w:w="1149" w:type="dxa"/>
                  <w:shd w:val="clear" w:color="auto" w:fill="auto"/>
                  <w:noWrap/>
                  <w:vAlign w:val="center"/>
                  <w:hideMark/>
                </w:tcPr>
                <w:p w14:paraId="2A7C860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1,61</w:t>
                  </w:r>
                </w:p>
              </w:tc>
              <w:tc>
                <w:tcPr>
                  <w:tcW w:w="708" w:type="dxa"/>
                  <w:shd w:val="clear" w:color="auto" w:fill="auto"/>
                  <w:noWrap/>
                  <w:vAlign w:val="center"/>
                  <w:hideMark/>
                </w:tcPr>
                <w:p w14:paraId="062F9AC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1,61</w:t>
                  </w:r>
                </w:p>
              </w:tc>
              <w:tc>
                <w:tcPr>
                  <w:tcW w:w="711" w:type="dxa"/>
                  <w:shd w:val="clear" w:color="auto" w:fill="auto"/>
                  <w:noWrap/>
                  <w:vAlign w:val="center"/>
                  <w:hideMark/>
                </w:tcPr>
                <w:p w14:paraId="6B51C05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1,61</w:t>
                  </w:r>
                </w:p>
              </w:tc>
              <w:tc>
                <w:tcPr>
                  <w:tcW w:w="940" w:type="dxa"/>
                  <w:shd w:val="clear" w:color="auto" w:fill="auto"/>
                  <w:noWrap/>
                  <w:vAlign w:val="center"/>
                  <w:hideMark/>
                </w:tcPr>
                <w:p w14:paraId="3A4DF4E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1,61</w:t>
                  </w:r>
                </w:p>
              </w:tc>
              <w:tc>
                <w:tcPr>
                  <w:tcW w:w="711" w:type="dxa"/>
                  <w:shd w:val="clear" w:color="auto" w:fill="auto"/>
                  <w:noWrap/>
                  <w:vAlign w:val="center"/>
                  <w:hideMark/>
                </w:tcPr>
                <w:p w14:paraId="5BB9D7A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1,61</w:t>
                  </w:r>
                </w:p>
              </w:tc>
              <w:tc>
                <w:tcPr>
                  <w:tcW w:w="711" w:type="dxa"/>
                  <w:shd w:val="clear" w:color="auto" w:fill="auto"/>
                  <w:noWrap/>
                  <w:vAlign w:val="center"/>
                  <w:hideMark/>
                </w:tcPr>
                <w:p w14:paraId="0393EEC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1,61</w:t>
                  </w:r>
                </w:p>
              </w:tc>
              <w:tc>
                <w:tcPr>
                  <w:tcW w:w="879" w:type="dxa"/>
                  <w:shd w:val="clear" w:color="auto" w:fill="auto"/>
                  <w:noWrap/>
                  <w:vAlign w:val="center"/>
                  <w:hideMark/>
                </w:tcPr>
                <w:p w14:paraId="5D3CF7F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1,61</w:t>
                  </w:r>
                </w:p>
              </w:tc>
              <w:tc>
                <w:tcPr>
                  <w:tcW w:w="789" w:type="dxa"/>
                  <w:shd w:val="clear" w:color="auto" w:fill="auto"/>
                  <w:noWrap/>
                  <w:vAlign w:val="center"/>
                  <w:hideMark/>
                </w:tcPr>
                <w:p w14:paraId="070212E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1,61</w:t>
                  </w:r>
                </w:p>
              </w:tc>
              <w:tc>
                <w:tcPr>
                  <w:tcW w:w="1213" w:type="dxa"/>
                  <w:shd w:val="clear" w:color="auto" w:fill="auto"/>
                  <w:noWrap/>
                  <w:vAlign w:val="center"/>
                  <w:hideMark/>
                </w:tcPr>
                <w:p w14:paraId="759CF78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1,61</w:t>
                  </w:r>
                </w:p>
              </w:tc>
              <w:tc>
                <w:tcPr>
                  <w:tcW w:w="850" w:type="dxa"/>
                  <w:shd w:val="clear" w:color="auto" w:fill="auto"/>
                  <w:noWrap/>
                  <w:vAlign w:val="center"/>
                  <w:hideMark/>
                </w:tcPr>
                <w:p w14:paraId="21D098F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1,61</w:t>
                  </w:r>
                </w:p>
              </w:tc>
              <w:tc>
                <w:tcPr>
                  <w:tcW w:w="993" w:type="dxa"/>
                  <w:shd w:val="clear" w:color="auto" w:fill="auto"/>
                  <w:noWrap/>
                  <w:vAlign w:val="center"/>
                  <w:hideMark/>
                </w:tcPr>
                <w:p w14:paraId="5A88E1B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1,61</w:t>
                  </w:r>
                </w:p>
              </w:tc>
              <w:tc>
                <w:tcPr>
                  <w:tcW w:w="850" w:type="dxa"/>
                  <w:shd w:val="clear" w:color="auto" w:fill="auto"/>
                  <w:noWrap/>
                  <w:vAlign w:val="center"/>
                  <w:hideMark/>
                </w:tcPr>
                <w:p w14:paraId="50482D3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1,61</w:t>
                  </w:r>
                </w:p>
              </w:tc>
              <w:tc>
                <w:tcPr>
                  <w:tcW w:w="1276" w:type="dxa"/>
                  <w:shd w:val="clear" w:color="auto" w:fill="auto"/>
                  <w:noWrap/>
                  <w:vAlign w:val="center"/>
                  <w:hideMark/>
                </w:tcPr>
                <w:p w14:paraId="7BFB0A2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1,61</w:t>
                  </w:r>
                </w:p>
              </w:tc>
              <w:tc>
                <w:tcPr>
                  <w:tcW w:w="1276" w:type="dxa"/>
                  <w:shd w:val="clear" w:color="auto" w:fill="auto"/>
                  <w:noWrap/>
                  <w:vAlign w:val="center"/>
                  <w:hideMark/>
                </w:tcPr>
                <w:p w14:paraId="68C1EB2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1,61</w:t>
                  </w:r>
                </w:p>
              </w:tc>
              <w:tc>
                <w:tcPr>
                  <w:tcW w:w="1275" w:type="dxa"/>
                  <w:shd w:val="clear" w:color="auto" w:fill="auto"/>
                  <w:noWrap/>
                  <w:vAlign w:val="center"/>
                  <w:hideMark/>
                </w:tcPr>
                <w:p w14:paraId="72667D8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1,61</w:t>
                  </w:r>
                </w:p>
              </w:tc>
              <w:tc>
                <w:tcPr>
                  <w:tcW w:w="989" w:type="dxa"/>
                  <w:shd w:val="clear" w:color="auto" w:fill="auto"/>
                  <w:noWrap/>
                  <w:vAlign w:val="center"/>
                  <w:hideMark/>
                </w:tcPr>
                <w:p w14:paraId="60EB49E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1,61</w:t>
                  </w:r>
                </w:p>
              </w:tc>
            </w:tr>
            <w:tr w:rsidR="00184E4A" w:rsidRPr="00262E33" w14:paraId="37A62CEE" w14:textId="77777777" w:rsidTr="00184E4A">
              <w:trPr>
                <w:trHeight w:val="300"/>
              </w:trPr>
              <w:tc>
                <w:tcPr>
                  <w:tcW w:w="21860" w:type="dxa"/>
                  <w:gridSpan w:val="19"/>
                  <w:shd w:val="clear" w:color="000000" w:fill="FFFFFF"/>
                  <w:noWrap/>
                  <w:vAlign w:val="bottom"/>
                  <w:hideMark/>
                </w:tcPr>
                <w:p w14:paraId="597D5156" w14:textId="77777777" w:rsidR="00184E4A" w:rsidRPr="00262E33" w:rsidRDefault="00184E4A" w:rsidP="00346B40">
                  <w:pPr>
                    <w:spacing w:line="240" w:lineRule="auto"/>
                    <w:jc w:val="center"/>
                    <w:rPr>
                      <w:rFonts w:ascii="Calibri" w:hAnsi="Calibri" w:cs="Calibri"/>
                      <w:b/>
                      <w:bCs/>
                      <w:i/>
                      <w:iCs/>
                      <w:color w:val="000000"/>
                      <w:sz w:val="20"/>
                    </w:rPr>
                  </w:pPr>
                  <w:r w:rsidRPr="00D06A77">
                    <w:rPr>
                      <w:rFonts w:ascii="Times New Roman" w:hAnsi="Times New Roman"/>
                      <w:b/>
                      <w:bCs/>
                      <w:i/>
                      <w:iCs/>
                      <w:color w:val="000000"/>
                      <w:sz w:val="20"/>
                    </w:rPr>
                    <w:t>Котельная "пр-т Н. Плевицкой, 29"</w:t>
                  </w:r>
                </w:p>
              </w:tc>
            </w:tr>
            <w:tr w:rsidR="00184E4A" w:rsidRPr="00262E33" w14:paraId="51911541" w14:textId="77777777" w:rsidTr="00184E4A">
              <w:trPr>
                <w:trHeight w:val="300"/>
              </w:trPr>
              <w:tc>
                <w:tcPr>
                  <w:tcW w:w="4712" w:type="dxa"/>
                  <w:shd w:val="clear" w:color="auto" w:fill="auto"/>
                  <w:noWrap/>
                  <w:vAlign w:val="bottom"/>
                  <w:hideMark/>
                </w:tcPr>
                <w:p w14:paraId="7D16746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Установленная тепловая мощность</w:t>
                  </w:r>
                </w:p>
              </w:tc>
              <w:tc>
                <w:tcPr>
                  <w:tcW w:w="976" w:type="dxa"/>
                  <w:shd w:val="clear" w:color="auto" w:fill="auto"/>
                  <w:vAlign w:val="center"/>
                  <w:hideMark/>
                </w:tcPr>
                <w:p w14:paraId="617BD03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65EF5DC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c>
                <w:tcPr>
                  <w:tcW w:w="1149" w:type="dxa"/>
                  <w:shd w:val="clear" w:color="auto" w:fill="auto"/>
                  <w:noWrap/>
                  <w:vAlign w:val="bottom"/>
                  <w:hideMark/>
                </w:tcPr>
                <w:p w14:paraId="2AEDF4B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c>
                <w:tcPr>
                  <w:tcW w:w="708" w:type="dxa"/>
                  <w:shd w:val="clear" w:color="auto" w:fill="auto"/>
                  <w:noWrap/>
                  <w:vAlign w:val="bottom"/>
                  <w:hideMark/>
                </w:tcPr>
                <w:p w14:paraId="05D2AEC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c>
                <w:tcPr>
                  <w:tcW w:w="711" w:type="dxa"/>
                  <w:shd w:val="clear" w:color="auto" w:fill="auto"/>
                  <w:noWrap/>
                  <w:vAlign w:val="bottom"/>
                  <w:hideMark/>
                </w:tcPr>
                <w:p w14:paraId="7E880A5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c>
                <w:tcPr>
                  <w:tcW w:w="940" w:type="dxa"/>
                  <w:shd w:val="clear" w:color="auto" w:fill="auto"/>
                  <w:noWrap/>
                  <w:vAlign w:val="bottom"/>
                  <w:hideMark/>
                </w:tcPr>
                <w:p w14:paraId="44029E9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c>
                <w:tcPr>
                  <w:tcW w:w="711" w:type="dxa"/>
                  <w:shd w:val="clear" w:color="auto" w:fill="auto"/>
                  <w:noWrap/>
                  <w:vAlign w:val="bottom"/>
                  <w:hideMark/>
                </w:tcPr>
                <w:p w14:paraId="338A52E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c>
                <w:tcPr>
                  <w:tcW w:w="711" w:type="dxa"/>
                  <w:shd w:val="clear" w:color="auto" w:fill="auto"/>
                  <w:noWrap/>
                  <w:vAlign w:val="bottom"/>
                  <w:hideMark/>
                </w:tcPr>
                <w:p w14:paraId="5C9C530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c>
                <w:tcPr>
                  <w:tcW w:w="879" w:type="dxa"/>
                  <w:shd w:val="clear" w:color="auto" w:fill="auto"/>
                  <w:noWrap/>
                  <w:vAlign w:val="bottom"/>
                  <w:hideMark/>
                </w:tcPr>
                <w:p w14:paraId="7429C97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c>
                <w:tcPr>
                  <w:tcW w:w="789" w:type="dxa"/>
                  <w:shd w:val="clear" w:color="auto" w:fill="auto"/>
                  <w:noWrap/>
                  <w:vAlign w:val="bottom"/>
                  <w:hideMark/>
                </w:tcPr>
                <w:p w14:paraId="0223EF7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c>
                <w:tcPr>
                  <w:tcW w:w="1213" w:type="dxa"/>
                  <w:shd w:val="clear" w:color="auto" w:fill="auto"/>
                  <w:noWrap/>
                  <w:vAlign w:val="bottom"/>
                  <w:hideMark/>
                </w:tcPr>
                <w:p w14:paraId="37A5A7E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c>
                <w:tcPr>
                  <w:tcW w:w="850" w:type="dxa"/>
                  <w:shd w:val="clear" w:color="auto" w:fill="auto"/>
                  <w:noWrap/>
                  <w:vAlign w:val="bottom"/>
                  <w:hideMark/>
                </w:tcPr>
                <w:p w14:paraId="692636C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c>
                <w:tcPr>
                  <w:tcW w:w="993" w:type="dxa"/>
                  <w:shd w:val="clear" w:color="auto" w:fill="auto"/>
                  <w:noWrap/>
                  <w:vAlign w:val="bottom"/>
                  <w:hideMark/>
                </w:tcPr>
                <w:p w14:paraId="7A118C6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c>
                <w:tcPr>
                  <w:tcW w:w="850" w:type="dxa"/>
                  <w:shd w:val="clear" w:color="auto" w:fill="auto"/>
                  <w:noWrap/>
                  <w:vAlign w:val="bottom"/>
                  <w:hideMark/>
                </w:tcPr>
                <w:p w14:paraId="0E43FFC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c>
                <w:tcPr>
                  <w:tcW w:w="1276" w:type="dxa"/>
                  <w:shd w:val="clear" w:color="auto" w:fill="auto"/>
                  <w:noWrap/>
                  <w:vAlign w:val="bottom"/>
                  <w:hideMark/>
                </w:tcPr>
                <w:p w14:paraId="61B8E76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c>
                <w:tcPr>
                  <w:tcW w:w="1276" w:type="dxa"/>
                  <w:shd w:val="clear" w:color="auto" w:fill="auto"/>
                  <w:noWrap/>
                  <w:vAlign w:val="bottom"/>
                  <w:hideMark/>
                </w:tcPr>
                <w:p w14:paraId="0D91963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c>
                <w:tcPr>
                  <w:tcW w:w="1275" w:type="dxa"/>
                  <w:shd w:val="clear" w:color="auto" w:fill="auto"/>
                  <w:noWrap/>
                  <w:vAlign w:val="bottom"/>
                  <w:hideMark/>
                </w:tcPr>
                <w:p w14:paraId="253D4A6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c>
                <w:tcPr>
                  <w:tcW w:w="989" w:type="dxa"/>
                  <w:shd w:val="clear" w:color="auto" w:fill="auto"/>
                  <w:noWrap/>
                  <w:vAlign w:val="bottom"/>
                  <w:hideMark/>
                </w:tcPr>
                <w:p w14:paraId="3B5BF34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r>
            <w:tr w:rsidR="00184E4A" w:rsidRPr="00262E33" w14:paraId="51B35390" w14:textId="77777777" w:rsidTr="00184E4A">
              <w:trPr>
                <w:trHeight w:val="300"/>
              </w:trPr>
              <w:tc>
                <w:tcPr>
                  <w:tcW w:w="4712" w:type="dxa"/>
                  <w:shd w:val="clear" w:color="auto" w:fill="auto"/>
                  <w:noWrap/>
                  <w:vAlign w:val="bottom"/>
                  <w:hideMark/>
                </w:tcPr>
                <w:p w14:paraId="45E9415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Располагаемая тепловая мощность</w:t>
                  </w:r>
                </w:p>
              </w:tc>
              <w:tc>
                <w:tcPr>
                  <w:tcW w:w="976" w:type="dxa"/>
                  <w:shd w:val="clear" w:color="auto" w:fill="auto"/>
                  <w:vAlign w:val="center"/>
                  <w:hideMark/>
                </w:tcPr>
                <w:p w14:paraId="207D9C6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0DE6BCF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c>
                <w:tcPr>
                  <w:tcW w:w="1149" w:type="dxa"/>
                  <w:shd w:val="clear" w:color="auto" w:fill="auto"/>
                  <w:noWrap/>
                  <w:vAlign w:val="bottom"/>
                  <w:hideMark/>
                </w:tcPr>
                <w:p w14:paraId="67EB3DF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c>
                <w:tcPr>
                  <w:tcW w:w="708" w:type="dxa"/>
                  <w:shd w:val="clear" w:color="auto" w:fill="auto"/>
                  <w:noWrap/>
                  <w:vAlign w:val="bottom"/>
                  <w:hideMark/>
                </w:tcPr>
                <w:p w14:paraId="46B62E5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c>
                <w:tcPr>
                  <w:tcW w:w="711" w:type="dxa"/>
                  <w:shd w:val="clear" w:color="auto" w:fill="auto"/>
                  <w:noWrap/>
                  <w:vAlign w:val="bottom"/>
                  <w:hideMark/>
                </w:tcPr>
                <w:p w14:paraId="561B824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c>
                <w:tcPr>
                  <w:tcW w:w="940" w:type="dxa"/>
                  <w:shd w:val="clear" w:color="auto" w:fill="auto"/>
                  <w:noWrap/>
                  <w:vAlign w:val="bottom"/>
                  <w:hideMark/>
                </w:tcPr>
                <w:p w14:paraId="78611DF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c>
                <w:tcPr>
                  <w:tcW w:w="711" w:type="dxa"/>
                  <w:shd w:val="clear" w:color="auto" w:fill="auto"/>
                  <w:noWrap/>
                  <w:vAlign w:val="bottom"/>
                  <w:hideMark/>
                </w:tcPr>
                <w:p w14:paraId="40C6FCC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c>
                <w:tcPr>
                  <w:tcW w:w="711" w:type="dxa"/>
                  <w:shd w:val="clear" w:color="auto" w:fill="auto"/>
                  <w:noWrap/>
                  <w:vAlign w:val="bottom"/>
                  <w:hideMark/>
                </w:tcPr>
                <w:p w14:paraId="2CDBF76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c>
                <w:tcPr>
                  <w:tcW w:w="879" w:type="dxa"/>
                  <w:shd w:val="clear" w:color="auto" w:fill="auto"/>
                  <w:noWrap/>
                  <w:vAlign w:val="bottom"/>
                  <w:hideMark/>
                </w:tcPr>
                <w:p w14:paraId="0DAEB1C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c>
                <w:tcPr>
                  <w:tcW w:w="789" w:type="dxa"/>
                  <w:shd w:val="clear" w:color="auto" w:fill="auto"/>
                  <w:noWrap/>
                  <w:vAlign w:val="bottom"/>
                  <w:hideMark/>
                </w:tcPr>
                <w:p w14:paraId="01E6580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c>
                <w:tcPr>
                  <w:tcW w:w="1213" w:type="dxa"/>
                  <w:shd w:val="clear" w:color="auto" w:fill="auto"/>
                  <w:noWrap/>
                  <w:vAlign w:val="bottom"/>
                  <w:hideMark/>
                </w:tcPr>
                <w:p w14:paraId="7CCC351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c>
                <w:tcPr>
                  <w:tcW w:w="850" w:type="dxa"/>
                  <w:shd w:val="clear" w:color="auto" w:fill="auto"/>
                  <w:noWrap/>
                  <w:vAlign w:val="bottom"/>
                  <w:hideMark/>
                </w:tcPr>
                <w:p w14:paraId="411CF1A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c>
                <w:tcPr>
                  <w:tcW w:w="993" w:type="dxa"/>
                  <w:shd w:val="clear" w:color="auto" w:fill="auto"/>
                  <w:noWrap/>
                  <w:vAlign w:val="bottom"/>
                  <w:hideMark/>
                </w:tcPr>
                <w:p w14:paraId="0E6F2C5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c>
                <w:tcPr>
                  <w:tcW w:w="850" w:type="dxa"/>
                  <w:shd w:val="clear" w:color="auto" w:fill="auto"/>
                  <w:noWrap/>
                  <w:vAlign w:val="bottom"/>
                  <w:hideMark/>
                </w:tcPr>
                <w:p w14:paraId="5A04166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c>
                <w:tcPr>
                  <w:tcW w:w="1276" w:type="dxa"/>
                  <w:shd w:val="clear" w:color="auto" w:fill="auto"/>
                  <w:noWrap/>
                  <w:vAlign w:val="bottom"/>
                  <w:hideMark/>
                </w:tcPr>
                <w:p w14:paraId="69DCA51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c>
                <w:tcPr>
                  <w:tcW w:w="1276" w:type="dxa"/>
                  <w:shd w:val="clear" w:color="auto" w:fill="auto"/>
                  <w:noWrap/>
                  <w:vAlign w:val="bottom"/>
                  <w:hideMark/>
                </w:tcPr>
                <w:p w14:paraId="50B55EB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c>
                <w:tcPr>
                  <w:tcW w:w="1275" w:type="dxa"/>
                  <w:shd w:val="clear" w:color="auto" w:fill="auto"/>
                  <w:noWrap/>
                  <w:vAlign w:val="bottom"/>
                  <w:hideMark/>
                </w:tcPr>
                <w:p w14:paraId="590018C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c>
                <w:tcPr>
                  <w:tcW w:w="989" w:type="dxa"/>
                  <w:shd w:val="clear" w:color="auto" w:fill="auto"/>
                  <w:noWrap/>
                  <w:vAlign w:val="bottom"/>
                  <w:hideMark/>
                </w:tcPr>
                <w:p w14:paraId="73C46DC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1,63</w:t>
                  </w:r>
                </w:p>
              </w:tc>
            </w:tr>
            <w:tr w:rsidR="00184E4A" w:rsidRPr="00262E33" w14:paraId="150FE557" w14:textId="77777777" w:rsidTr="00184E4A">
              <w:trPr>
                <w:trHeight w:val="228"/>
              </w:trPr>
              <w:tc>
                <w:tcPr>
                  <w:tcW w:w="4712" w:type="dxa"/>
                  <w:shd w:val="clear" w:color="auto" w:fill="auto"/>
                  <w:vAlign w:val="bottom"/>
                  <w:hideMark/>
                </w:tcPr>
                <w:p w14:paraId="67999C0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Затраты тепла на собственные нужды котельной</w:t>
                  </w:r>
                </w:p>
              </w:tc>
              <w:tc>
                <w:tcPr>
                  <w:tcW w:w="976" w:type="dxa"/>
                  <w:shd w:val="clear" w:color="auto" w:fill="auto"/>
                  <w:vAlign w:val="center"/>
                  <w:hideMark/>
                </w:tcPr>
                <w:p w14:paraId="0B043EF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3CEF817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149" w:type="dxa"/>
                  <w:shd w:val="clear" w:color="auto" w:fill="auto"/>
                  <w:noWrap/>
                  <w:vAlign w:val="bottom"/>
                  <w:hideMark/>
                </w:tcPr>
                <w:p w14:paraId="4B45700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08" w:type="dxa"/>
                  <w:shd w:val="clear" w:color="auto" w:fill="auto"/>
                  <w:noWrap/>
                  <w:vAlign w:val="bottom"/>
                  <w:hideMark/>
                </w:tcPr>
                <w:p w14:paraId="41E72A7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5C55B98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40" w:type="dxa"/>
                  <w:shd w:val="clear" w:color="auto" w:fill="auto"/>
                  <w:noWrap/>
                  <w:vAlign w:val="bottom"/>
                  <w:hideMark/>
                </w:tcPr>
                <w:p w14:paraId="5FBA574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0AB2978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006C0F5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79" w:type="dxa"/>
                  <w:shd w:val="clear" w:color="auto" w:fill="auto"/>
                  <w:noWrap/>
                  <w:vAlign w:val="bottom"/>
                  <w:hideMark/>
                </w:tcPr>
                <w:p w14:paraId="4C95CC7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89" w:type="dxa"/>
                  <w:shd w:val="clear" w:color="auto" w:fill="auto"/>
                  <w:noWrap/>
                  <w:vAlign w:val="bottom"/>
                  <w:hideMark/>
                </w:tcPr>
                <w:p w14:paraId="29D1796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13" w:type="dxa"/>
                  <w:shd w:val="clear" w:color="auto" w:fill="auto"/>
                  <w:noWrap/>
                  <w:vAlign w:val="bottom"/>
                  <w:hideMark/>
                </w:tcPr>
                <w:p w14:paraId="642B1BA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64D0376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93" w:type="dxa"/>
                  <w:shd w:val="clear" w:color="auto" w:fill="auto"/>
                  <w:noWrap/>
                  <w:vAlign w:val="bottom"/>
                  <w:hideMark/>
                </w:tcPr>
                <w:p w14:paraId="22EA0F3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0856453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70AA041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456C515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5" w:type="dxa"/>
                  <w:shd w:val="clear" w:color="auto" w:fill="auto"/>
                  <w:noWrap/>
                  <w:vAlign w:val="bottom"/>
                  <w:hideMark/>
                </w:tcPr>
                <w:p w14:paraId="6778F55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89" w:type="dxa"/>
                  <w:shd w:val="clear" w:color="auto" w:fill="auto"/>
                  <w:noWrap/>
                  <w:vAlign w:val="bottom"/>
                  <w:hideMark/>
                </w:tcPr>
                <w:p w14:paraId="2668945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r>
            <w:tr w:rsidR="00184E4A" w:rsidRPr="00262E33" w14:paraId="77CDF076" w14:textId="77777777" w:rsidTr="00184E4A">
              <w:trPr>
                <w:trHeight w:val="300"/>
              </w:trPr>
              <w:tc>
                <w:tcPr>
                  <w:tcW w:w="4712" w:type="dxa"/>
                  <w:shd w:val="clear" w:color="auto" w:fill="auto"/>
                  <w:vAlign w:val="bottom"/>
                  <w:hideMark/>
                </w:tcPr>
                <w:p w14:paraId="1DDDE74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Потери в тепловых сетях</w:t>
                  </w:r>
                </w:p>
              </w:tc>
              <w:tc>
                <w:tcPr>
                  <w:tcW w:w="976" w:type="dxa"/>
                  <w:shd w:val="clear" w:color="auto" w:fill="auto"/>
                  <w:vAlign w:val="center"/>
                  <w:hideMark/>
                </w:tcPr>
                <w:p w14:paraId="64FDD91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797D584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1149" w:type="dxa"/>
                  <w:shd w:val="clear" w:color="auto" w:fill="auto"/>
                  <w:noWrap/>
                  <w:vAlign w:val="bottom"/>
                  <w:hideMark/>
                </w:tcPr>
                <w:p w14:paraId="58B1C78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708" w:type="dxa"/>
                  <w:shd w:val="clear" w:color="auto" w:fill="auto"/>
                  <w:noWrap/>
                  <w:vAlign w:val="bottom"/>
                  <w:hideMark/>
                </w:tcPr>
                <w:p w14:paraId="3741925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711" w:type="dxa"/>
                  <w:shd w:val="clear" w:color="auto" w:fill="auto"/>
                  <w:noWrap/>
                  <w:vAlign w:val="bottom"/>
                  <w:hideMark/>
                </w:tcPr>
                <w:p w14:paraId="6997E1D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940" w:type="dxa"/>
                  <w:shd w:val="clear" w:color="auto" w:fill="auto"/>
                  <w:noWrap/>
                  <w:vAlign w:val="bottom"/>
                  <w:hideMark/>
                </w:tcPr>
                <w:p w14:paraId="02BF742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711" w:type="dxa"/>
                  <w:shd w:val="clear" w:color="auto" w:fill="auto"/>
                  <w:noWrap/>
                  <w:vAlign w:val="bottom"/>
                  <w:hideMark/>
                </w:tcPr>
                <w:p w14:paraId="05D7085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711" w:type="dxa"/>
                  <w:shd w:val="clear" w:color="auto" w:fill="auto"/>
                  <w:noWrap/>
                  <w:vAlign w:val="bottom"/>
                  <w:hideMark/>
                </w:tcPr>
                <w:p w14:paraId="25675F6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879" w:type="dxa"/>
                  <w:shd w:val="clear" w:color="auto" w:fill="auto"/>
                  <w:noWrap/>
                  <w:vAlign w:val="bottom"/>
                  <w:hideMark/>
                </w:tcPr>
                <w:p w14:paraId="09C3B79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789" w:type="dxa"/>
                  <w:shd w:val="clear" w:color="auto" w:fill="auto"/>
                  <w:noWrap/>
                  <w:vAlign w:val="bottom"/>
                  <w:hideMark/>
                </w:tcPr>
                <w:p w14:paraId="3466195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1213" w:type="dxa"/>
                  <w:shd w:val="clear" w:color="auto" w:fill="auto"/>
                  <w:noWrap/>
                  <w:vAlign w:val="bottom"/>
                  <w:hideMark/>
                </w:tcPr>
                <w:p w14:paraId="4BE80B9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850" w:type="dxa"/>
                  <w:shd w:val="clear" w:color="auto" w:fill="auto"/>
                  <w:noWrap/>
                  <w:vAlign w:val="bottom"/>
                  <w:hideMark/>
                </w:tcPr>
                <w:p w14:paraId="2012942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993" w:type="dxa"/>
                  <w:shd w:val="clear" w:color="auto" w:fill="auto"/>
                  <w:noWrap/>
                  <w:vAlign w:val="bottom"/>
                  <w:hideMark/>
                </w:tcPr>
                <w:p w14:paraId="03C9DBE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850" w:type="dxa"/>
                  <w:shd w:val="clear" w:color="auto" w:fill="auto"/>
                  <w:noWrap/>
                  <w:vAlign w:val="bottom"/>
                  <w:hideMark/>
                </w:tcPr>
                <w:p w14:paraId="7205266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1276" w:type="dxa"/>
                  <w:shd w:val="clear" w:color="auto" w:fill="auto"/>
                  <w:noWrap/>
                  <w:vAlign w:val="bottom"/>
                  <w:hideMark/>
                </w:tcPr>
                <w:p w14:paraId="4A9FD55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1276" w:type="dxa"/>
                  <w:shd w:val="clear" w:color="auto" w:fill="auto"/>
                  <w:noWrap/>
                  <w:vAlign w:val="bottom"/>
                  <w:hideMark/>
                </w:tcPr>
                <w:p w14:paraId="70C8A88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1275" w:type="dxa"/>
                  <w:shd w:val="clear" w:color="auto" w:fill="auto"/>
                  <w:noWrap/>
                  <w:vAlign w:val="bottom"/>
                  <w:hideMark/>
                </w:tcPr>
                <w:p w14:paraId="5CF6EE4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989" w:type="dxa"/>
                  <w:shd w:val="clear" w:color="auto" w:fill="auto"/>
                  <w:noWrap/>
                  <w:vAlign w:val="bottom"/>
                  <w:hideMark/>
                </w:tcPr>
                <w:p w14:paraId="0821127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r>
            <w:tr w:rsidR="00184E4A" w:rsidRPr="00262E33" w14:paraId="6FC43F24" w14:textId="77777777" w:rsidTr="00184E4A">
              <w:trPr>
                <w:trHeight w:val="300"/>
              </w:trPr>
              <w:tc>
                <w:tcPr>
                  <w:tcW w:w="4712" w:type="dxa"/>
                  <w:shd w:val="clear" w:color="auto" w:fill="auto"/>
                  <w:vAlign w:val="bottom"/>
                  <w:hideMark/>
                </w:tcPr>
                <w:p w14:paraId="328ED687" w14:textId="3A30E2AA"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Присоединенная тепловая нагрузка</w:t>
                  </w:r>
                </w:p>
              </w:tc>
              <w:tc>
                <w:tcPr>
                  <w:tcW w:w="976" w:type="dxa"/>
                  <w:shd w:val="clear" w:color="auto" w:fill="auto"/>
                  <w:vAlign w:val="center"/>
                  <w:hideMark/>
                </w:tcPr>
                <w:p w14:paraId="2CC8D60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2FC7B45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1,36</w:t>
                  </w:r>
                </w:p>
              </w:tc>
              <w:tc>
                <w:tcPr>
                  <w:tcW w:w="1149" w:type="dxa"/>
                  <w:shd w:val="clear" w:color="auto" w:fill="auto"/>
                  <w:noWrap/>
                  <w:vAlign w:val="bottom"/>
                  <w:hideMark/>
                </w:tcPr>
                <w:p w14:paraId="1B5E59B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1,36</w:t>
                  </w:r>
                </w:p>
              </w:tc>
              <w:tc>
                <w:tcPr>
                  <w:tcW w:w="708" w:type="dxa"/>
                  <w:shd w:val="clear" w:color="auto" w:fill="auto"/>
                  <w:noWrap/>
                  <w:vAlign w:val="bottom"/>
                  <w:hideMark/>
                </w:tcPr>
                <w:p w14:paraId="0DA5128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1,36</w:t>
                  </w:r>
                </w:p>
              </w:tc>
              <w:tc>
                <w:tcPr>
                  <w:tcW w:w="711" w:type="dxa"/>
                  <w:shd w:val="clear" w:color="auto" w:fill="auto"/>
                  <w:noWrap/>
                  <w:vAlign w:val="bottom"/>
                  <w:hideMark/>
                </w:tcPr>
                <w:p w14:paraId="10C4BCB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1,36</w:t>
                  </w:r>
                </w:p>
              </w:tc>
              <w:tc>
                <w:tcPr>
                  <w:tcW w:w="940" w:type="dxa"/>
                  <w:shd w:val="clear" w:color="auto" w:fill="auto"/>
                  <w:noWrap/>
                  <w:vAlign w:val="bottom"/>
                  <w:hideMark/>
                </w:tcPr>
                <w:p w14:paraId="6688224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1,36</w:t>
                  </w:r>
                </w:p>
              </w:tc>
              <w:tc>
                <w:tcPr>
                  <w:tcW w:w="711" w:type="dxa"/>
                  <w:shd w:val="clear" w:color="auto" w:fill="auto"/>
                  <w:noWrap/>
                  <w:vAlign w:val="bottom"/>
                  <w:hideMark/>
                </w:tcPr>
                <w:p w14:paraId="0F98C6C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1,36</w:t>
                  </w:r>
                </w:p>
              </w:tc>
              <w:tc>
                <w:tcPr>
                  <w:tcW w:w="711" w:type="dxa"/>
                  <w:shd w:val="clear" w:color="auto" w:fill="auto"/>
                  <w:noWrap/>
                  <w:vAlign w:val="bottom"/>
                  <w:hideMark/>
                </w:tcPr>
                <w:p w14:paraId="730F96B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1,36</w:t>
                  </w:r>
                </w:p>
              </w:tc>
              <w:tc>
                <w:tcPr>
                  <w:tcW w:w="879" w:type="dxa"/>
                  <w:shd w:val="clear" w:color="auto" w:fill="auto"/>
                  <w:noWrap/>
                  <w:vAlign w:val="bottom"/>
                  <w:hideMark/>
                </w:tcPr>
                <w:p w14:paraId="3815C81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1,36</w:t>
                  </w:r>
                </w:p>
              </w:tc>
              <w:tc>
                <w:tcPr>
                  <w:tcW w:w="789" w:type="dxa"/>
                  <w:shd w:val="clear" w:color="auto" w:fill="auto"/>
                  <w:noWrap/>
                  <w:vAlign w:val="bottom"/>
                  <w:hideMark/>
                </w:tcPr>
                <w:p w14:paraId="36A9091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1,36</w:t>
                  </w:r>
                </w:p>
              </w:tc>
              <w:tc>
                <w:tcPr>
                  <w:tcW w:w="1213" w:type="dxa"/>
                  <w:shd w:val="clear" w:color="auto" w:fill="auto"/>
                  <w:noWrap/>
                  <w:vAlign w:val="bottom"/>
                  <w:hideMark/>
                </w:tcPr>
                <w:p w14:paraId="0DCDC9A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1,36</w:t>
                  </w:r>
                </w:p>
              </w:tc>
              <w:tc>
                <w:tcPr>
                  <w:tcW w:w="850" w:type="dxa"/>
                  <w:shd w:val="clear" w:color="auto" w:fill="auto"/>
                  <w:noWrap/>
                  <w:vAlign w:val="bottom"/>
                  <w:hideMark/>
                </w:tcPr>
                <w:p w14:paraId="2ABE353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1,36</w:t>
                  </w:r>
                </w:p>
              </w:tc>
              <w:tc>
                <w:tcPr>
                  <w:tcW w:w="993" w:type="dxa"/>
                  <w:shd w:val="clear" w:color="auto" w:fill="auto"/>
                  <w:noWrap/>
                  <w:vAlign w:val="bottom"/>
                  <w:hideMark/>
                </w:tcPr>
                <w:p w14:paraId="5E0CF44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1,36</w:t>
                  </w:r>
                </w:p>
              </w:tc>
              <w:tc>
                <w:tcPr>
                  <w:tcW w:w="850" w:type="dxa"/>
                  <w:shd w:val="clear" w:color="auto" w:fill="auto"/>
                  <w:noWrap/>
                  <w:vAlign w:val="bottom"/>
                  <w:hideMark/>
                </w:tcPr>
                <w:p w14:paraId="3204D59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1,36</w:t>
                  </w:r>
                </w:p>
              </w:tc>
              <w:tc>
                <w:tcPr>
                  <w:tcW w:w="1276" w:type="dxa"/>
                  <w:shd w:val="clear" w:color="auto" w:fill="auto"/>
                  <w:noWrap/>
                  <w:vAlign w:val="bottom"/>
                  <w:hideMark/>
                </w:tcPr>
                <w:p w14:paraId="7E839EE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1,36</w:t>
                  </w:r>
                </w:p>
              </w:tc>
              <w:tc>
                <w:tcPr>
                  <w:tcW w:w="1276" w:type="dxa"/>
                  <w:shd w:val="clear" w:color="auto" w:fill="auto"/>
                  <w:noWrap/>
                  <w:vAlign w:val="bottom"/>
                  <w:hideMark/>
                </w:tcPr>
                <w:p w14:paraId="1A731C7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1,36</w:t>
                  </w:r>
                </w:p>
              </w:tc>
              <w:tc>
                <w:tcPr>
                  <w:tcW w:w="1275" w:type="dxa"/>
                  <w:shd w:val="clear" w:color="auto" w:fill="auto"/>
                  <w:noWrap/>
                  <w:vAlign w:val="bottom"/>
                  <w:hideMark/>
                </w:tcPr>
                <w:p w14:paraId="4D16FAE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1,36</w:t>
                  </w:r>
                </w:p>
              </w:tc>
              <w:tc>
                <w:tcPr>
                  <w:tcW w:w="989" w:type="dxa"/>
                  <w:shd w:val="clear" w:color="auto" w:fill="auto"/>
                  <w:noWrap/>
                  <w:vAlign w:val="bottom"/>
                  <w:hideMark/>
                </w:tcPr>
                <w:p w14:paraId="05A3962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1,36</w:t>
                  </w:r>
                </w:p>
              </w:tc>
            </w:tr>
            <w:tr w:rsidR="00184E4A" w:rsidRPr="00262E33" w14:paraId="3E96CDDE" w14:textId="77777777" w:rsidTr="00184E4A">
              <w:trPr>
                <w:trHeight w:val="300"/>
              </w:trPr>
              <w:tc>
                <w:tcPr>
                  <w:tcW w:w="4712" w:type="dxa"/>
                  <w:shd w:val="clear" w:color="auto" w:fill="auto"/>
                  <w:vAlign w:val="bottom"/>
                  <w:hideMark/>
                </w:tcPr>
                <w:p w14:paraId="56B7344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Резерв/дефицит тепловой мощности</w:t>
                  </w:r>
                </w:p>
              </w:tc>
              <w:tc>
                <w:tcPr>
                  <w:tcW w:w="976" w:type="dxa"/>
                  <w:shd w:val="clear" w:color="auto" w:fill="auto"/>
                  <w:vAlign w:val="center"/>
                  <w:hideMark/>
                </w:tcPr>
                <w:p w14:paraId="4D5D465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0E61049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0,16</w:t>
                  </w:r>
                </w:p>
              </w:tc>
              <w:tc>
                <w:tcPr>
                  <w:tcW w:w="1149" w:type="dxa"/>
                  <w:shd w:val="clear" w:color="auto" w:fill="auto"/>
                  <w:noWrap/>
                  <w:vAlign w:val="bottom"/>
                  <w:hideMark/>
                </w:tcPr>
                <w:p w14:paraId="3AFA3ED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0,16</w:t>
                  </w:r>
                </w:p>
              </w:tc>
              <w:tc>
                <w:tcPr>
                  <w:tcW w:w="708" w:type="dxa"/>
                  <w:shd w:val="clear" w:color="auto" w:fill="auto"/>
                  <w:noWrap/>
                  <w:vAlign w:val="bottom"/>
                  <w:hideMark/>
                </w:tcPr>
                <w:p w14:paraId="2D4AA9F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0,16</w:t>
                  </w:r>
                </w:p>
              </w:tc>
              <w:tc>
                <w:tcPr>
                  <w:tcW w:w="711" w:type="dxa"/>
                  <w:shd w:val="clear" w:color="auto" w:fill="auto"/>
                  <w:noWrap/>
                  <w:vAlign w:val="bottom"/>
                  <w:hideMark/>
                </w:tcPr>
                <w:p w14:paraId="2466F7A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0,16</w:t>
                  </w:r>
                </w:p>
              </w:tc>
              <w:tc>
                <w:tcPr>
                  <w:tcW w:w="940" w:type="dxa"/>
                  <w:shd w:val="clear" w:color="auto" w:fill="auto"/>
                  <w:noWrap/>
                  <w:vAlign w:val="bottom"/>
                  <w:hideMark/>
                </w:tcPr>
                <w:p w14:paraId="1D372E0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0,16</w:t>
                  </w:r>
                </w:p>
              </w:tc>
              <w:tc>
                <w:tcPr>
                  <w:tcW w:w="711" w:type="dxa"/>
                  <w:shd w:val="clear" w:color="auto" w:fill="auto"/>
                  <w:noWrap/>
                  <w:vAlign w:val="bottom"/>
                  <w:hideMark/>
                </w:tcPr>
                <w:p w14:paraId="68EDF8D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0,16</w:t>
                  </w:r>
                </w:p>
              </w:tc>
              <w:tc>
                <w:tcPr>
                  <w:tcW w:w="711" w:type="dxa"/>
                  <w:shd w:val="clear" w:color="auto" w:fill="auto"/>
                  <w:noWrap/>
                  <w:vAlign w:val="bottom"/>
                  <w:hideMark/>
                </w:tcPr>
                <w:p w14:paraId="0C704DB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0,16</w:t>
                  </w:r>
                </w:p>
              </w:tc>
              <w:tc>
                <w:tcPr>
                  <w:tcW w:w="879" w:type="dxa"/>
                  <w:shd w:val="clear" w:color="auto" w:fill="auto"/>
                  <w:noWrap/>
                  <w:vAlign w:val="bottom"/>
                  <w:hideMark/>
                </w:tcPr>
                <w:p w14:paraId="4B611CE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0,16</w:t>
                  </w:r>
                </w:p>
              </w:tc>
              <w:tc>
                <w:tcPr>
                  <w:tcW w:w="789" w:type="dxa"/>
                  <w:shd w:val="clear" w:color="auto" w:fill="auto"/>
                  <w:noWrap/>
                  <w:vAlign w:val="bottom"/>
                  <w:hideMark/>
                </w:tcPr>
                <w:p w14:paraId="679E73B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0,16</w:t>
                  </w:r>
                </w:p>
              </w:tc>
              <w:tc>
                <w:tcPr>
                  <w:tcW w:w="1213" w:type="dxa"/>
                  <w:shd w:val="clear" w:color="auto" w:fill="auto"/>
                  <w:noWrap/>
                  <w:vAlign w:val="bottom"/>
                  <w:hideMark/>
                </w:tcPr>
                <w:p w14:paraId="44CA8E0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0,16</w:t>
                  </w:r>
                </w:p>
              </w:tc>
              <w:tc>
                <w:tcPr>
                  <w:tcW w:w="850" w:type="dxa"/>
                  <w:shd w:val="clear" w:color="auto" w:fill="auto"/>
                  <w:noWrap/>
                  <w:vAlign w:val="bottom"/>
                  <w:hideMark/>
                </w:tcPr>
                <w:p w14:paraId="29B8364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0,16</w:t>
                  </w:r>
                </w:p>
              </w:tc>
              <w:tc>
                <w:tcPr>
                  <w:tcW w:w="993" w:type="dxa"/>
                  <w:shd w:val="clear" w:color="auto" w:fill="auto"/>
                  <w:noWrap/>
                  <w:vAlign w:val="bottom"/>
                  <w:hideMark/>
                </w:tcPr>
                <w:p w14:paraId="1B072C6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0,16</w:t>
                  </w:r>
                </w:p>
              </w:tc>
              <w:tc>
                <w:tcPr>
                  <w:tcW w:w="850" w:type="dxa"/>
                  <w:shd w:val="clear" w:color="auto" w:fill="auto"/>
                  <w:noWrap/>
                  <w:vAlign w:val="bottom"/>
                  <w:hideMark/>
                </w:tcPr>
                <w:p w14:paraId="7D3FCA8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0,16</w:t>
                  </w:r>
                </w:p>
              </w:tc>
              <w:tc>
                <w:tcPr>
                  <w:tcW w:w="1276" w:type="dxa"/>
                  <w:shd w:val="clear" w:color="auto" w:fill="auto"/>
                  <w:noWrap/>
                  <w:vAlign w:val="bottom"/>
                  <w:hideMark/>
                </w:tcPr>
                <w:p w14:paraId="134A809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0,16</w:t>
                  </w:r>
                </w:p>
              </w:tc>
              <w:tc>
                <w:tcPr>
                  <w:tcW w:w="1276" w:type="dxa"/>
                  <w:shd w:val="clear" w:color="auto" w:fill="auto"/>
                  <w:noWrap/>
                  <w:vAlign w:val="bottom"/>
                  <w:hideMark/>
                </w:tcPr>
                <w:p w14:paraId="2C33834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0,16</w:t>
                  </w:r>
                </w:p>
              </w:tc>
              <w:tc>
                <w:tcPr>
                  <w:tcW w:w="1275" w:type="dxa"/>
                  <w:shd w:val="clear" w:color="auto" w:fill="auto"/>
                  <w:noWrap/>
                  <w:vAlign w:val="bottom"/>
                  <w:hideMark/>
                </w:tcPr>
                <w:p w14:paraId="4F3F5E7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0,16</w:t>
                  </w:r>
                </w:p>
              </w:tc>
              <w:tc>
                <w:tcPr>
                  <w:tcW w:w="989" w:type="dxa"/>
                  <w:shd w:val="clear" w:color="auto" w:fill="auto"/>
                  <w:noWrap/>
                  <w:vAlign w:val="bottom"/>
                  <w:hideMark/>
                </w:tcPr>
                <w:p w14:paraId="4D1876E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0,16</w:t>
                  </w:r>
                </w:p>
              </w:tc>
            </w:tr>
            <w:tr w:rsidR="00184E4A" w:rsidRPr="00262E33" w14:paraId="105BF3D6" w14:textId="77777777" w:rsidTr="00C635EE">
              <w:trPr>
                <w:trHeight w:val="399"/>
              </w:trPr>
              <w:tc>
                <w:tcPr>
                  <w:tcW w:w="4712" w:type="dxa"/>
                  <w:shd w:val="clear" w:color="auto" w:fill="auto"/>
                  <w:vAlign w:val="bottom"/>
                  <w:hideMark/>
                </w:tcPr>
                <w:p w14:paraId="3A6495D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76" w:type="dxa"/>
                  <w:shd w:val="clear" w:color="auto" w:fill="auto"/>
                  <w:vAlign w:val="center"/>
                  <w:hideMark/>
                </w:tcPr>
                <w:p w14:paraId="3FD52AE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center"/>
                  <w:hideMark/>
                </w:tcPr>
                <w:p w14:paraId="6FDCAD6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1,43</w:t>
                  </w:r>
                </w:p>
              </w:tc>
              <w:tc>
                <w:tcPr>
                  <w:tcW w:w="1149" w:type="dxa"/>
                  <w:shd w:val="clear" w:color="auto" w:fill="auto"/>
                  <w:noWrap/>
                  <w:vAlign w:val="center"/>
                  <w:hideMark/>
                </w:tcPr>
                <w:p w14:paraId="7FF5F49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1,43</w:t>
                  </w:r>
                </w:p>
              </w:tc>
              <w:tc>
                <w:tcPr>
                  <w:tcW w:w="708" w:type="dxa"/>
                  <w:shd w:val="clear" w:color="auto" w:fill="auto"/>
                  <w:noWrap/>
                  <w:vAlign w:val="center"/>
                  <w:hideMark/>
                </w:tcPr>
                <w:p w14:paraId="19B4C4C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1,43</w:t>
                  </w:r>
                </w:p>
              </w:tc>
              <w:tc>
                <w:tcPr>
                  <w:tcW w:w="711" w:type="dxa"/>
                  <w:shd w:val="clear" w:color="auto" w:fill="auto"/>
                  <w:noWrap/>
                  <w:vAlign w:val="center"/>
                  <w:hideMark/>
                </w:tcPr>
                <w:p w14:paraId="46EDFF9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1,43</w:t>
                  </w:r>
                </w:p>
              </w:tc>
              <w:tc>
                <w:tcPr>
                  <w:tcW w:w="940" w:type="dxa"/>
                  <w:shd w:val="clear" w:color="auto" w:fill="auto"/>
                  <w:noWrap/>
                  <w:vAlign w:val="center"/>
                  <w:hideMark/>
                </w:tcPr>
                <w:p w14:paraId="337393B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1,43</w:t>
                  </w:r>
                </w:p>
              </w:tc>
              <w:tc>
                <w:tcPr>
                  <w:tcW w:w="711" w:type="dxa"/>
                  <w:shd w:val="clear" w:color="auto" w:fill="auto"/>
                  <w:noWrap/>
                  <w:vAlign w:val="center"/>
                  <w:hideMark/>
                </w:tcPr>
                <w:p w14:paraId="73F65BA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1,43</w:t>
                  </w:r>
                </w:p>
              </w:tc>
              <w:tc>
                <w:tcPr>
                  <w:tcW w:w="711" w:type="dxa"/>
                  <w:shd w:val="clear" w:color="auto" w:fill="auto"/>
                  <w:noWrap/>
                  <w:vAlign w:val="center"/>
                  <w:hideMark/>
                </w:tcPr>
                <w:p w14:paraId="4D26C16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1,43</w:t>
                  </w:r>
                </w:p>
              </w:tc>
              <w:tc>
                <w:tcPr>
                  <w:tcW w:w="879" w:type="dxa"/>
                  <w:shd w:val="clear" w:color="auto" w:fill="auto"/>
                  <w:noWrap/>
                  <w:vAlign w:val="center"/>
                  <w:hideMark/>
                </w:tcPr>
                <w:p w14:paraId="62D74F6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1,43</w:t>
                  </w:r>
                </w:p>
              </w:tc>
              <w:tc>
                <w:tcPr>
                  <w:tcW w:w="789" w:type="dxa"/>
                  <w:shd w:val="clear" w:color="auto" w:fill="auto"/>
                  <w:noWrap/>
                  <w:vAlign w:val="center"/>
                  <w:hideMark/>
                </w:tcPr>
                <w:p w14:paraId="790F312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1,43</w:t>
                  </w:r>
                </w:p>
              </w:tc>
              <w:tc>
                <w:tcPr>
                  <w:tcW w:w="1213" w:type="dxa"/>
                  <w:shd w:val="clear" w:color="auto" w:fill="auto"/>
                  <w:noWrap/>
                  <w:vAlign w:val="center"/>
                  <w:hideMark/>
                </w:tcPr>
                <w:p w14:paraId="56DECC7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1,43</w:t>
                  </w:r>
                </w:p>
              </w:tc>
              <w:tc>
                <w:tcPr>
                  <w:tcW w:w="850" w:type="dxa"/>
                  <w:shd w:val="clear" w:color="auto" w:fill="auto"/>
                  <w:noWrap/>
                  <w:vAlign w:val="center"/>
                  <w:hideMark/>
                </w:tcPr>
                <w:p w14:paraId="3C55C1F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1,43</w:t>
                  </w:r>
                </w:p>
              </w:tc>
              <w:tc>
                <w:tcPr>
                  <w:tcW w:w="993" w:type="dxa"/>
                  <w:shd w:val="clear" w:color="auto" w:fill="auto"/>
                  <w:noWrap/>
                  <w:vAlign w:val="center"/>
                  <w:hideMark/>
                </w:tcPr>
                <w:p w14:paraId="40FF4CC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1,43</w:t>
                  </w:r>
                </w:p>
              </w:tc>
              <w:tc>
                <w:tcPr>
                  <w:tcW w:w="850" w:type="dxa"/>
                  <w:shd w:val="clear" w:color="auto" w:fill="auto"/>
                  <w:noWrap/>
                  <w:vAlign w:val="center"/>
                  <w:hideMark/>
                </w:tcPr>
                <w:p w14:paraId="1D30D6D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1,43</w:t>
                  </w:r>
                </w:p>
              </w:tc>
              <w:tc>
                <w:tcPr>
                  <w:tcW w:w="1276" w:type="dxa"/>
                  <w:shd w:val="clear" w:color="auto" w:fill="auto"/>
                  <w:noWrap/>
                  <w:vAlign w:val="center"/>
                  <w:hideMark/>
                </w:tcPr>
                <w:p w14:paraId="75AED59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1,43</w:t>
                  </w:r>
                </w:p>
              </w:tc>
              <w:tc>
                <w:tcPr>
                  <w:tcW w:w="1276" w:type="dxa"/>
                  <w:shd w:val="clear" w:color="auto" w:fill="auto"/>
                  <w:noWrap/>
                  <w:vAlign w:val="center"/>
                  <w:hideMark/>
                </w:tcPr>
                <w:p w14:paraId="4F43DEE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1,43</w:t>
                  </w:r>
                </w:p>
              </w:tc>
              <w:tc>
                <w:tcPr>
                  <w:tcW w:w="1275" w:type="dxa"/>
                  <w:shd w:val="clear" w:color="auto" w:fill="auto"/>
                  <w:noWrap/>
                  <w:vAlign w:val="center"/>
                  <w:hideMark/>
                </w:tcPr>
                <w:p w14:paraId="79CA81C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1,43</w:t>
                  </w:r>
                </w:p>
              </w:tc>
              <w:tc>
                <w:tcPr>
                  <w:tcW w:w="989" w:type="dxa"/>
                  <w:shd w:val="clear" w:color="auto" w:fill="auto"/>
                  <w:noWrap/>
                  <w:vAlign w:val="center"/>
                  <w:hideMark/>
                </w:tcPr>
                <w:p w14:paraId="68E0BA6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1,43</w:t>
                  </w:r>
                </w:p>
              </w:tc>
            </w:tr>
            <w:tr w:rsidR="00184E4A" w:rsidRPr="00262E33" w14:paraId="552FD52A" w14:textId="77777777" w:rsidTr="00C635EE">
              <w:trPr>
                <w:trHeight w:val="423"/>
              </w:trPr>
              <w:tc>
                <w:tcPr>
                  <w:tcW w:w="4712" w:type="dxa"/>
                  <w:shd w:val="clear" w:color="auto" w:fill="auto"/>
                  <w:vAlign w:val="bottom"/>
                  <w:hideMark/>
                </w:tcPr>
                <w:p w14:paraId="32A61A3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76" w:type="dxa"/>
                  <w:shd w:val="clear" w:color="auto" w:fill="auto"/>
                  <w:vAlign w:val="center"/>
                  <w:hideMark/>
                </w:tcPr>
                <w:p w14:paraId="294919D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center"/>
                  <w:hideMark/>
                </w:tcPr>
                <w:p w14:paraId="7470D66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1,42</w:t>
                  </w:r>
                </w:p>
              </w:tc>
              <w:tc>
                <w:tcPr>
                  <w:tcW w:w="1149" w:type="dxa"/>
                  <w:shd w:val="clear" w:color="auto" w:fill="auto"/>
                  <w:noWrap/>
                  <w:vAlign w:val="center"/>
                  <w:hideMark/>
                </w:tcPr>
                <w:p w14:paraId="27DDCE9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1,42</w:t>
                  </w:r>
                </w:p>
              </w:tc>
              <w:tc>
                <w:tcPr>
                  <w:tcW w:w="708" w:type="dxa"/>
                  <w:shd w:val="clear" w:color="auto" w:fill="auto"/>
                  <w:noWrap/>
                  <w:vAlign w:val="center"/>
                  <w:hideMark/>
                </w:tcPr>
                <w:p w14:paraId="034C227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1,42</w:t>
                  </w:r>
                </w:p>
              </w:tc>
              <w:tc>
                <w:tcPr>
                  <w:tcW w:w="711" w:type="dxa"/>
                  <w:shd w:val="clear" w:color="auto" w:fill="auto"/>
                  <w:noWrap/>
                  <w:vAlign w:val="center"/>
                  <w:hideMark/>
                </w:tcPr>
                <w:p w14:paraId="1AD4243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1,42</w:t>
                  </w:r>
                </w:p>
              </w:tc>
              <w:tc>
                <w:tcPr>
                  <w:tcW w:w="940" w:type="dxa"/>
                  <w:shd w:val="clear" w:color="auto" w:fill="auto"/>
                  <w:noWrap/>
                  <w:vAlign w:val="center"/>
                  <w:hideMark/>
                </w:tcPr>
                <w:p w14:paraId="577E807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1,42</w:t>
                  </w:r>
                </w:p>
              </w:tc>
              <w:tc>
                <w:tcPr>
                  <w:tcW w:w="711" w:type="dxa"/>
                  <w:shd w:val="clear" w:color="auto" w:fill="auto"/>
                  <w:noWrap/>
                  <w:vAlign w:val="center"/>
                  <w:hideMark/>
                </w:tcPr>
                <w:p w14:paraId="2B142DD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1,42</w:t>
                  </w:r>
                </w:p>
              </w:tc>
              <w:tc>
                <w:tcPr>
                  <w:tcW w:w="711" w:type="dxa"/>
                  <w:shd w:val="clear" w:color="auto" w:fill="auto"/>
                  <w:noWrap/>
                  <w:vAlign w:val="center"/>
                  <w:hideMark/>
                </w:tcPr>
                <w:p w14:paraId="402EDF8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1,42</w:t>
                  </w:r>
                </w:p>
              </w:tc>
              <w:tc>
                <w:tcPr>
                  <w:tcW w:w="879" w:type="dxa"/>
                  <w:shd w:val="clear" w:color="auto" w:fill="auto"/>
                  <w:noWrap/>
                  <w:vAlign w:val="center"/>
                  <w:hideMark/>
                </w:tcPr>
                <w:p w14:paraId="6141284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1,42</w:t>
                  </w:r>
                </w:p>
              </w:tc>
              <w:tc>
                <w:tcPr>
                  <w:tcW w:w="789" w:type="dxa"/>
                  <w:shd w:val="clear" w:color="auto" w:fill="auto"/>
                  <w:noWrap/>
                  <w:vAlign w:val="center"/>
                  <w:hideMark/>
                </w:tcPr>
                <w:p w14:paraId="1BB2685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1,42</w:t>
                  </w:r>
                </w:p>
              </w:tc>
              <w:tc>
                <w:tcPr>
                  <w:tcW w:w="1213" w:type="dxa"/>
                  <w:shd w:val="clear" w:color="auto" w:fill="auto"/>
                  <w:noWrap/>
                  <w:vAlign w:val="center"/>
                  <w:hideMark/>
                </w:tcPr>
                <w:p w14:paraId="265A58F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1,42</w:t>
                  </w:r>
                </w:p>
              </w:tc>
              <w:tc>
                <w:tcPr>
                  <w:tcW w:w="850" w:type="dxa"/>
                  <w:shd w:val="clear" w:color="auto" w:fill="auto"/>
                  <w:noWrap/>
                  <w:vAlign w:val="center"/>
                  <w:hideMark/>
                </w:tcPr>
                <w:p w14:paraId="73145A9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1,42</w:t>
                  </w:r>
                </w:p>
              </w:tc>
              <w:tc>
                <w:tcPr>
                  <w:tcW w:w="993" w:type="dxa"/>
                  <w:shd w:val="clear" w:color="auto" w:fill="auto"/>
                  <w:noWrap/>
                  <w:vAlign w:val="center"/>
                  <w:hideMark/>
                </w:tcPr>
                <w:p w14:paraId="6EE34E2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1,42</w:t>
                  </w:r>
                </w:p>
              </w:tc>
              <w:tc>
                <w:tcPr>
                  <w:tcW w:w="850" w:type="dxa"/>
                  <w:shd w:val="clear" w:color="auto" w:fill="auto"/>
                  <w:noWrap/>
                  <w:vAlign w:val="center"/>
                  <w:hideMark/>
                </w:tcPr>
                <w:p w14:paraId="213A3A8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1,42</w:t>
                  </w:r>
                </w:p>
              </w:tc>
              <w:tc>
                <w:tcPr>
                  <w:tcW w:w="1276" w:type="dxa"/>
                  <w:shd w:val="clear" w:color="auto" w:fill="auto"/>
                  <w:noWrap/>
                  <w:vAlign w:val="center"/>
                  <w:hideMark/>
                </w:tcPr>
                <w:p w14:paraId="51E36F4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1,42</w:t>
                  </w:r>
                </w:p>
              </w:tc>
              <w:tc>
                <w:tcPr>
                  <w:tcW w:w="1276" w:type="dxa"/>
                  <w:shd w:val="clear" w:color="auto" w:fill="auto"/>
                  <w:noWrap/>
                  <w:vAlign w:val="center"/>
                  <w:hideMark/>
                </w:tcPr>
                <w:p w14:paraId="1D31FAA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1,42</w:t>
                  </w:r>
                </w:p>
              </w:tc>
              <w:tc>
                <w:tcPr>
                  <w:tcW w:w="1275" w:type="dxa"/>
                  <w:shd w:val="clear" w:color="auto" w:fill="auto"/>
                  <w:noWrap/>
                  <w:vAlign w:val="center"/>
                  <w:hideMark/>
                </w:tcPr>
                <w:p w14:paraId="2168863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1,42</w:t>
                  </w:r>
                </w:p>
              </w:tc>
              <w:tc>
                <w:tcPr>
                  <w:tcW w:w="989" w:type="dxa"/>
                  <w:shd w:val="clear" w:color="auto" w:fill="auto"/>
                  <w:noWrap/>
                  <w:vAlign w:val="center"/>
                  <w:hideMark/>
                </w:tcPr>
                <w:p w14:paraId="41F0FD3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1,42</w:t>
                  </w:r>
                </w:p>
              </w:tc>
            </w:tr>
            <w:tr w:rsidR="00184E4A" w:rsidRPr="00262E33" w14:paraId="698579E5" w14:textId="77777777" w:rsidTr="00184E4A">
              <w:trPr>
                <w:trHeight w:val="300"/>
              </w:trPr>
              <w:tc>
                <w:tcPr>
                  <w:tcW w:w="21860" w:type="dxa"/>
                  <w:gridSpan w:val="19"/>
                  <w:shd w:val="clear" w:color="auto" w:fill="auto"/>
                  <w:noWrap/>
                  <w:vAlign w:val="bottom"/>
                  <w:hideMark/>
                </w:tcPr>
                <w:p w14:paraId="27119B74" w14:textId="77777777" w:rsidR="00184E4A" w:rsidRPr="00262E33" w:rsidRDefault="00184E4A" w:rsidP="00346B40">
                  <w:pPr>
                    <w:spacing w:line="240" w:lineRule="auto"/>
                    <w:jc w:val="center"/>
                    <w:rPr>
                      <w:rFonts w:ascii="Calibri" w:hAnsi="Calibri" w:cs="Calibri"/>
                      <w:b/>
                      <w:bCs/>
                      <w:i/>
                      <w:iCs/>
                      <w:color w:val="000000"/>
                      <w:sz w:val="20"/>
                    </w:rPr>
                  </w:pPr>
                  <w:r w:rsidRPr="00D06A77">
                    <w:rPr>
                      <w:rFonts w:ascii="Times New Roman" w:hAnsi="Times New Roman"/>
                      <w:b/>
                      <w:bCs/>
                      <w:i/>
                      <w:iCs/>
                      <w:color w:val="000000"/>
                      <w:sz w:val="20"/>
                    </w:rPr>
                    <w:t>Котельная "пр-т Н. Плевицкой, 35"</w:t>
                  </w:r>
                </w:p>
              </w:tc>
            </w:tr>
            <w:tr w:rsidR="00184E4A" w:rsidRPr="00262E33" w14:paraId="303A3C3A" w14:textId="77777777" w:rsidTr="00184E4A">
              <w:trPr>
                <w:trHeight w:val="300"/>
              </w:trPr>
              <w:tc>
                <w:tcPr>
                  <w:tcW w:w="4712" w:type="dxa"/>
                  <w:shd w:val="clear" w:color="auto" w:fill="auto"/>
                  <w:noWrap/>
                  <w:vAlign w:val="bottom"/>
                  <w:hideMark/>
                </w:tcPr>
                <w:p w14:paraId="40A22E5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Установленная тепловая мощность</w:t>
                  </w:r>
                </w:p>
              </w:tc>
              <w:tc>
                <w:tcPr>
                  <w:tcW w:w="976" w:type="dxa"/>
                  <w:shd w:val="clear" w:color="auto" w:fill="auto"/>
                  <w:vAlign w:val="center"/>
                  <w:hideMark/>
                </w:tcPr>
                <w:p w14:paraId="28D8ABE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1B469C4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1149" w:type="dxa"/>
                  <w:shd w:val="clear" w:color="auto" w:fill="auto"/>
                  <w:noWrap/>
                  <w:vAlign w:val="bottom"/>
                  <w:hideMark/>
                </w:tcPr>
                <w:p w14:paraId="7EE5F27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708" w:type="dxa"/>
                  <w:shd w:val="clear" w:color="auto" w:fill="auto"/>
                  <w:noWrap/>
                  <w:vAlign w:val="bottom"/>
                  <w:hideMark/>
                </w:tcPr>
                <w:p w14:paraId="56945CB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711" w:type="dxa"/>
                  <w:shd w:val="clear" w:color="auto" w:fill="auto"/>
                  <w:noWrap/>
                  <w:vAlign w:val="bottom"/>
                  <w:hideMark/>
                </w:tcPr>
                <w:p w14:paraId="14B567B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940" w:type="dxa"/>
                  <w:shd w:val="clear" w:color="auto" w:fill="auto"/>
                  <w:noWrap/>
                  <w:vAlign w:val="bottom"/>
                  <w:hideMark/>
                </w:tcPr>
                <w:p w14:paraId="0E57C64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711" w:type="dxa"/>
                  <w:shd w:val="clear" w:color="auto" w:fill="auto"/>
                  <w:noWrap/>
                  <w:vAlign w:val="bottom"/>
                  <w:hideMark/>
                </w:tcPr>
                <w:p w14:paraId="585E1E2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711" w:type="dxa"/>
                  <w:shd w:val="clear" w:color="auto" w:fill="auto"/>
                  <w:noWrap/>
                  <w:vAlign w:val="bottom"/>
                  <w:hideMark/>
                </w:tcPr>
                <w:p w14:paraId="2DB7BD3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879" w:type="dxa"/>
                  <w:shd w:val="clear" w:color="auto" w:fill="auto"/>
                  <w:noWrap/>
                  <w:vAlign w:val="bottom"/>
                  <w:hideMark/>
                </w:tcPr>
                <w:p w14:paraId="7CE3F61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789" w:type="dxa"/>
                  <w:shd w:val="clear" w:color="auto" w:fill="auto"/>
                  <w:noWrap/>
                  <w:vAlign w:val="bottom"/>
                  <w:hideMark/>
                </w:tcPr>
                <w:p w14:paraId="5065F41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1213" w:type="dxa"/>
                  <w:shd w:val="clear" w:color="auto" w:fill="auto"/>
                  <w:noWrap/>
                  <w:vAlign w:val="bottom"/>
                  <w:hideMark/>
                </w:tcPr>
                <w:p w14:paraId="7252789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850" w:type="dxa"/>
                  <w:shd w:val="clear" w:color="auto" w:fill="auto"/>
                  <w:noWrap/>
                  <w:vAlign w:val="bottom"/>
                  <w:hideMark/>
                </w:tcPr>
                <w:p w14:paraId="60E8147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993" w:type="dxa"/>
                  <w:shd w:val="clear" w:color="auto" w:fill="auto"/>
                  <w:noWrap/>
                  <w:vAlign w:val="bottom"/>
                  <w:hideMark/>
                </w:tcPr>
                <w:p w14:paraId="4265DF4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850" w:type="dxa"/>
                  <w:shd w:val="clear" w:color="auto" w:fill="auto"/>
                  <w:noWrap/>
                  <w:vAlign w:val="bottom"/>
                  <w:hideMark/>
                </w:tcPr>
                <w:p w14:paraId="5933ED5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1276" w:type="dxa"/>
                  <w:shd w:val="clear" w:color="auto" w:fill="auto"/>
                  <w:noWrap/>
                  <w:vAlign w:val="bottom"/>
                  <w:hideMark/>
                </w:tcPr>
                <w:p w14:paraId="38257CD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1276" w:type="dxa"/>
                  <w:shd w:val="clear" w:color="auto" w:fill="auto"/>
                  <w:noWrap/>
                  <w:vAlign w:val="bottom"/>
                  <w:hideMark/>
                </w:tcPr>
                <w:p w14:paraId="1134556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1275" w:type="dxa"/>
                  <w:shd w:val="clear" w:color="auto" w:fill="auto"/>
                  <w:noWrap/>
                  <w:vAlign w:val="bottom"/>
                  <w:hideMark/>
                </w:tcPr>
                <w:p w14:paraId="1FBDE4F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989" w:type="dxa"/>
                  <w:shd w:val="clear" w:color="auto" w:fill="auto"/>
                  <w:noWrap/>
                  <w:vAlign w:val="bottom"/>
                  <w:hideMark/>
                </w:tcPr>
                <w:p w14:paraId="5306355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r>
            <w:tr w:rsidR="00184E4A" w:rsidRPr="00262E33" w14:paraId="1856CECA" w14:textId="77777777" w:rsidTr="00184E4A">
              <w:trPr>
                <w:trHeight w:val="300"/>
              </w:trPr>
              <w:tc>
                <w:tcPr>
                  <w:tcW w:w="4712" w:type="dxa"/>
                  <w:shd w:val="clear" w:color="auto" w:fill="auto"/>
                  <w:noWrap/>
                  <w:vAlign w:val="bottom"/>
                  <w:hideMark/>
                </w:tcPr>
                <w:p w14:paraId="4525582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Располагаемая тепловая мощность</w:t>
                  </w:r>
                </w:p>
              </w:tc>
              <w:tc>
                <w:tcPr>
                  <w:tcW w:w="976" w:type="dxa"/>
                  <w:shd w:val="clear" w:color="auto" w:fill="auto"/>
                  <w:vAlign w:val="center"/>
                  <w:hideMark/>
                </w:tcPr>
                <w:p w14:paraId="44B4D81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68D3D6F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1149" w:type="dxa"/>
                  <w:shd w:val="clear" w:color="auto" w:fill="auto"/>
                  <w:noWrap/>
                  <w:vAlign w:val="bottom"/>
                  <w:hideMark/>
                </w:tcPr>
                <w:p w14:paraId="21EA499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708" w:type="dxa"/>
                  <w:shd w:val="clear" w:color="auto" w:fill="auto"/>
                  <w:noWrap/>
                  <w:vAlign w:val="bottom"/>
                  <w:hideMark/>
                </w:tcPr>
                <w:p w14:paraId="34164F3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711" w:type="dxa"/>
                  <w:shd w:val="clear" w:color="auto" w:fill="auto"/>
                  <w:noWrap/>
                  <w:vAlign w:val="bottom"/>
                  <w:hideMark/>
                </w:tcPr>
                <w:p w14:paraId="56E8F81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940" w:type="dxa"/>
                  <w:shd w:val="clear" w:color="auto" w:fill="auto"/>
                  <w:noWrap/>
                  <w:vAlign w:val="bottom"/>
                  <w:hideMark/>
                </w:tcPr>
                <w:p w14:paraId="428397A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711" w:type="dxa"/>
                  <w:shd w:val="clear" w:color="auto" w:fill="auto"/>
                  <w:noWrap/>
                  <w:vAlign w:val="bottom"/>
                  <w:hideMark/>
                </w:tcPr>
                <w:p w14:paraId="4D5CB13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711" w:type="dxa"/>
                  <w:shd w:val="clear" w:color="auto" w:fill="auto"/>
                  <w:noWrap/>
                  <w:vAlign w:val="bottom"/>
                  <w:hideMark/>
                </w:tcPr>
                <w:p w14:paraId="7807478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879" w:type="dxa"/>
                  <w:shd w:val="clear" w:color="auto" w:fill="auto"/>
                  <w:noWrap/>
                  <w:vAlign w:val="bottom"/>
                  <w:hideMark/>
                </w:tcPr>
                <w:p w14:paraId="4A4FB08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789" w:type="dxa"/>
                  <w:shd w:val="clear" w:color="auto" w:fill="auto"/>
                  <w:noWrap/>
                  <w:vAlign w:val="bottom"/>
                  <w:hideMark/>
                </w:tcPr>
                <w:p w14:paraId="6E34049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1213" w:type="dxa"/>
                  <w:shd w:val="clear" w:color="auto" w:fill="auto"/>
                  <w:noWrap/>
                  <w:vAlign w:val="bottom"/>
                  <w:hideMark/>
                </w:tcPr>
                <w:p w14:paraId="5CA0A44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850" w:type="dxa"/>
                  <w:shd w:val="clear" w:color="auto" w:fill="auto"/>
                  <w:noWrap/>
                  <w:vAlign w:val="bottom"/>
                  <w:hideMark/>
                </w:tcPr>
                <w:p w14:paraId="19CB94E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993" w:type="dxa"/>
                  <w:shd w:val="clear" w:color="auto" w:fill="auto"/>
                  <w:noWrap/>
                  <w:vAlign w:val="bottom"/>
                  <w:hideMark/>
                </w:tcPr>
                <w:p w14:paraId="321C62F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850" w:type="dxa"/>
                  <w:shd w:val="clear" w:color="auto" w:fill="auto"/>
                  <w:noWrap/>
                  <w:vAlign w:val="bottom"/>
                  <w:hideMark/>
                </w:tcPr>
                <w:p w14:paraId="060CAF8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1276" w:type="dxa"/>
                  <w:shd w:val="clear" w:color="auto" w:fill="auto"/>
                  <w:noWrap/>
                  <w:vAlign w:val="bottom"/>
                  <w:hideMark/>
                </w:tcPr>
                <w:p w14:paraId="2FB6070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1276" w:type="dxa"/>
                  <w:shd w:val="clear" w:color="auto" w:fill="auto"/>
                  <w:noWrap/>
                  <w:vAlign w:val="bottom"/>
                  <w:hideMark/>
                </w:tcPr>
                <w:p w14:paraId="7537D06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1275" w:type="dxa"/>
                  <w:shd w:val="clear" w:color="auto" w:fill="auto"/>
                  <w:noWrap/>
                  <w:vAlign w:val="bottom"/>
                  <w:hideMark/>
                </w:tcPr>
                <w:p w14:paraId="7944241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c>
                <w:tcPr>
                  <w:tcW w:w="989" w:type="dxa"/>
                  <w:shd w:val="clear" w:color="auto" w:fill="auto"/>
                  <w:noWrap/>
                  <w:vAlign w:val="bottom"/>
                  <w:hideMark/>
                </w:tcPr>
                <w:p w14:paraId="46286FD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2,124</w:t>
                  </w:r>
                </w:p>
              </w:tc>
            </w:tr>
            <w:tr w:rsidR="00184E4A" w:rsidRPr="00262E33" w14:paraId="585F4480" w14:textId="77777777" w:rsidTr="00184E4A">
              <w:trPr>
                <w:trHeight w:val="323"/>
              </w:trPr>
              <w:tc>
                <w:tcPr>
                  <w:tcW w:w="4712" w:type="dxa"/>
                  <w:shd w:val="clear" w:color="auto" w:fill="auto"/>
                  <w:vAlign w:val="bottom"/>
                  <w:hideMark/>
                </w:tcPr>
                <w:p w14:paraId="5547ECC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Затраты тепла на собственные нужды котельной</w:t>
                  </w:r>
                </w:p>
              </w:tc>
              <w:tc>
                <w:tcPr>
                  <w:tcW w:w="976" w:type="dxa"/>
                  <w:shd w:val="clear" w:color="auto" w:fill="auto"/>
                  <w:vAlign w:val="center"/>
                  <w:hideMark/>
                </w:tcPr>
                <w:p w14:paraId="43528BF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50D16DF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0,05</w:t>
                  </w:r>
                </w:p>
              </w:tc>
              <w:tc>
                <w:tcPr>
                  <w:tcW w:w="1149" w:type="dxa"/>
                  <w:shd w:val="clear" w:color="auto" w:fill="auto"/>
                  <w:noWrap/>
                  <w:vAlign w:val="bottom"/>
                  <w:hideMark/>
                </w:tcPr>
                <w:p w14:paraId="0D7526C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0,05</w:t>
                  </w:r>
                </w:p>
              </w:tc>
              <w:tc>
                <w:tcPr>
                  <w:tcW w:w="708" w:type="dxa"/>
                  <w:shd w:val="clear" w:color="auto" w:fill="auto"/>
                  <w:noWrap/>
                  <w:vAlign w:val="bottom"/>
                  <w:hideMark/>
                </w:tcPr>
                <w:p w14:paraId="625E608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0,05</w:t>
                  </w:r>
                </w:p>
              </w:tc>
              <w:tc>
                <w:tcPr>
                  <w:tcW w:w="711" w:type="dxa"/>
                  <w:shd w:val="clear" w:color="auto" w:fill="auto"/>
                  <w:noWrap/>
                  <w:vAlign w:val="bottom"/>
                  <w:hideMark/>
                </w:tcPr>
                <w:p w14:paraId="59AA4E5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0,05</w:t>
                  </w:r>
                </w:p>
              </w:tc>
              <w:tc>
                <w:tcPr>
                  <w:tcW w:w="940" w:type="dxa"/>
                  <w:shd w:val="clear" w:color="auto" w:fill="auto"/>
                  <w:noWrap/>
                  <w:vAlign w:val="bottom"/>
                  <w:hideMark/>
                </w:tcPr>
                <w:p w14:paraId="758C795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0,05</w:t>
                  </w:r>
                </w:p>
              </w:tc>
              <w:tc>
                <w:tcPr>
                  <w:tcW w:w="711" w:type="dxa"/>
                  <w:shd w:val="clear" w:color="auto" w:fill="auto"/>
                  <w:noWrap/>
                  <w:vAlign w:val="bottom"/>
                  <w:hideMark/>
                </w:tcPr>
                <w:p w14:paraId="29188DC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0,05</w:t>
                  </w:r>
                </w:p>
              </w:tc>
              <w:tc>
                <w:tcPr>
                  <w:tcW w:w="711" w:type="dxa"/>
                  <w:shd w:val="clear" w:color="auto" w:fill="auto"/>
                  <w:noWrap/>
                  <w:vAlign w:val="bottom"/>
                  <w:hideMark/>
                </w:tcPr>
                <w:p w14:paraId="2E03A63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0,05</w:t>
                  </w:r>
                </w:p>
              </w:tc>
              <w:tc>
                <w:tcPr>
                  <w:tcW w:w="879" w:type="dxa"/>
                  <w:shd w:val="clear" w:color="auto" w:fill="auto"/>
                  <w:noWrap/>
                  <w:vAlign w:val="bottom"/>
                  <w:hideMark/>
                </w:tcPr>
                <w:p w14:paraId="5D0B87A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0,05</w:t>
                  </w:r>
                </w:p>
              </w:tc>
              <w:tc>
                <w:tcPr>
                  <w:tcW w:w="789" w:type="dxa"/>
                  <w:shd w:val="clear" w:color="auto" w:fill="auto"/>
                  <w:noWrap/>
                  <w:vAlign w:val="bottom"/>
                  <w:hideMark/>
                </w:tcPr>
                <w:p w14:paraId="1E601A6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0,05</w:t>
                  </w:r>
                </w:p>
              </w:tc>
              <w:tc>
                <w:tcPr>
                  <w:tcW w:w="1213" w:type="dxa"/>
                  <w:shd w:val="clear" w:color="auto" w:fill="auto"/>
                  <w:noWrap/>
                  <w:vAlign w:val="bottom"/>
                  <w:hideMark/>
                </w:tcPr>
                <w:p w14:paraId="67E21AF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0,05</w:t>
                  </w:r>
                </w:p>
              </w:tc>
              <w:tc>
                <w:tcPr>
                  <w:tcW w:w="850" w:type="dxa"/>
                  <w:shd w:val="clear" w:color="auto" w:fill="auto"/>
                  <w:noWrap/>
                  <w:vAlign w:val="bottom"/>
                  <w:hideMark/>
                </w:tcPr>
                <w:p w14:paraId="68305F7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0,05</w:t>
                  </w:r>
                </w:p>
              </w:tc>
              <w:tc>
                <w:tcPr>
                  <w:tcW w:w="993" w:type="dxa"/>
                  <w:shd w:val="clear" w:color="auto" w:fill="auto"/>
                  <w:noWrap/>
                  <w:vAlign w:val="bottom"/>
                  <w:hideMark/>
                </w:tcPr>
                <w:p w14:paraId="22CC841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0,05</w:t>
                  </w:r>
                </w:p>
              </w:tc>
              <w:tc>
                <w:tcPr>
                  <w:tcW w:w="850" w:type="dxa"/>
                  <w:shd w:val="clear" w:color="auto" w:fill="auto"/>
                  <w:noWrap/>
                  <w:vAlign w:val="bottom"/>
                  <w:hideMark/>
                </w:tcPr>
                <w:p w14:paraId="1AF386D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0,05</w:t>
                  </w:r>
                </w:p>
              </w:tc>
              <w:tc>
                <w:tcPr>
                  <w:tcW w:w="1276" w:type="dxa"/>
                  <w:shd w:val="clear" w:color="auto" w:fill="auto"/>
                  <w:noWrap/>
                  <w:vAlign w:val="bottom"/>
                  <w:hideMark/>
                </w:tcPr>
                <w:p w14:paraId="0B880FC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0,05</w:t>
                  </w:r>
                </w:p>
              </w:tc>
              <w:tc>
                <w:tcPr>
                  <w:tcW w:w="1276" w:type="dxa"/>
                  <w:shd w:val="clear" w:color="auto" w:fill="auto"/>
                  <w:noWrap/>
                  <w:vAlign w:val="bottom"/>
                  <w:hideMark/>
                </w:tcPr>
                <w:p w14:paraId="7DD288A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0,05</w:t>
                  </w:r>
                </w:p>
              </w:tc>
              <w:tc>
                <w:tcPr>
                  <w:tcW w:w="1275" w:type="dxa"/>
                  <w:shd w:val="clear" w:color="auto" w:fill="auto"/>
                  <w:noWrap/>
                  <w:vAlign w:val="bottom"/>
                  <w:hideMark/>
                </w:tcPr>
                <w:p w14:paraId="10D076F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0,05</w:t>
                  </w:r>
                </w:p>
              </w:tc>
              <w:tc>
                <w:tcPr>
                  <w:tcW w:w="989" w:type="dxa"/>
                  <w:shd w:val="clear" w:color="auto" w:fill="auto"/>
                  <w:noWrap/>
                  <w:vAlign w:val="bottom"/>
                  <w:hideMark/>
                </w:tcPr>
                <w:p w14:paraId="286F7EC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0,05</w:t>
                  </w:r>
                </w:p>
              </w:tc>
            </w:tr>
            <w:tr w:rsidR="00184E4A" w:rsidRPr="00262E33" w14:paraId="4D4FECCA" w14:textId="77777777" w:rsidTr="00184E4A">
              <w:trPr>
                <w:trHeight w:val="300"/>
              </w:trPr>
              <w:tc>
                <w:tcPr>
                  <w:tcW w:w="4712" w:type="dxa"/>
                  <w:shd w:val="clear" w:color="auto" w:fill="auto"/>
                  <w:vAlign w:val="bottom"/>
                  <w:hideMark/>
                </w:tcPr>
                <w:p w14:paraId="59D3C2C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Потери в тепловых сетях</w:t>
                  </w:r>
                </w:p>
              </w:tc>
              <w:tc>
                <w:tcPr>
                  <w:tcW w:w="976" w:type="dxa"/>
                  <w:shd w:val="clear" w:color="auto" w:fill="auto"/>
                  <w:vAlign w:val="center"/>
                  <w:hideMark/>
                </w:tcPr>
                <w:p w14:paraId="2BE45C2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72B03AC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1149" w:type="dxa"/>
                  <w:shd w:val="clear" w:color="auto" w:fill="auto"/>
                  <w:noWrap/>
                  <w:vAlign w:val="bottom"/>
                  <w:hideMark/>
                </w:tcPr>
                <w:p w14:paraId="6DCBD2B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708" w:type="dxa"/>
                  <w:shd w:val="clear" w:color="auto" w:fill="auto"/>
                  <w:noWrap/>
                  <w:vAlign w:val="bottom"/>
                  <w:hideMark/>
                </w:tcPr>
                <w:p w14:paraId="3F606C9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711" w:type="dxa"/>
                  <w:shd w:val="clear" w:color="auto" w:fill="auto"/>
                  <w:noWrap/>
                  <w:vAlign w:val="bottom"/>
                  <w:hideMark/>
                </w:tcPr>
                <w:p w14:paraId="71336F5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940" w:type="dxa"/>
                  <w:shd w:val="clear" w:color="auto" w:fill="auto"/>
                  <w:noWrap/>
                  <w:vAlign w:val="bottom"/>
                  <w:hideMark/>
                </w:tcPr>
                <w:p w14:paraId="5D425DA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711" w:type="dxa"/>
                  <w:shd w:val="clear" w:color="auto" w:fill="auto"/>
                  <w:noWrap/>
                  <w:vAlign w:val="bottom"/>
                  <w:hideMark/>
                </w:tcPr>
                <w:p w14:paraId="56109B6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711" w:type="dxa"/>
                  <w:shd w:val="clear" w:color="auto" w:fill="auto"/>
                  <w:noWrap/>
                  <w:vAlign w:val="bottom"/>
                  <w:hideMark/>
                </w:tcPr>
                <w:p w14:paraId="5625906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879" w:type="dxa"/>
                  <w:shd w:val="clear" w:color="auto" w:fill="auto"/>
                  <w:noWrap/>
                  <w:vAlign w:val="bottom"/>
                  <w:hideMark/>
                </w:tcPr>
                <w:p w14:paraId="7A22D50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789" w:type="dxa"/>
                  <w:shd w:val="clear" w:color="auto" w:fill="auto"/>
                  <w:noWrap/>
                  <w:vAlign w:val="bottom"/>
                  <w:hideMark/>
                </w:tcPr>
                <w:p w14:paraId="255269A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1213" w:type="dxa"/>
                  <w:shd w:val="clear" w:color="auto" w:fill="auto"/>
                  <w:noWrap/>
                  <w:vAlign w:val="bottom"/>
                  <w:hideMark/>
                </w:tcPr>
                <w:p w14:paraId="65ACAAF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850" w:type="dxa"/>
                  <w:shd w:val="clear" w:color="auto" w:fill="auto"/>
                  <w:noWrap/>
                  <w:vAlign w:val="bottom"/>
                  <w:hideMark/>
                </w:tcPr>
                <w:p w14:paraId="2C27005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993" w:type="dxa"/>
                  <w:shd w:val="clear" w:color="auto" w:fill="auto"/>
                  <w:noWrap/>
                  <w:vAlign w:val="bottom"/>
                  <w:hideMark/>
                </w:tcPr>
                <w:p w14:paraId="6F45288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850" w:type="dxa"/>
                  <w:shd w:val="clear" w:color="auto" w:fill="auto"/>
                  <w:noWrap/>
                  <w:vAlign w:val="bottom"/>
                  <w:hideMark/>
                </w:tcPr>
                <w:p w14:paraId="4B30A6D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1276" w:type="dxa"/>
                  <w:shd w:val="clear" w:color="auto" w:fill="auto"/>
                  <w:noWrap/>
                  <w:vAlign w:val="bottom"/>
                  <w:hideMark/>
                </w:tcPr>
                <w:p w14:paraId="247DAA9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1276" w:type="dxa"/>
                  <w:shd w:val="clear" w:color="auto" w:fill="auto"/>
                  <w:noWrap/>
                  <w:vAlign w:val="bottom"/>
                  <w:hideMark/>
                </w:tcPr>
                <w:p w14:paraId="040597C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1275" w:type="dxa"/>
                  <w:shd w:val="clear" w:color="auto" w:fill="auto"/>
                  <w:noWrap/>
                  <w:vAlign w:val="bottom"/>
                  <w:hideMark/>
                </w:tcPr>
                <w:p w14:paraId="659C86F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c>
                <w:tcPr>
                  <w:tcW w:w="989" w:type="dxa"/>
                  <w:shd w:val="clear" w:color="auto" w:fill="auto"/>
                  <w:noWrap/>
                  <w:vAlign w:val="bottom"/>
                  <w:hideMark/>
                </w:tcPr>
                <w:p w14:paraId="40F3354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0,01</w:t>
                  </w:r>
                </w:p>
              </w:tc>
            </w:tr>
            <w:tr w:rsidR="00184E4A" w:rsidRPr="00262E33" w14:paraId="62DA781D" w14:textId="77777777" w:rsidTr="00184E4A">
              <w:trPr>
                <w:trHeight w:val="300"/>
              </w:trPr>
              <w:tc>
                <w:tcPr>
                  <w:tcW w:w="4712" w:type="dxa"/>
                  <w:shd w:val="clear" w:color="auto" w:fill="auto"/>
                  <w:vAlign w:val="bottom"/>
                  <w:hideMark/>
                </w:tcPr>
                <w:p w14:paraId="0E3BCEDD" w14:textId="0074759E"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Присоединенная тепловая нагрузка</w:t>
                  </w:r>
                </w:p>
              </w:tc>
              <w:tc>
                <w:tcPr>
                  <w:tcW w:w="976" w:type="dxa"/>
                  <w:shd w:val="clear" w:color="auto" w:fill="auto"/>
                  <w:vAlign w:val="center"/>
                  <w:hideMark/>
                </w:tcPr>
                <w:p w14:paraId="277BA0B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4CD181A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2,49</w:t>
                  </w:r>
                </w:p>
              </w:tc>
              <w:tc>
                <w:tcPr>
                  <w:tcW w:w="1149" w:type="dxa"/>
                  <w:shd w:val="clear" w:color="auto" w:fill="auto"/>
                  <w:noWrap/>
                  <w:vAlign w:val="bottom"/>
                  <w:hideMark/>
                </w:tcPr>
                <w:p w14:paraId="1C685A4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2,49</w:t>
                  </w:r>
                </w:p>
              </w:tc>
              <w:tc>
                <w:tcPr>
                  <w:tcW w:w="708" w:type="dxa"/>
                  <w:shd w:val="clear" w:color="auto" w:fill="auto"/>
                  <w:noWrap/>
                  <w:vAlign w:val="bottom"/>
                  <w:hideMark/>
                </w:tcPr>
                <w:p w14:paraId="6A5B675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2,49</w:t>
                  </w:r>
                </w:p>
              </w:tc>
              <w:tc>
                <w:tcPr>
                  <w:tcW w:w="711" w:type="dxa"/>
                  <w:shd w:val="clear" w:color="auto" w:fill="auto"/>
                  <w:noWrap/>
                  <w:vAlign w:val="bottom"/>
                  <w:hideMark/>
                </w:tcPr>
                <w:p w14:paraId="4F98A53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2,49</w:t>
                  </w:r>
                </w:p>
              </w:tc>
              <w:tc>
                <w:tcPr>
                  <w:tcW w:w="940" w:type="dxa"/>
                  <w:shd w:val="clear" w:color="auto" w:fill="auto"/>
                  <w:noWrap/>
                  <w:vAlign w:val="bottom"/>
                  <w:hideMark/>
                </w:tcPr>
                <w:p w14:paraId="2E06E75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2,49</w:t>
                  </w:r>
                </w:p>
              </w:tc>
              <w:tc>
                <w:tcPr>
                  <w:tcW w:w="711" w:type="dxa"/>
                  <w:shd w:val="clear" w:color="auto" w:fill="auto"/>
                  <w:noWrap/>
                  <w:vAlign w:val="bottom"/>
                  <w:hideMark/>
                </w:tcPr>
                <w:p w14:paraId="59E54BC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2,49</w:t>
                  </w:r>
                </w:p>
              </w:tc>
              <w:tc>
                <w:tcPr>
                  <w:tcW w:w="711" w:type="dxa"/>
                  <w:shd w:val="clear" w:color="auto" w:fill="auto"/>
                  <w:noWrap/>
                  <w:vAlign w:val="bottom"/>
                  <w:hideMark/>
                </w:tcPr>
                <w:p w14:paraId="4C989EA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2,49</w:t>
                  </w:r>
                </w:p>
              </w:tc>
              <w:tc>
                <w:tcPr>
                  <w:tcW w:w="879" w:type="dxa"/>
                  <w:shd w:val="clear" w:color="auto" w:fill="auto"/>
                  <w:noWrap/>
                  <w:vAlign w:val="bottom"/>
                  <w:hideMark/>
                </w:tcPr>
                <w:p w14:paraId="160A6D1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2,49</w:t>
                  </w:r>
                </w:p>
              </w:tc>
              <w:tc>
                <w:tcPr>
                  <w:tcW w:w="789" w:type="dxa"/>
                  <w:shd w:val="clear" w:color="auto" w:fill="auto"/>
                  <w:noWrap/>
                  <w:vAlign w:val="bottom"/>
                  <w:hideMark/>
                </w:tcPr>
                <w:p w14:paraId="2906F23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2,49</w:t>
                  </w:r>
                </w:p>
              </w:tc>
              <w:tc>
                <w:tcPr>
                  <w:tcW w:w="1213" w:type="dxa"/>
                  <w:shd w:val="clear" w:color="auto" w:fill="auto"/>
                  <w:noWrap/>
                  <w:vAlign w:val="bottom"/>
                  <w:hideMark/>
                </w:tcPr>
                <w:p w14:paraId="0A86843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2,49</w:t>
                  </w:r>
                </w:p>
              </w:tc>
              <w:tc>
                <w:tcPr>
                  <w:tcW w:w="850" w:type="dxa"/>
                  <w:shd w:val="clear" w:color="auto" w:fill="auto"/>
                  <w:noWrap/>
                  <w:vAlign w:val="bottom"/>
                  <w:hideMark/>
                </w:tcPr>
                <w:p w14:paraId="658BFFB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2,49</w:t>
                  </w:r>
                </w:p>
              </w:tc>
              <w:tc>
                <w:tcPr>
                  <w:tcW w:w="993" w:type="dxa"/>
                  <w:shd w:val="clear" w:color="auto" w:fill="auto"/>
                  <w:noWrap/>
                  <w:vAlign w:val="bottom"/>
                  <w:hideMark/>
                </w:tcPr>
                <w:p w14:paraId="46DDC40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2,49</w:t>
                  </w:r>
                </w:p>
              </w:tc>
              <w:tc>
                <w:tcPr>
                  <w:tcW w:w="850" w:type="dxa"/>
                  <w:shd w:val="clear" w:color="auto" w:fill="auto"/>
                  <w:noWrap/>
                  <w:vAlign w:val="bottom"/>
                  <w:hideMark/>
                </w:tcPr>
                <w:p w14:paraId="44B540D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2,49</w:t>
                  </w:r>
                </w:p>
              </w:tc>
              <w:tc>
                <w:tcPr>
                  <w:tcW w:w="1276" w:type="dxa"/>
                  <w:shd w:val="clear" w:color="auto" w:fill="auto"/>
                  <w:noWrap/>
                  <w:vAlign w:val="bottom"/>
                  <w:hideMark/>
                </w:tcPr>
                <w:p w14:paraId="78864AB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2,49</w:t>
                  </w:r>
                </w:p>
              </w:tc>
              <w:tc>
                <w:tcPr>
                  <w:tcW w:w="1276" w:type="dxa"/>
                  <w:shd w:val="clear" w:color="auto" w:fill="auto"/>
                  <w:noWrap/>
                  <w:vAlign w:val="bottom"/>
                  <w:hideMark/>
                </w:tcPr>
                <w:p w14:paraId="52ECD53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2,49</w:t>
                  </w:r>
                </w:p>
              </w:tc>
              <w:tc>
                <w:tcPr>
                  <w:tcW w:w="1275" w:type="dxa"/>
                  <w:shd w:val="clear" w:color="auto" w:fill="auto"/>
                  <w:noWrap/>
                  <w:vAlign w:val="bottom"/>
                  <w:hideMark/>
                </w:tcPr>
                <w:p w14:paraId="62BCD30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2,49</w:t>
                  </w:r>
                </w:p>
              </w:tc>
              <w:tc>
                <w:tcPr>
                  <w:tcW w:w="989" w:type="dxa"/>
                  <w:shd w:val="clear" w:color="auto" w:fill="auto"/>
                  <w:noWrap/>
                  <w:vAlign w:val="bottom"/>
                  <w:hideMark/>
                </w:tcPr>
                <w:p w14:paraId="00F8C64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2,49</w:t>
                  </w:r>
                </w:p>
              </w:tc>
            </w:tr>
            <w:tr w:rsidR="00184E4A" w:rsidRPr="00262E33" w14:paraId="67DABF2D" w14:textId="77777777" w:rsidTr="00184E4A">
              <w:trPr>
                <w:trHeight w:val="300"/>
              </w:trPr>
              <w:tc>
                <w:tcPr>
                  <w:tcW w:w="4712" w:type="dxa"/>
                  <w:shd w:val="clear" w:color="auto" w:fill="auto"/>
                  <w:vAlign w:val="bottom"/>
                  <w:hideMark/>
                </w:tcPr>
                <w:p w14:paraId="723EDBD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Резерв/дефицит тепловой мощности</w:t>
                  </w:r>
                </w:p>
              </w:tc>
              <w:tc>
                <w:tcPr>
                  <w:tcW w:w="976" w:type="dxa"/>
                  <w:shd w:val="clear" w:color="auto" w:fill="auto"/>
                  <w:vAlign w:val="center"/>
                  <w:hideMark/>
                </w:tcPr>
                <w:p w14:paraId="708463E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21F87EF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-0,43</w:t>
                  </w:r>
                </w:p>
              </w:tc>
              <w:tc>
                <w:tcPr>
                  <w:tcW w:w="1149" w:type="dxa"/>
                  <w:shd w:val="clear" w:color="auto" w:fill="auto"/>
                  <w:noWrap/>
                  <w:vAlign w:val="bottom"/>
                  <w:hideMark/>
                </w:tcPr>
                <w:p w14:paraId="552C781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-0,43</w:t>
                  </w:r>
                </w:p>
              </w:tc>
              <w:tc>
                <w:tcPr>
                  <w:tcW w:w="708" w:type="dxa"/>
                  <w:shd w:val="clear" w:color="auto" w:fill="auto"/>
                  <w:noWrap/>
                  <w:vAlign w:val="bottom"/>
                  <w:hideMark/>
                </w:tcPr>
                <w:p w14:paraId="2606FAF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-0,43</w:t>
                  </w:r>
                </w:p>
              </w:tc>
              <w:tc>
                <w:tcPr>
                  <w:tcW w:w="711" w:type="dxa"/>
                  <w:shd w:val="clear" w:color="auto" w:fill="auto"/>
                  <w:noWrap/>
                  <w:vAlign w:val="bottom"/>
                  <w:hideMark/>
                </w:tcPr>
                <w:p w14:paraId="74D5D66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-0,43</w:t>
                  </w:r>
                </w:p>
              </w:tc>
              <w:tc>
                <w:tcPr>
                  <w:tcW w:w="940" w:type="dxa"/>
                  <w:shd w:val="clear" w:color="auto" w:fill="auto"/>
                  <w:noWrap/>
                  <w:vAlign w:val="bottom"/>
                  <w:hideMark/>
                </w:tcPr>
                <w:p w14:paraId="4A8FFC7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-0,43</w:t>
                  </w:r>
                </w:p>
              </w:tc>
              <w:tc>
                <w:tcPr>
                  <w:tcW w:w="711" w:type="dxa"/>
                  <w:shd w:val="clear" w:color="auto" w:fill="auto"/>
                  <w:noWrap/>
                  <w:vAlign w:val="bottom"/>
                  <w:hideMark/>
                </w:tcPr>
                <w:p w14:paraId="10D6795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-0,43</w:t>
                  </w:r>
                </w:p>
              </w:tc>
              <w:tc>
                <w:tcPr>
                  <w:tcW w:w="711" w:type="dxa"/>
                  <w:shd w:val="clear" w:color="auto" w:fill="auto"/>
                  <w:noWrap/>
                  <w:vAlign w:val="bottom"/>
                  <w:hideMark/>
                </w:tcPr>
                <w:p w14:paraId="0EFACDD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-0,43</w:t>
                  </w:r>
                </w:p>
              </w:tc>
              <w:tc>
                <w:tcPr>
                  <w:tcW w:w="879" w:type="dxa"/>
                  <w:shd w:val="clear" w:color="auto" w:fill="auto"/>
                  <w:noWrap/>
                  <w:vAlign w:val="bottom"/>
                  <w:hideMark/>
                </w:tcPr>
                <w:p w14:paraId="46B7578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-0,43</w:t>
                  </w:r>
                </w:p>
              </w:tc>
              <w:tc>
                <w:tcPr>
                  <w:tcW w:w="789" w:type="dxa"/>
                  <w:shd w:val="clear" w:color="auto" w:fill="auto"/>
                  <w:noWrap/>
                  <w:vAlign w:val="bottom"/>
                  <w:hideMark/>
                </w:tcPr>
                <w:p w14:paraId="02A6504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-0,43</w:t>
                  </w:r>
                </w:p>
              </w:tc>
              <w:tc>
                <w:tcPr>
                  <w:tcW w:w="1213" w:type="dxa"/>
                  <w:shd w:val="clear" w:color="auto" w:fill="auto"/>
                  <w:noWrap/>
                  <w:vAlign w:val="bottom"/>
                  <w:hideMark/>
                </w:tcPr>
                <w:p w14:paraId="41638DE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-0,43</w:t>
                  </w:r>
                </w:p>
              </w:tc>
              <w:tc>
                <w:tcPr>
                  <w:tcW w:w="850" w:type="dxa"/>
                  <w:shd w:val="clear" w:color="auto" w:fill="auto"/>
                  <w:noWrap/>
                  <w:vAlign w:val="bottom"/>
                  <w:hideMark/>
                </w:tcPr>
                <w:p w14:paraId="2347173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-0,43</w:t>
                  </w:r>
                </w:p>
              </w:tc>
              <w:tc>
                <w:tcPr>
                  <w:tcW w:w="993" w:type="dxa"/>
                  <w:shd w:val="clear" w:color="auto" w:fill="auto"/>
                  <w:noWrap/>
                  <w:vAlign w:val="bottom"/>
                  <w:hideMark/>
                </w:tcPr>
                <w:p w14:paraId="7953142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-0,43</w:t>
                  </w:r>
                </w:p>
              </w:tc>
              <w:tc>
                <w:tcPr>
                  <w:tcW w:w="850" w:type="dxa"/>
                  <w:shd w:val="clear" w:color="auto" w:fill="auto"/>
                  <w:noWrap/>
                  <w:vAlign w:val="bottom"/>
                  <w:hideMark/>
                </w:tcPr>
                <w:p w14:paraId="03387D8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-0,43</w:t>
                  </w:r>
                </w:p>
              </w:tc>
              <w:tc>
                <w:tcPr>
                  <w:tcW w:w="1276" w:type="dxa"/>
                  <w:shd w:val="clear" w:color="auto" w:fill="auto"/>
                  <w:noWrap/>
                  <w:vAlign w:val="bottom"/>
                  <w:hideMark/>
                </w:tcPr>
                <w:p w14:paraId="29344C6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-0,43</w:t>
                  </w:r>
                </w:p>
              </w:tc>
              <w:tc>
                <w:tcPr>
                  <w:tcW w:w="1276" w:type="dxa"/>
                  <w:shd w:val="clear" w:color="auto" w:fill="auto"/>
                  <w:noWrap/>
                  <w:vAlign w:val="bottom"/>
                  <w:hideMark/>
                </w:tcPr>
                <w:p w14:paraId="5664EE2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-0,43</w:t>
                  </w:r>
                </w:p>
              </w:tc>
              <w:tc>
                <w:tcPr>
                  <w:tcW w:w="1275" w:type="dxa"/>
                  <w:shd w:val="clear" w:color="auto" w:fill="auto"/>
                  <w:noWrap/>
                  <w:vAlign w:val="bottom"/>
                  <w:hideMark/>
                </w:tcPr>
                <w:p w14:paraId="7910547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-0,43</w:t>
                  </w:r>
                </w:p>
              </w:tc>
              <w:tc>
                <w:tcPr>
                  <w:tcW w:w="989" w:type="dxa"/>
                  <w:shd w:val="clear" w:color="auto" w:fill="auto"/>
                  <w:noWrap/>
                  <w:vAlign w:val="bottom"/>
                  <w:hideMark/>
                </w:tcPr>
                <w:p w14:paraId="0285F37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-0,43</w:t>
                  </w:r>
                </w:p>
              </w:tc>
            </w:tr>
          </w:tbl>
          <w:p w14:paraId="50432A1C" w14:textId="77777777" w:rsidR="00184E4A" w:rsidRDefault="00184E4A" w:rsidP="00346B40">
            <w:pPr>
              <w:jc w:val="center"/>
            </w:pPr>
          </w:p>
          <w:tbl>
            <w:tblPr>
              <w:tblW w:w="21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2"/>
              <w:gridCol w:w="976"/>
              <w:gridCol w:w="852"/>
              <w:gridCol w:w="1149"/>
              <w:gridCol w:w="708"/>
              <w:gridCol w:w="711"/>
              <w:gridCol w:w="940"/>
              <w:gridCol w:w="711"/>
              <w:gridCol w:w="711"/>
              <w:gridCol w:w="879"/>
              <w:gridCol w:w="789"/>
              <w:gridCol w:w="1213"/>
              <w:gridCol w:w="850"/>
              <w:gridCol w:w="993"/>
              <w:gridCol w:w="850"/>
              <w:gridCol w:w="1276"/>
              <w:gridCol w:w="1276"/>
              <w:gridCol w:w="1275"/>
              <w:gridCol w:w="989"/>
            </w:tblGrid>
            <w:tr w:rsidR="00184E4A" w:rsidRPr="00262E33" w14:paraId="06EBF5D0" w14:textId="77777777" w:rsidTr="00184E4A">
              <w:trPr>
                <w:trHeight w:val="70"/>
              </w:trPr>
              <w:tc>
                <w:tcPr>
                  <w:tcW w:w="4712" w:type="dxa"/>
                  <w:tcBorders>
                    <w:left w:val="nil"/>
                    <w:right w:val="nil"/>
                  </w:tcBorders>
                  <w:shd w:val="clear" w:color="auto" w:fill="auto"/>
                  <w:vAlign w:val="center"/>
                </w:tcPr>
                <w:p w14:paraId="471DA7FA" w14:textId="77777777" w:rsidR="00184E4A" w:rsidRPr="009D1CA4" w:rsidRDefault="00184E4A" w:rsidP="00346B40">
                  <w:pPr>
                    <w:spacing w:line="240" w:lineRule="auto"/>
                    <w:jc w:val="center"/>
                    <w:rPr>
                      <w:rFonts w:ascii="Times New Roman" w:hAnsi="Times New Roman"/>
                      <w:b/>
                      <w:bCs/>
                      <w:color w:val="000000"/>
                      <w:sz w:val="20"/>
                    </w:rPr>
                  </w:pPr>
                </w:p>
              </w:tc>
              <w:tc>
                <w:tcPr>
                  <w:tcW w:w="976" w:type="dxa"/>
                  <w:tcBorders>
                    <w:left w:val="nil"/>
                    <w:right w:val="nil"/>
                  </w:tcBorders>
                  <w:shd w:val="clear" w:color="auto" w:fill="auto"/>
                  <w:vAlign w:val="center"/>
                </w:tcPr>
                <w:p w14:paraId="57C1EB19" w14:textId="77777777" w:rsidR="00184E4A" w:rsidRPr="009D1CA4" w:rsidRDefault="00184E4A" w:rsidP="00346B40">
                  <w:pPr>
                    <w:spacing w:line="240" w:lineRule="auto"/>
                    <w:jc w:val="center"/>
                    <w:rPr>
                      <w:rFonts w:ascii="Times New Roman" w:hAnsi="Times New Roman"/>
                      <w:b/>
                      <w:bCs/>
                      <w:color w:val="000000"/>
                      <w:sz w:val="20"/>
                    </w:rPr>
                  </w:pPr>
                </w:p>
              </w:tc>
              <w:tc>
                <w:tcPr>
                  <w:tcW w:w="852" w:type="dxa"/>
                  <w:tcBorders>
                    <w:left w:val="nil"/>
                    <w:right w:val="nil"/>
                  </w:tcBorders>
                  <w:shd w:val="clear" w:color="auto" w:fill="auto"/>
                  <w:noWrap/>
                  <w:vAlign w:val="center"/>
                </w:tcPr>
                <w:p w14:paraId="456510A6" w14:textId="77777777" w:rsidR="00184E4A" w:rsidRPr="009D1CA4" w:rsidRDefault="00184E4A" w:rsidP="00346B40">
                  <w:pPr>
                    <w:spacing w:line="240" w:lineRule="auto"/>
                    <w:jc w:val="center"/>
                    <w:rPr>
                      <w:rFonts w:ascii="Times New Roman" w:hAnsi="Times New Roman"/>
                      <w:b/>
                      <w:bCs/>
                      <w:color w:val="000000"/>
                      <w:sz w:val="20"/>
                    </w:rPr>
                  </w:pPr>
                </w:p>
              </w:tc>
              <w:tc>
                <w:tcPr>
                  <w:tcW w:w="1149" w:type="dxa"/>
                  <w:tcBorders>
                    <w:left w:val="nil"/>
                    <w:right w:val="nil"/>
                  </w:tcBorders>
                  <w:shd w:val="clear" w:color="auto" w:fill="auto"/>
                  <w:noWrap/>
                  <w:vAlign w:val="center"/>
                </w:tcPr>
                <w:p w14:paraId="513C7FBA" w14:textId="77777777" w:rsidR="00184E4A" w:rsidRPr="009D1CA4" w:rsidRDefault="00184E4A" w:rsidP="00346B40">
                  <w:pPr>
                    <w:spacing w:line="240" w:lineRule="auto"/>
                    <w:jc w:val="center"/>
                    <w:rPr>
                      <w:rFonts w:ascii="Times New Roman" w:hAnsi="Times New Roman"/>
                      <w:b/>
                      <w:bCs/>
                      <w:color w:val="000000"/>
                      <w:sz w:val="20"/>
                    </w:rPr>
                  </w:pPr>
                </w:p>
              </w:tc>
              <w:tc>
                <w:tcPr>
                  <w:tcW w:w="708" w:type="dxa"/>
                  <w:tcBorders>
                    <w:left w:val="nil"/>
                    <w:right w:val="nil"/>
                  </w:tcBorders>
                  <w:shd w:val="clear" w:color="auto" w:fill="auto"/>
                  <w:noWrap/>
                  <w:vAlign w:val="center"/>
                </w:tcPr>
                <w:p w14:paraId="18FCF118" w14:textId="77777777" w:rsidR="00184E4A" w:rsidRPr="009D1CA4" w:rsidRDefault="00184E4A" w:rsidP="00346B40">
                  <w:pPr>
                    <w:spacing w:line="240" w:lineRule="auto"/>
                    <w:jc w:val="center"/>
                    <w:rPr>
                      <w:rFonts w:ascii="Times New Roman" w:hAnsi="Times New Roman"/>
                      <w:b/>
                      <w:bCs/>
                      <w:color w:val="000000"/>
                      <w:sz w:val="20"/>
                    </w:rPr>
                  </w:pPr>
                </w:p>
              </w:tc>
              <w:tc>
                <w:tcPr>
                  <w:tcW w:w="711" w:type="dxa"/>
                  <w:tcBorders>
                    <w:left w:val="nil"/>
                    <w:right w:val="nil"/>
                  </w:tcBorders>
                  <w:shd w:val="clear" w:color="auto" w:fill="auto"/>
                  <w:noWrap/>
                  <w:vAlign w:val="center"/>
                </w:tcPr>
                <w:p w14:paraId="3AB9D620" w14:textId="77777777" w:rsidR="00184E4A" w:rsidRPr="009D1CA4" w:rsidRDefault="00184E4A" w:rsidP="00346B40">
                  <w:pPr>
                    <w:spacing w:line="240" w:lineRule="auto"/>
                    <w:jc w:val="center"/>
                    <w:rPr>
                      <w:rFonts w:ascii="Times New Roman" w:hAnsi="Times New Roman"/>
                      <w:b/>
                      <w:bCs/>
                      <w:color w:val="000000"/>
                      <w:sz w:val="20"/>
                    </w:rPr>
                  </w:pPr>
                </w:p>
              </w:tc>
              <w:tc>
                <w:tcPr>
                  <w:tcW w:w="940" w:type="dxa"/>
                  <w:tcBorders>
                    <w:left w:val="nil"/>
                    <w:right w:val="nil"/>
                  </w:tcBorders>
                  <w:shd w:val="clear" w:color="auto" w:fill="auto"/>
                  <w:noWrap/>
                  <w:vAlign w:val="center"/>
                </w:tcPr>
                <w:p w14:paraId="06584A24" w14:textId="77777777" w:rsidR="00184E4A" w:rsidRPr="009D1CA4" w:rsidRDefault="00184E4A" w:rsidP="00346B40">
                  <w:pPr>
                    <w:spacing w:line="240" w:lineRule="auto"/>
                    <w:jc w:val="center"/>
                    <w:rPr>
                      <w:rFonts w:ascii="Times New Roman" w:hAnsi="Times New Roman"/>
                      <w:b/>
                      <w:bCs/>
                      <w:color w:val="000000"/>
                      <w:sz w:val="20"/>
                    </w:rPr>
                  </w:pPr>
                </w:p>
              </w:tc>
              <w:tc>
                <w:tcPr>
                  <w:tcW w:w="711" w:type="dxa"/>
                  <w:tcBorders>
                    <w:left w:val="nil"/>
                    <w:right w:val="nil"/>
                  </w:tcBorders>
                  <w:shd w:val="clear" w:color="auto" w:fill="auto"/>
                  <w:noWrap/>
                  <w:vAlign w:val="center"/>
                </w:tcPr>
                <w:p w14:paraId="0421099E" w14:textId="77777777" w:rsidR="00184E4A" w:rsidRPr="009D1CA4" w:rsidRDefault="00184E4A" w:rsidP="00346B40">
                  <w:pPr>
                    <w:spacing w:line="240" w:lineRule="auto"/>
                    <w:jc w:val="center"/>
                    <w:rPr>
                      <w:rFonts w:ascii="Times New Roman" w:hAnsi="Times New Roman"/>
                      <w:b/>
                      <w:bCs/>
                      <w:color w:val="000000"/>
                      <w:sz w:val="20"/>
                    </w:rPr>
                  </w:pPr>
                </w:p>
              </w:tc>
              <w:tc>
                <w:tcPr>
                  <w:tcW w:w="711" w:type="dxa"/>
                  <w:tcBorders>
                    <w:left w:val="nil"/>
                    <w:right w:val="nil"/>
                  </w:tcBorders>
                  <w:shd w:val="clear" w:color="auto" w:fill="auto"/>
                  <w:noWrap/>
                  <w:vAlign w:val="center"/>
                </w:tcPr>
                <w:p w14:paraId="027AB144" w14:textId="77777777" w:rsidR="00184E4A" w:rsidRPr="009D1CA4" w:rsidRDefault="00184E4A" w:rsidP="00346B40">
                  <w:pPr>
                    <w:spacing w:line="240" w:lineRule="auto"/>
                    <w:jc w:val="center"/>
                    <w:rPr>
                      <w:rFonts w:ascii="Times New Roman" w:hAnsi="Times New Roman"/>
                      <w:b/>
                      <w:bCs/>
                      <w:color w:val="000000"/>
                      <w:sz w:val="20"/>
                    </w:rPr>
                  </w:pPr>
                </w:p>
              </w:tc>
              <w:tc>
                <w:tcPr>
                  <w:tcW w:w="879" w:type="dxa"/>
                  <w:tcBorders>
                    <w:left w:val="nil"/>
                    <w:right w:val="nil"/>
                  </w:tcBorders>
                  <w:shd w:val="clear" w:color="auto" w:fill="auto"/>
                  <w:noWrap/>
                  <w:vAlign w:val="center"/>
                </w:tcPr>
                <w:p w14:paraId="37EF4064" w14:textId="77777777" w:rsidR="00184E4A" w:rsidRPr="009D1CA4" w:rsidRDefault="00184E4A" w:rsidP="00346B40">
                  <w:pPr>
                    <w:spacing w:line="240" w:lineRule="auto"/>
                    <w:jc w:val="center"/>
                    <w:rPr>
                      <w:rFonts w:ascii="Times New Roman" w:hAnsi="Times New Roman"/>
                      <w:b/>
                      <w:bCs/>
                      <w:color w:val="000000"/>
                      <w:sz w:val="20"/>
                    </w:rPr>
                  </w:pPr>
                </w:p>
              </w:tc>
              <w:tc>
                <w:tcPr>
                  <w:tcW w:w="789" w:type="dxa"/>
                  <w:tcBorders>
                    <w:left w:val="nil"/>
                    <w:right w:val="nil"/>
                  </w:tcBorders>
                  <w:shd w:val="clear" w:color="auto" w:fill="auto"/>
                  <w:noWrap/>
                  <w:vAlign w:val="center"/>
                </w:tcPr>
                <w:p w14:paraId="70860921" w14:textId="77777777" w:rsidR="00184E4A" w:rsidRPr="009D1CA4" w:rsidRDefault="00184E4A" w:rsidP="00346B40">
                  <w:pPr>
                    <w:spacing w:line="240" w:lineRule="auto"/>
                    <w:jc w:val="center"/>
                    <w:rPr>
                      <w:rFonts w:ascii="Times New Roman" w:hAnsi="Times New Roman"/>
                      <w:b/>
                      <w:bCs/>
                      <w:color w:val="000000"/>
                      <w:sz w:val="20"/>
                    </w:rPr>
                  </w:pPr>
                </w:p>
              </w:tc>
              <w:tc>
                <w:tcPr>
                  <w:tcW w:w="1213" w:type="dxa"/>
                  <w:tcBorders>
                    <w:left w:val="nil"/>
                    <w:right w:val="nil"/>
                  </w:tcBorders>
                  <w:shd w:val="clear" w:color="auto" w:fill="auto"/>
                  <w:noWrap/>
                  <w:vAlign w:val="center"/>
                </w:tcPr>
                <w:p w14:paraId="61192ECC" w14:textId="77777777" w:rsidR="00184E4A" w:rsidRPr="009D1CA4" w:rsidRDefault="00184E4A" w:rsidP="00346B40">
                  <w:pPr>
                    <w:spacing w:line="240" w:lineRule="auto"/>
                    <w:jc w:val="center"/>
                    <w:rPr>
                      <w:rFonts w:ascii="Times New Roman" w:hAnsi="Times New Roman"/>
                      <w:b/>
                      <w:bCs/>
                      <w:color w:val="000000"/>
                      <w:sz w:val="20"/>
                    </w:rPr>
                  </w:pPr>
                </w:p>
              </w:tc>
              <w:tc>
                <w:tcPr>
                  <w:tcW w:w="850" w:type="dxa"/>
                  <w:tcBorders>
                    <w:left w:val="nil"/>
                    <w:right w:val="nil"/>
                  </w:tcBorders>
                  <w:shd w:val="clear" w:color="auto" w:fill="auto"/>
                  <w:noWrap/>
                  <w:vAlign w:val="center"/>
                </w:tcPr>
                <w:p w14:paraId="1E253309" w14:textId="77777777" w:rsidR="00184E4A" w:rsidRPr="009D1CA4" w:rsidRDefault="00184E4A" w:rsidP="00346B40">
                  <w:pPr>
                    <w:spacing w:line="240" w:lineRule="auto"/>
                    <w:jc w:val="center"/>
                    <w:rPr>
                      <w:rFonts w:ascii="Times New Roman" w:hAnsi="Times New Roman"/>
                      <w:b/>
                      <w:bCs/>
                      <w:color w:val="000000"/>
                      <w:sz w:val="20"/>
                    </w:rPr>
                  </w:pPr>
                </w:p>
              </w:tc>
              <w:tc>
                <w:tcPr>
                  <w:tcW w:w="993" w:type="dxa"/>
                  <w:tcBorders>
                    <w:left w:val="nil"/>
                    <w:right w:val="nil"/>
                  </w:tcBorders>
                  <w:shd w:val="clear" w:color="auto" w:fill="auto"/>
                  <w:noWrap/>
                  <w:vAlign w:val="center"/>
                </w:tcPr>
                <w:p w14:paraId="14239B77" w14:textId="77777777" w:rsidR="00184E4A" w:rsidRPr="009D1CA4" w:rsidRDefault="00184E4A" w:rsidP="00346B40">
                  <w:pPr>
                    <w:spacing w:line="240" w:lineRule="auto"/>
                    <w:jc w:val="center"/>
                    <w:rPr>
                      <w:rFonts w:ascii="Times New Roman" w:hAnsi="Times New Roman"/>
                      <w:b/>
                      <w:bCs/>
                      <w:color w:val="000000"/>
                      <w:sz w:val="20"/>
                    </w:rPr>
                  </w:pPr>
                </w:p>
              </w:tc>
              <w:tc>
                <w:tcPr>
                  <w:tcW w:w="850" w:type="dxa"/>
                  <w:tcBorders>
                    <w:left w:val="nil"/>
                    <w:right w:val="nil"/>
                  </w:tcBorders>
                  <w:shd w:val="clear" w:color="auto" w:fill="auto"/>
                  <w:noWrap/>
                  <w:vAlign w:val="center"/>
                </w:tcPr>
                <w:p w14:paraId="350FEABD" w14:textId="77777777" w:rsidR="00184E4A" w:rsidRPr="009D1CA4" w:rsidRDefault="00184E4A" w:rsidP="00346B40">
                  <w:pPr>
                    <w:spacing w:line="240" w:lineRule="auto"/>
                    <w:jc w:val="center"/>
                    <w:rPr>
                      <w:rFonts w:ascii="Times New Roman" w:hAnsi="Times New Roman"/>
                      <w:b/>
                      <w:bCs/>
                      <w:color w:val="000000"/>
                      <w:sz w:val="20"/>
                    </w:rPr>
                  </w:pPr>
                </w:p>
              </w:tc>
              <w:tc>
                <w:tcPr>
                  <w:tcW w:w="1276" w:type="dxa"/>
                  <w:tcBorders>
                    <w:left w:val="nil"/>
                    <w:right w:val="nil"/>
                  </w:tcBorders>
                  <w:shd w:val="clear" w:color="auto" w:fill="auto"/>
                  <w:noWrap/>
                  <w:vAlign w:val="center"/>
                </w:tcPr>
                <w:p w14:paraId="3EAD2B94" w14:textId="77777777" w:rsidR="00184E4A" w:rsidRPr="009D1CA4" w:rsidRDefault="00184E4A" w:rsidP="00346B40">
                  <w:pPr>
                    <w:spacing w:line="240" w:lineRule="auto"/>
                    <w:jc w:val="center"/>
                    <w:rPr>
                      <w:rFonts w:ascii="Times New Roman" w:hAnsi="Times New Roman"/>
                      <w:b/>
                      <w:bCs/>
                      <w:color w:val="000000"/>
                      <w:sz w:val="20"/>
                    </w:rPr>
                  </w:pPr>
                </w:p>
              </w:tc>
              <w:tc>
                <w:tcPr>
                  <w:tcW w:w="1276" w:type="dxa"/>
                  <w:tcBorders>
                    <w:left w:val="nil"/>
                    <w:right w:val="nil"/>
                  </w:tcBorders>
                  <w:shd w:val="clear" w:color="auto" w:fill="auto"/>
                  <w:noWrap/>
                  <w:vAlign w:val="center"/>
                </w:tcPr>
                <w:p w14:paraId="146D9B38" w14:textId="77777777" w:rsidR="00184E4A" w:rsidRPr="009D1CA4" w:rsidRDefault="00184E4A" w:rsidP="00346B40">
                  <w:pPr>
                    <w:spacing w:line="240" w:lineRule="auto"/>
                    <w:jc w:val="center"/>
                    <w:rPr>
                      <w:rFonts w:ascii="Times New Roman" w:hAnsi="Times New Roman"/>
                      <w:b/>
                      <w:bCs/>
                      <w:color w:val="000000"/>
                      <w:sz w:val="20"/>
                    </w:rPr>
                  </w:pPr>
                </w:p>
              </w:tc>
              <w:tc>
                <w:tcPr>
                  <w:tcW w:w="1275" w:type="dxa"/>
                  <w:tcBorders>
                    <w:left w:val="nil"/>
                    <w:right w:val="nil"/>
                  </w:tcBorders>
                  <w:shd w:val="clear" w:color="auto" w:fill="auto"/>
                  <w:noWrap/>
                  <w:vAlign w:val="center"/>
                </w:tcPr>
                <w:p w14:paraId="4BE86DA3" w14:textId="77777777" w:rsidR="00184E4A" w:rsidRPr="009D1CA4" w:rsidRDefault="00184E4A" w:rsidP="00346B40">
                  <w:pPr>
                    <w:spacing w:line="240" w:lineRule="auto"/>
                    <w:jc w:val="center"/>
                    <w:rPr>
                      <w:rFonts w:ascii="Times New Roman" w:hAnsi="Times New Roman"/>
                      <w:b/>
                      <w:bCs/>
                      <w:color w:val="000000"/>
                      <w:sz w:val="20"/>
                    </w:rPr>
                  </w:pPr>
                </w:p>
              </w:tc>
              <w:tc>
                <w:tcPr>
                  <w:tcW w:w="989" w:type="dxa"/>
                  <w:tcBorders>
                    <w:left w:val="nil"/>
                    <w:right w:val="nil"/>
                  </w:tcBorders>
                  <w:shd w:val="clear" w:color="auto" w:fill="auto"/>
                  <w:noWrap/>
                  <w:vAlign w:val="center"/>
                </w:tcPr>
                <w:p w14:paraId="2EC2EC32" w14:textId="77777777" w:rsidR="00184E4A" w:rsidRPr="009D1CA4" w:rsidRDefault="00184E4A" w:rsidP="00346B40">
                  <w:pPr>
                    <w:spacing w:line="240" w:lineRule="auto"/>
                    <w:jc w:val="center"/>
                    <w:rPr>
                      <w:rFonts w:ascii="Times New Roman" w:hAnsi="Times New Roman"/>
                      <w:b/>
                      <w:bCs/>
                      <w:color w:val="000000"/>
                      <w:sz w:val="20"/>
                    </w:rPr>
                  </w:pPr>
                </w:p>
              </w:tc>
            </w:tr>
            <w:tr w:rsidR="00184E4A" w:rsidRPr="00262E33" w14:paraId="0242A16F" w14:textId="77777777" w:rsidTr="00184E4A">
              <w:trPr>
                <w:trHeight w:val="483"/>
              </w:trPr>
              <w:tc>
                <w:tcPr>
                  <w:tcW w:w="4712" w:type="dxa"/>
                  <w:shd w:val="clear" w:color="auto" w:fill="auto"/>
                  <w:vAlign w:val="center"/>
                </w:tcPr>
                <w:p w14:paraId="521EE4F8" w14:textId="29EEBA58"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Показатель</w:t>
                  </w:r>
                </w:p>
              </w:tc>
              <w:tc>
                <w:tcPr>
                  <w:tcW w:w="976" w:type="dxa"/>
                  <w:shd w:val="clear" w:color="auto" w:fill="auto"/>
                  <w:vAlign w:val="center"/>
                </w:tcPr>
                <w:p w14:paraId="0642CCFF" w14:textId="466F9643"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Ед. изм.</w:t>
                  </w:r>
                </w:p>
              </w:tc>
              <w:tc>
                <w:tcPr>
                  <w:tcW w:w="852" w:type="dxa"/>
                  <w:shd w:val="clear" w:color="auto" w:fill="auto"/>
                  <w:noWrap/>
                  <w:vAlign w:val="center"/>
                </w:tcPr>
                <w:p w14:paraId="4BBF1061" w14:textId="41E46F71"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2024</w:t>
                  </w:r>
                </w:p>
              </w:tc>
              <w:tc>
                <w:tcPr>
                  <w:tcW w:w="1149" w:type="dxa"/>
                  <w:shd w:val="clear" w:color="auto" w:fill="auto"/>
                  <w:noWrap/>
                  <w:vAlign w:val="center"/>
                </w:tcPr>
                <w:p w14:paraId="7BE4267C" w14:textId="7394197D"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2025</w:t>
                  </w:r>
                </w:p>
              </w:tc>
              <w:tc>
                <w:tcPr>
                  <w:tcW w:w="708" w:type="dxa"/>
                  <w:shd w:val="clear" w:color="auto" w:fill="auto"/>
                  <w:noWrap/>
                  <w:vAlign w:val="center"/>
                </w:tcPr>
                <w:p w14:paraId="7AA56DA9" w14:textId="13A2CFA4"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2026</w:t>
                  </w:r>
                </w:p>
              </w:tc>
              <w:tc>
                <w:tcPr>
                  <w:tcW w:w="711" w:type="dxa"/>
                  <w:shd w:val="clear" w:color="auto" w:fill="auto"/>
                  <w:noWrap/>
                  <w:vAlign w:val="center"/>
                </w:tcPr>
                <w:p w14:paraId="376CEE19" w14:textId="68048A89"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2027</w:t>
                  </w:r>
                </w:p>
              </w:tc>
              <w:tc>
                <w:tcPr>
                  <w:tcW w:w="940" w:type="dxa"/>
                  <w:shd w:val="clear" w:color="auto" w:fill="auto"/>
                  <w:noWrap/>
                  <w:vAlign w:val="center"/>
                </w:tcPr>
                <w:p w14:paraId="68F6F8BD" w14:textId="1143A04F"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2028</w:t>
                  </w:r>
                </w:p>
              </w:tc>
              <w:tc>
                <w:tcPr>
                  <w:tcW w:w="711" w:type="dxa"/>
                  <w:shd w:val="clear" w:color="auto" w:fill="auto"/>
                  <w:noWrap/>
                  <w:vAlign w:val="center"/>
                </w:tcPr>
                <w:p w14:paraId="65B16BAF" w14:textId="6A69B7CF"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2029</w:t>
                  </w:r>
                </w:p>
              </w:tc>
              <w:tc>
                <w:tcPr>
                  <w:tcW w:w="711" w:type="dxa"/>
                  <w:shd w:val="clear" w:color="auto" w:fill="auto"/>
                  <w:noWrap/>
                  <w:vAlign w:val="center"/>
                </w:tcPr>
                <w:p w14:paraId="627D1088" w14:textId="74BD7A7B"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2030</w:t>
                  </w:r>
                </w:p>
              </w:tc>
              <w:tc>
                <w:tcPr>
                  <w:tcW w:w="879" w:type="dxa"/>
                  <w:shd w:val="clear" w:color="auto" w:fill="auto"/>
                  <w:noWrap/>
                  <w:vAlign w:val="center"/>
                </w:tcPr>
                <w:p w14:paraId="72F02A30" w14:textId="2410AB4F"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2031</w:t>
                  </w:r>
                </w:p>
              </w:tc>
              <w:tc>
                <w:tcPr>
                  <w:tcW w:w="789" w:type="dxa"/>
                  <w:shd w:val="clear" w:color="auto" w:fill="auto"/>
                  <w:noWrap/>
                  <w:vAlign w:val="center"/>
                </w:tcPr>
                <w:p w14:paraId="028F6C27" w14:textId="2E88BB75"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2032</w:t>
                  </w:r>
                </w:p>
              </w:tc>
              <w:tc>
                <w:tcPr>
                  <w:tcW w:w="1213" w:type="dxa"/>
                  <w:shd w:val="clear" w:color="auto" w:fill="auto"/>
                  <w:noWrap/>
                  <w:vAlign w:val="center"/>
                </w:tcPr>
                <w:p w14:paraId="5334B942" w14:textId="4E8C5577"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2033</w:t>
                  </w:r>
                </w:p>
              </w:tc>
              <w:tc>
                <w:tcPr>
                  <w:tcW w:w="850" w:type="dxa"/>
                  <w:shd w:val="clear" w:color="auto" w:fill="auto"/>
                  <w:noWrap/>
                  <w:vAlign w:val="center"/>
                </w:tcPr>
                <w:p w14:paraId="28B3EF73" w14:textId="78B78786"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2034</w:t>
                  </w:r>
                </w:p>
              </w:tc>
              <w:tc>
                <w:tcPr>
                  <w:tcW w:w="993" w:type="dxa"/>
                  <w:shd w:val="clear" w:color="auto" w:fill="auto"/>
                  <w:noWrap/>
                  <w:vAlign w:val="center"/>
                </w:tcPr>
                <w:p w14:paraId="19F5CA6C" w14:textId="33D722F5"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2035</w:t>
                  </w:r>
                </w:p>
              </w:tc>
              <w:tc>
                <w:tcPr>
                  <w:tcW w:w="850" w:type="dxa"/>
                  <w:shd w:val="clear" w:color="auto" w:fill="auto"/>
                  <w:noWrap/>
                  <w:vAlign w:val="center"/>
                </w:tcPr>
                <w:p w14:paraId="05635B31" w14:textId="5F64CD78"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2036</w:t>
                  </w:r>
                </w:p>
              </w:tc>
              <w:tc>
                <w:tcPr>
                  <w:tcW w:w="1276" w:type="dxa"/>
                  <w:shd w:val="clear" w:color="auto" w:fill="auto"/>
                  <w:noWrap/>
                  <w:vAlign w:val="center"/>
                </w:tcPr>
                <w:p w14:paraId="4FAE24FE" w14:textId="392B64D6"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2037</w:t>
                  </w:r>
                </w:p>
              </w:tc>
              <w:tc>
                <w:tcPr>
                  <w:tcW w:w="1276" w:type="dxa"/>
                  <w:shd w:val="clear" w:color="auto" w:fill="auto"/>
                  <w:noWrap/>
                  <w:vAlign w:val="center"/>
                </w:tcPr>
                <w:p w14:paraId="66CDF4F8" w14:textId="50C84354"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2038</w:t>
                  </w:r>
                </w:p>
              </w:tc>
              <w:tc>
                <w:tcPr>
                  <w:tcW w:w="1275" w:type="dxa"/>
                  <w:shd w:val="clear" w:color="auto" w:fill="auto"/>
                  <w:noWrap/>
                  <w:vAlign w:val="center"/>
                </w:tcPr>
                <w:p w14:paraId="063BBFFD" w14:textId="2DCBC256"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2039</w:t>
                  </w:r>
                </w:p>
              </w:tc>
              <w:tc>
                <w:tcPr>
                  <w:tcW w:w="989" w:type="dxa"/>
                  <w:shd w:val="clear" w:color="auto" w:fill="auto"/>
                  <w:noWrap/>
                  <w:vAlign w:val="center"/>
                </w:tcPr>
                <w:p w14:paraId="3D4103FC" w14:textId="7CEB2864"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2040</w:t>
                  </w:r>
                </w:p>
              </w:tc>
            </w:tr>
            <w:tr w:rsidR="00184E4A" w:rsidRPr="00262E33" w14:paraId="219B967F" w14:textId="77777777" w:rsidTr="00184E4A">
              <w:trPr>
                <w:trHeight w:val="483"/>
              </w:trPr>
              <w:tc>
                <w:tcPr>
                  <w:tcW w:w="4712" w:type="dxa"/>
                  <w:shd w:val="clear" w:color="auto" w:fill="auto"/>
                  <w:vAlign w:val="bottom"/>
                  <w:hideMark/>
                </w:tcPr>
                <w:p w14:paraId="4DE5071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76" w:type="dxa"/>
                  <w:shd w:val="clear" w:color="auto" w:fill="auto"/>
                  <w:vAlign w:val="center"/>
                  <w:hideMark/>
                </w:tcPr>
                <w:p w14:paraId="664E548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center"/>
                  <w:hideMark/>
                </w:tcPr>
                <w:p w14:paraId="660E727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1,92</w:t>
                  </w:r>
                </w:p>
              </w:tc>
              <w:tc>
                <w:tcPr>
                  <w:tcW w:w="1149" w:type="dxa"/>
                  <w:shd w:val="clear" w:color="auto" w:fill="auto"/>
                  <w:noWrap/>
                  <w:vAlign w:val="center"/>
                  <w:hideMark/>
                </w:tcPr>
                <w:p w14:paraId="534A703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1,92</w:t>
                  </w:r>
                </w:p>
              </w:tc>
              <w:tc>
                <w:tcPr>
                  <w:tcW w:w="708" w:type="dxa"/>
                  <w:shd w:val="clear" w:color="auto" w:fill="auto"/>
                  <w:noWrap/>
                  <w:vAlign w:val="center"/>
                  <w:hideMark/>
                </w:tcPr>
                <w:p w14:paraId="69BFA2C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1,92</w:t>
                  </w:r>
                </w:p>
              </w:tc>
              <w:tc>
                <w:tcPr>
                  <w:tcW w:w="711" w:type="dxa"/>
                  <w:shd w:val="clear" w:color="auto" w:fill="auto"/>
                  <w:noWrap/>
                  <w:vAlign w:val="center"/>
                  <w:hideMark/>
                </w:tcPr>
                <w:p w14:paraId="77D594D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1,92</w:t>
                  </w:r>
                </w:p>
              </w:tc>
              <w:tc>
                <w:tcPr>
                  <w:tcW w:w="940" w:type="dxa"/>
                  <w:shd w:val="clear" w:color="auto" w:fill="auto"/>
                  <w:noWrap/>
                  <w:vAlign w:val="center"/>
                  <w:hideMark/>
                </w:tcPr>
                <w:p w14:paraId="57BC24C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1,92</w:t>
                  </w:r>
                </w:p>
              </w:tc>
              <w:tc>
                <w:tcPr>
                  <w:tcW w:w="711" w:type="dxa"/>
                  <w:shd w:val="clear" w:color="auto" w:fill="auto"/>
                  <w:noWrap/>
                  <w:vAlign w:val="center"/>
                  <w:hideMark/>
                </w:tcPr>
                <w:p w14:paraId="67DB6E9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1,92</w:t>
                  </w:r>
                </w:p>
              </w:tc>
              <w:tc>
                <w:tcPr>
                  <w:tcW w:w="711" w:type="dxa"/>
                  <w:shd w:val="clear" w:color="auto" w:fill="auto"/>
                  <w:noWrap/>
                  <w:vAlign w:val="center"/>
                  <w:hideMark/>
                </w:tcPr>
                <w:p w14:paraId="682F36B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1,92</w:t>
                  </w:r>
                </w:p>
              </w:tc>
              <w:tc>
                <w:tcPr>
                  <w:tcW w:w="879" w:type="dxa"/>
                  <w:shd w:val="clear" w:color="auto" w:fill="auto"/>
                  <w:noWrap/>
                  <w:vAlign w:val="center"/>
                  <w:hideMark/>
                </w:tcPr>
                <w:p w14:paraId="7653788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1,92</w:t>
                  </w:r>
                </w:p>
              </w:tc>
              <w:tc>
                <w:tcPr>
                  <w:tcW w:w="789" w:type="dxa"/>
                  <w:shd w:val="clear" w:color="auto" w:fill="auto"/>
                  <w:noWrap/>
                  <w:vAlign w:val="center"/>
                  <w:hideMark/>
                </w:tcPr>
                <w:p w14:paraId="7B43AFA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1,92</w:t>
                  </w:r>
                </w:p>
              </w:tc>
              <w:tc>
                <w:tcPr>
                  <w:tcW w:w="1213" w:type="dxa"/>
                  <w:shd w:val="clear" w:color="auto" w:fill="auto"/>
                  <w:noWrap/>
                  <w:vAlign w:val="center"/>
                  <w:hideMark/>
                </w:tcPr>
                <w:p w14:paraId="6EB686F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1,92</w:t>
                  </w:r>
                </w:p>
              </w:tc>
              <w:tc>
                <w:tcPr>
                  <w:tcW w:w="850" w:type="dxa"/>
                  <w:shd w:val="clear" w:color="auto" w:fill="auto"/>
                  <w:noWrap/>
                  <w:vAlign w:val="center"/>
                  <w:hideMark/>
                </w:tcPr>
                <w:p w14:paraId="6B65725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1,92</w:t>
                  </w:r>
                </w:p>
              </w:tc>
              <w:tc>
                <w:tcPr>
                  <w:tcW w:w="993" w:type="dxa"/>
                  <w:shd w:val="clear" w:color="auto" w:fill="auto"/>
                  <w:noWrap/>
                  <w:vAlign w:val="center"/>
                  <w:hideMark/>
                </w:tcPr>
                <w:p w14:paraId="2DE0A37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1,92</w:t>
                  </w:r>
                </w:p>
              </w:tc>
              <w:tc>
                <w:tcPr>
                  <w:tcW w:w="850" w:type="dxa"/>
                  <w:shd w:val="clear" w:color="auto" w:fill="auto"/>
                  <w:noWrap/>
                  <w:vAlign w:val="center"/>
                  <w:hideMark/>
                </w:tcPr>
                <w:p w14:paraId="1DEBCBB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1,92</w:t>
                  </w:r>
                </w:p>
              </w:tc>
              <w:tc>
                <w:tcPr>
                  <w:tcW w:w="1276" w:type="dxa"/>
                  <w:shd w:val="clear" w:color="auto" w:fill="auto"/>
                  <w:noWrap/>
                  <w:vAlign w:val="center"/>
                  <w:hideMark/>
                </w:tcPr>
                <w:p w14:paraId="79F23FB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1,92</w:t>
                  </w:r>
                </w:p>
              </w:tc>
              <w:tc>
                <w:tcPr>
                  <w:tcW w:w="1276" w:type="dxa"/>
                  <w:shd w:val="clear" w:color="auto" w:fill="auto"/>
                  <w:noWrap/>
                  <w:vAlign w:val="center"/>
                  <w:hideMark/>
                </w:tcPr>
                <w:p w14:paraId="5D83E17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1,92</w:t>
                  </w:r>
                </w:p>
              </w:tc>
              <w:tc>
                <w:tcPr>
                  <w:tcW w:w="1275" w:type="dxa"/>
                  <w:shd w:val="clear" w:color="auto" w:fill="auto"/>
                  <w:noWrap/>
                  <w:vAlign w:val="center"/>
                  <w:hideMark/>
                </w:tcPr>
                <w:p w14:paraId="276E82A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1,92</w:t>
                  </w:r>
                </w:p>
              </w:tc>
              <w:tc>
                <w:tcPr>
                  <w:tcW w:w="989" w:type="dxa"/>
                  <w:shd w:val="clear" w:color="auto" w:fill="auto"/>
                  <w:noWrap/>
                  <w:vAlign w:val="center"/>
                  <w:hideMark/>
                </w:tcPr>
                <w:p w14:paraId="55971F6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1,92</w:t>
                  </w:r>
                </w:p>
              </w:tc>
            </w:tr>
            <w:tr w:rsidR="00184E4A" w:rsidRPr="00262E33" w14:paraId="79701677" w14:textId="77777777" w:rsidTr="00184E4A">
              <w:trPr>
                <w:trHeight w:val="635"/>
              </w:trPr>
              <w:tc>
                <w:tcPr>
                  <w:tcW w:w="4712" w:type="dxa"/>
                  <w:shd w:val="clear" w:color="auto" w:fill="auto"/>
                  <w:vAlign w:val="bottom"/>
                  <w:hideMark/>
                </w:tcPr>
                <w:p w14:paraId="68E939D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76" w:type="dxa"/>
                  <w:shd w:val="clear" w:color="auto" w:fill="auto"/>
                  <w:vAlign w:val="center"/>
                  <w:hideMark/>
                </w:tcPr>
                <w:p w14:paraId="565CAD5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center"/>
                  <w:hideMark/>
                </w:tcPr>
                <w:p w14:paraId="3C71EFD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1,91</w:t>
                  </w:r>
                </w:p>
              </w:tc>
              <w:tc>
                <w:tcPr>
                  <w:tcW w:w="1149" w:type="dxa"/>
                  <w:shd w:val="clear" w:color="auto" w:fill="auto"/>
                  <w:noWrap/>
                  <w:vAlign w:val="center"/>
                  <w:hideMark/>
                </w:tcPr>
                <w:p w14:paraId="7A09F44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1,91</w:t>
                  </w:r>
                </w:p>
              </w:tc>
              <w:tc>
                <w:tcPr>
                  <w:tcW w:w="708" w:type="dxa"/>
                  <w:shd w:val="clear" w:color="auto" w:fill="auto"/>
                  <w:noWrap/>
                  <w:vAlign w:val="center"/>
                  <w:hideMark/>
                </w:tcPr>
                <w:p w14:paraId="6AED08F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1,91</w:t>
                  </w:r>
                </w:p>
              </w:tc>
              <w:tc>
                <w:tcPr>
                  <w:tcW w:w="711" w:type="dxa"/>
                  <w:shd w:val="clear" w:color="auto" w:fill="auto"/>
                  <w:noWrap/>
                  <w:vAlign w:val="center"/>
                  <w:hideMark/>
                </w:tcPr>
                <w:p w14:paraId="227E603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1,91</w:t>
                  </w:r>
                </w:p>
              </w:tc>
              <w:tc>
                <w:tcPr>
                  <w:tcW w:w="940" w:type="dxa"/>
                  <w:shd w:val="clear" w:color="auto" w:fill="auto"/>
                  <w:noWrap/>
                  <w:vAlign w:val="center"/>
                  <w:hideMark/>
                </w:tcPr>
                <w:p w14:paraId="653E38D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1,91</w:t>
                  </w:r>
                </w:p>
              </w:tc>
              <w:tc>
                <w:tcPr>
                  <w:tcW w:w="711" w:type="dxa"/>
                  <w:shd w:val="clear" w:color="auto" w:fill="auto"/>
                  <w:noWrap/>
                  <w:vAlign w:val="center"/>
                  <w:hideMark/>
                </w:tcPr>
                <w:p w14:paraId="1F1814B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1,91</w:t>
                  </w:r>
                </w:p>
              </w:tc>
              <w:tc>
                <w:tcPr>
                  <w:tcW w:w="711" w:type="dxa"/>
                  <w:shd w:val="clear" w:color="auto" w:fill="auto"/>
                  <w:noWrap/>
                  <w:vAlign w:val="center"/>
                  <w:hideMark/>
                </w:tcPr>
                <w:p w14:paraId="79DF33D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1,91</w:t>
                  </w:r>
                </w:p>
              </w:tc>
              <w:tc>
                <w:tcPr>
                  <w:tcW w:w="879" w:type="dxa"/>
                  <w:shd w:val="clear" w:color="auto" w:fill="auto"/>
                  <w:noWrap/>
                  <w:vAlign w:val="center"/>
                  <w:hideMark/>
                </w:tcPr>
                <w:p w14:paraId="02D512B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1,91</w:t>
                  </w:r>
                </w:p>
              </w:tc>
              <w:tc>
                <w:tcPr>
                  <w:tcW w:w="789" w:type="dxa"/>
                  <w:shd w:val="clear" w:color="auto" w:fill="auto"/>
                  <w:noWrap/>
                  <w:vAlign w:val="center"/>
                  <w:hideMark/>
                </w:tcPr>
                <w:p w14:paraId="433B5B6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1,91</w:t>
                  </w:r>
                </w:p>
              </w:tc>
              <w:tc>
                <w:tcPr>
                  <w:tcW w:w="1213" w:type="dxa"/>
                  <w:shd w:val="clear" w:color="auto" w:fill="auto"/>
                  <w:noWrap/>
                  <w:vAlign w:val="center"/>
                  <w:hideMark/>
                </w:tcPr>
                <w:p w14:paraId="572F753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1,91</w:t>
                  </w:r>
                </w:p>
              </w:tc>
              <w:tc>
                <w:tcPr>
                  <w:tcW w:w="850" w:type="dxa"/>
                  <w:shd w:val="clear" w:color="auto" w:fill="auto"/>
                  <w:noWrap/>
                  <w:vAlign w:val="center"/>
                  <w:hideMark/>
                </w:tcPr>
                <w:p w14:paraId="52B078D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1,91</w:t>
                  </w:r>
                </w:p>
              </w:tc>
              <w:tc>
                <w:tcPr>
                  <w:tcW w:w="993" w:type="dxa"/>
                  <w:shd w:val="clear" w:color="auto" w:fill="auto"/>
                  <w:noWrap/>
                  <w:vAlign w:val="center"/>
                  <w:hideMark/>
                </w:tcPr>
                <w:p w14:paraId="5718192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1,91</w:t>
                  </w:r>
                </w:p>
              </w:tc>
              <w:tc>
                <w:tcPr>
                  <w:tcW w:w="850" w:type="dxa"/>
                  <w:shd w:val="clear" w:color="auto" w:fill="auto"/>
                  <w:noWrap/>
                  <w:vAlign w:val="center"/>
                  <w:hideMark/>
                </w:tcPr>
                <w:p w14:paraId="528AF47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1,91</w:t>
                  </w:r>
                </w:p>
              </w:tc>
              <w:tc>
                <w:tcPr>
                  <w:tcW w:w="1276" w:type="dxa"/>
                  <w:shd w:val="clear" w:color="auto" w:fill="auto"/>
                  <w:noWrap/>
                  <w:vAlign w:val="center"/>
                  <w:hideMark/>
                </w:tcPr>
                <w:p w14:paraId="37D0811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1,91</w:t>
                  </w:r>
                </w:p>
              </w:tc>
              <w:tc>
                <w:tcPr>
                  <w:tcW w:w="1276" w:type="dxa"/>
                  <w:shd w:val="clear" w:color="auto" w:fill="auto"/>
                  <w:noWrap/>
                  <w:vAlign w:val="center"/>
                  <w:hideMark/>
                </w:tcPr>
                <w:p w14:paraId="54F6559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1,91</w:t>
                  </w:r>
                </w:p>
              </w:tc>
              <w:tc>
                <w:tcPr>
                  <w:tcW w:w="1275" w:type="dxa"/>
                  <w:shd w:val="clear" w:color="auto" w:fill="auto"/>
                  <w:noWrap/>
                  <w:vAlign w:val="center"/>
                  <w:hideMark/>
                </w:tcPr>
                <w:p w14:paraId="093E0E5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1,91</w:t>
                  </w:r>
                </w:p>
              </w:tc>
              <w:tc>
                <w:tcPr>
                  <w:tcW w:w="989" w:type="dxa"/>
                  <w:shd w:val="clear" w:color="auto" w:fill="auto"/>
                  <w:noWrap/>
                  <w:vAlign w:val="center"/>
                  <w:hideMark/>
                </w:tcPr>
                <w:p w14:paraId="2CBA12C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1,91</w:t>
                  </w:r>
                </w:p>
              </w:tc>
            </w:tr>
            <w:tr w:rsidR="00184E4A" w:rsidRPr="00262E33" w14:paraId="09FD9438" w14:textId="77777777" w:rsidTr="00184E4A">
              <w:trPr>
                <w:trHeight w:val="300"/>
              </w:trPr>
              <w:tc>
                <w:tcPr>
                  <w:tcW w:w="21860" w:type="dxa"/>
                  <w:gridSpan w:val="19"/>
                  <w:shd w:val="clear" w:color="auto" w:fill="auto"/>
                  <w:noWrap/>
                  <w:vAlign w:val="bottom"/>
                  <w:hideMark/>
                </w:tcPr>
                <w:p w14:paraId="5C1AC4D2" w14:textId="77777777" w:rsidR="00184E4A" w:rsidRPr="00D06A77" w:rsidRDefault="00184E4A" w:rsidP="00346B40">
                  <w:pPr>
                    <w:spacing w:line="240" w:lineRule="auto"/>
                    <w:jc w:val="center"/>
                    <w:rPr>
                      <w:rFonts w:ascii="Times New Roman" w:hAnsi="Times New Roman"/>
                      <w:b/>
                      <w:bCs/>
                      <w:i/>
                      <w:iCs/>
                      <w:color w:val="000000"/>
                      <w:sz w:val="20"/>
                    </w:rPr>
                  </w:pPr>
                  <w:r w:rsidRPr="00D06A77">
                    <w:rPr>
                      <w:rFonts w:ascii="Times New Roman" w:hAnsi="Times New Roman"/>
                      <w:b/>
                      <w:bCs/>
                      <w:i/>
                      <w:iCs/>
                      <w:color w:val="000000"/>
                      <w:sz w:val="20"/>
                    </w:rPr>
                    <w:t>Котельная "ул. Рябиновая, 26А"</w:t>
                  </w:r>
                </w:p>
              </w:tc>
            </w:tr>
            <w:tr w:rsidR="00184E4A" w:rsidRPr="00262E33" w14:paraId="7F379C55" w14:textId="77777777" w:rsidTr="00184E4A">
              <w:trPr>
                <w:trHeight w:val="300"/>
              </w:trPr>
              <w:tc>
                <w:tcPr>
                  <w:tcW w:w="4712" w:type="dxa"/>
                  <w:shd w:val="clear" w:color="auto" w:fill="auto"/>
                  <w:noWrap/>
                  <w:vAlign w:val="bottom"/>
                  <w:hideMark/>
                </w:tcPr>
                <w:p w14:paraId="602BD95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Установленная тепловая мощность</w:t>
                  </w:r>
                </w:p>
              </w:tc>
              <w:tc>
                <w:tcPr>
                  <w:tcW w:w="976" w:type="dxa"/>
                  <w:shd w:val="clear" w:color="auto" w:fill="auto"/>
                  <w:vAlign w:val="center"/>
                  <w:hideMark/>
                </w:tcPr>
                <w:p w14:paraId="0D3DFD3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1E28885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1149" w:type="dxa"/>
                  <w:shd w:val="clear" w:color="auto" w:fill="auto"/>
                  <w:noWrap/>
                  <w:vAlign w:val="bottom"/>
                  <w:hideMark/>
                </w:tcPr>
                <w:p w14:paraId="1404400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708" w:type="dxa"/>
                  <w:shd w:val="clear" w:color="auto" w:fill="auto"/>
                  <w:noWrap/>
                  <w:vAlign w:val="bottom"/>
                  <w:hideMark/>
                </w:tcPr>
                <w:p w14:paraId="02187FF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711" w:type="dxa"/>
                  <w:shd w:val="clear" w:color="auto" w:fill="auto"/>
                  <w:noWrap/>
                  <w:vAlign w:val="bottom"/>
                  <w:hideMark/>
                </w:tcPr>
                <w:p w14:paraId="00F20E8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940" w:type="dxa"/>
                  <w:shd w:val="clear" w:color="auto" w:fill="auto"/>
                  <w:noWrap/>
                  <w:vAlign w:val="bottom"/>
                  <w:hideMark/>
                </w:tcPr>
                <w:p w14:paraId="61235AA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711" w:type="dxa"/>
                  <w:shd w:val="clear" w:color="auto" w:fill="auto"/>
                  <w:noWrap/>
                  <w:vAlign w:val="bottom"/>
                  <w:hideMark/>
                </w:tcPr>
                <w:p w14:paraId="2459D02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711" w:type="dxa"/>
                  <w:shd w:val="clear" w:color="auto" w:fill="auto"/>
                  <w:noWrap/>
                  <w:vAlign w:val="bottom"/>
                  <w:hideMark/>
                </w:tcPr>
                <w:p w14:paraId="2493D2F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879" w:type="dxa"/>
                  <w:shd w:val="clear" w:color="auto" w:fill="auto"/>
                  <w:noWrap/>
                  <w:vAlign w:val="bottom"/>
                  <w:hideMark/>
                </w:tcPr>
                <w:p w14:paraId="56123E2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789" w:type="dxa"/>
                  <w:shd w:val="clear" w:color="auto" w:fill="auto"/>
                  <w:noWrap/>
                  <w:vAlign w:val="bottom"/>
                  <w:hideMark/>
                </w:tcPr>
                <w:p w14:paraId="14E73CE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1213" w:type="dxa"/>
                  <w:shd w:val="clear" w:color="auto" w:fill="auto"/>
                  <w:noWrap/>
                  <w:vAlign w:val="bottom"/>
                  <w:hideMark/>
                </w:tcPr>
                <w:p w14:paraId="06174DF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850" w:type="dxa"/>
                  <w:shd w:val="clear" w:color="auto" w:fill="auto"/>
                  <w:noWrap/>
                  <w:vAlign w:val="bottom"/>
                  <w:hideMark/>
                </w:tcPr>
                <w:p w14:paraId="4717E35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993" w:type="dxa"/>
                  <w:shd w:val="clear" w:color="auto" w:fill="auto"/>
                  <w:noWrap/>
                  <w:vAlign w:val="bottom"/>
                  <w:hideMark/>
                </w:tcPr>
                <w:p w14:paraId="7A7940D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850" w:type="dxa"/>
                  <w:shd w:val="clear" w:color="auto" w:fill="auto"/>
                  <w:noWrap/>
                  <w:vAlign w:val="bottom"/>
                  <w:hideMark/>
                </w:tcPr>
                <w:p w14:paraId="18B8855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1276" w:type="dxa"/>
                  <w:shd w:val="clear" w:color="auto" w:fill="auto"/>
                  <w:noWrap/>
                  <w:vAlign w:val="bottom"/>
                  <w:hideMark/>
                </w:tcPr>
                <w:p w14:paraId="79DF43C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1276" w:type="dxa"/>
                  <w:shd w:val="clear" w:color="auto" w:fill="auto"/>
                  <w:noWrap/>
                  <w:vAlign w:val="bottom"/>
                  <w:hideMark/>
                </w:tcPr>
                <w:p w14:paraId="0537EA7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1275" w:type="dxa"/>
                  <w:shd w:val="clear" w:color="auto" w:fill="auto"/>
                  <w:noWrap/>
                  <w:vAlign w:val="bottom"/>
                  <w:hideMark/>
                </w:tcPr>
                <w:p w14:paraId="4D2B4BB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989" w:type="dxa"/>
                  <w:shd w:val="clear" w:color="auto" w:fill="auto"/>
                  <w:noWrap/>
                  <w:vAlign w:val="bottom"/>
                  <w:hideMark/>
                </w:tcPr>
                <w:p w14:paraId="1104C64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r>
            <w:tr w:rsidR="00184E4A" w:rsidRPr="00262E33" w14:paraId="02C9464E" w14:textId="77777777" w:rsidTr="00184E4A">
              <w:trPr>
                <w:trHeight w:val="300"/>
              </w:trPr>
              <w:tc>
                <w:tcPr>
                  <w:tcW w:w="4712" w:type="dxa"/>
                  <w:shd w:val="clear" w:color="auto" w:fill="auto"/>
                  <w:noWrap/>
                  <w:vAlign w:val="bottom"/>
                  <w:hideMark/>
                </w:tcPr>
                <w:p w14:paraId="1375637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Располагаемая тепловая мощность</w:t>
                  </w:r>
                </w:p>
              </w:tc>
              <w:tc>
                <w:tcPr>
                  <w:tcW w:w="976" w:type="dxa"/>
                  <w:shd w:val="clear" w:color="auto" w:fill="auto"/>
                  <w:vAlign w:val="center"/>
                  <w:hideMark/>
                </w:tcPr>
                <w:p w14:paraId="1975860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4CA2899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1149" w:type="dxa"/>
                  <w:shd w:val="clear" w:color="auto" w:fill="auto"/>
                  <w:noWrap/>
                  <w:vAlign w:val="bottom"/>
                  <w:hideMark/>
                </w:tcPr>
                <w:p w14:paraId="128431C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708" w:type="dxa"/>
                  <w:shd w:val="clear" w:color="auto" w:fill="auto"/>
                  <w:noWrap/>
                  <w:vAlign w:val="bottom"/>
                  <w:hideMark/>
                </w:tcPr>
                <w:p w14:paraId="7477732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711" w:type="dxa"/>
                  <w:shd w:val="clear" w:color="auto" w:fill="auto"/>
                  <w:noWrap/>
                  <w:vAlign w:val="bottom"/>
                  <w:hideMark/>
                </w:tcPr>
                <w:p w14:paraId="258A0F7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940" w:type="dxa"/>
                  <w:shd w:val="clear" w:color="auto" w:fill="auto"/>
                  <w:noWrap/>
                  <w:vAlign w:val="bottom"/>
                  <w:hideMark/>
                </w:tcPr>
                <w:p w14:paraId="3C800FC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711" w:type="dxa"/>
                  <w:shd w:val="clear" w:color="auto" w:fill="auto"/>
                  <w:noWrap/>
                  <w:vAlign w:val="bottom"/>
                  <w:hideMark/>
                </w:tcPr>
                <w:p w14:paraId="17EA7DC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711" w:type="dxa"/>
                  <w:shd w:val="clear" w:color="auto" w:fill="auto"/>
                  <w:noWrap/>
                  <w:vAlign w:val="bottom"/>
                  <w:hideMark/>
                </w:tcPr>
                <w:p w14:paraId="19E7A9B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879" w:type="dxa"/>
                  <w:shd w:val="clear" w:color="auto" w:fill="auto"/>
                  <w:noWrap/>
                  <w:vAlign w:val="bottom"/>
                  <w:hideMark/>
                </w:tcPr>
                <w:p w14:paraId="6765847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789" w:type="dxa"/>
                  <w:shd w:val="clear" w:color="auto" w:fill="auto"/>
                  <w:noWrap/>
                  <w:vAlign w:val="bottom"/>
                  <w:hideMark/>
                </w:tcPr>
                <w:p w14:paraId="3C98175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1213" w:type="dxa"/>
                  <w:shd w:val="clear" w:color="auto" w:fill="auto"/>
                  <w:noWrap/>
                  <w:vAlign w:val="bottom"/>
                  <w:hideMark/>
                </w:tcPr>
                <w:p w14:paraId="31C4F28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850" w:type="dxa"/>
                  <w:shd w:val="clear" w:color="auto" w:fill="auto"/>
                  <w:noWrap/>
                  <w:vAlign w:val="bottom"/>
                  <w:hideMark/>
                </w:tcPr>
                <w:p w14:paraId="6B97D65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993" w:type="dxa"/>
                  <w:shd w:val="clear" w:color="auto" w:fill="auto"/>
                  <w:noWrap/>
                  <w:vAlign w:val="bottom"/>
                  <w:hideMark/>
                </w:tcPr>
                <w:p w14:paraId="3B05B5A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850" w:type="dxa"/>
                  <w:shd w:val="clear" w:color="auto" w:fill="auto"/>
                  <w:noWrap/>
                  <w:vAlign w:val="bottom"/>
                  <w:hideMark/>
                </w:tcPr>
                <w:p w14:paraId="65165B1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1276" w:type="dxa"/>
                  <w:shd w:val="clear" w:color="auto" w:fill="auto"/>
                  <w:noWrap/>
                  <w:vAlign w:val="bottom"/>
                  <w:hideMark/>
                </w:tcPr>
                <w:p w14:paraId="25B0C37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1276" w:type="dxa"/>
                  <w:shd w:val="clear" w:color="auto" w:fill="auto"/>
                  <w:noWrap/>
                  <w:vAlign w:val="bottom"/>
                  <w:hideMark/>
                </w:tcPr>
                <w:p w14:paraId="094784B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1275" w:type="dxa"/>
                  <w:shd w:val="clear" w:color="auto" w:fill="auto"/>
                  <w:noWrap/>
                  <w:vAlign w:val="bottom"/>
                  <w:hideMark/>
                </w:tcPr>
                <w:p w14:paraId="17BB748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989" w:type="dxa"/>
                  <w:shd w:val="clear" w:color="auto" w:fill="auto"/>
                  <w:noWrap/>
                  <w:vAlign w:val="bottom"/>
                  <w:hideMark/>
                </w:tcPr>
                <w:p w14:paraId="0D72A8F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r>
            <w:tr w:rsidR="00184E4A" w:rsidRPr="00262E33" w14:paraId="531E3010" w14:textId="77777777" w:rsidTr="00184E4A">
              <w:trPr>
                <w:trHeight w:val="600"/>
              </w:trPr>
              <w:tc>
                <w:tcPr>
                  <w:tcW w:w="4712" w:type="dxa"/>
                  <w:shd w:val="clear" w:color="auto" w:fill="auto"/>
                  <w:vAlign w:val="bottom"/>
                  <w:hideMark/>
                </w:tcPr>
                <w:p w14:paraId="7E9ADCB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Затраты тепла на собственные нужды котельной</w:t>
                  </w:r>
                </w:p>
              </w:tc>
              <w:tc>
                <w:tcPr>
                  <w:tcW w:w="976" w:type="dxa"/>
                  <w:shd w:val="clear" w:color="auto" w:fill="auto"/>
                  <w:vAlign w:val="center"/>
                  <w:hideMark/>
                </w:tcPr>
                <w:p w14:paraId="1613975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08A2544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149" w:type="dxa"/>
                  <w:shd w:val="clear" w:color="auto" w:fill="auto"/>
                  <w:noWrap/>
                  <w:vAlign w:val="bottom"/>
                  <w:hideMark/>
                </w:tcPr>
                <w:p w14:paraId="5688EA6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08" w:type="dxa"/>
                  <w:shd w:val="clear" w:color="auto" w:fill="auto"/>
                  <w:noWrap/>
                  <w:vAlign w:val="bottom"/>
                  <w:hideMark/>
                </w:tcPr>
                <w:p w14:paraId="5D9683B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7247995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40" w:type="dxa"/>
                  <w:shd w:val="clear" w:color="auto" w:fill="auto"/>
                  <w:noWrap/>
                  <w:vAlign w:val="bottom"/>
                  <w:hideMark/>
                </w:tcPr>
                <w:p w14:paraId="3FD339C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255BB18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49B5562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79" w:type="dxa"/>
                  <w:shd w:val="clear" w:color="auto" w:fill="auto"/>
                  <w:noWrap/>
                  <w:vAlign w:val="bottom"/>
                  <w:hideMark/>
                </w:tcPr>
                <w:p w14:paraId="4CB75AD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89" w:type="dxa"/>
                  <w:shd w:val="clear" w:color="auto" w:fill="auto"/>
                  <w:noWrap/>
                  <w:vAlign w:val="bottom"/>
                  <w:hideMark/>
                </w:tcPr>
                <w:p w14:paraId="312555F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13" w:type="dxa"/>
                  <w:shd w:val="clear" w:color="auto" w:fill="auto"/>
                  <w:noWrap/>
                  <w:vAlign w:val="bottom"/>
                  <w:hideMark/>
                </w:tcPr>
                <w:p w14:paraId="0060508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09FE3CC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93" w:type="dxa"/>
                  <w:shd w:val="clear" w:color="auto" w:fill="auto"/>
                  <w:noWrap/>
                  <w:vAlign w:val="bottom"/>
                  <w:hideMark/>
                </w:tcPr>
                <w:p w14:paraId="796EBA8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27F65DD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317A000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305F017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5" w:type="dxa"/>
                  <w:shd w:val="clear" w:color="auto" w:fill="auto"/>
                  <w:noWrap/>
                  <w:vAlign w:val="bottom"/>
                  <w:hideMark/>
                </w:tcPr>
                <w:p w14:paraId="47C87A5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89" w:type="dxa"/>
                  <w:shd w:val="clear" w:color="auto" w:fill="auto"/>
                  <w:noWrap/>
                  <w:vAlign w:val="bottom"/>
                  <w:hideMark/>
                </w:tcPr>
                <w:p w14:paraId="710B21D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r>
            <w:tr w:rsidR="00184E4A" w:rsidRPr="00262E33" w14:paraId="4F5BAE1B" w14:textId="77777777" w:rsidTr="00184E4A">
              <w:trPr>
                <w:trHeight w:val="300"/>
              </w:trPr>
              <w:tc>
                <w:tcPr>
                  <w:tcW w:w="4712" w:type="dxa"/>
                  <w:shd w:val="clear" w:color="auto" w:fill="auto"/>
                  <w:vAlign w:val="bottom"/>
                  <w:hideMark/>
                </w:tcPr>
                <w:p w14:paraId="4826B28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Потери в тепловых сетях</w:t>
                  </w:r>
                </w:p>
              </w:tc>
              <w:tc>
                <w:tcPr>
                  <w:tcW w:w="976" w:type="dxa"/>
                  <w:shd w:val="clear" w:color="auto" w:fill="auto"/>
                  <w:vAlign w:val="center"/>
                  <w:hideMark/>
                </w:tcPr>
                <w:p w14:paraId="0F9AA66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3AEF79D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149" w:type="dxa"/>
                  <w:shd w:val="clear" w:color="auto" w:fill="auto"/>
                  <w:noWrap/>
                  <w:vAlign w:val="bottom"/>
                  <w:hideMark/>
                </w:tcPr>
                <w:p w14:paraId="1022099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08" w:type="dxa"/>
                  <w:shd w:val="clear" w:color="auto" w:fill="auto"/>
                  <w:noWrap/>
                  <w:vAlign w:val="bottom"/>
                  <w:hideMark/>
                </w:tcPr>
                <w:p w14:paraId="04D5DF1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1BDB250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40" w:type="dxa"/>
                  <w:shd w:val="clear" w:color="auto" w:fill="auto"/>
                  <w:noWrap/>
                  <w:vAlign w:val="bottom"/>
                  <w:hideMark/>
                </w:tcPr>
                <w:p w14:paraId="4129656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6C24CA2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5A6D40C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79" w:type="dxa"/>
                  <w:shd w:val="clear" w:color="auto" w:fill="auto"/>
                  <w:noWrap/>
                  <w:vAlign w:val="bottom"/>
                  <w:hideMark/>
                </w:tcPr>
                <w:p w14:paraId="2C5A9B5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89" w:type="dxa"/>
                  <w:shd w:val="clear" w:color="auto" w:fill="auto"/>
                  <w:noWrap/>
                  <w:vAlign w:val="bottom"/>
                  <w:hideMark/>
                </w:tcPr>
                <w:p w14:paraId="2B06F17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13" w:type="dxa"/>
                  <w:shd w:val="clear" w:color="auto" w:fill="auto"/>
                  <w:noWrap/>
                  <w:vAlign w:val="bottom"/>
                  <w:hideMark/>
                </w:tcPr>
                <w:p w14:paraId="4469276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111AADA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93" w:type="dxa"/>
                  <w:shd w:val="clear" w:color="auto" w:fill="auto"/>
                  <w:noWrap/>
                  <w:vAlign w:val="bottom"/>
                  <w:hideMark/>
                </w:tcPr>
                <w:p w14:paraId="4785DCA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756FCB5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5CD8910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7B41DF2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5" w:type="dxa"/>
                  <w:shd w:val="clear" w:color="auto" w:fill="auto"/>
                  <w:noWrap/>
                  <w:vAlign w:val="bottom"/>
                  <w:hideMark/>
                </w:tcPr>
                <w:p w14:paraId="291B2B9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89" w:type="dxa"/>
                  <w:shd w:val="clear" w:color="auto" w:fill="auto"/>
                  <w:noWrap/>
                  <w:vAlign w:val="bottom"/>
                  <w:hideMark/>
                </w:tcPr>
                <w:p w14:paraId="126532D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r>
            <w:tr w:rsidR="00184E4A" w:rsidRPr="00262E33" w14:paraId="2D119B62" w14:textId="77777777" w:rsidTr="00184E4A">
              <w:trPr>
                <w:trHeight w:val="300"/>
              </w:trPr>
              <w:tc>
                <w:tcPr>
                  <w:tcW w:w="4712" w:type="dxa"/>
                  <w:shd w:val="clear" w:color="auto" w:fill="auto"/>
                  <w:vAlign w:val="bottom"/>
                  <w:hideMark/>
                </w:tcPr>
                <w:p w14:paraId="0B331967" w14:textId="0ED0EA6B"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Присоединенная тепловая нагрузка</w:t>
                  </w:r>
                </w:p>
              </w:tc>
              <w:tc>
                <w:tcPr>
                  <w:tcW w:w="976" w:type="dxa"/>
                  <w:shd w:val="clear" w:color="auto" w:fill="auto"/>
                  <w:vAlign w:val="center"/>
                  <w:hideMark/>
                </w:tcPr>
                <w:p w14:paraId="426244D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4EF8677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c>
                <w:tcPr>
                  <w:tcW w:w="1149" w:type="dxa"/>
                  <w:shd w:val="clear" w:color="auto" w:fill="auto"/>
                  <w:noWrap/>
                  <w:vAlign w:val="bottom"/>
                  <w:hideMark/>
                </w:tcPr>
                <w:p w14:paraId="2AA70FC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c>
                <w:tcPr>
                  <w:tcW w:w="708" w:type="dxa"/>
                  <w:shd w:val="clear" w:color="auto" w:fill="auto"/>
                  <w:noWrap/>
                  <w:vAlign w:val="bottom"/>
                  <w:hideMark/>
                </w:tcPr>
                <w:p w14:paraId="66146E2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c>
                <w:tcPr>
                  <w:tcW w:w="711" w:type="dxa"/>
                  <w:shd w:val="clear" w:color="auto" w:fill="auto"/>
                  <w:noWrap/>
                  <w:vAlign w:val="bottom"/>
                  <w:hideMark/>
                </w:tcPr>
                <w:p w14:paraId="38D29E7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c>
                <w:tcPr>
                  <w:tcW w:w="940" w:type="dxa"/>
                  <w:shd w:val="clear" w:color="auto" w:fill="auto"/>
                  <w:noWrap/>
                  <w:vAlign w:val="bottom"/>
                  <w:hideMark/>
                </w:tcPr>
                <w:p w14:paraId="031716D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c>
                <w:tcPr>
                  <w:tcW w:w="711" w:type="dxa"/>
                  <w:shd w:val="clear" w:color="auto" w:fill="auto"/>
                  <w:noWrap/>
                  <w:vAlign w:val="bottom"/>
                  <w:hideMark/>
                </w:tcPr>
                <w:p w14:paraId="27D3685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c>
                <w:tcPr>
                  <w:tcW w:w="711" w:type="dxa"/>
                  <w:shd w:val="clear" w:color="auto" w:fill="auto"/>
                  <w:noWrap/>
                  <w:vAlign w:val="bottom"/>
                  <w:hideMark/>
                </w:tcPr>
                <w:p w14:paraId="745649E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c>
                <w:tcPr>
                  <w:tcW w:w="879" w:type="dxa"/>
                  <w:shd w:val="clear" w:color="auto" w:fill="auto"/>
                  <w:noWrap/>
                  <w:vAlign w:val="bottom"/>
                  <w:hideMark/>
                </w:tcPr>
                <w:p w14:paraId="2D5D857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c>
                <w:tcPr>
                  <w:tcW w:w="789" w:type="dxa"/>
                  <w:shd w:val="clear" w:color="auto" w:fill="auto"/>
                  <w:noWrap/>
                  <w:vAlign w:val="bottom"/>
                  <w:hideMark/>
                </w:tcPr>
                <w:p w14:paraId="77D63E1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c>
                <w:tcPr>
                  <w:tcW w:w="1213" w:type="dxa"/>
                  <w:shd w:val="clear" w:color="auto" w:fill="auto"/>
                  <w:noWrap/>
                  <w:vAlign w:val="bottom"/>
                  <w:hideMark/>
                </w:tcPr>
                <w:p w14:paraId="7119992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c>
                <w:tcPr>
                  <w:tcW w:w="850" w:type="dxa"/>
                  <w:shd w:val="clear" w:color="auto" w:fill="auto"/>
                  <w:noWrap/>
                  <w:vAlign w:val="bottom"/>
                  <w:hideMark/>
                </w:tcPr>
                <w:p w14:paraId="7E14629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c>
                <w:tcPr>
                  <w:tcW w:w="993" w:type="dxa"/>
                  <w:shd w:val="clear" w:color="auto" w:fill="auto"/>
                  <w:noWrap/>
                  <w:vAlign w:val="bottom"/>
                  <w:hideMark/>
                </w:tcPr>
                <w:p w14:paraId="6F1873A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c>
                <w:tcPr>
                  <w:tcW w:w="850" w:type="dxa"/>
                  <w:shd w:val="clear" w:color="auto" w:fill="auto"/>
                  <w:noWrap/>
                  <w:vAlign w:val="bottom"/>
                  <w:hideMark/>
                </w:tcPr>
                <w:p w14:paraId="1819E4A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c>
                <w:tcPr>
                  <w:tcW w:w="1276" w:type="dxa"/>
                  <w:shd w:val="clear" w:color="auto" w:fill="auto"/>
                  <w:noWrap/>
                  <w:vAlign w:val="bottom"/>
                  <w:hideMark/>
                </w:tcPr>
                <w:p w14:paraId="34658E7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c>
                <w:tcPr>
                  <w:tcW w:w="1276" w:type="dxa"/>
                  <w:shd w:val="clear" w:color="auto" w:fill="auto"/>
                  <w:noWrap/>
                  <w:vAlign w:val="bottom"/>
                  <w:hideMark/>
                </w:tcPr>
                <w:p w14:paraId="3716729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c>
                <w:tcPr>
                  <w:tcW w:w="1275" w:type="dxa"/>
                  <w:shd w:val="clear" w:color="auto" w:fill="auto"/>
                  <w:noWrap/>
                  <w:vAlign w:val="bottom"/>
                  <w:hideMark/>
                </w:tcPr>
                <w:p w14:paraId="7337207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c>
                <w:tcPr>
                  <w:tcW w:w="989" w:type="dxa"/>
                  <w:shd w:val="clear" w:color="auto" w:fill="auto"/>
                  <w:noWrap/>
                  <w:vAlign w:val="bottom"/>
                  <w:hideMark/>
                </w:tcPr>
                <w:p w14:paraId="24E62B2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r>
            <w:tr w:rsidR="00184E4A" w:rsidRPr="00262E33" w14:paraId="7FD21B09" w14:textId="77777777" w:rsidTr="00184E4A">
              <w:trPr>
                <w:trHeight w:val="300"/>
              </w:trPr>
              <w:tc>
                <w:tcPr>
                  <w:tcW w:w="4712" w:type="dxa"/>
                  <w:shd w:val="clear" w:color="auto" w:fill="auto"/>
                  <w:vAlign w:val="bottom"/>
                  <w:hideMark/>
                </w:tcPr>
                <w:p w14:paraId="1782C4E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Резерв/дефицит тепловой мощности</w:t>
                  </w:r>
                </w:p>
              </w:tc>
              <w:tc>
                <w:tcPr>
                  <w:tcW w:w="976" w:type="dxa"/>
                  <w:shd w:val="clear" w:color="auto" w:fill="auto"/>
                  <w:vAlign w:val="center"/>
                  <w:hideMark/>
                </w:tcPr>
                <w:p w14:paraId="0EC7FA7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28E0F52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-0,67</w:t>
                  </w:r>
                </w:p>
              </w:tc>
              <w:tc>
                <w:tcPr>
                  <w:tcW w:w="1149" w:type="dxa"/>
                  <w:shd w:val="clear" w:color="auto" w:fill="auto"/>
                  <w:noWrap/>
                  <w:vAlign w:val="bottom"/>
                  <w:hideMark/>
                </w:tcPr>
                <w:p w14:paraId="5928F8E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-0,67</w:t>
                  </w:r>
                </w:p>
              </w:tc>
              <w:tc>
                <w:tcPr>
                  <w:tcW w:w="708" w:type="dxa"/>
                  <w:shd w:val="clear" w:color="auto" w:fill="auto"/>
                  <w:noWrap/>
                  <w:vAlign w:val="bottom"/>
                  <w:hideMark/>
                </w:tcPr>
                <w:p w14:paraId="13E0E6A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-0,67</w:t>
                  </w:r>
                </w:p>
              </w:tc>
              <w:tc>
                <w:tcPr>
                  <w:tcW w:w="711" w:type="dxa"/>
                  <w:shd w:val="clear" w:color="auto" w:fill="auto"/>
                  <w:noWrap/>
                  <w:vAlign w:val="bottom"/>
                  <w:hideMark/>
                </w:tcPr>
                <w:p w14:paraId="35FD1B0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-0,67</w:t>
                  </w:r>
                </w:p>
              </w:tc>
              <w:tc>
                <w:tcPr>
                  <w:tcW w:w="940" w:type="dxa"/>
                  <w:shd w:val="clear" w:color="auto" w:fill="auto"/>
                  <w:noWrap/>
                  <w:vAlign w:val="bottom"/>
                  <w:hideMark/>
                </w:tcPr>
                <w:p w14:paraId="4A0312F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-0,67</w:t>
                  </w:r>
                </w:p>
              </w:tc>
              <w:tc>
                <w:tcPr>
                  <w:tcW w:w="711" w:type="dxa"/>
                  <w:shd w:val="clear" w:color="auto" w:fill="auto"/>
                  <w:noWrap/>
                  <w:vAlign w:val="bottom"/>
                  <w:hideMark/>
                </w:tcPr>
                <w:p w14:paraId="72FB80B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-0,67</w:t>
                  </w:r>
                </w:p>
              </w:tc>
              <w:tc>
                <w:tcPr>
                  <w:tcW w:w="711" w:type="dxa"/>
                  <w:shd w:val="clear" w:color="auto" w:fill="auto"/>
                  <w:noWrap/>
                  <w:vAlign w:val="bottom"/>
                  <w:hideMark/>
                </w:tcPr>
                <w:p w14:paraId="3586F24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-0,67</w:t>
                  </w:r>
                </w:p>
              </w:tc>
              <w:tc>
                <w:tcPr>
                  <w:tcW w:w="879" w:type="dxa"/>
                  <w:shd w:val="clear" w:color="auto" w:fill="auto"/>
                  <w:noWrap/>
                  <w:vAlign w:val="bottom"/>
                  <w:hideMark/>
                </w:tcPr>
                <w:p w14:paraId="1508A3E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-0,67</w:t>
                  </w:r>
                </w:p>
              </w:tc>
              <w:tc>
                <w:tcPr>
                  <w:tcW w:w="789" w:type="dxa"/>
                  <w:shd w:val="clear" w:color="auto" w:fill="auto"/>
                  <w:noWrap/>
                  <w:vAlign w:val="bottom"/>
                  <w:hideMark/>
                </w:tcPr>
                <w:p w14:paraId="0785555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-0,67</w:t>
                  </w:r>
                </w:p>
              </w:tc>
              <w:tc>
                <w:tcPr>
                  <w:tcW w:w="1213" w:type="dxa"/>
                  <w:shd w:val="clear" w:color="auto" w:fill="auto"/>
                  <w:noWrap/>
                  <w:vAlign w:val="bottom"/>
                  <w:hideMark/>
                </w:tcPr>
                <w:p w14:paraId="21271AA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-0,67</w:t>
                  </w:r>
                </w:p>
              </w:tc>
              <w:tc>
                <w:tcPr>
                  <w:tcW w:w="850" w:type="dxa"/>
                  <w:shd w:val="clear" w:color="auto" w:fill="auto"/>
                  <w:noWrap/>
                  <w:vAlign w:val="bottom"/>
                  <w:hideMark/>
                </w:tcPr>
                <w:p w14:paraId="7436802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-0,67</w:t>
                  </w:r>
                </w:p>
              </w:tc>
              <w:tc>
                <w:tcPr>
                  <w:tcW w:w="993" w:type="dxa"/>
                  <w:shd w:val="clear" w:color="auto" w:fill="auto"/>
                  <w:noWrap/>
                  <w:vAlign w:val="bottom"/>
                  <w:hideMark/>
                </w:tcPr>
                <w:p w14:paraId="69DEA82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-0,67</w:t>
                  </w:r>
                </w:p>
              </w:tc>
              <w:tc>
                <w:tcPr>
                  <w:tcW w:w="850" w:type="dxa"/>
                  <w:shd w:val="clear" w:color="auto" w:fill="auto"/>
                  <w:noWrap/>
                  <w:vAlign w:val="bottom"/>
                  <w:hideMark/>
                </w:tcPr>
                <w:p w14:paraId="1DE5366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-0,67</w:t>
                  </w:r>
                </w:p>
              </w:tc>
              <w:tc>
                <w:tcPr>
                  <w:tcW w:w="1276" w:type="dxa"/>
                  <w:shd w:val="clear" w:color="auto" w:fill="auto"/>
                  <w:noWrap/>
                  <w:vAlign w:val="bottom"/>
                  <w:hideMark/>
                </w:tcPr>
                <w:p w14:paraId="7D66137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-0,67</w:t>
                  </w:r>
                </w:p>
              </w:tc>
              <w:tc>
                <w:tcPr>
                  <w:tcW w:w="1276" w:type="dxa"/>
                  <w:shd w:val="clear" w:color="auto" w:fill="auto"/>
                  <w:noWrap/>
                  <w:vAlign w:val="bottom"/>
                  <w:hideMark/>
                </w:tcPr>
                <w:p w14:paraId="5006BA7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-0,67</w:t>
                  </w:r>
                </w:p>
              </w:tc>
              <w:tc>
                <w:tcPr>
                  <w:tcW w:w="1275" w:type="dxa"/>
                  <w:shd w:val="clear" w:color="auto" w:fill="auto"/>
                  <w:noWrap/>
                  <w:vAlign w:val="bottom"/>
                  <w:hideMark/>
                </w:tcPr>
                <w:p w14:paraId="2D2B49A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-0,67</w:t>
                  </w:r>
                </w:p>
              </w:tc>
              <w:tc>
                <w:tcPr>
                  <w:tcW w:w="989" w:type="dxa"/>
                  <w:shd w:val="clear" w:color="auto" w:fill="auto"/>
                  <w:noWrap/>
                  <w:vAlign w:val="bottom"/>
                  <w:hideMark/>
                </w:tcPr>
                <w:p w14:paraId="70B58C3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-0,67</w:t>
                  </w:r>
                </w:p>
              </w:tc>
            </w:tr>
            <w:tr w:rsidR="00184E4A" w:rsidRPr="00262E33" w14:paraId="30168691" w14:textId="77777777" w:rsidTr="00184E4A">
              <w:trPr>
                <w:trHeight w:val="591"/>
              </w:trPr>
              <w:tc>
                <w:tcPr>
                  <w:tcW w:w="4712" w:type="dxa"/>
                  <w:shd w:val="clear" w:color="auto" w:fill="auto"/>
                  <w:vAlign w:val="bottom"/>
                  <w:hideMark/>
                </w:tcPr>
                <w:p w14:paraId="3A64137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76" w:type="dxa"/>
                  <w:shd w:val="clear" w:color="auto" w:fill="auto"/>
                  <w:vAlign w:val="center"/>
                  <w:hideMark/>
                </w:tcPr>
                <w:p w14:paraId="2C4C9FE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center"/>
                  <w:hideMark/>
                </w:tcPr>
                <w:p w14:paraId="129FB75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1,22</w:t>
                  </w:r>
                </w:p>
              </w:tc>
              <w:tc>
                <w:tcPr>
                  <w:tcW w:w="1149" w:type="dxa"/>
                  <w:shd w:val="clear" w:color="auto" w:fill="auto"/>
                  <w:noWrap/>
                  <w:vAlign w:val="center"/>
                  <w:hideMark/>
                </w:tcPr>
                <w:p w14:paraId="144A3F1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1,22</w:t>
                  </w:r>
                </w:p>
              </w:tc>
              <w:tc>
                <w:tcPr>
                  <w:tcW w:w="708" w:type="dxa"/>
                  <w:shd w:val="clear" w:color="auto" w:fill="auto"/>
                  <w:noWrap/>
                  <w:vAlign w:val="center"/>
                  <w:hideMark/>
                </w:tcPr>
                <w:p w14:paraId="7F62C95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1,22</w:t>
                  </w:r>
                </w:p>
              </w:tc>
              <w:tc>
                <w:tcPr>
                  <w:tcW w:w="711" w:type="dxa"/>
                  <w:shd w:val="clear" w:color="auto" w:fill="auto"/>
                  <w:noWrap/>
                  <w:vAlign w:val="center"/>
                  <w:hideMark/>
                </w:tcPr>
                <w:p w14:paraId="0BD3F29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1,22</w:t>
                  </w:r>
                </w:p>
              </w:tc>
              <w:tc>
                <w:tcPr>
                  <w:tcW w:w="940" w:type="dxa"/>
                  <w:shd w:val="clear" w:color="auto" w:fill="auto"/>
                  <w:noWrap/>
                  <w:vAlign w:val="center"/>
                  <w:hideMark/>
                </w:tcPr>
                <w:p w14:paraId="5D0E63C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1,22</w:t>
                  </w:r>
                </w:p>
              </w:tc>
              <w:tc>
                <w:tcPr>
                  <w:tcW w:w="711" w:type="dxa"/>
                  <w:shd w:val="clear" w:color="auto" w:fill="auto"/>
                  <w:noWrap/>
                  <w:vAlign w:val="center"/>
                  <w:hideMark/>
                </w:tcPr>
                <w:p w14:paraId="0C1753E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1,22</w:t>
                  </w:r>
                </w:p>
              </w:tc>
              <w:tc>
                <w:tcPr>
                  <w:tcW w:w="711" w:type="dxa"/>
                  <w:shd w:val="clear" w:color="auto" w:fill="auto"/>
                  <w:noWrap/>
                  <w:vAlign w:val="center"/>
                  <w:hideMark/>
                </w:tcPr>
                <w:p w14:paraId="75FA0FF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1,22</w:t>
                  </w:r>
                </w:p>
              </w:tc>
              <w:tc>
                <w:tcPr>
                  <w:tcW w:w="879" w:type="dxa"/>
                  <w:shd w:val="clear" w:color="auto" w:fill="auto"/>
                  <w:noWrap/>
                  <w:vAlign w:val="center"/>
                  <w:hideMark/>
                </w:tcPr>
                <w:p w14:paraId="154280A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1,22</w:t>
                  </w:r>
                </w:p>
              </w:tc>
              <w:tc>
                <w:tcPr>
                  <w:tcW w:w="789" w:type="dxa"/>
                  <w:shd w:val="clear" w:color="auto" w:fill="auto"/>
                  <w:noWrap/>
                  <w:vAlign w:val="center"/>
                  <w:hideMark/>
                </w:tcPr>
                <w:p w14:paraId="334E099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1,22</w:t>
                  </w:r>
                </w:p>
              </w:tc>
              <w:tc>
                <w:tcPr>
                  <w:tcW w:w="1213" w:type="dxa"/>
                  <w:shd w:val="clear" w:color="auto" w:fill="auto"/>
                  <w:noWrap/>
                  <w:vAlign w:val="center"/>
                  <w:hideMark/>
                </w:tcPr>
                <w:p w14:paraId="53D2C2E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1,22</w:t>
                  </w:r>
                </w:p>
              </w:tc>
              <w:tc>
                <w:tcPr>
                  <w:tcW w:w="850" w:type="dxa"/>
                  <w:shd w:val="clear" w:color="auto" w:fill="auto"/>
                  <w:noWrap/>
                  <w:vAlign w:val="center"/>
                  <w:hideMark/>
                </w:tcPr>
                <w:p w14:paraId="578C7BC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1,22</w:t>
                  </w:r>
                </w:p>
              </w:tc>
              <w:tc>
                <w:tcPr>
                  <w:tcW w:w="993" w:type="dxa"/>
                  <w:shd w:val="clear" w:color="auto" w:fill="auto"/>
                  <w:noWrap/>
                  <w:vAlign w:val="center"/>
                  <w:hideMark/>
                </w:tcPr>
                <w:p w14:paraId="437542E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1,22</w:t>
                  </w:r>
                </w:p>
              </w:tc>
              <w:tc>
                <w:tcPr>
                  <w:tcW w:w="850" w:type="dxa"/>
                  <w:shd w:val="clear" w:color="auto" w:fill="auto"/>
                  <w:noWrap/>
                  <w:vAlign w:val="center"/>
                  <w:hideMark/>
                </w:tcPr>
                <w:p w14:paraId="049582C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1,22</w:t>
                  </w:r>
                </w:p>
              </w:tc>
              <w:tc>
                <w:tcPr>
                  <w:tcW w:w="1276" w:type="dxa"/>
                  <w:shd w:val="clear" w:color="auto" w:fill="auto"/>
                  <w:noWrap/>
                  <w:vAlign w:val="center"/>
                  <w:hideMark/>
                </w:tcPr>
                <w:p w14:paraId="76C799E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1,22</w:t>
                  </w:r>
                </w:p>
              </w:tc>
              <w:tc>
                <w:tcPr>
                  <w:tcW w:w="1276" w:type="dxa"/>
                  <w:shd w:val="clear" w:color="auto" w:fill="auto"/>
                  <w:noWrap/>
                  <w:vAlign w:val="center"/>
                  <w:hideMark/>
                </w:tcPr>
                <w:p w14:paraId="626761C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1,22</w:t>
                  </w:r>
                </w:p>
              </w:tc>
              <w:tc>
                <w:tcPr>
                  <w:tcW w:w="1275" w:type="dxa"/>
                  <w:shd w:val="clear" w:color="auto" w:fill="auto"/>
                  <w:noWrap/>
                  <w:vAlign w:val="center"/>
                  <w:hideMark/>
                </w:tcPr>
                <w:p w14:paraId="331EA75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1,22</w:t>
                  </w:r>
                </w:p>
              </w:tc>
              <w:tc>
                <w:tcPr>
                  <w:tcW w:w="989" w:type="dxa"/>
                  <w:shd w:val="clear" w:color="auto" w:fill="auto"/>
                  <w:noWrap/>
                  <w:vAlign w:val="center"/>
                  <w:hideMark/>
                </w:tcPr>
                <w:p w14:paraId="3A06C09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1,22</w:t>
                  </w:r>
                </w:p>
              </w:tc>
            </w:tr>
            <w:tr w:rsidR="00184E4A" w:rsidRPr="00262E33" w14:paraId="16357924" w14:textId="77777777" w:rsidTr="00184E4A">
              <w:trPr>
                <w:trHeight w:val="601"/>
              </w:trPr>
              <w:tc>
                <w:tcPr>
                  <w:tcW w:w="4712" w:type="dxa"/>
                  <w:shd w:val="clear" w:color="auto" w:fill="auto"/>
                  <w:vAlign w:val="bottom"/>
                  <w:hideMark/>
                </w:tcPr>
                <w:p w14:paraId="6B35473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76" w:type="dxa"/>
                  <w:shd w:val="clear" w:color="auto" w:fill="auto"/>
                  <w:vAlign w:val="center"/>
                  <w:hideMark/>
                </w:tcPr>
                <w:p w14:paraId="75FAAB7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center"/>
                  <w:hideMark/>
                </w:tcPr>
                <w:p w14:paraId="2C9149B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1,12</w:t>
                  </w:r>
                </w:p>
              </w:tc>
              <w:tc>
                <w:tcPr>
                  <w:tcW w:w="1149" w:type="dxa"/>
                  <w:shd w:val="clear" w:color="auto" w:fill="auto"/>
                  <w:noWrap/>
                  <w:vAlign w:val="center"/>
                  <w:hideMark/>
                </w:tcPr>
                <w:p w14:paraId="5CC544E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1,12</w:t>
                  </w:r>
                </w:p>
              </w:tc>
              <w:tc>
                <w:tcPr>
                  <w:tcW w:w="708" w:type="dxa"/>
                  <w:shd w:val="clear" w:color="auto" w:fill="auto"/>
                  <w:noWrap/>
                  <w:vAlign w:val="center"/>
                  <w:hideMark/>
                </w:tcPr>
                <w:p w14:paraId="16F1027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1,12</w:t>
                  </w:r>
                </w:p>
              </w:tc>
              <w:tc>
                <w:tcPr>
                  <w:tcW w:w="711" w:type="dxa"/>
                  <w:shd w:val="clear" w:color="auto" w:fill="auto"/>
                  <w:noWrap/>
                  <w:vAlign w:val="center"/>
                  <w:hideMark/>
                </w:tcPr>
                <w:p w14:paraId="36F8AA6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1,12</w:t>
                  </w:r>
                </w:p>
              </w:tc>
              <w:tc>
                <w:tcPr>
                  <w:tcW w:w="940" w:type="dxa"/>
                  <w:shd w:val="clear" w:color="auto" w:fill="auto"/>
                  <w:noWrap/>
                  <w:vAlign w:val="center"/>
                  <w:hideMark/>
                </w:tcPr>
                <w:p w14:paraId="7CAE386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1,12</w:t>
                  </w:r>
                </w:p>
              </w:tc>
              <w:tc>
                <w:tcPr>
                  <w:tcW w:w="711" w:type="dxa"/>
                  <w:shd w:val="clear" w:color="auto" w:fill="auto"/>
                  <w:noWrap/>
                  <w:vAlign w:val="center"/>
                  <w:hideMark/>
                </w:tcPr>
                <w:p w14:paraId="42B806A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1,12</w:t>
                  </w:r>
                </w:p>
              </w:tc>
              <w:tc>
                <w:tcPr>
                  <w:tcW w:w="711" w:type="dxa"/>
                  <w:shd w:val="clear" w:color="auto" w:fill="auto"/>
                  <w:noWrap/>
                  <w:vAlign w:val="center"/>
                  <w:hideMark/>
                </w:tcPr>
                <w:p w14:paraId="28E489D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1,12</w:t>
                  </w:r>
                </w:p>
              </w:tc>
              <w:tc>
                <w:tcPr>
                  <w:tcW w:w="879" w:type="dxa"/>
                  <w:shd w:val="clear" w:color="auto" w:fill="auto"/>
                  <w:noWrap/>
                  <w:vAlign w:val="center"/>
                  <w:hideMark/>
                </w:tcPr>
                <w:p w14:paraId="6288CE0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1,12</w:t>
                  </w:r>
                </w:p>
              </w:tc>
              <w:tc>
                <w:tcPr>
                  <w:tcW w:w="789" w:type="dxa"/>
                  <w:shd w:val="clear" w:color="auto" w:fill="auto"/>
                  <w:noWrap/>
                  <w:vAlign w:val="center"/>
                  <w:hideMark/>
                </w:tcPr>
                <w:p w14:paraId="3554C2F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1,12</w:t>
                  </w:r>
                </w:p>
              </w:tc>
              <w:tc>
                <w:tcPr>
                  <w:tcW w:w="1213" w:type="dxa"/>
                  <w:shd w:val="clear" w:color="auto" w:fill="auto"/>
                  <w:noWrap/>
                  <w:vAlign w:val="center"/>
                  <w:hideMark/>
                </w:tcPr>
                <w:p w14:paraId="0FC8C1E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1,12</w:t>
                  </w:r>
                </w:p>
              </w:tc>
              <w:tc>
                <w:tcPr>
                  <w:tcW w:w="850" w:type="dxa"/>
                  <w:shd w:val="clear" w:color="auto" w:fill="auto"/>
                  <w:noWrap/>
                  <w:vAlign w:val="center"/>
                  <w:hideMark/>
                </w:tcPr>
                <w:p w14:paraId="23C3363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1,12</w:t>
                  </w:r>
                </w:p>
              </w:tc>
              <w:tc>
                <w:tcPr>
                  <w:tcW w:w="993" w:type="dxa"/>
                  <w:shd w:val="clear" w:color="auto" w:fill="auto"/>
                  <w:noWrap/>
                  <w:vAlign w:val="center"/>
                  <w:hideMark/>
                </w:tcPr>
                <w:p w14:paraId="13030B5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1,12</w:t>
                  </w:r>
                </w:p>
              </w:tc>
              <w:tc>
                <w:tcPr>
                  <w:tcW w:w="850" w:type="dxa"/>
                  <w:shd w:val="clear" w:color="auto" w:fill="auto"/>
                  <w:noWrap/>
                  <w:vAlign w:val="center"/>
                  <w:hideMark/>
                </w:tcPr>
                <w:p w14:paraId="76D7912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1,12</w:t>
                  </w:r>
                </w:p>
              </w:tc>
              <w:tc>
                <w:tcPr>
                  <w:tcW w:w="1276" w:type="dxa"/>
                  <w:shd w:val="clear" w:color="auto" w:fill="auto"/>
                  <w:noWrap/>
                  <w:vAlign w:val="center"/>
                  <w:hideMark/>
                </w:tcPr>
                <w:p w14:paraId="46E9537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1,12</w:t>
                  </w:r>
                </w:p>
              </w:tc>
              <w:tc>
                <w:tcPr>
                  <w:tcW w:w="1276" w:type="dxa"/>
                  <w:shd w:val="clear" w:color="auto" w:fill="auto"/>
                  <w:noWrap/>
                  <w:vAlign w:val="center"/>
                  <w:hideMark/>
                </w:tcPr>
                <w:p w14:paraId="00351B9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1,12</w:t>
                  </w:r>
                </w:p>
              </w:tc>
              <w:tc>
                <w:tcPr>
                  <w:tcW w:w="1275" w:type="dxa"/>
                  <w:shd w:val="clear" w:color="auto" w:fill="auto"/>
                  <w:noWrap/>
                  <w:vAlign w:val="center"/>
                  <w:hideMark/>
                </w:tcPr>
                <w:p w14:paraId="106F106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1,12</w:t>
                  </w:r>
                </w:p>
              </w:tc>
              <w:tc>
                <w:tcPr>
                  <w:tcW w:w="989" w:type="dxa"/>
                  <w:shd w:val="clear" w:color="auto" w:fill="auto"/>
                  <w:noWrap/>
                  <w:vAlign w:val="center"/>
                  <w:hideMark/>
                </w:tcPr>
                <w:p w14:paraId="0FD5C00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1,12</w:t>
                  </w:r>
                </w:p>
              </w:tc>
            </w:tr>
            <w:tr w:rsidR="00184E4A" w:rsidRPr="00262E33" w14:paraId="51477DC8" w14:textId="77777777" w:rsidTr="00184E4A">
              <w:trPr>
                <w:trHeight w:val="300"/>
              </w:trPr>
              <w:tc>
                <w:tcPr>
                  <w:tcW w:w="21860" w:type="dxa"/>
                  <w:gridSpan w:val="19"/>
                  <w:shd w:val="clear" w:color="auto" w:fill="auto"/>
                  <w:noWrap/>
                  <w:vAlign w:val="bottom"/>
                  <w:hideMark/>
                </w:tcPr>
                <w:p w14:paraId="1C750B84" w14:textId="77777777" w:rsidR="00184E4A" w:rsidRPr="00262E33" w:rsidRDefault="00184E4A" w:rsidP="00346B40">
                  <w:pPr>
                    <w:spacing w:line="240" w:lineRule="auto"/>
                    <w:jc w:val="center"/>
                    <w:rPr>
                      <w:rFonts w:ascii="Calibri" w:hAnsi="Calibri" w:cs="Calibri"/>
                      <w:b/>
                      <w:bCs/>
                      <w:i/>
                      <w:iCs/>
                      <w:color w:val="000000"/>
                      <w:sz w:val="20"/>
                    </w:rPr>
                  </w:pPr>
                  <w:r w:rsidRPr="00D06A77">
                    <w:rPr>
                      <w:rFonts w:ascii="Times New Roman" w:hAnsi="Times New Roman"/>
                      <w:b/>
                      <w:bCs/>
                      <w:i/>
                      <w:iCs/>
                      <w:color w:val="000000"/>
                      <w:sz w:val="20"/>
                    </w:rPr>
                    <w:t>Котельная "ул. Рябиновая, 26В"</w:t>
                  </w:r>
                </w:p>
              </w:tc>
            </w:tr>
            <w:tr w:rsidR="00184E4A" w:rsidRPr="00262E33" w14:paraId="748C8F4C" w14:textId="77777777" w:rsidTr="00184E4A">
              <w:trPr>
                <w:trHeight w:val="300"/>
              </w:trPr>
              <w:tc>
                <w:tcPr>
                  <w:tcW w:w="4712" w:type="dxa"/>
                  <w:shd w:val="clear" w:color="auto" w:fill="auto"/>
                  <w:noWrap/>
                  <w:vAlign w:val="bottom"/>
                  <w:hideMark/>
                </w:tcPr>
                <w:p w14:paraId="3EB141D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Установленная тепловая мощность</w:t>
                  </w:r>
                </w:p>
              </w:tc>
              <w:tc>
                <w:tcPr>
                  <w:tcW w:w="976" w:type="dxa"/>
                  <w:shd w:val="clear" w:color="auto" w:fill="auto"/>
                  <w:vAlign w:val="center"/>
                  <w:hideMark/>
                </w:tcPr>
                <w:p w14:paraId="31389DD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640B2F4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1149" w:type="dxa"/>
                  <w:shd w:val="clear" w:color="auto" w:fill="auto"/>
                  <w:noWrap/>
                  <w:vAlign w:val="bottom"/>
                  <w:hideMark/>
                </w:tcPr>
                <w:p w14:paraId="1C223E5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708" w:type="dxa"/>
                  <w:shd w:val="clear" w:color="auto" w:fill="auto"/>
                  <w:noWrap/>
                  <w:vAlign w:val="bottom"/>
                  <w:hideMark/>
                </w:tcPr>
                <w:p w14:paraId="68BD7CB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711" w:type="dxa"/>
                  <w:shd w:val="clear" w:color="auto" w:fill="auto"/>
                  <w:noWrap/>
                  <w:vAlign w:val="bottom"/>
                  <w:hideMark/>
                </w:tcPr>
                <w:p w14:paraId="486784A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940" w:type="dxa"/>
                  <w:shd w:val="clear" w:color="auto" w:fill="auto"/>
                  <w:noWrap/>
                  <w:vAlign w:val="bottom"/>
                  <w:hideMark/>
                </w:tcPr>
                <w:p w14:paraId="4657D4C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711" w:type="dxa"/>
                  <w:shd w:val="clear" w:color="auto" w:fill="auto"/>
                  <w:noWrap/>
                  <w:vAlign w:val="bottom"/>
                  <w:hideMark/>
                </w:tcPr>
                <w:p w14:paraId="328AAA4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711" w:type="dxa"/>
                  <w:shd w:val="clear" w:color="auto" w:fill="auto"/>
                  <w:noWrap/>
                  <w:vAlign w:val="bottom"/>
                  <w:hideMark/>
                </w:tcPr>
                <w:p w14:paraId="0CB3A41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879" w:type="dxa"/>
                  <w:shd w:val="clear" w:color="auto" w:fill="auto"/>
                  <w:noWrap/>
                  <w:vAlign w:val="bottom"/>
                  <w:hideMark/>
                </w:tcPr>
                <w:p w14:paraId="62ABAE1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789" w:type="dxa"/>
                  <w:shd w:val="clear" w:color="auto" w:fill="auto"/>
                  <w:noWrap/>
                  <w:vAlign w:val="bottom"/>
                  <w:hideMark/>
                </w:tcPr>
                <w:p w14:paraId="6F42CC7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1213" w:type="dxa"/>
                  <w:shd w:val="clear" w:color="auto" w:fill="auto"/>
                  <w:noWrap/>
                  <w:vAlign w:val="bottom"/>
                  <w:hideMark/>
                </w:tcPr>
                <w:p w14:paraId="70AA29A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850" w:type="dxa"/>
                  <w:shd w:val="clear" w:color="auto" w:fill="auto"/>
                  <w:noWrap/>
                  <w:vAlign w:val="bottom"/>
                  <w:hideMark/>
                </w:tcPr>
                <w:p w14:paraId="4B0D99D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993" w:type="dxa"/>
                  <w:shd w:val="clear" w:color="auto" w:fill="auto"/>
                  <w:noWrap/>
                  <w:vAlign w:val="bottom"/>
                  <w:hideMark/>
                </w:tcPr>
                <w:p w14:paraId="63D42F7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850" w:type="dxa"/>
                  <w:shd w:val="clear" w:color="auto" w:fill="auto"/>
                  <w:noWrap/>
                  <w:vAlign w:val="bottom"/>
                  <w:hideMark/>
                </w:tcPr>
                <w:p w14:paraId="5E2DB7F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1276" w:type="dxa"/>
                  <w:shd w:val="clear" w:color="auto" w:fill="auto"/>
                  <w:noWrap/>
                  <w:vAlign w:val="bottom"/>
                  <w:hideMark/>
                </w:tcPr>
                <w:p w14:paraId="1AF6EFA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1276" w:type="dxa"/>
                  <w:shd w:val="clear" w:color="auto" w:fill="auto"/>
                  <w:noWrap/>
                  <w:vAlign w:val="bottom"/>
                  <w:hideMark/>
                </w:tcPr>
                <w:p w14:paraId="0E555FC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1275" w:type="dxa"/>
                  <w:shd w:val="clear" w:color="auto" w:fill="auto"/>
                  <w:noWrap/>
                  <w:vAlign w:val="bottom"/>
                  <w:hideMark/>
                </w:tcPr>
                <w:p w14:paraId="7C47CA9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989" w:type="dxa"/>
                  <w:shd w:val="clear" w:color="auto" w:fill="auto"/>
                  <w:noWrap/>
                  <w:vAlign w:val="bottom"/>
                  <w:hideMark/>
                </w:tcPr>
                <w:p w14:paraId="69336A9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r>
            <w:tr w:rsidR="00184E4A" w:rsidRPr="00262E33" w14:paraId="23CB620C" w14:textId="77777777" w:rsidTr="00184E4A">
              <w:trPr>
                <w:trHeight w:val="300"/>
              </w:trPr>
              <w:tc>
                <w:tcPr>
                  <w:tcW w:w="4712" w:type="dxa"/>
                  <w:shd w:val="clear" w:color="auto" w:fill="auto"/>
                  <w:noWrap/>
                  <w:vAlign w:val="bottom"/>
                  <w:hideMark/>
                </w:tcPr>
                <w:p w14:paraId="4F62472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Располагаемая тепловая мощность</w:t>
                  </w:r>
                </w:p>
              </w:tc>
              <w:tc>
                <w:tcPr>
                  <w:tcW w:w="976" w:type="dxa"/>
                  <w:shd w:val="clear" w:color="auto" w:fill="auto"/>
                  <w:vAlign w:val="center"/>
                  <w:hideMark/>
                </w:tcPr>
                <w:p w14:paraId="0850766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11DB92C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1149" w:type="dxa"/>
                  <w:shd w:val="clear" w:color="auto" w:fill="auto"/>
                  <w:noWrap/>
                  <w:vAlign w:val="bottom"/>
                  <w:hideMark/>
                </w:tcPr>
                <w:p w14:paraId="2F9AC71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708" w:type="dxa"/>
                  <w:shd w:val="clear" w:color="auto" w:fill="auto"/>
                  <w:noWrap/>
                  <w:vAlign w:val="bottom"/>
                  <w:hideMark/>
                </w:tcPr>
                <w:p w14:paraId="5FD3AAC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711" w:type="dxa"/>
                  <w:shd w:val="clear" w:color="auto" w:fill="auto"/>
                  <w:noWrap/>
                  <w:vAlign w:val="bottom"/>
                  <w:hideMark/>
                </w:tcPr>
                <w:p w14:paraId="564C22D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940" w:type="dxa"/>
                  <w:shd w:val="clear" w:color="auto" w:fill="auto"/>
                  <w:noWrap/>
                  <w:vAlign w:val="bottom"/>
                  <w:hideMark/>
                </w:tcPr>
                <w:p w14:paraId="41E2281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711" w:type="dxa"/>
                  <w:shd w:val="clear" w:color="auto" w:fill="auto"/>
                  <w:noWrap/>
                  <w:vAlign w:val="bottom"/>
                  <w:hideMark/>
                </w:tcPr>
                <w:p w14:paraId="1C28CFD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711" w:type="dxa"/>
                  <w:shd w:val="clear" w:color="auto" w:fill="auto"/>
                  <w:noWrap/>
                  <w:vAlign w:val="bottom"/>
                  <w:hideMark/>
                </w:tcPr>
                <w:p w14:paraId="64BA9B5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879" w:type="dxa"/>
                  <w:shd w:val="clear" w:color="auto" w:fill="auto"/>
                  <w:noWrap/>
                  <w:vAlign w:val="bottom"/>
                  <w:hideMark/>
                </w:tcPr>
                <w:p w14:paraId="65E6147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789" w:type="dxa"/>
                  <w:shd w:val="clear" w:color="auto" w:fill="auto"/>
                  <w:noWrap/>
                  <w:vAlign w:val="bottom"/>
                  <w:hideMark/>
                </w:tcPr>
                <w:p w14:paraId="46AC44D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1213" w:type="dxa"/>
                  <w:shd w:val="clear" w:color="auto" w:fill="auto"/>
                  <w:noWrap/>
                  <w:vAlign w:val="bottom"/>
                  <w:hideMark/>
                </w:tcPr>
                <w:p w14:paraId="59D8DE1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850" w:type="dxa"/>
                  <w:shd w:val="clear" w:color="auto" w:fill="auto"/>
                  <w:noWrap/>
                  <w:vAlign w:val="bottom"/>
                  <w:hideMark/>
                </w:tcPr>
                <w:p w14:paraId="6FCDF6B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993" w:type="dxa"/>
                  <w:shd w:val="clear" w:color="auto" w:fill="auto"/>
                  <w:noWrap/>
                  <w:vAlign w:val="bottom"/>
                  <w:hideMark/>
                </w:tcPr>
                <w:p w14:paraId="4B7ED82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850" w:type="dxa"/>
                  <w:shd w:val="clear" w:color="auto" w:fill="auto"/>
                  <w:noWrap/>
                  <w:vAlign w:val="bottom"/>
                  <w:hideMark/>
                </w:tcPr>
                <w:p w14:paraId="5C37D60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1276" w:type="dxa"/>
                  <w:shd w:val="clear" w:color="auto" w:fill="auto"/>
                  <w:noWrap/>
                  <w:vAlign w:val="bottom"/>
                  <w:hideMark/>
                </w:tcPr>
                <w:p w14:paraId="651B377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1276" w:type="dxa"/>
                  <w:shd w:val="clear" w:color="auto" w:fill="auto"/>
                  <w:noWrap/>
                  <w:vAlign w:val="bottom"/>
                  <w:hideMark/>
                </w:tcPr>
                <w:p w14:paraId="602BB76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1275" w:type="dxa"/>
                  <w:shd w:val="clear" w:color="auto" w:fill="auto"/>
                  <w:noWrap/>
                  <w:vAlign w:val="bottom"/>
                  <w:hideMark/>
                </w:tcPr>
                <w:p w14:paraId="0827EF3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989" w:type="dxa"/>
                  <w:shd w:val="clear" w:color="auto" w:fill="auto"/>
                  <w:noWrap/>
                  <w:vAlign w:val="bottom"/>
                  <w:hideMark/>
                </w:tcPr>
                <w:p w14:paraId="7F0FFF8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r>
            <w:tr w:rsidR="00184E4A" w:rsidRPr="00262E33" w14:paraId="7DEAAE7C" w14:textId="77777777" w:rsidTr="00184E4A">
              <w:trPr>
                <w:trHeight w:val="255"/>
              </w:trPr>
              <w:tc>
                <w:tcPr>
                  <w:tcW w:w="4712" w:type="dxa"/>
                  <w:shd w:val="clear" w:color="auto" w:fill="auto"/>
                  <w:vAlign w:val="bottom"/>
                  <w:hideMark/>
                </w:tcPr>
                <w:p w14:paraId="4C7D253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Затраты тепла на собственные нужды котельной</w:t>
                  </w:r>
                </w:p>
              </w:tc>
              <w:tc>
                <w:tcPr>
                  <w:tcW w:w="976" w:type="dxa"/>
                  <w:shd w:val="clear" w:color="auto" w:fill="auto"/>
                  <w:vAlign w:val="center"/>
                  <w:hideMark/>
                </w:tcPr>
                <w:p w14:paraId="7809E4C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2E99B34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149" w:type="dxa"/>
                  <w:shd w:val="clear" w:color="auto" w:fill="auto"/>
                  <w:noWrap/>
                  <w:vAlign w:val="bottom"/>
                  <w:hideMark/>
                </w:tcPr>
                <w:p w14:paraId="597F8BA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08" w:type="dxa"/>
                  <w:shd w:val="clear" w:color="auto" w:fill="auto"/>
                  <w:noWrap/>
                  <w:vAlign w:val="bottom"/>
                  <w:hideMark/>
                </w:tcPr>
                <w:p w14:paraId="0D1E405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5C982BC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40" w:type="dxa"/>
                  <w:shd w:val="clear" w:color="auto" w:fill="auto"/>
                  <w:noWrap/>
                  <w:vAlign w:val="bottom"/>
                  <w:hideMark/>
                </w:tcPr>
                <w:p w14:paraId="54D4D5D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041BD9A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3B79483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79" w:type="dxa"/>
                  <w:shd w:val="clear" w:color="auto" w:fill="auto"/>
                  <w:noWrap/>
                  <w:vAlign w:val="bottom"/>
                  <w:hideMark/>
                </w:tcPr>
                <w:p w14:paraId="36D32A9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89" w:type="dxa"/>
                  <w:shd w:val="clear" w:color="auto" w:fill="auto"/>
                  <w:noWrap/>
                  <w:vAlign w:val="bottom"/>
                  <w:hideMark/>
                </w:tcPr>
                <w:p w14:paraId="5E158B7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13" w:type="dxa"/>
                  <w:shd w:val="clear" w:color="auto" w:fill="auto"/>
                  <w:noWrap/>
                  <w:vAlign w:val="bottom"/>
                  <w:hideMark/>
                </w:tcPr>
                <w:p w14:paraId="7B943F4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014D5C7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93" w:type="dxa"/>
                  <w:shd w:val="clear" w:color="auto" w:fill="auto"/>
                  <w:noWrap/>
                  <w:vAlign w:val="bottom"/>
                  <w:hideMark/>
                </w:tcPr>
                <w:p w14:paraId="0FE125D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4B76409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1298B3C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07352C5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5" w:type="dxa"/>
                  <w:shd w:val="clear" w:color="auto" w:fill="auto"/>
                  <w:noWrap/>
                  <w:vAlign w:val="bottom"/>
                  <w:hideMark/>
                </w:tcPr>
                <w:p w14:paraId="1DF2B9A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89" w:type="dxa"/>
                  <w:shd w:val="clear" w:color="auto" w:fill="auto"/>
                  <w:noWrap/>
                  <w:vAlign w:val="bottom"/>
                  <w:hideMark/>
                </w:tcPr>
                <w:p w14:paraId="03CA2B4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r>
            <w:tr w:rsidR="00184E4A" w:rsidRPr="00262E33" w14:paraId="6403BA71" w14:textId="77777777" w:rsidTr="00184E4A">
              <w:trPr>
                <w:trHeight w:val="300"/>
              </w:trPr>
              <w:tc>
                <w:tcPr>
                  <w:tcW w:w="4712" w:type="dxa"/>
                  <w:shd w:val="clear" w:color="auto" w:fill="auto"/>
                  <w:vAlign w:val="bottom"/>
                  <w:hideMark/>
                </w:tcPr>
                <w:p w14:paraId="2F34C2A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Потери в тепловых сетях</w:t>
                  </w:r>
                </w:p>
              </w:tc>
              <w:tc>
                <w:tcPr>
                  <w:tcW w:w="976" w:type="dxa"/>
                  <w:shd w:val="clear" w:color="auto" w:fill="auto"/>
                  <w:vAlign w:val="center"/>
                  <w:hideMark/>
                </w:tcPr>
                <w:p w14:paraId="161B96C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3B74D0B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149" w:type="dxa"/>
                  <w:shd w:val="clear" w:color="auto" w:fill="auto"/>
                  <w:noWrap/>
                  <w:vAlign w:val="bottom"/>
                  <w:hideMark/>
                </w:tcPr>
                <w:p w14:paraId="0B772C8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08" w:type="dxa"/>
                  <w:shd w:val="clear" w:color="auto" w:fill="auto"/>
                  <w:noWrap/>
                  <w:vAlign w:val="bottom"/>
                  <w:hideMark/>
                </w:tcPr>
                <w:p w14:paraId="75F43E8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360F110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40" w:type="dxa"/>
                  <w:shd w:val="clear" w:color="auto" w:fill="auto"/>
                  <w:noWrap/>
                  <w:vAlign w:val="bottom"/>
                  <w:hideMark/>
                </w:tcPr>
                <w:p w14:paraId="7B0C8FC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2BF5CB5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0F87C6F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79" w:type="dxa"/>
                  <w:shd w:val="clear" w:color="auto" w:fill="auto"/>
                  <w:noWrap/>
                  <w:vAlign w:val="bottom"/>
                  <w:hideMark/>
                </w:tcPr>
                <w:p w14:paraId="66E8C83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89" w:type="dxa"/>
                  <w:shd w:val="clear" w:color="auto" w:fill="auto"/>
                  <w:noWrap/>
                  <w:vAlign w:val="bottom"/>
                  <w:hideMark/>
                </w:tcPr>
                <w:p w14:paraId="0B55178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13" w:type="dxa"/>
                  <w:shd w:val="clear" w:color="auto" w:fill="auto"/>
                  <w:noWrap/>
                  <w:vAlign w:val="bottom"/>
                  <w:hideMark/>
                </w:tcPr>
                <w:p w14:paraId="5A748F6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44AF2C5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93" w:type="dxa"/>
                  <w:shd w:val="clear" w:color="auto" w:fill="auto"/>
                  <w:noWrap/>
                  <w:vAlign w:val="bottom"/>
                  <w:hideMark/>
                </w:tcPr>
                <w:p w14:paraId="0F44634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4DA1E06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5629C28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1B1988D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5" w:type="dxa"/>
                  <w:shd w:val="clear" w:color="auto" w:fill="auto"/>
                  <w:noWrap/>
                  <w:vAlign w:val="bottom"/>
                  <w:hideMark/>
                </w:tcPr>
                <w:p w14:paraId="3DA3965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89" w:type="dxa"/>
                  <w:shd w:val="clear" w:color="auto" w:fill="auto"/>
                  <w:noWrap/>
                  <w:vAlign w:val="bottom"/>
                  <w:hideMark/>
                </w:tcPr>
                <w:p w14:paraId="47CB799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r>
            <w:tr w:rsidR="00184E4A" w:rsidRPr="00262E33" w14:paraId="0B8F9E67" w14:textId="77777777" w:rsidTr="00184E4A">
              <w:trPr>
                <w:trHeight w:val="300"/>
              </w:trPr>
              <w:tc>
                <w:tcPr>
                  <w:tcW w:w="4712" w:type="dxa"/>
                  <w:shd w:val="clear" w:color="auto" w:fill="auto"/>
                  <w:vAlign w:val="bottom"/>
                  <w:hideMark/>
                </w:tcPr>
                <w:p w14:paraId="7E146A2C" w14:textId="7FBDD14D"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Присоединенная тепловая нагрузка</w:t>
                  </w:r>
                </w:p>
              </w:tc>
              <w:tc>
                <w:tcPr>
                  <w:tcW w:w="976" w:type="dxa"/>
                  <w:shd w:val="clear" w:color="auto" w:fill="auto"/>
                  <w:vAlign w:val="center"/>
                  <w:hideMark/>
                </w:tcPr>
                <w:p w14:paraId="703A141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7F229FB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1149" w:type="dxa"/>
                  <w:shd w:val="clear" w:color="auto" w:fill="auto"/>
                  <w:noWrap/>
                  <w:vAlign w:val="bottom"/>
                  <w:hideMark/>
                </w:tcPr>
                <w:p w14:paraId="6E56CB3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708" w:type="dxa"/>
                  <w:shd w:val="clear" w:color="auto" w:fill="auto"/>
                  <w:noWrap/>
                  <w:vAlign w:val="bottom"/>
                  <w:hideMark/>
                </w:tcPr>
                <w:p w14:paraId="12BF91D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711" w:type="dxa"/>
                  <w:shd w:val="clear" w:color="auto" w:fill="auto"/>
                  <w:noWrap/>
                  <w:vAlign w:val="bottom"/>
                  <w:hideMark/>
                </w:tcPr>
                <w:p w14:paraId="5A4AC53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940" w:type="dxa"/>
                  <w:shd w:val="clear" w:color="auto" w:fill="auto"/>
                  <w:noWrap/>
                  <w:vAlign w:val="bottom"/>
                  <w:hideMark/>
                </w:tcPr>
                <w:p w14:paraId="017D90B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711" w:type="dxa"/>
                  <w:shd w:val="clear" w:color="auto" w:fill="auto"/>
                  <w:noWrap/>
                  <w:vAlign w:val="bottom"/>
                  <w:hideMark/>
                </w:tcPr>
                <w:p w14:paraId="4925E1B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711" w:type="dxa"/>
                  <w:shd w:val="clear" w:color="auto" w:fill="auto"/>
                  <w:noWrap/>
                  <w:vAlign w:val="bottom"/>
                  <w:hideMark/>
                </w:tcPr>
                <w:p w14:paraId="4D50575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879" w:type="dxa"/>
                  <w:shd w:val="clear" w:color="auto" w:fill="auto"/>
                  <w:noWrap/>
                  <w:vAlign w:val="bottom"/>
                  <w:hideMark/>
                </w:tcPr>
                <w:p w14:paraId="1E3446B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789" w:type="dxa"/>
                  <w:shd w:val="clear" w:color="auto" w:fill="auto"/>
                  <w:noWrap/>
                  <w:vAlign w:val="bottom"/>
                  <w:hideMark/>
                </w:tcPr>
                <w:p w14:paraId="568A336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1213" w:type="dxa"/>
                  <w:shd w:val="clear" w:color="auto" w:fill="auto"/>
                  <w:noWrap/>
                  <w:vAlign w:val="bottom"/>
                  <w:hideMark/>
                </w:tcPr>
                <w:p w14:paraId="0EE2A42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850" w:type="dxa"/>
                  <w:shd w:val="clear" w:color="auto" w:fill="auto"/>
                  <w:noWrap/>
                  <w:vAlign w:val="bottom"/>
                  <w:hideMark/>
                </w:tcPr>
                <w:p w14:paraId="27BF31D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993" w:type="dxa"/>
                  <w:shd w:val="clear" w:color="auto" w:fill="auto"/>
                  <w:noWrap/>
                  <w:vAlign w:val="bottom"/>
                  <w:hideMark/>
                </w:tcPr>
                <w:p w14:paraId="6CE7291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850" w:type="dxa"/>
                  <w:shd w:val="clear" w:color="auto" w:fill="auto"/>
                  <w:noWrap/>
                  <w:vAlign w:val="bottom"/>
                  <w:hideMark/>
                </w:tcPr>
                <w:p w14:paraId="7B20557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1276" w:type="dxa"/>
                  <w:shd w:val="clear" w:color="auto" w:fill="auto"/>
                  <w:noWrap/>
                  <w:vAlign w:val="bottom"/>
                  <w:hideMark/>
                </w:tcPr>
                <w:p w14:paraId="227B5E5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1276" w:type="dxa"/>
                  <w:shd w:val="clear" w:color="auto" w:fill="auto"/>
                  <w:noWrap/>
                  <w:vAlign w:val="bottom"/>
                  <w:hideMark/>
                </w:tcPr>
                <w:p w14:paraId="71DE2A2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1275" w:type="dxa"/>
                  <w:shd w:val="clear" w:color="auto" w:fill="auto"/>
                  <w:noWrap/>
                  <w:vAlign w:val="bottom"/>
                  <w:hideMark/>
                </w:tcPr>
                <w:p w14:paraId="73042D7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c>
                <w:tcPr>
                  <w:tcW w:w="989" w:type="dxa"/>
                  <w:shd w:val="clear" w:color="auto" w:fill="auto"/>
                  <w:noWrap/>
                  <w:vAlign w:val="bottom"/>
                  <w:hideMark/>
                </w:tcPr>
                <w:p w14:paraId="02517F5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1,05</w:t>
                  </w:r>
                </w:p>
              </w:tc>
            </w:tr>
            <w:tr w:rsidR="00184E4A" w:rsidRPr="00262E33" w14:paraId="061B16B6" w14:textId="77777777" w:rsidTr="00184E4A">
              <w:trPr>
                <w:trHeight w:val="300"/>
              </w:trPr>
              <w:tc>
                <w:tcPr>
                  <w:tcW w:w="4712" w:type="dxa"/>
                  <w:shd w:val="clear" w:color="auto" w:fill="auto"/>
                  <w:vAlign w:val="bottom"/>
                  <w:hideMark/>
                </w:tcPr>
                <w:p w14:paraId="1FBC8ED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Резерв/дефицит тепловой мощности</w:t>
                  </w:r>
                </w:p>
              </w:tc>
              <w:tc>
                <w:tcPr>
                  <w:tcW w:w="976" w:type="dxa"/>
                  <w:shd w:val="clear" w:color="auto" w:fill="auto"/>
                  <w:vAlign w:val="center"/>
                  <w:hideMark/>
                </w:tcPr>
                <w:p w14:paraId="1FBFB7A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18F4E35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-0,20</w:t>
                  </w:r>
                </w:p>
              </w:tc>
              <w:tc>
                <w:tcPr>
                  <w:tcW w:w="1149" w:type="dxa"/>
                  <w:shd w:val="clear" w:color="auto" w:fill="auto"/>
                  <w:noWrap/>
                  <w:vAlign w:val="bottom"/>
                  <w:hideMark/>
                </w:tcPr>
                <w:p w14:paraId="05C31B4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-0,20</w:t>
                  </w:r>
                </w:p>
              </w:tc>
              <w:tc>
                <w:tcPr>
                  <w:tcW w:w="708" w:type="dxa"/>
                  <w:shd w:val="clear" w:color="auto" w:fill="auto"/>
                  <w:noWrap/>
                  <w:vAlign w:val="bottom"/>
                  <w:hideMark/>
                </w:tcPr>
                <w:p w14:paraId="28FA1C4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-0,20</w:t>
                  </w:r>
                </w:p>
              </w:tc>
              <w:tc>
                <w:tcPr>
                  <w:tcW w:w="711" w:type="dxa"/>
                  <w:shd w:val="clear" w:color="auto" w:fill="auto"/>
                  <w:noWrap/>
                  <w:vAlign w:val="bottom"/>
                  <w:hideMark/>
                </w:tcPr>
                <w:p w14:paraId="1E1B380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-0,20</w:t>
                  </w:r>
                </w:p>
              </w:tc>
              <w:tc>
                <w:tcPr>
                  <w:tcW w:w="940" w:type="dxa"/>
                  <w:shd w:val="clear" w:color="auto" w:fill="auto"/>
                  <w:noWrap/>
                  <w:vAlign w:val="bottom"/>
                  <w:hideMark/>
                </w:tcPr>
                <w:p w14:paraId="154051A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-0,20</w:t>
                  </w:r>
                </w:p>
              </w:tc>
              <w:tc>
                <w:tcPr>
                  <w:tcW w:w="711" w:type="dxa"/>
                  <w:shd w:val="clear" w:color="auto" w:fill="auto"/>
                  <w:noWrap/>
                  <w:vAlign w:val="bottom"/>
                  <w:hideMark/>
                </w:tcPr>
                <w:p w14:paraId="5F890FE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-0,20</w:t>
                  </w:r>
                </w:p>
              </w:tc>
              <w:tc>
                <w:tcPr>
                  <w:tcW w:w="711" w:type="dxa"/>
                  <w:shd w:val="clear" w:color="auto" w:fill="auto"/>
                  <w:noWrap/>
                  <w:vAlign w:val="bottom"/>
                  <w:hideMark/>
                </w:tcPr>
                <w:p w14:paraId="2833004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-0,20</w:t>
                  </w:r>
                </w:p>
              </w:tc>
              <w:tc>
                <w:tcPr>
                  <w:tcW w:w="879" w:type="dxa"/>
                  <w:shd w:val="clear" w:color="auto" w:fill="auto"/>
                  <w:noWrap/>
                  <w:vAlign w:val="bottom"/>
                  <w:hideMark/>
                </w:tcPr>
                <w:p w14:paraId="479E2AD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-0,20</w:t>
                  </w:r>
                </w:p>
              </w:tc>
              <w:tc>
                <w:tcPr>
                  <w:tcW w:w="789" w:type="dxa"/>
                  <w:shd w:val="clear" w:color="auto" w:fill="auto"/>
                  <w:noWrap/>
                  <w:vAlign w:val="bottom"/>
                  <w:hideMark/>
                </w:tcPr>
                <w:p w14:paraId="19DE306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-0,20</w:t>
                  </w:r>
                </w:p>
              </w:tc>
              <w:tc>
                <w:tcPr>
                  <w:tcW w:w="1213" w:type="dxa"/>
                  <w:shd w:val="clear" w:color="auto" w:fill="auto"/>
                  <w:noWrap/>
                  <w:vAlign w:val="bottom"/>
                  <w:hideMark/>
                </w:tcPr>
                <w:p w14:paraId="7BF4B9E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-0,20</w:t>
                  </w:r>
                </w:p>
              </w:tc>
              <w:tc>
                <w:tcPr>
                  <w:tcW w:w="850" w:type="dxa"/>
                  <w:shd w:val="clear" w:color="auto" w:fill="auto"/>
                  <w:noWrap/>
                  <w:vAlign w:val="bottom"/>
                  <w:hideMark/>
                </w:tcPr>
                <w:p w14:paraId="768C0FB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-0,20</w:t>
                  </w:r>
                </w:p>
              </w:tc>
              <w:tc>
                <w:tcPr>
                  <w:tcW w:w="993" w:type="dxa"/>
                  <w:shd w:val="clear" w:color="auto" w:fill="auto"/>
                  <w:noWrap/>
                  <w:vAlign w:val="bottom"/>
                  <w:hideMark/>
                </w:tcPr>
                <w:p w14:paraId="76436F4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-0,20</w:t>
                  </w:r>
                </w:p>
              </w:tc>
              <w:tc>
                <w:tcPr>
                  <w:tcW w:w="850" w:type="dxa"/>
                  <w:shd w:val="clear" w:color="auto" w:fill="auto"/>
                  <w:noWrap/>
                  <w:vAlign w:val="bottom"/>
                  <w:hideMark/>
                </w:tcPr>
                <w:p w14:paraId="1411505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-0,20</w:t>
                  </w:r>
                </w:p>
              </w:tc>
              <w:tc>
                <w:tcPr>
                  <w:tcW w:w="1276" w:type="dxa"/>
                  <w:shd w:val="clear" w:color="auto" w:fill="auto"/>
                  <w:noWrap/>
                  <w:vAlign w:val="bottom"/>
                  <w:hideMark/>
                </w:tcPr>
                <w:p w14:paraId="7742CC3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-0,20</w:t>
                  </w:r>
                </w:p>
              </w:tc>
              <w:tc>
                <w:tcPr>
                  <w:tcW w:w="1276" w:type="dxa"/>
                  <w:shd w:val="clear" w:color="auto" w:fill="auto"/>
                  <w:noWrap/>
                  <w:vAlign w:val="bottom"/>
                  <w:hideMark/>
                </w:tcPr>
                <w:p w14:paraId="58A1ABA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-0,20</w:t>
                  </w:r>
                </w:p>
              </w:tc>
              <w:tc>
                <w:tcPr>
                  <w:tcW w:w="1275" w:type="dxa"/>
                  <w:shd w:val="clear" w:color="auto" w:fill="auto"/>
                  <w:noWrap/>
                  <w:vAlign w:val="bottom"/>
                  <w:hideMark/>
                </w:tcPr>
                <w:p w14:paraId="4D42225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-0,20</w:t>
                  </w:r>
                </w:p>
              </w:tc>
              <w:tc>
                <w:tcPr>
                  <w:tcW w:w="989" w:type="dxa"/>
                  <w:shd w:val="clear" w:color="auto" w:fill="auto"/>
                  <w:noWrap/>
                  <w:vAlign w:val="bottom"/>
                  <w:hideMark/>
                </w:tcPr>
                <w:p w14:paraId="7D2B6DA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-0,20</w:t>
                  </w:r>
                </w:p>
              </w:tc>
            </w:tr>
            <w:tr w:rsidR="00184E4A" w:rsidRPr="00262E33" w14:paraId="4B423CB2" w14:textId="77777777" w:rsidTr="00184E4A">
              <w:trPr>
                <w:trHeight w:val="754"/>
              </w:trPr>
              <w:tc>
                <w:tcPr>
                  <w:tcW w:w="4712" w:type="dxa"/>
                  <w:shd w:val="clear" w:color="auto" w:fill="auto"/>
                  <w:vAlign w:val="bottom"/>
                  <w:hideMark/>
                </w:tcPr>
                <w:p w14:paraId="5842F2A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76" w:type="dxa"/>
                  <w:shd w:val="clear" w:color="auto" w:fill="auto"/>
                  <w:vAlign w:val="center"/>
                  <w:hideMark/>
                </w:tcPr>
                <w:p w14:paraId="1B639C6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center"/>
                  <w:hideMark/>
                </w:tcPr>
                <w:p w14:paraId="5774DE6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0,85</w:t>
                  </w:r>
                </w:p>
              </w:tc>
              <w:tc>
                <w:tcPr>
                  <w:tcW w:w="1149" w:type="dxa"/>
                  <w:shd w:val="clear" w:color="auto" w:fill="auto"/>
                  <w:noWrap/>
                  <w:vAlign w:val="center"/>
                  <w:hideMark/>
                </w:tcPr>
                <w:p w14:paraId="3986243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0,85</w:t>
                  </w:r>
                </w:p>
              </w:tc>
              <w:tc>
                <w:tcPr>
                  <w:tcW w:w="708" w:type="dxa"/>
                  <w:shd w:val="clear" w:color="auto" w:fill="auto"/>
                  <w:noWrap/>
                  <w:vAlign w:val="center"/>
                  <w:hideMark/>
                </w:tcPr>
                <w:p w14:paraId="6A27137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0,85</w:t>
                  </w:r>
                </w:p>
              </w:tc>
              <w:tc>
                <w:tcPr>
                  <w:tcW w:w="711" w:type="dxa"/>
                  <w:shd w:val="clear" w:color="auto" w:fill="auto"/>
                  <w:noWrap/>
                  <w:vAlign w:val="center"/>
                  <w:hideMark/>
                </w:tcPr>
                <w:p w14:paraId="78218CE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0,85</w:t>
                  </w:r>
                </w:p>
              </w:tc>
              <w:tc>
                <w:tcPr>
                  <w:tcW w:w="940" w:type="dxa"/>
                  <w:shd w:val="clear" w:color="auto" w:fill="auto"/>
                  <w:noWrap/>
                  <w:vAlign w:val="center"/>
                  <w:hideMark/>
                </w:tcPr>
                <w:p w14:paraId="3A272BE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0,85</w:t>
                  </w:r>
                </w:p>
              </w:tc>
              <w:tc>
                <w:tcPr>
                  <w:tcW w:w="711" w:type="dxa"/>
                  <w:shd w:val="clear" w:color="auto" w:fill="auto"/>
                  <w:noWrap/>
                  <w:vAlign w:val="center"/>
                  <w:hideMark/>
                </w:tcPr>
                <w:p w14:paraId="0BCBD00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0,85</w:t>
                  </w:r>
                </w:p>
              </w:tc>
              <w:tc>
                <w:tcPr>
                  <w:tcW w:w="711" w:type="dxa"/>
                  <w:shd w:val="clear" w:color="auto" w:fill="auto"/>
                  <w:noWrap/>
                  <w:vAlign w:val="center"/>
                  <w:hideMark/>
                </w:tcPr>
                <w:p w14:paraId="24F85C3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0,85</w:t>
                  </w:r>
                </w:p>
              </w:tc>
              <w:tc>
                <w:tcPr>
                  <w:tcW w:w="879" w:type="dxa"/>
                  <w:shd w:val="clear" w:color="auto" w:fill="auto"/>
                  <w:noWrap/>
                  <w:vAlign w:val="center"/>
                  <w:hideMark/>
                </w:tcPr>
                <w:p w14:paraId="66F72C6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0,85</w:t>
                  </w:r>
                </w:p>
              </w:tc>
              <w:tc>
                <w:tcPr>
                  <w:tcW w:w="789" w:type="dxa"/>
                  <w:shd w:val="clear" w:color="auto" w:fill="auto"/>
                  <w:noWrap/>
                  <w:vAlign w:val="center"/>
                  <w:hideMark/>
                </w:tcPr>
                <w:p w14:paraId="336F7DF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0,85</w:t>
                  </w:r>
                </w:p>
              </w:tc>
              <w:tc>
                <w:tcPr>
                  <w:tcW w:w="1213" w:type="dxa"/>
                  <w:shd w:val="clear" w:color="auto" w:fill="auto"/>
                  <w:noWrap/>
                  <w:vAlign w:val="center"/>
                  <w:hideMark/>
                </w:tcPr>
                <w:p w14:paraId="5740C4B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0,85</w:t>
                  </w:r>
                </w:p>
              </w:tc>
              <w:tc>
                <w:tcPr>
                  <w:tcW w:w="850" w:type="dxa"/>
                  <w:shd w:val="clear" w:color="auto" w:fill="auto"/>
                  <w:noWrap/>
                  <w:vAlign w:val="center"/>
                  <w:hideMark/>
                </w:tcPr>
                <w:p w14:paraId="6AC8C6E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0,85</w:t>
                  </w:r>
                </w:p>
              </w:tc>
              <w:tc>
                <w:tcPr>
                  <w:tcW w:w="993" w:type="dxa"/>
                  <w:shd w:val="clear" w:color="auto" w:fill="auto"/>
                  <w:noWrap/>
                  <w:vAlign w:val="center"/>
                  <w:hideMark/>
                </w:tcPr>
                <w:p w14:paraId="33844F6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0,85</w:t>
                  </w:r>
                </w:p>
              </w:tc>
              <w:tc>
                <w:tcPr>
                  <w:tcW w:w="850" w:type="dxa"/>
                  <w:shd w:val="clear" w:color="auto" w:fill="auto"/>
                  <w:noWrap/>
                  <w:vAlign w:val="center"/>
                  <w:hideMark/>
                </w:tcPr>
                <w:p w14:paraId="75E641F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0,85</w:t>
                  </w:r>
                </w:p>
              </w:tc>
              <w:tc>
                <w:tcPr>
                  <w:tcW w:w="1276" w:type="dxa"/>
                  <w:shd w:val="clear" w:color="auto" w:fill="auto"/>
                  <w:noWrap/>
                  <w:vAlign w:val="center"/>
                  <w:hideMark/>
                </w:tcPr>
                <w:p w14:paraId="1D7E432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0,85</w:t>
                  </w:r>
                </w:p>
              </w:tc>
              <w:tc>
                <w:tcPr>
                  <w:tcW w:w="1276" w:type="dxa"/>
                  <w:shd w:val="clear" w:color="auto" w:fill="auto"/>
                  <w:noWrap/>
                  <w:vAlign w:val="center"/>
                  <w:hideMark/>
                </w:tcPr>
                <w:p w14:paraId="0FE30A8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0,85</w:t>
                  </w:r>
                </w:p>
              </w:tc>
              <w:tc>
                <w:tcPr>
                  <w:tcW w:w="1275" w:type="dxa"/>
                  <w:shd w:val="clear" w:color="auto" w:fill="auto"/>
                  <w:noWrap/>
                  <w:vAlign w:val="center"/>
                  <w:hideMark/>
                </w:tcPr>
                <w:p w14:paraId="1416E0D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0,85</w:t>
                  </w:r>
                </w:p>
              </w:tc>
              <w:tc>
                <w:tcPr>
                  <w:tcW w:w="989" w:type="dxa"/>
                  <w:shd w:val="clear" w:color="auto" w:fill="auto"/>
                  <w:noWrap/>
                  <w:vAlign w:val="center"/>
                  <w:hideMark/>
                </w:tcPr>
                <w:p w14:paraId="4CBB5F4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0,85</w:t>
                  </w:r>
                </w:p>
              </w:tc>
            </w:tr>
            <w:tr w:rsidR="00184E4A" w:rsidRPr="00262E33" w14:paraId="07B9DE18" w14:textId="77777777" w:rsidTr="00184E4A">
              <w:trPr>
                <w:trHeight w:val="567"/>
              </w:trPr>
              <w:tc>
                <w:tcPr>
                  <w:tcW w:w="4712" w:type="dxa"/>
                  <w:shd w:val="clear" w:color="auto" w:fill="auto"/>
                  <w:vAlign w:val="bottom"/>
                  <w:hideMark/>
                </w:tcPr>
                <w:p w14:paraId="471F4AB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76" w:type="dxa"/>
                  <w:shd w:val="clear" w:color="auto" w:fill="auto"/>
                  <w:vAlign w:val="center"/>
                  <w:hideMark/>
                </w:tcPr>
                <w:p w14:paraId="1681FDF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center"/>
                  <w:hideMark/>
                </w:tcPr>
                <w:p w14:paraId="13F98C8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0,75</w:t>
                  </w:r>
                </w:p>
              </w:tc>
              <w:tc>
                <w:tcPr>
                  <w:tcW w:w="1149" w:type="dxa"/>
                  <w:shd w:val="clear" w:color="auto" w:fill="auto"/>
                  <w:noWrap/>
                  <w:vAlign w:val="center"/>
                  <w:hideMark/>
                </w:tcPr>
                <w:p w14:paraId="67910B0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0,75</w:t>
                  </w:r>
                </w:p>
              </w:tc>
              <w:tc>
                <w:tcPr>
                  <w:tcW w:w="708" w:type="dxa"/>
                  <w:shd w:val="clear" w:color="auto" w:fill="auto"/>
                  <w:noWrap/>
                  <w:vAlign w:val="center"/>
                  <w:hideMark/>
                </w:tcPr>
                <w:p w14:paraId="426112A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0,75</w:t>
                  </w:r>
                </w:p>
              </w:tc>
              <w:tc>
                <w:tcPr>
                  <w:tcW w:w="711" w:type="dxa"/>
                  <w:shd w:val="clear" w:color="auto" w:fill="auto"/>
                  <w:noWrap/>
                  <w:vAlign w:val="center"/>
                  <w:hideMark/>
                </w:tcPr>
                <w:p w14:paraId="2114E42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0,75</w:t>
                  </w:r>
                </w:p>
              </w:tc>
              <w:tc>
                <w:tcPr>
                  <w:tcW w:w="940" w:type="dxa"/>
                  <w:shd w:val="clear" w:color="auto" w:fill="auto"/>
                  <w:noWrap/>
                  <w:vAlign w:val="center"/>
                  <w:hideMark/>
                </w:tcPr>
                <w:p w14:paraId="3981D6C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0,75</w:t>
                  </w:r>
                </w:p>
              </w:tc>
              <w:tc>
                <w:tcPr>
                  <w:tcW w:w="711" w:type="dxa"/>
                  <w:shd w:val="clear" w:color="auto" w:fill="auto"/>
                  <w:noWrap/>
                  <w:vAlign w:val="center"/>
                  <w:hideMark/>
                </w:tcPr>
                <w:p w14:paraId="451980F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0,75</w:t>
                  </w:r>
                </w:p>
              </w:tc>
              <w:tc>
                <w:tcPr>
                  <w:tcW w:w="711" w:type="dxa"/>
                  <w:shd w:val="clear" w:color="auto" w:fill="auto"/>
                  <w:noWrap/>
                  <w:vAlign w:val="center"/>
                  <w:hideMark/>
                </w:tcPr>
                <w:p w14:paraId="7E76249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0,75</w:t>
                  </w:r>
                </w:p>
              </w:tc>
              <w:tc>
                <w:tcPr>
                  <w:tcW w:w="879" w:type="dxa"/>
                  <w:shd w:val="clear" w:color="auto" w:fill="auto"/>
                  <w:noWrap/>
                  <w:vAlign w:val="center"/>
                  <w:hideMark/>
                </w:tcPr>
                <w:p w14:paraId="1566243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0,75</w:t>
                  </w:r>
                </w:p>
              </w:tc>
              <w:tc>
                <w:tcPr>
                  <w:tcW w:w="789" w:type="dxa"/>
                  <w:shd w:val="clear" w:color="auto" w:fill="auto"/>
                  <w:noWrap/>
                  <w:vAlign w:val="center"/>
                  <w:hideMark/>
                </w:tcPr>
                <w:p w14:paraId="0A886C4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0,75</w:t>
                  </w:r>
                </w:p>
              </w:tc>
              <w:tc>
                <w:tcPr>
                  <w:tcW w:w="1213" w:type="dxa"/>
                  <w:shd w:val="clear" w:color="auto" w:fill="auto"/>
                  <w:noWrap/>
                  <w:vAlign w:val="center"/>
                  <w:hideMark/>
                </w:tcPr>
                <w:p w14:paraId="2EADF9B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0,75</w:t>
                  </w:r>
                </w:p>
              </w:tc>
              <w:tc>
                <w:tcPr>
                  <w:tcW w:w="850" w:type="dxa"/>
                  <w:shd w:val="clear" w:color="auto" w:fill="auto"/>
                  <w:noWrap/>
                  <w:vAlign w:val="center"/>
                  <w:hideMark/>
                </w:tcPr>
                <w:p w14:paraId="6352B8B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0,75</w:t>
                  </w:r>
                </w:p>
              </w:tc>
              <w:tc>
                <w:tcPr>
                  <w:tcW w:w="993" w:type="dxa"/>
                  <w:shd w:val="clear" w:color="auto" w:fill="auto"/>
                  <w:noWrap/>
                  <w:vAlign w:val="center"/>
                  <w:hideMark/>
                </w:tcPr>
                <w:p w14:paraId="7785951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0,75</w:t>
                  </w:r>
                </w:p>
              </w:tc>
              <w:tc>
                <w:tcPr>
                  <w:tcW w:w="850" w:type="dxa"/>
                  <w:shd w:val="clear" w:color="auto" w:fill="auto"/>
                  <w:noWrap/>
                  <w:vAlign w:val="center"/>
                  <w:hideMark/>
                </w:tcPr>
                <w:p w14:paraId="5AB5147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0,75</w:t>
                  </w:r>
                </w:p>
              </w:tc>
              <w:tc>
                <w:tcPr>
                  <w:tcW w:w="1276" w:type="dxa"/>
                  <w:shd w:val="clear" w:color="auto" w:fill="auto"/>
                  <w:noWrap/>
                  <w:vAlign w:val="center"/>
                  <w:hideMark/>
                </w:tcPr>
                <w:p w14:paraId="6FDF820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0,75</w:t>
                  </w:r>
                </w:p>
              </w:tc>
              <w:tc>
                <w:tcPr>
                  <w:tcW w:w="1276" w:type="dxa"/>
                  <w:shd w:val="clear" w:color="auto" w:fill="auto"/>
                  <w:noWrap/>
                  <w:vAlign w:val="center"/>
                  <w:hideMark/>
                </w:tcPr>
                <w:p w14:paraId="6C8C547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0,75</w:t>
                  </w:r>
                </w:p>
              </w:tc>
              <w:tc>
                <w:tcPr>
                  <w:tcW w:w="1275" w:type="dxa"/>
                  <w:shd w:val="clear" w:color="auto" w:fill="auto"/>
                  <w:noWrap/>
                  <w:vAlign w:val="center"/>
                  <w:hideMark/>
                </w:tcPr>
                <w:p w14:paraId="5E90E78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0,75</w:t>
                  </w:r>
                </w:p>
              </w:tc>
              <w:tc>
                <w:tcPr>
                  <w:tcW w:w="989" w:type="dxa"/>
                  <w:shd w:val="clear" w:color="auto" w:fill="auto"/>
                  <w:noWrap/>
                  <w:vAlign w:val="center"/>
                  <w:hideMark/>
                </w:tcPr>
                <w:p w14:paraId="780F8DA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0,75</w:t>
                  </w:r>
                </w:p>
              </w:tc>
            </w:tr>
            <w:tr w:rsidR="00184E4A" w:rsidRPr="00262E33" w14:paraId="45AD4A64" w14:textId="77777777" w:rsidTr="00184E4A">
              <w:trPr>
                <w:trHeight w:val="300"/>
              </w:trPr>
              <w:tc>
                <w:tcPr>
                  <w:tcW w:w="21860" w:type="dxa"/>
                  <w:gridSpan w:val="19"/>
                  <w:shd w:val="clear" w:color="auto" w:fill="auto"/>
                  <w:noWrap/>
                  <w:vAlign w:val="bottom"/>
                  <w:hideMark/>
                </w:tcPr>
                <w:p w14:paraId="0089E89C" w14:textId="77777777" w:rsidR="00184E4A" w:rsidRPr="00D06A77" w:rsidRDefault="00184E4A" w:rsidP="00346B40">
                  <w:pPr>
                    <w:spacing w:line="240" w:lineRule="auto"/>
                    <w:jc w:val="center"/>
                    <w:rPr>
                      <w:rFonts w:ascii="Times New Roman" w:hAnsi="Times New Roman"/>
                      <w:b/>
                      <w:bCs/>
                      <w:i/>
                      <w:iCs/>
                      <w:color w:val="000000"/>
                      <w:sz w:val="20"/>
                    </w:rPr>
                  </w:pPr>
                  <w:r w:rsidRPr="00D06A77">
                    <w:rPr>
                      <w:rFonts w:ascii="Times New Roman" w:hAnsi="Times New Roman"/>
                      <w:b/>
                      <w:bCs/>
                      <w:i/>
                      <w:iCs/>
                      <w:color w:val="000000"/>
                      <w:sz w:val="20"/>
                    </w:rPr>
                    <w:t>Котельная "пр-т Н. Плевицкой, 11"</w:t>
                  </w:r>
                </w:p>
              </w:tc>
            </w:tr>
            <w:tr w:rsidR="00184E4A" w:rsidRPr="00262E33" w14:paraId="1773F2F3" w14:textId="77777777" w:rsidTr="00C635EE">
              <w:trPr>
                <w:trHeight w:val="144"/>
              </w:trPr>
              <w:tc>
                <w:tcPr>
                  <w:tcW w:w="4712" w:type="dxa"/>
                  <w:shd w:val="clear" w:color="auto" w:fill="auto"/>
                  <w:noWrap/>
                  <w:vAlign w:val="bottom"/>
                  <w:hideMark/>
                </w:tcPr>
                <w:p w14:paraId="240BAE2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Установленная тепловая мощность</w:t>
                  </w:r>
                </w:p>
              </w:tc>
              <w:tc>
                <w:tcPr>
                  <w:tcW w:w="976" w:type="dxa"/>
                  <w:shd w:val="clear" w:color="auto" w:fill="auto"/>
                  <w:vAlign w:val="center"/>
                  <w:hideMark/>
                </w:tcPr>
                <w:p w14:paraId="6F23F81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51F1448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c>
                <w:tcPr>
                  <w:tcW w:w="1149" w:type="dxa"/>
                  <w:shd w:val="clear" w:color="auto" w:fill="auto"/>
                  <w:noWrap/>
                  <w:vAlign w:val="bottom"/>
                  <w:hideMark/>
                </w:tcPr>
                <w:p w14:paraId="2FDDBA8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c>
                <w:tcPr>
                  <w:tcW w:w="708" w:type="dxa"/>
                  <w:shd w:val="clear" w:color="auto" w:fill="auto"/>
                  <w:noWrap/>
                  <w:vAlign w:val="bottom"/>
                  <w:hideMark/>
                </w:tcPr>
                <w:p w14:paraId="684A2A6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c>
                <w:tcPr>
                  <w:tcW w:w="711" w:type="dxa"/>
                  <w:shd w:val="clear" w:color="auto" w:fill="auto"/>
                  <w:noWrap/>
                  <w:vAlign w:val="bottom"/>
                  <w:hideMark/>
                </w:tcPr>
                <w:p w14:paraId="0048BAD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c>
                <w:tcPr>
                  <w:tcW w:w="940" w:type="dxa"/>
                  <w:shd w:val="clear" w:color="auto" w:fill="auto"/>
                  <w:noWrap/>
                  <w:vAlign w:val="bottom"/>
                  <w:hideMark/>
                </w:tcPr>
                <w:p w14:paraId="01335C7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c>
                <w:tcPr>
                  <w:tcW w:w="711" w:type="dxa"/>
                  <w:shd w:val="clear" w:color="auto" w:fill="auto"/>
                  <w:noWrap/>
                  <w:vAlign w:val="bottom"/>
                  <w:hideMark/>
                </w:tcPr>
                <w:p w14:paraId="2A6DE1D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c>
                <w:tcPr>
                  <w:tcW w:w="711" w:type="dxa"/>
                  <w:shd w:val="clear" w:color="auto" w:fill="auto"/>
                  <w:noWrap/>
                  <w:vAlign w:val="bottom"/>
                  <w:hideMark/>
                </w:tcPr>
                <w:p w14:paraId="547EFE2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c>
                <w:tcPr>
                  <w:tcW w:w="879" w:type="dxa"/>
                  <w:shd w:val="clear" w:color="auto" w:fill="auto"/>
                  <w:noWrap/>
                  <w:vAlign w:val="bottom"/>
                  <w:hideMark/>
                </w:tcPr>
                <w:p w14:paraId="26E981B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c>
                <w:tcPr>
                  <w:tcW w:w="789" w:type="dxa"/>
                  <w:shd w:val="clear" w:color="auto" w:fill="auto"/>
                  <w:noWrap/>
                  <w:vAlign w:val="bottom"/>
                  <w:hideMark/>
                </w:tcPr>
                <w:p w14:paraId="672288B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c>
                <w:tcPr>
                  <w:tcW w:w="1213" w:type="dxa"/>
                  <w:shd w:val="clear" w:color="auto" w:fill="auto"/>
                  <w:noWrap/>
                  <w:vAlign w:val="bottom"/>
                  <w:hideMark/>
                </w:tcPr>
                <w:p w14:paraId="32E3037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c>
                <w:tcPr>
                  <w:tcW w:w="850" w:type="dxa"/>
                  <w:shd w:val="clear" w:color="auto" w:fill="auto"/>
                  <w:noWrap/>
                  <w:vAlign w:val="bottom"/>
                  <w:hideMark/>
                </w:tcPr>
                <w:p w14:paraId="4A09785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c>
                <w:tcPr>
                  <w:tcW w:w="993" w:type="dxa"/>
                  <w:shd w:val="clear" w:color="auto" w:fill="auto"/>
                  <w:noWrap/>
                  <w:vAlign w:val="bottom"/>
                  <w:hideMark/>
                </w:tcPr>
                <w:p w14:paraId="6859DE8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c>
                <w:tcPr>
                  <w:tcW w:w="850" w:type="dxa"/>
                  <w:shd w:val="clear" w:color="auto" w:fill="auto"/>
                  <w:noWrap/>
                  <w:vAlign w:val="bottom"/>
                  <w:hideMark/>
                </w:tcPr>
                <w:p w14:paraId="5ABB64E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c>
                <w:tcPr>
                  <w:tcW w:w="1276" w:type="dxa"/>
                  <w:shd w:val="clear" w:color="auto" w:fill="auto"/>
                  <w:noWrap/>
                  <w:vAlign w:val="bottom"/>
                  <w:hideMark/>
                </w:tcPr>
                <w:p w14:paraId="621A7C5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c>
                <w:tcPr>
                  <w:tcW w:w="1276" w:type="dxa"/>
                  <w:shd w:val="clear" w:color="auto" w:fill="auto"/>
                  <w:noWrap/>
                  <w:vAlign w:val="bottom"/>
                  <w:hideMark/>
                </w:tcPr>
                <w:p w14:paraId="2D20AC3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c>
                <w:tcPr>
                  <w:tcW w:w="1275" w:type="dxa"/>
                  <w:shd w:val="clear" w:color="auto" w:fill="auto"/>
                  <w:noWrap/>
                  <w:vAlign w:val="bottom"/>
                  <w:hideMark/>
                </w:tcPr>
                <w:p w14:paraId="597C4E1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c>
                <w:tcPr>
                  <w:tcW w:w="989" w:type="dxa"/>
                  <w:shd w:val="clear" w:color="auto" w:fill="auto"/>
                  <w:noWrap/>
                  <w:vAlign w:val="bottom"/>
                  <w:hideMark/>
                </w:tcPr>
                <w:p w14:paraId="10CCAF7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r>
            <w:tr w:rsidR="00184E4A" w:rsidRPr="00262E33" w14:paraId="383EC5C8" w14:textId="77777777" w:rsidTr="00C635EE">
              <w:trPr>
                <w:trHeight w:val="189"/>
              </w:trPr>
              <w:tc>
                <w:tcPr>
                  <w:tcW w:w="4712" w:type="dxa"/>
                  <w:shd w:val="clear" w:color="auto" w:fill="auto"/>
                  <w:noWrap/>
                  <w:vAlign w:val="bottom"/>
                  <w:hideMark/>
                </w:tcPr>
                <w:p w14:paraId="563C06C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Располагаемая тепловая мощность</w:t>
                  </w:r>
                </w:p>
              </w:tc>
              <w:tc>
                <w:tcPr>
                  <w:tcW w:w="976" w:type="dxa"/>
                  <w:shd w:val="clear" w:color="auto" w:fill="auto"/>
                  <w:vAlign w:val="center"/>
                  <w:hideMark/>
                </w:tcPr>
                <w:p w14:paraId="57DCEA7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511BBFD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c>
                <w:tcPr>
                  <w:tcW w:w="1149" w:type="dxa"/>
                  <w:shd w:val="clear" w:color="auto" w:fill="auto"/>
                  <w:noWrap/>
                  <w:vAlign w:val="bottom"/>
                  <w:hideMark/>
                </w:tcPr>
                <w:p w14:paraId="309B17B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c>
                <w:tcPr>
                  <w:tcW w:w="708" w:type="dxa"/>
                  <w:shd w:val="clear" w:color="auto" w:fill="auto"/>
                  <w:noWrap/>
                  <w:vAlign w:val="bottom"/>
                  <w:hideMark/>
                </w:tcPr>
                <w:p w14:paraId="48EA5A7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c>
                <w:tcPr>
                  <w:tcW w:w="711" w:type="dxa"/>
                  <w:shd w:val="clear" w:color="auto" w:fill="auto"/>
                  <w:noWrap/>
                  <w:vAlign w:val="bottom"/>
                  <w:hideMark/>
                </w:tcPr>
                <w:p w14:paraId="619D78E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c>
                <w:tcPr>
                  <w:tcW w:w="940" w:type="dxa"/>
                  <w:shd w:val="clear" w:color="auto" w:fill="auto"/>
                  <w:noWrap/>
                  <w:vAlign w:val="bottom"/>
                  <w:hideMark/>
                </w:tcPr>
                <w:p w14:paraId="7133D81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c>
                <w:tcPr>
                  <w:tcW w:w="711" w:type="dxa"/>
                  <w:shd w:val="clear" w:color="auto" w:fill="auto"/>
                  <w:noWrap/>
                  <w:vAlign w:val="bottom"/>
                  <w:hideMark/>
                </w:tcPr>
                <w:p w14:paraId="6CF5973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c>
                <w:tcPr>
                  <w:tcW w:w="711" w:type="dxa"/>
                  <w:shd w:val="clear" w:color="auto" w:fill="auto"/>
                  <w:noWrap/>
                  <w:vAlign w:val="bottom"/>
                  <w:hideMark/>
                </w:tcPr>
                <w:p w14:paraId="24B7D18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c>
                <w:tcPr>
                  <w:tcW w:w="879" w:type="dxa"/>
                  <w:shd w:val="clear" w:color="auto" w:fill="auto"/>
                  <w:noWrap/>
                  <w:vAlign w:val="bottom"/>
                  <w:hideMark/>
                </w:tcPr>
                <w:p w14:paraId="3AED33A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c>
                <w:tcPr>
                  <w:tcW w:w="789" w:type="dxa"/>
                  <w:shd w:val="clear" w:color="auto" w:fill="auto"/>
                  <w:noWrap/>
                  <w:vAlign w:val="bottom"/>
                  <w:hideMark/>
                </w:tcPr>
                <w:p w14:paraId="38E470A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c>
                <w:tcPr>
                  <w:tcW w:w="1213" w:type="dxa"/>
                  <w:shd w:val="clear" w:color="auto" w:fill="auto"/>
                  <w:noWrap/>
                  <w:vAlign w:val="bottom"/>
                  <w:hideMark/>
                </w:tcPr>
                <w:p w14:paraId="2EC38E3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c>
                <w:tcPr>
                  <w:tcW w:w="850" w:type="dxa"/>
                  <w:shd w:val="clear" w:color="auto" w:fill="auto"/>
                  <w:noWrap/>
                  <w:vAlign w:val="bottom"/>
                  <w:hideMark/>
                </w:tcPr>
                <w:p w14:paraId="1F33A70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c>
                <w:tcPr>
                  <w:tcW w:w="993" w:type="dxa"/>
                  <w:shd w:val="clear" w:color="auto" w:fill="auto"/>
                  <w:noWrap/>
                  <w:vAlign w:val="bottom"/>
                  <w:hideMark/>
                </w:tcPr>
                <w:p w14:paraId="1B9A8EB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c>
                <w:tcPr>
                  <w:tcW w:w="850" w:type="dxa"/>
                  <w:shd w:val="clear" w:color="auto" w:fill="auto"/>
                  <w:noWrap/>
                  <w:vAlign w:val="bottom"/>
                  <w:hideMark/>
                </w:tcPr>
                <w:p w14:paraId="13626CB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c>
                <w:tcPr>
                  <w:tcW w:w="1276" w:type="dxa"/>
                  <w:shd w:val="clear" w:color="auto" w:fill="auto"/>
                  <w:noWrap/>
                  <w:vAlign w:val="bottom"/>
                  <w:hideMark/>
                </w:tcPr>
                <w:p w14:paraId="41F12E4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c>
                <w:tcPr>
                  <w:tcW w:w="1276" w:type="dxa"/>
                  <w:shd w:val="clear" w:color="auto" w:fill="auto"/>
                  <w:noWrap/>
                  <w:vAlign w:val="bottom"/>
                  <w:hideMark/>
                </w:tcPr>
                <w:p w14:paraId="5C88269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c>
                <w:tcPr>
                  <w:tcW w:w="1275" w:type="dxa"/>
                  <w:shd w:val="clear" w:color="auto" w:fill="auto"/>
                  <w:noWrap/>
                  <w:vAlign w:val="bottom"/>
                  <w:hideMark/>
                </w:tcPr>
                <w:p w14:paraId="6E3C4FE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c>
                <w:tcPr>
                  <w:tcW w:w="989" w:type="dxa"/>
                  <w:shd w:val="clear" w:color="auto" w:fill="auto"/>
                  <w:noWrap/>
                  <w:vAlign w:val="bottom"/>
                  <w:hideMark/>
                </w:tcPr>
                <w:p w14:paraId="1AD353B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2,32</w:t>
                  </w:r>
                </w:p>
              </w:tc>
            </w:tr>
            <w:tr w:rsidR="00184E4A" w:rsidRPr="00262E33" w14:paraId="50032518" w14:textId="77777777" w:rsidTr="00184E4A">
              <w:trPr>
                <w:trHeight w:val="350"/>
              </w:trPr>
              <w:tc>
                <w:tcPr>
                  <w:tcW w:w="4712" w:type="dxa"/>
                  <w:shd w:val="clear" w:color="auto" w:fill="auto"/>
                  <w:vAlign w:val="bottom"/>
                  <w:hideMark/>
                </w:tcPr>
                <w:p w14:paraId="5B3655A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Затраты тепла на собственные нужды котельной</w:t>
                  </w:r>
                </w:p>
              </w:tc>
              <w:tc>
                <w:tcPr>
                  <w:tcW w:w="976" w:type="dxa"/>
                  <w:shd w:val="clear" w:color="auto" w:fill="auto"/>
                  <w:vAlign w:val="center"/>
                  <w:hideMark/>
                </w:tcPr>
                <w:p w14:paraId="4E8008B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20DBE8D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149" w:type="dxa"/>
                  <w:shd w:val="clear" w:color="auto" w:fill="auto"/>
                  <w:noWrap/>
                  <w:vAlign w:val="bottom"/>
                  <w:hideMark/>
                </w:tcPr>
                <w:p w14:paraId="2F7F6F9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08" w:type="dxa"/>
                  <w:shd w:val="clear" w:color="auto" w:fill="auto"/>
                  <w:noWrap/>
                  <w:vAlign w:val="bottom"/>
                  <w:hideMark/>
                </w:tcPr>
                <w:p w14:paraId="46E7FF1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4D32FBE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40" w:type="dxa"/>
                  <w:shd w:val="clear" w:color="auto" w:fill="auto"/>
                  <w:noWrap/>
                  <w:vAlign w:val="bottom"/>
                  <w:hideMark/>
                </w:tcPr>
                <w:p w14:paraId="37F6131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7646910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0C376EB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79" w:type="dxa"/>
                  <w:shd w:val="clear" w:color="auto" w:fill="auto"/>
                  <w:noWrap/>
                  <w:vAlign w:val="bottom"/>
                  <w:hideMark/>
                </w:tcPr>
                <w:p w14:paraId="459E8DE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89" w:type="dxa"/>
                  <w:shd w:val="clear" w:color="auto" w:fill="auto"/>
                  <w:noWrap/>
                  <w:vAlign w:val="bottom"/>
                  <w:hideMark/>
                </w:tcPr>
                <w:p w14:paraId="6EB6148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13" w:type="dxa"/>
                  <w:shd w:val="clear" w:color="auto" w:fill="auto"/>
                  <w:noWrap/>
                  <w:vAlign w:val="bottom"/>
                  <w:hideMark/>
                </w:tcPr>
                <w:p w14:paraId="5A3E81C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2B06213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93" w:type="dxa"/>
                  <w:shd w:val="clear" w:color="auto" w:fill="auto"/>
                  <w:noWrap/>
                  <w:vAlign w:val="bottom"/>
                  <w:hideMark/>
                </w:tcPr>
                <w:p w14:paraId="2535E87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2025009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469574E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6EB1C08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5" w:type="dxa"/>
                  <w:shd w:val="clear" w:color="auto" w:fill="auto"/>
                  <w:noWrap/>
                  <w:vAlign w:val="bottom"/>
                  <w:hideMark/>
                </w:tcPr>
                <w:p w14:paraId="34336D8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89" w:type="dxa"/>
                  <w:shd w:val="clear" w:color="auto" w:fill="auto"/>
                  <w:noWrap/>
                  <w:vAlign w:val="bottom"/>
                  <w:hideMark/>
                </w:tcPr>
                <w:p w14:paraId="33FEC61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r>
            <w:tr w:rsidR="00184E4A" w:rsidRPr="00262E33" w14:paraId="66865200" w14:textId="77777777" w:rsidTr="00184E4A">
              <w:trPr>
                <w:trHeight w:val="300"/>
              </w:trPr>
              <w:tc>
                <w:tcPr>
                  <w:tcW w:w="4712" w:type="dxa"/>
                  <w:shd w:val="clear" w:color="auto" w:fill="auto"/>
                  <w:vAlign w:val="bottom"/>
                  <w:hideMark/>
                </w:tcPr>
                <w:p w14:paraId="23B2EC6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Потери в тепловых сетях</w:t>
                  </w:r>
                </w:p>
              </w:tc>
              <w:tc>
                <w:tcPr>
                  <w:tcW w:w="976" w:type="dxa"/>
                  <w:shd w:val="clear" w:color="auto" w:fill="auto"/>
                  <w:vAlign w:val="center"/>
                  <w:hideMark/>
                </w:tcPr>
                <w:p w14:paraId="2223E75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566F9A4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149" w:type="dxa"/>
                  <w:shd w:val="clear" w:color="auto" w:fill="auto"/>
                  <w:noWrap/>
                  <w:vAlign w:val="bottom"/>
                  <w:hideMark/>
                </w:tcPr>
                <w:p w14:paraId="127D5D5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08" w:type="dxa"/>
                  <w:shd w:val="clear" w:color="auto" w:fill="auto"/>
                  <w:noWrap/>
                  <w:vAlign w:val="bottom"/>
                  <w:hideMark/>
                </w:tcPr>
                <w:p w14:paraId="6E71E4F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226A7B5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40" w:type="dxa"/>
                  <w:shd w:val="clear" w:color="auto" w:fill="auto"/>
                  <w:noWrap/>
                  <w:vAlign w:val="bottom"/>
                  <w:hideMark/>
                </w:tcPr>
                <w:p w14:paraId="6A0B036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438FAE1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7A15758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79" w:type="dxa"/>
                  <w:shd w:val="clear" w:color="auto" w:fill="auto"/>
                  <w:noWrap/>
                  <w:vAlign w:val="bottom"/>
                  <w:hideMark/>
                </w:tcPr>
                <w:p w14:paraId="2449999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89" w:type="dxa"/>
                  <w:shd w:val="clear" w:color="auto" w:fill="auto"/>
                  <w:noWrap/>
                  <w:vAlign w:val="bottom"/>
                  <w:hideMark/>
                </w:tcPr>
                <w:p w14:paraId="3696643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13" w:type="dxa"/>
                  <w:shd w:val="clear" w:color="auto" w:fill="auto"/>
                  <w:noWrap/>
                  <w:vAlign w:val="bottom"/>
                  <w:hideMark/>
                </w:tcPr>
                <w:p w14:paraId="428F5F7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114DDE4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93" w:type="dxa"/>
                  <w:shd w:val="clear" w:color="auto" w:fill="auto"/>
                  <w:noWrap/>
                  <w:vAlign w:val="bottom"/>
                  <w:hideMark/>
                </w:tcPr>
                <w:p w14:paraId="7355FEC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451CB53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7962035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4026BEB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5" w:type="dxa"/>
                  <w:shd w:val="clear" w:color="auto" w:fill="auto"/>
                  <w:noWrap/>
                  <w:vAlign w:val="bottom"/>
                  <w:hideMark/>
                </w:tcPr>
                <w:p w14:paraId="296FC04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89" w:type="dxa"/>
                  <w:shd w:val="clear" w:color="auto" w:fill="auto"/>
                  <w:noWrap/>
                  <w:vAlign w:val="bottom"/>
                  <w:hideMark/>
                </w:tcPr>
                <w:p w14:paraId="3F316F4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r>
            <w:tr w:rsidR="00184E4A" w:rsidRPr="00262E33" w14:paraId="3979967E" w14:textId="77777777" w:rsidTr="00184E4A">
              <w:trPr>
                <w:trHeight w:val="300"/>
              </w:trPr>
              <w:tc>
                <w:tcPr>
                  <w:tcW w:w="4712" w:type="dxa"/>
                  <w:shd w:val="clear" w:color="auto" w:fill="auto"/>
                  <w:vAlign w:val="bottom"/>
                  <w:hideMark/>
                </w:tcPr>
                <w:p w14:paraId="4A04C315" w14:textId="301378CA"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Присоединенная тепловая нагрузка</w:t>
                  </w:r>
                </w:p>
              </w:tc>
              <w:tc>
                <w:tcPr>
                  <w:tcW w:w="976" w:type="dxa"/>
                  <w:shd w:val="clear" w:color="auto" w:fill="auto"/>
                  <w:vAlign w:val="center"/>
                  <w:hideMark/>
                </w:tcPr>
                <w:p w14:paraId="33BCEAD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718A681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c>
                <w:tcPr>
                  <w:tcW w:w="1149" w:type="dxa"/>
                  <w:shd w:val="clear" w:color="auto" w:fill="auto"/>
                  <w:noWrap/>
                  <w:vAlign w:val="bottom"/>
                  <w:hideMark/>
                </w:tcPr>
                <w:p w14:paraId="65C80B5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c>
                <w:tcPr>
                  <w:tcW w:w="708" w:type="dxa"/>
                  <w:shd w:val="clear" w:color="auto" w:fill="auto"/>
                  <w:noWrap/>
                  <w:vAlign w:val="bottom"/>
                  <w:hideMark/>
                </w:tcPr>
                <w:p w14:paraId="4668632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c>
                <w:tcPr>
                  <w:tcW w:w="711" w:type="dxa"/>
                  <w:shd w:val="clear" w:color="auto" w:fill="auto"/>
                  <w:noWrap/>
                  <w:vAlign w:val="bottom"/>
                  <w:hideMark/>
                </w:tcPr>
                <w:p w14:paraId="2DB162E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c>
                <w:tcPr>
                  <w:tcW w:w="940" w:type="dxa"/>
                  <w:shd w:val="clear" w:color="auto" w:fill="auto"/>
                  <w:noWrap/>
                  <w:vAlign w:val="bottom"/>
                  <w:hideMark/>
                </w:tcPr>
                <w:p w14:paraId="092C228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c>
                <w:tcPr>
                  <w:tcW w:w="711" w:type="dxa"/>
                  <w:shd w:val="clear" w:color="auto" w:fill="auto"/>
                  <w:noWrap/>
                  <w:vAlign w:val="bottom"/>
                  <w:hideMark/>
                </w:tcPr>
                <w:p w14:paraId="7D35F42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c>
                <w:tcPr>
                  <w:tcW w:w="711" w:type="dxa"/>
                  <w:shd w:val="clear" w:color="auto" w:fill="auto"/>
                  <w:noWrap/>
                  <w:vAlign w:val="bottom"/>
                  <w:hideMark/>
                </w:tcPr>
                <w:p w14:paraId="19E55FB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c>
                <w:tcPr>
                  <w:tcW w:w="879" w:type="dxa"/>
                  <w:shd w:val="clear" w:color="auto" w:fill="auto"/>
                  <w:noWrap/>
                  <w:vAlign w:val="bottom"/>
                  <w:hideMark/>
                </w:tcPr>
                <w:p w14:paraId="0F9551E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c>
                <w:tcPr>
                  <w:tcW w:w="789" w:type="dxa"/>
                  <w:shd w:val="clear" w:color="auto" w:fill="auto"/>
                  <w:noWrap/>
                  <w:vAlign w:val="bottom"/>
                  <w:hideMark/>
                </w:tcPr>
                <w:p w14:paraId="6E732E9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c>
                <w:tcPr>
                  <w:tcW w:w="1213" w:type="dxa"/>
                  <w:shd w:val="clear" w:color="auto" w:fill="auto"/>
                  <w:noWrap/>
                  <w:vAlign w:val="bottom"/>
                  <w:hideMark/>
                </w:tcPr>
                <w:p w14:paraId="53CFD28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c>
                <w:tcPr>
                  <w:tcW w:w="850" w:type="dxa"/>
                  <w:shd w:val="clear" w:color="auto" w:fill="auto"/>
                  <w:noWrap/>
                  <w:vAlign w:val="bottom"/>
                  <w:hideMark/>
                </w:tcPr>
                <w:p w14:paraId="66CCD71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c>
                <w:tcPr>
                  <w:tcW w:w="993" w:type="dxa"/>
                  <w:shd w:val="clear" w:color="auto" w:fill="auto"/>
                  <w:noWrap/>
                  <w:vAlign w:val="bottom"/>
                  <w:hideMark/>
                </w:tcPr>
                <w:p w14:paraId="5B63865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c>
                <w:tcPr>
                  <w:tcW w:w="850" w:type="dxa"/>
                  <w:shd w:val="clear" w:color="auto" w:fill="auto"/>
                  <w:noWrap/>
                  <w:vAlign w:val="bottom"/>
                  <w:hideMark/>
                </w:tcPr>
                <w:p w14:paraId="14255EF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c>
                <w:tcPr>
                  <w:tcW w:w="1276" w:type="dxa"/>
                  <w:shd w:val="clear" w:color="auto" w:fill="auto"/>
                  <w:noWrap/>
                  <w:vAlign w:val="bottom"/>
                  <w:hideMark/>
                </w:tcPr>
                <w:p w14:paraId="78B82B4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c>
                <w:tcPr>
                  <w:tcW w:w="1276" w:type="dxa"/>
                  <w:shd w:val="clear" w:color="auto" w:fill="auto"/>
                  <w:noWrap/>
                  <w:vAlign w:val="bottom"/>
                  <w:hideMark/>
                </w:tcPr>
                <w:p w14:paraId="4C601F1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c>
                <w:tcPr>
                  <w:tcW w:w="1275" w:type="dxa"/>
                  <w:shd w:val="clear" w:color="auto" w:fill="auto"/>
                  <w:noWrap/>
                  <w:vAlign w:val="bottom"/>
                  <w:hideMark/>
                </w:tcPr>
                <w:p w14:paraId="1E94FA3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c>
                <w:tcPr>
                  <w:tcW w:w="989" w:type="dxa"/>
                  <w:shd w:val="clear" w:color="auto" w:fill="auto"/>
                  <w:noWrap/>
                  <w:vAlign w:val="bottom"/>
                  <w:hideMark/>
                </w:tcPr>
                <w:p w14:paraId="5450C3E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2,19</w:t>
                  </w:r>
                </w:p>
              </w:tc>
            </w:tr>
            <w:tr w:rsidR="00184E4A" w:rsidRPr="00262E33" w14:paraId="62D774CD" w14:textId="77777777" w:rsidTr="00184E4A">
              <w:trPr>
                <w:trHeight w:val="300"/>
              </w:trPr>
              <w:tc>
                <w:tcPr>
                  <w:tcW w:w="4712" w:type="dxa"/>
                  <w:shd w:val="clear" w:color="auto" w:fill="auto"/>
                  <w:vAlign w:val="bottom"/>
                  <w:hideMark/>
                </w:tcPr>
                <w:p w14:paraId="088F447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Резерв/дефицит тепловой мощности</w:t>
                  </w:r>
                </w:p>
              </w:tc>
              <w:tc>
                <w:tcPr>
                  <w:tcW w:w="976" w:type="dxa"/>
                  <w:shd w:val="clear" w:color="auto" w:fill="auto"/>
                  <w:vAlign w:val="center"/>
                  <w:hideMark/>
                </w:tcPr>
                <w:p w14:paraId="7B42DAF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4ED6AC4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-0,07</w:t>
                  </w:r>
                </w:p>
              </w:tc>
              <w:tc>
                <w:tcPr>
                  <w:tcW w:w="1149" w:type="dxa"/>
                  <w:shd w:val="clear" w:color="auto" w:fill="auto"/>
                  <w:noWrap/>
                  <w:vAlign w:val="bottom"/>
                  <w:hideMark/>
                </w:tcPr>
                <w:p w14:paraId="1C9C713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-0,07</w:t>
                  </w:r>
                </w:p>
              </w:tc>
              <w:tc>
                <w:tcPr>
                  <w:tcW w:w="708" w:type="dxa"/>
                  <w:shd w:val="clear" w:color="auto" w:fill="auto"/>
                  <w:noWrap/>
                  <w:vAlign w:val="bottom"/>
                  <w:hideMark/>
                </w:tcPr>
                <w:p w14:paraId="38B03F1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-0,07</w:t>
                  </w:r>
                </w:p>
              </w:tc>
              <w:tc>
                <w:tcPr>
                  <w:tcW w:w="711" w:type="dxa"/>
                  <w:shd w:val="clear" w:color="auto" w:fill="auto"/>
                  <w:noWrap/>
                  <w:vAlign w:val="bottom"/>
                  <w:hideMark/>
                </w:tcPr>
                <w:p w14:paraId="5C72509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-0,07</w:t>
                  </w:r>
                </w:p>
              </w:tc>
              <w:tc>
                <w:tcPr>
                  <w:tcW w:w="940" w:type="dxa"/>
                  <w:shd w:val="clear" w:color="auto" w:fill="auto"/>
                  <w:noWrap/>
                  <w:vAlign w:val="bottom"/>
                  <w:hideMark/>
                </w:tcPr>
                <w:p w14:paraId="2889AF6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-0,07</w:t>
                  </w:r>
                </w:p>
              </w:tc>
              <w:tc>
                <w:tcPr>
                  <w:tcW w:w="711" w:type="dxa"/>
                  <w:shd w:val="clear" w:color="auto" w:fill="auto"/>
                  <w:noWrap/>
                  <w:vAlign w:val="bottom"/>
                  <w:hideMark/>
                </w:tcPr>
                <w:p w14:paraId="4519FAD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-0,07</w:t>
                  </w:r>
                </w:p>
              </w:tc>
              <w:tc>
                <w:tcPr>
                  <w:tcW w:w="711" w:type="dxa"/>
                  <w:shd w:val="clear" w:color="auto" w:fill="auto"/>
                  <w:noWrap/>
                  <w:vAlign w:val="bottom"/>
                  <w:hideMark/>
                </w:tcPr>
                <w:p w14:paraId="10BA26A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-0,07</w:t>
                  </w:r>
                </w:p>
              </w:tc>
              <w:tc>
                <w:tcPr>
                  <w:tcW w:w="879" w:type="dxa"/>
                  <w:shd w:val="clear" w:color="auto" w:fill="auto"/>
                  <w:noWrap/>
                  <w:vAlign w:val="bottom"/>
                  <w:hideMark/>
                </w:tcPr>
                <w:p w14:paraId="5069FF9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-0,07</w:t>
                  </w:r>
                </w:p>
              </w:tc>
              <w:tc>
                <w:tcPr>
                  <w:tcW w:w="789" w:type="dxa"/>
                  <w:shd w:val="clear" w:color="auto" w:fill="auto"/>
                  <w:noWrap/>
                  <w:vAlign w:val="bottom"/>
                  <w:hideMark/>
                </w:tcPr>
                <w:p w14:paraId="0D7EB6F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-0,07</w:t>
                  </w:r>
                </w:p>
              </w:tc>
              <w:tc>
                <w:tcPr>
                  <w:tcW w:w="1213" w:type="dxa"/>
                  <w:shd w:val="clear" w:color="auto" w:fill="auto"/>
                  <w:noWrap/>
                  <w:vAlign w:val="bottom"/>
                  <w:hideMark/>
                </w:tcPr>
                <w:p w14:paraId="513E18A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-0,07</w:t>
                  </w:r>
                </w:p>
              </w:tc>
              <w:tc>
                <w:tcPr>
                  <w:tcW w:w="850" w:type="dxa"/>
                  <w:shd w:val="clear" w:color="auto" w:fill="auto"/>
                  <w:noWrap/>
                  <w:vAlign w:val="bottom"/>
                  <w:hideMark/>
                </w:tcPr>
                <w:p w14:paraId="56442F8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-0,07</w:t>
                  </w:r>
                </w:p>
              </w:tc>
              <w:tc>
                <w:tcPr>
                  <w:tcW w:w="993" w:type="dxa"/>
                  <w:shd w:val="clear" w:color="auto" w:fill="auto"/>
                  <w:noWrap/>
                  <w:vAlign w:val="bottom"/>
                  <w:hideMark/>
                </w:tcPr>
                <w:p w14:paraId="10E05A1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-0,07</w:t>
                  </w:r>
                </w:p>
              </w:tc>
              <w:tc>
                <w:tcPr>
                  <w:tcW w:w="850" w:type="dxa"/>
                  <w:shd w:val="clear" w:color="auto" w:fill="auto"/>
                  <w:noWrap/>
                  <w:vAlign w:val="bottom"/>
                  <w:hideMark/>
                </w:tcPr>
                <w:p w14:paraId="09ECC42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-0,07</w:t>
                  </w:r>
                </w:p>
              </w:tc>
              <w:tc>
                <w:tcPr>
                  <w:tcW w:w="1276" w:type="dxa"/>
                  <w:shd w:val="clear" w:color="auto" w:fill="auto"/>
                  <w:noWrap/>
                  <w:vAlign w:val="bottom"/>
                  <w:hideMark/>
                </w:tcPr>
                <w:p w14:paraId="5B2CDA1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-0,07</w:t>
                  </w:r>
                </w:p>
              </w:tc>
              <w:tc>
                <w:tcPr>
                  <w:tcW w:w="1276" w:type="dxa"/>
                  <w:shd w:val="clear" w:color="auto" w:fill="auto"/>
                  <w:noWrap/>
                  <w:vAlign w:val="bottom"/>
                  <w:hideMark/>
                </w:tcPr>
                <w:p w14:paraId="62B67AD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-0,07</w:t>
                  </w:r>
                </w:p>
              </w:tc>
              <w:tc>
                <w:tcPr>
                  <w:tcW w:w="1275" w:type="dxa"/>
                  <w:shd w:val="clear" w:color="auto" w:fill="auto"/>
                  <w:noWrap/>
                  <w:vAlign w:val="bottom"/>
                  <w:hideMark/>
                </w:tcPr>
                <w:p w14:paraId="0D94757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-0,07</w:t>
                  </w:r>
                </w:p>
              </w:tc>
              <w:tc>
                <w:tcPr>
                  <w:tcW w:w="989" w:type="dxa"/>
                  <w:shd w:val="clear" w:color="auto" w:fill="auto"/>
                  <w:noWrap/>
                  <w:vAlign w:val="bottom"/>
                  <w:hideMark/>
                </w:tcPr>
                <w:p w14:paraId="1369F48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-0,07</w:t>
                  </w:r>
                </w:p>
              </w:tc>
            </w:tr>
            <w:tr w:rsidR="00184E4A" w:rsidRPr="00262E33" w14:paraId="5A2E4EA7" w14:textId="77777777" w:rsidTr="00184E4A">
              <w:trPr>
                <w:trHeight w:val="623"/>
              </w:trPr>
              <w:tc>
                <w:tcPr>
                  <w:tcW w:w="4712" w:type="dxa"/>
                  <w:shd w:val="clear" w:color="auto" w:fill="auto"/>
                  <w:vAlign w:val="bottom"/>
                  <w:hideMark/>
                </w:tcPr>
                <w:p w14:paraId="7EA8C36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76" w:type="dxa"/>
                  <w:shd w:val="clear" w:color="auto" w:fill="auto"/>
                  <w:vAlign w:val="center"/>
                  <w:hideMark/>
                </w:tcPr>
                <w:p w14:paraId="2B5DF61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center"/>
                  <w:hideMark/>
                </w:tcPr>
                <w:p w14:paraId="4EB724A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1,82</w:t>
                  </w:r>
                </w:p>
              </w:tc>
              <w:tc>
                <w:tcPr>
                  <w:tcW w:w="1149" w:type="dxa"/>
                  <w:shd w:val="clear" w:color="auto" w:fill="auto"/>
                  <w:noWrap/>
                  <w:vAlign w:val="center"/>
                  <w:hideMark/>
                </w:tcPr>
                <w:p w14:paraId="6304FE8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1,82</w:t>
                  </w:r>
                </w:p>
              </w:tc>
              <w:tc>
                <w:tcPr>
                  <w:tcW w:w="708" w:type="dxa"/>
                  <w:shd w:val="clear" w:color="auto" w:fill="auto"/>
                  <w:noWrap/>
                  <w:vAlign w:val="center"/>
                  <w:hideMark/>
                </w:tcPr>
                <w:p w14:paraId="51A4F97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1,82</w:t>
                  </w:r>
                </w:p>
              </w:tc>
              <w:tc>
                <w:tcPr>
                  <w:tcW w:w="711" w:type="dxa"/>
                  <w:shd w:val="clear" w:color="auto" w:fill="auto"/>
                  <w:noWrap/>
                  <w:vAlign w:val="center"/>
                  <w:hideMark/>
                </w:tcPr>
                <w:p w14:paraId="410389E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1,82</w:t>
                  </w:r>
                </w:p>
              </w:tc>
              <w:tc>
                <w:tcPr>
                  <w:tcW w:w="940" w:type="dxa"/>
                  <w:shd w:val="clear" w:color="auto" w:fill="auto"/>
                  <w:noWrap/>
                  <w:vAlign w:val="center"/>
                  <w:hideMark/>
                </w:tcPr>
                <w:p w14:paraId="3FCE087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1,82</w:t>
                  </w:r>
                </w:p>
              </w:tc>
              <w:tc>
                <w:tcPr>
                  <w:tcW w:w="711" w:type="dxa"/>
                  <w:shd w:val="clear" w:color="auto" w:fill="auto"/>
                  <w:noWrap/>
                  <w:vAlign w:val="center"/>
                  <w:hideMark/>
                </w:tcPr>
                <w:p w14:paraId="5E274A6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1,82</w:t>
                  </w:r>
                </w:p>
              </w:tc>
              <w:tc>
                <w:tcPr>
                  <w:tcW w:w="711" w:type="dxa"/>
                  <w:shd w:val="clear" w:color="auto" w:fill="auto"/>
                  <w:noWrap/>
                  <w:vAlign w:val="center"/>
                  <w:hideMark/>
                </w:tcPr>
                <w:p w14:paraId="245EC38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1,82</w:t>
                  </w:r>
                </w:p>
              </w:tc>
              <w:tc>
                <w:tcPr>
                  <w:tcW w:w="879" w:type="dxa"/>
                  <w:shd w:val="clear" w:color="auto" w:fill="auto"/>
                  <w:noWrap/>
                  <w:vAlign w:val="center"/>
                  <w:hideMark/>
                </w:tcPr>
                <w:p w14:paraId="627F4DD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1,82</w:t>
                  </w:r>
                </w:p>
              </w:tc>
              <w:tc>
                <w:tcPr>
                  <w:tcW w:w="789" w:type="dxa"/>
                  <w:shd w:val="clear" w:color="auto" w:fill="auto"/>
                  <w:noWrap/>
                  <w:vAlign w:val="center"/>
                  <w:hideMark/>
                </w:tcPr>
                <w:p w14:paraId="48DABF8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1,82</w:t>
                  </w:r>
                </w:p>
              </w:tc>
              <w:tc>
                <w:tcPr>
                  <w:tcW w:w="1213" w:type="dxa"/>
                  <w:shd w:val="clear" w:color="auto" w:fill="auto"/>
                  <w:noWrap/>
                  <w:vAlign w:val="center"/>
                  <w:hideMark/>
                </w:tcPr>
                <w:p w14:paraId="0AF23FE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1,82</w:t>
                  </w:r>
                </w:p>
              </w:tc>
              <w:tc>
                <w:tcPr>
                  <w:tcW w:w="850" w:type="dxa"/>
                  <w:shd w:val="clear" w:color="auto" w:fill="auto"/>
                  <w:noWrap/>
                  <w:vAlign w:val="center"/>
                  <w:hideMark/>
                </w:tcPr>
                <w:p w14:paraId="0A8AAB6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1,82</w:t>
                  </w:r>
                </w:p>
              </w:tc>
              <w:tc>
                <w:tcPr>
                  <w:tcW w:w="993" w:type="dxa"/>
                  <w:shd w:val="clear" w:color="auto" w:fill="auto"/>
                  <w:noWrap/>
                  <w:vAlign w:val="center"/>
                  <w:hideMark/>
                </w:tcPr>
                <w:p w14:paraId="04DD8AF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1,82</w:t>
                  </w:r>
                </w:p>
              </w:tc>
              <w:tc>
                <w:tcPr>
                  <w:tcW w:w="850" w:type="dxa"/>
                  <w:shd w:val="clear" w:color="auto" w:fill="auto"/>
                  <w:noWrap/>
                  <w:vAlign w:val="center"/>
                  <w:hideMark/>
                </w:tcPr>
                <w:p w14:paraId="422A1B8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1,82</w:t>
                  </w:r>
                </w:p>
              </w:tc>
              <w:tc>
                <w:tcPr>
                  <w:tcW w:w="1276" w:type="dxa"/>
                  <w:shd w:val="clear" w:color="auto" w:fill="auto"/>
                  <w:noWrap/>
                  <w:vAlign w:val="center"/>
                  <w:hideMark/>
                </w:tcPr>
                <w:p w14:paraId="646FAB9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1,82</w:t>
                  </w:r>
                </w:p>
              </w:tc>
              <w:tc>
                <w:tcPr>
                  <w:tcW w:w="1276" w:type="dxa"/>
                  <w:shd w:val="clear" w:color="auto" w:fill="auto"/>
                  <w:noWrap/>
                  <w:vAlign w:val="center"/>
                  <w:hideMark/>
                </w:tcPr>
                <w:p w14:paraId="2B15AE1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1,82</w:t>
                  </w:r>
                </w:p>
              </w:tc>
              <w:tc>
                <w:tcPr>
                  <w:tcW w:w="1275" w:type="dxa"/>
                  <w:shd w:val="clear" w:color="auto" w:fill="auto"/>
                  <w:noWrap/>
                  <w:vAlign w:val="center"/>
                  <w:hideMark/>
                </w:tcPr>
                <w:p w14:paraId="79C5A9E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1,82</w:t>
                  </w:r>
                </w:p>
              </w:tc>
              <w:tc>
                <w:tcPr>
                  <w:tcW w:w="989" w:type="dxa"/>
                  <w:shd w:val="clear" w:color="auto" w:fill="auto"/>
                  <w:noWrap/>
                  <w:vAlign w:val="center"/>
                  <w:hideMark/>
                </w:tcPr>
                <w:p w14:paraId="2F152B6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1,82</w:t>
                  </w:r>
                </w:p>
              </w:tc>
            </w:tr>
            <w:tr w:rsidR="00184E4A" w:rsidRPr="00262E33" w14:paraId="60CE0E82" w14:textId="77777777" w:rsidTr="00184E4A">
              <w:trPr>
                <w:trHeight w:val="761"/>
              </w:trPr>
              <w:tc>
                <w:tcPr>
                  <w:tcW w:w="4712" w:type="dxa"/>
                  <w:shd w:val="clear" w:color="auto" w:fill="auto"/>
                  <w:vAlign w:val="bottom"/>
                  <w:hideMark/>
                </w:tcPr>
                <w:p w14:paraId="3D8C46C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76" w:type="dxa"/>
                  <w:shd w:val="clear" w:color="auto" w:fill="auto"/>
                  <w:vAlign w:val="center"/>
                  <w:hideMark/>
                </w:tcPr>
                <w:p w14:paraId="4983AED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center"/>
                  <w:hideMark/>
                </w:tcPr>
                <w:p w14:paraId="5BD7153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1149" w:type="dxa"/>
                  <w:shd w:val="clear" w:color="auto" w:fill="auto"/>
                  <w:noWrap/>
                  <w:vAlign w:val="center"/>
                  <w:hideMark/>
                </w:tcPr>
                <w:p w14:paraId="6555D82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708" w:type="dxa"/>
                  <w:shd w:val="clear" w:color="auto" w:fill="auto"/>
                  <w:noWrap/>
                  <w:vAlign w:val="center"/>
                  <w:hideMark/>
                </w:tcPr>
                <w:p w14:paraId="2951ABE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711" w:type="dxa"/>
                  <w:shd w:val="clear" w:color="auto" w:fill="auto"/>
                  <w:noWrap/>
                  <w:vAlign w:val="center"/>
                  <w:hideMark/>
                </w:tcPr>
                <w:p w14:paraId="3D3C9A0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940" w:type="dxa"/>
                  <w:shd w:val="clear" w:color="auto" w:fill="auto"/>
                  <w:noWrap/>
                  <w:vAlign w:val="center"/>
                  <w:hideMark/>
                </w:tcPr>
                <w:p w14:paraId="58EEDC7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711" w:type="dxa"/>
                  <w:shd w:val="clear" w:color="auto" w:fill="auto"/>
                  <w:noWrap/>
                  <w:vAlign w:val="center"/>
                  <w:hideMark/>
                </w:tcPr>
                <w:p w14:paraId="5E8C586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711" w:type="dxa"/>
                  <w:shd w:val="clear" w:color="auto" w:fill="auto"/>
                  <w:noWrap/>
                  <w:vAlign w:val="center"/>
                  <w:hideMark/>
                </w:tcPr>
                <w:p w14:paraId="4927865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879" w:type="dxa"/>
                  <w:shd w:val="clear" w:color="auto" w:fill="auto"/>
                  <w:noWrap/>
                  <w:vAlign w:val="center"/>
                  <w:hideMark/>
                </w:tcPr>
                <w:p w14:paraId="0C58755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789" w:type="dxa"/>
                  <w:shd w:val="clear" w:color="auto" w:fill="auto"/>
                  <w:noWrap/>
                  <w:vAlign w:val="center"/>
                  <w:hideMark/>
                </w:tcPr>
                <w:p w14:paraId="38997E7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1213" w:type="dxa"/>
                  <w:shd w:val="clear" w:color="auto" w:fill="auto"/>
                  <w:noWrap/>
                  <w:vAlign w:val="center"/>
                  <w:hideMark/>
                </w:tcPr>
                <w:p w14:paraId="739667F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850" w:type="dxa"/>
                  <w:shd w:val="clear" w:color="auto" w:fill="auto"/>
                  <w:noWrap/>
                  <w:vAlign w:val="center"/>
                  <w:hideMark/>
                </w:tcPr>
                <w:p w14:paraId="6C2021E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993" w:type="dxa"/>
                  <w:shd w:val="clear" w:color="auto" w:fill="auto"/>
                  <w:noWrap/>
                  <w:vAlign w:val="center"/>
                  <w:hideMark/>
                </w:tcPr>
                <w:p w14:paraId="27C2C38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850" w:type="dxa"/>
                  <w:shd w:val="clear" w:color="auto" w:fill="auto"/>
                  <w:noWrap/>
                  <w:vAlign w:val="center"/>
                  <w:hideMark/>
                </w:tcPr>
                <w:p w14:paraId="75D4466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1276" w:type="dxa"/>
                  <w:shd w:val="clear" w:color="auto" w:fill="auto"/>
                  <w:noWrap/>
                  <w:vAlign w:val="center"/>
                  <w:hideMark/>
                </w:tcPr>
                <w:p w14:paraId="6B9D728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1276" w:type="dxa"/>
                  <w:shd w:val="clear" w:color="auto" w:fill="auto"/>
                  <w:noWrap/>
                  <w:vAlign w:val="center"/>
                  <w:hideMark/>
                </w:tcPr>
                <w:p w14:paraId="1240476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1275" w:type="dxa"/>
                  <w:shd w:val="clear" w:color="auto" w:fill="auto"/>
                  <w:noWrap/>
                  <w:vAlign w:val="center"/>
                  <w:hideMark/>
                </w:tcPr>
                <w:p w14:paraId="46FF9BC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c>
                <w:tcPr>
                  <w:tcW w:w="989" w:type="dxa"/>
                  <w:shd w:val="clear" w:color="auto" w:fill="auto"/>
                  <w:noWrap/>
                  <w:vAlign w:val="center"/>
                  <w:hideMark/>
                </w:tcPr>
                <w:p w14:paraId="5707C99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1,72</w:t>
                  </w:r>
                </w:p>
              </w:tc>
            </w:tr>
            <w:tr w:rsidR="00184E4A" w:rsidRPr="00262E33" w14:paraId="56829D3C" w14:textId="77777777" w:rsidTr="00184E4A">
              <w:trPr>
                <w:trHeight w:val="300"/>
              </w:trPr>
              <w:tc>
                <w:tcPr>
                  <w:tcW w:w="21860" w:type="dxa"/>
                  <w:gridSpan w:val="19"/>
                  <w:shd w:val="clear" w:color="auto" w:fill="auto"/>
                  <w:noWrap/>
                  <w:vAlign w:val="bottom"/>
                  <w:hideMark/>
                </w:tcPr>
                <w:p w14:paraId="5C0F6AD7" w14:textId="77777777" w:rsidR="00184E4A" w:rsidRPr="00D06A77" w:rsidRDefault="00184E4A" w:rsidP="00346B40">
                  <w:pPr>
                    <w:spacing w:line="240" w:lineRule="auto"/>
                    <w:jc w:val="center"/>
                    <w:rPr>
                      <w:rFonts w:ascii="Times New Roman" w:hAnsi="Times New Roman"/>
                      <w:b/>
                      <w:bCs/>
                      <w:i/>
                      <w:iCs/>
                      <w:color w:val="000000"/>
                      <w:sz w:val="20"/>
                    </w:rPr>
                  </w:pPr>
                  <w:r w:rsidRPr="00D06A77">
                    <w:rPr>
                      <w:rFonts w:ascii="Times New Roman" w:hAnsi="Times New Roman"/>
                      <w:b/>
                      <w:bCs/>
                      <w:i/>
                      <w:iCs/>
                      <w:color w:val="000000"/>
                      <w:sz w:val="20"/>
                    </w:rPr>
                    <w:t>Котельная "пр-т Н. Плевицкой, 13"</w:t>
                  </w:r>
                </w:p>
              </w:tc>
            </w:tr>
            <w:tr w:rsidR="00184E4A" w:rsidRPr="00262E33" w14:paraId="68E74219" w14:textId="77777777" w:rsidTr="00184E4A">
              <w:trPr>
                <w:trHeight w:val="300"/>
              </w:trPr>
              <w:tc>
                <w:tcPr>
                  <w:tcW w:w="4712" w:type="dxa"/>
                  <w:shd w:val="clear" w:color="auto" w:fill="auto"/>
                  <w:noWrap/>
                  <w:vAlign w:val="bottom"/>
                  <w:hideMark/>
                </w:tcPr>
                <w:p w14:paraId="6BD6EC8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Установленная тепловая мощность</w:t>
                  </w:r>
                </w:p>
              </w:tc>
              <w:tc>
                <w:tcPr>
                  <w:tcW w:w="976" w:type="dxa"/>
                  <w:shd w:val="clear" w:color="auto" w:fill="auto"/>
                  <w:vAlign w:val="center"/>
                  <w:hideMark/>
                </w:tcPr>
                <w:p w14:paraId="2F3DAA5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6BBC088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1149" w:type="dxa"/>
                  <w:shd w:val="clear" w:color="auto" w:fill="auto"/>
                  <w:noWrap/>
                  <w:vAlign w:val="bottom"/>
                  <w:hideMark/>
                </w:tcPr>
                <w:p w14:paraId="27A0A6E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708" w:type="dxa"/>
                  <w:shd w:val="clear" w:color="auto" w:fill="auto"/>
                  <w:noWrap/>
                  <w:vAlign w:val="bottom"/>
                  <w:hideMark/>
                </w:tcPr>
                <w:p w14:paraId="592F765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711" w:type="dxa"/>
                  <w:shd w:val="clear" w:color="auto" w:fill="auto"/>
                  <w:noWrap/>
                  <w:vAlign w:val="bottom"/>
                  <w:hideMark/>
                </w:tcPr>
                <w:p w14:paraId="0CDB7E3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940" w:type="dxa"/>
                  <w:shd w:val="clear" w:color="auto" w:fill="auto"/>
                  <w:noWrap/>
                  <w:vAlign w:val="bottom"/>
                  <w:hideMark/>
                </w:tcPr>
                <w:p w14:paraId="5B86981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711" w:type="dxa"/>
                  <w:shd w:val="clear" w:color="auto" w:fill="auto"/>
                  <w:noWrap/>
                  <w:vAlign w:val="bottom"/>
                  <w:hideMark/>
                </w:tcPr>
                <w:p w14:paraId="5585917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711" w:type="dxa"/>
                  <w:shd w:val="clear" w:color="auto" w:fill="auto"/>
                  <w:noWrap/>
                  <w:vAlign w:val="bottom"/>
                  <w:hideMark/>
                </w:tcPr>
                <w:p w14:paraId="002A0CF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879" w:type="dxa"/>
                  <w:shd w:val="clear" w:color="auto" w:fill="auto"/>
                  <w:noWrap/>
                  <w:vAlign w:val="bottom"/>
                  <w:hideMark/>
                </w:tcPr>
                <w:p w14:paraId="683F78C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789" w:type="dxa"/>
                  <w:shd w:val="clear" w:color="auto" w:fill="auto"/>
                  <w:noWrap/>
                  <w:vAlign w:val="bottom"/>
                  <w:hideMark/>
                </w:tcPr>
                <w:p w14:paraId="6609547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1213" w:type="dxa"/>
                  <w:shd w:val="clear" w:color="auto" w:fill="auto"/>
                  <w:noWrap/>
                  <w:vAlign w:val="bottom"/>
                  <w:hideMark/>
                </w:tcPr>
                <w:p w14:paraId="0EFA503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850" w:type="dxa"/>
                  <w:shd w:val="clear" w:color="auto" w:fill="auto"/>
                  <w:noWrap/>
                  <w:vAlign w:val="bottom"/>
                  <w:hideMark/>
                </w:tcPr>
                <w:p w14:paraId="33E438E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993" w:type="dxa"/>
                  <w:shd w:val="clear" w:color="auto" w:fill="auto"/>
                  <w:noWrap/>
                  <w:vAlign w:val="bottom"/>
                  <w:hideMark/>
                </w:tcPr>
                <w:p w14:paraId="5567D77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850" w:type="dxa"/>
                  <w:shd w:val="clear" w:color="auto" w:fill="auto"/>
                  <w:noWrap/>
                  <w:vAlign w:val="bottom"/>
                  <w:hideMark/>
                </w:tcPr>
                <w:p w14:paraId="0BC229D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1276" w:type="dxa"/>
                  <w:shd w:val="clear" w:color="auto" w:fill="auto"/>
                  <w:noWrap/>
                  <w:vAlign w:val="bottom"/>
                  <w:hideMark/>
                </w:tcPr>
                <w:p w14:paraId="32CB80E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1276" w:type="dxa"/>
                  <w:shd w:val="clear" w:color="auto" w:fill="auto"/>
                  <w:noWrap/>
                  <w:vAlign w:val="bottom"/>
                  <w:hideMark/>
                </w:tcPr>
                <w:p w14:paraId="441E1F4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1275" w:type="dxa"/>
                  <w:shd w:val="clear" w:color="auto" w:fill="auto"/>
                  <w:noWrap/>
                  <w:vAlign w:val="bottom"/>
                  <w:hideMark/>
                </w:tcPr>
                <w:p w14:paraId="52A2A11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989" w:type="dxa"/>
                  <w:shd w:val="clear" w:color="auto" w:fill="auto"/>
                  <w:noWrap/>
                  <w:vAlign w:val="bottom"/>
                  <w:hideMark/>
                </w:tcPr>
                <w:p w14:paraId="440AAEF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r>
            <w:tr w:rsidR="00184E4A" w:rsidRPr="00262E33" w14:paraId="27F0A8BB" w14:textId="77777777" w:rsidTr="00184E4A">
              <w:trPr>
                <w:trHeight w:val="300"/>
              </w:trPr>
              <w:tc>
                <w:tcPr>
                  <w:tcW w:w="4712" w:type="dxa"/>
                  <w:shd w:val="clear" w:color="auto" w:fill="auto"/>
                  <w:noWrap/>
                  <w:vAlign w:val="bottom"/>
                  <w:hideMark/>
                </w:tcPr>
                <w:p w14:paraId="0ADFA96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Располагаемая тепловая мощность</w:t>
                  </w:r>
                </w:p>
              </w:tc>
              <w:tc>
                <w:tcPr>
                  <w:tcW w:w="976" w:type="dxa"/>
                  <w:shd w:val="clear" w:color="auto" w:fill="auto"/>
                  <w:vAlign w:val="center"/>
                  <w:hideMark/>
                </w:tcPr>
                <w:p w14:paraId="4172929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636F3B5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1149" w:type="dxa"/>
                  <w:shd w:val="clear" w:color="auto" w:fill="auto"/>
                  <w:noWrap/>
                  <w:vAlign w:val="bottom"/>
                  <w:hideMark/>
                </w:tcPr>
                <w:p w14:paraId="3D45770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708" w:type="dxa"/>
                  <w:shd w:val="clear" w:color="auto" w:fill="auto"/>
                  <w:noWrap/>
                  <w:vAlign w:val="bottom"/>
                  <w:hideMark/>
                </w:tcPr>
                <w:p w14:paraId="2CF4981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711" w:type="dxa"/>
                  <w:shd w:val="clear" w:color="auto" w:fill="auto"/>
                  <w:noWrap/>
                  <w:vAlign w:val="bottom"/>
                  <w:hideMark/>
                </w:tcPr>
                <w:p w14:paraId="3E7AB16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940" w:type="dxa"/>
                  <w:shd w:val="clear" w:color="auto" w:fill="auto"/>
                  <w:noWrap/>
                  <w:vAlign w:val="bottom"/>
                  <w:hideMark/>
                </w:tcPr>
                <w:p w14:paraId="03F54FA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711" w:type="dxa"/>
                  <w:shd w:val="clear" w:color="auto" w:fill="auto"/>
                  <w:noWrap/>
                  <w:vAlign w:val="bottom"/>
                  <w:hideMark/>
                </w:tcPr>
                <w:p w14:paraId="74FCB3B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711" w:type="dxa"/>
                  <w:shd w:val="clear" w:color="auto" w:fill="auto"/>
                  <w:noWrap/>
                  <w:vAlign w:val="bottom"/>
                  <w:hideMark/>
                </w:tcPr>
                <w:p w14:paraId="1D86963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879" w:type="dxa"/>
                  <w:shd w:val="clear" w:color="auto" w:fill="auto"/>
                  <w:noWrap/>
                  <w:vAlign w:val="bottom"/>
                  <w:hideMark/>
                </w:tcPr>
                <w:p w14:paraId="4F3CD09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789" w:type="dxa"/>
                  <w:shd w:val="clear" w:color="auto" w:fill="auto"/>
                  <w:noWrap/>
                  <w:vAlign w:val="bottom"/>
                  <w:hideMark/>
                </w:tcPr>
                <w:p w14:paraId="6B1BBF5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1213" w:type="dxa"/>
                  <w:shd w:val="clear" w:color="auto" w:fill="auto"/>
                  <w:noWrap/>
                  <w:vAlign w:val="bottom"/>
                  <w:hideMark/>
                </w:tcPr>
                <w:p w14:paraId="2288888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850" w:type="dxa"/>
                  <w:shd w:val="clear" w:color="auto" w:fill="auto"/>
                  <w:noWrap/>
                  <w:vAlign w:val="bottom"/>
                  <w:hideMark/>
                </w:tcPr>
                <w:p w14:paraId="6AEAA31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993" w:type="dxa"/>
                  <w:shd w:val="clear" w:color="auto" w:fill="auto"/>
                  <w:noWrap/>
                  <w:vAlign w:val="bottom"/>
                  <w:hideMark/>
                </w:tcPr>
                <w:p w14:paraId="467FB9D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850" w:type="dxa"/>
                  <w:shd w:val="clear" w:color="auto" w:fill="auto"/>
                  <w:noWrap/>
                  <w:vAlign w:val="bottom"/>
                  <w:hideMark/>
                </w:tcPr>
                <w:p w14:paraId="2D08688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1276" w:type="dxa"/>
                  <w:shd w:val="clear" w:color="auto" w:fill="auto"/>
                  <w:noWrap/>
                  <w:vAlign w:val="bottom"/>
                  <w:hideMark/>
                </w:tcPr>
                <w:p w14:paraId="36A0036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1276" w:type="dxa"/>
                  <w:shd w:val="clear" w:color="auto" w:fill="auto"/>
                  <w:noWrap/>
                  <w:vAlign w:val="bottom"/>
                  <w:hideMark/>
                </w:tcPr>
                <w:p w14:paraId="33B03F6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1275" w:type="dxa"/>
                  <w:shd w:val="clear" w:color="auto" w:fill="auto"/>
                  <w:noWrap/>
                  <w:vAlign w:val="bottom"/>
                  <w:hideMark/>
                </w:tcPr>
                <w:p w14:paraId="0B7CD48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989" w:type="dxa"/>
                  <w:shd w:val="clear" w:color="auto" w:fill="auto"/>
                  <w:noWrap/>
                  <w:vAlign w:val="bottom"/>
                  <w:hideMark/>
                </w:tcPr>
                <w:p w14:paraId="4EF1A91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r>
            <w:tr w:rsidR="00184E4A" w:rsidRPr="00262E33" w14:paraId="5D58CACC" w14:textId="77777777" w:rsidTr="00184E4A">
              <w:trPr>
                <w:trHeight w:val="64"/>
              </w:trPr>
              <w:tc>
                <w:tcPr>
                  <w:tcW w:w="4712" w:type="dxa"/>
                  <w:shd w:val="clear" w:color="auto" w:fill="auto"/>
                  <w:vAlign w:val="bottom"/>
                  <w:hideMark/>
                </w:tcPr>
                <w:p w14:paraId="5685CB7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Затраты тепла на собственные нужды котельной</w:t>
                  </w:r>
                </w:p>
              </w:tc>
              <w:tc>
                <w:tcPr>
                  <w:tcW w:w="976" w:type="dxa"/>
                  <w:shd w:val="clear" w:color="auto" w:fill="auto"/>
                  <w:vAlign w:val="center"/>
                  <w:hideMark/>
                </w:tcPr>
                <w:p w14:paraId="65DAD97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17D65AA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149" w:type="dxa"/>
                  <w:shd w:val="clear" w:color="auto" w:fill="auto"/>
                  <w:noWrap/>
                  <w:vAlign w:val="bottom"/>
                  <w:hideMark/>
                </w:tcPr>
                <w:p w14:paraId="156105D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08" w:type="dxa"/>
                  <w:shd w:val="clear" w:color="auto" w:fill="auto"/>
                  <w:noWrap/>
                  <w:vAlign w:val="bottom"/>
                  <w:hideMark/>
                </w:tcPr>
                <w:p w14:paraId="46292FD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351E24A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40" w:type="dxa"/>
                  <w:shd w:val="clear" w:color="auto" w:fill="auto"/>
                  <w:noWrap/>
                  <w:vAlign w:val="bottom"/>
                  <w:hideMark/>
                </w:tcPr>
                <w:p w14:paraId="6071D03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094CF5B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687B485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79" w:type="dxa"/>
                  <w:shd w:val="clear" w:color="auto" w:fill="auto"/>
                  <w:noWrap/>
                  <w:vAlign w:val="bottom"/>
                  <w:hideMark/>
                </w:tcPr>
                <w:p w14:paraId="5C9424A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89" w:type="dxa"/>
                  <w:shd w:val="clear" w:color="auto" w:fill="auto"/>
                  <w:noWrap/>
                  <w:vAlign w:val="bottom"/>
                  <w:hideMark/>
                </w:tcPr>
                <w:p w14:paraId="3A4EE0B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13" w:type="dxa"/>
                  <w:shd w:val="clear" w:color="auto" w:fill="auto"/>
                  <w:noWrap/>
                  <w:vAlign w:val="bottom"/>
                  <w:hideMark/>
                </w:tcPr>
                <w:p w14:paraId="7F10130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26B74DD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93" w:type="dxa"/>
                  <w:shd w:val="clear" w:color="auto" w:fill="auto"/>
                  <w:noWrap/>
                  <w:vAlign w:val="bottom"/>
                  <w:hideMark/>
                </w:tcPr>
                <w:p w14:paraId="6130DCA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2A8F014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4B3133F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39A2B05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5" w:type="dxa"/>
                  <w:shd w:val="clear" w:color="auto" w:fill="auto"/>
                  <w:noWrap/>
                  <w:vAlign w:val="bottom"/>
                  <w:hideMark/>
                </w:tcPr>
                <w:p w14:paraId="3154DDB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89" w:type="dxa"/>
                  <w:shd w:val="clear" w:color="auto" w:fill="auto"/>
                  <w:noWrap/>
                  <w:vAlign w:val="bottom"/>
                  <w:hideMark/>
                </w:tcPr>
                <w:p w14:paraId="1FCB827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r>
          </w:tbl>
          <w:p w14:paraId="79BA51BB" w14:textId="77777777" w:rsidR="00184E4A" w:rsidRDefault="00184E4A" w:rsidP="00C635EE"/>
          <w:tbl>
            <w:tblPr>
              <w:tblW w:w="21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2"/>
              <w:gridCol w:w="976"/>
              <w:gridCol w:w="852"/>
              <w:gridCol w:w="1149"/>
              <w:gridCol w:w="708"/>
              <w:gridCol w:w="711"/>
              <w:gridCol w:w="940"/>
              <w:gridCol w:w="711"/>
              <w:gridCol w:w="711"/>
              <w:gridCol w:w="879"/>
              <w:gridCol w:w="789"/>
              <w:gridCol w:w="1213"/>
              <w:gridCol w:w="850"/>
              <w:gridCol w:w="993"/>
              <w:gridCol w:w="850"/>
              <w:gridCol w:w="1276"/>
              <w:gridCol w:w="1276"/>
              <w:gridCol w:w="1275"/>
              <w:gridCol w:w="989"/>
            </w:tblGrid>
            <w:tr w:rsidR="00184E4A" w:rsidRPr="00262E33" w14:paraId="5F7E0A29" w14:textId="77777777" w:rsidTr="00276DDC">
              <w:trPr>
                <w:trHeight w:val="300"/>
              </w:trPr>
              <w:tc>
                <w:tcPr>
                  <w:tcW w:w="4712" w:type="dxa"/>
                  <w:shd w:val="clear" w:color="auto" w:fill="auto"/>
                  <w:vAlign w:val="center"/>
                </w:tcPr>
                <w:p w14:paraId="7EBA4B19" w14:textId="089D7CB1"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Показатель</w:t>
                  </w:r>
                </w:p>
              </w:tc>
              <w:tc>
                <w:tcPr>
                  <w:tcW w:w="976" w:type="dxa"/>
                  <w:shd w:val="clear" w:color="auto" w:fill="auto"/>
                  <w:vAlign w:val="center"/>
                </w:tcPr>
                <w:p w14:paraId="4BDFFE95" w14:textId="1CC54A33"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Ед. изм.</w:t>
                  </w:r>
                </w:p>
              </w:tc>
              <w:tc>
                <w:tcPr>
                  <w:tcW w:w="852" w:type="dxa"/>
                  <w:shd w:val="clear" w:color="auto" w:fill="auto"/>
                  <w:noWrap/>
                  <w:vAlign w:val="center"/>
                </w:tcPr>
                <w:p w14:paraId="6B3687BF" w14:textId="57BC4D55"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2024</w:t>
                  </w:r>
                </w:p>
              </w:tc>
              <w:tc>
                <w:tcPr>
                  <w:tcW w:w="1149" w:type="dxa"/>
                  <w:shd w:val="clear" w:color="auto" w:fill="auto"/>
                  <w:noWrap/>
                  <w:vAlign w:val="center"/>
                </w:tcPr>
                <w:p w14:paraId="2602A0A0" w14:textId="6DEFA8AB"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2025</w:t>
                  </w:r>
                </w:p>
              </w:tc>
              <w:tc>
                <w:tcPr>
                  <w:tcW w:w="708" w:type="dxa"/>
                  <w:shd w:val="clear" w:color="auto" w:fill="auto"/>
                  <w:noWrap/>
                  <w:vAlign w:val="center"/>
                </w:tcPr>
                <w:p w14:paraId="4DD8E5E1" w14:textId="1E268C74"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2026</w:t>
                  </w:r>
                </w:p>
              </w:tc>
              <w:tc>
                <w:tcPr>
                  <w:tcW w:w="711" w:type="dxa"/>
                  <w:shd w:val="clear" w:color="auto" w:fill="auto"/>
                  <w:noWrap/>
                  <w:vAlign w:val="center"/>
                </w:tcPr>
                <w:p w14:paraId="14F7B4B8" w14:textId="47E6FA02"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2027</w:t>
                  </w:r>
                </w:p>
              </w:tc>
              <w:tc>
                <w:tcPr>
                  <w:tcW w:w="940" w:type="dxa"/>
                  <w:shd w:val="clear" w:color="auto" w:fill="auto"/>
                  <w:noWrap/>
                  <w:vAlign w:val="center"/>
                </w:tcPr>
                <w:p w14:paraId="7DDCB15C" w14:textId="0311FD97"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2028</w:t>
                  </w:r>
                </w:p>
              </w:tc>
              <w:tc>
                <w:tcPr>
                  <w:tcW w:w="711" w:type="dxa"/>
                  <w:shd w:val="clear" w:color="auto" w:fill="auto"/>
                  <w:noWrap/>
                  <w:vAlign w:val="center"/>
                </w:tcPr>
                <w:p w14:paraId="168D114F" w14:textId="643A3BAE"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2029</w:t>
                  </w:r>
                </w:p>
              </w:tc>
              <w:tc>
                <w:tcPr>
                  <w:tcW w:w="711" w:type="dxa"/>
                  <w:shd w:val="clear" w:color="auto" w:fill="auto"/>
                  <w:noWrap/>
                  <w:vAlign w:val="center"/>
                </w:tcPr>
                <w:p w14:paraId="3CDDB2FB" w14:textId="29107A66"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2030</w:t>
                  </w:r>
                </w:p>
              </w:tc>
              <w:tc>
                <w:tcPr>
                  <w:tcW w:w="879" w:type="dxa"/>
                  <w:shd w:val="clear" w:color="auto" w:fill="auto"/>
                  <w:noWrap/>
                  <w:vAlign w:val="center"/>
                </w:tcPr>
                <w:p w14:paraId="20281244" w14:textId="78347304"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2031</w:t>
                  </w:r>
                </w:p>
              </w:tc>
              <w:tc>
                <w:tcPr>
                  <w:tcW w:w="789" w:type="dxa"/>
                  <w:shd w:val="clear" w:color="auto" w:fill="auto"/>
                  <w:noWrap/>
                  <w:vAlign w:val="center"/>
                </w:tcPr>
                <w:p w14:paraId="3C516E54" w14:textId="0F2D6A1A"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2032</w:t>
                  </w:r>
                </w:p>
              </w:tc>
              <w:tc>
                <w:tcPr>
                  <w:tcW w:w="1213" w:type="dxa"/>
                  <w:shd w:val="clear" w:color="auto" w:fill="auto"/>
                  <w:noWrap/>
                  <w:vAlign w:val="center"/>
                </w:tcPr>
                <w:p w14:paraId="1B026C20" w14:textId="5C4C0E7B"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2033</w:t>
                  </w:r>
                </w:p>
              </w:tc>
              <w:tc>
                <w:tcPr>
                  <w:tcW w:w="850" w:type="dxa"/>
                  <w:shd w:val="clear" w:color="auto" w:fill="auto"/>
                  <w:noWrap/>
                  <w:vAlign w:val="center"/>
                </w:tcPr>
                <w:p w14:paraId="46FAD8C6" w14:textId="6CD476DF"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2034</w:t>
                  </w:r>
                </w:p>
              </w:tc>
              <w:tc>
                <w:tcPr>
                  <w:tcW w:w="993" w:type="dxa"/>
                  <w:shd w:val="clear" w:color="auto" w:fill="auto"/>
                  <w:noWrap/>
                  <w:vAlign w:val="center"/>
                </w:tcPr>
                <w:p w14:paraId="205AF2E8" w14:textId="2DE14252"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2035</w:t>
                  </w:r>
                </w:p>
              </w:tc>
              <w:tc>
                <w:tcPr>
                  <w:tcW w:w="850" w:type="dxa"/>
                  <w:shd w:val="clear" w:color="auto" w:fill="auto"/>
                  <w:noWrap/>
                  <w:vAlign w:val="center"/>
                </w:tcPr>
                <w:p w14:paraId="5C2572FD" w14:textId="35BA20A0"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2036</w:t>
                  </w:r>
                </w:p>
              </w:tc>
              <w:tc>
                <w:tcPr>
                  <w:tcW w:w="1276" w:type="dxa"/>
                  <w:shd w:val="clear" w:color="auto" w:fill="auto"/>
                  <w:noWrap/>
                  <w:vAlign w:val="center"/>
                </w:tcPr>
                <w:p w14:paraId="23B94368" w14:textId="408275FD"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2037</w:t>
                  </w:r>
                </w:p>
              </w:tc>
              <w:tc>
                <w:tcPr>
                  <w:tcW w:w="1276" w:type="dxa"/>
                  <w:shd w:val="clear" w:color="auto" w:fill="auto"/>
                  <w:noWrap/>
                  <w:vAlign w:val="center"/>
                </w:tcPr>
                <w:p w14:paraId="155BAB0D" w14:textId="67F538E9"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2038</w:t>
                  </w:r>
                </w:p>
              </w:tc>
              <w:tc>
                <w:tcPr>
                  <w:tcW w:w="1275" w:type="dxa"/>
                  <w:shd w:val="clear" w:color="auto" w:fill="auto"/>
                  <w:noWrap/>
                  <w:vAlign w:val="center"/>
                </w:tcPr>
                <w:p w14:paraId="78BDC306" w14:textId="45951FDB"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2039</w:t>
                  </w:r>
                </w:p>
              </w:tc>
              <w:tc>
                <w:tcPr>
                  <w:tcW w:w="989" w:type="dxa"/>
                  <w:shd w:val="clear" w:color="auto" w:fill="auto"/>
                  <w:noWrap/>
                  <w:vAlign w:val="center"/>
                </w:tcPr>
                <w:p w14:paraId="22EFAAF4" w14:textId="04F3ECE7" w:rsidR="00184E4A" w:rsidRPr="00262E33" w:rsidRDefault="00184E4A"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2040</w:t>
                  </w:r>
                </w:p>
              </w:tc>
            </w:tr>
            <w:tr w:rsidR="00184E4A" w:rsidRPr="00262E33" w14:paraId="635707FA" w14:textId="77777777" w:rsidTr="00184E4A">
              <w:trPr>
                <w:trHeight w:val="300"/>
              </w:trPr>
              <w:tc>
                <w:tcPr>
                  <w:tcW w:w="4712" w:type="dxa"/>
                  <w:shd w:val="clear" w:color="auto" w:fill="auto"/>
                  <w:vAlign w:val="bottom"/>
                  <w:hideMark/>
                </w:tcPr>
                <w:p w14:paraId="3268DD7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Потери в тепловых сетях</w:t>
                  </w:r>
                </w:p>
              </w:tc>
              <w:tc>
                <w:tcPr>
                  <w:tcW w:w="976" w:type="dxa"/>
                  <w:shd w:val="clear" w:color="auto" w:fill="auto"/>
                  <w:vAlign w:val="center"/>
                  <w:hideMark/>
                </w:tcPr>
                <w:p w14:paraId="7C04BA2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5C67470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149" w:type="dxa"/>
                  <w:shd w:val="clear" w:color="auto" w:fill="auto"/>
                  <w:noWrap/>
                  <w:vAlign w:val="bottom"/>
                  <w:hideMark/>
                </w:tcPr>
                <w:p w14:paraId="011CF35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08" w:type="dxa"/>
                  <w:shd w:val="clear" w:color="auto" w:fill="auto"/>
                  <w:noWrap/>
                  <w:vAlign w:val="bottom"/>
                  <w:hideMark/>
                </w:tcPr>
                <w:p w14:paraId="4EAF5C7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387B2C9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40" w:type="dxa"/>
                  <w:shd w:val="clear" w:color="auto" w:fill="auto"/>
                  <w:noWrap/>
                  <w:vAlign w:val="bottom"/>
                  <w:hideMark/>
                </w:tcPr>
                <w:p w14:paraId="686B006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6BFBAEA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31676BA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79" w:type="dxa"/>
                  <w:shd w:val="clear" w:color="auto" w:fill="auto"/>
                  <w:noWrap/>
                  <w:vAlign w:val="bottom"/>
                  <w:hideMark/>
                </w:tcPr>
                <w:p w14:paraId="679A71D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89" w:type="dxa"/>
                  <w:shd w:val="clear" w:color="auto" w:fill="auto"/>
                  <w:noWrap/>
                  <w:vAlign w:val="bottom"/>
                  <w:hideMark/>
                </w:tcPr>
                <w:p w14:paraId="2B0DFC1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13" w:type="dxa"/>
                  <w:shd w:val="clear" w:color="auto" w:fill="auto"/>
                  <w:noWrap/>
                  <w:vAlign w:val="bottom"/>
                  <w:hideMark/>
                </w:tcPr>
                <w:p w14:paraId="528D57B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136B2BB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93" w:type="dxa"/>
                  <w:shd w:val="clear" w:color="auto" w:fill="auto"/>
                  <w:noWrap/>
                  <w:vAlign w:val="bottom"/>
                  <w:hideMark/>
                </w:tcPr>
                <w:p w14:paraId="1179380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7267BDA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10E4CB8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3461A62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5" w:type="dxa"/>
                  <w:shd w:val="clear" w:color="auto" w:fill="auto"/>
                  <w:noWrap/>
                  <w:vAlign w:val="bottom"/>
                  <w:hideMark/>
                </w:tcPr>
                <w:p w14:paraId="212F2BE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89" w:type="dxa"/>
                  <w:shd w:val="clear" w:color="auto" w:fill="auto"/>
                  <w:noWrap/>
                  <w:vAlign w:val="bottom"/>
                  <w:hideMark/>
                </w:tcPr>
                <w:p w14:paraId="29B36C8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r>
            <w:tr w:rsidR="00184E4A" w:rsidRPr="00262E33" w14:paraId="0982AFC4" w14:textId="77777777" w:rsidTr="00184E4A">
              <w:trPr>
                <w:trHeight w:val="300"/>
              </w:trPr>
              <w:tc>
                <w:tcPr>
                  <w:tcW w:w="4712" w:type="dxa"/>
                  <w:shd w:val="clear" w:color="auto" w:fill="auto"/>
                  <w:vAlign w:val="bottom"/>
                  <w:hideMark/>
                </w:tcPr>
                <w:p w14:paraId="1CD9DD9C" w14:textId="760D9859"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Присоединенная тепловая нагрузка</w:t>
                  </w:r>
                </w:p>
              </w:tc>
              <w:tc>
                <w:tcPr>
                  <w:tcW w:w="976" w:type="dxa"/>
                  <w:shd w:val="clear" w:color="auto" w:fill="auto"/>
                  <w:vAlign w:val="center"/>
                  <w:hideMark/>
                </w:tcPr>
                <w:p w14:paraId="6D1770B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374B8AB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0,97</w:t>
                  </w:r>
                </w:p>
              </w:tc>
              <w:tc>
                <w:tcPr>
                  <w:tcW w:w="1149" w:type="dxa"/>
                  <w:shd w:val="clear" w:color="auto" w:fill="auto"/>
                  <w:noWrap/>
                  <w:vAlign w:val="bottom"/>
                  <w:hideMark/>
                </w:tcPr>
                <w:p w14:paraId="6815B33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0,97</w:t>
                  </w:r>
                </w:p>
              </w:tc>
              <w:tc>
                <w:tcPr>
                  <w:tcW w:w="708" w:type="dxa"/>
                  <w:shd w:val="clear" w:color="auto" w:fill="auto"/>
                  <w:noWrap/>
                  <w:vAlign w:val="bottom"/>
                  <w:hideMark/>
                </w:tcPr>
                <w:p w14:paraId="238A622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0,97</w:t>
                  </w:r>
                </w:p>
              </w:tc>
              <w:tc>
                <w:tcPr>
                  <w:tcW w:w="711" w:type="dxa"/>
                  <w:shd w:val="clear" w:color="auto" w:fill="auto"/>
                  <w:noWrap/>
                  <w:vAlign w:val="bottom"/>
                  <w:hideMark/>
                </w:tcPr>
                <w:p w14:paraId="0EE3A1E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0,97</w:t>
                  </w:r>
                </w:p>
              </w:tc>
              <w:tc>
                <w:tcPr>
                  <w:tcW w:w="940" w:type="dxa"/>
                  <w:shd w:val="clear" w:color="auto" w:fill="auto"/>
                  <w:noWrap/>
                  <w:vAlign w:val="bottom"/>
                  <w:hideMark/>
                </w:tcPr>
                <w:p w14:paraId="4DC79FF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0,97</w:t>
                  </w:r>
                </w:p>
              </w:tc>
              <w:tc>
                <w:tcPr>
                  <w:tcW w:w="711" w:type="dxa"/>
                  <w:shd w:val="clear" w:color="auto" w:fill="auto"/>
                  <w:noWrap/>
                  <w:vAlign w:val="bottom"/>
                  <w:hideMark/>
                </w:tcPr>
                <w:p w14:paraId="7E50C0A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0,97</w:t>
                  </w:r>
                </w:p>
              </w:tc>
              <w:tc>
                <w:tcPr>
                  <w:tcW w:w="711" w:type="dxa"/>
                  <w:shd w:val="clear" w:color="auto" w:fill="auto"/>
                  <w:noWrap/>
                  <w:vAlign w:val="bottom"/>
                  <w:hideMark/>
                </w:tcPr>
                <w:p w14:paraId="7AFB1B5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0,97</w:t>
                  </w:r>
                </w:p>
              </w:tc>
              <w:tc>
                <w:tcPr>
                  <w:tcW w:w="879" w:type="dxa"/>
                  <w:shd w:val="clear" w:color="auto" w:fill="auto"/>
                  <w:noWrap/>
                  <w:vAlign w:val="bottom"/>
                  <w:hideMark/>
                </w:tcPr>
                <w:p w14:paraId="0E5572D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0,97</w:t>
                  </w:r>
                </w:p>
              </w:tc>
              <w:tc>
                <w:tcPr>
                  <w:tcW w:w="789" w:type="dxa"/>
                  <w:shd w:val="clear" w:color="auto" w:fill="auto"/>
                  <w:noWrap/>
                  <w:vAlign w:val="bottom"/>
                  <w:hideMark/>
                </w:tcPr>
                <w:p w14:paraId="7F24450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0,97</w:t>
                  </w:r>
                </w:p>
              </w:tc>
              <w:tc>
                <w:tcPr>
                  <w:tcW w:w="1213" w:type="dxa"/>
                  <w:shd w:val="clear" w:color="auto" w:fill="auto"/>
                  <w:noWrap/>
                  <w:vAlign w:val="bottom"/>
                  <w:hideMark/>
                </w:tcPr>
                <w:p w14:paraId="2D79E97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0,97</w:t>
                  </w:r>
                </w:p>
              </w:tc>
              <w:tc>
                <w:tcPr>
                  <w:tcW w:w="850" w:type="dxa"/>
                  <w:shd w:val="clear" w:color="auto" w:fill="auto"/>
                  <w:noWrap/>
                  <w:vAlign w:val="bottom"/>
                  <w:hideMark/>
                </w:tcPr>
                <w:p w14:paraId="38FEBA9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0,97</w:t>
                  </w:r>
                </w:p>
              </w:tc>
              <w:tc>
                <w:tcPr>
                  <w:tcW w:w="993" w:type="dxa"/>
                  <w:shd w:val="clear" w:color="auto" w:fill="auto"/>
                  <w:noWrap/>
                  <w:vAlign w:val="bottom"/>
                  <w:hideMark/>
                </w:tcPr>
                <w:p w14:paraId="1F48574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0,97</w:t>
                  </w:r>
                </w:p>
              </w:tc>
              <w:tc>
                <w:tcPr>
                  <w:tcW w:w="850" w:type="dxa"/>
                  <w:shd w:val="clear" w:color="auto" w:fill="auto"/>
                  <w:noWrap/>
                  <w:vAlign w:val="bottom"/>
                  <w:hideMark/>
                </w:tcPr>
                <w:p w14:paraId="3549B36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0,97</w:t>
                  </w:r>
                </w:p>
              </w:tc>
              <w:tc>
                <w:tcPr>
                  <w:tcW w:w="1276" w:type="dxa"/>
                  <w:shd w:val="clear" w:color="auto" w:fill="auto"/>
                  <w:noWrap/>
                  <w:vAlign w:val="bottom"/>
                  <w:hideMark/>
                </w:tcPr>
                <w:p w14:paraId="6775855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0,97</w:t>
                  </w:r>
                </w:p>
              </w:tc>
              <w:tc>
                <w:tcPr>
                  <w:tcW w:w="1276" w:type="dxa"/>
                  <w:shd w:val="clear" w:color="auto" w:fill="auto"/>
                  <w:noWrap/>
                  <w:vAlign w:val="bottom"/>
                  <w:hideMark/>
                </w:tcPr>
                <w:p w14:paraId="2289102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0,97</w:t>
                  </w:r>
                </w:p>
              </w:tc>
              <w:tc>
                <w:tcPr>
                  <w:tcW w:w="1275" w:type="dxa"/>
                  <w:shd w:val="clear" w:color="auto" w:fill="auto"/>
                  <w:noWrap/>
                  <w:vAlign w:val="bottom"/>
                  <w:hideMark/>
                </w:tcPr>
                <w:p w14:paraId="7F3E89A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0,97</w:t>
                  </w:r>
                </w:p>
              </w:tc>
              <w:tc>
                <w:tcPr>
                  <w:tcW w:w="989" w:type="dxa"/>
                  <w:shd w:val="clear" w:color="auto" w:fill="auto"/>
                  <w:noWrap/>
                  <w:vAlign w:val="bottom"/>
                  <w:hideMark/>
                </w:tcPr>
                <w:p w14:paraId="1D34B14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0,97</w:t>
                  </w:r>
                </w:p>
              </w:tc>
            </w:tr>
            <w:tr w:rsidR="00184E4A" w:rsidRPr="00262E33" w14:paraId="4CD3E54E" w14:textId="77777777" w:rsidTr="00184E4A">
              <w:trPr>
                <w:trHeight w:val="300"/>
              </w:trPr>
              <w:tc>
                <w:tcPr>
                  <w:tcW w:w="4712" w:type="dxa"/>
                  <w:shd w:val="clear" w:color="auto" w:fill="auto"/>
                  <w:vAlign w:val="bottom"/>
                  <w:hideMark/>
                </w:tcPr>
                <w:p w14:paraId="759DAF0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Резерв/дефицит тепловой мощности</w:t>
                  </w:r>
                </w:p>
              </w:tc>
              <w:tc>
                <w:tcPr>
                  <w:tcW w:w="976" w:type="dxa"/>
                  <w:shd w:val="clear" w:color="auto" w:fill="auto"/>
                  <w:vAlign w:val="center"/>
                  <w:hideMark/>
                </w:tcPr>
                <w:p w14:paraId="3D5125B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6D20CCE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0,17</w:t>
                  </w:r>
                </w:p>
              </w:tc>
              <w:tc>
                <w:tcPr>
                  <w:tcW w:w="1149" w:type="dxa"/>
                  <w:shd w:val="clear" w:color="auto" w:fill="auto"/>
                  <w:noWrap/>
                  <w:vAlign w:val="bottom"/>
                  <w:hideMark/>
                </w:tcPr>
                <w:p w14:paraId="1E61713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0,17</w:t>
                  </w:r>
                </w:p>
              </w:tc>
              <w:tc>
                <w:tcPr>
                  <w:tcW w:w="708" w:type="dxa"/>
                  <w:shd w:val="clear" w:color="auto" w:fill="auto"/>
                  <w:noWrap/>
                  <w:vAlign w:val="bottom"/>
                  <w:hideMark/>
                </w:tcPr>
                <w:p w14:paraId="1B4126E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0,17</w:t>
                  </w:r>
                </w:p>
              </w:tc>
              <w:tc>
                <w:tcPr>
                  <w:tcW w:w="711" w:type="dxa"/>
                  <w:shd w:val="clear" w:color="auto" w:fill="auto"/>
                  <w:noWrap/>
                  <w:vAlign w:val="bottom"/>
                  <w:hideMark/>
                </w:tcPr>
                <w:p w14:paraId="2D7EDA5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0,17</w:t>
                  </w:r>
                </w:p>
              </w:tc>
              <w:tc>
                <w:tcPr>
                  <w:tcW w:w="940" w:type="dxa"/>
                  <w:shd w:val="clear" w:color="auto" w:fill="auto"/>
                  <w:noWrap/>
                  <w:vAlign w:val="bottom"/>
                  <w:hideMark/>
                </w:tcPr>
                <w:p w14:paraId="768B14B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0,17</w:t>
                  </w:r>
                </w:p>
              </w:tc>
              <w:tc>
                <w:tcPr>
                  <w:tcW w:w="711" w:type="dxa"/>
                  <w:shd w:val="clear" w:color="auto" w:fill="auto"/>
                  <w:noWrap/>
                  <w:vAlign w:val="bottom"/>
                  <w:hideMark/>
                </w:tcPr>
                <w:p w14:paraId="50A5C96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0,17</w:t>
                  </w:r>
                </w:p>
              </w:tc>
              <w:tc>
                <w:tcPr>
                  <w:tcW w:w="711" w:type="dxa"/>
                  <w:shd w:val="clear" w:color="auto" w:fill="auto"/>
                  <w:noWrap/>
                  <w:vAlign w:val="bottom"/>
                  <w:hideMark/>
                </w:tcPr>
                <w:p w14:paraId="032B6A7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0,17</w:t>
                  </w:r>
                </w:p>
              </w:tc>
              <w:tc>
                <w:tcPr>
                  <w:tcW w:w="879" w:type="dxa"/>
                  <w:shd w:val="clear" w:color="auto" w:fill="auto"/>
                  <w:noWrap/>
                  <w:vAlign w:val="bottom"/>
                  <w:hideMark/>
                </w:tcPr>
                <w:p w14:paraId="33A094C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0,17</w:t>
                  </w:r>
                </w:p>
              </w:tc>
              <w:tc>
                <w:tcPr>
                  <w:tcW w:w="789" w:type="dxa"/>
                  <w:shd w:val="clear" w:color="auto" w:fill="auto"/>
                  <w:noWrap/>
                  <w:vAlign w:val="bottom"/>
                  <w:hideMark/>
                </w:tcPr>
                <w:p w14:paraId="3279451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0,17</w:t>
                  </w:r>
                </w:p>
              </w:tc>
              <w:tc>
                <w:tcPr>
                  <w:tcW w:w="1213" w:type="dxa"/>
                  <w:shd w:val="clear" w:color="auto" w:fill="auto"/>
                  <w:noWrap/>
                  <w:vAlign w:val="bottom"/>
                  <w:hideMark/>
                </w:tcPr>
                <w:p w14:paraId="715C017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0,17</w:t>
                  </w:r>
                </w:p>
              </w:tc>
              <w:tc>
                <w:tcPr>
                  <w:tcW w:w="850" w:type="dxa"/>
                  <w:shd w:val="clear" w:color="auto" w:fill="auto"/>
                  <w:noWrap/>
                  <w:vAlign w:val="bottom"/>
                  <w:hideMark/>
                </w:tcPr>
                <w:p w14:paraId="71B1B72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0,17</w:t>
                  </w:r>
                </w:p>
              </w:tc>
              <w:tc>
                <w:tcPr>
                  <w:tcW w:w="993" w:type="dxa"/>
                  <w:shd w:val="clear" w:color="auto" w:fill="auto"/>
                  <w:noWrap/>
                  <w:vAlign w:val="bottom"/>
                  <w:hideMark/>
                </w:tcPr>
                <w:p w14:paraId="49CB591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0,17</w:t>
                  </w:r>
                </w:p>
              </w:tc>
              <w:tc>
                <w:tcPr>
                  <w:tcW w:w="850" w:type="dxa"/>
                  <w:shd w:val="clear" w:color="auto" w:fill="auto"/>
                  <w:noWrap/>
                  <w:vAlign w:val="bottom"/>
                  <w:hideMark/>
                </w:tcPr>
                <w:p w14:paraId="1926653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0,17</w:t>
                  </w:r>
                </w:p>
              </w:tc>
              <w:tc>
                <w:tcPr>
                  <w:tcW w:w="1276" w:type="dxa"/>
                  <w:shd w:val="clear" w:color="auto" w:fill="auto"/>
                  <w:noWrap/>
                  <w:vAlign w:val="bottom"/>
                  <w:hideMark/>
                </w:tcPr>
                <w:p w14:paraId="71057A8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0,17</w:t>
                  </w:r>
                </w:p>
              </w:tc>
              <w:tc>
                <w:tcPr>
                  <w:tcW w:w="1276" w:type="dxa"/>
                  <w:shd w:val="clear" w:color="auto" w:fill="auto"/>
                  <w:noWrap/>
                  <w:vAlign w:val="bottom"/>
                  <w:hideMark/>
                </w:tcPr>
                <w:p w14:paraId="7A3A191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0,17</w:t>
                  </w:r>
                </w:p>
              </w:tc>
              <w:tc>
                <w:tcPr>
                  <w:tcW w:w="1275" w:type="dxa"/>
                  <w:shd w:val="clear" w:color="auto" w:fill="auto"/>
                  <w:noWrap/>
                  <w:vAlign w:val="bottom"/>
                  <w:hideMark/>
                </w:tcPr>
                <w:p w14:paraId="21E2041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0,17</w:t>
                  </w:r>
                </w:p>
              </w:tc>
              <w:tc>
                <w:tcPr>
                  <w:tcW w:w="989" w:type="dxa"/>
                  <w:shd w:val="clear" w:color="auto" w:fill="auto"/>
                  <w:noWrap/>
                  <w:vAlign w:val="bottom"/>
                  <w:hideMark/>
                </w:tcPr>
                <w:p w14:paraId="76C3B3C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0,17</w:t>
                  </w:r>
                </w:p>
              </w:tc>
            </w:tr>
            <w:tr w:rsidR="00184E4A" w:rsidRPr="00262E33" w14:paraId="0FA934ED" w14:textId="77777777" w:rsidTr="00184E4A">
              <w:trPr>
                <w:trHeight w:val="730"/>
              </w:trPr>
              <w:tc>
                <w:tcPr>
                  <w:tcW w:w="4712" w:type="dxa"/>
                  <w:shd w:val="clear" w:color="auto" w:fill="auto"/>
                  <w:vAlign w:val="bottom"/>
                  <w:hideMark/>
                </w:tcPr>
                <w:p w14:paraId="7810B44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76" w:type="dxa"/>
                  <w:shd w:val="clear" w:color="auto" w:fill="auto"/>
                  <w:vAlign w:val="center"/>
                  <w:hideMark/>
                </w:tcPr>
                <w:p w14:paraId="33E10AE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center"/>
                  <w:hideMark/>
                </w:tcPr>
                <w:p w14:paraId="5B6CAE6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1,14</w:t>
                  </w:r>
                </w:p>
              </w:tc>
              <w:tc>
                <w:tcPr>
                  <w:tcW w:w="1149" w:type="dxa"/>
                  <w:shd w:val="clear" w:color="auto" w:fill="auto"/>
                  <w:noWrap/>
                  <w:vAlign w:val="center"/>
                  <w:hideMark/>
                </w:tcPr>
                <w:p w14:paraId="736BF89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1,14</w:t>
                  </w:r>
                </w:p>
              </w:tc>
              <w:tc>
                <w:tcPr>
                  <w:tcW w:w="708" w:type="dxa"/>
                  <w:shd w:val="clear" w:color="auto" w:fill="auto"/>
                  <w:noWrap/>
                  <w:vAlign w:val="center"/>
                  <w:hideMark/>
                </w:tcPr>
                <w:p w14:paraId="102BA74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1,14</w:t>
                  </w:r>
                </w:p>
              </w:tc>
              <w:tc>
                <w:tcPr>
                  <w:tcW w:w="711" w:type="dxa"/>
                  <w:shd w:val="clear" w:color="auto" w:fill="auto"/>
                  <w:noWrap/>
                  <w:vAlign w:val="center"/>
                  <w:hideMark/>
                </w:tcPr>
                <w:p w14:paraId="75BCDEC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1,14</w:t>
                  </w:r>
                </w:p>
              </w:tc>
              <w:tc>
                <w:tcPr>
                  <w:tcW w:w="940" w:type="dxa"/>
                  <w:shd w:val="clear" w:color="auto" w:fill="auto"/>
                  <w:noWrap/>
                  <w:vAlign w:val="center"/>
                  <w:hideMark/>
                </w:tcPr>
                <w:p w14:paraId="69BA600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1,14</w:t>
                  </w:r>
                </w:p>
              </w:tc>
              <w:tc>
                <w:tcPr>
                  <w:tcW w:w="711" w:type="dxa"/>
                  <w:shd w:val="clear" w:color="auto" w:fill="auto"/>
                  <w:noWrap/>
                  <w:vAlign w:val="center"/>
                  <w:hideMark/>
                </w:tcPr>
                <w:p w14:paraId="2E0335E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1,14</w:t>
                  </w:r>
                </w:p>
              </w:tc>
              <w:tc>
                <w:tcPr>
                  <w:tcW w:w="711" w:type="dxa"/>
                  <w:shd w:val="clear" w:color="auto" w:fill="auto"/>
                  <w:noWrap/>
                  <w:vAlign w:val="center"/>
                  <w:hideMark/>
                </w:tcPr>
                <w:p w14:paraId="4C36AED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1,14</w:t>
                  </w:r>
                </w:p>
              </w:tc>
              <w:tc>
                <w:tcPr>
                  <w:tcW w:w="879" w:type="dxa"/>
                  <w:shd w:val="clear" w:color="auto" w:fill="auto"/>
                  <w:noWrap/>
                  <w:vAlign w:val="center"/>
                  <w:hideMark/>
                </w:tcPr>
                <w:p w14:paraId="68DE272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1,14</w:t>
                  </w:r>
                </w:p>
              </w:tc>
              <w:tc>
                <w:tcPr>
                  <w:tcW w:w="789" w:type="dxa"/>
                  <w:shd w:val="clear" w:color="auto" w:fill="auto"/>
                  <w:noWrap/>
                  <w:vAlign w:val="center"/>
                  <w:hideMark/>
                </w:tcPr>
                <w:p w14:paraId="2D8FD93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1,14</w:t>
                  </w:r>
                </w:p>
              </w:tc>
              <w:tc>
                <w:tcPr>
                  <w:tcW w:w="1213" w:type="dxa"/>
                  <w:shd w:val="clear" w:color="auto" w:fill="auto"/>
                  <w:noWrap/>
                  <w:vAlign w:val="center"/>
                  <w:hideMark/>
                </w:tcPr>
                <w:p w14:paraId="028D87C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1,14</w:t>
                  </w:r>
                </w:p>
              </w:tc>
              <w:tc>
                <w:tcPr>
                  <w:tcW w:w="850" w:type="dxa"/>
                  <w:shd w:val="clear" w:color="auto" w:fill="auto"/>
                  <w:noWrap/>
                  <w:vAlign w:val="center"/>
                  <w:hideMark/>
                </w:tcPr>
                <w:p w14:paraId="0A9E7A8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1,14</w:t>
                  </w:r>
                </w:p>
              </w:tc>
              <w:tc>
                <w:tcPr>
                  <w:tcW w:w="993" w:type="dxa"/>
                  <w:shd w:val="clear" w:color="auto" w:fill="auto"/>
                  <w:noWrap/>
                  <w:vAlign w:val="center"/>
                  <w:hideMark/>
                </w:tcPr>
                <w:p w14:paraId="7CCEEDA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1,14</w:t>
                  </w:r>
                </w:p>
              </w:tc>
              <w:tc>
                <w:tcPr>
                  <w:tcW w:w="850" w:type="dxa"/>
                  <w:shd w:val="clear" w:color="auto" w:fill="auto"/>
                  <w:noWrap/>
                  <w:vAlign w:val="center"/>
                  <w:hideMark/>
                </w:tcPr>
                <w:p w14:paraId="297FE60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1,14</w:t>
                  </w:r>
                </w:p>
              </w:tc>
              <w:tc>
                <w:tcPr>
                  <w:tcW w:w="1276" w:type="dxa"/>
                  <w:shd w:val="clear" w:color="auto" w:fill="auto"/>
                  <w:noWrap/>
                  <w:vAlign w:val="center"/>
                  <w:hideMark/>
                </w:tcPr>
                <w:p w14:paraId="2AA8079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1,14</w:t>
                  </w:r>
                </w:p>
              </w:tc>
              <w:tc>
                <w:tcPr>
                  <w:tcW w:w="1276" w:type="dxa"/>
                  <w:shd w:val="clear" w:color="auto" w:fill="auto"/>
                  <w:noWrap/>
                  <w:vAlign w:val="center"/>
                  <w:hideMark/>
                </w:tcPr>
                <w:p w14:paraId="0B37E10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1,14</w:t>
                  </w:r>
                </w:p>
              </w:tc>
              <w:tc>
                <w:tcPr>
                  <w:tcW w:w="1275" w:type="dxa"/>
                  <w:shd w:val="clear" w:color="auto" w:fill="auto"/>
                  <w:noWrap/>
                  <w:vAlign w:val="center"/>
                  <w:hideMark/>
                </w:tcPr>
                <w:p w14:paraId="79C1AE9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1,14</w:t>
                  </w:r>
                </w:p>
              </w:tc>
              <w:tc>
                <w:tcPr>
                  <w:tcW w:w="989" w:type="dxa"/>
                  <w:shd w:val="clear" w:color="auto" w:fill="auto"/>
                  <w:noWrap/>
                  <w:vAlign w:val="center"/>
                  <w:hideMark/>
                </w:tcPr>
                <w:p w14:paraId="16532B1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1,14</w:t>
                  </w:r>
                </w:p>
              </w:tc>
            </w:tr>
            <w:tr w:rsidR="00184E4A" w:rsidRPr="00262E33" w14:paraId="51278454" w14:textId="77777777" w:rsidTr="00184E4A">
              <w:trPr>
                <w:trHeight w:val="428"/>
              </w:trPr>
              <w:tc>
                <w:tcPr>
                  <w:tcW w:w="4712" w:type="dxa"/>
                  <w:shd w:val="clear" w:color="auto" w:fill="auto"/>
                  <w:vAlign w:val="bottom"/>
                  <w:hideMark/>
                </w:tcPr>
                <w:p w14:paraId="69602F9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76" w:type="dxa"/>
                  <w:shd w:val="clear" w:color="auto" w:fill="auto"/>
                  <w:vAlign w:val="center"/>
                  <w:hideMark/>
                </w:tcPr>
                <w:p w14:paraId="2A0E258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center"/>
                  <w:hideMark/>
                </w:tcPr>
                <w:p w14:paraId="7BC32B1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1,04</w:t>
                  </w:r>
                </w:p>
              </w:tc>
              <w:tc>
                <w:tcPr>
                  <w:tcW w:w="1149" w:type="dxa"/>
                  <w:shd w:val="clear" w:color="auto" w:fill="auto"/>
                  <w:noWrap/>
                  <w:vAlign w:val="center"/>
                  <w:hideMark/>
                </w:tcPr>
                <w:p w14:paraId="0959439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1,04</w:t>
                  </w:r>
                </w:p>
              </w:tc>
              <w:tc>
                <w:tcPr>
                  <w:tcW w:w="708" w:type="dxa"/>
                  <w:shd w:val="clear" w:color="auto" w:fill="auto"/>
                  <w:noWrap/>
                  <w:vAlign w:val="center"/>
                  <w:hideMark/>
                </w:tcPr>
                <w:p w14:paraId="4083964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1,04</w:t>
                  </w:r>
                </w:p>
              </w:tc>
              <w:tc>
                <w:tcPr>
                  <w:tcW w:w="711" w:type="dxa"/>
                  <w:shd w:val="clear" w:color="auto" w:fill="auto"/>
                  <w:noWrap/>
                  <w:vAlign w:val="center"/>
                  <w:hideMark/>
                </w:tcPr>
                <w:p w14:paraId="132A17F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1,04</w:t>
                  </w:r>
                </w:p>
              </w:tc>
              <w:tc>
                <w:tcPr>
                  <w:tcW w:w="940" w:type="dxa"/>
                  <w:shd w:val="clear" w:color="auto" w:fill="auto"/>
                  <w:noWrap/>
                  <w:vAlign w:val="center"/>
                  <w:hideMark/>
                </w:tcPr>
                <w:p w14:paraId="50E6FCB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1,04</w:t>
                  </w:r>
                </w:p>
              </w:tc>
              <w:tc>
                <w:tcPr>
                  <w:tcW w:w="711" w:type="dxa"/>
                  <w:shd w:val="clear" w:color="auto" w:fill="auto"/>
                  <w:noWrap/>
                  <w:vAlign w:val="center"/>
                  <w:hideMark/>
                </w:tcPr>
                <w:p w14:paraId="487A782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1,04</w:t>
                  </w:r>
                </w:p>
              </w:tc>
              <w:tc>
                <w:tcPr>
                  <w:tcW w:w="711" w:type="dxa"/>
                  <w:shd w:val="clear" w:color="auto" w:fill="auto"/>
                  <w:noWrap/>
                  <w:vAlign w:val="center"/>
                  <w:hideMark/>
                </w:tcPr>
                <w:p w14:paraId="1D5FA74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1,04</w:t>
                  </w:r>
                </w:p>
              </w:tc>
              <w:tc>
                <w:tcPr>
                  <w:tcW w:w="879" w:type="dxa"/>
                  <w:shd w:val="clear" w:color="auto" w:fill="auto"/>
                  <w:noWrap/>
                  <w:vAlign w:val="center"/>
                  <w:hideMark/>
                </w:tcPr>
                <w:p w14:paraId="79A0994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1,04</w:t>
                  </w:r>
                </w:p>
              </w:tc>
              <w:tc>
                <w:tcPr>
                  <w:tcW w:w="789" w:type="dxa"/>
                  <w:shd w:val="clear" w:color="auto" w:fill="auto"/>
                  <w:noWrap/>
                  <w:vAlign w:val="center"/>
                  <w:hideMark/>
                </w:tcPr>
                <w:p w14:paraId="2125B7E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1,04</w:t>
                  </w:r>
                </w:p>
              </w:tc>
              <w:tc>
                <w:tcPr>
                  <w:tcW w:w="1213" w:type="dxa"/>
                  <w:shd w:val="clear" w:color="auto" w:fill="auto"/>
                  <w:noWrap/>
                  <w:vAlign w:val="center"/>
                  <w:hideMark/>
                </w:tcPr>
                <w:p w14:paraId="3F0DC54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1,04</w:t>
                  </w:r>
                </w:p>
              </w:tc>
              <w:tc>
                <w:tcPr>
                  <w:tcW w:w="850" w:type="dxa"/>
                  <w:shd w:val="clear" w:color="auto" w:fill="auto"/>
                  <w:noWrap/>
                  <w:vAlign w:val="center"/>
                  <w:hideMark/>
                </w:tcPr>
                <w:p w14:paraId="0E5722B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1,04</w:t>
                  </w:r>
                </w:p>
              </w:tc>
              <w:tc>
                <w:tcPr>
                  <w:tcW w:w="993" w:type="dxa"/>
                  <w:shd w:val="clear" w:color="auto" w:fill="auto"/>
                  <w:noWrap/>
                  <w:vAlign w:val="center"/>
                  <w:hideMark/>
                </w:tcPr>
                <w:p w14:paraId="3FDCB1F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1,04</w:t>
                  </w:r>
                </w:p>
              </w:tc>
              <w:tc>
                <w:tcPr>
                  <w:tcW w:w="850" w:type="dxa"/>
                  <w:shd w:val="clear" w:color="auto" w:fill="auto"/>
                  <w:noWrap/>
                  <w:vAlign w:val="center"/>
                  <w:hideMark/>
                </w:tcPr>
                <w:p w14:paraId="10A3E32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1,04</w:t>
                  </w:r>
                </w:p>
              </w:tc>
              <w:tc>
                <w:tcPr>
                  <w:tcW w:w="1276" w:type="dxa"/>
                  <w:shd w:val="clear" w:color="auto" w:fill="auto"/>
                  <w:noWrap/>
                  <w:vAlign w:val="center"/>
                  <w:hideMark/>
                </w:tcPr>
                <w:p w14:paraId="7A4E8FF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1,04</w:t>
                  </w:r>
                </w:p>
              </w:tc>
              <w:tc>
                <w:tcPr>
                  <w:tcW w:w="1276" w:type="dxa"/>
                  <w:shd w:val="clear" w:color="auto" w:fill="auto"/>
                  <w:noWrap/>
                  <w:vAlign w:val="center"/>
                  <w:hideMark/>
                </w:tcPr>
                <w:p w14:paraId="32F591B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1,04</w:t>
                  </w:r>
                </w:p>
              </w:tc>
              <w:tc>
                <w:tcPr>
                  <w:tcW w:w="1275" w:type="dxa"/>
                  <w:shd w:val="clear" w:color="auto" w:fill="auto"/>
                  <w:noWrap/>
                  <w:vAlign w:val="center"/>
                  <w:hideMark/>
                </w:tcPr>
                <w:p w14:paraId="11E38F3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1,04</w:t>
                  </w:r>
                </w:p>
              </w:tc>
              <w:tc>
                <w:tcPr>
                  <w:tcW w:w="989" w:type="dxa"/>
                  <w:shd w:val="clear" w:color="auto" w:fill="auto"/>
                  <w:noWrap/>
                  <w:vAlign w:val="center"/>
                  <w:hideMark/>
                </w:tcPr>
                <w:p w14:paraId="61FA0F3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1,04</w:t>
                  </w:r>
                </w:p>
              </w:tc>
            </w:tr>
            <w:tr w:rsidR="00184E4A" w:rsidRPr="00262E33" w14:paraId="1E2FFDAB" w14:textId="77777777" w:rsidTr="00184E4A">
              <w:trPr>
                <w:trHeight w:val="300"/>
              </w:trPr>
              <w:tc>
                <w:tcPr>
                  <w:tcW w:w="21860" w:type="dxa"/>
                  <w:gridSpan w:val="19"/>
                  <w:shd w:val="clear" w:color="auto" w:fill="auto"/>
                  <w:noWrap/>
                  <w:vAlign w:val="bottom"/>
                  <w:hideMark/>
                </w:tcPr>
                <w:p w14:paraId="740C7D4E" w14:textId="77777777" w:rsidR="00184E4A" w:rsidRPr="00262E33" w:rsidRDefault="00184E4A" w:rsidP="00346B40">
                  <w:pPr>
                    <w:spacing w:line="240" w:lineRule="auto"/>
                    <w:jc w:val="center"/>
                    <w:rPr>
                      <w:rFonts w:ascii="Calibri" w:hAnsi="Calibri" w:cs="Calibri"/>
                      <w:b/>
                      <w:bCs/>
                      <w:i/>
                      <w:iCs/>
                      <w:color w:val="000000"/>
                      <w:sz w:val="20"/>
                    </w:rPr>
                  </w:pPr>
                  <w:r w:rsidRPr="00D06A77">
                    <w:rPr>
                      <w:rFonts w:ascii="Times New Roman" w:hAnsi="Times New Roman"/>
                      <w:b/>
                      <w:bCs/>
                      <w:i/>
                      <w:iCs/>
                      <w:color w:val="000000"/>
                      <w:sz w:val="20"/>
                    </w:rPr>
                    <w:t>Котельная "пр-т Н. Плевицкой, 15"</w:t>
                  </w:r>
                </w:p>
              </w:tc>
            </w:tr>
            <w:tr w:rsidR="00184E4A" w:rsidRPr="00262E33" w14:paraId="0E8D5E85" w14:textId="77777777" w:rsidTr="00184E4A">
              <w:trPr>
                <w:trHeight w:val="300"/>
              </w:trPr>
              <w:tc>
                <w:tcPr>
                  <w:tcW w:w="4712" w:type="dxa"/>
                  <w:shd w:val="clear" w:color="auto" w:fill="auto"/>
                  <w:noWrap/>
                  <w:vAlign w:val="bottom"/>
                  <w:hideMark/>
                </w:tcPr>
                <w:p w14:paraId="322344F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Установленная тепловая мощность</w:t>
                  </w:r>
                </w:p>
              </w:tc>
              <w:tc>
                <w:tcPr>
                  <w:tcW w:w="976" w:type="dxa"/>
                  <w:shd w:val="clear" w:color="auto" w:fill="auto"/>
                  <w:vAlign w:val="center"/>
                  <w:hideMark/>
                </w:tcPr>
                <w:p w14:paraId="0E1A7CC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293169C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1149" w:type="dxa"/>
                  <w:shd w:val="clear" w:color="auto" w:fill="auto"/>
                  <w:noWrap/>
                  <w:vAlign w:val="bottom"/>
                  <w:hideMark/>
                </w:tcPr>
                <w:p w14:paraId="67B3094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708" w:type="dxa"/>
                  <w:shd w:val="clear" w:color="auto" w:fill="auto"/>
                  <w:noWrap/>
                  <w:vAlign w:val="bottom"/>
                  <w:hideMark/>
                </w:tcPr>
                <w:p w14:paraId="5A788FE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711" w:type="dxa"/>
                  <w:shd w:val="clear" w:color="auto" w:fill="auto"/>
                  <w:noWrap/>
                  <w:vAlign w:val="bottom"/>
                  <w:hideMark/>
                </w:tcPr>
                <w:p w14:paraId="5E36B02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940" w:type="dxa"/>
                  <w:shd w:val="clear" w:color="auto" w:fill="auto"/>
                  <w:noWrap/>
                  <w:vAlign w:val="bottom"/>
                  <w:hideMark/>
                </w:tcPr>
                <w:p w14:paraId="7311547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711" w:type="dxa"/>
                  <w:shd w:val="clear" w:color="auto" w:fill="auto"/>
                  <w:noWrap/>
                  <w:vAlign w:val="bottom"/>
                  <w:hideMark/>
                </w:tcPr>
                <w:p w14:paraId="7AE3045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711" w:type="dxa"/>
                  <w:shd w:val="clear" w:color="auto" w:fill="auto"/>
                  <w:noWrap/>
                  <w:vAlign w:val="bottom"/>
                  <w:hideMark/>
                </w:tcPr>
                <w:p w14:paraId="722A820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879" w:type="dxa"/>
                  <w:shd w:val="clear" w:color="auto" w:fill="auto"/>
                  <w:noWrap/>
                  <w:vAlign w:val="bottom"/>
                  <w:hideMark/>
                </w:tcPr>
                <w:p w14:paraId="63CA38B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789" w:type="dxa"/>
                  <w:shd w:val="clear" w:color="auto" w:fill="auto"/>
                  <w:noWrap/>
                  <w:vAlign w:val="bottom"/>
                  <w:hideMark/>
                </w:tcPr>
                <w:p w14:paraId="5FEE313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1213" w:type="dxa"/>
                  <w:shd w:val="clear" w:color="auto" w:fill="auto"/>
                  <w:noWrap/>
                  <w:vAlign w:val="bottom"/>
                  <w:hideMark/>
                </w:tcPr>
                <w:p w14:paraId="4FE33DC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850" w:type="dxa"/>
                  <w:shd w:val="clear" w:color="auto" w:fill="auto"/>
                  <w:noWrap/>
                  <w:vAlign w:val="bottom"/>
                  <w:hideMark/>
                </w:tcPr>
                <w:p w14:paraId="5BC5247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993" w:type="dxa"/>
                  <w:shd w:val="clear" w:color="auto" w:fill="auto"/>
                  <w:noWrap/>
                  <w:vAlign w:val="bottom"/>
                  <w:hideMark/>
                </w:tcPr>
                <w:p w14:paraId="35143BF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850" w:type="dxa"/>
                  <w:shd w:val="clear" w:color="auto" w:fill="auto"/>
                  <w:noWrap/>
                  <w:vAlign w:val="bottom"/>
                  <w:hideMark/>
                </w:tcPr>
                <w:p w14:paraId="644DA46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1276" w:type="dxa"/>
                  <w:shd w:val="clear" w:color="auto" w:fill="auto"/>
                  <w:noWrap/>
                  <w:vAlign w:val="bottom"/>
                  <w:hideMark/>
                </w:tcPr>
                <w:p w14:paraId="11A8372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1276" w:type="dxa"/>
                  <w:shd w:val="clear" w:color="auto" w:fill="auto"/>
                  <w:noWrap/>
                  <w:vAlign w:val="bottom"/>
                  <w:hideMark/>
                </w:tcPr>
                <w:p w14:paraId="7D583D5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1275" w:type="dxa"/>
                  <w:shd w:val="clear" w:color="auto" w:fill="auto"/>
                  <w:noWrap/>
                  <w:vAlign w:val="bottom"/>
                  <w:hideMark/>
                </w:tcPr>
                <w:p w14:paraId="3D36F81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989" w:type="dxa"/>
                  <w:shd w:val="clear" w:color="auto" w:fill="auto"/>
                  <w:noWrap/>
                  <w:vAlign w:val="bottom"/>
                  <w:hideMark/>
                </w:tcPr>
                <w:p w14:paraId="00D88C5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r>
            <w:tr w:rsidR="00184E4A" w:rsidRPr="00262E33" w14:paraId="0EC90B19" w14:textId="77777777" w:rsidTr="00184E4A">
              <w:trPr>
                <w:trHeight w:val="300"/>
              </w:trPr>
              <w:tc>
                <w:tcPr>
                  <w:tcW w:w="4712" w:type="dxa"/>
                  <w:shd w:val="clear" w:color="auto" w:fill="auto"/>
                  <w:noWrap/>
                  <w:vAlign w:val="bottom"/>
                  <w:hideMark/>
                </w:tcPr>
                <w:p w14:paraId="606FD78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Располагаемая тепловая мощность</w:t>
                  </w:r>
                </w:p>
              </w:tc>
              <w:tc>
                <w:tcPr>
                  <w:tcW w:w="976" w:type="dxa"/>
                  <w:shd w:val="clear" w:color="auto" w:fill="auto"/>
                  <w:vAlign w:val="center"/>
                  <w:hideMark/>
                </w:tcPr>
                <w:p w14:paraId="3DAC38C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130A636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1149" w:type="dxa"/>
                  <w:shd w:val="clear" w:color="auto" w:fill="auto"/>
                  <w:noWrap/>
                  <w:vAlign w:val="bottom"/>
                  <w:hideMark/>
                </w:tcPr>
                <w:p w14:paraId="1094936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708" w:type="dxa"/>
                  <w:shd w:val="clear" w:color="auto" w:fill="auto"/>
                  <w:noWrap/>
                  <w:vAlign w:val="bottom"/>
                  <w:hideMark/>
                </w:tcPr>
                <w:p w14:paraId="2EE8A61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711" w:type="dxa"/>
                  <w:shd w:val="clear" w:color="auto" w:fill="auto"/>
                  <w:noWrap/>
                  <w:vAlign w:val="bottom"/>
                  <w:hideMark/>
                </w:tcPr>
                <w:p w14:paraId="2E38DD5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940" w:type="dxa"/>
                  <w:shd w:val="clear" w:color="auto" w:fill="auto"/>
                  <w:noWrap/>
                  <w:vAlign w:val="bottom"/>
                  <w:hideMark/>
                </w:tcPr>
                <w:p w14:paraId="568FCDF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711" w:type="dxa"/>
                  <w:shd w:val="clear" w:color="auto" w:fill="auto"/>
                  <w:noWrap/>
                  <w:vAlign w:val="bottom"/>
                  <w:hideMark/>
                </w:tcPr>
                <w:p w14:paraId="65DD262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711" w:type="dxa"/>
                  <w:shd w:val="clear" w:color="auto" w:fill="auto"/>
                  <w:noWrap/>
                  <w:vAlign w:val="bottom"/>
                  <w:hideMark/>
                </w:tcPr>
                <w:p w14:paraId="700E044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879" w:type="dxa"/>
                  <w:shd w:val="clear" w:color="auto" w:fill="auto"/>
                  <w:noWrap/>
                  <w:vAlign w:val="bottom"/>
                  <w:hideMark/>
                </w:tcPr>
                <w:p w14:paraId="64C61A2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789" w:type="dxa"/>
                  <w:shd w:val="clear" w:color="auto" w:fill="auto"/>
                  <w:noWrap/>
                  <w:vAlign w:val="bottom"/>
                  <w:hideMark/>
                </w:tcPr>
                <w:p w14:paraId="1EE5998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1213" w:type="dxa"/>
                  <w:shd w:val="clear" w:color="auto" w:fill="auto"/>
                  <w:noWrap/>
                  <w:vAlign w:val="bottom"/>
                  <w:hideMark/>
                </w:tcPr>
                <w:p w14:paraId="6940216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850" w:type="dxa"/>
                  <w:shd w:val="clear" w:color="auto" w:fill="auto"/>
                  <w:noWrap/>
                  <w:vAlign w:val="bottom"/>
                  <w:hideMark/>
                </w:tcPr>
                <w:p w14:paraId="5C4DE67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993" w:type="dxa"/>
                  <w:shd w:val="clear" w:color="auto" w:fill="auto"/>
                  <w:noWrap/>
                  <w:vAlign w:val="bottom"/>
                  <w:hideMark/>
                </w:tcPr>
                <w:p w14:paraId="339088E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850" w:type="dxa"/>
                  <w:shd w:val="clear" w:color="auto" w:fill="auto"/>
                  <w:noWrap/>
                  <w:vAlign w:val="bottom"/>
                  <w:hideMark/>
                </w:tcPr>
                <w:p w14:paraId="4AE1D06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1276" w:type="dxa"/>
                  <w:shd w:val="clear" w:color="auto" w:fill="auto"/>
                  <w:noWrap/>
                  <w:vAlign w:val="bottom"/>
                  <w:hideMark/>
                </w:tcPr>
                <w:p w14:paraId="5405C7C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1276" w:type="dxa"/>
                  <w:shd w:val="clear" w:color="auto" w:fill="auto"/>
                  <w:noWrap/>
                  <w:vAlign w:val="bottom"/>
                  <w:hideMark/>
                </w:tcPr>
                <w:p w14:paraId="7CCD0F0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1275" w:type="dxa"/>
                  <w:shd w:val="clear" w:color="auto" w:fill="auto"/>
                  <w:noWrap/>
                  <w:vAlign w:val="bottom"/>
                  <w:hideMark/>
                </w:tcPr>
                <w:p w14:paraId="61C575A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c>
                <w:tcPr>
                  <w:tcW w:w="989" w:type="dxa"/>
                  <w:shd w:val="clear" w:color="auto" w:fill="auto"/>
                  <w:noWrap/>
                  <w:vAlign w:val="bottom"/>
                  <w:hideMark/>
                </w:tcPr>
                <w:p w14:paraId="6F403F4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1,34</w:t>
                  </w:r>
                </w:p>
              </w:tc>
            </w:tr>
            <w:tr w:rsidR="00184E4A" w:rsidRPr="00262E33" w14:paraId="1BE685E6" w14:textId="77777777" w:rsidTr="00184E4A">
              <w:trPr>
                <w:trHeight w:val="262"/>
              </w:trPr>
              <w:tc>
                <w:tcPr>
                  <w:tcW w:w="4712" w:type="dxa"/>
                  <w:shd w:val="clear" w:color="auto" w:fill="auto"/>
                  <w:vAlign w:val="bottom"/>
                  <w:hideMark/>
                </w:tcPr>
                <w:p w14:paraId="51BB727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Затраты тепла на собственные нужды котельной</w:t>
                  </w:r>
                </w:p>
              </w:tc>
              <w:tc>
                <w:tcPr>
                  <w:tcW w:w="976" w:type="dxa"/>
                  <w:shd w:val="clear" w:color="auto" w:fill="auto"/>
                  <w:vAlign w:val="center"/>
                  <w:hideMark/>
                </w:tcPr>
                <w:p w14:paraId="1F22CB1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14D53FD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149" w:type="dxa"/>
                  <w:shd w:val="clear" w:color="auto" w:fill="auto"/>
                  <w:noWrap/>
                  <w:vAlign w:val="bottom"/>
                  <w:hideMark/>
                </w:tcPr>
                <w:p w14:paraId="53FEEDD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08" w:type="dxa"/>
                  <w:shd w:val="clear" w:color="auto" w:fill="auto"/>
                  <w:noWrap/>
                  <w:vAlign w:val="bottom"/>
                  <w:hideMark/>
                </w:tcPr>
                <w:p w14:paraId="75F6A5D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12463D4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40" w:type="dxa"/>
                  <w:shd w:val="clear" w:color="auto" w:fill="auto"/>
                  <w:noWrap/>
                  <w:vAlign w:val="bottom"/>
                  <w:hideMark/>
                </w:tcPr>
                <w:p w14:paraId="2BA9513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199D79F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495C70B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79" w:type="dxa"/>
                  <w:shd w:val="clear" w:color="auto" w:fill="auto"/>
                  <w:noWrap/>
                  <w:vAlign w:val="bottom"/>
                  <w:hideMark/>
                </w:tcPr>
                <w:p w14:paraId="7A5CE59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89" w:type="dxa"/>
                  <w:shd w:val="clear" w:color="auto" w:fill="auto"/>
                  <w:noWrap/>
                  <w:vAlign w:val="bottom"/>
                  <w:hideMark/>
                </w:tcPr>
                <w:p w14:paraId="58E1764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13" w:type="dxa"/>
                  <w:shd w:val="clear" w:color="auto" w:fill="auto"/>
                  <w:noWrap/>
                  <w:vAlign w:val="bottom"/>
                  <w:hideMark/>
                </w:tcPr>
                <w:p w14:paraId="5C843FB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588D1DD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93" w:type="dxa"/>
                  <w:shd w:val="clear" w:color="auto" w:fill="auto"/>
                  <w:noWrap/>
                  <w:vAlign w:val="bottom"/>
                  <w:hideMark/>
                </w:tcPr>
                <w:p w14:paraId="38BF344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1A443EF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47312B2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4452513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5" w:type="dxa"/>
                  <w:shd w:val="clear" w:color="auto" w:fill="auto"/>
                  <w:noWrap/>
                  <w:vAlign w:val="bottom"/>
                  <w:hideMark/>
                </w:tcPr>
                <w:p w14:paraId="2501713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89" w:type="dxa"/>
                  <w:shd w:val="clear" w:color="auto" w:fill="auto"/>
                  <w:noWrap/>
                  <w:vAlign w:val="bottom"/>
                  <w:hideMark/>
                </w:tcPr>
                <w:p w14:paraId="4361D99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r>
            <w:tr w:rsidR="00184E4A" w:rsidRPr="00262E33" w14:paraId="0871E7DD" w14:textId="77777777" w:rsidTr="00184E4A">
              <w:trPr>
                <w:trHeight w:val="300"/>
              </w:trPr>
              <w:tc>
                <w:tcPr>
                  <w:tcW w:w="4712" w:type="dxa"/>
                  <w:shd w:val="clear" w:color="auto" w:fill="auto"/>
                  <w:vAlign w:val="bottom"/>
                  <w:hideMark/>
                </w:tcPr>
                <w:p w14:paraId="75AB99E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Потери в тепловых сетях</w:t>
                  </w:r>
                </w:p>
              </w:tc>
              <w:tc>
                <w:tcPr>
                  <w:tcW w:w="976" w:type="dxa"/>
                  <w:shd w:val="clear" w:color="auto" w:fill="auto"/>
                  <w:vAlign w:val="center"/>
                  <w:hideMark/>
                </w:tcPr>
                <w:p w14:paraId="533CFCF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65C1E19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149" w:type="dxa"/>
                  <w:shd w:val="clear" w:color="auto" w:fill="auto"/>
                  <w:noWrap/>
                  <w:vAlign w:val="bottom"/>
                  <w:hideMark/>
                </w:tcPr>
                <w:p w14:paraId="59F8C88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08" w:type="dxa"/>
                  <w:shd w:val="clear" w:color="auto" w:fill="auto"/>
                  <w:noWrap/>
                  <w:vAlign w:val="bottom"/>
                  <w:hideMark/>
                </w:tcPr>
                <w:p w14:paraId="3831DF5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6C52404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40" w:type="dxa"/>
                  <w:shd w:val="clear" w:color="auto" w:fill="auto"/>
                  <w:noWrap/>
                  <w:vAlign w:val="bottom"/>
                  <w:hideMark/>
                </w:tcPr>
                <w:p w14:paraId="2A78FA0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7E1C995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2A344ED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79" w:type="dxa"/>
                  <w:shd w:val="clear" w:color="auto" w:fill="auto"/>
                  <w:noWrap/>
                  <w:vAlign w:val="bottom"/>
                  <w:hideMark/>
                </w:tcPr>
                <w:p w14:paraId="33C06D1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89" w:type="dxa"/>
                  <w:shd w:val="clear" w:color="auto" w:fill="auto"/>
                  <w:noWrap/>
                  <w:vAlign w:val="bottom"/>
                  <w:hideMark/>
                </w:tcPr>
                <w:p w14:paraId="7825B19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13" w:type="dxa"/>
                  <w:shd w:val="clear" w:color="auto" w:fill="auto"/>
                  <w:noWrap/>
                  <w:vAlign w:val="bottom"/>
                  <w:hideMark/>
                </w:tcPr>
                <w:p w14:paraId="5919F9F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54966C8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93" w:type="dxa"/>
                  <w:shd w:val="clear" w:color="auto" w:fill="auto"/>
                  <w:noWrap/>
                  <w:vAlign w:val="bottom"/>
                  <w:hideMark/>
                </w:tcPr>
                <w:p w14:paraId="29CEC9B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7D1E4F2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0ED019F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6080B73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5" w:type="dxa"/>
                  <w:shd w:val="clear" w:color="auto" w:fill="auto"/>
                  <w:noWrap/>
                  <w:vAlign w:val="bottom"/>
                  <w:hideMark/>
                </w:tcPr>
                <w:p w14:paraId="4502032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89" w:type="dxa"/>
                  <w:shd w:val="clear" w:color="auto" w:fill="auto"/>
                  <w:noWrap/>
                  <w:vAlign w:val="bottom"/>
                  <w:hideMark/>
                </w:tcPr>
                <w:p w14:paraId="793F321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r>
            <w:tr w:rsidR="00184E4A" w:rsidRPr="00262E33" w14:paraId="51C0FD92" w14:textId="77777777" w:rsidTr="00184E4A">
              <w:trPr>
                <w:trHeight w:val="300"/>
              </w:trPr>
              <w:tc>
                <w:tcPr>
                  <w:tcW w:w="4712" w:type="dxa"/>
                  <w:shd w:val="clear" w:color="auto" w:fill="auto"/>
                  <w:vAlign w:val="bottom"/>
                  <w:hideMark/>
                </w:tcPr>
                <w:p w14:paraId="14D8C9A7" w14:textId="029A8CAA"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Присоединенная тепловая нагрузка</w:t>
                  </w:r>
                </w:p>
              </w:tc>
              <w:tc>
                <w:tcPr>
                  <w:tcW w:w="976" w:type="dxa"/>
                  <w:shd w:val="clear" w:color="auto" w:fill="auto"/>
                  <w:vAlign w:val="center"/>
                  <w:hideMark/>
                </w:tcPr>
                <w:p w14:paraId="5BBCC04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7328DE2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1,20</w:t>
                  </w:r>
                </w:p>
              </w:tc>
              <w:tc>
                <w:tcPr>
                  <w:tcW w:w="1149" w:type="dxa"/>
                  <w:shd w:val="clear" w:color="auto" w:fill="auto"/>
                  <w:noWrap/>
                  <w:vAlign w:val="bottom"/>
                  <w:hideMark/>
                </w:tcPr>
                <w:p w14:paraId="01E0264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1,20</w:t>
                  </w:r>
                </w:p>
              </w:tc>
              <w:tc>
                <w:tcPr>
                  <w:tcW w:w="708" w:type="dxa"/>
                  <w:shd w:val="clear" w:color="auto" w:fill="auto"/>
                  <w:noWrap/>
                  <w:vAlign w:val="bottom"/>
                  <w:hideMark/>
                </w:tcPr>
                <w:p w14:paraId="0F29925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1,20</w:t>
                  </w:r>
                </w:p>
              </w:tc>
              <w:tc>
                <w:tcPr>
                  <w:tcW w:w="711" w:type="dxa"/>
                  <w:shd w:val="clear" w:color="auto" w:fill="auto"/>
                  <w:noWrap/>
                  <w:vAlign w:val="bottom"/>
                  <w:hideMark/>
                </w:tcPr>
                <w:p w14:paraId="48E0DD7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1,20</w:t>
                  </w:r>
                </w:p>
              </w:tc>
              <w:tc>
                <w:tcPr>
                  <w:tcW w:w="940" w:type="dxa"/>
                  <w:shd w:val="clear" w:color="auto" w:fill="auto"/>
                  <w:noWrap/>
                  <w:vAlign w:val="bottom"/>
                  <w:hideMark/>
                </w:tcPr>
                <w:p w14:paraId="759C18D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1,20</w:t>
                  </w:r>
                </w:p>
              </w:tc>
              <w:tc>
                <w:tcPr>
                  <w:tcW w:w="711" w:type="dxa"/>
                  <w:shd w:val="clear" w:color="auto" w:fill="auto"/>
                  <w:noWrap/>
                  <w:vAlign w:val="bottom"/>
                  <w:hideMark/>
                </w:tcPr>
                <w:p w14:paraId="00727D7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1,20</w:t>
                  </w:r>
                </w:p>
              </w:tc>
              <w:tc>
                <w:tcPr>
                  <w:tcW w:w="711" w:type="dxa"/>
                  <w:shd w:val="clear" w:color="auto" w:fill="auto"/>
                  <w:noWrap/>
                  <w:vAlign w:val="bottom"/>
                  <w:hideMark/>
                </w:tcPr>
                <w:p w14:paraId="434464C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1,20</w:t>
                  </w:r>
                </w:p>
              </w:tc>
              <w:tc>
                <w:tcPr>
                  <w:tcW w:w="879" w:type="dxa"/>
                  <w:shd w:val="clear" w:color="auto" w:fill="auto"/>
                  <w:noWrap/>
                  <w:vAlign w:val="bottom"/>
                  <w:hideMark/>
                </w:tcPr>
                <w:p w14:paraId="31DBB7C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1,20</w:t>
                  </w:r>
                </w:p>
              </w:tc>
              <w:tc>
                <w:tcPr>
                  <w:tcW w:w="789" w:type="dxa"/>
                  <w:shd w:val="clear" w:color="auto" w:fill="auto"/>
                  <w:noWrap/>
                  <w:vAlign w:val="bottom"/>
                  <w:hideMark/>
                </w:tcPr>
                <w:p w14:paraId="5526588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1,20</w:t>
                  </w:r>
                </w:p>
              </w:tc>
              <w:tc>
                <w:tcPr>
                  <w:tcW w:w="1213" w:type="dxa"/>
                  <w:shd w:val="clear" w:color="auto" w:fill="auto"/>
                  <w:noWrap/>
                  <w:vAlign w:val="bottom"/>
                  <w:hideMark/>
                </w:tcPr>
                <w:p w14:paraId="3B1E5FC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1,20</w:t>
                  </w:r>
                </w:p>
              </w:tc>
              <w:tc>
                <w:tcPr>
                  <w:tcW w:w="850" w:type="dxa"/>
                  <w:shd w:val="clear" w:color="auto" w:fill="auto"/>
                  <w:noWrap/>
                  <w:vAlign w:val="bottom"/>
                  <w:hideMark/>
                </w:tcPr>
                <w:p w14:paraId="174DF68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1,20</w:t>
                  </w:r>
                </w:p>
              </w:tc>
              <w:tc>
                <w:tcPr>
                  <w:tcW w:w="993" w:type="dxa"/>
                  <w:shd w:val="clear" w:color="auto" w:fill="auto"/>
                  <w:noWrap/>
                  <w:vAlign w:val="bottom"/>
                  <w:hideMark/>
                </w:tcPr>
                <w:p w14:paraId="24F704E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1,20</w:t>
                  </w:r>
                </w:p>
              </w:tc>
              <w:tc>
                <w:tcPr>
                  <w:tcW w:w="850" w:type="dxa"/>
                  <w:shd w:val="clear" w:color="auto" w:fill="auto"/>
                  <w:noWrap/>
                  <w:vAlign w:val="bottom"/>
                  <w:hideMark/>
                </w:tcPr>
                <w:p w14:paraId="338357A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1,20</w:t>
                  </w:r>
                </w:p>
              </w:tc>
              <w:tc>
                <w:tcPr>
                  <w:tcW w:w="1276" w:type="dxa"/>
                  <w:shd w:val="clear" w:color="auto" w:fill="auto"/>
                  <w:noWrap/>
                  <w:vAlign w:val="bottom"/>
                  <w:hideMark/>
                </w:tcPr>
                <w:p w14:paraId="50C562D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1,20</w:t>
                  </w:r>
                </w:p>
              </w:tc>
              <w:tc>
                <w:tcPr>
                  <w:tcW w:w="1276" w:type="dxa"/>
                  <w:shd w:val="clear" w:color="auto" w:fill="auto"/>
                  <w:noWrap/>
                  <w:vAlign w:val="bottom"/>
                  <w:hideMark/>
                </w:tcPr>
                <w:p w14:paraId="3F6D205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1,20</w:t>
                  </w:r>
                </w:p>
              </w:tc>
              <w:tc>
                <w:tcPr>
                  <w:tcW w:w="1275" w:type="dxa"/>
                  <w:shd w:val="clear" w:color="auto" w:fill="auto"/>
                  <w:noWrap/>
                  <w:vAlign w:val="bottom"/>
                  <w:hideMark/>
                </w:tcPr>
                <w:p w14:paraId="587F058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1,20</w:t>
                  </w:r>
                </w:p>
              </w:tc>
              <w:tc>
                <w:tcPr>
                  <w:tcW w:w="989" w:type="dxa"/>
                  <w:shd w:val="clear" w:color="auto" w:fill="auto"/>
                  <w:noWrap/>
                  <w:vAlign w:val="bottom"/>
                  <w:hideMark/>
                </w:tcPr>
                <w:p w14:paraId="1C039D9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1,20</w:t>
                  </w:r>
                </w:p>
              </w:tc>
            </w:tr>
            <w:tr w:rsidR="00184E4A" w:rsidRPr="00262E33" w14:paraId="4708F860" w14:textId="77777777" w:rsidTr="00184E4A">
              <w:trPr>
                <w:trHeight w:val="300"/>
              </w:trPr>
              <w:tc>
                <w:tcPr>
                  <w:tcW w:w="4712" w:type="dxa"/>
                  <w:shd w:val="clear" w:color="auto" w:fill="auto"/>
                  <w:vAlign w:val="bottom"/>
                  <w:hideMark/>
                </w:tcPr>
                <w:p w14:paraId="73CCBCD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Резерв/дефицит тепловой мощности</w:t>
                  </w:r>
                </w:p>
              </w:tc>
              <w:tc>
                <w:tcPr>
                  <w:tcW w:w="976" w:type="dxa"/>
                  <w:shd w:val="clear" w:color="auto" w:fill="auto"/>
                  <w:vAlign w:val="center"/>
                  <w:hideMark/>
                </w:tcPr>
                <w:p w14:paraId="1074F55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71F5133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-0,06</w:t>
                  </w:r>
                </w:p>
              </w:tc>
              <w:tc>
                <w:tcPr>
                  <w:tcW w:w="1149" w:type="dxa"/>
                  <w:shd w:val="clear" w:color="auto" w:fill="auto"/>
                  <w:noWrap/>
                  <w:vAlign w:val="bottom"/>
                  <w:hideMark/>
                </w:tcPr>
                <w:p w14:paraId="61EE6A6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-0,06</w:t>
                  </w:r>
                </w:p>
              </w:tc>
              <w:tc>
                <w:tcPr>
                  <w:tcW w:w="708" w:type="dxa"/>
                  <w:shd w:val="clear" w:color="auto" w:fill="auto"/>
                  <w:noWrap/>
                  <w:vAlign w:val="bottom"/>
                  <w:hideMark/>
                </w:tcPr>
                <w:p w14:paraId="1274304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-0,06</w:t>
                  </w:r>
                </w:p>
              </w:tc>
              <w:tc>
                <w:tcPr>
                  <w:tcW w:w="711" w:type="dxa"/>
                  <w:shd w:val="clear" w:color="auto" w:fill="auto"/>
                  <w:noWrap/>
                  <w:vAlign w:val="bottom"/>
                  <w:hideMark/>
                </w:tcPr>
                <w:p w14:paraId="0E6E001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-0,06</w:t>
                  </w:r>
                </w:p>
              </w:tc>
              <w:tc>
                <w:tcPr>
                  <w:tcW w:w="940" w:type="dxa"/>
                  <w:shd w:val="clear" w:color="auto" w:fill="auto"/>
                  <w:noWrap/>
                  <w:vAlign w:val="bottom"/>
                  <w:hideMark/>
                </w:tcPr>
                <w:p w14:paraId="2D0677C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-0,06</w:t>
                  </w:r>
                </w:p>
              </w:tc>
              <w:tc>
                <w:tcPr>
                  <w:tcW w:w="711" w:type="dxa"/>
                  <w:shd w:val="clear" w:color="auto" w:fill="auto"/>
                  <w:noWrap/>
                  <w:vAlign w:val="bottom"/>
                  <w:hideMark/>
                </w:tcPr>
                <w:p w14:paraId="6C2EE09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-0,06</w:t>
                  </w:r>
                </w:p>
              </w:tc>
              <w:tc>
                <w:tcPr>
                  <w:tcW w:w="711" w:type="dxa"/>
                  <w:shd w:val="clear" w:color="auto" w:fill="auto"/>
                  <w:noWrap/>
                  <w:vAlign w:val="bottom"/>
                  <w:hideMark/>
                </w:tcPr>
                <w:p w14:paraId="5D6A067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-0,06</w:t>
                  </w:r>
                </w:p>
              </w:tc>
              <w:tc>
                <w:tcPr>
                  <w:tcW w:w="879" w:type="dxa"/>
                  <w:shd w:val="clear" w:color="auto" w:fill="auto"/>
                  <w:noWrap/>
                  <w:vAlign w:val="bottom"/>
                  <w:hideMark/>
                </w:tcPr>
                <w:p w14:paraId="47881EA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-0,06</w:t>
                  </w:r>
                </w:p>
              </w:tc>
              <w:tc>
                <w:tcPr>
                  <w:tcW w:w="789" w:type="dxa"/>
                  <w:shd w:val="clear" w:color="auto" w:fill="auto"/>
                  <w:noWrap/>
                  <w:vAlign w:val="bottom"/>
                  <w:hideMark/>
                </w:tcPr>
                <w:p w14:paraId="4C0D222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-0,06</w:t>
                  </w:r>
                </w:p>
              </w:tc>
              <w:tc>
                <w:tcPr>
                  <w:tcW w:w="1213" w:type="dxa"/>
                  <w:shd w:val="clear" w:color="auto" w:fill="auto"/>
                  <w:noWrap/>
                  <w:vAlign w:val="bottom"/>
                  <w:hideMark/>
                </w:tcPr>
                <w:p w14:paraId="2EE3BCB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-0,06</w:t>
                  </w:r>
                </w:p>
              </w:tc>
              <w:tc>
                <w:tcPr>
                  <w:tcW w:w="850" w:type="dxa"/>
                  <w:shd w:val="clear" w:color="auto" w:fill="auto"/>
                  <w:noWrap/>
                  <w:vAlign w:val="bottom"/>
                  <w:hideMark/>
                </w:tcPr>
                <w:p w14:paraId="71CC433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-0,06</w:t>
                  </w:r>
                </w:p>
              </w:tc>
              <w:tc>
                <w:tcPr>
                  <w:tcW w:w="993" w:type="dxa"/>
                  <w:shd w:val="clear" w:color="auto" w:fill="auto"/>
                  <w:noWrap/>
                  <w:vAlign w:val="bottom"/>
                  <w:hideMark/>
                </w:tcPr>
                <w:p w14:paraId="443BD41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-0,06</w:t>
                  </w:r>
                </w:p>
              </w:tc>
              <w:tc>
                <w:tcPr>
                  <w:tcW w:w="850" w:type="dxa"/>
                  <w:shd w:val="clear" w:color="auto" w:fill="auto"/>
                  <w:noWrap/>
                  <w:vAlign w:val="bottom"/>
                  <w:hideMark/>
                </w:tcPr>
                <w:p w14:paraId="4645913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-0,06</w:t>
                  </w:r>
                </w:p>
              </w:tc>
              <w:tc>
                <w:tcPr>
                  <w:tcW w:w="1276" w:type="dxa"/>
                  <w:shd w:val="clear" w:color="auto" w:fill="auto"/>
                  <w:noWrap/>
                  <w:vAlign w:val="bottom"/>
                  <w:hideMark/>
                </w:tcPr>
                <w:p w14:paraId="75DFB5C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-0,06</w:t>
                  </w:r>
                </w:p>
              </w:tc>
              <w:tc>
                <w:tcPr>
                  <w:tcW w:w="1276" w:type="dxa"/>
                  <w:shd w:val="clear" w:color="auto" w:fill="auto"/>
                  <w:noWrap/>
                  <w:vAlign w:val="bottom"/>
                  <w:hideMark/>
                </w:tcPr>
                <w:p w14:paraId="224E71B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-0,06</w:t>
                  </w:r>
                </w:p>
              </w:tc>
              <w:tc>
                <w:tcPr>
                  <w:tcW w:w="1275" w:type="dxa"/>
                  <w:shd w:val="clear" w:color="auto" w:fill="auto"/>
                  <w:noWrap/>
                  <w:vAlign w:val="bottom"/>
                  <w:hideMark/>
                </w:tcPr>
                <w:p w14:paraId="366E014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-0,06</w:t>
                  </w:r>
                </w:p>
              </w:tc>
              <w:tc>
                <w:tcPr>
                  <w:tcW w:w="989" w:type="dxa"/>
                  <w:shd w:val="clear" w:color="auto" w:fill="auto"/>
                  <w:noWrap/>
                  <w:vAlign w:val="bottom"/>
                  <w:hideMark/>
                </w:tcPr>
                <w:p w14:paraId="3534D62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-0,06</w:t>
                  </w:r>
                </w:p>
              </w:tc>
            </w:tr>
            <w:tr w:rsidR="00184E4A" w:rsidRPr="00262E33" w14:paraId="175B5322" w14:textId="77777777" w:rsidTr="00184E4A">
              <w:trPr>
                <w:trHeight w:val="477"/>
              </w:trPr>
              <w:tc>
                <w:tcPr>
                  <w:tcW w:w="4712" w:type="dxa"/>
                  <w:shd w:val="clear" w:color="auto" w:fill="auto"/>
                  <w:vAlign w:val="bottom"/>
                  <w:hideMark/>
                </w:tcPr>
                <w:p w14:paraId="3E2D630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76" w:type="dxa"/>
                  <w:shd w:val="clear" w:color="auto" w:fill="auto"/>
                  <w:vAlign w:val="center"/>
                  <w:hideMark/>
                </w:tcPr>
                <w:p w14:paraId="6E3CC97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center"/>
                  <w:hideMark/>
                </w:tcPr>
                <w:p w14:paraId="2D092CA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0,84</w:t>
                  </w:r>
                </w:p>
              </w:tc>
              <w:tc>
                <w:tcPr>
                  <w:tcW w:w="1149" w:type="dxa"/>
                  <w:shd w:val="clear" w:color="auto" w:fill="auto"/>
                  <w:noWrap/>
                  <w:vAlign w:val="center"/>
                  <w:hideMark/>
                </w:tcPr>
                <w:p w14:paraId="5403B1E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0,84</w:t>
                  </w:r>
                </w:p>
              </w:tc>
              <w:tc>
                <w:tcPr>
                  <w:tcW w:w="708" w:type="dxa"/>
                  <w:shd w:val="clear" w:color="auto" w:fill="auto"/>
                  <w:noWrap/>
                  <w:vAlign w:val="center"/>
                  <w:hideMark/>
                </w:tcPr>
                <w:p w14:paraId="2CCCC89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0,84</w:t>
                  </w:r>
                </w:p>
              </w:tc>
              <w:tc>
                <w:tcPr>
                  <w:tcW w:w="711" w:type="dxa"/>
                  <w:shd w:val="clear" w:color="auto" w:fill="auto"/>
                  <w:noWrap/>
                  <w:vAlign w:val="center"/>
                  <w:hideMark/>
                </w:tcPr>
                <w:p w14:paraId="4737B18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0,84</w:t>
                  </w:r>
                </w:p>
              </w:tc>
              <w:tc>
                <w:tcPr>
                  <w:tcW w:w="940" w:type="dxa"/>
                  <w:shd w:val="clear" w:color="auto" w:fill="auto"/>
                  <w:noWrap/>
                  <w:vAlign w:val="center"/>
                  <w:hideMark/>
                </w:tcPr>
                <w:p w14:paraId="3EA35B9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0,84</w:t>
                  </w:r>
                </w:p>
              </w:tc>
              <w:tc>
                <w:tcPr>
                  <w:tcW w:w="711" w:type="dxa"/>
                  <w:shd w:val="clear" w:color="auto" w:fill="auto"/>
                  <w:noWrap/>
                  <w:vAlign w:val="center"/>
                  <w:hideMark/>
                </w:tcPr>
                <w:p w14:paraId="1BFE9DB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0,84</w:t>
                  </w:r>
                </w:p>
              </w:tc>
              <w:tc>
                <w:tcPr>
                  <w:tcW w:w="711" w:type="dxa"/>
                  <w:shd w:val="clear" w:color="auto" w:fill="auto"/>
                  <w:noWrap/>
                  <w:vAlign w:val="center"/>
                  <w:hideMark/>
                </w:tcPr>
                <w:p w14:paraId="11F5E6E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0,84</w:t>
                  </w:r>
                </w:p>
              </w:tc>
              <w:tc>
                <w:tcPr>
                  <w:tcW w:w="879" w:type="dxa"/>
                  <w:shd w:val="clear" w:color="auto" w:fill="auto"/>
                  <w:noWrap/>
                  <w:vAlign w:val="center"/>
                  <w:hideMark/>
                </w:tcPr>
                <w:p w14:paraId="21A7E8D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0,84</w:t>
                  </w:r>
                </w:p>
              </w:tc>
              <w:tc>
                <w:tcPr>
                  <w:tcW w:w="789" w:type="dxa"/>
                  <w:shd w:val="clear" w:color="auto" w:fill="auto"/>
                  <w:noWrap/>
                  <w:vAlign w:val="center"/>
                  <w:hideMark/>
                </w:tcPr>
                <w:p w14:paraId="419C271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0,84</w:t>
                  </w:r>
                </w:p>
              </w:tc>
              <w:tc>
                <w:tcPr>
                  <w:tcW w:w="1213" w:type="dxa"/>
                  <w:shd w:val="clear" w:color="auto" w:fill="auto"/>
                  <w:noWrap/>
                  <w:vAlign w:val="center"/>
                  <w:hideMark/>
                </w:tcPr>
                <w:p w14:paraId="1E93A26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0,84</w:t>
                  </w:r>
                </w:p>
              </w:tc>
              <w:tc>
                <w:tcPr>
                  <w:tcW w:w="850" w:type="dxa"/>
                  <w:shd w:val="clear" w:color="auto" w:fill="auto"/>
                  <w:noWrap/>
                  <w:vAlign w:val="center"/>
                  <w:hideMark/>
                </w:tcPr>
                <w:p w14:paraId="20C9FA2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0,84</w:t>
                  </w:r>
                </w:p>
              </w:tc>
              <w:tc>
                <w:tcPr>
                  <w:tcW w:w="993" w:type="dxa"/>
                  <w:shd w:val="clear" w:color="auto" w:fill="auto"/>
                  <w:noWrap/>
                  <w:vAlign w:val="center"/>
                  <w:hideMark/>
                </w:tcPr>
                <w:p w14:paraId="7F8D53A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0,84</w:t>
                  </w:r>
                </w:p>
              </w:tc>
              <w:tc>
                <w:tcPr>
                  <w:tcW w:w="850" w:type="dxa"/>
                  <w:shd w:val="clear" w:color="auto" w:fill="auto"/>
                  <w:noWrap/>
                  <w:vAlign w:val="center"/>
                  <w:hideMark/>
                </w:tcPr>
                <w:p w14:paraId="6BCEDFB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0,84</w:t>
                  </w:r>
                </w:p>
              </w:tc>
              <w:tc>
                <w:tcPr>
                  <w:tcW w:w="1276" w:type="dxa"/>
                  <w:shd w:val="clear" w:color="auto" w:fill="auto"/>
                  <w:noWrap/>
                  <w:vAlign w:val="center"/>
                  <w:hideMark/>
                </w:tcPr>
                <w:p w14:paraId="7A697C9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0,84</w:t>
                  </w:r>
                </w:p>
              </w:tc>
              <w:tc>
                <w:tcPr>
                  <w:tcW w:w="1276" w:type="dxa"/>
                  <w:shd w:val="clear" w:color="auto" w:fill="auto"/>
                  <w:noWrap/>
                  <w:vAlign w:val="center"/>
                  <w:hideMark/>
                </w:tcPr>
                <w:p w14:paraId="3BDCC81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0,84</w:t>
                  </w:r>
                </w:p>
              </w:tc>
              <w:tc>
                <w:tcPr>
                  <w:tcW w:w="1275" w:type="dxa"/>
                  <w:shd w:val="clear" w:color="auto" w:fill="auto"/>
                  <w:noWrap/>
                  <w:vAlign w:val="center"/>
                  <w:hideMark/>
                </w:tcPr>
                <w:p w14:paraId="1FF4756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0,84</w:t>
                  </w:r>
                </w:p>
              </w:tc>
              <w:tc>
                <w:tcPr>
                  <w:tcW w:w="989" w:type="dxa"/>
                  <w:shd w:val="clear" w:color="auto" w:fill="auto"/>
                  <w:noWrap/>
                  <w:vAlign w:val="center"/>
                  <w:hideMark/>
                </w:tcPr>
                <w:p w14:paraId="00494EA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0,84</w:t>
                  </w:r>
                </w:p>
              </w:tc>
            </w:tr>
            <w:tr w:rsidR="00184E4A" w:rsidRPr="00262E33" w14:paraId="677F8FAE" w14:textId="77777777" w:rsidTr="00184E4A">
              <w:trPr>
                <w:trHeight w:val="770"/>
              </w:trPr>
              <w:tc>
                <w:tcPr>
                  <w:tcW w:w="4712" w:type="dxa"/>
                  <w:shd w:val="clear" w:color="auto" w:fill="auto"/>
                  <w:vAlign w:val="bottom"/>
                  <w:hideMark/>
                </w:tcPr>
                <w:p w14:paraId="2590F98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76" w:type="dxa"/>
                  <w:shd w:val="clear" w:color="auto" w:fill="auto"/>
                  <w:vAlign w:val="center"/>
                  <w:hideMark/>
                </w:tcPr>
                <w:p w14:paraId="45C0638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center"/>
                  <w:hideMark/>
                </w:tcPr>
                <w:p w14:paraId="00B7B8D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0,74</w:t>
                  </w:r>
                </w:p>
              </w:tc>
              <w:tc>
                <w:tcPr>
                  <w:tcW w:w="1149" w:type="dxa"/>
                  <w:shd w:val="clear" w:color="auto" w:fill="auto"/>
                  <w:noWrap/>
                  <w:vAlign w:val="center"/>
                  <w:hideMark/>
                </w:tcPr>
                <w:p w14:paraId="233A044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0,74</w:t>
                  </w:r>
                </w:p>
              </w:tc>
              <w:tc>
                <w:tcPr>
                  <w:tcW w:w="708" w:type="dxa"/>
                  <w:shd w:val="clear" w:color="auto" w:fill="auto"/>
                  <w:noWrap/>
                  <w:vAlign w:val="center"/>
                  <w:hideMark/>
                </w:tcPr>
                <w:p w14:paraId="03C366F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0,74</w:t>
                  </w:r>
                </w:p>
              </w:tc>
              <w:tc>
                <w:tcPr>
                  <w:tcW w:w="711" w:type="dxa"/>
                  <w:shd w:val="clear" w:color="auto" w:fill="auto"/>
                  <w:noWrap/>
                  <w:vAlign w:val="center"/>
                  <w:hideMark/>
                </w:tcPr>
                <w:p w14:paraId="7A52267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0,74</w:t>
                  </w:r>
                </w:p>
              </w:tc>
              <w:tc>
                <w:tcPr>
                  <w:tcW w:w="940" w:type="dxa"/>
                  <w:shd w:val="clear" w:color="auto" w:fill="auto"/>
                  <w:noWrap/>
                  <w:vAlign w:val="center"/>
                  <w:hideMark/>
                </w:tcPr>
                <w:p w14:paraId="3C9BDBF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0,74</w:t>
                  </w:r>
                </w:p>
              </w:tc>
              <w:tc>
                <w:tcPr>
                  <w:tcW w:w="711" w:type="dxa"/>
                  <w:shd w:val="clear" w:color="auto" w:fill="auto"/>
                  <w:noWrap/>
                  <w:vAlign w:val="center"/>
                  <w:hideMark/>
                </w:tcPr>
                <w:p w14:paraId="42539FA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0,74</w:t>
                  </w:r>
                </w:p>
              </w:tc>
              <w:tc>
                <w:tcPr>
                  <w:tcW w:w="711" w:type="dxa"/>
                  <w:shd w:val="clear" w:color="auto" w:fill="auto"/>
                  <w:noWrap/>
                  <w:vAlign w:val="center"/>
                  <w:hideMark/>
                </w:tcPr>
                <w:p w14:paraId="1D1F9CB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0,74</w:t>
                  </w:r>
                </w:p>
              </w:tc>
              <w:tc>
                <w:tcPr>
                  <w:tcW w:w="879" w:type="dxa"/>
                  <w:shd w:val="clear" w:color="auto" w:fill="auto"/>
                  <w:noWrap/>
                  <w:vAlign w:val="center"/>
                  <w:hideMark/>
                </w:tcPr>
                <w:p w14:paraId="60CCA97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0,74</w:t>
                  </w:r>
                </w:p>
              </w:tc>
              <w:tc>
                <w:tcPr>
                  <w:tcW w:w="789" w:type="dxa"/>
                  <w:shd w:val="clear" w:color="auto" w:fill="auto"/>
                  <w:noWrap/>
                  <w:vAlign w:val="center"/>
                  <w:hideMark/>
                </w:tcPr>
                <w:p w14:paraId="268D496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0,74</w:t>
                  </w:r>
                </w:p>
              </w:tc>
              <w:tc>
                <w:tcPr>
                  <w:tcW w:w="1213" w:type="dxa"/>
                  <w:shd w:val="clear" w:color="auto" w:fill="auto"/>
                  <w:noWrap/>
                  <w:vAlign w:val="center"/>
                  <w:hideMark/>
                </w:tcPr>
                <w:p w14:paraId="1545460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0,74</w:t>
                  </w:r>
                </w:p>
              </w:tc>
              <w:tc>
                <w:tcPr>
                  <w:tcW w:w="850" w:type="dxa"/>
                  <w:shd w:val="clear" w:color="auto" w:fill="auto"/>
                  <w:noWrap/>
                  <w:vAlign w:val="center"/>
                  <w:hideMark/>
                </w:tcPr>
                <w:p w14:paraId="1D9CB6C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0,74</w:t>
                  </w:r>
                </w:p>
              </w:tc>
              <w:tc>
                <w:tcPr>
                  <w:tcW w:w="993" w:type="dxa"/>
                  <w:shd w:val="clear" w:color="auto" w:fill="auto"/>
                  <w:noWrap/>
                  <w:vAlign w:val="center"/>
                  <w:hideMark/>
                </w:tcPr>
                <w:p w14:paraId="201C3B7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0,74</w:t>
                  </w:r>
                </w:p>
              </w:tc>
              <w:tc>
                <w:tcPr>
                  <w:tcW w:w="850" w:type="dxa"/>
                  <w:shd w:val="clear" w:color="auto" w:fill="auto"/>
                  <w:noWrap/>
                  <w:vAlign w:val="center"/>
                  <w:hideMark/>
                </w:tcPr>
                <w:p w14:paraId="7622424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0,74</w:t>
                  </w:r>
                </w:p>
              </w:tc>
              <w:tc>
                <w:tcPr>
                  <w:tcW w:w="1276" w:type="dxa"/>
                  <w:shd w:val="clear" w:color="auto" w:fill="auto"/>
                  <w:noWrap/>
                  <w:vAlign w:val="center"/>
                  <w:hideMark/>
                </w:tcPr>
                <w:p w14:paraId="1B54CBC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0,74</w:t>
                  </w:r>
                </w:p>
              </w:tc>
              <w:tc>
                <w:tcPr>
                  <w:tcW w:w="1276" w:type="dxa"/>
                  <w:shd w:val="clear" w:color="auto" w:fill="auto"/>
                  <w:noWrap/>
                  <w:vAlign w:val="center"/>
                  <w:hideMark/>
                </w:tcPr>
                <w:p w14:paraId="1F193C4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0,74</w:t>
                  </w:r>
                </w:p>
              </w:tc>
              <w:tc>
                <w:tcPr>
                  <w:tcW w:w="1275" w:type="dxa"/>
                  <w:shd w:val="clear" w:color="auto" w:fill="auto"/>
                  <w:noWrap/>
                  <w:vAlign w:val="center"/>
                  <w:hideMark/>
                </w:tcPr>
                <w:p w14:paraId="262A13C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0,74</w:t>
                  </w:r>
                </w:p>
              </w:tc>
              <w:tc>
                <w:tcPr>
                  <w:tcW w:w="989" w:type="dxa"/>
                  <w:shd w:val="clear" w:color="auto" w:fill="auto"/>
                  <w:noWrap/>
                  <w:vAlign w:val="center"/>
                  <w:hideMark/>
                </w:tcPr>
                <w:p w14:paraId="3744DA8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0,74</w:t>
                  </w:r>
                </w:p>
              </w:tc>
            </w:tr>
            <w:tr w:rsidR="00184E4A" w:rsidRPr="00262E33" w14:paraId="63FDB7A5" w14:textId="77777777" w:rsidTr="00184E4A">
              <w:trPr>
                <w:trHeight w:val="300"/>
              </w:trPr>
              <w:tc>
                <w:tcPr>
                  <w:tcW w:w="21860" w:type="dxa"/>
                  <w:gridSpan w:val="19"/>
                  <w:shd w:val="clear" w:color="auto" w:fill="auto"/>
                  <w:noWrap/>
                  <w:vAlign w:val="bottom"/>
                  <w:hideMark/>
                </w:tcPr>
                <w:p w14:paraId="23B7F9FA" w14:textId="77777777" w:rsidR="00184E4A" w:rsidRPr="00D06A77" w:rsidRDefault="00184E4A" w:rsidP="00346B40">
                  <w:pPr>
                    <w:spacing w:line="240" w:lineRule="auto"/>
                    <w:jc w:val="center"/>
                    <w:rPr>
                      <w:rFonts w:ascii="Times New Roman" w:hAnsi="Times New Roman"/>
                      <w:b/>
                      <w:bCs/>
                      <w:i/>
                      <w:iCs/>
                      <w:color w:val="000000"/>
                      <w:sz w:val="20"/>
                    </w:rPr>
                  </w:pPr>
                  <w:r w:rsidRPr="00D06A77">
                    <w:rPr>
                      <w:rFonts w:ascii="Times New Roman" w:hAnsi="Times New Roman"/>
                      <w:b/>
                      <w:bCs/>
                      <w:i/>
                      <w:iCs/>
                      <w:color w:val="000000"/>
                      <w:sz w:val="20"/>
                    </w:rPr>
                    <w:t>Котельная "пр-т Н. Плевицкой, 17"</w:t>
                  </w:r>
                </w:p>
              </w:tc>
            </w:tr>
            <w:tr w:rsidR="00184E4A" w:rsidRPr="00262E33" w14:paraId="676A9579" w14:textId="77777777" w:rsidTr="00184E4A">
              <w:trPr>
                <w:trHeight w:val="300"/>
              </w:trPr>
              <w:tc>
                <w:tcPr>
                  <w:tcW w:w="4712" w:type="dxa"/>
                  <w:shd w:val="clear" w:color="auto" w:fill="auto"/>
                  <w:noWrap/>
                  <w:vAlign w:val="bottom"/>
                  <w:hideMark/>
                </w:tcPr>
                <w:p w14:paraId="177B2E4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Установленная тепловая мощность</w:t>
                  </w:r>
                </w:p>
              </w:tc>
              <w:tc>
                <w:tcPr>
                  <w:tcW w:w="976" w:type="dxa"/>
                  <w:shd w:val="clear" w:color="auto" w:fill="auto"/>
                  <w:vAlign w:val="center"/>
                  <w:hideMark/>
                </w:tcPr>
                <w:p w14:paraId="6BAA2A0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7A1A89F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c>
                <w:tcPr>
                  <w:tcW w:w="1149" w:type="dxa"/>
                  <w:shd w:val="clear" w:color="auto" w:fill="auto"/>
                  <w:noWrap/>
                  <w:vAlign w:val="bottom"/>
                  <w:hideMark/>
                </w:tcPr>
                <w:p w14:paraId="672C5AB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c>
                <w:tcPr>
                  <w:tcW w:w="708" w:type="dxa"/>
                  <w:shd w:val="clear" w:color="auto" w:fill="auto"/>
                  <w:noWrap/>
                  <w:vAlign w:val="bottom"/>
                  <w:hideMark/>
                </w:tcPr>
                <w:p w14:paraId="2BA20EE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c>
                <w:tcPr>
                  <w:tcW w:w="711" w:type="dxa"/>
                  <w:shd w:val="clear" w:color="auto" w:fill="auto"/>
                  <w:noWrap/>
                  <w:vAlign w:val="bottom"/>
                  <w:hideMark/>
                </w:tcPr>
                <w:p w14:paraId="032292A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c>
                <w:tcPr>
                  <w:tcW w:w="940" w:type="dxa"/>
                  <w:shd w:val="clear" w:color="auto" w:fill="auto"/>
                  <w:noWrap/>
                  <w:vAlign w:val="bottom"/>
                  <w:hideMark/>
                </w:tcPr>
                <w:p w14:paraId="605FF4B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c>
                <w:tcPr>
                  <w:tcW w:w="711" w:type="dxa"/>
                  <w:shd w:val="clear" w:color="auto" w:fill="auto"/>
                  <w:noWrap/>
                  <w:vAlign w:val="bottom"/>
                  <w:hideMark/>
                </w:tcPr>
                <w:p w14:paraId="5C3CF71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c>
                <w:tcPr>
                  <w:tcW w:w="711" w:type="dxa"/>
                  <w:shd w:val="clear" w:color="auto" w:fill="auto"/>
                  <w:noWrap/>
                  <w:vAlign w:val="bottom"/>
                  <w:hideMark/>
                </w:tcPr>
                <w:p w14:paraId="29E0049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c>
                <w:tcPr>
                  <w:tcW w:w="879" w:type="dxa"/>
                  <w:shd w:val="clear" w:color="auto" w:fill="auto"/>
                  <w:noWrap/>
                  <w:vAlign w:val="bottom"/>
                  <w:hideMark/>
                </w:tcPr>
                <w:p w14:paraId="121C3F5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c>
                <w:tcPr>
                  <w:tcW w:w="789" w:type="dxa"/>
                  <w:shd w:val="clear" w:color="auto" w:fill="auto"/>
                  <w:noWrap/>
                  <w:vAlign w:val="bottom"/>
                  <w:hideMark/>
                </w:tcPr>
                <w:p w14:paraId="60B7A2F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c>
                <w:tcPr>
                  <w:tcW w:w="1213" w:type="dxa"/>
                  <w:shd w:val="clear" w:color="auto" w:fill="auto"/>
                  <w:noWrap/>
                  <w:vAlign w:val="bottom"/>
                  <w:hideMark/>
                </w:tcPr>
                <w:p w14:paraId="7FF3787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c>
                <w:tcPr>
                  <w:tcW w:w="850" w:type="dxa"/>
                  <w:shd w:val="clear" w:color="auto" w:fill="auto"/>
                  <w:noWrap/>
                  <w:vAlign w:val="bottom"/>
                  <w:hideMark/>
                </w:tcPr>
                <w:p w14:paraId="3A61DA9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c>
                <w:tcPr>
                  <w:tcW w:w="993" w:type="dxa"/>
                  <w:shd w:val="clear" w:color="auto" w:fill="auto"/>
                  <w:noWrap/>
                  <w:vAlign w:val="bottom"/>
                  <w:hideMark/>
                </w:tcPr>
                <w:p w14:paraId="570C309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c>
                <w:tcPr>
                  <w:tcW w:w="850" w:type="dxa"/>
                  <w:shd w:val="clear" w:color="auto" w:fill="auto"/>
                  <w:noWrap/>
                  <w:vAlign w:val="bottom"/>
                  <w:hideMark/>
                </w:tcPr>
                <w:p w14:paraId="09B016B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c>
                <w:tcPr>
                  <w:tcW w:w="1276" w:type="dxa"/>
                  <w:shd w:val="clear" w:color="auto" w:fill="auto"/>
                  <w:noWrap/>
                  <w:vAlign w:val="bottom"/>
                  <w:hideMark/>
                </w:tcPr>
                <w:p w14:paraId="43648E3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c>
                <w:tcPr>
                  <w:tcW w:w="1276" w:type="dxa"/>
                  <w:shd w:val="clear" w:color="auto" w:fill="auto"/>
                  <w:noWrap/>
                  <w:vAlign w:val="bottom"/>
                  <w:hideMark/>
                </w:tcPr>
                <w:p w14:paraId="03B00FF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c>
                <w:tcPr>
                  <w:tcW w:w="1275" w:type="dxa"/>
                  <w:shd w:val="clear" w:color="auto" w:fill="auto"/>
                  <w:noWrap/>
                  <w:vAlign w:val="bottom"/>
                  <w:hideMark/>
                </w:tcPr>
                <w:p w14:paraId="1460937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c>
                <w:tcPr>
                  <w:tcW w:w="989" w:type="dxa"/>
                  <w:shd w:val="clear" w:color="auto" w:fill="auto"/>
                  <w:noWrap/>
                  <w:vAlign w:val="bottom"/>
                  <w:hideMark/>
                </w:tcPr>
                <w:p w14:paraId="5805892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r>
            <w:tr w:rsidR="00184E4A" w:rsidRPr="00262E33" w14:paraId="7ABE78D9" w14:textId="77777777" w:rsidTr="00184E4A">
              <w:trPr>
                <w:trHeight w:val="300"/>
              </w:trPr>
              <w:tc>
                <w:tcPr>
                  <w:tcW w:w="4712" w:type="dxa"/>
                  <w:shd w:val="clear" w:color="auto" w:fill="auto"/>
                  <w:noWrap/>
                  <w:vAlign w:val="bottom"/>
                  <w:hideMark/>
                </w:tcPr>
                <w:p w14:paraId="7EF51EA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Располагаемая тепловая мощность</w:t>
                  </w:r>
                </w:p>
              </w:tc>
              <w:tc>
                <w:tcPr>
                  <w:tcW w:w="976" w:type="dxa"/>
                  <w:shd w:val="clear" w:color="auto" w:fill="auto"/>
                  <w:vAlign w:val="center"/>
                  <w:hideMark/>
                </w:tcPr>
                <w:p w14:paraId="1CA66C8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379F1C6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c>
                <w:tcPr>
                  <w:tcW w:w="1149" w:type="dxa"/>
                  <w:shd w:val="clear" w:color="auto" w:fill="auto"/>
                  <w:noWrap/>
                  <w:vAlign w:val="bottom"/>
                  <w:hideMark/>
                </w:tcPr>
                <w:p w14:paraId="6E10E08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c>
                <w:tcPr>
                  <w:tcW w:w="708" w:type="dxa"/>
                  <w:shd w:val="clear" w:color="auto" w:fill="auto"/>
                  <w:noWrap/>
                  <w:vAlign w:val="bottom"/>
                  <w:hideMark/>
                </w:tcPr>
                <w:p w14:paraId="1882575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c>
                <w:tcPr>
                  <w:tcW w:w="711" w:type="dxa"/>
                  <w:shd w:val="clear" w:color="auto" w:fill="auto"/>
                  <w:noWrap/>
                  <w:vAlign w:val="bottom"/>
                  <w:hideMark/>
                </w:tcPr>
                <w:p w14:paraId="5B5E46C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c>
                <w:tcPr>
                  <w:tcW w:w="940" w:type="dxa"/>
                  <w:shd w:val="clear" w:color="auto" w:fill="auto"/>
                  <w:noWrap/>
                  <w:vAlign w:val="bottom"/>
                  <w:hideMark/>
                </w:tcPr>
                <w:p w14:paraId="4ACF134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c>
                <w:tcPr>
                  <w:tcW w:w="711" w:type="dxa"/>
                  <w:shd w:val="clear" w:color="auto" w:fill="auto"/>
                  <w:noWrap/>
                  <w:vAlign w:val="bottom"/>
                  <w:hideMark/>
                </w:tcPr>
                <w:p w14:paraId="05230E0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c>
                <w:tcPr>
                  <w:tcW w:w="711" w:type="dxa"/>
                  <w:shd w:val="clear" w:color="auto" w:fill="auto"/>
                  <w:noWrap/>
                  <w:vAlign w:val="bottom"/>
                  <w:hideMark/>
                </w:tcPr>
                <w:p w14:paraId="2CDD820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c>
                <w:tcPr>
                  <w:tcW w:w="879" w:type="dxa"/>
                  <w:shd w:val="clear" w:color="auto" w:fill="auto"/>
                  <w:noWrap/>
                  <w:vAlign w:val="bottom"/>
                  <w:hideMark/>
                </w:tcPr>
                <w:p w14:paraId="48D2007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c>
                <w:tcPr>
                  <w:tcW w:w="789" w:type="dxa"/>
                  <w:shd w:val="clear" w:color="auto" w:fill="auto"/>
                  <w:noWrap/>
                  <w:vAlign w:val="bottom"/>
                  <w:hideMark/>
                </w:tcPr>
                <w:p w14:paraId="3B68985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c>
                <w:tcPr>
                  <w:tcW w:w="1213" w:type="dxa"/>
                  <w:shd w:val="clear" w:color="auto" w:fill="auto"/>
                  <w:noWrap/>
                  <w:vAlign w:val="bottom"/>
                  <w:hideMark/>
                </w:tcPr>
                <w:p w14:paraId="36AA1E6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c>
                <w:tcPr>
                  <w:tcW w:w="850" w:type="dxa"/>
                  <w:shd w:val="clear" w:color="auto" w:fill="auto"/>
                  <w:noWrap/>
                  <w:vAlign w:val="bottom"/>
                  <w:hideMark/>
                </w:tcPr>
                <w:p w14:paraId="375CF72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c>
                <w:tcPr>
                  <w:tcW w:w="993" w:type="dxa"/>
                  <w:shd w:val="clear" w:color="auto" w:fill="auto"/>
                  <w:noWrap/>
                  <w:vAlign w:val="bottom"/>
                  <w:hideMark/>
                </w:tcPr>
                <w:p w14:paraId="0481C98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c>
                <w:tcPr>
                  <w:tcW w:w="850" w:type="dxa"/>
                  <w:shd w:val="clear" w:color="auto" w:fill="auto"/>
                  <w:noWrap/>
                  <w:vAlign w:val="bottom"/>
                  <w:hideMark/>
                </w:tcPr>
                <w:p w14:paraId="021C919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c>
                <w:tcPr>
                  <w:tcW w:w="1276" w:type="dxa"/>
                  <w:shd w:val="clear" w:color="auto" w:fill="auto"/>
                  <w:noWrap/>
                  <w:vAlign w:val="bottom"/>
                  <w:hideMark/>
                </w:tcPr>
                <w:p w14:paraId="1D0A100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c>
                <w:tcPr>
                  <w:tcW w:w="1276" w:type="dxa"/>
                  <w:shd w:val="clear" w:color="auto" w:fill="auto"/>
                  <w:noWrap/>
                  <w:vAlign w:val="bottom"/>
                  <w:hideMark/>
                </w:tcPr>
                <w:p w14:paraId="2615523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c>
                <w:tcPr>
                  <w:tcW w:w="1275" w:type="dxa"/>
                  <w:shd w:val="clear" w:color="auto" w:fill="auto"/>
                  <w:noWrap/>
                  <w:vAlign w:val="bottom"/>
                  <w:hideMark/>
                </w:tcPr>
                <w:p w14:paraId="1AFF833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c>
                <w:tcPr>
                  <w:tcW w:w="989" w:type="dxa"/>
                  <w:shd w:val="clear" w:color="auto" w:fill="auto"/>
                  <w:noWrap/>
                  <w:vAlign w:val="bottom"/>
                  <w:hideMark/>
                </w:tcPr>
                <w:p w14:paraId="57588A4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1,06</w:t>
                  </w:r>
                </w:p>
              </w:tc>
            </w:tr>
            <w:tr w:rsidR="00184E4A" w:rsidRPr="00262E33" w14:paraId="1726CE11" w14:textId="77777777" w:rsidTr="00184E4A">
              <w:trPr>
                <w:trHeight w:val="341"/>
              </w:trPr>
              <w:tc>
                <w:tcPr>
                  <w:tcW w:w="4712" w:type="dxa"/>
                  <w:shd w:val="clear" w:color="auto" w:fill="auto"/>
                  <w:vAlign w:val="bottom"/>
                  <w:hideMark/>
                </w:tcPr>
                <w:p w14:paraId="782F049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Затраты тепла на собственные нужды котельной</w:t>
                  </w:r>
                </w:p>
              </w:tc>
              <w:tc>
                <w:tcPr>
                  <w:tcW w:w="976" w:type="dxa"/>
                  <w:shd w:val="clear" w:color="auto" w:fill="auto"/>
                  <w:vAlign w:val="center"/>
                  <w:hideMark/>
                </w:tcPr>
                <w:p w14:paraId="3ED09E2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6451058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149" w:type="dxa"/>
                  <w:shd w:val="clear" w:color="auto" w:fill="auto"/>
                  <w:noWrap/>
                  <w:vAlign w:val="bottom"/>
                  <w:hideMark/>
                </w:tcPr>
                <w:p w14:paraId="134DFC7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08" w:type="dxa"/>
                  <w:shd w:val="clear" w:color="auto" w:fill="auto"/>
                  <w:noWrap/>
                  <w:vAlign w:val="bottom"/>
                  <w:hideMark/>
                </w:tcPr>
                <w:p w14:paraId="31DA19D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171E666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40" w:type="dxa"/>
                  <w:shd w:val="clear" w:color="auto" w:fill="auto"/>
                  <w:noWrap/>
                  <w:vAlign w:val="bottom"/>
                  <w:hideMark/>
                </w:tcPr>
                <w:p w14:paraId="044B960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62C8244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33246A1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79" w:type="dxa"/>
                  <w:shd w:val="clear" w:color="auto" w:fill="auto"/>
                  <w:noWrap/>
                  <w:vAlign w:val="bottom"/>
                  <w:hideMark/>
                </w:tcPr>
                <w:p w14:paraId="170609C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89" w:type="dxa"/>
                  <w:shd w:val="clear" w:color="auto" w:fill="auto"/>
                  <w:noWrap/>
                  <w:vAlign w:val="bottom"/>
                  <w:hideMark/>
                </w:tcPr>
                <w:p w14:paraId="5DB318C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13" w:type="dxa"/>
                  <w:shd w:val="clear" w:color="auto" w:fill="auto"/>
                  <w:noWrap/>
                  <w:vAlign w:val="bottom"/>
                  <w:hideMark/>
                </w:tcPr>
                <w:p w14:paraId="3ACB38B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214B2F2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93" w:type="dxa"/>
                  <w:shd w:val="clear" w:color="auto" w:fill="auto"/>
                  <w:noWrap/>
                  <w:vAlign w:val="bottom"/>
                  <w:hideMark/>
                </w:tcPr>
                <w:p w14:paraId="5C5BC16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47168F8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478C764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72A3160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5" w:type="dxa"/>
                  <w:shd w:val="clear" w:color="auto" w:fill="auto"/>
                  <w:noWrap/>
                  <w:vAlign w:val="bottom"/>
                  <w:hideMark/>
                </w:tcPr>
                <w:p w14:paraId="7591E5C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89" w:type="dxa"/>
                  <w:shd w:val="clear" w:color="auto" w:fill="auto"/>
                  <w:noWrap/>
                  <w:vAlign w:val="bottom"/>
                  <w:hideMark/>
                </w:tcPr>
                <w:p w14:paraId="7928393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r>
            <w:tr w:rsidR="00184E4A" w:rsidRPr="00262E33" w14:paraId="4C6DC9F4" w14:textId="77777777" w:rsidTr="00184E4A">
              <w:trPr>
                <w:trHeight w:val="300"/>
              </w:trPr>
              <w:tc>
                <w:tcPr>
                  <w:tcW w:w="4712" w:type="dxa"/>
                  <w:shd w:val="clear" w:color="auto" w:fill="auto"/>
                  <w:vAlign w:val="bottom"/>
                  <w:hideMark/>
                </w:tcPr>
                <w:p w14:paraId="46BC1DB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Потери в тепловых сетях</w:t>
                  </w:r>
                </w:p>
              </w:tc>
              <w:tc>
                <w:tcPr>
                  <w:tcW w:w="976" w:type="dxa"/>
                  <w:shd w:val="clear" w:color="auto" w:fill="auto"/>
                  <w:vAlign w:val="center"/>
                  <w:hideMark/>
                </w:tcPr>
                <w:p w14:paraId="39CDEB6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2BCB843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149" w:type="dxa"/>
                  <w:shd w:val="clear" w:color="auto" w:fill="auto"/>
                  <w:noWrap/>
                  <w:vAlign w:val="bottom"/>
                  <w:hideMark/>
                </w:tcPr>
                <w:p w14:paraId="399AF5C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08" w:type="dxa"/>
                  <w:shd w:val="clear" w:color="auto" w:fill="auto"/>
                  <w:noWrap/>
                  <w:vAlign w:val="bottom"/>
                  <w:hideMark/>
                </w:tcPr>
                <w:p w14:paraId="08D308E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2308DE8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40" w:type="dxa"/>
                  <w:shd w:val="clear" w:color="auto" w:fill="auto"/>
                  <w:noWrap/>
                  <w:vAlign w:val="bottom"/>
                  <w:hideMark/>
                </w:tcPr>
                <w:p w14:paraId="264CE63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6F2970C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23D93C9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79" w:type="dxa"/>
                  <w:shd w:val="clear" w:color="auto" w:fill="auto"/>
                  <w:noWrap/>
                  <w:vAlign w:val="bottom"/>
                  <w:hideMark/>
                </w:tcPr>
                <w:p w14:paraId="5FF752A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89" w:type="dxa"/>
                  <w:shd w:val="clear" w:color="auto" w:fill="auto"/>
                  <w:noWrap/>
                  <w:vAlign w:val="bottom"/>
                  <w:hideMark/>
                </w:tcPr>
                <w:p w14:paraId="2E2A1DD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13" w:type="dxa"/>
                  <w:shd w:val="clear" w:color="auto" w:fill="auto"/>
                  <w:noWrap/>
                  <w:vAlign w:val="bottom"/>
                  <w:hideMark/>
                </w:tcPr>
                <w:p w14:paraId="20C8A1A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4BEE022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93" w:type="dxa"/>
                  <w:shd w:val="clear" w:color="auto" w:fill="auto"/>
                  <w:noWrap/>
                  <w:vAlign w:val="bottom"/>
                  <w:hideMark/>
                </w:tcPr>
                <w:p w14:paraId="04D6138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23B8B93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00A6B7F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16EC6D0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5" w:type="dxa"/>
                  <w:shd w:val="clear" w:color="auto" w:fill="auto"/>
                  <w:noWrap/>
                  <w:vAlign w:val="bottom"/>
                  <w:hideMark/>
                </w:tcPr>
                <w:p w14:paraId="071F676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89" w:type="dxa"/>
                  <w:shd w:val="clear" w:color="auto" w:fill="auto"/>
                  <w:noWrap/>
                  <w:vAlign w:val="bottom"/>
                  <w:hideMark/>
                </w:tcPr>
                <w:p w14:paraId="5ACED92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r>
            <w:tr w:rsidR="00184E4A" w:rsidRPr="00262E33" w14:paraId="5CE77EA9" w14:textId="77777777" w:rsidTr="00184E4A">
              <w:trPr>
                <w:trHeight w:val="300"/>
              </w:trPr>
              <w:tc>
                <w:tcPr>
                  <w:tcW w:w="4712" w:type="dxa"/>
                  <w:shd w:val="clear" w:color="auto" w:fill="auto"/>
                  <w:vAlign w:val="bottom"/>
                  <w:hideMark/>
                </w:tcPr>
                <w:p w14:paraId="2AE985E3" w14:textId="7E1312D2"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Присоединенная тепловая нагрузка</w:t>
                  </w:r>
                </w:p>
              </w:tc>
              <w:tc>
                <w:tcPr>
                  <w:tcW w:w="976" w:type="dxa"/>
                  <w:shd w:val="clear" w:color="auto" w:fill="auto"/>
                  <w:vAlign w:val="center"/>
                  <w:hideMark/>
                </w:tcPr>
                <w:p w14:paraId="5BC20CB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3E6D90C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0,61</w:t>
                  </w:r>
                </w:p>
              </w:tc>
              <w:tc>
                <w:tcPr>
                  <w:tcW w:w="1149" w:type="dxa"/>
                  <w:shd w:val="clear" w:color="auto" w:fill="auto"/>
                  <w:noWrap/>
                  <w:vAlign w:val="bottom"/>
                  <w:hideMark/>
                </w:tcPr>
                <w:p w14:paraId="0C572DA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0,61</w:t>
                  </w:r>
                </w:p>
              </w:tc>
              <w:tc>
                <w:tcPr>
                  <w:tcW w:w="708" w:type="dxa"/>
                  <w:shd w:val="clear" w:color="auto" w:fill="auto"/>
                  <w:noWrap/>
                  <w:vAlign w:val="bottom"/>
                  <w:hideMark/>
                </w:tcPr>
                <w:p w14:paraId="077E5A7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0,61</w:t>
                  </w:r>
                </w:p>
              </w:tc>
              <w:tc>
                <w:tcPr>
                  <w:tcW w:w="711" w:type="dxa"/>
                  <w:shd w:val="clear" w:color="auto" w:fill="auto"/>
                  <w:noWrap/>
                  <w:vAlign w:val="bottom"/>
                  <w:hideMark/>
                </w:tcPr>
                <w:p w14:paraId="1560A2E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0,61</w:t>
                  </w:r>
                </w:p>
              </w:tc>
              <w:tc>
                <w:tcPr>
                  <w:tcW w:w="940" w:type="dxa"/>
                  <w:shd w:val="clear" w:color="auto" w:fill="auto"/>
                  <w:noWrap/>
                  <w:vAlign w:val="bottom"/>
                  <w:hideMark/>
                </w:tcPr>
                <w:p w14:paraId="3756497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0,61</w:t>
                  </w:r>
                </w:p>
              </w:tc>
              <w:tc>
                <w:tcPr>
                  <w:tcW w:w="711" w:type="dxa"/>
                  <w:shd w:val="clear" w:color="auto" w:fill="auto"/>
                  <w:noWrap/>
                  <w:vAlign w:val="bottom"/>
                  <w:hideMark/>
                </w:tcPr>
                <w:p w14:paraId="044C3F8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0,61</w:t>
                  </w:r>
                </w:p>
              </w:tc>
              <w:tc>
                <w:tcPr>
                  <w:tcW w:w="711" w:type="dxa"/>
                  <w:shd w:val="clear" w:color="auto" w:fill="auto"/>
                  <w:noWrap/>
                  <w:vAlign w:val="bottom"/>
                  <w:hideMark/>
                </w:tcPr>
                <w:p w14:paraId="7C2D0E5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0,61</w:t>
                  </w:r>
                </w:p>
              </w:tc>
              <w:tc>
                <w:tcPr>
                  <w:tcW w:w="879" w:type="dxa"/>
                  <w:shd w:val="clear" w:color="auto" w:fill="auto"/>
                  <w:noWrap/>
                  <w:vAlign w:val="bottom"/>
                  <w:hideMark/>
                </w:tcPr>
                <w:p w14:paraId="678B9DE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0,61</w:t>
                  </w:r>
                </w:p>
              </w:tc>
              <w:tc>
                <w:tcPr>
                  <w:tcW w:w="789" w:type="dxa"/>
                  <w:shd w:val="clear" w:color="auto" w:fill="auto"/>
                  <w:noWrap/>
                  <w:vAlign w:val="bottom"/>
                  <w:hideMark/>
                </w:tcPr>
                <w:p w14:paraId="7234BA3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0,61</w:t>
                  </w:r>
                </w:p>
              </w:tc>
              <w:tc>
                <w:tcPr>
                  <w:tcW w:w="1213" w:type="dxa"/>
                  <w:shd w:val="clear" w:color="auto" w:fill="auto"/>
                  <w:noWrap/>
                  <w:vAlign w:val="bottom"/>
                  <w:hideMark/>
                </w:tcPr>
                <w:p w14:paraId="6BD7FAD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0,61</w:t>
                  </w:r>
                </w:p>
              </w:tc>
              <w:tc>
                <w:tcPr>
                  <w:tcW w:w="850" w:type="dxa"/>
                  <w:shd w:val="clear" w:color="auto" w:fill="auto"/>
                  <w:noWrap/>
                  <w:vAlign w:val="bottom"/>
                  <w:hideMark/>
                </w:tcPr>
                <w:p w14:paraId="57BFBCF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0,61</w:t>
                  </w:r>
                </w:p>
              </w:tc>
              <w:tc>
                <w:tcPr>
                  <w:tcW w:w="993" w:type="dxa"/>
                  <w:shd w:val="clear" w:color="auto" w:fill="auto"/>
                  <w:noWrap/>
                  <w:vAlign w:val="bottom"/>
                  <w:hideMark/>
                </w:tcPr>
                <w:p w14:paraId="71C0162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0,61</w:t>
                  </w:r>
                </w:p>
              </w:tc>
              <w:tc>
                <w:tcPr>
                  <w:tcW w:w="850" w:type="dxa"/>
                  <w:shd w:val="clear" w:color="auto" w:fill="auto"/>
                  <w:noWrap/>
                  <w:vAlign w:val="bottom"/>
                  <w:hideMark/>
                </w:tcPr>
                <w:p w14:paraId="711DF31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0,61</w:t>
                  </w:r>
                </w:p>
              </w:tc>
              <w:tc>
                <w:tcPr>
                  <w:tcW w:w="1276" w:type="dxa"/>
                  <w:shd w:val="clear" w:color="auto" w:fill="auto"/>
                  <w:noWrap/>
                  <w:vAlign w:val="bottom"/>
                  <w:hideMark/>
                </w:tcPr>
                <w:p w14:paraId="2504749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0,61</w:t>
                  </w:r>
                </w:p>
              </w:tc>
              <w:tc>
                <w:tcPr>
                  <w:tcW w:w="1276" w:type="dxa"/>
                  <w:shd w:val="clear" w:color="auto" w:fill="auto"/>
                  <w:noWrap/>
                  <w:vAlign w:val="bottom"/>
                  <w:hideMark/>
                </w:tcPr>
                <w:p w14:paraId="36F931E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0,61</w:t>
                  </w:r>
                </w:p>
              </w:tc>
              <w:tc>
                <w:tcPr>
                  <w:tcW w:w="1275" w:type="dxa"/>
                  <w:shd w:val="clear" w:color="auto" w:fill="auto"/>
                  <w:noWrap/>
                  <w:vAlign w:val="bottom"/>
                  <w:hideMark/>
                </w:tcPr>
                <w:p w14:paraId="10FC201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0,61</w:t>
                  </w:r>
                </w:p>
              </w:tc>
              <w:tc>
                <w:tcPr>
                  <w:tcW w:w="989" w:type="dxa"/>
                  <w:shd w:val="clear" w:color="auto" w:fill="auto"/>
                  <w:noWrap/>
                  <w:vAlign w:val="bottom"/>
                  <w:hideMark/>
                </w:tcPr>
                <w:p w14:paraId="3368F76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0,61</w:t>
                  </w:r>
                </w:p>
              </w:tc>
            </w:tr>
            <w:tr w:rsidR="00184E4A" w:rsidRPr="00262E33" w14:paraId="30380D0D" w14:textId="77777777" w:rsidTr="00184E4A">
              <w:trPr>
                <w:trHeight w:val="300"/>
              </w:trPr>
              <w:tc>
                <w:tcPr>
                  <w:tcW w:w="4712" w:type="dxa"/>
                  <w:shd w:val="clear" w:color="auto" w:fill="auto"/>
                  <w:vAlign w:val="bottom"/>
                  <w:hideMark/>
                </w:tcPr>
                <w:p w14:paraId="37F2F03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Резерв/дефицит тепловой мощности</w:t>
                  </w:r>
                </w:p>
              </w:tc>
              <w:tc>
                <w:tcPr>
                  <w:tcW w:w="976" w:type="dxa"/>
                  <w:shd w:val="clear" w:color="auto" w:fill="auto"/>
                  <w:vAlign w:val="center"/>
                  <w:hideMark/>
                </w:tcPr>
                <w:p w14:paraId="7DF71BA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0BEC475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0,25</w:t>
                  </w:r>
                </w:p>
              </w:tc>
              <w:tc>
                <w:tcPr>
                  <w:tcW w:w="1149" w:type="dxa"/>
                  <w:shd w:val="clear" w:color="auto" w:fill="auto"/>
                  <w:noWrap/>
                  <w:vAlign w:val="bottom"/>
                  <w:hideMark/>
                </w:tcPr>
                <w:p w14:paraId="027A53B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0,25</w:t>
                  </w:r>
                </w:p>
              </w:tc>
              <w:tc>
                <w:tcPr>
                  <w:tcW w:w="708" w:type="dxa"/>
                  <w:shd w:val="clear" w:color="auto" w:fill="auto"/>
                  <w:noWrap/>
                  <w:vAlign w:val="bottom"/>
                  <w:hideMark/>
                </w:tcPr>
                <w:p w14:paraId="29EB3FC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0,25</w:t>
                  </w:r>
                </w:p>
              </w:tc>
              <w:tc>
                <w:tcPr>
                  <w:tcW w:w="711" w:type="dxa"/>
                  <w:shd w:val="clear" w:color="auto" w:fill="auto"/>
                  <w:noWrap/>
                  <w:vAlign w:val="bottom"/>
                  <w:hideMark/>
                </w:tcPr>
                <w:p w14:paraId="40FB293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0,25</w:t>
                  </w:r>
                </w:p>
              </w:tc>
              <w:tc>
                <w:tcPr>
                  <w:tcW w:w="940" w:type="dxa"/>
                  <w:shd w:val="clear" w:color="auto" w:fill="auto"/>
                  <w:noWrap/>
                  <w:vAlign w:val="bottom"/>
                  <w:hideMark/>
                </w:tcPr>
                <w:p w14:paraId="7E67EA2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0,25</w:t>
                  </w:r>
                </w:p>
              </w:tc>
              <w:tc>
                <w:tcPr>
                  <w:tcW w:w="711" w:type="dxa"/>
                  <w:shd w:val="clear" w:color="auto" w:fill="auto"/>
                  <w:noWrap/>
                  <w:vAlign w:val="bottom"/>
                  <w:hideMark/>
                </w:tcPr>
                <w:p w14:paraId="738DF01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0,25</w:t>
                  </w:r>
                </w:p>
              </w:tc>
              <w:tc>
                <w:tcPr>
                  <w:tcW w:w="711" w:type="dxa"/>
                  <w:shd w:val="clear" w:color="auto" w:fill="auto"/>
                  <w:noWrap/>
                  <w:vAlign w:val="bottom"/>
                  <w:hideMark/>
                </w:tcPr>
                <w:p w14:paraId="273FB49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0,25</w:t>
                  </w:r>
                </w:p>
              </w:tc>
              <w:tc>
                <w:tcPr>
                  <w:tcW w:w="879" w:type="dxa"/>
                  <w:shd w:val="clear" w:color="auto" w:fill="auto"/>
                  <w:noWrap/>
                  <w:vAlign w:val="bottom"/>
                  <w:hideMark/>
                </w:tcPr>
                <w:p w14:paraId="51FFB46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0,25</w:t>
                  </w:r>
                </w:p>
              </w:tc>
              <w:tc>
                <w:tcPr>
                  <w:tcW w:w="789" w:type="dxa"/>
                  <w:shd w:val="clear" w:color="auto" w:fill="auto"/>
                  <w:noWrap/>
                  <w:vAlign w:val="bottom"/>
                  <w:hideMark/>
                </w:tcPr>
                <w:p w14:paraId="59B9ED4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0,25</w:t>
                  </w:r>
                </w:p>
              </w:tc>
              <w:tc>
                <w:tcPr>
                  <w:tcW w:w="1213" w:type="dxa"/>
                  <w:shd w:val="clear" w:color="auto" w:fill="auto"/>
                  <w:noWrap/>
                  <w:vAlign w:val="bottom"/>
                  <w:hideMark/>
                </w:tcPr>
                <w:p w14:paraId="4CD0864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0,25</w:t>
                  </w:r>
                </w:p>
              </w:tc>
              <w:tc>
                <w:tcPr>
                  <w:tcW w:w="850" w:type="dxa"/>
                  <w:shd w:val="clear" w:color="auto" w:fill="auto"/>
                  <w:noWrap/>
                  <w:vAlign w:val="bottom"/>
                  <w:hideMark/>
                </w:tcPr>
                <w:p w14:paraId="76BCF2B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0,25</w:t>
                  </w:r>
                </w:p>
              </w:tc>
              <w:tc>
                <w:tcPr>
                  <w:tcW w:w="993" w:type="dxa"/>
                  <w:shd w:val="clear" w:color="auto" w:fill="auto"/>
                  <w:noWrap/>
                  <w:vAlign w:val="bottom"/>
                  <w:hideMark/>
                </w:tcPr>
                <w:p w14:paraId="49B83FE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0,25</w:t>
                  </w:r>
                </w:p>
              </w:tc>
              <w:tc>
                <w:tcPr>
                  <w:tcW w:w="850" w:type="dxa"/>
                  <w:shd w:val="clear" w:color="auto" w:fill="auto"/>
                  <w:noWrap/>
                  <w:vAlign w:val="bottom"/>
                  <w:hideMark/>
                </w:tcPr>
                <w:p w14:paraId="3C7870A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0,25</w:t>
                  </w:r>
                </w:p>
              </w:tc>
              <w:tc>
                <w:tcPr>
                  <w:tcW w:w="1276" w:type="dxa"/>
                  <w:shd w:val="clear" w:color="auto" w:fill="auto"/>
                  <w:noWrap/>
                  <w:vAlign w:val="bottom"/>
                  <w:hideMark/>
                </w:tcPr>
                <w:p w14:paraId="7385F06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0,25</w:t>
                  </w:r>
                </w:p>
              </w:tc>
              <w:tc>
                <w:tcPr>
                  <w:tcW w:w="1276" w:type="dxa"/>
                  <w:shd w:val="clear" w:color="auto" w:fill="auto"/>
                  <w:noWrap/>
                  <w:vAlign w:val="bottom"/>
                  <w:hideMark/>
                </w:tcPr>
                <w:p w14:paraId="7463D14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0,25</w:t>
                  </w:r>
                </w:p>
              </w:tc>
              <w:tc>
                <w:tcPr>
                  <w:tcW w:w="1275" w:type="dxa"/>
                  <w:shd w:val="clear" w:color="auto" w:fill="auto"/>
                  <w:noWrap/>
                  <w:vAlign w:val="bottom"/>
                  <w:hideMark/>
                </w:tcPr>
                <w:p w14:paraId="34600CA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0,25</w:t>
                  </w:r>
                </w:p>
              </w:tc>
              <w:tc>
                <w:tcPr>
                  <w:tcW w:w="989" w:type="dxa"/>
                  <w:shd w:val="clear" w:color="auto" w:fill="auto"/>
                  <w:noWrap/>
                  <w:vAlign w:val="bottom"/>
                  <w:hideMark/>
                </w:tcPr>
                <w:p w14:paraId="63D2FCC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0,25</w:t>
                  </w:r>
                </w:p>
              </w:tc>
            </w:tr>
            <w:tr w:rsidR="00184E4A" w:rsidRPr="00262E33" w14:paraId="30D99F95" w14:textId="77777777" w:rsidTr="00184E4A">
              <w:trPr>
                <w:trHeight w:val="757"/>
              </w:trPr>
              <w:tc>
                <w:tcPr>
                  <w:tcW w:w="4712" w:type="dxa"/>
                  <w:shd w:val="clear" w:color="auto" w:fill="auto"/>
                  <w:vAlign w:val="bottom"/>
                  <w:hideMark/>
                </w:tcPr>
                <w:p w14:paraId="71596C6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76" w:type="dxa"/>
                  <w:shd w:val="clear" w:color="auto" w:fill="auto"/>
                  <w:vAlign w:val="center"/>
                  <w:hideMark/>
                </w:tcPr>
                <w:p w14:paraId="0E9FE27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center"/>
                  <w:hideMark/>
                </w:tcPr>
                <w:p w14:paraId="26BEBFD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0,86</w:t>
                  </w:r>
                </w:p>
              </w:tc>
              <w:tc>
                <w:tcPr>
                  <w:tcW w:w="1149" w:type="dxa"/>
                  <w:shd w:val="clear" w:color="auto" w:fill="auto"/>
                  <w:noWrap/>
                  <w:vAlign w:val="center"/>
                  <w:hideMark/>
                </w:tcPr>
                <w:p w14:paraId="7ED1D30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0,86</w:t>
                  </w:r>
                </w:p>
              </w:tc>
              <w:tc>
                <w:tcPr>
                  <w:tcW w:w="708" w:type="dxa"/>
                  <w:shd w:val="clear" w:color="auto" w:fill="auto"/>
                  <w:noWrap/>
                  <w:vAlign w:val="center"/>
                  <w:hideMark/>
                </w:tcPr>
                <w:p w14:paraId="5299710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0,86</w:t>
                  </w:r>
                </w:p>
              </w:tc>
              <w:tc>
                <w:tcPr>
                  <w:tcW w:w="711" w:type="dxa"/>
                  <w:shd w:val="clear" w:color="auto" w:fill="auto"/>
                  <w:noWrap/>
                  <w:vAlign w:val="center"/>
                  <w:hideMark/>
                </w:tcPr>
                <w:p w14:paraId="63932B3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0,86</w:t>
                  </w:r>
                </w:p>
              </w:tc>
              <w:tc>
                <w:tcPr>
                  <w:tcW w:w="940" w:type="dxa"/>
                  <w:shd w:val="clear" w:color="auto" w:fill="auto"/>
                  <w:noWrap/>
                  <w:vAlign w:val="center"/>
                  <w:hideMark/>
                </w:tcPr>
                <w:p w14:paraId="1FEE6E0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0,86</w:t>
                  </w:r>
                </w:p>
              </w:tc>
              <w:tc>
                <w:tcPr>
                  <w:tcW w:w="711" w:type="dxa"/>
                  <w:shd w:val="clear" w:color="auto" w:fill="auto"/>
                  <w:noWrap/>
                  <w:vAlign w:val="center"/>
                  <w:hideMark/>
                </w:tcPr>
                <w:p w14:paraId="18FF8BC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0,86</w:t>
                  </w:r>
                </w:p>
              </w:tc>
              <w:tc>
                <w:tcPr>
                  <w:tcW w:w="711" w:type="dxa"/>
                  <w:shd w:val="clear" w:color="auto" w:fill="auto"/>
                  <w:noWrap/>
                  <w:vAlign w:val="center"/>
                  <w:hideMark/>
                </w:tcPr>
                <w:p w14:paraId="1EA1786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0,86</w:t>
                  </w:r>
                </w:p>
              </w:tc>
              <w:tc>
                <w:tcPr>
                  <w:tcW w:w="879" w:type="dxa"/>
                  <w:shd w:val="clear" w:color="auto" w:fill="auto"/>
                  <w:noWrap/>
                  <w:vAlign w:val="center"/>
                  <w:hideMark/>
                </w:tcPr>
                <w:p w14:paraId="3395DD7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0,86</w:t>
                  </w:r>
                </w:p>
              </w:tc>
              <w:tc>
                <w:tcPr>
                  <w:tcW w:w="789" w:type="dxa"/>
                  <w:shd w:val="clear" w:color="auto" w:fill="auto"/>
                  <w:noWrap/>
                  <w:vAlign w:val="center"/>
                  <w:hideMark/>
                </w:tcPr>
                <w:p w14:paraId="175DFF5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0,86</w:t>
                  </w:r>
                </w:p>
              </w:tc>
              <w:tc>
                <w:tcPr>
                  <w:tcW w:w="1213" w:type="dxa"/>
                  <w:shd w:val="clear" w:color="auto" w:fill="auto"/>
                  <w:noWrap/>
                  <w:vAlign w:val="center"/>
                  <w:hideMark/>
                </w:tcPr>
                <w:p w14:paraId="0C196FA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0,86</w:t>
                  </w:r>
                </w:p>
              </w:tc>
              <w:tc>
                <w:tcPr>
                  <w:tcW w:w="850" w:type="dxa"/>
                  <w:shd w:val="clear" w:color="auto" w:fill="auto"/>
                  <w:noWrap/>
                  <w:vAlign w:val="center"/>
                  <w:hideMark/>
                </w:tcPr>
                <w:p w14:paraId="46DDBC6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0,86</w:t>
                  </w:r>
                </w:p>
              </w:tc>
              <w:tc>
                <w:tcPr>
                  <w:tcW w:w="993" w:type="dxa"/>
                  <w:shd w:val="clear" w:color="auto" w:fill="auto"/>
                  <w:noWrap/>
                  <w:vAlign w:val="center"/>
                  <w:hideMark/>
                </w:tcPr>
                <w:p w14:paraId="4391879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0,86</w:t>
                  </w:r>
                </w:p>
              </w:tc>
              <w:tc>
                <w:tcPr>
                  <w:tcW w:w="850" w:type="dxa"/>
                  <w:shd w:val="clear" w:color="auto" w:fill="auto"/>
                  <w:noWrap/>
                  <w:vAlign w:val="center"/>
                  <w:hideMark/>
                </w:tcPr>
                <w:p w14:paraId="410CAE3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0,86</w:t>
                  </w:r>
                </w:p>
              </w:tc>
              <w:tc>
                <w:tcPr>
                  <w:tcW w:w="1276" w:type="dxa"/>
                  <w:shd w:val="clear" w:color="auto" w:fill="auto"/>
                  <w:noWrap/>
                  <w:vAlign w:val="center"/>
                  <w:hideMark/>
                </w:tcPr>
                <w:p w14:paraId="1E832F9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0,86</w:t>
                  </w:r>
                </w:p>
              </w:tc>
              <w:tc>
                <w:tcPr>
                  <w:tcW w:w="1276" w:type="dxa"/>
                  <w:shd w:val="clear" w:color="auto" w:fill="auto"/>
                  <w:noWrap/>
                  <w:vAlign w:val="center"/>
                  <w:hideMark/>
                </w:tcPr>
                <w:p w14:paraId="29C5B0F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0,86</w:t>
                  </w:r>
                </w:p>
              </w:tc>
              <w:tc>
                <w:tcPr>
                  <w:tcW w:w="1275" w:type="dxa"/>
                  <w:shd w:val="clear" w:color="auto" w:fill="auto"/>
                  <w:noWrap/>
                  <w:vAlign w:val="center"/>
                  <w:hideMark/>
                </w:tcPr>
                <w:p w14:paraId="20239A6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0,86</w:t>
                  </w:r>
                </w:p>
              </w:tc>
              <w:tc>
                <w:tcPr>
                  <w:tcW w:w="989" w:type="dxa"/>
                  <w:shd w:val="clear" w:color="auto" w:fill="auto"/>
                  <w:noWrap/>
                  <w:vAlign w:val="center"/>
                  <w:hideMark/>
                </w:tcPr>
                <w:p w14:paraId="10E80A2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0,86</w:t>
                  </w:r>
                </w:p>
              </w:tc>
            </w:tr>
            <w:tr w:rsidR="00184E4A" w:rsidRPr="00262E33" w14:paraId="10ABD14B" w14:textId="77777777" w:rsidTr="00184E4A">
              <w:trPr>
                <w:trHeight w:val="697"/>
              </w:trPr>
              <w:tc>
                <w:tcPr>
                  <w:tcW w:w="4712" w:type="dxa"/>
                  <w:shd w:val="clear" w:color="auto" w:fill="auto"/>
                  <w:vAlign w:val="bottom"/>
                  <w:hideMark/>
                </w:tcPr>
                <w:p w14:paraId="27CBD9D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76" w:type="dxa"/>
                  <w:shd w:val="clear" w:color="auto" w:fill="auto"/>
                  <w:vAlign w:val="center"/>
                  <w:hideMark/>
                </w:tcPr>
                <w:p w14:paraId="526FF3B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center"/>
                  <w:hideMark/>
                </w:tcPr>
                <w:p w14:paraId="2BE6076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0,76</w:t>
                  </w:r>
                </w:p>
              </w:tc>
              <w:tc>
                <w:tcPr>
                  <w:tcW w:w="1149" w:type="dxa"/>
                  <w:shd w:val="clear" w:color="auto" w:fill="auto"/>
                  <w:noWrap/>
                  <w:vAlign w:val="center"/>
                  <w:hideMark/>
                </w:tcPr>
                <w:p w14:paraId="32B5E1C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0,76</w:t>
                  </w:r>
                </w:p>
              </w:tc>
              <w:tc>
                <w:tcPr>
                  <w:tcW w:w="708" w:type="dxa"/>
                  <w:shd w:val="clear" w:color="auto" w:fill="auto"/>
                  <w:noWrap/>
                  <w:vAlign w:val="center"/>
                  <w:hideMark/>
                </w:tcPr>
                <w:p w14:paraId="06A3DC2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0,76</w:t>
                  </w:r>
                </w:p>
              </w:tc>
              <w:tc>
                <w:tcPr>
                  <w:tcW w:w="711" w:type="dxa"/>
                  <w:shd w:val="clear" w:color="auto" w:fill="auto"/>
                  <w:noWrap/>
                  <w:vAlign w:val="center"/>
                  <w:hideMark/>
                </w:tcPr>
                <w:p w14:paraId="5741688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0,76</w:t>
                  </w:r>
                </w:p>
              </w:tc>
              <w:tc>
                <w:tcPr>
                  <w:tcW w:w="940" w:type="dxa"/>
                  <w:shd w:val="clear" w:color="auto" w:fill="auto"/>
                  <w:noWrap/>
                  <w:vAlign w:val="center"/>
                  <w:hideMark/>
                </w:tcPr>
                <w:p w14:paraId="035320B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0,76</w:t>
                  </w:r>
                </w:p>
              </w:tc>
              <w:tc>
                <w:tcPr>
                  <w:tcW w:w="711" w:type="dxa"/>
                  <w:shd w:val="clear" w:color="auto" w:fill="auto"/>
                  <w:noWrap/>
                  <w:vAlign w:val="center"/>
                  <w:hideMark/>
                </w:tcPr>
                <w:p w14:paraId="271BC08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0,76</w:t>
                  </w:r>
                </w:p>
              </w:tc>
              <w:tc>
                <w:tcPr>
                  <w:tcW w:w="711" w:type="dxa"/>
                  <w:shd w:val="clear" w:color="auto" w:fill="auto"/>
                  <w:noWrap/>
                  <w:vAlign w:val="center"/>
                  <w:hideMark/>
                </w:tcPr>
                <w:p w14:paraId="6EB530D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0,76</w:t>
                  </w:r>
                </w:p>
              </w:tc>
              <w:tc>
                <w:tcPr>
                  <w:tcW w:w="879" w:type="dxa"/>
                  <w:shd w:val="clear" w:color="auto" w:fill="auto"/>
                  <w:noWrap/>
                  <w:vAlign w:val="center"/>
                  <w:hideMark/>
                </w:tcPr>
                <w:p w14:paraId="382085D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0,76</w:t>
                  </w:r>
                </w:p>
              </w:tc>
              <w:tc>
                <w:tcPr>
                  <w:tcW w:w="789" w:type="dxa"/>
                  <w:shd w:val="clear" w:color="auto" w:fill="auto"/>
                  <w:noWrap/>
                  <w:vAlign w:val="center"/>
                  <w:hideMark/>
                </w:tcPr>
                <w:p w14:paraId="52BC91F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0,76</w:t>
                  </w:r>
                </w:p>
              </w:tc>
              <w:tc>
                <w:tcPr>
                  <w:tcW w:w="1213" w:type="dxa"/>
                  <w:shd w:val="clear" w:color="auto" w:fill="auto"/>
                  <w:noWrap/>
                  <w:vAlign w:val="center"/>
                  <w:hideMark/>
                </w:tcPr>
                <w:p w14:paraId="2738249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0,76</w:t>
                  </w:r>
                </w:p>
              </w:tc>
              <w:tc>
                <w:tcPr>
                  <w:tcW w:w="850" w:type="dxa"/>
                  <w:shd w:val="clear" w:color="auto" w:fill="auto"/>
                  <w:noWrap/>
                  <w:vAlign w:val="center"/>
                  <w:hideMark/>
                </w:tcPr>
                <w:p w14:paraId="2FE0A4B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0,76</w:t>
                  </w:r>
                </w:p>
              </w:tc>
              <w:tc>
                <w:tcPr>
                  <w:tcW w:w="993" w:type="dxa"/>
                  <w:shd w:val="clear" w:color="auto" w:fill="auto"/>
                  <w:noWrap/>
                  <w:vAlign w:val="center"/>
                  <w:hideMark/>
                </w:tcPr>
                <w:p w14:paraId="581C2E5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0,76</w:t>
                  </w:r>
                </w:p>
              </w:tc>
              <w:tc>
                <w:tcPr>
                  <w:tcW w:w="850" w:type="dxa"/>
                  <w:shd w:val="clear" w:color="auto" w:fill="auto"/>
                  <w:noWrap/>
                  <w:vAlign w:val="center"/>
                  <w:hideMark/>
                </w:tcPr>
                <w:p w14:paraId="4C299C7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0,76</w:t>
                  </w:r>
                </w:p>
              </w:tc>
              <w:tc>
                <w:tcPr>
                  <w:tcW w:w="1276" w:type="dxa"/>
                  <w:shd w:val="clear" w:color="auto" w:fill="auto"/>
                  <w:noWrap/>
                  <w:vAlign w:val="center"/>
                  <w:hideMark/>
                </w:tcPr>
                <w:p w14:paraId="736530B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0,76</w:t>
                  </w:r>
                </w:p>
              </w:tc>
              <w:tc>
                <w:tcPr>
                  <w:tcW w:w="1276" w:type="dxa"/>
                  <w:shd w:val="clear" w:color="auto" w:fill="auto"/>
                  <w:noWrap/>
                  <w:vAlign w:val="center"/>
                  <w:hideMark/>
                </w:tcPr>
                <w:p w14:paraId="0C09C28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0,76</w:t>
                  </w:r>
                </w:p>
              </w:tc>
              <w:tc>
                <w:tcPr>
                  <w:tcW w:w="1275" w:type="dxa"/>
                  <w:shd w:val="clear" w:color="auto" w:fill="auto"/>
                  <w:noWrap/>
                  <w:vAlign w:val="center"/>
                  <w:hideMark/>
                </w:tcPr>
                <w:p w14:paraId="6D779E5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0,76</w:t>
                  </w:r>
                </w:p>
              </w:tc>
              <w:tc>
                <w:tcPr>
                  <w:tcW w:w="989" w:type="dxa"/>
                  <w:shd w:val="clear" w:color="auto" w:fill="auto"/>
                  <w:noWrap/>
                  <w:vAlign w:val="center"/>
                  <w:hideMark/>
                </w:tcPr>
                <w:p w14:paraId="210324E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0,76</w:t>
                  </w:r>
                </w:p>
              </w:tc>
            </w:tr>
            <w:tr w:rsidR="00184E4A" w:rsidRPr="00262E33" w14:paraId="61B15CBA" w14:textId="77777777" w:rsidTr="00184E4A">
              <w:trPr>
                <w:trHeight w:val="300"/>
              </w:trPr>
              <w:tc>
                <w:tcPr>
                  <w:tcW w:w="21860" w:type="dxa"/>
                  <w:gridSpan w:val="19"/>
                  <w:shd w:val="clear" w:color="auto" w:fill="auto"/>
                  <w:noWrap/>
                  <w:vAlign w:val="bottom"/>
                  <w:hideMark/>
                </w:tcPr>
                <w:p w14:paraId="2A88EB23" w14:textId="77777777" w:rsidR="00184E4A" w:rsidRPr="00D06A77" w:rsidRDefault="00184E4A" w:rsidP="00346B40">
                  <w:pPr>
                    <w:spacing w:line="240" w:lineRule="auto"/>
                    <w:jc w:val="center"/>
                    <w:rPr>
                      <w:rFonts w:ascii="Times New Roman" w:hAnsi="Times New Roman"/>
                      <w:b/>
                      <w:bCs/>
                      <w:i/>
                      <w:iCs/>
                      <w:color w:val="000000"/>
                      <w:sz w:val="20"/>
                    </w:rPr>
                  </w:pPr>
                  <w:r w:rsidRPr="00D06A77">
                    <w:rPr>
                      <w:rFonts w:ascii="Times New Roman" w:hAnsi="Times New Roman"/>
                      <w:b/>
                      <w:bCs/>
                      <w:i/>
                      <w:iCs/>
                      <w:color w:val="000000"/>
                      <w:sz w:val="20"/>
                    </w:rPr>
                    <w:t>Котельная "пр-т Н. Плевицкой, 8"</w:t>
                  </w:r>
                </w:p>
              </w:tc>
            </w:tr>
            <w:tr w:rsidR="00184E4A" w:rsidRPr="00262E33" w14:paraId="676AE024" w14:textId="77777777" w:rsidTr="00184E4A">
              <w:trPr>
                <w:trHeight w:val="300"/>
              </w:trPr>
              <w:tc>
                <w:tcPr>
                  <w:tcW w:w="4712" w:type="dxa"/>
                  <w:shd w:val="clear" w:color="auto" w:fill="auto"/>
                  <w:noWrap/>
                  <w:vAlign w:val="bottom"/>
                  <w:hideMark/>
                </w:tcPr>
                <w:p w14:paraId="6C3F428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Установленная тепловая мощность</w:t>
                  </w:r>
                </w:p>
              </w:tc>
              <w:tc>
                <w:tcPr>
                  <w:tcW w:w="976" w:type="dxa"/>
                  <w:shd w:val="clear" w:color="auto" w:fill="auto"/>
                  <w:vAlign w:val="center"/>
                  <w:hideMark/>
                </w:tcPr>
                <w:p w14:paraId="51E92C8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795D58D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c>
                <w:tcPr>
                  <w:tcW w:w="1149" w:type="dxa"/>
                  <w:shd w:val="clear" w:color="auto" w:fill="auto"/>
                  <w:noWrap/>
                  <w:vAlign w:val="bottom"/>
                  <w:hideMark/>
                </w:tcPr>
                <w:p w14:paraId="0D26BD6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c>
                <w:tcPr>
                  <w:tcW w:w="708" w:type="dxa"/>
                  <w:shd w:val="clear" w:color="auto" w:fill="auto"/>
                  <w:noWrap/>
                  <w:vAlign w:val="bottom"/>
                  <w:hideMark/>
                </w:tcPr>
                <w:p w14:paraId="223CC50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c>
                <w:tcPr>
                  <w:tcW w:w="711" w:type="dxa"/>
                  <w:shd w:val="clear" w:color="auto" w:fill="auto"/>
                  <w:noWrap/>
                  <w:vAlign w:val="bottom"/>
                  <w:hideMark/>
                </w:tcPr>
                <w:p w14:paraId="105E6DC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c>
                <w:tcPr>
                  <w:tcW w:w="940" w:type="dxa"/>
                  <w:shd w:val="clear" w:color="auto" w:fill="auto"/>
                  <w:noWrap/>
                  <w:vAlign w:val="bottom"/>
                  <w:hideMark/>
                </w:tcPr>
                <w:p w14:paraId="11A5A6B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c>
                <w:tcPr>
                  <w:tcW w:w="711" w:type="dxa"/>
                  <w:shd w:val="clear" w:color="auto" w:fill="auto"/>
                  <w:noWrap/>
                  <w:vAlign w:val="bottom"/>
                  <w:hideMark/>
                </w:tcPr>
                <w:p w14:paraId="1AFA4C6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c>
                <w:tcPr>
                  <w:tcW w:w="711" w:type="dxa"/>
                  <w:shd w:val="clear" w:color="auto" w:fill="auto"/>
                  <w:noWrap/>
                  <w:vAlign w:val="bottom"/>
                  <w:hideMark/>
                </w:tcPr>
                <w:p w14:paraId="0F5281B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c>
                <w:tcPr>
                  <w:tcW w:w="879" w:type="dxa"/>
                  <w:shd w:val="clear" w:color="auto" w:fill="auto"/>
                  <w:noWrap/>
                  <w:vAlign w:val="bottom"/>
                  <w:hideMark/>
                </w:tcPr>
                <w:p w14:paraId="6B46D89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c>
                <w:tcPr>
                  <w:tcW w:w="789" w:type="dxa"/>
                  <w:shd w:val="clear" w:color="auto" w:fill="auto"/>
                  <w:noWrap/>
                  <w:vAlign w:val="bottom"/>
                  <w:hideMark/>
                </w:tcPr>
                <w:p w14:paraId="17F0F36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c>
                <w:tcPr>
                  <w:tcW w:w="1213" w:type="dxa"/>
                  <w:shd w:val="clear" w:color="auto" w:fill="auto"/>
                  <w:noWrap/>
                  <w:vAlign w:val="bottom"/>
                  <w:hideMark/>
                </w:tcPr>
                <w:p w14:paraId="11B66D5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c>
                <w:tcPr>
                  <w:tcW w:w="850" w:type="dxa"/>
                  <w:shd w:val="clear" w:color="auto" w:fill="auto"/>
                  <w:noWrap/>
                  <w:vAlign w:val="bottom"/>
                  <w:hideMark/>
                </w:tcPr>
                <w:p w14:paraId="1E8D81E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c>
                <w:tcPr>
                  <w:tcW w:w="993" w:type="dxa"/>
                  <w:shd w:val="clear" w:color="auto" w:fill="auto"/>
                  <w:noWrap/>
                  <w:vAlign w:val="bottom"/>
                  <w:hideMark/>
                </w:tcPr>
                <w:p w14:paraId="35BDC9A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c>
                <w:tcPr>
                  <w:tcW w:w="850" w:type="dxa"/>
                  <w:shd w:val="clear" w:color="auto" w:fill="auto"/>
                  <w:noWrap/>
                  <w:vAlign w:val="bottom"/>
                  <w:hideMark/>
                </w:tcPr>
                <w:p w14:paraId="4CED9E6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c>
                <w:tcPr>
                  <w:tcW w:w="1276" w:type="dxa"/>
                  <w:shd w:val="clear" w:color="auto" w:fill="auto"/>
                  <w:noWrap/>
                  <w:vAlign w:val="bottom"/>
                  <w:hideMark/>
                </w:tcPr>
                <w:p w14:paraId="52E298A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c>
                <w:tcPr>
                  <w:tcW w:w="1276" w:type="dxa"/>
                  <w:shd w:val="clear" w:color="auto" w:fill="auto"/>
                  <w:noWrap/>
                  <w:vAlign w:val="bottom"/>
                  <w:hideMark/>
                </w:tcPr>
                <w:p w14:paraId="5A062FB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c>
                <w:tcPr>
                  <w:tcW w:w="1275" w:type="dxa"/>
                  <w:shd w:val="clear" w:color="auto" w:fill="auto"/>
                  <w:noWrap/>
                  <w:vAlign w:val="bottom"/>
                  <w:hideMark/>
                </w:tcPr>
                <w:p w14:paraId="3A60F6B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c>
                <w:tcPr>
                  <w:tcW w:w="989" w:type="dxa"/>
                  <w:shd w:val="clear" w:color="auto" w:fill="auto"/>
                  <w:noWrap/>
                  <w:vAlign w:val="bottom"/>
                  <w:hideMark/>
                </w:tcPr>
                <w:p w14:paraId="34E59AA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r>
            <w:tr w:rsidR="00184E4A" w:rsidRPr="00262E33" w14:paraId="7237FE9A" w14:textId="77777777" w:rsidTr="00184E4A">
              <w:trPr>
                <w:trHeight w:val="300"/>
              </w:trPr>
              <w:tc>
                <w:tcPr>
                  <w:tcW w:w="4712" w:type="dxa"/>
                  <w:shd w:val="clear" w:color="auto" w:fill="auto"/>
                  <w:noWrap/>
                  <w:vAlign w:val="bottom"/>
                  <w:hideMark/>
                </w:tcPr>
                <w:p w14:paraId="0A25BF5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Располагаемая тепловая мощность</w:t>
                  </w:r>
                </w:p>
              </w:tc>
              <w:tc>
                <w:tcPr>
                  <w:tcW w:w="976" w:type="dxa"/>
                  <w:shd w:val="clear" w:color="auto" w:fill="auto"/>
                  <w:vAlign w:val="center"/>
                  <w:hideMark/>
                </w:tcPr>
                <w:p w14:paraId="652B170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411FED0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c>
                <w:tcPr>
                  <w:tcW w:w="1149" w:type="dxa"/>
                  <w:shd w:val="clear" w:color="auto" w:fill="auto"/>
                  <w:noWrap/>
                  <w:vAlign w:val="bottom"/>
                  <w:hideMark/>
                </w:tcPr>
                <w:p w14:paraId="00D595F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c>
                <w:tcPr>
                  <w:tcW w:w="708" w:type="dxa"/>
                  <w:shd w:val="clear" w:color="auto" w:fill="auto"/>
                  <w:noWrap/>
                  <w:vAlign w:val="bottom"/>
                  <w:hideMark/>
                </w:tcPr>
                <w:p w14:paraId="1CE7E05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c>
                <w:tcPr>
                  <w:tcW w:w="711" w:type="dxa"/>
                  <w:shd w:val="clear" w:color="auto" w:fill="auto"/>
                  <w:noWrap/>
                  <w:vAlign w:val="bottom"/>
                  <w:hideMark/>
                </w:tcPr>
                <w:p w14:paraId="0695D30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c>
                <w:tcPr>
                  <w:tcW w:w="940" w:type="dxa"/>
                  <w:shd w:val="clear" w:color="auto" w:fill="auto"/>
                  <w:noWrap/>
                  <w:vAlign w:val="bottom"/>
                  <w:hideMark/>
                </w:tcPr>
                <w:p w14:paraId="3CCE8B9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c>
                <w:tcPr>
                  <w:tcW w:w="711" w:type="dxa"/>
                  <w:shd w:val="clear" w:color="auto" w:fill="auto"/>
                  <w:noWrap/>
                  <w:vAlign w:val="bottom"/>
                  <w:hideMark/>
                </w:tcPr>
                <w:p w14:paraId="5ACD738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c>
                <w:tcPr>
                  <w:tcW w:w="711" w:type="dxa"/>
                  <w:shd w:val="clear" w:color="auto" w:fill="auto"/>
                  <w:noWrap/>
                  <w:vAlign w:val="bottom"/>
                  <w:hideMark/>
                </w:tcPr>
                <w:p w14:paraId="16D62AE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c>
                <w:tcPr>
                  <w:tcW w:w="879" w:type="dxa"/>
                  <w:shd w:val="clear" w:color="auto" w:fill="auto"/>
                  <w:noWrap/>
                  <w:vAlign w:val="bottom"/>
                  <w:hideMark/>
                </w:tcPr>
                <w:p w14:paraId="3139D65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c>
                <w:tcPr>
                  <w:tcW w:w="789" w:type="dxa"/>
                  <w:shd w:val="clear" w:color="auto" w:fill="auto"/>
                  <w:noWrap/>
                  <w:vAlign w:val="bottom"/>
                  <w:hideMark/>
                </w:tcPr>
                <w:p w14:paraId="12E06DF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c>
                <w:tcPr>
                  <w:tcW w:w="1213" w:type="dxa"/>
                  <w:shd w:val="clear" w:color="auto" w:fill="auto"/>
                  <w:noWrap/>
                  <w:vAlign w:val="bottom"/>
                  <w:hideMark/>
                </w:tcPr>
                <w:p w14:paraId="46E79CE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c>
                <w:tcPr>
                  <w:tcW w:w="850" w:type="dxa"/>
                  <w:shd w:val="clear" w:color="auto" w:fill="auto"/>
                  <w:noWrap/>
                  <w:vAlign w:val="bottom"/>
                  <w:hideMark/>
                </w:tcPr>
                <w:p w14:paraId="3E7C4E7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c>
                <w:tcPr>
                  <w:tcW w:w="993" w:type="dxa"/>
                  <w:shd w:val="clear" w:color="auto" w:fill="auto"/>
                  <w:noWrap/>
                  <w:vAlign w:val="bottom"/>
                  <w:hideMark/>
                </w:tcPr>
                <w:p w14:paraId="41DC378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c>
                <w:tcPr>
                  <w:tcW w:w="850" w:type="dxa"/>
                  <w:shd w:val="clear" w:color="auto" w:fill="auto"/>
                  <w:noWrap/>
                  <w:vAlign w:val="bottom"/>
                  <w:hideMark/>
                </w:tcPr>
                <w:p w14:paraId="384B044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c>
                <w:tcPr>
                  <w:tcW w:w="1276" w:type="dxa"/>
                  <w:shd w:val="clear" w:color="auto" w:fill="auto"/>
                  <w:noWrap/>
                  <w:vAlign w:val="bottom"/>
                  <w:hideMark/>
                </w:tcPr>
                <w:p w14:paraId="30EF96D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c>
                <w:tcPr>
                  <w:tcW w:w="1276" w:type="dxa"/>
                  <w:shd w:val="clear" w:color="auto" w:fill="auto"/>
                  <w:noWrap/>
                  <w:vAlign w:val="bottom"/>
                  <w:hideMark/>
                </w:tcPr>
                <w:p w14:paraId="7279C24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c>
                <w:tcPr>
                  <w:tcW w:w="1275" w:type="dxa"/>
                  <w:shd w:val="clear" w:color="auto" w:fill="auto"/>
                  <w:noWrap/>
                  <w:vAlign w:val="bottom"/>
                  <w:hideMark/>
                </w:tcPr>
                <w:p w14:paraId="441E8B9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c>
                <w:tcPr>
                  <w:tcW w:w="989" w:type="dxa"/>
                  <w:shd w:val="clear" w:color="auto" w:fill="auto"/>
                  <w:noWrap/>
                  <w:vAlign w:val="bottom"/>
                  <w:hideMark/>
                </w:tcPr>
                <w:p w14:paraId="62DDCE1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1,29</w:t>
                  </w:r>
                </w:p>
              </w:tc>
            </w:tr>
            <w:tr w:rsidR="00184E4A" w:rsidRPr="00262E33" w14:paraId="1DFEE8BC" w14:textId="77777777" w:rsidTr="00184E4A">
              <w:trPr>
                <w:trHeight w:val="338"/>
              </w:trPr>
              <w:tc>
                <w:tcPr>
                  <w:tcW w:w="4712" w:type="dxa"/>
                  <w:shd w:val="clear" w:color="auto" w:fill="auto"/>
                  <w:vAlign w:val="bottom"/>
                  <w:hideMark/>
                </w:tcPr>
                <w:p w14:paraId="692F474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Затраты тепла на собственные нужды котельной</w:t>
                  </w:r>
                </w:p>
              </w:tc>
              <w:tc>
                <w:tcPr>
                  <w:tcW w:w="976" w:type="dxa"/>
                  <w:shd w:val="clear" w:color="auto" w:fill="auto"/>
                  <w:vAlign w:val="center"/>
                  <w:hideMark/>
                </w:tcPr>
                <w:p w14:paraId="55CDD62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549D062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149" w:type="dxa"/>
                  <w:shd w:val="clear" w:color="auto" w:fill="auto"/>
                  <w:noWrap/>
                  <w:vAlign w:val="bottom"/>
                  <w:hideMark/>
                </w:tcPr>
                <w:p w14:paraId="2701252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08" w:type="dxa"/>
                  <w:shd w:val="clear" w:color="auto" w:fill="auto"/>
                  <w:noWrap/>
                  <w:vAlign w:val="bottom"/>
                  <w:hideMark/>
                </w:tcPr>
                <w:p w14:paraId="71FA80E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32314D2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40" w:type="dxa"/>
                  <w:shd w:val="clear" w:color="auto" w:fill="auto"/>
                  <w:noWrap/>
                  <w:vAlign w:val="bottom"/>
                  <w:hideMark/>
                </w:tcPr>
                <w:p w14:paraId="2868D20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584DB3E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37FC681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79" w:type="dxa"/>
                  <w:shd w:val="clear" w:color="auto" w:fill="auto"/>
                  <w:noWrap/>
                  <w:vAlign w:val="bottom"/>
                  <w:hideMark/>
                </w:tcPr>
                <w:p w14:paraId="6931D76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89" w:type="dxa"/>
                  <w:shd w:val="clear" w:color="auto" w:fill="auto"/>
                  <w:noWrap/>
                  <w:vAlign w:val="bottom"/>
                  <w:hideMark/>
                </w:tcPr>
                <w:p w14:paraId="38225CB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13" w:type="dxa"/>
                  <w:shd w:val="clear" w:color="auto" w:fill="auto"/>
                  <w:noWrap/>
                  <w:vAlign w:val="bottom"/>
                  <w:hideMark/>
                </w:tcPr>
                <w:p w14:paraId="194BDCC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0E629C2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93" w:type="dxa"/>
                  <w:shd w:val="clear" w:color="auto" w:fill="auto"/>
                  <w:noWrap/>
                  <w:vAlign w:val="bottom"/>
                  <w:hideMark/>
                </w:tcPr>
                <w:p w14:paraId="780CA14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17936A2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0D5CE3F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3FA152B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5" w:type="dxa"/>
                  <w:shd w:val="clear" w:color="auto" w:fill="auto"/>
                  <w:noWrap/>
                  <w:vAlign w:val="bottom"/>
                  <w:hideMark/>
                </w:tcPr>
                <w:p w14:paraId="2AF013B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89" w:type="dxa"/>
                  <w:shd w:val="clear" w:color="auto" w:fill="auto"/>
                  <w:noWrap/>
                  <w:vAlign w:val="bottom"/>
                  <w:hideMark/>
                </w:tcPr>
                <w:p w14:paraId="57316BB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r>
            <w:tr w:rsidR="00184E4A" w:rsidRPr="00262E33" w14:paraId="5913739B" w14:textId="77777777" w:rsidTr="00184E4A">
              <w:trPr>
                <w:trHeight w:val="300"/>
              </w:trPr>
              <w:tc>
                <w:tcPr>
                  <w:tcW w:w="4712" w:type="dxa"/>
                  <w:shd w:val="clear" w:color="auto" w:fill="auto"/>
                  <w:vAlign w:val="bottom"/>
                  <w:hideMark/>
                </w:tcPr>
                <w:p w14:paraId="57333B2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Потери в тепловых сетях</w:t>
                  </w:r>
                </w:p>
              </w:tc>
              <w:tc>
                <w:tcPr>
                  <w:tcW w:w="976" w:type="dxa"/>
                  <w:shd w:val="clear" w:color="auto" w:fill="auto"/>
                  <w:vAlign w:val="center"/>
                  <w:hideMark/>
                </w:tcPr>
                <w:p w14:paraId="6372271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2D53170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149" w:type="dxa"/>
                  <w:shd w:val="clear" w:color="auto" w:fill="auto"/>
                  <w:noWrap/>
                  <w:vAlign w:val="bottom"/>
                  <w:hideMark/>
                </w:tcPr>
                <w:p w14:paraId="67A6D6F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08" w:type="dxa"/>
                  <w:shd w:val="clear" w:color="auto" w:fill="auto"/>
                  <w:noWrap/>
                  <w:vAlign w:val="bottom"/>
                  <w:hideMark/>
                </w:tcPr>
                <w:p w14:paraId="069255E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36F6E01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40" w:type="dxa"/>
                  <w:shd w:val="clear" w:color="auto" w:fill="auto"/>
                  <w:noWrap/>
                  <w:vAlign w:val="bottom"/>
                  <w:hideMark/>
                </w:tcPr>
                <w:p w14:paraId="37FF329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54447DB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11" w:type="dxa"/>
                  <w:shd w:val="clear" w:color="auto" w:fill="auto"/>
                  <w:noWrap/>
                  <w:vAlign w:val="bottom"/>
                  <w:hideMark/>
                </w:tcPr>
                <w:p w14:paraId="6298559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79" w:type="dxa"/>
                  <w:shd w:val="clear" w:color="auto" w:fill="auto"/>
                  <w:noWrap/>
                  <w:vAlign w:val="bottom"/>
                  <w:hideMark/>
                </w:tcPr>
                <w:p w14:paraId="09182F7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789" w:type="dxa"/>
                  <w:shd w:val="clear" w:color="auto" w:fill="auto"/>
                  <w:noWrap/>
                  <w:vAlign w:val="bottom"/>
                  <w:hideMark/>
                </w:tcPr>
                <w:p w14:paraId="7FE299A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13" w:type="dxa"/>
                  <w:shd w:val="clear" w:color="auto" w:fill="auto"/>
                  <w:noWrap/>
                  <w:vAlign w:val="bottom"/>
                  <w:hideMark/>
                </w:tcPr>
                <w:p w14:paraId="332CEA2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5D1F3E8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93" w:type="dxa"/>
                  <w:shd w:val="clear" w:color="auto" w:fill="auto"/>
                  <w:noWrap/>
                  <w:vAlign w:val="bottom"/>
                  <w:hideMark/>
                </w:tcPr>
                <w:p w14:paraId="12AE4D2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850" w:type="dxa"/>
                  <w:shd w:val="clear" w:color="auto" w:fill="auto"/>
                  <w:noWrap/>
                  <w:vAlign w:val="bottom"/>
                  <w:hideMark/>
                </w:tcPr>
                <w:p w14:paraId="43D3C7E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2EA811B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6" w:type="dxa"/>
                  <w:shd w:val="clear" w:color="auto" w:fill="auto"/>
                  <w:noWrap/>
                  <w:vAlign w:val="bottom"/>
                  <w:hideMark/>
                </w:tcPr>
                <w:p w14:paraId="00BBEFC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1275" w:type="dxa"/>
                  <w:shd w:val="clear" w:color="auto" w:fill="auto"/>
                  <w:noWrap/>
                  <w:vAlign w:val="bottom"/>
                  <w:hideMark/>
                </w:tcPr>
                <w:p w14:paraId="44E9458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c>
                <w:tcPr>
                  <w:tcW w:w="989" w:type="dxa"/>
                  <w:shd w:val="clear" w:color="auto" w:fill="auto"/>
                  <w:noWrap/>
                  <w:vAlign w:val="bottom"/>
                  <w:hideMark/>
                </w:tcPr>
                <w:p w14:paraId="441E4A4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0,10</w:t>
                  </w:r>
                </w:p>
              </w:tc>
            </w:tr>
            <w:tr w:rsidR="00184E4A" w:rsidRPr="00262E33" w14:paraId="7A513022" w14:textId="77777777" w:rsidTr="00184E4A">
              <w:trPr>
                <w:trHeight w:val="300"/>
              </w:trPr>
              <w:tc>
                <w:tcPr>
                  <w:tcW w:w="4712" w:type="dxa"/>
                  <w:shd w:val="clear" w:color="auto" w:fill="auto"/>
                  <w:vAlign w:val="bottom"/>
                  <w:hideMark/>
                </w:tcPr>
                <w:p w14:paraId="5A46F2E6" w14:textId="3CC603EB"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Присоединенная тепловая нагрузка</w:t>
                  </w:r>
                </w:p>
              </w:tc>
              <w:tc>
                <w:tcPr>
                  <w:tcW w:w="976" w:type="dxa"/>
                  <w:shd w:val="clear" w:color="auto" w:fill="auto"/>
                  <w:vAlign w:val="center"/>
                  <w:hideMark/>
                </w:tcPr>
                <w:p w14:paraId="6EE1497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53CCCB0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0,98</w:t>
                  </w:r>
                </w:p>
              </w:tc>
              <w:tc>
                <w:tcPr>
                  <w:tcW w:w="1149" w:type="dxa"/>
                  <w:shd w:val="clear" w:color="auto" w:fill="auto"/>
                  <w:noWrap/>
                  <w:vAlign w:val="bottom"/>
                  <w:hideMark/>
                </w:tcPr>
                <w:p w14:paraId="729683C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0,98</w:t>
                  </w:r>
                </w:p>
              </w:tc>
              <w:tc>
                <w:tcPr>
                  <w:tcW w:w="708" w:type="dxa"/>
                  <w:shd w:val="clear" w:color="auto" w:fill="auto"/>
                  <w:noWrap/>
                  <w:vAlign w:val="bottom"/>
                  <w:hideMark/>
                </w:tcPr>
                <w:p w14:paraId="1349F27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0,98</w:t>
                  </w:r>
                </w:p>
              </w:tc>
              <w:tc>
                <w:tcPr>
                  <w:tcW w:w="711" w:type="dxa"/>
                  <w:shd w:val="clear" w:color="auto" w:fill="auto"/>
                  <w:noWrap/>
                  <w:vAlign w:val="bottom"/>
                  <w:hideMark/>
                </w:tcPr>
                <w:p w14:paraId="16E66C7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0,98</w:t>
                  </w:r>
                </w:p>
              </w:tc>
              <w:tc>
                <w:tcPr>
                  <w:tcW w:w="940" w:type="dxa"/>
                  <w:shd w:val="clear" w:color="auto" w:fill="auto"/>
                  <w:noWrap/>
                  <w:vAlign w:val="bottom"/>
                  <w:hideMark/>
                </w:tcPr>
                <w:p w14:paraId="20DBA01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0,98</w:t>
                  </w:r>
                </w:p>
              </w:tc>
              <w:tc>
                <w:tcPr>
                  <w:tcW w:w="711" w:type="dxa"/>
                  <w:shd w:val="clear" w:color="auto" w:fill="auto"/>
                  <w:noWrap/>
                  <w:vAlign w:val="bottom"/>
                  <w:hideMark/>
                </w:tcPr>
                <w:p w14:paraId="249884A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0,98</w:t>
                  </w:r>
                </w:p>
              </w:tc>
              <w:tc>
                <w:tcPr>
                  <w:tcW w:w="711" w:type="dxa"/>
                  <w:shd w:val="clear" w:color="auto" w:fill="auto"/>
                  <w:noWrap/>
                  <w:vAlign w:val="bottom"/>
                  <w:hideMark/>
                </w:tcPr>
                <w:p w14:paraId="0A265B7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0,98</w:t>
                  </w:r>
                </w:p>
              </w:tc>
              <w:tc>
                <w:tcPr>
                  <w:tcW w:w="879" w:type="dxa"/>
                  <w:shd w:val="clear" w:color="auto" w:fill="auto"/>
                  <w:noWrap/>
                  <w:vAlign w:val="bottom"/>
                  <w:hideMark/>
                </w:tcPr>
                <w:p w14:paraId="7C8F47F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0,98</w:t>
                  </w:r>
                </w:p>
              </w:tc>
              <w:tc>
                <w:tcPr>
                  <w:tcW w:w="789" w:type="dxa"/>
                  <w:shd w:val="clear" w:color="auto" w:fill="auto"/>
                  <w:noWrap/>
                  <w:vAlign w:val="bottom"/>
                  <w:hideMark/>
                </w:tcPr>
                <w:p w14:paraId="1FC9560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0,98</w:t>
                  </w:r>
                </w:p>
              </w:tc>
              <w:tc>
                <w:tcPr>
                  <w:tcW w:w="1213" w:type="dxa"/>
                  <w:shd w:val="clear" w:color="auto" w:fill="auto"/>
                  <w:noWrap/>
                  <w:vAlign w:val="bottom"/>
                  <w:hideMark/>
                </w:tcPr>
                <w:p w14:paraId="09F62F7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0,98</w:t>
                  </w:r>
                </w:p>
              </w:tc>
              <w:tc>
                <w:tcPr>
                  <w:tcW w:w="850" w:type="dxa"/>
                  <w:shd w:val="clear" w:color="auto" w:fill="auto"/>
                  <w:noWrap/>
                  <w:vAlign w:val="bottom"/>
                  <w:hideMark/>
                </w:tcPr>
                <w:p w14:paraId="4488022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0,98</w:t>
                  </w:r>
                </w:p>
              </w:tc>
              <w:tc>
                <w:tcPr>
                  <w:tcW w:w="993" w:type="dxa"/>
                  <w:shd w:val="clear" w:color="auto" w:fill="auto"/>
                  <w:noWrap/>
                  <w:vAlign w:val="bottom"/>
                  <w:hideMark/>
                </w:tcPr>
                <w:p w14:paraId="30C6AFA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0,98</w:t>
                  </w:r>
                </w:p>
              </w:tc>
              <w:tc>
                <w:tcPr>
                  <w:tcW w:w="850" w:type="dxa"/>
                  <w:shd w:val="clear" w:color="auto" w:fill="auto"/>
                  <w:noWrap/>
                  <w:vAlign w:val="bottom"/>
                  <w:hideMark/>
                </w:tcPr>
                <w:p w14:paraId="514CDF8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0,98</w:t>
                  </w:r>
                </w:p>
              </w:tc>
              <w:tc>
                <w:tcPr>
                  <w:tcW w:w="1276" w:type="dxa"/>
                  <w:shd w:val="clear" w:color="auto" w:fill="auto"/>
                  <w:noWrap/>
                  <w:vAlign w:val="bottom"/>
                  <w:hideMark/>
                </w:tcPr>
                <w:p w14:paraId="0D27F35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0,98</w:t>
                  </w:r>
                </w:p>
              </w:tc>
              <w:tc>
                <w:tcPr>
                  <w:tcW w:w="1276" w:type="dxa"/>
                  <w:shd w:val="clear" w:color="auto" w:fill="auto"/>
                  <w:noWrap/>
                  <w:vAlign w:val="bottom"/>
                  <w:hideMark/>
                </w:tcPr>
                <w:p w14:paraId="50AE49E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0,98</w:t>
                  </w:r>
                </w:p>
              </w:tc>
              <w:tc>
                <w:tcPr>
                  <w:tcW w:w="1275" w:type="dxa"/>
                  <w:shd w:val="clear" w:color="auto" w:fill="auto"/>
                  <w:noWrap/>
                  <w:vAlign w:val="bottom"/>
                  <w:hideMark/>
                </w:tcPr>
                <w:p w14:paraId="49554CA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0,98</w:t>
                  </w:r>
                </w:p>
              </w:tc>
              <w:tc>
                <w:tcPr>
                  <w:tcW w:w="989" w:type="dxa"/>
                  <w:shd w:val="clear" w:color="auto" w:fill="auto"/>
                  <w:noWrap/>
                  <w:vAlign w:val="bottom"/>
                  <w:hideMark/>
                </w:tcPr>
                <w:p w14:paraId="686B601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0,98</w:t>
                  </w:r>
                </w:p>
              </w:tc>
            </w:tr>
            <w:tr w:rsidR="00184E4A" w:rsidRPr="00262E33" w14:paraId="7C14B7A9" w14:textId="77777777" w:rsidTr="00184E4A">
              <w:trPr>
                <w:trHeight w:val="300"/>
              </w:trPr>
              <w:tc>
                <w:tcPr>
                  <w:tcW w:w="4712" w:type="dxa"/>
                  <w:shd w:val="clear" w:color="auto" w:fill="auto"/>
                  <w:vAlign w:val="bottom"/>
                  <w:hideMark/>
                </w:tcPr>
                <w:p w14:paraId="17B07EE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Резерв/дефицит тепловой мощности</w:t>
                  </w:r>
                </w:p>
              </w:tc>
              <w:tc>
                <w:tcPr>
                  <w:tcW w:w="976" w:type="dxa"/>
                  <w:shd w:val="clear" w:color="auto" w:fill="auto"/>
                  <w:vAlign w:val="center"/>
                  <w:hideMark/>
                </w:tcPr>
                <w:p w14:paraId="6900B21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bottom"/>
                  <w:hideMark/>
                </w:tcPr>
                <w:p w14:paraId="5ABCFE3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0,11</w:t>
                  </w:r>
                </w:p>
              </w:tc>
              <w:tc>
                <w:tcPr>
                  <w:tcW w:w="1149" w:type="dxa"/>
                  <w:shd w:val="clear" w:color="auto" w:fill="auto"/>
                  <w:noWrap/>
                  <w:vAlign w:val="bottom"/>
                  <w:hideMark/>
                </w:tcPr>
                <w:p w14:paraId="1F71400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0,11</w:t>
                  </w:r>
                </w:p>
              </w:tc>
              <w:tc>
                <w:tcPr>
                  <w:tcW w:w="708" w:type="dxa"/>
                  <w:shd w:val="clear" w:color="auto" w:fill="auto"/>
                  <w:noWrap/>
                  <w:vAlign w:val="bottom"/>
                  <w:hideMark/>
                </w:tcPr>
                <w:p w14:paraId="56B1066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0,11</w:t>
                  </w:r>
                </w:p>
              </w:tc>
              <w:tc>
                <w:tcPr>
                  <w:tcW w:w="711" w:type="dxa"/>
                  <w:shd w:val="clear" w:color="auto" w:fill="auto"/>
                  <w:noWrap/>
                  <w:vAlign w:val="bottom"/>
                  <w:hideMark/>
                </w:tcPr>
                <w:p w14:paraId="6050A04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0,11</w:t>
                  </w:r>
                </w:p>
              </w:tc>
              <w:tc>
                <w:tcPr>
                  <w:tcW w:w="940" w:type="dxa"/>
                  <w:shd w:val="clear" w:color="auto" w:fill="auto"/>
                  <w:noWrap/>
                  <w:vAlign w:val="bottom"/>
                  <w:hideMark/>
                </w:tcPr>
                <w:p w14:paraId="1021700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0,11</w:t>
                  </w:r>
                </w:p>
              </w:tc>
              <w:tc>
                <w:tcPr>
                  <w:tcW w:w="711" w:type="dxa"/>
                  <w:shd w:val="clear" w:color="auto" w:fill="auto"/>
                  <w:noWrap/>
                  <w:vAlign w:val="bottom"/>
                  <w:hideMark/>
                </w:tcPr>
                <w:p w14:paraId="6DD2904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0,11</w:t>
                  </w:r>
                </w:p>
              </w:tc>
              <w:tc>
                <w:tcPr>
                  <w:tcW w:w="711" w:type="dxa"/>
                  <w:shd w:val="clear" w:color="auto" w:fill="auto"/>
                  <w:noWrap/>
                  <w:vAlign w:val="bottom"/>
                  <w:hideMark/>
                </w:tcPr>
                <w:p w14:paraId="41F603A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0,11</w:t>
                  </w:r>
                </w:p>
              </w:tc>
              <w:tc>
                <w:tcPr>
                  <w:tcW w:w="879" w:type="dxa"/>
                  <w:shd w:val="clear" w:color="auto" w:fill="auto"/>
                  <w:noWrap/>
                  <w:vAlign w:val="bottom"/>
                  <w:hideMark/>
                </w:tcPr>
                <w:p w14:paraId="15F7144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0,11</w:t>
                  </w:r>
                </w:p>
              </w:tc>
              <w:tc>
                <w:tcPr>
                  <w:tcW w:w="789" w:type="dxa"/>
                  <w:shd w:val="clear" w:color="auto" w:fill="auto"/>
                  <w:noWrap/>
                  <w:vAlign w:val="bottom"/>
                  <w:hideMark/>
                </w:tcPr>
                <w:p w14:paraId="42D1D63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0,11</w:t>
                  </w:r>
                </w:p>
              </w:tc>
              <w:tc>
                <w:tcPr>
                  <w:tcW w:w="1213" w:type="dxa"/>
                  <w:shd w:val="clear" w:color="auto" w:fill="auto"/>
                  <w:noWrap/>
                  <w:vAlign w:val="bottom"/>
                  <w:hideMark/>
                </w:tcPr>
                <w:p w14:paraId="0714B1F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0,11</w:t>
                  </w:r>
                </w:p>
              </w:tc>
              <w:tc>
                <w:tcPr>
                  <w:tcW w:w="850" w:type="dxa"/>
                  <w:shd w:val="clear" w:color="auto" w:fill="auto"/>
                  <w:noWrap/>
                  <w:vAlign w:val="bottom"/>
                  <w:hideMark/>
                </w:tcPr>
                <w:p w14:paraId="3FFBEF0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0,11</w:t>
                  </w:r>
                </w:p>
              </w:tc>
              <w:tc>
                <w:tcPr>
                  <w:tcW w:w="993" w:type="dxa"/>
                  <w:shd w:val="clear" w:color="auto" w:fill="auto"/>
                  <w:noWrap/>
                  <w:vAlign w:val="bottom"/>
                  <w:hideMark/>
                </w:tcPr>
                <w:p w14:paraId="3F0CBB8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0,11</w:t>
                  </w:r>
                </w:p>
              </w:tc>
              <w:tc>
                <w:tcPr>
                  <w:tcW w:w="850" w:type="dxa"/>
                  <w:shd w:val="clear" w:color="auto" w:fill="auto"/>
                  <w:noWrap/>
                  <w:vAlign w:val="bottom"/>
                  <w:hideMark/>
                </w:tcPr>
                <w:p w14:paraId="6682EC6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0,11</w:t>
                  </w:r>
                </w:p>
              </w:tc>
              <w:tc>
                <w:tcPr>
                  <w:tcW w:w="1276" w:type="dxa"/>
                  <w:shd w:val="clear" w:color="auto" w:fill="auto"/>
                  <w:noWrap/>
                  <w:vAlign w:val="bottom"/>
                  <w:hideMark/>
                </w:tcPr>
                <w:p w14:paraId="47B50F4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0,11</w:t>
                  </w:r>
                </w:p>
              </w:tc>
              <w:tc>
                <w:tcPr>
                  <w:tcW w:w="1276" w:type="dxa"/>
                  <w:shd w:val="clear" w:color="auto" w:fill="auto"/>
                  <w:noWrap/>
                  <w:vAlign w:val="bottom"/>
                  <w:hideMark/>
                </w:tcPr>
                <w:p w14:paraId="0816FB8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0,11</w:t>
                  </w:r>
                </w:p>
              </w:tc>
              <w:tc>
                <w:tcPr>
                  <w:tcW w:w="1275" w:type="dxa"/>
                  <w:shd w:val="clear" w:color="auto" w:fill="auto"/>
                  <w:noWrap/>
                  <w:vAlign w:val="bottom"/>
                  <w:hideMark/>
                </w:tcPr>
                <w:p w14:paraId="74BCCF8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0,11</w:t>
                  </w:r>
                </w:p>
              </w:tc>
              <w:tc>
                <w:tcPr>
                  <w:tcW w:w="989" w:type="dxa"/>
                  <w:shd w:val="clear" w:color="auto" w:fill="auto"/>
                  <w:noWrap/>
                  <w:vAlign w:val="bottom"/>
                  <w:hideMark/>
                </w:tcPr>
                <w:p w14:paraId="0A7315B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0,11</w:t>
                  </w:r>
                </w:p>
              </w:tc>
            </w:tr>
            <w:tr w:rsidR="00184E4A" w:rsidRPr="00262E33" w14:paraId="206EA03E" w14:textId="77777777" w:rsidTr="00184E4A">
              <w:trPr>
                <w:trHeight w:val="625"/>
              </w:trPr>
              <w:tc>
                <w:tcPr>
                  <w:tcW w:w="4712" w:type="dxa"/>
                  <w:shd w:val="clear" w:color="auto" w:fill="auto"/>
                  <w:vAlign w:val="bottom"/>
                  <w:hideMark/>
                </w:tcPr>
                <w:p w14:paraId="41D6D8B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76" w:type="dxa"/>
                  <w:shd w:val="clear" w:color="auto" w:fill="auto"/>
                  <w:vAlign w:val="center"/>
                  <w:hideMark/>
                </w:tcPr>
                <w:p w14:paraId="6A44A3F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center"/>
                  <w:hideMark/>
                </w:tcPr>
                <w:p w14:paraId="66524EF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1,09</w:t>
                  </w:r>
                </w:p>
              </w:tc>
              <w:tc>
                <w:tcPr>
                  <w:tcW w:w="1149" w:type="dxa"/>
                  <w:shd w:val="clear" w:color="auto" w:fill="auto"/>
                  <w:noWrap/>
                  <w:vAlign w:val="center"/>
                  <w:hideMark/>
                </w:tcPr>
                <w:p w14:paraId="7EACEBBD"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1,09</w:t>
                  </w:r>
                </w:p>
              </w:tc>
              <w:tc>
                <w:tcPr>
                  <w:tcW w:w="708" w:type="dxa"/>
                  <w:shd w:val="clear" w:color="auto" w:fill="auto"/>
                  <w:noWrap/>
                  <w:vAlign w:val="center"/>
                  <w:hideMark/>
                </w:tcPr>
                <w:p w14:paraId="4ADCBBD4"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1,09</w:t>
                  </w:r>
                </w:p>
              </w:tc>
              <w:tc>
                <w:tcPr>
                  <w:tcW w:w="711" w:type="dxa"/>
                  <w:shd w:val="clear" w:color="auto" w:fill="auto"/>
                  <w:noWrap/>
                  <w:vAlign w:val="center"/>
                  <w:hideMark/>
                </w:tcPr>
                <w:p w14:paraId="111E8BC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1,09</w:t>
                  </w:r>
                </w:p>
              </w:tc>
              <w:tc>
                <w:tcPr>
                  <w:tcW w:w="940" w:type="dxa"/>
                  <w:shd w:val="clear" w:color="auto" w:fill="auto"/>
                  <w:noWrap/>
                  <w:vAlign w:val="center"/>
                  <w:hideMark/>
                </w:tcPr>
                <w:p w14:paraId="5BE45FD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1,09</w:t>
                  </w:r>
                </w:p>
              </w:tc>
              <w:tc>
                <w:tcPr>
                  <w:tcW w:w="711" w:type="dxa"/>
                  <w:shd w:val="clear" w:color="auto" w:fill="auto"/>
                  <w:noWrap/>
                  <w:vAlign w:val="center"/>
                  <w:hideMark/>
                </w:tcPr>
                <w:p w14:paraId="633E07E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1,09</w:t>
                  </w:r>
                </w:p>
              </w:tc>
              <w:tc>
                <w:tcPr>
                  <w:tcW w:w="711" w:type="dxa"/>
                  <w:shd w:val="clear" w:color="auto" w:fill="auto"/>
                  <w:noWrap/>
                  <w:vAlign w:val="center"/>
                  <w:hideMark/>
                </w:tcPr>
                <w:p w14:paraId="5DC1533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1,09</w:t>
                  </w:r>
                </w:p>
              </w:tc>
              <w:tc>
                <w:tcPr>
                  <w:tcW w:w="879" w:type="dxa"/>
                  <w:shd w:val="clear" w:color="auto" w:fill="auto"/>
                  <w:noWrap/>
                  <w:vAlign w:val="center"/>
                  <w:hideMark/>
                </w:tcPr>
                <w:p w14:paraId="5CA1AD2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1,09</w:t>
                  </w:r>
                </w:p>
              </w:tc>
              <w:tc>
                <w:tcPr>
                  <w:tcW w:w="789" w:type="dxa"/>
                  <w:shd w:val="clear" w:color="auto" w:fill="auto"/>
                  <w:noWrap/>
                  <w:vAlign w:val="center"/>
                  <w:hideMark/>
                </w:tcPr>
                <w:p w14:paraId="417CCB5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1,09</w:t>
                  </w:r>
                </w:p>
              </w:tc>
              <w:tc>
                <w:tcPr>
                  <w:tcW w:w="1213" w:type="dxa"/>
                  <w:shd w:val="clear" w:color="auto" w:fill="auto"/>
                  <w:noWrap/>
                  <w:vAlign w:val="center"/>
                  <w:hideMark/>
                </w:tcPr>
                <w:p w14:paraId="6B92CE4E"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1,09</w:t>
                  </w:r>
                </w:p>
              </w:tc>
              <w:tc>
                <w:tcPr>
                  <w:tcW w:w="850" w:type="dxa"/>
                  <w:shd w:val="clear" w:color="auto" w:fill="auto"/>
                  <w:noWrap/>
                  <w:vAlign w:val="center"/>
                  <w:hideMark/>
                </w:tcPr>
                <w:p w14:paraId="7A017B8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1,09</w:t>
                  </w:r>
                </w:p>
              </w:tc>
              <w:tc>
                <w:tcPr>
                  <w:tcW w:w="993" w:type="dxa"/>
                  <w:shd w:val="clear" w:color="auto" w:fill="auto"/>
                  <w:noWrap/>
                  <w:vAlign w:val="center"/>
                  <w:hideMark/>
                </w:tcPr>
                <w:p w14:paraId="25ECA0D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1,09</w:t>
                  </w:r>
                </w:p>
              </w:tc>
              <w:tc>
                <w:tcPr>
                  <w:tcW w:w="850" w:type="dxa"/>
                  <w:shd w:val="clear" w:color="auto" w:fill="auto"/>
                  <w:noWrap/>
                  <w:vAlign w:val="center"/>
                  <w:hideMark/>
                </w:tcPr>
                <w:p w14:paraId="01E2436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1,09</w:t>
                  </w:r>
                </w:p>
              </w:tc>
              <w:tc>
                <w:tcPr>
                  <w:tcW w:w="1276" w:type="dxa"/>
                  <w:shd w:val="clear" w:color="auto" w:fill="auto"/>
                  <w:noWrap/>
                  <w:vAlign w:val="center"/>
                  <w:hideMark/>
                </w:tcPr>
                <w:p w14:paraId="603F7E5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1,09</w:t>
                  </w:r>
                </w:p>
              </w:tc>
              <w:tc>
                <w:tcPr>
                  <w:tcW w:w="1276" w:type="dxa"/>
                  <w:shd w:val="clear" w:color="auto" w:fill="auto"/>
                  <w:noWrap/>
                  <w:vAlign w:val="center"/>
                  <w:hideMark/>
                </w:tcPr>
                <w:p w14:paraId="7EDF6A0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1,09</w:t>
                  </w:r>
                </w:p>
              </w:tc>
              <w:tc>
                <w:tcPr>
                  <w:tcW w:w="1275" w:type="dxa"/>
                  <w:shd w:val="clear" w:color="auto" w:fill="auto"/>
                  <w:noWrap/>
                  <w:vAlign w:val="center"/>
                  <w:hideMark/>
                </w:tcPr>
                <w:p w14:paraId="5BF2D6B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1,09</w:t>
                  </w:r>
                </w:p>
              </w:tc>
              <w:tc>
                <w:tcPr>
                  <w:tcW w:w="989" w:type="dxa"/>
                  <w:shd w:val="clear" w:color="auto" w:fill="auto"/>
                  <w:noWrap/>
                  <w:vAlign w:val="center"/>
                  <w:hideMark/>
                </w:tcPr>
                <w:p w14:paraId="0E2444C3"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1,09</w:t>
                  </w:r>
                </w:p>
              </w:tc>
            </w:tr>
            <w:tr w:rsidR="00184E4A" w:rsidRPr="00262E33" w14:paraId="42B0CC58" w14:textId="77777777" w:rsidTr="00184E4A">
              <w:trPr>
                <w:trHeight w:val="621"/>
              </w:trPr>
              <w:tc>
                <w:tcPr>
                  <w:tcW w:w="4712" w:type="dxa"/>
                  <w:shd w:val="clear" w:color="auto" w:fill="auto"/>
                  <w:vAlign w:val="bottom"/>
                  <w:hideMark/>
                </w:tcPr>
                <w:p w14:paraId="4F06353A"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76" w:type="dxa"/>
                  <w:shd w:val="clear" w:color="auto" w:fill="auto"/>
                  <w:vAlign w:val="center"/>
                  <w:hideMark/>
                </w:tcPr>
                <w:p w14:paraId="3C34CF9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Гкал/ч</w:t>
                  </w:r>
                </w:p>
              </w:tc>
              <w:tc>
                <w:tcPr>
                  <w:tcW w:w="852" w:type="dxa"/>
                  <w:shd w:val="clear" w:color="auto" w:fill="auto"/>
                  <w:noWrap/>
                  <w:vAlign w:val="center"/>
                  <w:hideMark/>
                </w:tcPr>
                <w:p w14:paraId="510C54F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0,99</w:t>
                  </w:r>
                </w:p>
              </w:tc>
              <w:tc>
                <w:tcPr>
                  <w:tcW w:w="1149" w:type="dxa"/>
                  <w:shd w:val="clear" w:color="auto" w:fill="auto"/>
                  <w:noWrap/>
                  <w:vAlign w:val="center"/>
                  <w:hideMark/>
                </w:tcPr>
                <w:p w14:paraId="6124F075"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0,99</w:t>
                  </w:r>
                </w:p>
              </w:tc>
              <w:tc>
                <w:tcPr>
                  <w:tcW w:w="708" w:type="dxa"/>
                  <w:shd w:val="clear" w:color="auto" w:fill="auto"/>
                  <w:noWrap/>
                  <w:vAlign w:val="center"/>
                  <w:hideMark/>
                </w:tcPr>
                <w:p w14:paraId="6129991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0,99</w:t>
                  </w:r>
                </w:p>
              </w:tc>
              <w:tc>
                <w:tcPr>
                  <w:tcW w:w="711" w:type="dxa"/>
                  <w:shd w:val="clear" w:color="auto" w:fill="auto"/>
                  <w:noWrap/>
                  <w:vAlign w:val="center"/>
                  <w:hideMark/>
                </w:tcPr>
                <w:p w14:paraId="13E2C001"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0,99</w:t>
                  </w:r>
                </w:p>
              </w:tc>
              <w:tc>
                <w:tcPr>
                  <w:tcW w:w="940" w:type="dxa"/>
                  <w:shd w:val="clear" w:color="auto" w:fill="auto"/>
                  <w:noWrap/>
                  <w:vAlign w:val="center"/>
                  <w:hideMark/>
                </w:tcPr>
                <w:p w14:paraId="7CECA62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0,99</w:t>
                  </w:r>
                </w:p>
              </w:tc>
              <w:tc>
                <w:tcPr>
                  <w:tcW w:w="711" w:type="dxa"/>
                  <w:shd w:val="clear" w:color="auto" w:fill="auto"/>
                  <w:noWrap/>
                  <w:vAlign w:val="center"/>
                  <w:hideMark/>
                </w:tcPr>
                <w:p w14:paraId="1DAE0992"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0,99</w:t>
                  </w:r>
                </w:p>
              </w:tc>
              <w:tc>
                <w:tcPr>
                  <w:tcW w:w="711" w:type="dxa"/>
                  <w:shd w:val="clear" w:color="auto" w:fill="auto"/>
                  <w:noWrap/>
                  <w:vAlign w:val="center"/>
                  <w:hideMark/>
                </w:tcPr>
                <w:p w14:paraId="38B1E7E7"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0,99</w:t>
                  </w:r>
                </w:p>
              </w:tc>
              <w:tc>
                <w:tcPr>
                  <w:tcW w:w="879" w:type="dxa"/>
                  <w:shd w:val="clear" w:color="auto" w:fill="auto"/>
                  <w:noWrap/>
                  <w:vAlign w:val="center"/>
                  <w:hideMark/>
                </w:tcPr>
                <w:p w14:paraId="1C1A55C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0,99</w:t>
                  </w:r>
                </w:p>
              </w:tc>
              <w:tc>
                <w:tcPr>
                  <w:tcW w:w="789" w:type="dxa"/>
                  <w:shd w:val="clear" w:color="auto" w:fill="auto"/>
                  <w:noWrap/>
                  <w:vAlign w:val="center"/>
                  <w:hideMark/>
                </w:tcPr>
                <w:p w14:paraId="395A3486"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0,99</w:t>
                  </w:r>
                </w:p>
              </w:tc>
              <w:tc>
                <w:tcPr>
                  <w:tcW w:w="1213" w:type="dxa"/>
                  <w:shd w:val="clear" w:color="auto" w:fill="auto"/>
                  <w:noWrap/>
                  <w:vAlign w:val="center"/>
                  <w:hideMark/>
                </w:tcPr>
                <w:p w14:paraId="549DC21C"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0,99</w:t>
                  </w:r>
                </w:p>
              </w:tc>
              <w:tc>
                <w:tcPr>
                  <w:tcW w:w="850" w:type="dxa"/>
                  <w:shd w:val="clear" w:color="auto" w:fill="auto"/>
                  <w:noWrap/>
                  <w:vAlign w:val="center"/>
                  <w:hideMark/>
                </w:tcPr>
                <w:p w14:paraId="432C865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0,99</w:t>
                  </w:r>
                </w:p>
              </w:tc>
              <w:tc>
                <w:tcPr>
                  <w:tcW w:w="993" w:type="dxa"/>
                  <w:shd w:val="clear" w:color="auto" w:fill="auto"/>
                  <w:noWrap/>
                  <w:vAlign w:val="center"/>
                  <w:hideMark/>
                </w:tcPr>
                <w:p w14:paraId="1E29723F"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0,99</w:t>
                  </w:r>
                </w:p>
              </w:tc>
              <w:tc>
                <w:tcPr>
                  <w:tcW w:w="850" w:type="dxa"/>
                  <w:shd w:val="clear" w:color="auto" w:fill="auto"/>
                  <w:noWrap/>
                  <w:vAlign w:val="center"/>
                  <w:hideMark/>
                </w:tcPr>
                <w:p w14:paraId="3710A3CB"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0,99</w:t>
                  </w:r>
                </w:p>
              </w:tc>
              <w:tc>
                <w:tcPr>
                  <w:tcW w:w="1276" w:type="dxa"/>
                  <w:shd w:val="clear" w:color="auto" w:fill="auto"/>
                  <w:noWrap/>
                  <w:vAlign w:val="center"/>
                  <w:hideMark/>
                </w:tcPr>
                <w:p w14:paraId="1468727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0,99</w:t>
                  </w:r>
                </w:p>
              </w:tc>
              <w:tc>
                <w:tcPr>
                  <w:tcW w:w="1276" w:type="dxa"/>
                  <w:shd w:val="clear" w:color="auto" w:fill="auto"/>
                  <w:noWrap/>
                  <w:vAlign w:val="center"/>
                  <w:hideMark/>
                </w:tcPr>
                <w:p w14:paraId="05FC49A0"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0,99</w:t>
                  </w:r>
                </w:p>
              </w:tc>
              <w:tc>
                <w:tcPr>
                  <w:tcW w:w="1275" w:type="dxa"/>
                  <w:shd w:val="clear" w:color="auto" w:fill="auto"/>
                  <w:noWrap/>
                  <w:vAlign w:val="center"/>
                  <w:hideMark/>
                </w:tcPr>
                <w:p w14:paraId="3AA14569"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0,99</w:t>
                  </w:r>
                </w:p>
              </w:tc>
              <w:tc>
                <w:tcPr>
                  <w:tcW w:w="989" w:type="dxa"/>
                  <w:shd w:val="clear" w:color="auto" w:fill="auto"/>
                  <w:noWrap/>
                  <w:vAlign w:val="center"/>
                  <w:hideMark/>
                </w:tcPr>
                <w:p w14:paraId="57F08F28" w14:textId="77777777" w:rsidR="00184E4A" w:rsidRPr="00262E33" w:rsidRDefault="00184E4A" w:rsidP="00346B40">
                  <w:pPr>
                    <w:spacing w:line="240" w:lineRule="auto"/>
                    <w:jc w:val="center"/>
                    <w:rPr>
                      <w:rFonts w:ascii="Times New Roman" w:hAnsi="Times New Roman"/>
                      <w:color w:val="000000"/>
                      <w:sz w:val="20"/>
                    </w:rPr>
                  </w:pPr>
                  <w:r w:rsidRPr="00262E33">
                    <w:rPr>
                      <w:rFonts w:ascii="Times New Roman" w:hAnsi="Times New Roman"/>
                      <w:color w:val="000000"/>
                      <w:sz w:val="20"/>
                    </w:rPr>
                    <w:t>0,99</w:t>
                  </w:r>
                </w:p>
              </w:tc>
            </w:tr>
          </w:tbl>
          <w:p w14:paraId="1E282F77" w14:textId="08E92F1B" w:rsidR="00184E4A" w:rsidRDefault="00184E4A" w:rsidP="00C635EE"/>
          <w:tbl>
            <w:tblPr>
              <w:tblW w:w="21897" w:type="dxa"/>
              <w:tblLook w:val="04A0" w:firstRow="1" w:lastRow="0" w:firstColumn="1" w:lastColumn="0" w:noHBand="0" w:noVBand="1"/>
            </w:tblPr>
            <w:tblGrid>
              <w:gridCol w:w="4712"/>
              <w:gridCol w:w="992"/>
              <w:gridCol w:w="851"/>
              <w:gridCol w:w="1134"/>
              <w:gridCol w:w="850"/>
              <w:gridCol w:w="992"/>
              <w:gridCol w:w="851"/>
              <w:gridCol w:w="1134"/>
              <w:gridCol w:w="709"/>
              <w:gridCol w:w="992"/>
              <w:gridCol w:w="1134"/>
              <w:gridCol w:w="850"/>
              <w:gridCol w:w="993"/>
              <w:gridCol w:w="850"/>
              <w:gridCol w:w="851"/>
              <w:gridCol w:w="1134"/>
              <w:gridCol w:w="850"/>
              <w:gridCol w:w="992"/>
              <w:gridCol w:w="1026"/>
            </w:tblGrid>
            <w:tr w:rsidR="0039220D" w:rsidRPr="0034783D" w14:paraId="2941BE18" w14:textId="77777777" w:rsidTr="0039220D">
              <w:trPr>
                <w:trHeight w:val="300"/>
              </w:trPr>
              <w:tc>
                <w:tcPr>
                  <w:tcW w:w="4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88B9D" w14:textId="137A5F35" w:rsidR="0039220D" w:rsidRPr="0034783D" w:rsidRDefault="0039220D"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Показатель</w:t>
                  </w:r>
                </w:p>
              </w:tc>
              <w:tc>
                <w:tcPr>
                  <w:tcW w:w="992" w:type="dxa"/>
                  <w:tcBorders>
                    <w:top w:val="single" w:sz="4" w:space="0" w:color="auto"/>
                    <w:left w:val="nil"/>
                    <w:bottom w:val="single" w:sz="4" w:space="0" w:color="auto"/>
                    <w:right w:val="single" w:sz="4" w:space="0" w:color="auto"/>
                  </w:tcBorders>
                  <w:shd w:val="clear" w:color="auto" w:fill="auto"/>
                  <w:vAlign w:val="center"/>
                </w:tcPr>
                <w:p w14:paraId="2980DB3B" w14:textId="58A34241" w:rsidR="0039220D" w:rsidRPr="0034783D" w:rsidRDefault="0039220D"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Ед. изм.</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672E10" w14:textId="0A3194D4" w:rsidR="0039220D" w:rsidRPr="0034783D" w:rsidRDefault="0039220D"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2024</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45F0E87" w14:textId="2B273AFF" w:rsidR="0039220D" w:rsidRPr="0034783D" w:rsidRDefault="0039220D"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2025</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DBD2E68" w14:textId="1B0F0209" w:rsidR="0039220D" w:rsidRPr="0034783D" w:rsidRDefault="0039220D"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2026</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DAA0BB2" w14:textId="29CDCBFE" w:rsidR="0039220D" w:rsidRPr="0034783D" w:rsidRDefault="0039220D"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2027</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8F832D" w14:textId="57179601" w:rsidR="0039220D" w:rsidRPr="0034783D" w:rsidRDefault="0039220D"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2028</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FA85B8B" w14:textId="3EE2902F" w:rsidR="0039220D" w:rsidRPr="0034783D" w:rsidRDefault="0039220D"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2029</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8CCC9A0" w14:textId="14C24387" w:rsidR="0039220D" w:rsidRPr="0034783D" w:rsidRDefault="0039220D"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5FC8C7" w14:textId="7BA54D75" w:rsidR="0039220D" w:rsidRPr="0034783D" w:rsidRDefault="0039220D"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2031</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CA66957" w14:textId="0F998348" w:rsidR="0039220D" w:rsidRPr="0034783D" w:rsidRDefault="0039220D"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723E96D" w14:textId="0F4E2BB7" w:rsidR="0039220D" w:rsidRPr="0034783D" w:rsidRDefault="0039220D"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2033</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7BEC4A0" w14:textId="44EFB4B1" w:rsidR="0039220D" w:rsidRPr="0034783D" w:rsidRDefault="0039220D"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2034</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C8A19A5" w14:textId="3AF3C065" w:rsidR="0039220D" w:rsidRPr="0034783D" w:rsidRDefault="0039220D"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2035</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06C1F6" w14:textId="3428B138" w:rsidR="0039220D" w:rsidRPr="0034783D" w:rsidRDefault="0039220D"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2036</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34BA6F3" w14:textId="1823729C" w:rsidR="0039220D" w:rsidRPr="0034783D" w:rsidRDefault="0039220D"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2037</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8509509" w14:textId="22F0862B" w:rsidR="0039220D" w:rsidRPr="0034783D" w:rsidRDefault="0039220D"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2038</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727586" w14:textId="0057DBA5" w:rsidR="0039220D" w:rsidRPr="0034783D" w:rsidRDefault="0039220D"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2039</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20138E2B" w14:textId="4591E903" w:rsidR="0039220D" w:rsidRPr="0034783D" w:rsidRDefault="0039220D" w:rsidP="00346B40">
                  <w:pPr>
                    <w:spacing w:line="240" w:lineRule="auto"/>
                    <w:jc w:val="center"/>
                    <w:rPr>
                      <w:rFonts w:ascii="Times New Roman" w:hAnsi="Times New Roman"/>
                      <w:color w:val="000000"/>
                      <w:sz w:val="20"/>
                    </w:rPr>
                  </w:pPr>
                  <w:r w:rsidRPr="009D1CA4">
                    <w:rPr>
                      <w:rFonts w:ascii="Times New Roman" w:hAnsi="Times New Roman"/>
                      <w:b/>
                      <w:bCs/>
                      <w:color w:val="000000"/>
                      <w:sz w:val="20"/>
                    </w:rPr>
                    <w:t>2040</w:t>
                  </w:r>
                </w:p>
              </w:tc>
            </w:tr>
            <w:tr w:rsidR="0039220D" w:rsidRPr="0034783D" w14:paraId="5C40CA2C" w14:textId="77777777" w:rsidTr="0039220D">
              <w:trPr>
                <w:trHeight w:val="300"/>
              </w:trPr>
              <w:tc>
                <w:tcPr>
                  <w:tcW w:w="21897" w:type="dxa"/>
                  <w:gridSpan w:val="19"/>
                  <w:tcBorders>
                    <w:top w:val="single" w:sz="4" w:space="0" w:color="auto"/>
                    <w:left w:val="single" w:sz="4" w:space="0" w:color="auto"/>
                    <w:bottom w:val="single" w:sz="4" w:space="0" w:color="auto"/>
                    <w:right w:val="single" w:sz="4" w:space="0" w:color="auto"/>
                  </w:tcBorders>
                  <w:shd w:val="clear" w:color="auto" w:fill="auto"/>
                  <w:noWrap/>
                  <w:vAlign w:val="bottom"/>
                </w:tcPr>
                <w:p w14:paraId="583DF730" w14:textId="7B5E8457" w:rsidR="0039220D" w:rsidRPr="0034783D" w:rsidRDefault="0039220D" w:rsidP="00346B40">
                  <w:pPr>
                    <w:spacing w:line="240" w:lineRule="auto"/>
                    <w:jc w:val="center"/>
                    <w:rPr>
                      <w:rFonts w:ascii="Times New Roman" w:hAnsi="Times New Roman"/>
                      <w:color w:val="000000"/>
                      <w:sz w:val="20"/>
                    </w:rPr>
                  </w:pPr>
                  <w:r w:rsidRPr="00D06A77">
                    <w:rPr>
                      <w:rFonts w:ascii="Times New Roman" w:hAnsi="Times New Roman"/>
                      <w:b/>
                      <w:bCs/>
                      <w:iCs/>
                      <w:color w:val="000000"/>
                      <w:sz w:val="22"/>
                      <w:szCs w:val="22"/>
                    </w:rPr>
                    <w:t>ЕТО -005  АО "Курский комбинат хлебопродуктов"</w:t>
                  </w:r>
                </w:p>
              </w:tc>
            </w:tr>
            <w:tr w:rsidR="0034783D" w:rsidRPr="0034783D" w14:paraId="73FF79BB" w14:textId="77777777" w:rsidTr="0039220D">
              <w:trPr>
                <w:trHeight w:val="300"/>
              </w:trPr>
              <w:tc>
                <w:tcPr>
                  <w:tcW w:w="4712" w:type="dxa"/>
                  <w:tcBorders>
                    <w:top w:val="nil"/>
                    <w:left w:val="single" w:sz="4" w:space="0" w:color="auto"/>
                    <w:bottom w:val="single" w:sz="4" w:space="0" w:color="auto"/>
                    <w:right w:val="single" w:sz="4" w:space="0" w:color="auto"/>
                  </w:tcBorders>
                  <w:shd w:val="clear" w:color="auto" w:fill="auto"/>
                  <w:noWrap/>
                  <w:vAlign w:val="bottom"/>
                  <w:hideMark/>
                </w:tcPr>
                <w:p w14:paraId="49987B01"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Установленная тепловая мощность</w:t>
                  </w:r>
                </w:p>
              </w:tc>
              <w:tc>
                <w:tcPr>
                  <w:tcW w:w="992" w:type="dxa"/>
                  <w:tcBorders>
                    <w:top w:val="nil"/>
                    <w:left w:val="nil"/>
                    <w:bottom w:val="single" w:sz="4" w:space="0" w:color="auto"/>
                    <w:right w:val="single" w:sz="4" w:space="0" w:color="auto"/>
                  </w:tcBorders>
                  <w:shd w:val="clear" w:color="auto" w:fill="auto"/>
                  <w:vAlign w:val="center"/>
                  <w:hideMark/>
                </w:tcPr>
                <w:p w14:paraId="79B3BD23"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7F6BD781"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c>
                <w:tcPr>
                  <w:tcW w:w="1134" w:type="dxa"/>
                  <w:tcBorders>
                    <w:top w:val="nil"/>
                    <w:left w:val="nil"/>
                    <w:bottom w:val="single" w:sz="4" w:space="0" w:color="auto"/>
                    <w:right w:val="single" w:sz="4" w:space="0" w:color="auto"/>
                  </w:tcBorders>
                  <w:shd w:val="clear" w:color="auto" w:fill="auto"/>
                  <w:noWrap/>
                  <w:vAlign w:val="bottom"/>
                  <w:hideMark/>
                </w:tcPr>
                <w:p w14:paraId="6737705D"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c>
                <w:tcPr>
                  <w:tcW w:w="850" w:type="dxa"/>
                  <w:tcBorders>
                    <w:top w:val="nil"/>
                    <w:left w:val="nil"/>
                    <w:bottom w:val="single" w:sz="4" w:space="0" w:color="auto"/>
                    <w:right w:val="single" w:sz="4" w:space="0" w:color="auto"/>
                  </w:tcBorders>
                  <w:shd w:val="clear" w:color="auto" w:fill="auto"/>
                  <w:noWrap/>
                  <w:vAlign w:val="bottom"/>
                  <w:hideMark/>
                </w:tcPr>
                <w:p w14:paraId="54DE8D68"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c>
                <w:tcPr>
                  <w:tcW w:w="992" w:type="dxa"/>
                  <w:tcBorders>
                    <w:top w:val="nil"/>
                    <w:left w:val="nil"/>
                    <w:bottom w:val="single" w:sz="4" w:space="0" w:color="auto"/>
                    <w:right w:val="single" w:sz="4" w:space="0" w:color="auto"/>
                  </w:tcBorders>
                  <w:shd w:val="clear" w:color="auto" w:fill="auto"/>
                  <w:noWrap/>
                  <w:vAlign w:val="bottom"/>
                  <w:hideMark/>
                </w:tcPr>
                <w:p w14:paraId="78E39EA7"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c>
                <w:tcPr>
                  <w:tcW w:w="851" w:type="dxa"/>
                  <w:tcBorders>
                    <w:top w:val="nil"/>
                    <w:left w:val="nil"/>
                    <w:bottom w:val="single" w:sz="4" w:space="0" w:color="auto"/>
                    <w:right w:val="single" w:sz="4" w:space="0" w:color="auto"/>
                  </w:tcBorders>
                  <w:shd w:val="clear" w:color="auto" w:fill="auto"/>
                  <w:noWrap/>
                  <w:vAlign w:val="bottom"/>
                  <w:hideMark/>
                </w:tcPr>
                <w:p w14:paraId="4F4A5EA2"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c>
                <w:tcPr>
                  <w:tcW w:w="1134" w:type="dxa"/>
                  <w:tcBorders>
                    <w:top w:val="nil"/>
                    <w:left w:val="nil"/>
                    <w:bottom w:val="single" w:sz="4" w:space="0" w:color="auto"/>
                    <w:right w:val="single" w:sz="4" w:space="0" w:color="auto"/>
                  </w:tcBorders>
                  <w:shd w:val="clear" w:color="auto" w:fill="auto"/>
                  <w:noWrap/>
                  <w:vAlign w:val="bottom"/>
                  <w:hideMark/>
                </w:tcPr>
                <w:p w14:paraId="731D5154"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c>
                <w:tcPr>
                  <w:tcW w:w="709" w:type="dxa"/>
                  <w:tcBorders>
                    <w:top w:val="nil"/>
                    <w:left w:val="nil"/>
                    <w:bottom w:val="single" w:sz="4" w:space="0" w:color="auto"/>
                    <w:right w:val="single" w:sz="4" w:space="0" w:color="auto"/>
                  </w:tcBorders>
                  <w:shd w:val="clear" w:color="auto" w:fill="auto"/>
                  <w:noWrap/>
                  <w:vAlign w:val="bottom"/>
                  <w:hideMark/>
                </w:tcPr>
                <w:p w14:paraId="46C5F39C"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c>
                <w:tcPr>
                  <w:tcW w:w="992" w:type="dxa"/>
                  <w:tcBorders>
                    <w:top w:val="nil"/>
                    <w:left w:val="nil"/>
                    <w:bottom w:val="single" w:sz="4" w:space="0" w:color="auto"/>
                    <w:right w:val="single" w:sz="4" w:space="0" w:color="auto"/>
                  </w:tcBorders>
                  <w:shd w:val="clear" w:color="auto" w:fill="auto"/>
                  <w:noWrap/>
                  <w:vAlign w:val="bottom"/>
                  <w:hideMark/>
                </w:tcPr>
                <w:p w14:paraId="331F7752"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c>
                <w:tcPr>
                  <w:tcW w:w="1134" w:type="dxa"/>
                  <w:tcBorders>
                    <w:top w:val="nil"/>
                    <w:left w:val="nil"/>
                    <w:bottom w:val="single" w:sz="4" w:space="0" w:color="auto"/>
                    <w:right w:val="single" w:sz="4" w:space="0" w:color="auto"/>
                  </w:tcBorders>
                  <w:shd w:val="clear" w:color="auto" w:fill="auto"/>
                  <w:noWrap/>
                  <w:vAlign w:val="bottom"/>
                  <w:hideMark/>
                </w:tcPr>
                <w:p w14:paraId="593161D9"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c>
                <w:tcPr>
                  <w:tcW w:w="850" w:type="dxa"/>
                  <w:tcBorders>
                    <w:top w:val="nil"/>
                    <w:left w:val="nil"/>
                    <w:bottom w:val="single" w:sz="4" w:space="0" w:color="auto"/>
                    <w:right w:val="single" w:sz="4" w:space="0" w:color="auto"/>
                  </w:tcBorders>
                  <w:shd w:val="clear" w:color="auto" w:fill="auto"/>
                  <w:noWrap/>
                  <w:vAlign w:val="bottom"/>
                  <w:hideMark/>
                </w:tcPr>
                <w:p w14:paraId="5683B299"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c>
                <w:tcPr>
                  <w:tcW w:w="993" w:type="dxa"/>
                  <w:tcBorders>
                    <w:top w:val="nil"/>
                    <w:left w:val="nil"/>
                    <w:bottom w:val="single" w:sz="4" w:space="0" w:color="auto"/>
                    <w:right w:val="single" w:sz="4" w:space="0" w:color="auto"/>
                  </w:tcBorders>
                  <w:shd w:val="clear" w:color="auto" w:fill="auto"/>
                  <w:noWrap/>
                  <w:vAlign w:val="bottom"/>
                  <w:hideMark/>
                </w:tcPr>
                <w:p w14:paraId="15677F96"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c>
                <w:tcPr>
                  <w:tcW w:w="850" w:type="dxa"/>
                  <w:tcBorders>
                    <w:top w:val="nil"/>
                    <w:left w:val="nil"/>
                    <w:bottom w:val="single" w:sz="4" w:space="0" w:color="auto"/>
                    <w:right w:val="single" w:sz="4" w:space="0" w:color="auto"/>
                  </w:tcBorders>
                  <w:shd w:val="clear" w:color="auto" w:fill="auto"/>
                  <w:noWrap/>
                  <w:vAlign w:val="bottom"/>
                  <w:hideMark/>
                </w:tcPr>
                <w:p w14:paraId="3E965577"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c>
                <w:tcPr>
                  <w:tcW w:w="851" w:type="dxa"/>
                  <w:tcBorders>
                    <w:top w:val="nil"/>
                    <w:left w:val="nil"/>
                    <w:bottom w:val="single" w:sz="4" w:space="0" w:color="auto"/>
                    <w:right w:val="single" w:sz="4" w:space="0" w:color="auto"/>
                  </w:tcBorders>
                  <w:shd w:val="clear" w:color="auto" w:fill="auto"/>
                  <w:noWrap/>
                  <w:vAlign w:val="bottom"/>
                  <w:hideMark/>
                </w:tcPr>
                <w:p w14:paraId="28598402"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c>
                <w:tcPr>
                  <w:tcW w:w="1134" w:type="dxa"/>
                  <w:tcBorders>
                    <w:top w:val="nil"/>
                    <w:left w:val="nil"/>
                    <w:bottom w:val="single" w:sz="4" w:space="0" w:color="auto"/>
                    <w:right w:val="single" w:sz="4" w:space="0" w:color="auto"/>
                  </w:tcBorders>
                  <w:shd w:val="clear" w:color="auto" w:fill="auto"/>
                  <w:noWrap/>
                  <w:vAlign w:val="bottom"/>
                  <w:hideMark/>
                </w:tcPr>
                <w:p w14:paraId="0D2A0909"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c>
                <w:tcPr>
                  <w:tcW w:w="850" w:type="dxa"/>
                  <w:tcBorders>
                    <w:top w:val="nil"/>
                    <w:left w:val="nil"/>
                    <w:bottom w:val="single" w:sz="4" w:space="0" w:color="auto"/>
                    <w:right w:val="single" w:sz="4" w:space="0" w:color="auto"/>
                  </w:tcBorders>
                  <w:shd w:val="clear" w:color="auto" w:fill="auto"/>
                  <w:noWrap/>
                  <w:vAlign w:val="bottom"/>
                  <w:hideMark/>
                </w:tcPr>
                <w:p w14:paraId="20A95C9D"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c>
                <w:tcPr>
                  <w:tcW w:w="992" w:type="dxa"/>
                  <w:tcBorders>
                    <w:top w:val="nil"/>
                    <w:left w:val="nil"/>
                    <w:bottom w:val="single" w:sz="4" w:space="0" w:color="auto"/>
                    <w:right w:val="single" w:sz="4" w:space="0" w:color="auto"/>
                  </w:tcBorders>
                  <w:shd w:val="clear" w:color="auto" w:fill="auto"/>
                  <w:noWrap/>
                  <w:vAlign w:val="bottom"/>
                  <w:hideMark/>
                </w:tcPr>
                <w:p w14:paraId="1C52AB4F"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c>
                <w:tcPr>
                  <w:tcW w:w="1026" w:type="dxa"/>
                  <w:tcBorders>
                    <w:top w:val="nil"/>
                    <w:left w:val="nil"/>
                    <w:bottom w:val="single" w:sz="4" w:space="0" w:color="auto"/>
                    <w:right w:val="single" w:sz="4" w:space="0" w:color="auto"/>
                  </w:tcBorders>
                  <w:shd w:val="clear" w:color="auto" w:fill="auto"/>
                  <w:noWrap/>
                  <w:vAlign w:val="bottom"/>
                  <w:hideMark/>
                </w:tcPr>
                <w:p w14:paraId="2A82B8FD"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r>
            <w:tr w:rsidR="0034783D" w:rsidRPr="0034783D" w14:paraId="05698446" w14:textId="77777777" w:rsidTr="0039220D">
              <w:trPr>
                <w:trHeight w:val="300"/>
              </w:trPr>
              <w:tc>
                <w:tcPr>
                  <w:tcW w:w="4712" w:type="dxa"/>
                  <w:tcBorders>
                    <w:top w:val="nil"/>
                    <w:left w:val="single" w:sz="4" w:space="0" w:color="auto"/>
                    <w:bottom w:val="single" w:sz="4" w:space="0" w:color="auto"/>
                    <w:right w:val="single" w:sz="4" w:space="0" w:color="auto"/>
                  </w:tcBorders>
                  <w:shd w:val="clear" w:color="auto" w:fill="auto"/>
                  <w:noWrap/>
                  <w:vAlign w:val="bottom"/>
                  <w:hideMark/>
                </w:tcPr>
                <w:p w14:paraId="2AEDE123"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Располагаемая тепловая мощность</w:t>
                  </w:r>
                </w:p>
              </w:tc>
              <w:tc>
                <w:tcPr>
                  <w:tcW w:w="992" w:type="dxa"/>
                  <w:tcBorders>
                    <w:top w:val="nil"/>
                    <w:left w:val="nil"/>
                    <w:bottom w:val="single" w:sz="4" w:space="0" w:color="auto"/>
                    <w:right w:val="single" w:sz="4" w:space="0" w:color="auto"/>
                  </w:tcBorders>
                  <w:shd w:val="clear" w:color="auto" w:fill="auto"/>
                  <w:vAlign w:val="center"/>
                  <w:hideMark/>
                </w:tcPr>
                <w:p w14:paraId="02E2CC44"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51C30A4B"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c>
                <w:tcPr>
                  <w:tcW w:w="1134" w:type="dxa"/>
                  <w:tcBorders>
                    <w:top w:val="nil"/>
                    <w:left w:val="nil"/>
                    <w:bottom w:val="single" w:sz="4" w:space="0" w:color="auto"/>
                    <w:right w:val="single" w:sz="4" w:space="0" w:color="auto"/>
                  </w:tcBorders>
                  <w:shd w:val="clear" w:color="auto" w:fill="auto"/>
                  <w:noWrap/>
                  <w:vAlign w:val="bottom"/>
                  <w:hideMark/>
                </w:tcPr>
                <w:p w14:paraId="426EC4ED"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c>
                <w:tcPr>
                  <w:tcW w:w="850" w:type="dxa"/>
                  <w:tcBorders>
                    <w:top w:val="nil"/>
                    <w:left w:val="nil"/>
                    <w:bottom w:val="single" w:sz="4" w:space="0" w:color="auto"/>
                    <w:right w:val="single" w:sz="4" w:space="0" w:color="auto"/>
                  </w:tcBorders>
                  <w:shd w:val="clear" w:color="auto" w:fill="auto"/>
                  <w:noWrap/>
                  <w:vAlign w:val="bottom"/>
                  <w:hideMark/>
                </w:tcPr>
                <w:p w14:paraId="2E85953C"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c>
                <w:tcPr>
                  <w:tcW w:w="992" w:type="dxa"/>
                  <w:tcBorders>
                    <w:top w:val="nil"/>
                    <w:left w:val="nil"/>
                    <w:bottom w:val="single" w:sz="4" w:space="0" w:color="auto"/>
                    <w:right w:val="single" w:sz="4" w:space="0" w:color="auto"/>
                  </w:tcBorders>
                  <w:shd w:val="clear" w:color="auto" w:fill="auto"/>
                  <w:noWrap/>
                  <w:vAlign w:val="bottom"/>
                  <w:hideMark/>
                </w:tcPr>
                <w:p w14:paraId="55BAF02B"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c>
                <w:tcPr>
                  <w:tcW w:w="851" w:type="dxa"/>
                  <w:tcBorders>
                    <w:top w:val="nil"/>
                    <w:left w:val="nil"/>
                    <w:bottom w:val="single" w:sz="4" w:space="0" w:color="auto"/>
                    <w:right w:val="single" w:sz="4" w:space="0" w:color="auto"/>
                  </w:tcBorders>
                  <w:shd w:val="clear" w:color="auto" w:fill="auto"/>
                  <w:noWrap/>
                  <w:vAlign w:val="bottom"/>
                  <w:hideMark/>
                </w:tcPr>
                <w:p w14:paraId="7F9C857F"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c>
                <w:tcPr>
                  <w:tcW w:w="1134" w:type="dxa"/>
                  <w:tcBorders>
                    <w:top w:val="nil"/>
                    <w:left w:val="nil"/>
                    <w:bottom w:val="single" w:sz="4" w:space="0" w:color="auto"/>
                    <w:right w:val="single" w:sz="4" w:space="0" w:color="auto"/>
                  </w:tcBorders>
                  <w:shd w:val="clear" w:color="auto" w:fill="auto"/>
                  <w:noWrap/>
                  <w:vAlign w:val="bottom"/>
                  <w:hideMark/>
                </w:tcPr>
                <w:p w14:paraId="32BA5E36"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c>
                <w:tcPr>
                  <w:tcW w:w="709" w:type="dxa"/>
                  <w:tcBorders>
                    <w:top w:val="nil"/>
                    <w:left w:val="nil"/>
                    <w:bottom w:val="single" w:sz="4" w:space="0" w:color="auto"/>
                    <w:right w:val="single" w:sz="4" w:space="0" w:color="auto"/>
                  </w:tcBorders>
                  <w:shd w:val="clear" w:color="auto" w:fill="auto"/>
                  <w:noWrap/>
                  <w:vAlign w:val="bottom"/>
                  <w:hideMark/>
                </w:tcPr>
                <w:p w14:paraId="32BD07DF"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c>
                <w:tcPr>
                  <w:tcW w:w="992" w:type="dxa"/>
                  <w:tcBorders>
                    <w:top w:val="nil"/>
                    <w:left w:val="nil"/>
                    <w:bottom w:val="single" w:sz="4" w:space="0" w:color="auto"/>
                    <w:right w:val="single" w:sz="4" w:space="0" w:color="auto"/>
                  </w:tcBorders>
                  <w:shd w:val="clear" w:color="auto" w:fill="auto"/>
                  <w:noWrap/>
                  <w:vAlign w:val="bottom"/>
                  <w:hideMark/>
                </w:tcPr>
                <w:p w14:paraId="18E3D014"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c>
                <w:tcPr>
                  <w:tcW w:w="1134" w:type="dxa"/>
                  <w:tcBorders>
                    <w:top w:val="nil"/>
                    <w:left w:val="nil"/>
                    <w:bottom w:val="single" w:sz="4" w:space="0" w:color="auto"/>
                    <w:right w:val="single" w:sz="4" w:space="0" w:color="auto"/>
                  </w:tcBorders>
                  <w:shd w:val="clear" w:color="auto" w:fill="auto"/>
                  <w:noWrap/>
                  <w:vAlign w:val="bottom"/>
                  <w:hideMark/>
                </w:tcPr>
                <w:p w14:paraId="76B24F7A"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c>
                <w:tcPr>
                  <w:tcW w:w="850" w:type="dxa"/>
                  <w:tcBorders>
                    <w:top w:val="nil"/>
                    <w:left w:val="nil"/>
                    <w:bottom w:val="single" w:sz="4" w:space="0" w:color="auto"/>
                    <w:right w:val="single" w:sz="4" w:space="0" w:color="auto"/>
                  </w:tcBorders>
                  <w:shd w:val="clear" w:color="auto" w:fill="auto"/>
                  <w:noWrap/>
                  <w:vAlign w:val="bottom"/>
                  <w:hideMark/>
                </w:tcPr>
                <w:p w14:paraId="319FEEB6"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c>
                <w:tcPr>
                  <w:tcW w:w="993" w:type="dxa"/>
                  <w:tcBorders>
                    <w:top w:val="nil"/>
                    <w:left w:val="nil"/>
                    <w:bottom w:val="single" w:sz="4" w:space="0" w:color="auto"/>
                    <w:right w:val="single" w:sz="4" w:space="0" w:color="auto"/>
                  </w:tcBorders>
                  <w:shd w:val="clear" w:color="auto" w:fill="auto"/>
                  <w:noWrap/>
                  <w:vAlign w:val="bottom"/>
                  <w:hideMark/>
                </w:tcPr>
                <w:p w14:paraId="5F958B77"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c>
                <w:tcPr>
                  <w:tcW w:w="850" w:type="dxa"/>
                  <w:tcBorders>
                    <w:top w:val="nil"/>
                    <w:left w:val="nil"/>
                    <w:bottom w:val="single" w:sz="4" w:space="0" w:color="auto"/>
                    <w:right w:val="single" w:sz="4" w:space="0" w:color="auto"/>
                  </w:tcBorders>
                  <w:shd w:val="clear" w:color="auto" w:fill="auto"/>
                  <w:noWrap/>
                  <w:vAlign w:val="bottom"/>
                  <w:hideMark/>
                </w:tcPr>
                <w:p w14:paraId="07143BC9"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c>
                <w:tcPr>
                  <w:tcW w:w="851" w:type="dxa"/>
                  <w:tcBorders>
                    <w:top w:val="nil"/>
                    <w:left w:val="nil"/>
                    <w:bottom w:val="single" w:sz="4" w:space="0" w:color="auto"/>
                    <w:right w:val="single" w:sz="4" w:space="0" w:color="auto"/>
                  </w:tcBorders>
                  <w:shd w:val="clear" w:color="auto" w:fill="auto"/>
                  <w:noWrap/>
                  <w:vAlign w:val="bottom"/>
                  <w:hideMark/>
                </w:tcPr>
                <w:p w14:paraId="2E46428C"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c>
                <w:tcPr>
                  <w:tcW w:w="1134" w:type="dxa"/>
                  <w:tcBorders>
                    <w:top w:val="nil"/>
                    <w:left w:val="nil"/>
                    <w:bottom w:val="single" w:sz="4" w:space="0" w:color="auto"/>
                    <w:right w:val="single" w:sz="4" w:space="0" w:color="auto"/>
                  </w:tcBorders>
                  <w:shd w:val="clear" w:color="auto" w:fill="auto"/>
                  <w:noWrap/>
                  <w:vAlign w:val="bottom"/>
                  <w:hideMark/>
                </w:tcPr>
                <w:p w14:paraId="5873B4FF"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c>
                <w:tcPr>
                  <w:tcW w:w="850" w:type="dxa"/>
                  <w:tcBorders>
                    <w:top w:val="nil"/>
                    <w:left w:val="nil"/>
                    <w:bottom w:val="single" w:sz="4" w:space="0" w:color="auto"/>
                    <w:right w:val="single" w:sz="4" w:space="0" w:color="auto"/>
                  </w:tcBorders>
                  <w:shd w:val="clear" w:color="auto" w:fill="auto"/>
                  <w:noWrap/>
                  <w:vAlign w:val="bottom"/>
                  <w:hideMark/>
                </w:tcPr>
                <w:p w14:paraId="69F3870E"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c>
                <w:tcPr>
                  <w:tcW w:w="992" w:type="dxa"/>
                  <w:tcBorders>
                    <w:top w:val="nil"/>
                    <w:left w:val="nil"/>
                    <w:bottom w:val="single" w:sz="4" w:space="0" w:color="auto"/>
                    <w:right w:val="single" w:sz="4" w:space="0" w:color="auto"/>
                  </w:tcBorders>
                  <w:shd w:val="clear" w:color="auto" w:fill="auto"/>
                  <w:noWrap/>
                  <w:vAlign w:val="bottom"/>
                  <w:hideMark/>
                </w:tcPr>
                <w:p w14:paraId="3E911DEB"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c>
                <w:tcPr>
                  <w:tcW w:w="1026" w:type="dxa"/>
                  <w:tcBorders>
                    <w:top w:val="nil"/>
                    <w:left w:val="nil"/>
                    <w:bottom w:val="single" w:sz="4" w:space="0" w:color="auto"/>
                    <w:right w:val="single" w:sz="4" w:space="0" w:color="auto"/>
                  </w:tcBorders>
                  <w:shd w:val="clear" w:color="auto" w:fill="auto"/>
                  <w:noWrap/>
                  <w:vAlign w:val="bottom"/>
                  <w:hideMark/>
                </w:tcPr>
                <w:p w14:paraId="6035A78C"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14,08</w:t>
                  </w:r>
                </w:p>
              </w:tc>
            </w:tr>
            <w:tr w:rsidR="0034783D" w:rsidRPr="0034783D" w14:paraId="14C5AE53" w14:textId="77777777" w:rsidTr="0039220D">
              <w:trPr>
                <w:trHeight w:val="249"/>
              </w:trPr>
              <w:tc>
                <w:tcPr>
                  <w:tcW w:w="4712" w:type="dxa"/>
                  <w:tcBorders>
                    <w:top w:val="nil"/>
                    <w:left w:val="single" w:sz="4" w:space="0" w:color="auto"/>
                    <w:bottom w:val="single" w:sz="4" w:space="0" w:color="auto"/>
                    <w:right w:val="single" w:sz="4" w:space="0" w:color="auto"/>
                  </w:tcBorders>
                  <w:shd w:val="clear" w:color="auto" w:fill="auto"/>
                  <w:vAlign w:val="bottom"/>
                  <w:hideMark/>
                </w:tcPr>
                <w:p w14:paraId="3C041FD0"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Затраты тепла на собственные нужды котельной</w:t>
                  </w:r>
                </w:p>
              </w:tc>
              <w:tc>
                <w:tcPr>
                  <w:tcW w:w="992" w:type="dxa"/>
                  <w:tcBorders>
                    <w:top w:val="nil"/>
                    <w:left w:val="nil"/>
                    <w:bottom w:val="single" w:sz="4" w:space="0" w:color="auto"/>
                    <w:right w:val="single" w:sz="4" w:space="0" w:color="auto"/>
                  </w:tcBorders>
                  <w:shd w:val="clear" w:color="auto" w:fill="auto"/>
                  <w:vAlign w:val="center"/>
                  <w:hideMark/>
                </w:tcPr>
                <w:p w14:paraId="054532C0"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4AB8AE77"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0,50</w:t>
                  </w:r>
                </w:p>
              </w:tc>
              <w:tc>
                <w:tcPr>
                  <w:tcW w:w="1134" w:type="dxa"/>
                  <w:tcBorders>
                    <w:top w:val="nil"/>
                    <w:left w:val="nil"/>
                    <w:bottom w:val="single" w:sz="4" w:space="0" w:color="auto"/>
                    <w:right w:val="single" w:sz="4" w:space="0" w:color="auto"/>
                  </w:tcBorders>
                  <w:shd w:val="clear" w:color="auto" w:fill="auto"/>
                  <w:noWrap/>
                  <w:vAlign w:val="bottom"/>
                  <w:hideMark/>
                </w:tcPr>
                <w:p w14:paraId="2A09E658"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0,50</w:t>
                  </w:r>
                </w:p>
              </w:tc>
              <w:tc>
                <w:tcPr>
                  <w:tcW w:w="850" w:type="dxa"/>
                  <w:tcBorders>
                    <w:top w:val="nil"/>
                    <w:left w:val="nil"/>
                    <w:bottom w:val="single" w:sz="4" w:space="0" w:color="auto"/>
                    <w:right w:val="single" w:sz="4" w:space="0" w:color="auto"/>
                  </w:tcBorders>
                  <w:shd w:val="clear" w:color="auto" w:fill="auto"/>
                  <w:noWrap/>
                  <w:vAlign w:val="bottom"/>
                  <w:hideMark/>
                </w:tcPr>
                <w:p w14:paraId="58D69303"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0,50</w:t>
                  </w:r>
                </w:p>
              </w:tc>
              <w:tc>
                <w:tcPr>
                  <w:tcW w:w="992" w:type="dxa"/>
                  <w:tcBorders>
                    <w:top w:val="nil"/>
                    <w:left w:val="nil"/>
                    <w:bottom w:val="single" w:sz="4" w:space="0" w:color="auto"/>
                    <w:right w:val="single" w:sz="4" w:space="0" w:color="auto"/>
                  </w:tcBorders>
                  <w:shd w:val="clear" w:color="auto" w:fill="auto"/>
                  <w:noWrap/>
                  <w:vAlign w:val="bottom"/>
                  <w:hideMark/>
                </w:tcPr>
                <w:p w14:paraId="3AD2BA26"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0,50</w:t>
                  </w:r>
                </w:p>
              </w:tc>
              <w:tc>
                <w:tcPr>
                  <w:tcW w:w="851" w:type="dxa"/>
                  <w:tcBorders>
                    <w:top w:val="nil"/>
                    <w:left w:val="nil"/>
                    <w:bottom w:val="single" w:sz="4" w:space="0" w:color="auto"/>
                    <w:right w:val="single" w:sz="4" w:space="0" w:color="auto"/>
                  </w:tcBorders>
                  <w:shd w:val="clear" w:color="auto" w:fill="auto"/>
                  <w:noWrap/>
                  <w:vAlign w:val="bottom"/>
                  <w:hideMark/>
                </w:tcPr>
                <w:p w14:paraId="413C1866"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0,50</w:t>
                  </w:r>
                </w:p>
              </w:tc>
              <w:tc>
                <w:tcPr>
                  <w:tcW w:w="1134" w:type="dxa"/>
                  <w:tcBorders>
                    <w:top w:val="nil"/>
                    <w:left w:val="nil"/>
                    <w:bottom w:val="single" w:sz="4" w:space="0" w:color="auto"/>
                    <w:right w:val="single" w:sz="4" w:space="0" w:color="auto"/>
                  </w:tcBorders>
                  <w:shd w:val="clear" w:color="auto" w:fill="auto"/>
                  <w:noWrap/>
                  <w:vAlign w:val="bottom"/>
                  <w:hideMark/>
                </w:tcPr>
                <w:p w14:paraId="3980DDAB"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0,50</w:t>
                  </w:r>
                </w:p>
              </w:tc>
              <w:tc>
                <w:tcPr>
                  <w:tcW w:w="709" w:type="dxa"/>
                  <w:tcBorders>
                    <w:top w:val="nil"/>
                    <w:left w:val="nil"/>
                    <w:bottom w:val="single" w:sz="4" w:space="0" w:color="auto"/>
                    <w:right w:val="single" w:sz="4" w:space="0" w:color="auto"/>
                  </w:tcBorders>
                  <w:shd w:val="clear" w:color="auto" w:fill="auto"/>
                  <w:noWrap/>
                  <w:vAlign w:val="bottom"/>
                  <w:hideMark/>
                </w:tcPr>
                <w:p w14:paraId="1FC4B015"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0,50</w:t>
                  </w:r>
                </w:p>
              </w:tc>
              <w:tc>
                <w:tcPr>
                  <w:tcW w:w="992" w:type="dxa"/>
                  <w:tcBorders>
                    <w:top w:val="nil"/>
                    <w:left w:val="nil"/>
                    <w:bottom w:val="single" w:sz="4" w:space="0" w:color="auto"/>
                    <w:right w:val="single" w:sz="4" w:space="0" w:color="auto"/>
                  </w:tcBorders>
                  <w:shd w:val="clear" w:color="auto" w:fill="auto"/>
                  <w:noWrap/>
                  <w:vAlign w:val="bottom"/>
                  <w:hideMark/>
                </w:tcPr>
                <w:p w14:paraId="57A3C9A1"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0,50</w:t>
                  </w:r>
                </w:p>
              </w:tc>
              <w:tc>
                <w:tcPr>
                  <w:tcW w:w="1134" w:type="dxa"/>
                  <w:tcBorders>
                    <w:top w:val="nil"/>
                    <w:left w:val="nil"/>
                    <w:bottom w:val="single" w:sz="4" w:space="0" w:color="auto"/>
                    <w:right w:val="single" w:sz="4" w:space="0" w:color="auto"/>
                  </w:tcBorders>
                  <w:shd w:val="clear" w:color="auto" w:fill="auto"/>
                  <w:noWrap/>
                  <w:vAlign w:val="bottom"/>
                  <w:hideMark/>
                </w:tcPr>
                <w:p w14:paraId="417B0193"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0,50</w:t>
                  </w:r>
                </w:p>
              </w:tc>
              <w:tc>
                <w:tcPr>
                  <w:tcW w:w="850" w:type="dxa"/>
                  <w:tcBorders>
                    <w:top w:val="nil"/>
                    <w:left w:val="nil"/>
                    <w:bottom w:val="single" w:sz="4" w:space="0" w:color="auto"/>
                    <w:right w:val="single" w:sz="4" w:space="0" w:color="auto"/>
                  </w:tcBorders>
                  <w:shd w:val="clear" w:color="auto" w:fill="auto"/>
                  <w:noWrap/>
                  <w:vAlign w:val="bottom"/>
                  <w:hideMark/>
                </w:tcPr>
                <w:p w14:paraId="26F8474F"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0,50</w:t>
                  </w:r>
                </w:p>
              </w:tc>
              <w:tc>
                <w:tcPr>
                  <w:tcW w:w="993" w:type="dxa"/>
                  <w:tcBorders>
                    <w:top w:val="nil"/>
                    <w:left w:val="nil"/>
                    <w:bottom w:val="single" w:sz="4" w:space="0" w:color="auto"/>
                    <w:right w:val="single" w:sz="4" w:space="0" w:color="auto"/>
                  </w:tcBorders>
                  <w:shd w:val="clear" w:color="auto" w:fill="auto"/>
                  <w:noWrap/>
                  <w:vAlign w:val="bottom"/>
                  <w:hideMark/>
                </w:tcPr>
                <w:p w14:paraId="1DD4728D"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0,50</w:t>
                  </w:r>
                </w:p>
              </w:tc>
              <w:tc>
                <w:tcPr>
                  <w:tcW w:w="850" w:type="dxa"/>
                  <w:tcBorders>
                    <w:top w:val="nil"/>
                    <w:left w:val="nil"/>
                    <w:bottom w:val="single" w:sz="4" w:space="0" w:color="auto"/>
                    <w:right w:val="single" w:sz="4" w:space="0" w:color="auto"/>
                  </w:tcBorders>
                  <w:shd w:val="clear" w:color="auto" w:fill="auto"/>
                  <w:noWrap/>
                  <w:vAlign w:val="bottom"/>
                  <w:hideMark/>
                </w:tcPr>
                <w:p w14:paraId="7A3B3E52"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0,50</w:t>
                  </w:r>
                </w:p>
              </w:tc>
              <w:tc>
                <w:tcPr>
                  <w:tcW w:w="851" w:type="dxa"/>
                  <w:tcBorders>
                    <w:top w:val="nil"/>
                    <w:left w:val="nil"/>
                    <w:bottom w:val="single" w:sz="4" w:space="0" w:color="auto"/>
                    <w:right w:val="single" w:sz="4" w:space="0" w:color="auto"/>
                  </w:tcBorders>
                  <w:shd w:val="clear" w:color="auto" w:fill="auto"/>
                  <w:noWrap/>
                  <w:vAlign w:val="bottom"/>
                  <w:hideMark/>
                </w:tcPr>
                <w:p w14:paraId="4DD2CB58"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0,50</w:t>
                  </w:r>
                </w:p>
              </w:tc>
              <w:tc>
                <w:tcPr>
                  <w:tcW w:w="1134" w:type="dxa"/>
                  <w:tcBorders>
                    <w:top w:val="nil"/>
                    <w:left w:val="nil"/>
                    <w:bottom w:val="single" w:sz="4" w:space="0" w:color="auto"/>
                    <w:right w:val="single" w:sz="4" w:space="0" w:color="auto"/>
                  </w:tcBorders>
                  <w:shd w:val="clear" w:color="auto" w:fill="auto"/>
                  <w:noWrap/>
                  <w:vAlign w:val="bottom"/>
                  <w:hideMark/>
                </w:tcPr>
                <w:p w14:paraId="2ACFDD0A"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0,50</w:t>
                  </w:r>
                </w:p>
              </w:tc>
              <w:tc>
                <w:tcPr>
                  <w:tcW w:w="850" w:type="dxa"/>
                  <w:tcBorders>
                    <w:top w:val="nil"/>
                    <w:left w:val="nil"/>
                    <w:bottom w:val="single" w:sz="4" w:space="0" w:color="auto"/>
                    <w:right w:val="single" w:sz="4" w:space="0" w:color="auto"/>
                  </w:tcBorders>
                  <w:shd w:val="clear" w:color="auto" w:fill="auto"/>
                  <w:noWrap/>
                  <w:vAlign w:val="bottom"/>
                  <w:hideMark/>
                </w:tcPr>
                <w:p w14:paraId="035F9BF5"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0,50</w:t>
                  </w:r>
                </w:p>
              </w:tc>
              <w:tc>
                <w:tcPr>
                  <w:tcW w:w="992" w:type="dxa"/>
                  <w:tcBorders>
                    <w:top w:val="nil"/>
                    <w:left w:val="nil"/>
                    <w:bottom w:val="single" w:sz="4" w:space="0" w:color="auto"/>
                    <w:right w:val="single" w:sz="4" w:space="0" w:color="auto"/>
                  </w:tcBorders>
                  <w:shd w:val="clear" w:color="auto" w:fill="auto"/>
                  <w:noWrap/>
                  <w:vAlign w:val="bottom"/>
                  <w:hideMark/>
                </w:tcPr>
                <w:p w14:paraId="05EEB8E2"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0,50</w:t>
                  </w:r>
                </w:p>
              </w:tc>
              <w:tc>
                <w:tcPr>
                  <w:tcW w:w="1026" w:type="dxa"/>
                  <w:tcBorders>
                    <w:top w:val="nil"/>
                    <w:left w:val="nil"/>
                    <w:bottom w:val="single" w:sz="4" w:space="0" w:color="auto"/>
                    <w:right w:val="single" w:sz="4" w:space="0" w:color="auto"/>
                  </w:tcBorders>
                  <w:shd w:val="clear" w:color="auto" w:fill="auto"/>
                  <w:noWrap/>
                  <w:vAlign w:val="bottom"/>
                  <w:hideMark/>
                </w:tcPr>
                <w:p w14:paraId="32377664"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0,50</w:t>
                  </w:r>
                </w:p>
              </w:tc>
            </w:tr>
            <w:tr w:rsidR="0034783D" w:rsidRPr="0034783D" w14:paraId="26395F29" w14:textId="77777777" w:rsidTr="0039220D">
              <w:trPr>
                <w:trHeight w:val="300"/>
              </w:trPr>
              <w:tc>
                <w:tcPr>
                  <w:tcW w:w="4712" w:type="dxa"/>
                  <w:tcBorders>
                    <w:top w:val="nil"/>
                    <w:left w:val="single" w:sz="4" w:space="0" w:color="auto"/>
                    <w:bottom w:val="single" w:sz="4" w:space="0" w:color="auto"/>
                    <w:right w:val="single" w:sz="4" w:space="0" w:color="auto"/>
                  </w:tcBorders>
                  <w:shd w:val="clear" w:color="auto" w:fill="auto"/>
                  <w:vAlign w:val="bottom"/>
                  <w:hideMark/>
                </w:tcPr>
                <w:p w14:paraId="7EBD7160"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Потери в тепловых сетях</w:t>
                  </w:r>
                </w:p>
              </w:tc>
              <w:tc>
                <w:tcPr>
                  <w:tcW w:w="992" w:type="dxa"/>
                  <w:tcBorders>
                    <w:top w:val="nil"/>
                    <w:left w:val="nil"/>
                    <w:bottom w:val="single" w:sz="4" w:space="0" w:color="auto"/>
                    <w:right w:val="single" w:sz="4" w:space="0" w:color="auto"/>
                  </w:tcBorders>
                  <w:shd w:val="clear" w:color="auto" w:fill="auto"/>
                  <w:vAlign w:val="center"/>
                  <w:hideMark/>
                </w:tcPr>
                <w:p w14:paraId="44B37E2A"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34FBE8B3"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1,10</w:t>
                  </w:r>
                </w:p>
              </w:tc>
              <w:tc>
                <w:tcPr>
                  <w:tcW w:w="1134" w:type="dxa"/>
                  <w:tcBorders>
                    <w:top w:val="nil"/>
                    <w:left w:val="nil"/>
                    <w:bottom w:val="single" w:sz="4" w:space="0" w:color="auto"/>
                    <w:right w:val="single" w:sz="4" w:space="0" w:color="auto"/>
                  </w:tcBorders>
                  <w:shd w:val="clear" w:color="auto" w:fill="auto"/>
                  <w:noWrap/>
                  <w:vAlign w:val="bottom"/>
                  <w:hideMark/>
                </w:tcPr>
                <w:p w14:paraId="3F1AF3E5"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1,10</w:t>
                  </w:r>
                </w:p>
              </w:tc>
              <w:tc>
                <w:tcPr>
                  <w:tcW w:w="850" w:type="dxa"/>
                  <w:tcBorders>
                    <w:top w:val="nil"/>
                    <w:left w:val="nil"/>
                    <w:bottom w:val="single" w:sz="4" w:space="0" w:color="auto"/>
                    <w:right w:val="single" w:sz="4" w:space="0" w:color="auto"/>
                  </w:tcBorders>
                  <w:shd w:val="clear" w:color="auto" w:fill="auto"/>
                  <w:noWrap/>
                  <w:vAlign w:val="bottom"/>
                  <w:hideMark/>
                </w:tcPr>
                <w:p w14:paraId="080B5C01"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1,10</w:t>
                  </w:r>
                </w:p>
              </w:tc>
              <w:tc>
                <w:tcPr>
                  <w:tcW w:w="992" w:type="dxa"/>
                  <w:tcBorders>
                    <w:top w:val="nil"/>
                    <w:left w:val="nil"/>
                    <w:bottom w:val="single" w:sz="4" w:space="0" w:color="auto"/>
                    <w:right w:val="single" w:sz="4" w:space="0" w:color="auto"/>
                  </w:tcBorders>
                  <w:shd w:val="clear" w:color="auto" w:fill="auto"/>
                  <w:noWrap/>
                  <w:vAlign w:val="bottom"/>
                  <w:hideMark/>
                </w:tcPr>
                <w:p w14:paraId="36D5549A"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1,10</w:t>
                  </w:r>
                </w:p>
              </w:tc>
              <w:tc>
                <w:tcPr>
                  <w:tcW w:w="851" w:type="dxa"/>
                  <w:tcBorders>
                    <w:top w:val="nil"/>
                    <w:left w:val="nil"/>
                    <w:bottom w:val="single" w:sz="4" w:space="0" w:color="auto"/>
                    <w:right w:val="single" w:sz="4" w:space="0" w:color="auto"/>
                  </w:tcBorders>
                  <w:shd w:val="clear" w:color="auto" w:fill="auto"/>
                  <w:noWrap/>
                  <w:vAlign w:val="bottom"/>
                  <w:hideMark/>
                </w:tcPr>
                <w:p w14:paraId="311B614D"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1,10</w:t>
                  </w:r>
                </w:p>
              </w:tc>
              <w:tc>
                <w:tcPr>
                  <w:tcW w:w="1134" w:type="dxa"/>
                  <w:tcBorders>
                    <w:top w:val="nil"/>
                    <w:left w:val="nil"/>
                    <w:bottom w:val="single" w:sz="4" w:space="0" w:color="auto"/>
                    <w:right w:val="single" w:sz="4" w:space="0" w:color="auto"/>
                  </w:tcBorders>
                  <w:shd w:val="clear" w:color="auto" w:fill="auto"/>
                  <w:noWrap/>
                  <w:vAlign w:val="bottom"/>
                  <w:hideMark/>
                </w:tcPr>
                <w:p w14:paraId="02709A26"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1,10</w:t>
                  </w:r>
                </w:p>
              </w:tc>
              <w:tc>
                <w:tcPr>
                  <w:tcW w:w="709" w:type="dxa"/>
                  <w:tcBorders>
                    <w:top w:val="nil"/>
                    <w:left w:val="nil"/>
                    <w:bottom w:val="single" w:sz="4" w:space="0" w:color="auto"/>
                    <w:right w:val="single" w:sz="4" w:space="0" w:color="auto"/>
                  </w:tcBorders>
                  <w:shd w:val="clear" w:color="auto" w:fill="auto"/>
                  <w:noWrap/>
                  <w:vAlign w:val="bottom"/>
                  <w:hideMark/>
                </w:tcPr>
                <w:p w14:paraId="34D648BF"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1,10</w:t>
                  </w:r>
                </w:p>
              </w:tc>
              <w:tc>
                <w:tcPr>
                  <w:tcW w:w="992" w:type="dxa"/>
                  <w:tcBorders>
                    <w:top w:val="nil"/>
                    <w:left w:val="nil"/>
                    <w:bottom w:val="single" w:sz="4" w:space="0" w:color="auto"/>
                    <w:right w:val="single" w:sz="4" w:space="0" w:color="auto"/>
                  </w:tcBorders>
                  <w:shd w:val="clear" w:color="auto" w:fill="auto"/>
                  <w:noWrap/>
                  <w:vAlign w:val="bottom"/>
                  <w:hideMark/>
                </w:tcPr>
                <w:p w14:paraId="1BB18FEC"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1,10</w:t>
                  </w:r>
                </w:p>
              </w:tc>
              <w:tc>
                <w:tcPr>
                  <w:tcW w:w="1134" w:type="dxa"/>
                  <w:tcBorders>
                    <w:top w:val="nil"/>
                    <w:left w:val="nil"/>
                    <w:bottom w:val="single" w:sz="4" w:space="0" w:color="auto"/>
                    <w:right w:val="single" w:sz="4" w:space="0" w:color="auto"/>
                  </w:tcBorders>
                  <w:shd w:val="clear" w:color="auto" w:fill="auto"/>
                  <w:noWrap/>
                  <w:vAlign w:val="bottom"/>
                  <w:hideMark/>
                </w:tcPr>
                <w:p w14:paraId="05EB14A0"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1,10</w:t>
                  </w:r>
                </w:p>
              </w:tc>
              <w:tc>
                <w:tcPr>
                  <w:tcW w:w="850" w:type="dxa"/>
                  <w:tcBorders>
                    <w:top w:val="nil"/>
                    <w:left w:val="nil"/>
                    <w:bottom w:val="single" w:sz="4" w:space="0" w:color="auto"/>
                    <w:right w:val="single" w:sz="4" w:space="0" w:color="auto"/>
                  </w:tcBorders>
                  <w:shd w:val="clear" w:color="auto" w:fill="auto"/>
                  <w:noWrap/>
                  <w:vAlign w:val="bottom"/>
                  <w:hideMark/>
                </w:tcPr>
                <w:p w14:paraId="2682E0F8"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1,10</w:t>
                  </w:r>
                </w:p>
              </w:tc>
              <w:tc>
                <w:tcPr>
                  <w:tcW w:w="993" w:type="dxa"/>
                  <w:tcBorders>
                    <w:top w:val="nil"/>
                    <w:left w:val="nil"/>
                    <w:bottom w:val="single" w:sz="4" w:space="0" w:color="auto"/>
                    <w:right w:val="single" w:sz="4" w:space="0" w:color="auto"/>
                  </w:tcBorders>
                  <w:shd w:val="clear" w:color="auto" w:fill="auto"/>
                  <w:noWrap/>
                  <w:vAlign w:val="bottom"/>
                  <w:hideMark/>
                </w:tcPr>
                <w:p w14:paraId="05FD4F55"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1,10</w:t>
                  </w:r>
                </w:p>
              </w:tc>
              <w:tc>
                <w:tcPr>
                  <w:tcW w:w="850" w:type="dxa"/>
                  <w:tcBorders>
                    <w:top w:val="nil"/>
                    <w:left w:val="nil"/>
                    <w:bottom w:val="single" w:sz="4" w:space="0" w:color="auto"/>
                    <w:right w:val="single" w:sz="4" w:space="0" w:color="auto"/>
                  </w:tcBorders>
                  <w:shd w:val="clear" w:color="auto" w:fill="auto"/>
                  <w:noWrap/>
                  <w:vAlign w:val="bottom"/>
                  <w:hideMark/>
                </w:tcPr>
                <w:p w14:paraId="61D91D0F"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1,10</w:t>
                  </w:r>
                </w:p>
              </w:tc>
              <w:tc>
                <w:tcPr>
                  <w:tcW w:w="851" w:type="dxa"/>
                  <w:tcBorders>
                    <w:top w:val="nil"/>
                    <w:left w:val="nil"/>
                    <w:bottom w:val="single" w:sz="4" w:space="0" w:color="auto"/>
                    <w:right w:val="single" w:sz="4" w:space="0" w:color="auto"/>
                  </w:tcBorders>
                  <w:shd w:val="clear" w:color="auto" w:fill="auto"/>
                  <w:noWrap/>
                  <w:vAlign w:val="bottom"/>
                  <w:hideMark/>
                </w:tcPr>
                <w:p w14:paraId="613CB698"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1,10</w:t>
                  </w:r>
                </w:p>
              </w:tc>
              <w:tc>
                <w:tcPr>
                  <w:tcW w:w="1134" w:type="dxa"/>
                  <w:tcBorders>
                    <w:top w:val="nil"/>
                    <w:left w:val="nil"/>
                    <w:bottom w:val="single" w:sz="4" w:space="0" w:color="auto"/>
                    <w:right w:val="single" w:sz="4" w:space="0" w:color="auto"/>
                  </w:tcBorders>
                  <w:shd w:val="clear" w:color="auto" w:fill="auto"/>
                  <w:noWrap/>
                  <w:vAlign w:val="bottom"/>
                  <w:hideMark/>
                </w:tcPr>
                <w:p w14:paraId="7135BF81"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1,10</w:t>
                  </w:r>
                </w:p>
              </w:tc>
              <w:tc>
                <w:tcPr>
                  <w:tcW w:w="850" w:type="dxa"/>
                  <w:tcBorders>
                    <w:top w:val="nil"/>
                    <w:left w:val="nil"/>
                    <w:bottom w:val="single" w:sz="4" w:space="0" w:color="auto"/>
                    <w:right w:val="single" w:sz="4" w:space="0" w:color="auto"/>
                  </w:tcBorders>
                  <w:shd w:val="clear" w:color="auto" w:fill="auto"/>
                  <w:noWrap/>
                  <w:vAlign w:val="bottom"/>
                  <w:hideMark/>
                </w:tcPr>
                <w:p w14:paraId="3600B359"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1,10</w:t>
                  </w:r>
                </w:p>
              </w:tc>
              <w:tc>
                <w:tcPr>
                  <w:tcW w:w="992" w:type="dxa"/>
                  <w:tcBorders>
                    <w:top w:val="nil"/>
                    <w:left w:val="nil"/>
                    <w:bottom w:val="single" w:sz="4" w:space="0" w:color="auto"/>
                    <w:right w:val="single" w:sz="4" w:space="0" w:color="auto"/>
                  </w:tcBorders>
                  <w:shd w:val="clear" w:color="auto" w:fill="auto"/>
                  <w:noWrap/>
                  <w:vAlign w:val="bottom"/>
                  <w:hideMark/>
                </w:tcPr>
                <w:p w14:paraId="53ED1DFF"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1,10</w:t>
                  </w:r>
                </w:p>
              </w:tc>
              <w:tc>
                <w:tcPr>
                  <w:tcW w:w="1026" w:type="dxa"/>
                  <w:tcBorders>
                    <w:top w:val="nil"/>
                    <w:left w:val="nil"/>
                    <w:bottom w:val="single" w:sz="4" w:space="0" w:color="auto"/>
                    <w:right w:val="single" w:sz="4" w:space="0" w:color="auto"/>
                  </w:tcBorders>
                  <w:shd w:val="clear" w:color="auto" w:fill="auto"/>
                  <w:noWrap/>
                  <w:vAlign w:val="bottom"/>
                  <w:hideMark/>
                </w:tcPr>
                <w:p w14:paraId="4AA4901C"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1,10</w:t>
                  </w:r>
                </w:p>
              </w:tc>
            </w:tr>
            <w:tr w:rsidR="0034783D" w:rsidRPr="0034783D" w14:paraId="3CD81999" w14:textId="77777777" w:rsidTr="0039220D">
              <w:trPr>
                <w:trHeight w:val="300"/>
              </w:trPr>
              <w:tc>
                <w:tcPr>
                  <w:tcW w:w="4712" w:type="dxa"/>
                  <w:tcBorders>
                    <w:top w:val="nil"/>
                    <w:left w:val="single" w:sz="4" w:space="0" w:color="auto"/>
                    <w:bottom w:val="single" w:sz="4" w:space="0" w:color="auto"/>
                    <w:right w:val="single" w:sz="4" w:space="0" w:color="auto"/>
                  </w:tcBorders>
                  <w:shd w:val="clear" w:color="auto" w:fill="auto"/>
                  <w:vAlign w:val="bottom"/>
                  <w:hideMark/>
                </w:tcPr>
                <w:p w14:paraId="02046B56" w14:textId="13912212"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Присоединенная тепловая нагрузка</w:t>
                  </w:r>
                </w:p>
              </w:tc>
              <w:tc>
                <w:tcPr>
                  <w:tcW w:w="992" w:type="dxa"/>
                  <w:tcBorders>
                    <w:top w:val="nil"/>
                    <w:left w:val="nil"/>
                    <w:bottom w:val="single" w:sz="4" w:space="0" w:color="auto"/>
                    <w:right w:val="single" w:sz="4" w:space="0" w:color="auto"/>
                  </w:tcBorders>
                  <w:shd w:val="clear" w:color="auto" w:fill="auto"/>
                  <w:vAlign w:val="center"/>
                  <w:hideMark/>
                </w:tcPr>
                <w:p w14:paraId="7E9661A2"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6A2C882D"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12,48</w:t>
                  </w:r>
                </w:p>
              </w:tc>
              <w:tc>
                <w:tcPr>
                  <w:tcW w:w="1134" w:type="dxa"/>
                  <w:tcBorders>
                    <w:top w:val="nil"/>
                    <w:left w:val="nil"/>
                    <w:bottom w:val="single" w:sz="4" w:space="0" w:color="auto"/>
                    <w:right w:val="single" w:sz="4" w:space="0" w:color="auto"/>
                  </w:tcBorders>
                  <w:shd w:val="clear" w:color="auto" w:fill="auto"/>
                  <w:noWrap/>
                  <w:vAlign w:val="bottom"/>
                  <w:hideMark/>
                </w:tcPr>
                <w:p w14:paraId="49710EB9"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12,48</w:t>
                  </w:r>
                </w:p>
              </w:tc>
              <w:tc>
                <w:tcPr>
                  <w:tcW w:w="850" w:type="dxa"/>
                  <w:tcBorders>
                    <w:top w:val="nil"/>
                    <w:left w:val="nil"/>
                    <w:bottom w:val="single" w:sz="4" w:space="0" w:color="auto"/>
                    <w:right w:val="single" w:sz="4" w:space="0" w:color="auto"/>
                  </w:tcBorders>
                  <w:shd w:val="clear" w:color="auto" w:fill="auto"/>
                  <w:noWrap/>
                  <w:vAlign w:val="bottom"/>
                  <w:hideMark/>
                </w:tcPr>
                <w:p w14:paraId="114EAA06"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12,48</w:t>
                  </w:r>
                </w:p>
              </w:tc>
              <w:tc>
                <w:tcPr>
                  <w:tcW w:w="992" w:type="dxa"/>
                  <w:tcBorders>
                    <w:top w:val="nil"/>
                    <w:left w:val="nil"/>
                    <w:bottom w:val="single" w:sz="4" w:space="0" w:color="auto"/>
                    <w:right w:val="single" w:sz="4" w:space="0" w:color="auto"/>
                  </w:tcBorders>
                  <w:shd w:val="clear" w:color="auto" w:fill="auto"/>
                  <w:noWrap/>
                  <w:vAlign w:val="bottom"/>
                  <w:hideMark/>
                </w:tcPr>
                <w:p w14:paraId="11DD615A"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12,48</w:t>
                  </w:r>
                </w:p>
              </w:tc>
              <w:tc>
                <w:tcPr>
                  <w:tcW w:w="851" w:type="dxa"/>
                  <w:tcBorders>
                    <w:top w:val="nil"/>
                    <w:left w:val="nil"/>
                    <w:bottom w:val="single" w:sz="4" w:space="0" w:color="auto"/>
                    <w:right w:val="single" w:sz="4" w:space="0" w:color="auto"/>
                  </w:tcBorders>
                  <w:shd w:val="clear" w:color="auto" w:fill="auto"/>
                  <w:noWrap/>
                  <w:vAlign w:val="bottom"/>
                  <w:hideMark/>
                </w:tcPr>
                <w:p w14:paraId="74EC83DF"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12,48</w:t>
                  </w:r>
                </w:p>
              </w:tc>
              <w:tc>
                <w:tcPr>
                  <w:tcW w:w="1134" w:type="dxa"/>
                  <w:tcBorders>
                    <w:top w:val="nil"/>
                    <w:left w:val="nil"/>
                    <w:bottom w:val="single" w:sz="4" w:space="0" w:color="auto"/>
                    <w:right w:val="single" w:sz="4" w:space="0" w:color="auto"/>
                  </w:tcBorders>
                  <w:shd w:val="clear" w:color="auto" w:fill="auto"/>
                  <w:noWrap/>
                  <w:vAlign w:val="bottom"/>
                  <w:hideMark/>
                </w:tcPr>
                <w:p w14:paraId="308BFB79"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12,48</w:t>
                  </w:r>
                </w:p>
              </w:tc>
              <w:tc>
                <w:tcPr>
                  <w:tcW w:w="709" w:type="dxa"/>
                  <w:tcBorders>
                    <w:top w:val="nil"/>
                    <w:left w:val="nil"/>
                    <w:bottom w:val="single" w:sz="4" w:space="0" w:color="auto"/>
                    <w:right w:val="single" w:sz="4" w:space="0" w:color="auto"/>
                  </w:tcBorders>
                  <w:shd w:val="clear" w:color="auto" w:fill="auto"/>
                  <w:noWrap/>
                  <w:vAlign w:val="bottom"/>
                  <w:hideMark/>
                </w:tcPr>
                <w:p w14:paraId="053B155F"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12,48</w:t>
                  </w:r>
                </w:p>
              </w:tc>
              <w:tc>
                <w:tcPr>
                  <w:tcW w:w="992" w:type="dxa"/>
                  <w:tcBorders>
                    <w:top w:val="nil"/>
                    <w:left w:val="nil"/>
                    <w:bottom w:val="single" w:sz="4" w:space="0" w:color="auto"/>
                    <w:right w:val="single" w:sz="4" w:space="0" w:color="auto"/>
                  </w:tcBorders>
                  <w:shd w:val="clear" w:color="auto" w:fill="auto"/>
                  <w:noWrap/>
                  <w:vAlign w:val="bottom"/>
                  <w:hideMark/>
                </w:tcPr>
                <w:p w14:paraId="46AF8AC5"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12,48</w:t>
                  </w:r>
                </w:p>
              </w:tc>
              <w:tc>
                <w:tcPr>
                  <w:tcW w:w="1134" w:type="dxa"/>
                  <w:tcBorders>
                    <w:top w:val="nil"/>
                    <w:left w:val="nil"/>
                    <w:bottom w:val="single" w:sz="4" w:space="0" w:color="auto"/>
                    <w:right w:val="single" w:sz="4" w:space="0" w:color="auto"/>
                  </w:tcBorders>
                  <w:shd w:val="clear" w:color="auto" w:fill="auto"/>
                  <w:noWrap/>
                  <w:vAlign w:val="bottom"/>
                  <w:hideMark/>
                </w:tcPr>
                <w:p w14:paraId="576B7651"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12,48</w:t>
                  </w:r>
                </w:p>
              </w:tc>
              <w:tc>
                <w:tcPr>
                  <w:tcW w:w="850" w:type="dxa"/>
                  <w:tcBorders>
                    <w:top w:val="nil"/>
                    <w:left w:val="nil"/>
                    <w:bottom w:val="single" w:sz="4" w:space="0" w:color="auto"/>
                    <w:right w:val="single" w:sz="4" w:space="0" w:color="auto"/>
                  </w:tcBorders>
                  <w:shd w:val="clear" w:color="auto" w:fill="auto"/>
                  <w:noWrap/>
                  <w:vAlign w:val="bottom"/>
                  <w:hideMark/>
                </w:tcPr>
                <w:p w14:paraId="50A6D798"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12,48</w:t>
                  </w:r>
                </w:p>
              </w:tc>
              <w:tc>
                <w:tcPr>
                  <w:tcW w:w="993" w:type="dxa"/>
                  <w:tcBorders>
                    <w:top w:val="nil"/>
                    <w:left w:val="nil"/>
                    <w:bottom w:val="single" w:sz="4" w:space="0" w:color="auto"/>
                    <w:right w:val="single" w:sz="4" w:space="0" w:color="auto"/>
                  </w:tcBorders>
                  <w:shd w:val="clear" w:color="auto" w:fill="auto"/>
                  <w:noWrap/>
                  <w:vAlign w:val="bottom"/>
                  <w:hideMark/>
                </w:tcPr>
                <w:p w14:paraId="2BA9B7B7"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12,48</w:t>
                  </w:r>
                </w:p>
              </w:tc>
              <w:tc>
                <w:tcPr>
                  <w:tcW w:w="850" w:type="dxa"/>
                  <w:tcBorders>
                    <w:top w:val="nil"/>
                    <w:left w:val="nil"/>
                    <w:bottom w:val="single" w:sz="4" w:space="0" w:color="auto"/>
                    <w:right w:val="single" w:sz="4" w:space="0" w:color="auto"/>
                  </w:tcBorders>
                  <w:shd w:val="clear" w:color="auto" w:fill="auto"/>
                  <w:noWrap/>
                  <w:vAlign w:val="bottom"/>
                  <w:hideMark/>
                </w:tcPr>
                <w:p w14:paraId="28F9A4A0"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12,48</w:t>
                  </w:r>
                </w:p>
              </w:tc>
              <w:tc>
                <w:tcPr>
                  <w:tcW w:w="851" w:type="dxa"/>
                  <w:tcBorders>
                    <w:top w:val="nil"/>
                    <w:left w:val="nil"/>
                    <w:bottom w:val="single" w:sz="4" w:space="0" w:color="auto"/>
                    <w:right w:val="single" w:sz="4" w:space="0" w:color="auto"/>
                  </w:tcBorders>
                  <w:shd w:val="clear" w:color="auto" w:fill="auto"/>
                  <w:noWrap/>
                  <w:vAlign w:val="bottom"/>
                  <w:hideMark/>
                </w:tcPr>
                <w:p w14:paraId="0C2D49FF"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12,48</w:t>
                  </w:r>
                </w:p>
              </w:tc>
              <w:tc>
                <w:tcPr>
                  <w:tcW w:w="1134" w:type="dxa"/>
                  <w:tcBorders>
                    <w:top w:val="nil"/>
                    <w:left w:val="nil"/>
                    <w:bottom w:val="single" w:sz="4" w:space="0" w:color="auto"/>
                    <w:right w:val="single" w:sz="4" w:space="0" w:color="auto"/>
                  </w:tcBorders>
                  <w:shd w:val="clear" w:color="auto" w:fill="auto"/>
                  <w:noWrap/>
                  <w:vAlign w:val="bottom"/>
                  <w:hideMark/>
                </w:tcPr>
                <w:p w14:paraId="407C7422"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12,48</w:t>
                  </w:r>
                </w:p>
              </w:tc>
              <w:tc>
                <w:tcPr>
                  <w:tcW w:w="850" w:type="dxa"/>
                  <w:tcBorders>
                    <w:top w:val="nil"/>
                    <w:left w:val="nil"/>
                    <w:bottom w:val="single" w:sz="4" w:space="0" w:color="auto"/>
                    <w:right w:val="single" w:sz="4" w:space="0" w:color="auto"/>
                  </w:tcBorders>
                  <w:shd w:val="clear" w:color="auto" w:fill="auto"/>
                  <w:noWrap/>
                  <w:vAlign w:val="bottom"/>
                  <w:hideMark/>
                </w:tcPr>
                <w:p w14:paraId="0180148C"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12,48</w:t>
                  </w:r>
                </w:p>
              </w:tc>
              <w:tc>
                <w:tcPr>
                  <w:tcW w:w="992" w:type="dxa"/>
                  <w:tcBorders>
                    <w:top w:val="nil"/>
                    <w:left w:val="nil"/>
                    <w:bottom w:val="single" w:sz="4" w:space="0" w:color="auto"/>
                    <w:right w:val="single" w:sz="4" w:space="0" w:color="auto"/>
                  </w:tcBorders>
                  <w:shd w:val="clear" w:color="auto" w:fill="auto"/>
                  <w:noWrap/>
                  <w:vAlign w:val="bottom"/>
                  <w:hideMark/>
                </w:tcPr>
                <w:p w14:paraId="29A0EA52"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12,48</w:t>
                  </w:r>
                </w:p>
              </w:tc>
              <w:tc>
                <w:tcPr>
                  <w:tcW w:w="1026" w:type="dxa"/>
                  <w:tcBorders>
                    <w:top w:val="nil"/>
                    <w:left w:val="nil"/>
                    <w:bottom w:val="single" w:sz="4" w:space="0" w:color="auto"/>
                    <w:right w:val="single" w:sz="4" w:space="0" w:color="auto"/>
                  </w:tcBorders>
                  <w:shd w:val="clear" w:color="auto" w:fill="auto"/>
                  <w:noWrap/>
                  <w:vAlign w:val="bottom"/>
                  <w:hideMark/>
                </w:tcPr>
                <w:p w14:paraId="1D4A0CC1"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12,48</w:t>
                  </w:r>
                </w:p>
              </w:tc>
            </w:tr>
            <w:tr w:rsidR="0034783D" w:rsidRPr="0034783D" w14:paraId="49739723" w14:textId="77777777" w:rsidTr="0039220D">
              <w:trPr>
                <w:trHeight w:val="300"/>
              </w:trPr>
              <w:tc>
                <w:tcPr>
                  <w:tcW w:w="4712" w:type="dxa"/>
                  <w:tcBorders>
                    <w:top w:val="nil"/>
                    <w:left w:val="single" w:sz="4" w:space="0" w:color="auto"/>
                    <w:bottom w:val="single" w:sz="4" w:space="0" w:color="auto"/>
                    <w:right w:val="single" w:sz="4" w:space="0" w:color="auto"/>
                  </w:tcBorders>
                  <w:shd w:val="clear" w:color="auto" w:fill="auto"/>
                  <w:vAlign w:val="bottom"/>
                  <w:hideMark/>
                </w:tcPr>
                <w:p w14:paraId="495ADDBB"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Резерв/дефицит тепловой мощности</w:t>
                  </w:r>
                </w:p>
              </w:tc>
              <w:tc>
                <w:tcPr>
                  <w:tcW w:w="992" w:type="dxa"/>
                  <w:tcBorders>
                    <w:top w:val="nil"/>
                    <w:left w:val="nil"/>
                    <w:bottom w:val="single" w:sz="4" w:space="0" w:color="auto"/>
                    <w:right w:val="single" w:sz="4" w:space="0" w:color="auto"/>
                  </w:tcBorders>
                  <w:shd w:val="clear" w:color="auto" w:fill="auto"/>
                  <w:vAlign w:val="center"/>
                  <w:hideMark/>
                </w:tcPr>
                <w:p w14:paraId="3DF93AAE"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bottom"/>
                  <w:hideMark/>
                </w:tcPr>
                <w:p w14:paraId="1D4D06B2"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0,00</w:t>
                  </w:r>
                </w:p>
              </w:tc>
              <w:tc>
                <w:tcPr>
                  <w:tcW w:w="1134" w:type="dxa"/>
                  <w:tcBorders>
                    <w:top w:val="nil"/>
                    <w:left w:val="nil"/>
                    <w:bottom w:val="single" w:sz="4" w:space="0" w:color="auto"/>
                    <w:right w:val="single" w:sz="4" w:space="0" w:color="auto"/>
                  </w:tcBorders>
                  <w:shd w:val="clear" w:color="auto" w:fill="auto"/>
                  <w:noWrap/>
                  <w:vAlign w:val="bottom"/>
                  <w:hideMark/>
                </w:tcPr>
                <w:p w14:paraId="2F069A34"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0,00</w:t>
                  </w:r>
                </w:p>
              </w:tc>
              <w:tc>
                <w:tcPr>
                  <w:tcW w:w="850" w:type="dxa"/>
                  <w:tcBorders>
                    <w:top w:val="nil"/>
                    <w:left w:val="nil"/>
                    <w:bottom w:val="single" w:sz="4" w:space="0" w:color="auto"/>
                    <w:right w:val="single" w:sz="4" w:space="0" w:color="auto"/>
                  </w:tcBorders>
                  <w:shd w:val="clear" w:color="auto" w:fill="auto"/>
                  <w:noWrap/>
                  <w:vAlign w:val="bottom"/>
                  <w:hideMark/>
                </w:tcPr>
                <w:p w14:paraId="2B5697EE"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0,00</w:t>
                  </w:r>
                </w:p>
              </w:tc>
              <w:tc>
                <w:tcPr>
                  <w:tcW w:w="992" w:type="dxa"/>
                  <w:tcBorders>
                    <w:top w:val="nil"/>
                    <w:left w:val="nil"/>
                    <w:bottom w:val="single" w:sz="4" w:space="0" w:color="auto"/>
                    <w:right w:val="single" w:sz="4" w:space="0" w:color="auto"/>
                  </w:tcBorders>
                  <w:shd w:val="clear" w:color="auto" w:fill="auto"/>
                  <w:noWrap/>
                  <w:vAlign w:val="bottom"/>
                  <w:hideMark/>
                </w:tcPr>
                <w:p w14:paraId="340F538A"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0,00</w:t>
                  </w:r>
                </w:p>
              </w:tc>
              <w:tc>
                <w:tcPr>
                  <w:tcW w:w="851" w:type="dxa"/>
                  <w:tcBorders>
                    <w:top w:val="nil"/>
                    <w:left w:val="nil"/>
                    <w:bottom w:val="single" w:sz="4" w:space="0" w:color="auto"/>
                    <w:right w:val="single" w:sz="4" w:space="0" w:color="auto"/>
                  </w:tcBorders>
                  <w:shd w:val="clear" w:color="auto" w:fill="auto"/>
                  <w:noWrap/>
                  <w:vAlign w:val="bottom"/>
                  <w:hideMark/>
                </w:tcPr>
                <w:p w14:paraId="4B0492F3"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0,00</w:t>
                  </w:r>
                </w:p>
              </w:tc>
              <w:tc>
                <w:tcPr>
                  <w:tcW w:w="1134" w:type="dxa"/>
                  <w:tcBorders>
                    <w:top w:val="nil"/>
                    <w:left w:val="nil"/>
                    <w:bottom w:val="single" w:sz="4" w:space="0" w:color="auto"/>
                    <w:right w:val="single" w:sz="4" w:space="0" w:color="auto"/>
                  </w:tcBorders>
                  <w:shd w:val="clear" w:color="auto" w:fill="auto"/>
                  <w:noWrap/>
                  <w:vAlign w:val="bottom"/>
                  <w:hideMark/>
                </w:tcPr>
                <w:p w14:paraId="09864880"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0,00</w:t>
                  </w:r>
                </w:p>
              </w:tc>
              <w:tc>
                <w:tcPr>
                  <w:tcW w:w="709" w:type="dxa"/>
                  <w:tcBorders>
                    <w:top w:val="nil"/>
                    <w:left w:val="nil"/>
                    <w:bottom w:val="single" w:sz="4" w:space="0" w:color="auto"/>
                    <w:right w:val="single" w:sz="4" w:space="0" w:color="auto"/>
                  </w:tcBorders>
                  <w:shd w:val="clear" w:color="auto" w:fill="auto"/>
                  <w:noWrap/>
                  <w:vAlign w:val="bottom"/>
                  <w:hideMark/>
                </w:tcPr>
                <w:p w14:paraId="7F981044"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0,00</w:t>
                  </w:r>
                </w:p>
              </w:tc>
              <w:tc>
                <w:tcPr>
                  <w:tcW w:w="992" w:type="dxa"/>
                  <w:tcBorders>
                    <w:top w:val="nil"/>
                    <w:left w:val="nil"/>
                    <w:bottom w:val="single" w:sz="4" w:space="0" w:color="auto"/>
                    <w:right w:val="single" w:sz="4" w:space="0" w:color="auto"/>
                  </w:tcBorders>
                  <w:shd w:val="clear" w:color="auto" w:fill="auto"/>
                  <w:noWrap/>
                  <w:vAlign w:val="bottom"/>
                  <w:hideMark/>
                </w:tcPr>
                <w:p w14:paraId="07B502A2"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0,00</w:t>
                  </w:r>
                </w:p>
              </w:tc>
              <w:tc>
                <w:tcPr>
                  <w:tcW w:w="1134" w:type="dxa"/>
                  <w:tcBorders>
                    <w:top w:val="nil"/>
                    <w:left w:val="nil"/>
                    <w:bottom w:val="single" w:sz="4" w:space="0" w:color="auto"/>
                    <w:right w:val="single" w:sz="4" w:space="0" w:color="auto"/>
                  </w:tcBorders>
                  <w:shd w:val="clear" w:color="auto" w:fill="auto"/>
                  <w:noWrap/>
                  <w:vAlign w:val="bottom"/>
                  <w:hideMark/>
                </w:tcPr>
                <w:p w14:paraId="4632B321"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0,00</w:t>
                  </w:r>
                </w:p>
              </w:tc>
              <w:tc>
                <w:tcPr>
                  <w:tcW w:w="850" w:type="dxa"/>
                  <w:tcBorders>
                    <w:top w:val="nil"/>
                    <w:left w:val="nil"/>
                    <w:bottom w:val="single" w:sz="4" w:space="0" w:color="auto"/>
                    <w:right w:val="single" w:sz="4" w:space="0" w:color="auto"/>
                  </w:tcBorders>
                  <w:shd w:val="clear" w:color="auto" w:fill="auto"/>
                  <w:noWrap/>
                  <w:vAlign w:val="bottom"/>
                  <w:hideMark/>
                </w:tcPr>
                <w:p w14:paraId="220ECE42"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0,00</w:t>
                  </w:r>
                </w:p>
              </w:tc>
              <w:tc>
                <w:tcPr>
                  <w:tcW w:w="993" w:type="dxa"/>
                  <w:tcBorders>
                    <w:top w:val="nil"/>
                    <w:left w:val="nil"/>
                    <w:bottom w:val="single" w:sz="4" w:space="0" w:color="auto"/>
                    <w:right w:val="single" w:sz="4" w:space="0" w:color="auto"/>
                  </w:tcBorders>
                  <w:shd w:val="clear" w:color="auto" w:fill="auto"/>
                  <w:noWrap/>
                  <w:vAlign w:val="bottom"/>
                  <w:hideMark/>
                </w:tcPr>
                <w:p w14:paraId="2D0B8894"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0,00</w:t>
                  </w:r>
                </w:p>
              </w:tc>
              <w:tc>
                <w:tcPr>
                  <w:tcW w:w="850" w:type="dxa"/>
                  <w:tcBorders>
                    <w:top w:val="nil"/>
                    <w:left w:val="nil"/>
                    <w:bottom w:val="single" w:sz="4" w:space="0" w:color="auto"/>
                    <w:right w:val="single" w:sz="4" w:space="0" w:color="auto"/>
                  </w:tcBorders>
                  <w:shd w:val="clear" w:color="auto" w:fill="auto"/>
                  <w:noWrap/>
                  <w:vAlign w:val="bottom"/>
                  <w:hideMark/>
                </w:tcPr>
                <w:p w14:paraId="2E835DFF"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0,00</w:t>
                  </w:r>
                </w:p>
              </w:tc>
              <w:tc>
                <w:tcPr>
                  <w:tcW w:w="851" w:type="dxa"/>
                  <w:tcBorders>
                    <w:top w:val="nil"/>
                    <w:left w:val="nil"/>
                    <w:bottom w:val="single" w:sz="4" w:space="0" w:color="auto"/>
                    <w:right w:val="single" w:sz="4" w:space="0" w:color="auto"/>
                  </w:tcBorders>
                  <w:shd w:val="clear" w:color="auto" w:fill="auto"/>
                  <w:noWrap/>
                  <w:vAlign w:val="bottom"/>
                  <w:hideMark/>
                </w:tcPr>
                <w:p w14:paraId="00B9DD60"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0,00</w:t>
                  </w:r>
                </w:p>
              </w:tc>
              <w:tc>
                <w:tcPr>
                  <w:tcW w:w="1134" w:type="dxa"/>
                  <w:tcBorders>
                    <w:top w:val="nil"/>
                    <w:left w:val="nil"/>
                    <w:bottom w:val="single" w:sz="4" w:space="0" w:color="auto"/>
                    <w:right w:val="single" w:sz="4" w:space="0" w:color="auto"/>
                  </w:tcBorders>
                  <w:shd w:val="clear" w:color="auto" w:fill="auto"/>
                  <w:noWrap/>
                  <w:vAlign w:val="bottom"/>
                  <w:hideMark/>
                </w:tcPr>
                <w:p w14:paraId="756E6844"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0,00</w:t>
                  </w:r>
                </w:p>
              </w:tc>
              <w:tc>
                <w:tcPr>
                  <w:tcW w:w="850" w:type="dxa"/>
                  <w:tcBorders>
                    <w:top w:val="nil"/>
                    <w:left w:val="nil"/>
                    <w:bottom w:val="single" w:sz="4" w:space="0" w:color="auto"/>
                    <w:right w:val="single" w:sz="4" w:space="0" w:color="auto"/>
                  </w:tcBorders>
                  <w:shd w:val="clear" w:color="auto" w:fill="auto"/>
                  <w:noWrap/>
                  <w:vAlign w:val="bottom"/>
                  <w:hideMark/>
                </w:tcPr>
                <w:p w14:paraId="27A2E1FB"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0,00</w:t>
                  </w:r>
                </w:p>
              </w:tc>
              <w:tc>
                <w:tcPr>
                  <w:tcW w:w="992" w:type="dxa"/>
                  <w:tcBorders>
                    <w:top w:val="nil"/>
                    <w:left w:val="nil"/>
                    <w:bottom w:val="single" w:sz="4" w:space="0" w:color="auto"/>
                    <w:right w:val="single" w:sz="4" w:space="0" w:color="auto"/>
                  </w:tcBorders>
                  <w:shd w:val="clear" w:color="auto" w:fill="auto"/>
                  <w:noWrap/>
                  <w:vAlign w:val="bottom"/>
                  <w:hideMark/>
                </w:tcPr>
                <w:p w14:paraId="2EC42124"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0,00</w:t>
                  </w:r>
                </w:p>
              </w:tc>
              <w:tc>
                <w:tcPr>
                  <w:tcW w:w="1026" w:type="dxa"/>
                  <w:tcBorders>
                    <w:top w:val="nil"/>
                    <w:left w:val="nil"/>
                    <w:bottom w:val="single" w:sz="4" w:space="0" w:color="auto"/>
                    <w:right w:val="single" w:sz="4" w:space="0" w:color="auto"/>
                  </w:tcBorders>
                  <w:shd w:val="clear" w:color="auto" w:fill="auto"/>
                  <w:noWrap/>
                  <w:vAlign w:val="bottom"/>
                  <w:hideMark/>
                </w:tcPr>
                <w:p w14:paraId="35383C71"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0,00</w:t>
                  </w:r>
                </w:p>
              </w:tc>
            </w:tr>
            <w:tr w:rsidR="0034783D" w:rsidRPr="0034783D" w14:paraId="45056774" w14:textId="77777777" w:rsidTr="0039220D">
              <w:trPr>
                <w:trHeight w:val="849"/>
              </w:trPr>
              <w:tc>
                <w:tcPr>
                  <w:tcW w:w="4712" w:type="dxa"/>
                  <w:tcBorders>
                    <w:top w:val="nil"/>
                    <w:left w:val="single" w:sz="4" w:space="0" w:color="auto"/>
                    <w:bottom w:val="single" w:sz="4" w:space="0" w:color="auto"/>
                    <w:right w:val="single" w:sz="4" w:space="0" w:color="auto"/>
                  </w:tcBorders>
                  <w:shd w:val="clear" w:color="auto" w:fill="auto"/>
                  <w:vAlign w:val="bottom"/>
                  <w:hideMark/>
                </w:tcPr>
                <w:p w14:paraId="7279FC9E"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92" w:type="dxa"/>
                  <w:tcBorders>
                    <w:top w:val="nil"/>
                    <w:left w:val="nil"/>
                    <w:bottom w:val="single" w:sz="4" w:space="0" w:color="auto"/>
                    <w:right w:val="single" w:sz="4" w:space="0" w:color="auto"/>
                  </w:tcBorders>
                  <w:shd w:val="clear" w:color="auto" w:fill="auto"/>
                  <w:vAlign w:val="center"/>
                  <w:hideMark/>
                </w:tcPr>
                <w:p w14:paraId="4CDD309C"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center"/>
                  <w:hideMark/>
                </w:tcPr>
                <w:p w14:paraId="5C9EAA36"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13,88</w:t>
                  </w:r>
                </w:p>
              </w:tc>
              <w:tc>
                <w:tcPr>
                  <w:tcW w:w="1134" w:type="dxa"/>
                  <w:tcBorders>
                    <w:top w:val="nil"/>
                    <w:left w:val="nil"/>
                    <w:bottom w:val="single" w:sz="4" w:space="0" w:color="auto"/>
                    <w:right w:val="single" w:sz="4" w:space="0" w:color="auto"/>
                  </w:tcBorders>
                  <w:shd w:val="clear" w:color="auto" w:fill="auto"/>
                  <w:noWrap/>
                  <w:vAlign w:val="center"/>
                  <w:hideMark/>
                </w:tcPr>
                <w:p w14:paraId="4DF4B5C7"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13,88</w:t>
                  </w:r>
                </w:p>
              </w:tc>
              <w:tc>
                <w:tcPr>
                  <w:tcW w:w="850" w:type="dxa"/>
                  <w:tcBorders>
                    <w:top w:val="nil"/>
                    <w:left w:val="nil"/>
                    <w:bottom w:val="single" w:sz="4" w:space="0" w:color="auto"/>
                    <w:right w:val="single" w:sz="4" w:space="0" w:color="auto"/>
                  </w:tcBorders>
                  <w:shd w:val="clear" w:color="auto" w:fill="auto"/>
                  <w:noWrap/>
                  <w:vAlign w:val="center"/>
                  <w:hideMark/>
                </w:tcPr>
                <w:p w14:paraId="3FEE7D2B"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13,88</w:t>
                  </w:r>
                </w:p>
              </w:tc>
              <w:tc>
                <w:tcPr>
                  <w:tcW w:w="992" w:type="dxa"/>
                  <w:tcBorders>
                    <w:top w:val="nil"/>
                    <w:left w:val="nil"/>
                    <w:bottom w:val="single" w:sz="4" w:space="0" w:color="auto"/>
                    <w:right w:val="single" w:sz="4" w:space="0" w:color="auto"/>
                  </w:tcBorders>
                  <w:shd w:val="clear" w:color="auto" w:fill="auto"/>
                  <w:noWrap/>
                  <w:vAlign w:val="center"/>
                  <w:hideMark/>
                </w:tcPr>
                <w:p w14:paraId="3B44A759"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13,88</w:t>
                  </w:r>
                </w:p>
              </w:tc>
              <w:tc>
                <w:tcPr>
                  <w:tcW w:w="851" w:type="dxa"/>
                  <w:tcBorders>
                    <w:top w:val="nil"/>
                    <w:left w:val="nil"/>
                    <w:bottom w:val="single" w:sz="4" w:space="0" w:color="auto"/>
                    <w:right w:val="single" w:sz="4" w:space="0" w:color="auto"/>
                  </w:tcBorders>
                  <w:shd w:val="clear" w:color="auto" w:fill="auto"/>
                  <w:noWrap/>
                  <w:vAlign w:val="center"/>
                  <w:hideMark/>
                </w:tcPr>
                <w:p w14:paraId="53D4DB2C"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13,88</w:t>
                  </w:r>
                </w:p>
              </w:tc>
              <w:tc>
                <w:tcPr>
                  <w:tcW w:w="1134" w:type="dxa"/>
                  <w:tcBorders>
                    <w:top w:val="nil"/>
                    <w:left w:val="nil"/>
                    <w:bottom w:val="single" w:sz="4" w:space="0" w:color="auto"/>
                    <w:right w:val="single" w:sz="4" w:space="0" w:color="auto"/>
                  </w:tcBorders>
                  <w:shd w:val="clear" w:color="auto" w:fill="auto"/>
                  <w:noWrap/>
                  <w:vAlign w:val="center"/>
                  <w:hideMark/>
                </w:tcPr>
                <w:p w14:paraId="27E8F8A8"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13,88</w:t>
                  </w:r>
                </w:p>
              </w:tc>
              <w:tc>
                <w:tcPr>
                  <w:tcW w:w="709" w:type="dxa"/>
                  <w:tcBorders>
                    <w:top w:val="nil"/>
                    <w:left w:val="nil"/>
                    <w:bottom w:val="single" w:sz="4" w:space="0" w:color="auto"/>
                    <w:right w:val="single" w:sz="4" w:space="0" w:color="auto"/>
                  </w:tcBorders>
                  <w:shd w:val="clear" w:color="auto" w:fill="auto"/>
                  <w:noWrap/>
                  <w:vAlign w:val="center"/>
                  <w:hideMark/>
                </w:tcPr>
                <w:p w14:paraId="2F981E6C"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13,88</w:t>
                  </w:r>
                </w:p>
              </w:tc>
              <w:tc>
                <w:tcPr>
                  <w:tcW w:w="992" w:type="dxa"/>
                  <w:tcBorders>
                    <w:top w:val="nil"/>
                    <w:left w:val="nil"/>
                    <w:bottom w:val="single" w:sz="4" w:space="0" w:color="auto"/>
                    <w:right w:val="single" w:sz="4" w:space="0" w:color="auto"/>
                  </w:tcBorders>
                  <w:shd w:val="clear" w:color="auto" w:fill="auto"/>
                  <w:noWrap/>
                  <w:vAlign w:val="center"/>
                  <w:hideMark/>
                </w:tcPr>
                <w:p w14:paraId="79D3E375"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13,88</w:t>
                  </w:r>
                </w:p>
              </w:tc>
              <w:tc>
                <w:tcPr>
                  <w:tcW w:w="1134" w:type="dxa"/>
                  <w:tcBorders>
                    <w:top w:val="nil"/>
                    <w:left w:val="nil"/>
                    <w:bottom w:val="single" w:sz="4" w:space="0" w:color="auto"/>
                    <w:right w:val="single" w:sz="4" w:space="0" w:color="auto"/>
                  </w:tcBorders>
                  <w:shd w:val="clear" w:color="auto" w:fill="auto"/>
                  <w:noWrap/>
                  <w:vAlign w:val="center"/>
                  <w:hideMark/>
                </w:tcPr>
                <w:p w14:paraId="50C9F19E"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13,88</w:t>
                  </w:r>
                </w:p>
              </w:tc>
              <w:tc>
                <w:tcPr>
                  <w:tcW w:w="850" w:type="dxa"/>
                  <w:tcBorders>
                    <w:top w:val="nil"/>
                    <w:left w:val="nil"/>
                    <w:bottom w:val="single" w:sz="4" w:space="0" w:color="auto"/>
                    <w:right w:val="single" w:sz="4" w:space="0" w:color="auto"/>
                  </w:tcBorders>
                  <w:shd w:val="clear" w:color="auto" w:fill="auto"/>
                  <w:noWrap/>
                  <w:vAlign w:val="center"/>
                  <w:hideMark/>
                </w:tcPr>
                <w:p w14:paraId="6E472CD0"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13,88</w:t>
                  </w:r>
                </w:p>
              </w:tc>
              <w:tc>
                <w:tcPr>
                  <w:tcW w:w="993" w:type="dxa"/>
                  <w:tcBorders>
                    <w:top w:val="nil"/>
                    <w:left w:val="nil"/>
                    <w:bottom w:val="single" w:sz="4" w:space="0" w:color="auto"/>
                    <w:right w:val="single" w:sz="4" w:space="0" w:color="auto"/>
                  </w:tcBorders>
                  <w:shd w:val="clear" w:color="auto" w:fill="auto"/>
                  <w:noWrap/>
                  <w:vAlign w:val="center"/>
                  <w:hideMark/>
                </w:tcPr>
                <w:p w14:paraId="3B8F0F6A"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13,88</w:t>
                  </w:r>
                </w:p>
              </w:tc>
              <w:tc>
                <w:tcPr>
                  <w:tcW w:w="850" w:type="dxa"/>
                  <w:tcBorders>
                    <w:top w:val="nil"/>
                    <w:left w:val="nil"/>
                    <w:bottom w:val="single" w:sz="4" w:space="0" w:color="auto"/>
                    <w:right w:val="single" w:sz="4" w:space="0" w:color="auto"/>
                  </w:tcBorders>
                  <w:shd w:val="clear" w:color="auto" w:fill="auto"/>
                  <w:noWrap/>
                  <w:vAlign w:val="center"/>
                  <w:hideMark/>
                </w:tcPr>
                <w:p w14:paraId="7A4F260D"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13,88</w:t>
                  </w:r>
                </w:p>
              </w:tc>
              <w:tc>
                <w:tcPr>
                  <w:tcW w:w="851" w:type="dxa"/>
                  <w:tcBorders>
                    <w:top w:val="nil"/>
                    <w:left w:val="nil"/>
                    <w:bottom w:val="single" w:sz="4" w:space="0" w:color="auto"/>
                    <w:right w:val="single" w:sz="4" w:space="0" w:color="auto"/>
                  </w:tcBorders>
                  <w:shd w:val="clear" w:color="auto" w:fill="auto"/>
                  <w:noWrap/>
                  <w:vAlign w:val="center"/>
                  <w:hideMark/>
                </w:tcPr>
                <w:p w14:paraId="4973CB0A"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13,88</w:t>
                  </w:r>
                </w:p>
              </w:tc>
              <w:tc>
                <w:tcPr>
                  <w:tcW w:w="1134" w:type="dxa"/>
                  <w:tcBorders>
                    <w:top w:val="nil"/>
                    <w:left w:val="nil"/>
                    <w:bottom w:val="single" w:sz="4" w:space="0" w:color="auto"/>
                    <w:right w:val="single" w:sz="4" w:space="0" w:color="auto"/>
                  </w:tcBorders>
                  <w:shd w:val="clear" w:color="auto" w:fill="auto"/>
                  <w:noWrap/>
                  <w:vAlign w:val="center"/>
                  <w:hideMark/>
                </w:tcPr>
                <w:p w14:paraId="7A412475"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13,88</w:t>
                  </w:r>
                </w:p>
              </w:tc>
              <w:tc>
                <w:tcPr>
                  <w:tcW w:w="850" w:type="dxa"/>
                  <w:tcBorders>
                    <w:top w:val="nil"/>
                    <w:left w:val="nil"/>
                    <w:bottom w:val="single" w:sz="4" w:space="0" w:color="auto"/>
                    <w:right w:val="single" w:sz="4" w:space="0" w:color="auto"/>
                  </w:tcBorders>
                  <w:shd w:val="clear" w:color="auto" w:fill="auto"/>
                  <w:noWrap/>
                  <w:vAlign w:val="center"/>
                  <w:hideMark/>
                </w:tcPr>
                <w:p w14:paraId="302096F0"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13,88</w:t>
                  </w:r>
                </w:p>
              </w:tc>
              <w:tc>
                <w:tcPr>
                  <w:tcW w:w="992" w:type="dxa"/>
                  <w:tcBorders>
                    <w:top w:val="nil"/>
                    <w:left w:val="nil"/>
                    <w:bottom w:val="single" w:sz="4" w:space="0" w:color="auto"/>
                    <w:right w:val="single" w:sz="4" w:space="0" w:color="auto"/>
                  </w:tcBorders>
                  <w:shd w:val="clear" w:color="auto" w:fill="auto"/>
                  <w:noWrap/>
                  <w:vAlign w:val="center"/>
                  <w:hideMark/>
                </w:tcPr>
                <w:p w14:paraId="6D4B4788"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13,88</w:t>
                  </w:r>
                </w:p>
              </w:tc>
              <w:tc>
                <w:tcPr>
                  <w:tcW w:w="1026" w:type="dxa"/>
                  <w:tcBorders>
                    <w:top w:val="nil"/>
                    <w:left w:val="nil"/>
                    <w:bottom w:val="single" w:sz="4" w:space="0" w:color="auto"/>
                    <w:right w:val="single" w:sz="4" w:space="0" w:color="auto"/>
                  </w:tcBorders>
                  <w:shd w:val="clear" w:color="auto" w:fill="auto"/>
                  <w:noWrap/>
                  <w:vAlign w:val="center"/>
                  <w:hideMark/>
                </w:tcPr>
                <w:p w14:paraId="7C041E25"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13,88</w:t>
                  </w:r>
                </w:p>
              </w:tc>
            </w:tr>
            <w:tr w:rsidR="0034783D" w:rsidRPr="0034783D" w14:paraId="77F62292" w14:textId="77777777" w:rsidTr="0039220D">
              <w:trPr>
                <w:trHeight w:val="64"/>
              </w:trPr>
              <w:tc>
                <w:tcPr>
                  <w:tcW w:w="4712" w:type="dxa"/>
                  <w:tcBorders>
                    <w:top w:val="nil"/>
                    <w:left w:val="single" w:sz="4" w:space="0" w:color="auto"/>
                    <w:bottom w:val="single" w:sz="4" w:space="0" w:color="auto"/>
                    <w:right w:val="single" w:sz="4" w:space="0" w:color="auto"/>
                  </w:tcBorders>
                  <w:shd w:val="clear" w:color="auto" w:fill="auto"/>
                  <w:vAlign w:val="bottom"/>
                  <w:hideMark/>
                </w:tcPr>
                <w:p w14:paraId="7B5EAA46"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92" w:type="dxa"/>
                  <w:tcBorders>
                    <w:top w:val="nil"/>
                    <w:left w:val="nil"/>
                    <w:bottom w:val="single" w:sz="4" w:space="0" w:color="auto"/>
                    <w:right w:val="single" w:sz="4" w:space="0" w:color="auto"/>
                  </w:tcBorders>
                  <w:shd w:val="clear" w:color="auto" w:fill="auto"/>
                  <w:vAlign w:val="center"/>
                  <w:hideMark/>
                </w:tcPr>
                <w:p w14:paraId="79B73729"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Гкал/ч</w:t>
                  </w:r>
                </w:p>
              </w:tc>
              <w:tc>
                <w:tcPr>
                  <w:tcW w:w="851" w:type="dxa"/>
                  <w:tcBorders>
                    <w:top w:val="nil"/>
                    <w:left w:val="nil"/>
                    <w:bottom w:val="single" w:sz="4" w:space="0" w:color="auto"/>
                    <w:right w:val="single" w:sz="4" w:space="0" w:color="auto"/>
                  </w:tcBorders>
                  <w:shd w:val="clear" w:color="auto" w:fill="auto"/>
                  <w:noWrap/>
                  <w:vAlign w:val="center"/>
                  <w:hideMark/>
                </w:tcPr>
                <w:p w14:paraId="04CC2A4B"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12,78</w:t>
                  </w:r>
                </w:p>
              </w:tc>
              <w:tc>
                <w:tcPr>
                  <w:tcW w:w="1134" w:type="dxa"/>
                  <w:tcBorders>
                    <w:top w:val="nil"/>
                    <w:left w:val="nil"/>
                    <w:bottom w:val="single" w:sz="4" w:space="0" w:color="auto"/>
                    <w:right w:val="single" w:sz="4" w:space="0" w:color="auto"/>
                  </w:tcBorders>
                  <w:shd w:val="clear" w:color="auto" w:fill="auto"/>
                  <w:noWrap/>
                  <w:vAlign w:val="center"/>
                  <w:hideMark/>
                </w:tcPr>
                <w:p w14:paraId="277F1F3E"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12,78</w:t>
                  </w:r>
                </w:p>
              </w:tc>
              <w:tc>
                <w:tcPr>
                  <w:tcW w:w="850" w:type="dxa"/>
                  <w:tcBorders>
                    <w:top w:val="nil"/>
                    <w:left w:val="nil"/>
                    <w:bottom w:val="single" w:sz="4" w:space="0" w:color="auto"/>
                    <w:right w:val="single" w:sz="4" w:space="0" w:color="auto"/>
                  </w:tcBorders>
                  <w:shd w:val="clear" w:color="auto" w:fill="auto"/>
                  <w:noWrap/>
                  <w:vAlign w:val="center"/>
                  <w:hideMark/>
                </w:tcPr>
                <w:p w14:paraId="52DE5681"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12,78</w:t>
                  </w:r>
                </w:p>
              </w:tc>
              <w:tc>
                <w:tcPr>
                  <w:tcW w:w="992" w:type="dxa"/>
                  <w:tcBorders>
                    <w:top w:val="nil"/>
                    <w:left w:val="nil"/>
                    <w:bottom w:val="single" w:sz="4" w:space="0" w:color="auto"/>
                    <w:right w:val="single" w:sz="4" w:space="0" w:color="auto"/>
                  </w:tcBorders>
                  <w:shd w:val="clear" w:color="auto" w:fill="auto"/>
                  <w:noWrap/>
                  <w:vAlign w:val="center"/>
                  <w:hideMark/>
                </w:tcPr>
                <w:p w14:paraId="36A9698E"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12,78</w:t>
                  </w:r>
                </w:p>
              </w:tc>
              <w:tc>
                <w:tcPr>
                  <w:tcW w:w="851" w:type="dxa"/>
                  <w:tcBorders>
                    <w:top w:val="nil"/>
                    <w:left w:val="nil"/>
                    <w:bottom w:val="single" w:sz="4" w:space="0" w:color="auto"/>
                    <w:right w:val="single" w:sz="4" w:space="0" w:color="auto"/>
                  </w:tcBorders>
                  <w:shd w:val="clear" w:color="auto" w:fill="auto"/>
                  <w:noWrap/>
                  <w:vAlign w:val="center"/>
                  <w:hideMark/>
                </w:tcPr>
                <w:p w14:paraId="1C434C7F"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12,78</w:t>
                  </w:r>
                </w:p>
              </w:tc>
              <w:tc>
                <w:tcPr>
                  <w:tcW w:w="1134" w:type="dxa"/>
                  <w:tcBorders>
                    <w:top w:val="nil"/>
                    <w:left w:val="nil"/>
                    <w:bottom w:val="single" w:sz="4" w:space="0" w:color="auto"/>
                    <w:right w:val="single" w:sz="4" w:space="0" w:color="auto"/>
                  </w:tcBorders>
                  <w:shd w:val="clear" w:color="auto" w:fill="auto"/>
                  <w:noWrap/>
                  <w:vAlign w:val="center"/>
                  <w:hideMark/>
                </w:tcPr>
                <w:p w14:paraId="5CDA6ACB"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12,78</w:t>
                  </w:r>
                </w:p>
              </w:tc>
              <w:tc>
                <w:tcPr>
                  <w:tcW w:w="709" w:type="dxa"/>
                  <w:tcBorders>
                    <w:top w:val="nil"/>
                    <w:left w:val="nil"/>
                    <w:bottom w:val="single" w:sz="4" w:space="0" w:color="auto"/>
                    <w:right w:val="single" w:sz="4" w:space="0" w:color="auto"/>
                  </w:tcBorders>
                  <w:shd w:val="clear" w:color="auto" w:fill="auto"/>
                  <w:noWrap/>
                  <w:vAlign w:val="center"/>
                  <w:hideMark/>
                </w:tcPr>
                <w:p w14:paraId="423FD29A"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12,78</w:t>
                  </w:r>
                </w:p>
              </w:tc>
              <w:tc>
                <w:tcPr>
                  <w:tcW w:w="992" w:type="dxa"/>
                  <w:tcBorders>
                    <w:top w:val="nil"/>
                    <w:left w:val="nil"/>
                    <w:bottom w:val="single" w:sz="4" w:space="0" w:color="auto"/>
                    <w:right w:val="single" w:sz="4" w:space="0" w:color="auto"/>
                  </w:tcBorders>
                  <w:shd w:val="clear" w:color="auto" w:fill="auto"/>
                  <w:noWrap/>
                  <w:vAlign w:val="center"/>
                  <w:hideMark/>
                </w:tcPr>
                <w:p w14:paraId="257F2428"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12,78</w:t>
                  </w:r>
                </w:p>
              </w:tc>
              <w:tc>
                <w:tcPr>
                  <w:tcW w:w="1134" w:type="dxa"/>
                  <w:tcBorders>
                    <w:top w:val="nil"/>
                    <w:left w:val="nil"/>
                    <w:bottom w:val="single" w:sz="4" w:space="0" w:color="auto"/>
                    <w:right w:val="single" w:sz="4" w:space="0" w:color="auto"/>
                  </w:tcBorders>
                  <w:shd w:val="clear" w:color="auto" w:fill="auto"/>
                  <w:noWrap/>
                  <w:vAlign w:val="center"/>
                  <w:hideMark/>
                </w:tcPr>
                <w:p w14:paraId="199ACD94"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12,78</w:t>
                  </w:r>
                </w:p>
              </w:tc>
              <w:tc>
                <w:tcPr>
                  <w:tcW w:w="850" w:type="dxa"/>
                  <w:tcBorders>
                    <w:top w:val="nil"/>
                    <w:left w:val="nil"/>
                    <w:bottom w:val="single" w:sz="4" w:space="0" w:color="auto"/>
                    <w:right w:val="single" w:sz="4" w:space="0" w:color="auto"/>
                  </w:tcBorders>
                  <w:shd w:val="clear" w:color="auto" w:fill="auto"/>
                  <w:noWrap/>
                  <w:vAlign w:val="center"/>
                  <w:hideMark/>
                </w:tcPr>
                <w:p w14:paraId="62CD5F56"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12,78</w:t>
                  </w:r>
                </w:p>
              </w:tc>
              <w:tc>
                <w:tcPr>
                  <w:tcW w:w="993" w:type="dxa"/>
                  <w:tcBorders>
                    <w:top w:val="nil"/>
                    <w:left w:val="nil"/>
                    <w:bottom w:val="single" w:sz="4" w:space="0" w:color="auto"/>
                    <w:right w:val="single" w:sz="4" w:space="0" w:color="auto"/>
                  </w:tcBorders>
                  <w:shd w:val="clear" w:color="auto" w:fill="auto"/>
                  <w:noWrap/>
                  <w:vAlign w:val="center"/>
                  <w:hideMark/>
                </w:tcPr>
                <w:p w14:paraId="7BCF4566"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12,78</w:t>
                  </w:r>
                </w:p>
              </w:tc>
              <w:tc>
                <w:tcPr>
                  <w:tcW w:w="850" w:type="dxa"/>
                  <w:tcBorders>
                    <w:top w:val="nil"/>
                    <w:left w:val="nil"/>
                    <w:bottom w:val="single" w:sz="4" w:space="0" w:color="auto"/>
                    <w:right w:val="single" w:sz="4" w:space="0" w:color="auto"/>
                  </w:tcBorders>
                  <w:shd w:val="clear" w:color="auto" w:fill="auto"/>
                  <w:noWrap/>
                  <w:vAlign w:val="center"/>
                  <w:hideMark/>
                </w:tcPr>
                <w:p w14:paraId="59A64E1E"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12,78</w:t>
                  </w:r>
                </w:p>
              </w:tc>
              <w:tc>
                <w:tcPr>
                  <w:tcW w:w="851" w:type="dxa"/>
                  <w:tcBorders>
                    <w:top w:val="nil"/>
                    <w:left w:val="nil"/>
                    <w:bottom w:val="single" w:sz="4" w:space="0" w:color="auto"/>
                    <w:right w:val="single" w:sz="4" w:space="0" w:color="auto"/>
                  </w:tcBorders>
                  <w:shd w:val="clear" w:color="auto" w:fill="auto"/>
                  <w:noWrap/>
                  <w:vAlign w:val="center"/>
                  <w:hideMark/>
                </w:tcPr>
                <w:p w14:paraId="5C0FBCAC"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12,78</w:t>
                  </w:r>
                </w:p>
              </w:tc>
              <w:tc>
                <w:tcPr>
                  <w:tcW w:w="1134" w:type="dxa"/>
                  <w:tcBorders>
                    <w:top w:val="nil"/>
                    <w:left w:val="nil"/>
                    <w:bottom w:val="single" w:sz="4" w:space="0" w:color="auto"/>
                    <w:right w:val="single" w:sz="4" w:space="0" w:color="auto"/>
                  </w:tcBorders>
                  <w:shd w:val="clear" w:color="auto" w:fill="auto"/>
                  <w:noWrap/>
                  <w:vAlign w:val="center"/>
                  <w:hideMark/>
                </w:tcPr>
                <w:p w14:paraId="62C60247"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12,78</w:t>
                  </w:r>
                </w:p>
              </w:tc>
              <w:tc>
                <w:tcPr>
                  <w:tcW w:w="850" w:type="dxa"/>
                  <w:tcBorders>
                    <w:top w:val="nil"/>
                    <w:left w:val="nil"/>
                    <w:bottom w:val="single" w:sz="4" w:space="0" w:color="auto"/>
                    <w:right w:val="single" w:sz="4" w:space="0" w:color="auto"/>
                  </w:tcBorders>
                  <w:shd w:val="clear" w:color="auto" w:fill="auto"/>
                  <w:noWrap/>
                  <w:vAlign w:val="center"/>
                  <w:hideMark/>
                </w:tcPr>
                <w:p w14:paraId="615237EE"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12,78</w:t>
                  </w:r>
                </w:p>
              </w:tc>
              <w:tc>
                <w:tcPr>
                  <w:tcW w:w="992" w:type="dxa"/>
                  <w:tcBorders>
                    <w:top w:val="nil"/>
                    <w:left w:val="nil"/>
                    <w:bottom w:val="single" w:sz="4" w:space="0" w:color="auto"/>
                    <w:right w:val="single" w:sz="4" w:space="0" w:color="auto"/>
                  </w:tcBorders>
                  <w:shd w:val="clear" w:color="auto" w:fill="auto"/>
                  <w:noWrap/>
                  <w:vAlign w:val="center"/>
                  <w:hideMark/>
                </w:tcPr>
                <w:p w14:paraId="2A389302"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12,78</w:t>
                  </w:r>
                </w:p>
              </w:tc>
              <w:tc>
                <w:tcPr>
                  <w:tcW w:w="1026" w:type="dxa"/>
                  <w:tcBorders>
                    <w:top w:val="nil"/>
                    <w:left w:val="nil"/>
                    <w:bottom w:val="single" w:sz="4" w:space="0" w:color="auto"/>
                    <w:right w:val="single" w:sz="4" w:space="0" w:color="auto"/>
                  </w:tcBorders>
                  <w:shd w:val="clear" w:color="auto" w:fill="auto"/>
                  <w:noWrap/>
                  <w:vAlign w:val="center"/>
                  <w:hideMark/>
                </w:tcPr>
                <w:p w14:paraId="576C7CA1" w14:textId="77777777" w:rsidR="0034783D" w:rsidRPr="0034783D" w:rsidRDefault="0034783D" w:rsidP="00346B40">
                  <w:pPr>
                    <w:spacing w:line="240" w:lineRule="auto"/>
                    <w:jc w:val="center"/>
                    <w:rPr>
                      <w:rFonts w:ascii="Times New Roman" w:hAnsi="Times New Roman"/>
                      <w:color w:val="000000"/>
                      <w:sz w:val="20"/>
                    </w:rPr>
                  </w:pPr>
                  <w:r w:rsidRPr="0034783D">
                    <w:rPr>
                      <w:rFonts w:ascii="Times New Roman" w:hAnsi="Times New Roman"/>
                      <w:color w:val="000000"/>
                      <w:sz w:val="20"/>
                    </w:rPr>
                    <w:t>12,78</w:t>
                  </w:r>
                </w:p>
              </w:tc>
            </w:tr>
            <w:tr w:rsidR="0039220D" w:rsidRPr="0034783D" w14:paraId="4CA08755" w14:textId="77777777" w:rsidTr="00276DDC">
              <w:trPr>
                <w:trHeight w:val="64"/>
              </w:trPr>
              <w:tc>
                <w:tcPr>
                  <w:tcW w:w="21897" w:type="dxa"/>
                  <w:gridSpan w:val="19"/>
                  <w:tcBorders>
                    <w:top w:val="single" w:sz="4" w:space="0" w:color="auto"/>
                    <w:left w:val="single" w:sz="4" w:space="0" w:color="auto"/>
                    <w:bottom w:val="single" w:sz="4" w:space="0" w:color="auto"/>
                    <w:right w:val="single" w:sz="4" w:space="0" w:color="auto"/>
                  </w:tcBorders>
                  <w:shd w:val="clear" w:color="auto" w:fill="auto"/>
                  <w:vAlign w:val="bottom"/>
                </w:tcPr>
                <w:p w14:paraId="6F3E85D1" w14:textId="79187E47" w:rsidR="0039220D" w:rsidRPr="0034783D" w:rsidRDefault="0039220D" w:rsidP="00346B40">
                  <w:pPr>
                    <w:spacing w:line="240" w:lineRule="auto"/>
                    <w:jc w:val="center"/>
                    <w:rPr>
                      <w:rFonts w:ascii="Times New Roman" w:hAnsi="Times New Roman"/>
                      <w:color w:val="000000"/>
                      <w:sz w:val="20"/>
                    </w:rPr>
                  </w:pPr>
                  <w:r w:rsidRPr="00D06A77">
                    <w:rPr>
                      <w:rFonts w:ascii="Times New Roman" w:hAnsi="Times New Roman"/>
                      <w:b/>
                      <w:bCs/>
                      <w:iCs/>
                      <w:color w:val="000000"/>
                      <w:sz w:val="22"/>
                      <w:szCs w:val="22"/>
                    </w:rPr>
                    <w:t>ЕТО-6 ООО «СБМ»</w:t>
                  </w:r>
                </w:p>
              </w:tc>
            </w:tr>
            <w:tr w:rsidR="0039220D" w:rsidRPr="0034783D" w14:paraId="61551FD2" w14:textId="77777777" w:rsidTr="00276DDC">
              <w:trPr>
                <w:trHeight w:val="64"/>
              </w:trPr>
              <w:tc>
                <w:tcPr>
                  <w:tcW w:w="4712" w:type="dxa"/>
                  <w:tcBorders>
                    <w:top w:val="single" w:sz="4" w:space="0" w:color="auto"/>
                    <w:left w:val="single" w:sz="4" w:space="0" w:color="auto"/>
                    <w:bottom w:val="single" w:sz="4" w:space="0" w:color="auto"/>
                    <w:right w:val="single" w:sz="4" w:space="0" w:color="auto"/>
                  </w:tcBorders>
                  <w:shd w:val="clear" w:color="auto" w:fill="auto"/>
                  <w:vAlign w:val="bottom"/>
                </w:tcPr>
                <w:p w14:paraId="38A88B23" w14:textId="0B46FA82"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Установленная тепловая мощность</w:t>
                  </w:r>
                </w:p>
              </w:tc>
              <w:tc>
                <w:tcPr>
                  <w:tcW w:w="992" w:type="dxa"/>
                  <w:tcBorders>
                    <w:top w:val="single" w:sz="4" w:space="0" w:color="auto"/>
                    <w:left w:val="nil"/>
                    <w:bottom w:val="single" w:sz="4" w:space="0" w:color="auto"/>
                    <w:right w:val="single" w:sz="4" w:space="0" w:color="auto"/>
                  </w:tcBorders>
                  <w:shd w:val="clear" w:color="auto" w:fill="auto"/>
                  <w:vAlign w:val="center"/>
                </w:tcPr>
                <w:p w14:paraId="34EE8619" w14:textId="3D04F337"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Гкал/ч</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3D9B3264" w14:textId="01F36258"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05E900D8" w14:textId="711089E1"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6D22221" w14:textId="22867A9F"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67426A7" w14:textId="1C1AF650"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0FBA644" w14:textId="516818A7"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11265121" w14:textId="2186A459"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06030AFA" w14:textId="455BB077"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3DC8BDD6" w14:textId="698D9FAB"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59278A3D" w14:textId="7933462C"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CEF3BA5" w14:textId="3F180B22"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c>
                <w:tcPr>
                  <w:tcW w:w="993" w:type="dxa"/>
                  <w:tcBorders>
                    <w:top w:val="single" w:sz="4" w:space="0" w:color="auto"/>
                    <w:left w:val="nil"/>
                    <w:bottom w:val="single" w:sz="4" w:space="0" w:color="auto"/>
                    <w:right w:val="single" w:sz="4" w:space="0" w:color="auto"/>
                  </w:tcBorders>
                  <w:shd w:val="clear" w:color="auto" w:fill="auto"/>
                  <w:noWrap/>
                  <w:vAlign w:val="bottom"/>
                </w:tcPr>
                <w:p w14:paraId="60D021F3" w14:textId="186FE8A7"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BB34E88" w14:textId="183D0538"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8D8766C" w14:textId="77FDF1CF"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4343DDDB" w14:textId="64328271"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DA3057C" w14:textId="00C306CA"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1216213E" w14:textId="54E82FC6"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c>
                <w:tcPr>
                  <w:tcW w:w="1026" w:type="dxa"/>
                  <w:tcBorders>
                    <w:top w:val="single" w:sz="4" w:space="0" w:color="auto"/>
                    <w:left w:val="nil"/>
                    <w:bottom w:val="single" w:sz="4" w:space="0" w:color="auto"/>
                    <w:right w:val="single" w:sz="4" w:space="0" w:color="auto"/>
                  </w:tcBorders>
                  <w:shd w:val="clear" w:color="auto" w:fill="auto"/>
                  <w:noWrap/>
                  <w:vAlign w:val="bottom"/>
                </w:tcPr>
                <w:p w14:paraId="76060E07" w14:textId="6A7DA834"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r>
            <w:tr w:rsidR="0039220D" w:rsidRPr="0034783D" w14:paraId="33799372" w14:textId="77777777" w:rsidTr="00276DDC">
              <w:trPr>
                <w:trHeight w:val="64"/>
              </w:trPr>
              <w:tc>
                <w:tcPr>
                  <w:tcW w:w="4712" w:type="dxa"/>
                  <w:tcBorders>
                    <w:top w:val="single" w:sz="4" w:space="0" w:color="auto"/>
                    <w:left w:val="single" w:sz="4" w:space="0" w:color="auto"/>
                    <w:bottom w:val="single" w:sz="4" w:space="0" w:color="auto"/>
                    <w:right w:val="single" w:sz="4" w:space="0" w:color="auto"/>
                  </w:tcBorders>
                  <w:shd w:val="clear" w:color="auto" w:fill="auto"/>
                  <w:vAlign w:val="bottom"/>
                </w:tcPr>
                <w:p w14:paraId="4AE725D1" w14:textId="71AAC00F"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Располагаемая тепловая мощность</w:t>
                  </w:r>
                </w:p>
              </w:tc>
              <w:tc>
                <w:tcPr>
                  <w:tcW w:w="992" w:type="dxa"/>
                  <w:tcBorders>
                    <w:top w:val="single" w:sz="4" w:space="0" w:color="auto"/>
                    <w:left w:val="nil"/>
                    <w:bottom w:val="single" w:sz="4" w:space="0" w:color="auto"/>
                    <w:right w:val="single" w:sz="4" w:space="0" w:color="auto"/>
                  </w:tcBorders>
                  <w:shd w:val="clear" w:color="auto" w:fill="auto"/>
                  <w:vAlign w:val="center"/>
                </w:tcPr>
                <w:p w14:paraId="20A29C51" w14:textId="3E96F23D"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Гкал/ч</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9539DA7" w14:textId="3FD7F27D"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37D3DB6C" w14:textId="5A7E8791"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5958A36" w14:textId="43239D91"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64E41A7F" w14:textId="48609FFD"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DD97506" w14:textId="3DE67E5C"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3A6B1676" w14:textId="4E8A53E8"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394977F2" w14:textId="2BC1C5DF"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28B58E7" w14:textId="43D0C6A4"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46DE7587" w14:textId="3B61581F"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F4F8D30" w14:textId="207E6F3C"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c>
                <w:tcPr>
                  <w:tcW w:w="993" w:type="dxa"/>
                  <w:tcBorders>
                    <w:top w:val="single" w:sz="4" w:space="0" w:color="auto"/>
                    <w:left w:val="nil"/>
                    <w:bottom w:val="single" w:sz="4" w:space="0" w:color="auto"/>
                    <w:right w:val="single" w:sz="4" w:space="0" w:color="auto"/>
                  </w:tcBorders>
                  <w:shd w:val="clear" w:color="auto" w:fill="auto"/>
                  <w:noWrap/>
                  <w:vAlign w:val="bottom"/>
                </w:tcPr>
                <w:p w14:paraId="09E85FC7" w14:textId="2D7E1FB3"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32AF1A01" w14:textId="5A92D3C4"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285617F" w14:textId="4DD2F9D1"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51FA0367" w14:textId="31C6AB2E"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F615E15" w14:textId="2DA1DEE6"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5635067" w14:textId="35F0F991"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c>
                <w:tcPr>
                  <w:tcW w:w="1026" w:type="dxa"/>
                  <w:tcBorders>
                    <w:top w:val="single" w:sz="4" w:space="0" w:color="auto"/>
                    <w:left w:val="nil"/>
                    <w:bottom w:val="single" w:sz="4" w:space="0" w:color="auto"/>
                    <w:right w:val="single" w:sz="4" w:space="0" w:color="auto"/>
                  </w:tcBorders>
                  <w:shd w:val="clear" w:color="auto" w:fill="auto"/>
                  <w:noWrap/>
                  <w:vAlign w:val="bottom"/>
                </w:tcPr>
                <w:p w14:paraId="5E105429" w14:textId="78A30B9C"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4</w:t>
                  </w:r>
                </w:p>
              </w:tc>
            </w:tr>
            <w:tr w:rsidR="0039220D" w:rsidRPr="0034783D" w14:paraId="6CFC74E8" w14:textId="77777777" w:rsidTr="00276DDC">
              <w:trPr>
                <w:trHeight w:val="64"/>
              </w:trPr>
              <w:tc>
                <w:tcPr>
                  <w:tcW w:w="4712" w:type="dxa"/>
                  <w:tcBorders>
                    <w:top w:val="single" w:sz="4" w:space="0" w:color="auto"/>
                    <w:left w:val="single" w:sz="4" w:space="0" w:color="auto"/>
                    <w:bottom w:val="single" w:sz="4" w:space="0" w:color="auto"/>
                    <w:right w:val="single" w:sz="4" w:space="0" w:color="auto"/>
                  </w:tcBorders>
                  <w:shd w:val="clear" w:color="auto" w:fill="auto"/>
                  <w:vAlign w:val="bottom"/>
                </w:tcPr>
                <w:p w14:paraId="7DD33196" w14:textId="22015B02"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Затраты тепла на собственные нужды котельной</w:t>
                  </w:r>
                </w:p>
              </w:tc>
              <w:tc>
                <w:tcPr>
                  <w:tcW w:w="992" w:type="dxa"/>
                  <w:tcBorders>
                    <w:top w:val="single" w:sz="4" w:space="0" w:color="auto"/>
                    <w:left w:val="nil"/>
                    <w:bottom w:val="single" w:sz="4" w:space="0" w:color="auto"/>
                    <w:right w:val="single" w:sz="4" w:space="0" w:color="auto"/>
                  </w:tcBorders>
                  <w:shd w:val="clear" w:color="auto" w:fill="auto"/>
                  <w:vAlign w:val="center"/>
                </w:tcPr>
                <w:p w14:paraId="2A224FCA" w14:textId="290D0E9B"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Гкал/ч</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15BBB73" w14:textId="74F61098"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3732CDB2" w14:textId="1EE79194"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3309F1DE" w14:textId="34C8A612"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1F90AC8A" w14:textId="1097C913"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C37EA46" w14:textId="2A098AC9"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5823457D" w14:textId="4B1E134A"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C2D9FE1" w14:textId="5BD6E8A7"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D5B61EA" w14:textId="5EA848A6"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15C82C6C" w14:textId="78F7FD6A"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3B5CD99E" w14:textId="5CC1C80A"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c>
                <w:tcPr>
                  <w:tcW w:w="993" w:type="dxa"/>
                  <w:tcBorders>
                    <w:top w:val="single" w:sz="4" w:space="0" w:color="auto"/>
                    <w:left w:val="nil"/>
                    <w:bottom w:val="single" w:sz="4" w:space="0" w:color="auto"/>
                    <w:right w:val="single" w:sz="4" w:space="0" w:color="auto"/>
                  </w:tcBorders>
                  <w:shd w:val="clear" w:color="auto" w:fill="auto"/>
                  <w:noWrap/>
                  <w:vAlign w:val="bottom"/>
                </w:tcPr>
                <w:p w14:paraId="74154695" w14:textId="1123FD47"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F41A734" w14:textId="2CB857DF"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4B87771" w14:textId="370FE000"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73CB0623" w14:textId="77113F9B"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EB74F9F" w14:textId="6BC214D1"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6976579B" w14:textId="0FA58B57"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c>
                <w:tcPr>
                  <w:tcW w:w="1026" w:type="dxa"/>
                  <w:tcBorders>
                    <w:top w:val="single" w:sz="4" w:space="0" w:color="auto"/>
                    <w:left w:val="nil"/>
                    <w:bottom w:val="single" w:sz="4" w:space="0" w:color="auto"/>
                    <w:right w:val="single" w:sz="4" w:space="0" w:color="auto"/>
                  </w:tcBorders>
                  <w:shd w:val="clear" w:color="auto" w:fill="auto"/>
                  <w:noWrap/>
                  <w:vAlign w:val="bottom"/>
                </w:tcPr>
                <w:p w14:paraId="7C0BD522" w14:textId="5CDF545B"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r>
            <w:tr w:rsidR="0039220D" w:rsidRPr="0034783D" w14:paraId="07F8B7F7" w14:textId="77777777" w:rsidTr="00276DDC">
              <w:trPr>
                <w:trHeight w:val="64"/>
              </w:trPr>
              <w:tc>
                <w:tcPr>
                  <w:tcW w:w="4712" w:type="dxa"/>
                  <w:tcBorders>
                    <w:top w:val="single" w:sz="4" w:space="0" w:color="auto"/>
                    <w:left w:val="single" w:sz="4" w:space="0" w:color="auto"/>
                    <w:bottom w:val="single" w:sz="4" w:space="0" w:color="auto"/>
                    <w:right w:val="single" w:sz="4" w:space="0" w:color="auto"/>
                  </w:tcBorders>
                  <w:shd w:val="clear" w:color="auto" w:fill="auto"/>
                  <w:vAlign w:val="bottom"/>
                </w:tcPr>
                <w:p w14:paraId="00BAFA04" w14:textId="7EB41965"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Потери в тепловых сетях</w:t>
                  </w:r>
                </w:p>
              </w:tc>
              <w:tc>
                <w:tcPr>
                  <w:tcW w:w="992" w:type="dxa"/>
                  <w:tcBorders>
                    <w:top w:val="single" w:sz="4" w:space="0" w:color="auto"/>
                    <w:left w:val="nil"/>
                    <w:bottom w:val="single" w:sz="4" w:space="0" w:color="auto"/>
                    <w:right w:val="single" w:sz="4" w:space="0" w:color="auto"/>
                  </w:tcBorders>
                  <w:shd w:val="clear" w:color="auto" w:fill="auto"/>
                  <w:vAlign w:val="center"/>
                </w:tcPr>
                <w:p w14:paraId="20161AF6" w14:textId="5E3F3EEF"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Гкал/ч</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B1508FE" w14:textId="3B5E51C8"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4106AB0A" w14:textId="2C744245"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37DC67A7" w14:textId="031F1807"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1D8138B4" w14:textId="5AE9788B"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1690C5D" w14:textId="49C24896"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360BFD63" w14:textId="3D67760A"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0504A240" w14:textId="4528256A"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1DD123AE" w14:textId="30302DCC"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7B52870D" w14:textId="4359C03A"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813EA72" w14:textId="65305818"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c>
                <w:tcPr>
                  <w:tcW w:w="993" w:type="dxa"/>
                  <w:tcBorders>
                    <w:top w:val="single" w:sz="4" w:space="0" w:color="auto"/>
                    <w:left w:val="nil"/>
                    <w:bottom w:val="single" w:sz="4" w:space="0" w:color="auto"/>
                    <w:right w:val="single" w:sz="4" w:space="0" w:color="auto"/>
                  </w:tcBorders>
                  <w:shd w:val="clear" w:color="auto" w:fill="auto"/>
                  <w:noWrap/>
                  <w:vAlign w:val="bottom"/>
                </w:tcPr>
                <w:p w14:paraId="1F15E079" w14:textId="0AB0878F"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5513942" w14:textId="314D2F93"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380E4E67" w14:textId="7926DDD6"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17E28C74" w14:textId="631946DD"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932F91B" w14:textId="5BC06A52"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638B7F23" w14:textId="7FBBA40D"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c>
                <w:tcPr>
                  <w:tcW w:w="1026" w:type="dxa"/>
                  <w:tcBorders>
                    <w:top w:val="single" w:sz="4" w:space="0" w:color="auto"/>
                    <w:left w:val="nil"/>
                    <w:bottom w:val="single" w:sz="4" w:space="0" w:color="auto"/>
                    <w:right w:val="single" w:sz="4" w:space="0" w:color="auto"/>
                  </w:tcBorders>
                  <w:shd w:val="clear" w:color="auto" w:fill="auto"/>
                  <w:noWrap/>
                  <w:vAlign w:val="bottom"/>
                </w:tcPr>
                <w:p w14:paraId="799944FE" w14:textId="5C9185E0"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0,01</w:t>
                  </w:r>
                </w:p>
              </w:tc>
            </w:tr>
            <w:tr w:rsidR="0039220D" w:rsidRPr="0034783D" w14:paraId="378EE2FA" w14:textId="77777777" w:rsidTr="00276DDC">
              <w:trPr>
                <w:trHeight w:val="64"/>
              </w:trPr>
              <w:tc>
                <w:tcPr>
                  <w:tcW w:w="4712" w:type="dxa"/>
                  <w:tcBorders>
                    <w:top w:val="single" w:sz="4" w:space="0" w:color="auto"/>
                    <w:left w:val="single" w:sz="4" w:space="0" w:color="auto"/>
                    <w:bottom w:val="single" w:sz="4" w:space="0" w:color="auto"/>
                    <w:right w:val="single" w:sz="4" w:space="0" w:color="auto"/>
                  </w:tcBorders>
                  <w:shd w:val="clear" w:color="auto" w:fill="auto"/>
                  <w:vAlign w:val="bottom"/>
                </w:tcPr>
                <w:p w14:paraId="454D9502" w14:textId="41D4BBE5"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Присоединенная тепловая нагрузка</w:t>
                  </w:r>
                </w:p>
              </w:tc>
              <w:tc>
                <w:tcPr>
                  <w:tcW w:w="992" w:type="dxa"/>
                  <w:tcBorders>
                    <w:top w:val="single" w:sz="4" w:space="0" w:color="auto"/>
                    <w:left w:val="nil"/>
                    <w:bottom w:val="single" w:sz="4" w:space="0" w:color="auto"/>
                    <w:right w:val="single" w:sz="4" w:space="0" w:color="auto"/>
                  </w:tcBorders>
                  <w:shd w:val="clear" w:color="auto" w:fill="auto"/>
                  <w:vAlign w:val="center"/>
                </w:tcPr>
                <w:p w14:paraId="4C5A4D8F" w14:textId="38B08B5C"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Гкал/ч</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3F5E4D00" w14:textId="67DF0D47"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3,43</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1FBCE1FA" w14:textId="730D5A38"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3,43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C35F9A8" w14:textId="624B1918"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3,43</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2DB76099" w14:textId="760E8635"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3,43</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F019AC1" w14:textId="263F8CF3"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3,43</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2B9AE1C4" w14:textId="6F0F1D1E"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3,43</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6FD3D539" w14:textId="31DCF5BF"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3,43</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2CA7CE50" w14:textId="04CC5EF5"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3,43</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3CA2AE67" w14:textId="2F6383D1"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3,43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8096901" w14:textId="17C4C637"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3,43</w:t>
                  </w:r>
                </w:p>
              </w:tc>
              <w:tc>
                <w:tcPr>
                  <w:tcW w:w="993" w:type="dxa"/>
                  <w:tcBorders>
                    <w:top w:val="single" w:sz="4" w:space="0" w:color="auto"/>
                    <w:left w:val="nil"/>
                    <w:bottom w:val="single" w:sz="4" w:space="0" w:color="auto"/>
                    <w:right w:val="single" w:sz="4" w:space="0" w:color="auto"/>
                  </w:tcBorders>
                  <w:shd w:val="clear" w:color="auto" w:fill="auto"/>
                  <w:noWrap/>
                  <w:vAlign w:val="bottom"/>
                </w:tcPr>
                <w:p w14:paraId="2C0E1F0F" w14:textId="72F4E4EC"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3,43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34CA582B" w14:textId="37FF33BC"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3,43</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1A53BAB" w14:textId="547092D4"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3,43</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4AEEE4FD" w14:textId="7DBDBF8E"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3,43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9D39DE5" w14:textId="736AA40B"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3,43</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65D27D1" w14:textId="5D2424C4"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3,43</w:t>
                  </w:r>
                </w:p>
              </w:tc>
              <w:tc>
                <w:tcPr>
                  <w:tcW w:w="1026" w:type="dxa"/>
                  <w:tcBorders>
                    <w:top w:val="single" w:sz="4" w:space="0" w:color="auto"/>
                    <w:left w:val="nil"/>
                    <w:bottom w:val="single" w:sz="4" w:space="0" w:color="auto"/>
                    <w:right w:val="single" w:sz="4" w:space="0" w:color="auto"/>
                  </w:tcBorders>
                  <w:shd w:val="clear" w:color="auto" w:fill="auto"/>
                  <w:noWrap/>
                  <w:vAlign w:val="bottom"/>
                </w:tcPr>
                <w:p w14:paraId="4ECD5DA8" w14:textId="4EA36D43"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3,43</w:t>
                  </w:r>
                </w:p>
              </w:tc>
            </w:tr>
            <w:tr w:rsidR="0039220D" w:rsidRPr="0034783D" w14:paraId="1BA1ED43" w14:textId="77777777" w:rsidTr="00276DDC">
              <w:trPr>
                <w:trHeight w:val="64"/>
              </w:trPr>
              <w:tc>
                <w:tcPr>
                  <w:tcW w:w="4712" w:type="dxa"/>
                  <w:tcBorders>
                    <w:top w:val="single" w:sz="4" w:space="0" w:color="auto"/>
                    <w:left w:val="single" w:sz="4" w:space="0" w:color="auto"/>
                    <w:bottom w:val="single" w:sz="4" w:space="0" w:color="auto"/>
                    <w:right w:val="single" w:sz="4" w:space="0" w:color="auto"/>
                  </w:tcBorders>
                  <w:shd w:val="clear" w:color="auto" w:fill="auto"/>
                  <w:vAlign w:val="bottom"/>
                </w:tcPr>
                <w:p w14:paraId="5EFD29E5" w14:textId="6EA3790E"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Резерв/дефицит тепловой мощности</w:t>
                  </w:r>
                </w:p>
              </w:tc>
              <w:tc>
                <w:tcPr>
                  <w:tcW w:w="992" w:type="dxa"/>
                  <w:tcBorders>
                    <w:top w:val="single" w:sz="4" w:space="0" w:color="auto"/>
                    <w:left w:val="nil"/>
                    <w:bottom w:val="single" w:sz="4" w:space="0" w:color="auto"/>
                    <w:right w:val="single" w:sz="4" w:space="0" w:color="auto"/>
                  </w:tcBorders>
                  <w:shd w:val="clear" w:color="auto" w:fill="auto"/>
                  <w:vAlign w:val="center"/>
                </w:tcPr>
                <w:p w14:paraId="313D2BC1" w14:textId="10680680"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Гкал/ч</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2C464BB" w14:textId="01CE0C15"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0,55</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135916B4" w14:textId="58B24237"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0,55</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BC8B6C7" w14:textId="49A327DA"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0,55</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3E18E3C2" w14:textId="133CA7F2"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0,55</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BE65FCB" w14:textId="1903A8E9"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0,55</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2FF5D22D" w14:textId="3C73BCC0"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048CE39D" w14:textId="3F1CDDE1"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0,55</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2C04BAA7" w14:textId="5178C931"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0,55</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4C79707C" w14:textId="21CB4F71"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0,55</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9DD1A63" w14:textId="0FB37872"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0,55</w:t>
                  </w:r>
                </w:p>
              </w:tc>
              <w:tc>
                <w:tcPr>
                  <w:tcW w:w="993" w:type="dxa"/>
                  <w:tcBorders>
                    <w:top w:val="single" w:sz="4" w:space="0" w:color="auto"/>
                    <w:left w:val="nil"/>
                    <w:bottom w:val="single" w:sz="4" w:space="0" w:color="auto"/>
                    <w:right w:val="single" w:sz="4" w:space="0" w:color="auto"/>
                  </w:tcBorders>
                  <w:shd w:val="clear" w:color="auto" w:fill="auto"/>
                  <w:noWrap/>
                  <w:vAlign w:val="bottom"/>
                </w:tcPr>
                <w:p w14:paraId="624A43E5" w14:textId="73207172"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0,55</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61B92AA" w14:textId="3EAD1FEB"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0,55</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7AD661DD" w14:textId="12AE5DCE"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0,55</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0D7560E3" w14:textId="46515CBC"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0,55</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B1292D8" w14:textId="3A5F7B47"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0,55</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42985304" w14:textId="7C092A9B"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0,55</w:t>
                  </w:r>
                </w:p>
              </w:tc>
              <w:tc>
                <w:tcPr>
                  <w:tcW w:w="1026" w:type="dxa"/>
                  <w:tcBorders>
                    <w:top w:val="single" w:sz="4" w:space="0" w:color="auto"/>
                    <w:left w:val="nil"/>
                    <w:bottom w:val="single" w:sz="4" w:space="0" w:color="auto"/>
                    <w:right w:val="single" w:sz="4" w:space="0" w:color="auto"/>
                  </w:tcBorders>
                  <w:shd w:val="clear" w:color="auto" w:fill="auto"/>
                  <w:noWrap/>
                  <w:vAlign w:val="bottom"/>
                </w:tcPr>
                <w:p w14:paraId="68B5A5AE" w14:textId="06B47805"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0,55</w:t>
                  </w:r>
                </w:p>
              </w:tc>
            </w:tr>
            <w:tr w:rsidR="0039220D" w:rsidRPr="0034783D" w14:paraId="09619D3B" w14:textId="77777777" w:rsidTr="0039220D">
              <w:trPr>
                <w:trHeight w:val="64"/>
              </w:trPr>
              <w:tc>
                <w:tcPr>
                  <w:tcW w:w="4712" w:type="dxa"/>
                  <w:tcBorders>
                    <w:top w:val="single" w:sz="4" w:space="0" w:color="auto"/>
                    <w:left w:val="single" w:sz="4" w:space="0" w:color="auto"/>
                    <w:bottom w:val="single" w:sz="4" w:space="0" w:color="auto"/>
                    <w:right w:val="single" w:sz="4" w:space="0" w:color="auto"/>
                  </w:tcBorders>
                  <w:shd w:val="clear" w:color="auto" w:fill="auto"/>
                  <w:vAlign w:val="bottom"/>
                </w:tcPr>
                <w:p w14:paraId="73FE6C1A" w14:textId="546D0718"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92" w:type="dxa"/>
                  <w:tcBorders>
                    <w:top w:val="single" w:sz="4" w:space="0" w:color="auto"/>
                    <w:left w:val="nil"/>
                    <w:bottom w:val="single" w:sz="4" w:space="0" w:color="auto"/>
                    <w:right w:val="single" w:sz="4" w:space="0" w:color="auto"/>
                  </w:tcBorders>
                  <w:shd w:val="clear" w:color="auto" w:fill="auto"/>
                  <w:vAlign w:val="center"/>
                </w:tcPr>
                <w:p w14:paraId="028629BE" w14:textId="75B61528"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Гкал/ч</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FC2115" w14:textId="65569FE2"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3,50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68E1246" w14:textId="474080C9"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35FEAB7" w14:textId="10997723"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3,50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1BC1572" w14:textId="6A7C4491"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3,50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78F7B45" w14:textId="3C5F5A20"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3,50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679037F" w14:textId="3111433C"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3,50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B87FBAB" w14:textId="7E4D24D1"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3,50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ACEDBD7" w14:textId="708A65D3"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3,50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CD47F60" w14:textId="08715242"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276F86" w14:textId="7E6D522A"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3,50</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06EE45DE" w14:textId="42F60B32"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DFB157C" w14:textId="74185367"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3,50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4742CF6" w14:textId="6444993E"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3,50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7ED9709" w14:textId="36B7BF0F"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C7FA8E" w14:textId="42296CA1"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3,50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E3DB99" w14:textId="4A392F95"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3,50</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5A6C5765" w14:textId="0EE351D5"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3,50</w:t>
                  </w:r>
                </w:p>
              </w:tc>
            </w:tr>
            <w:tr w:rsidR="0039220D" w:rsidRPr="0034783D" w14:paraId="72A2107D" w14:textId="77777777" w:rsidTr="0039220D">
              <w:trPr>
                <w:trHeight w:val="64"/>
              </w:trPr>
              <w:tc>
                <w:tcPr>
                  <w:tcW w:w="4712" w:type="dxa"/>
                  <w:tcBorders>
                    <w:top w:val="single" w:sz="4" w:space="0" w:color="auto"/>
                    <w:left w:val="single" w:sz="4" w:space="0" w:color="auto"/>
                    <w:bottom w:val="single" w:sz="4" w:space="0" w:color="auto"/>
                    <w:right w:val="single" w:sz="4" w:space="0" w:color="auto"/>
                  </w:tcBorders>
                  <w:shd w:val="clear" w:color="auto" w:fill="auto"/>
                  <w:vAlign w:val="bottom"/>
                </w:tcPr>
                <w:p w14:paraId="3B82FE8C" w14:textId="41C6FEAB"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92" w:type="dxa"/>
                  <w:tcBorders>
                    <w:top w:val="single" w:sz="4" w:space="0" w:color="auto"/>
                    <w:left w:val="nil"/>
                    <w:bottom w:val="single" w:sz="4" w:space="0" w:color="auto"/>
                    <w:right w:val="single" w:sz="4" w:space="0" w:color="auto"/>
                  </w:tcBorders>
                  <w:shd w:val="clear" w:color="auto" w:fill="auto"/>
                  <w:vAlign w:val="center"/>
                </w:tcPr>
                <w:p w14:paraId="2B6C15D4" w14:textId="0A24B8FF"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Гкал/ч</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8E3F1A" w14:textId="3DD9BE11"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0,07</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817C787" w14:textId="655D6B30"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0,07</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4E3BEB" w14:textId="4BE6088C"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B5D70D9" w14:textId="52E2C337"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0,07</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ABF23CD" w14:textId="60680572"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0,07</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1CD49B1" w14:textId="11A5D8E8"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0,07</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B90B317" w14:textId="227F04BD"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9333E25" w14:textId="7DE592EF"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0,07</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DE3D22D" w14:textId="6B42D794"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0,07</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8030627" w14:textId="7E55333C"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0,07</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70FDF1C" w14:textId="259B8959"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0,07</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6EEFFF3" w14:textId="5AF0DB3F"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0,07</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9DDF1C2" w14:textId="6517D767"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0,07</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2906935" w14:textId="5EAF6A40"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0,07</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920E5E7" w14:textId="0A8BFF4E"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E20ABFB" w14:textId="37CE15F3"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0,07</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06728697" w14:textId="782CD11B" w:rsidR="0039220D" w:rsidRPr="0034783D" w:rsidRDefault="0039220D" w:rsidP="00346B40">
                  <w:pPr>
                    <w:spacing w:line="240" w:lineRule="auto"/>
                    <w:jc w:val="center"/>
                    <w:rPr>
                      <w:rFonts w:ascii="Times New Roman" w:hAnsi="Times New Roman"/>
                      <w:color w:val="000000"/>
                      <w:sz w:val="20"/>
                    </w:rPr>
                  </w:pPr>
                  <w:r w:rsidRPr="0034783D">
                    <w:rPr>
                      <w:rFonts w:ascii="Times New Roman" w:hAnsi="Times New Roman"/>
                      <w:color w:val="000000"/>
                      <w:sz w:val="20"/>
                    </w:rPr>
                    <w:t>0,07</w:t>
                  </w:r>
                </w:p>
              </w:tc>
            </w:tr>
            <w:tr w:rsidR="0039220D" w:rsidRPr="0034783D" w14:paraId="6A1E99A1" w14:textId="77777777" w:rsidTr="00276DDC">
              <w:trPr>
                <w:trHeight w:val="64"/>
              </w:trPr>
              <w:tc>
                <w:tcPr>
                  <w:tcW w:w="21897" w:type="dxa"/>
                  <w:gridSpan w:val="19"/>
                  <w:tcBorders>
                    <w:top w:val="single" w:sz="4" w:space="0" w:color="auto"/>
                    <w:left w:val="single" w:sz="4" w:space="0" w:color="auto"/>
                    <w:bottom w:val="single" w:sz="4" w:space="0" w:color="auto"/>
                    <w:right w:val="single" w:sz="4" w:space="0" w:color="auto"/>
                  </w:tcBorders>
                  <w:shd w:val="clear" w:color="auto" w:fill="auto"/>
                  <w:vAlign w:val="bottom"/>
                </w:tcPr>
                <w:p w14:paraId="17C13518" w14:textId="6C602361" w:rsidR="0039220D" w:rsidRPr="0034783D" w:rsidRDefault="0039220D" w:rsidP="00346B40">
                  <w:pPr>
                    <w:spacing w:line="240" w:lineRule="auto"/>
                    <w:jc w:val="center"/>
                    <w:rPr>
                      <w:rFonts w:ascii="Times New Roman" w:hAnsi="Times New Roman"/>
                      <w:color w:val="000000"/>
                      <w:sz w:val="20"/>
                    </w:rPr>
                  </w:pPr>
                  <w:r w:rsidRPr="00184E4A">
                    <w:rPr>
                      <w:rFonts w:ascii="Times New Roman" w:hAnsi="Times New Roman"/>
                      <w:b/>
                      <w:bCs/>
                      <w:color w:val="000000"/>
                      <w:sz w:val="22"/>
                    </w:rPr>
                    <w:t>ЕТО- 8 Курский завод "Маяк" -филиал АО "ННПО им Фрунзе»</w:t>
                  </w:r>
                </w:p>
              </w:tc>
            </w:tr>
            <w:tr w:rsidR="0039220D" w:rsidRPr="0034783D" w14:paraId="6FBBAD20" w14:textId="77777777" w:rsidTr="00276DDC">
              <w:trPr>
                <w:trHeight w:val="64"/>
              </w:trPr>
              <w:tc>
                <w:tcPr>
                  <w:tcW w:w="4712" w:type="dxa"/>
                  <w:tcBorders>
                    <w:top w:val="single" w:sz="4" w:space="0" w:color="auto"/>
                    <w:left w:val="single" w:sz="4" w:space="0" w:color="auto"/>
                    <w:bottom w:val="single" w:sz="4" w:space="0" w:color="auto"/>
                    <w:right w:val="single" w:sz="4" w:space="0" w:color="auto"/>
                  </w:tcBorders>
                  <w:shd w:val="clear" w:color="auto" w:fill="auto"/>
                  <w:vAlign w:val="center"/>
                </w:tcPr>
                <w:p w14:paraId="7F5E432C" w14:textId="24D3BFEC"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Установленная тепловая мощность</w:t>
                  </w:r>
                </w:p>
              </w:tc>
              <w:tc>
                <w:tcPr>
                  <w:tcW w:w="992" w:type="dxa"/>
                  <w:tcBorders>
                    <w:top w:val="single" w:sz="4" w:space="0" w:color="auto"/>
                    <w:left w:val="nil"/>
                    <w:bottom w:val="single" w:sz="4" w:space="0" w:color="auto"/>
                    <w:right w:val="single" w:sz="4" w:space="0" w:color="auto"/>
                  </w:tcBorders>
                  <w:shd w:val="clear" w:color="auto" w:fill="auto"/>
                  <w:vAlign w:val="center"/>
                </w:tcPr>
                <w:p w14:paraId="5E43EDE9" w14:textId="6A768F7B"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0AF875" w14:textId="616B5E36"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2EA812A" w14:textId="6F0A3979"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2,29</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69E806" w14:textId="764BBA75"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2,29</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EF6F7C1" w14:textId="523D2319"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2,29</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38BB58D" w14:textId="0E785505"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1C0C79B" w14:textId="3962599D"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2,29</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BB62F91" w14:textId="0D14A9BD"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2,29</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74BB899" w14:textId="6CC078FF"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EF5BE25" w14:textId="2EEEB776"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2,29</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48C4EF6" w14:textId="17010834"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2,29</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35BDEBB7" w14:textId="1DA480AB"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2,29</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20895BC" w14:textId="4AE8E86D"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2,29</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65275D" w14:textId="6429824D"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9A3DAFF" w14:textId="2778A29C"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2,29</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E155C07" w14:textId="5A02FDF5"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2,29</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47847E5" w14:textId="3FD57E30"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2,29</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056ADD62" w14:textId="7C56DDA3"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2,29</w:t>
                  </w:r>
                </w:p>
              </w:tc>
            </w:tr>
            <w:tr w:rsidR="0039220D" w:rsidRPr="0034783D" w14:paraId="41F6333C" w14:textId="77777777" w:rsidTr="00276DDC">
              <w:trPr>
                <w:trHeight w:val="64"/>
              </w:trPr>
              <w:tc>
                <w:tcPr>
                  <w:tcW w:w="4712" w:type="dxa"/>
                  <w:tcBorders>
                    <w:top w:val="single" w:sz="4" w:space="0" w:color="auto"/>
                    <w:left w:val="single" w:sz="4" w:space="0" w:color="auto"/>
                    <w:bottom w:val="single" w:sz="4" w:space="0" w:color="auto"/>
                    <w:right w:val="single" w:sz="4" w:space="0" w:color="auto"/>
                  </w:tcBorders>
                  <w:shd w:val="clear" w:color="auto" w:fill="auto"/>
                  <w:vAlign w:val="center"/>
                </w:tcPr>
                <w:p w14:paraId="03BC1D9D" w14:textId="2B81AD21"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w:t>
                  </w:r>
                </w:p>
              </w:tc>
              <w:tc>
                <w:tcPr>
                  <w:tcW w:w="992" w:type="dxa"/>
                  <w:tcBorders>
                    <w:top w:val="single" w:sz="4" w:space="0" w:color="auto"/>
                    <w:left w:val="nil"/>
                    <w:bottom w:val="single" w:sz="4" w:space="0" w:color="auto"/>
                    <w:right w:val="single" w:sz="4" w:space="0" w:color="auto"/>
                  </w:tcBorders>
                  <w:shd w:val="clear" w:color="auto" w:fill="auto"/>
                  <w:vAlign w:val="center"/>
                </w:tcPr>
                <w:p w14:paraId="62C8C8D4" w14:textId="28DB88A8"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BCD6114" w14:textId="09165B51"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11223F8" w14:textId="39B9F470"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2,25</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FFAA38E" w14:textId="2DE34781"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2,25</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D615CD8" w14:textId="033AD90A"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2,25</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B33B7A3" w14:textId="03A4F874"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A18DB02" w14:textId="6ADC26DF"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2,25</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69699B0" w14:textId="1ACC3AB5"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2,25</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A92FD76" w14:textId="27F4E621"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412498B" w14:textId="792D588D"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2,25</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C9C43BF" w14:textId="5BAB0DE2"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2,25</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61DFBF97" w14:textId="4C409043"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2,25</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C5EF73" w14:textId="63EB292A"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2,25</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8008AF" w14:textId="4F970D65"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5DA0FB9" w14:textId="70E9AD10"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2,25</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999E021" w14:textId="4FA122B1"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2,25</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F384D78" w14:textId="73BCBF15"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2,25</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3E00DB9F" w14:textId="2AFB8037"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2,25</w:t>
                  </w:r>
                </w:p>
              </w:tc>
            </w:tr>
            <w:tr w:rsidR="0039220D" w:rsidRPr="0034783D" w14:paraId="51CE47E6" w14:textId="77777777" w:rsidTr="00276DDC">
              <w:trPr>
                <w:trHeight w:val="64"/>
              </w:trPr>
              <w:tc>
                <w:tcPr>
                  <w:tcW w:w="4712" w:type="dxa"/>
                  <w:tcBorders>
                    <w:top w:val="single" w:sz="4" w:space="0" w:color="auto"/>
                    <w:left w:val="single" w:sz="4" w:space="0" w:color="auto"/>
                    <w:bottom w:val="single" w:sz="4" w:space="0" w:color="auto"/>
                    <w:right w:val="single" w:sz="4" w:space="0" w:color="auto"/>
                  </w:tcBorders>
                  <w:shd w:val="clear" w:color="auto" w:fill="auto"/>
                  <w:vAlign w:val="center"/>
                </w:tcPr>
                <w:p w14:paraId="6380CD4E" w14:textId="0D7293ED"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Затраты тепла на собственные нужды котельной</w:t>
                  </w:r>
                </w:p>
              </w:tc>
              <w:tc>
                <w:tcPr>
                  <w:tcW w:w="992" w:type="dxa"/>
                  <w:tcBorders>
                    <w:top w:val="single" w:sz="4" w:space="0" w:color="auto"/>
                    <w:left w:val="nil"/>
                    <w:bottom w:val="single" w:sz="4" w:space="0" w:color="auto"/>
                    <w:right w:val="single" w:sz="4" w:space="0" w:color="auto"/>
                  </w:tcBorders>
                  <w:shd w:val="clear" w:color="auto" w:fill="auto"/>
                  <w:vAlign w:val="center"/>
                </w:tcPr>
                <w:p w14:paraId="5F512497" w14:textId="7FA1ABAF"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F5AD57" w14:textId="78444870"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A07BF71" w14:textId="6E9BF83B"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6482DE9" w14:textId="708EDFE6"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163802" w14:textId="34306D1F"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6F8203" w14:textId="40D70DC3"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DDB8C66" w14:textId="1537C0F8"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AA600B2" w14:textId="16F29661"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D7565C3" w14:textId="737FC820"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BCDAD0D" w14:textId="082D5902"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C74A2F0" w14:textId="4EBC4C0F"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219BBB83" w14:textId="28BECD58"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E7560D6" w14:textId="3AD8600B"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10E030" w14:textId="19E94CE2"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A756163" w14:textId="26372723"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25E588" w14:textId="2CE52390"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CE3990D" w14:textId="6D92077A"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7273714B" w14:textId="1635CE0E"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0,04</w:t>
                  </w:r>
                </w:p>
              </w:tc>
            </w:tr>
            <w:tr w:rsidR="0039220D" w:rsidRPr="0034783D" w14:paraId="33FA4B08" w14:textId="77777777" w:rsidTr="00276DDC">
              <w:trPr>
                <w:trHeight w:val="64"/>
              </w:trPr>
              <w:tc>
                <w:tcPr>
                  <w:tcW w:w="4712" w:type="dxa"/>
                  <w:tcBorders>
                    <w:top w:val="single" w:sz="4" w:space="0" w:color="auto"/>
                    <w:left w:val="single" w:sz="4" w:space="0" w:color="auto"/>
                    <w:bottom w:val="single" w:sz="4" w:space="0" w:color="auto"/>
                    <w:right w:val="single" w:sz="4" w:space="0" w:color="auto"/>
                  </w:tcBorders>
                  <w:shd w:val="clear" w:color="auto" w:fill="auto"/>
                  <w:vAlign w:val="center"/>
                </w:tcPr>
                <w:p w14:paraId="0D5C027C" w14:textId="292EB6F2"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Потери в тепловых сетях</w:t>
                  </w:r>
                </w:p>
              </w:tc>
              <w:tc>
                <w:tcPr>
                  <w:tcW w:w="992" w:type="dxa"/>
                  <w:tcBorders>
                    <w:top w:val="single" w:sz="4" w:space="0" w:color="auto"/>
                    <w:left w:val="nil"/>
                    <w:bottom w:val="single" w:sz="4" w:space="0" w:color="auto"/>
                    <w:right w:val="single" w:sz="4" w:space="0" w:color="auto"/>
                  </w:tcBorders>
                  <w:shd w:val="clear" w:color="auto" w:fill="auto"/>
                  <w:vAlign w:val="center"/>
                </w:tcPr>
                <w:p w14:paraId="1DD810D6" w14:textId="002D1CD0"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0AA7A7" w14:textId="5DB70232"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4CE7735" w14:textId="50DC1F91"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BFCEF1" w14:textId="27B3D904"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C72F792" w14:textId="3999320A"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909E56" w14:textId="45217D54"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41744A7" w14:textId="30D1D53C"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BB1745E" w14:textId="7CEE30D7"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1C9E861" w14:textId="58D4A456"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9E4ADDA" w14:textId="70B1575F"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4EE4B27" w14:textId="5E71D970"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04C5F189" w14:textId="50AF7654"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8CFCA7E" w14:textId="765B49C8"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9826AE" w14:textId="272A729F"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610B20E" w14:textId="227C0612"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98BC2EA" w14:textId="0B019EE2"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1C16033" w14:textId="5838FC5F"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22947286" w14:textId="1D36B22A"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w:t>
                  </w:r>
                </w:p>
              </w:tc>
            </w:tr>
            <w:tr w:rsidR="0039220D" w:rsidRPr="0034783D" w14:paraId="22C27C43" w14:textId="77777777" w:rsidTr="00276DDC">
              <w:trPr>
                <w:trHeight w:val="64"/>
              </w:trPr>
              <w:tc>
                <w:tcPr>
                  <w:tcW w:w="4712" w:type="dxa"/>
                  <w:tcBorders>
                    <w:top w:val="single" w:sz="4" w:space="0" w:color="auto"/>
                    <w:left w:val="single" w:sz="4" w:space="0" w:color="auto"/>
                    <w:bottom w:val="single" w:sz="4" w:space="0" w:color="auto"/>
                    <w:right w:val="single" w:sz="4" w:space="0" w:color="auto"/>
                  </w:tcBorders>
                  <w:shd w:val="clear" w:color="auto" w:fill="auto"/>
                  <w:vAlign w:val="center"/>
                </w:tcPr>
                <w:p w14:paraId="21C86E26" w14:textId="1939123E"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Присоединенная тепловая нагрузка</w:t>
                  </w:r>
                </w:p>
              </w:tc>
              <w:tc>
                <w:tcPr>
                  <w:tcW w:w="992" w:type="dxa"/>
                  <w:tcBorders>
                    <w:top w:val="single" w:sz="4" w:space="0" w:color="auto"/>
                    <w:left w:val="nil"/>
                    <w:bottom w:val="single" w:sz="4" w:space="0" w:color="auto"/>
                    <w:right w:val="single" w:sz="4" w:space="0" w:color="auto"/>
                  </w:tcBorders>
                  <w:shd w:val="clear" w:color="auto" w:fill="auto"/>
                  <w:vAlign w:val="center"/>
                </w:tcPr>
                <w:p w14:paraId="21365E48" w14:textId="62C5BE77"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CBA5A8" w14:textId="5728D224"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1,92</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89EEC08" w14:textId="54129308"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1,92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3D1CC1F" w14:textId="679F7F95"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1,92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290733C" w14:textId="6CEE639F"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1,92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AA1CAEC" w14:textId="1070CB91"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1,92</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BF2789C" w14:textId="523E3671"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1,92</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009A6FA" w14:textId="37BB72CE"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1,92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D57A866" w14:textId="2D3015F0"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1,92</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6E43A41" w14:textId="28C66E82"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1,92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C9BAA59" w14:textId="5F8A2E4B"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1,92</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2AE31743" w14:textId="531ECE82"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1,92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50033CA" w14:textId="5FE53435"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1,92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3CFAD0A" w14:textId="7710AD11"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1,92</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12E3E9C" w14:textId="55CC60E2"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1,92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24C8AE" w14:textId="1CAD93BF"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1,92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C33852B" w14:textId="4A09D177"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1,92</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2F8880D0" w14:textId="75B59C37"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1,92</w:t>
                  </w:r>
                </w:p>
              </w:tc>
            </w:tr>
            <w:tr w:rsidR="0039220D" w:rsidRPr="0034783D" w14:paraId="25A8904D" w14:textId="77777777" w:rsidTr="00276DDC">
              <w:trPr>
                <w:trHeight w:val="64"/>
              </w:trPr>
              <w:tc>
                <w:tcPr>
                  <w:tcW w:w="4712" w:type="dxa"/>
                  <w:tcBorders>
                    <w:top w:val="single" w:sz="4" w:space="0" w:color="auto"/>
                    <w:left w:val="single" w:sz="4" w:space="0" w:color="auto"/>
                    <w:bottom w:val="single" w:sz="4" w:space="0" w:color="auto"/>
                    <w:right w:val="single" w:sz="4" w:space="0" w:color="auto"/>
                  </w:tcBorders>
                  <w:shd w:val="clear" w:color="auto" w:fill="auto"/>
                  <w:vAlign w:val="center"/>
                </w:tcPr>
                <w:p w14:paraId="3D697DF7" w14:textId="5336EFF4"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Резерв/дефицит тепловой мощности</w:t>
                  </w:r>
                </w:p>
              </w:tc>
              <w:tc>
                <w:tcPr>
                  <w:tcW w:w="992" w:type="dxa"/>
                  <w:tcBorders>
                    <w:top w:val="single" w:sz="4" w:space="0" w:color="auto"/>
                    <w:left w:val="nil"/>
                    <w:bottom w:val="single" w:sz="4" w:space="0" w:color="auto"/>
                    <w:right w:val="single" w:sz="4" w:space="0" w:color="auto"/>
                  </w:tcBorders>
                  <w:shd w:val="clear" w:color="auto" w:fill="auto"/>
                  <w:vAlign w:val="center"/>
                </w:tcPr>
                <w:p w14:paraId="1312442D" w14:textId="7DA034C9"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CE24DA" w14:textId="0615F85C"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5688302" w14:textId="13E5A649"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576A5F7" w14:textId="6C28EF38"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3C9BE17" w14:textId="796E3A17"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8E2529" w14:textId="14B78336"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1348791" w14:textId="5F317606"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74167EB" w14:textId="0789A1FE"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33C7C97" w14:textId="461850A2"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284601B" w14:textId="2DDA3C02"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B67CEF0" w14:textId="283CD472"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087AC9F2" w14:textId="40AEEA56"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9A20D06" w14:textId="1160C5AE"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DA7D4B" w14:textId="488C4EEB"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1055F1E" w14:textId="49BC7BBD"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61ED692" w14:textId="5EE3F0DA"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81A5C41" w14:textId="699BCA50"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565212D0" w14:textId="18AD4737"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0,33</w:t>
                  </w:r>
                </w:p>
              </w:tc>
            </w:tr>
            <w:tr w:rsidR="0039220D" w:rsidRPr="0034783D" w14:paraId="1DFDD2CA" w14:textId="77777777" w:rsidTr="00276DDC">
              <w:trPr>
                <w:trHeight w:val="64"/>
              </w:trPr>
              <w:tc>
                <w:tcPr>
                  <w:tcW w:w="4712" w:type="dxa"/>
                  <w:tcBorders>
                    <w:top w:val="single" w:sz="4" w:space="0" w:color="auto"/>
                    <w:left w:val="single" w:sz="4" w:space="0" w:color="auto"/>
                    <w:bottom w:val="single" w:sz="4" w:space="0" w:color="auto"/>
                    <w:right w:val="single" w:sz="4" w:space="0" w:color="auto"/>
                  </w:tcBorders>
                  <w:shd w:val="clear" w:color="auto" w:fill="auto"/>
                  <w:vAlign w:val="center"/>
                </w:tcPr>
                <w:p w14:paraId="3F5F93B4" w14:textId="4A91CEE3"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Располагаемая тепловая мощность нетто (с учетом затрат на собственные нужды станции) при аварийном выводе самого мощного котла</w:t>
                  </w:r>
                </w:p>
              </w:tc>
              <w:tc>
                <w:tcPr>
                  <w:tcW w:w="992" w:type="dxa"/>
                  <w:tcBorders>
                    <w:top w:val="single" w:sz="4" w:space="0" w:color="auto"/>
                    <w:left w:val="nil"/>
                    <w:bottom w:val="single" w:sz="4" w:space="0" w:color="auto"/>
                    <w:right w:val="single" w:sz="4" w:space="0" w:color="auto"/>
                  </w:tcBorders>
                  <w:shd w:val="clear" w:color="auto" w:fill="auto"/>
                  <w:vAlign w:val="center"/>
                </w:tcPr>
                <w:p w14:paraId="50B22B9E" w14:textId="56BAC65C"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403453" w14:textId="5658A6D7"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0242B84" w14:textId="220563C5"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6A65F36" w14:textId="43D131FE"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9F88EA" w14:textId="4B77A44E"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543ADE" w14:textId="47E725AB"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06349E3" w14:textId="099CE917"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C16713D" w14:textId="63A6D445"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40320F4" w14:textId="122A4EC2"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7140AC7" w14:textId="7C1C2D55"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6EE61D8" w14:textId="6004134F"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022C3E04" w14:textId="17659A3D"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653C8D0" w14:textId="2FDAD626"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74BB799" w14:textId="79564E49"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ECF1F80" w14:textId="7F064897"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AF8772B" w14:textId="2F1BD5A6"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900AE9F" w14:textId="59E00078"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0A37E94D" w14:textId="017EDA28"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r>
            <w:tr w:rsidR="0039220D" w:rsidRPr="0034783D" w14:paraId="46705BD1" w14:textId="77777777" w:rsidTr="00276DDC">
              <w:trPr>
                <w:trHeight w:val="64"/>
              </w:trPr>
              <w:tc>
                <w:tcPr>
                  <w:tcW w:w="4712" w:type="dxa"/>
                  <w:tcBorders>
                    <w:top w:val="single" w:sz="4" w:space="0" w:color="auto"/>
                    <w:left w:val="single" w:sz="4" w:space="0" w:color="auto"/>
                    <w:bottom w:val="single" w:sz="4" w:space="0" w:color="auto"/>
                    <w:right w:val="single" w:sz="4" w:space="0" w:color="auto"/>
                  </w:tcBorders>
                  <w:shd w:val="clear" w:color="auto" w:fill="auto"/>
                  <w:vAlign w:val="center"/>
                </w:tcPr>
                <w:p w14:paraId="284BC1ED" w14:textId="7A83ECD8"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Минимально допустимое значение тепловой нагрузки на коллекторах станции при аварийном выводе самого мощного котла</w:t>
                  </w:r>
                </w:p>
              </w:tc>
              <w:tc>
                <w:tcPr>
                  <w:tcW w:w="992" w:type="dxa"/>
                  <w:tcBorders>
                    <w:top w:val="single" w:sz="4" w:space="0" w:color="auto"/>
                    <w:left w:val="nil"/>
                    <w:bottom w:val="single" w:sz="4" w:space="0" w:color="auto"/>
                    <w:right w:val="single" w:sz="4" w:space="0" w:color="auto"/>
                  </w:tcBorders>
                  <w:shd w:val="clear" w:color="auto" w:fill="auto"/>
                  <w:vAlign w:val="center"/>
                </w:tcPr>
                <w:p w14:paraId="7D5B70AB" w14:textId="32222324"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Гкал/ч</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FE4C94" w14:textId="62AAE714"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1CC985E" w14:textId="516FE3A6"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FE1662" w14:textId="4C7D3B09"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EAD64F8" w14:textId="7B4E990A"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D078736" w14:textId="11520D7F"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4DB0C0C" w14:textId="13DC742A"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269CB46" w14:textId="0B613D7D"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FA82F00" w14:textId="2C8089CD"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21FBC10" w14:textId="5A334973"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67E79F8" w14:textId="7C95A1A8"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4D19F5DC" w14:textId="1367A4EB"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7F9DFCC" w14:textId="0A2E7AA8"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0B7E02" w14:textId="342423BF"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BEDF7F4" w14:textId="697C3060"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34E34B0" w14:textId="5C58B27B"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A483741" w14:textId="51C41032"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5F7C8111" w14:textId="69AE1D23" w:rsidR="0039220D" w:rsidRPr="0034783D" w:rsidRDefault="0039220D" w:rsidP="00346B40">
                  <w:pPr>
                    <w:spacing w:line="240" w:lineRule="auto"/>
                    <w:jc w:val="center"/>
                    <w:rPr>
                      <w:rFonts w:ascii="Times New Roman" w:hAnsi="Times New Roman"/>
                      <w:color w:val="000000"/>
                      <w:sz w:val="20"/>
                    </w:rPr>
                  </w:pPr>
                  <w:r w:rsidRPr="00CC11EF">
                    <w:rPr>
                      <w:rFonts w:ascii="Times New Roman" w:hAnsi="Times New Roman"/>
                      <w:color w:val="000000"/>
                      <w:sz w:val="20"/>
                    </w:rPr>
                    <w:t>1,12</w:t>
                  </w:r>
                </w:p>
              </w:tc>
            </w:tr>
          </w:tbl>
          <w:p w14:paraId="1B8AB650" w14:textId="682546C2" w:rsidR="00CC597D" w:rsidRPr="00D06A77" w:rsidRDefault="00CC597D" w:rsidP="00346B40">
            <w:pPr>
              <w:spacing w:line="240" w:lineRule="auto"/>
              <w:jc w:val="center"/>
              <w:rPr>
                <w:rFonts w:ascii="Times New Roman" w:hAnsi="Times New Roman"/>
                <w:b/>
                <w:bCs/>
                <w:iCs/>
                <w:color w:val="000000"/>
                <w:sz w:val="22"/>
                <w:szCs w:val="22"/>
              </w:rPr>
            </w:pPr>
          </w:p>
        </w:tc>
      </w:tr>
    </w:tbl>
    <w:p w14:paraId="13FFB1C8" w14:textId="77777777" w:rsidR="00D06A77" w:rsidRDefault="00D06A77" w:rsidP="00B912E3">
      <w:pPr>
        <w:pStyle w:val="af9"/>
        <w:sectPr w:rsidR="00D06A77" w:rsidSect="00CE5452">
          <w:headerReference w:type="first" r:id="rId11"/>
          <w:footerReference w:type="first" r:id="rId12"/>
          <w:pgSz w:w="23814" w:h="16839" w:orient="landscape" w:code="8"/>
          <w:pgMar w:top="1134" w:right="1134" w:bottom="567" w:left="1134" w:header="680" w:footer="488" w:gutter="0"/>
          <w:pgBorders w:offsetFrom="page">
            <w:top w:val="single" w:sz="4" w:space="20" w:color="auto"/>
            <w:left w:val="single" w:sz="4" w:space="20" w:color="auto"/>
            <w:bottom w:val="single" w:sz="4" w:space="20" w:color="auto"/>
            <w:right w:val="single" w:sz="4" w:space="20" w:color="auto"/>
          </w:pgBorders>
          <w:cols w:space="708"/>
          <w:docGrid w:linePitch="360"/>
        </w:sectPr>
      </w:pPr>
    </w:p>
    <w:p w14:paraId="3F8BB736" w14:textId="20690A7F" w:rsidR="001B0D72" w:rsidRPr="00661BE1" w:rsidRDefault="00C51B11" w:rsidP="00CE5452">
      <w:pPr>
        <w:pStyle w:val="1ff4"/>
        <w:rPr>
          <w:color w:val="FF0000"/>
        </w:rPr>
      </w:pPr>
      <w:bookmarkStart w:id="15" w:name="_Toc116740077"/>
      <w:bookmarkStart w:id="16" w:name="_Toc227917373"/>
      <w:r>
        <w:lastRenderedPageBreak/>
        <w:t xml:space="preserve">4.2 </w:t>
      </w:r>
      <w:r w:rsidR="001B0D72" w:rsidRPr="00065832">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15"/>
      <w:bookmarkEnd w:id="16"/>
    </w:p>
    <w:p w14:paraId="6E005EF7" w14:textId="34BB54D1" w:rsidR="00747BE3" w:rsidRPr="00065832" w:rsidRDefault="00747BE3" w:rsidP="00CE5452">
      <w:pPr>
        <w:pStyle w:val="af9"/>
        <w:rPr>
          <w:rFonts w:eastAsiaTheme="minorHAnsi"/>
        </w:rPr>
      </w:pPr>
      <w:r w:rsidRPr="00065832">
        <w:rPr>
          <w:rFonts w:eastAsiaTheme="minorHAnsi"/>
        </w:rPr>
        <w:t xml:space="preserve">Гидравлические расчеты передачи теплоносителя для каждого магистрального вывода с целью определения возможности обеспечения тепловой энергией существующих и перспективных потребителей, присоединенных к тепловой сети, выполнены при разработке настоящей Схемы теплоснабжения в программно-расчетном комплексе </w:t>
      </w:r>
      <w:proofErr w:type="spellStart"/>
      <w:r w:rsidRPr="00065832">
        <w:rPr>
          <w:rFonts w:eastAsiaTheme="minorHAnsi"/>
        </w:rPr>
        <w:t>Zulu</w:t>
      </w:r>
      <w:proofErr w:type="spellEnd"/>
      <w:r w:rsidRPr="00065832">
        <w:rPr>
          <w:rFonts w:eastAsiaTheme="minorHAnsi"/>
        </w:rPr>
        <w:t xml:space="preserve"> с применение</w:t>
      </w:r>
      <w:r w:rsidR="000A4758">
        <w:rPr>
          <w:rFonts w:eastAsiaTheme="minorHAnsi"/>
        </w:rPr>
        <w:t xml:space="preserve">м модуля </w:t>
      </w:r>
      <w:proofErr w:type="spellStart"/>
      <w:r w:rsidR="000A4758">
        <w:rPr>
          <w:rFonts w:eastAsiaTheme="minorHAnsi"/>
        </w:rPr>
        <w:t>ZuluThermo</w:t>
      </w:r>
      <w:proofErr w:type="spellEnd"/>
      <w:r w:rsidR="000A4758">
        <w:rPr>
          <w:rFonts w:eastAsiaTheme="minorHAnsi"/>
        </w:rPr>
        <w:t xml:space="preserve"> версии 8.0.</w:t>
      </w:r>
    </w:p>
    <w:p w14:paraId="1F482D75" w14:textId="77777777" w:rsidR="00747BE3" w:rsidRPr="00065832" w:rsidRDefault="00747BE3" w:rsidP="00CE5452">
      <w:pPr>
        <w:pStyle w:val="af9"/>
        <w:rPr>
          <w:rFonts w:eastAsiaTheme="minorHAnsi"/>
        </w:rPr>
      </w:pPr>
      <w:r w:rsidRPr="00065832">
        <w:rPr>
          <w:rFonts w:eastAsiaTheme="minorHAnsi"/>
        </w:rPr>
        <w:t>Гидравлический расчет выполнен с целью определения возможности обеспечения тепловой энергией существующих и перспективных потребителей. Расчет выполнен для каждо</w:t>
      </w:r>
      <w:r w:rsidR="00F305AA" w:rsidRPr="00065832">
        <w:rPr>
          <w:rFonts w:eastAsiaTheme="minorHAnsi"/>
        </w:rPr>
        <w:t>го</w:t>
      </w:r>
      <w:r w:rsidRPr="00065832">
        <w:rPr>
          <w:rFonts w:eastAsiaTheme="minorHAnsi"/>
        </w:rPr>
        <w:t xml:space="preserve"> </w:t>
      </w:r>
      <w:r w:rsidR="00F305AA" w:rsidRPr="00065832">
        <w:rPr>
          <w:rFonts w:eastAsiaTheme="minorHAnsi"/>
        </w:rPr>
        <w:t xml:space="preserve">источника тепловой энергии </w:t>
      </w:r>
      <w:r w:rsidRPr="00065832">
        <w:rPr>
          <w:rFonts w:eastAsiaTheme="minorHAnsi"/>
        </w:rPr>
        <w:t>в течение всего рассматриваемого расчетного срока. При этом оптимальный гидравлический режим может быть обеспечен при условии наладки тепловой сети. Гидравлический режим представлен в электронной модели системы теплоснабжения.</w:t>
      </w:r>
    </w:p>
    <w:p w14:paraId="2F04A192" w14:textId="6B7E6F42" w:rsidR="00747BE3" w:rsidRDefault="00F305AA" w:rsidP="00CE5452">
      <w:pPr>
        <w:pStyle w:val="af9"/>
        <w:rPr>
          <w:rFonts w:eastAsiaTheme="minorHAnsi"/>
        </w:rPr>
      </w:pPr>
      <w:r w:rsidRPr="00065832">
        <w:rPr>
          <w:rFonts w:eastAsiaTheme="minorHAnsi"/>
        </w:rPr>
        <w:t xml:space="preserve">Для определения пропускной способности тепловых сетей от существующих </w:t>
      </w:r>
      <w:r w:rsidR="000C374B" w:rsidRPr="00065832">
        <w:rPr>
          <w:rFonts w:eastAsiaTheme="minorHAnsi"/>
        </w:rPr>
        <w:t>источников тепла</w:t>
      </w:r>
      <w:r w:rsidRPr="00065832">
        <w:rPr>
          <w:rFonts w:eastAsiaTheme="minorHAnsi"/>
        </w:rPr>
        <w:t xml:space="preserve"> с помощью электронной модели проведены многовариантные гидравлические расчеты как при существующих на 20</w:t>
      </w:r>
      <w:r w:rsidR="00613375" w:rsidRPr="00065832">
        <w:rPr>
          <w:rFonts w:eastAsiaTheme="minorHAnsi"/>
        </w:rPr>
        <w:t>2</w:t>
      </w:r>
      <w:r w:rsidR="00795EEF">
        <w:rPr>
          <w:rFonts w:eastAsiaTheme="minorHAnsi"/>
        </w:rPr>
        <w:t>5</w:t>
      </w:r>
      <w:r w:rsidRPr="00065832">
        <w:rPr>
          <w:rFonts w:eastAsiaTheme="minorHAnsi"/>
        </w:rPr>
        <w:t xml:space="preserve"> год присоединенных тепловых нагрузках</w:t>
      </w:r>
      <w:r w:rsidR="00B912E3" w:rsidRPr="00065832">
        <w:rPr>
          <w:rFonts w:eastAsiaTheme="minorHAnsi"/>
        </w:rPr>
        <w:t>,</w:t>
      </w:r>
      <w:r w:rsidRPr="00065832">
        <w:rPr>
          <w:rFonts w:eastAsiaTheme="minorHAnsi"/>
        </w:rPr>
        <w:t xml:space="preserve"> так и при перспективных тепловых нагрузках на </w:t>
      </w:r>
      <w:r w:rsidR="004F3AFC">
        <w:rPr>
          <w:rFonts w:eastAsiaTheme="minorHAnsi"/>
        </w:rPr>
        <w:t>2040</w:t>
      </w:r>
      <w:r w:rsidR="0035155A">
        <w:rPr>
          <w:rFonts w:eastAsiaTheme="minorHAnsi"/>
        </w:rPr>
        <w:t xml:space="preserve"> год</w:t>
      </w:r>
      <w:r w:rsidRPr="00065832">
        <w:rPr>
          <w:rFonts w:eastAsiaTheme="minorHAnsi"/>
        </w:rPr>
        <w:t>.</w:t>
      </w:r>
    </w:p>
    <w:p w14:paraId="1FF47AE1" w14:textId="77777777" w:rsidR="008E5FA7" w:rsidRPr="00065832" w:rsidRDefault="008E5FA7" w:rsidP="00CE5452">
      <w:pPr>
        <w:pStyle w:val="af9"/>
        <w:rPr>
          <w:rFonts w:eastAsiaTheme="minorHAnsi"/>
        </w:rPr>
      </w:pPr>
    </w:p>
    <w:p w14:paraId="02D7AE0A" w14:textId="68937B3E" w:rsidR="00A2262D" w:rsidRPr="00065832" w:rsidRDefault="00C51B11" w:rsidP="00CE5452">
      <w:pPr>
        <w:pStyle w:val="1ff4"/>
      </w:pPr>
      <w:bookmarkStart w:id="17" w:name="_Toc116740078"/>
      <w:bookmarkStart w:id="18" w:name="_Toc227917374"/>
      <w:r>
        <w:t xml:space="preserve">4.3 </w:t>
      </w:r>
      <w:r w:rsidR="004A4070" w:rsidRPr="00065832">
        <w:t>В</w:t>
      </w:r>
      <w:r w:rsidR="00A2262D" w:rsidRPr="00065832">
        <w:t>ыводы о резервах (дефицитах) существующей системы теплоснабжения при обеспечении перспективной тепловой нагрузки потребителей</w:t>
      </w:r>
      <w:bookmarkEnd w:id="17"/>
      <w:bookmarkEnd w:id="18"/>
    </w:p>
    <w:p w14:paraId="296FEC66" w14:textId="77609A27" w:rsidR="00EB1569" w:rsidRPr="00065832" w:rsidRDefault="00EB1569" w:rsidP="00CE5452">
      <w:pPr>
        <w:pStyle w:val="af9"/>
      </w:pPr>
      <w:r w:rsidRPr="00065832">
        <w:t>Дефицит</w:t>
      </w:r>
      <w:r w:rsidR="0040270C">
        <w:t xml:space="preserve">а </w:t>
      </w:r>
      <w:r w:rsidRPr="00065832">
        <w:t xml:space="preserve">тепловой мощности </w:t>
      </w:r>
      <w:r w:rsidR="0040270C">
        <w:t xml:space="preserve">не выявлен на источниках тепловой энергии даже с учетом подключения </w:t>
      </w:r>
      <w:proofErr w:type="spellStart"/>
      <w:r w:rsidR="0040270C">
        <w:t>подключения</w:t>
      </w:r>
      <w:proofErr w:type="spellEnd"/>
      <w:r w:rsidR="0040270C">
        <w:t xml:space="preserve"> </w:t>
      </w:r>
      <w:proofErr w:type="spellStart"/>
      <w:r w:rsidR="0040270C">
        <w:t>строющихся</w:t>
      </w:r>
      <w:proofErr w:type="spellEnd"/>
      <w:r w:rsidR="0040270C">
        <w:t xml:space="preserve"> или планируемых к строительству зданий.</w:t>
      </w:r>
    </w:p>
    <w:p w14:paraId="45CCBFF3" w14:textId="62F2E83D" w:rsidR="00B912E3" w:rsidRDefault="003E4EF7" w:rsidP="00CE5452">
      <w:pPr>
        <w:pStyle w:val="af9"/>
      </w:pPr>
      <w:r w:rsidRPr="00065832">
        <w:t>На ТЭЦ АО «ТЭСК» увеличение установленной тепловой мощности до проектного значения 163,54 Гкал/ч происходит по этапам в зависимости от темпов застройки жилог</w:t>
      </w:r>
      <w:r w:rsidR="00896E15">
        <w:t>о района Северный.</w:t>
      </w:r>
    </w:p>
    <w:p w14:paraId="1BC44A0C" w14:textId="719C3695" w:rsidR="008606F6" w:rsidRPr="00065832" w:rsidRDefault="008606F6" w:rsidP="00CE5452">
      <w:pPr>
        <w:pStyle w:val="af9"/>
      </w:pPr>
      <w:r>
        <w:t>В</w:t>
      </w:r>
      <w:r w:rsidR="00C148B3">
        <w:t xml:space="preserve"> зоне</w:t>
      </w:r>
      <w:r>
        <w:t xml:space="preserve"> ЕТО-4</w:t>
      </w:r>
      <w:r w:rsidR="00C148B3">
        <w:t xml:space="preserve"> «Агропроект»</w:t>
      </w:r>
      <w:r>
        <w:t xml:space="preserve"> </w:t>
      </w:r>
      <w:r w:rsidR="00C148B3">
        <w:t xml:space="preserve">на пяти котельных </w:t>
      </w:r>
      <w:r>
        <w:t>договорны</w:t>
      </w:r>
      <w:r w:rsidR="00937D8C">
        <w:t>е</w:t>
      </w:r>
      <w:r>
        <w:t xml:space="preserve"> тепловы</w:t>
      </w:r>
      <w:r w:rsidR="00937D8C">
        <w:t>е</w:t>
      </w:r>
      <w:r>
        <w:t xml:space="preserve"> нагруз</w:t>
      </w:r>
      <w:r w:rsidR="00937D8C">
        <w:t>ки превышают</w:t>
      </w:r>
      <w:r>
        <w:t xml:space="preserve"> располагаем</w:t>
      </w:r>
      <w:r w:rsidR="00937D8C">
        <w:t>ую</w:t>
      </w:r>
      <w:r>
        <w:t xml:space="preserve"> теплов</w:t>
      </w:r>
      <w:r w:rsidR="00937D8C">
        <w:t>ую</w:t>
      </w:r>
      <w:r>
        <w:t xml:space="preserve"> мощностью ист</w:t>
      </w:r>
      <w:r w:rsidR="00937D8C">
        <w:t>оч</w:t>
      </w:r>
      <w:r>
        <w:t>ников тепловой энергии</w:t>
      </w:r>
      <w:r w:rsidR="00937D8C">
        <w:t xml:space="preserve">, необходимо скорректировать договорные </w:t>
      </w:r>
      <w:proofErr w:type="spellStart"/>
      <w:r w:rsidR="00937D8C">
        <w:t>теовые</w:t>
      </w:r>
      <w:proofErr w:type="spellEnd"/>
      <w:r w:rsidR="00937D8C">
        <w:t xml:space="preserve"> нагрузки под фактическое потребление тепловой мощности, </w:t>
      </w:r>
      <w:proofErr w:type="spellStart"/>
      <w:proofErr w:type="gramStart"/>
      <w:r w:rsidR="00937D8C">
        <w:t>т.к</w:t>
      </w:r>
      <w:proofErr w:type="spellEnd"/>
      <w:proofErr w:type="gramEnd"/>
      <w:r w:rsidR="00937D8C">
        <w:t xml:space="preserve"> </w:t>
      </w:r>
      <w:r w:rsidR="00C148B3">
        <w:t xml:space="preserve">по данным </w:t>
      </w:r>
      <w:r w:rsidR="00937D8C">
        <w:t>администраци</w:t>
      </w:r>
      <w:r w:rsidR="00C148B3">
        <w:t>и</w:t>
      </w:r>
      <w:r w:rsidR="00937D8C">
        <w:t xml:space="preserve"> </w:t>
      </w:r>
      <w:r w:rsidR="00C148B3">
        <w:t xml:space="preserve">муниципального образования </w:t>
      </w:r>
      <w:r w:rsidR="00937D8C">
        <w:t>городско</w:t>
      </w:r>
      <w:r w:rsidR="00C148B3">
        <w:t>й</w:t>
      </w:r>
      <w:r w:rsidR="00937D8C">
        <w:t xml:space="preserve"> округ город Курск не зафиксирова</w:t>
      </w:r>
      <w:r w:rsidR="00C148B3">
        <w:t>ны</w:t>
      </w:r>
      <w:r w:rsidR="00937D8C">
        <w:t xml:space="preserve"> жалобы от потребителей на пониженные параметры в помещениях в зимний период.</w:t>
      </w:r>
    </w:p>
    <w:p w14:paraId="5AEC9E46" w14:textId="77777777" w:rsidR="00B912E3" w:rsidRPr="00065832" w:rsidRDefault="00B912E3" w:rsidP="00CE5452">
      <w:pPr>
        <w:pStyle w:val="af9"/>
      </w:pPr>
    </w:p>
    <w:p w14:paraId="4280CAD5" w14:textId="5B789066" w:rsidR="00C3546B" w:rsidRPr="00065832" w:rsidRDefault="00C51B11" w:rsidP="00CE5452">
      <w:pPr>
        <w:pStyle w:val="1ff4"/>
      </w:pPr>
      <w:bookmarkStart w:id="19" w:name="_Toc116740079"/>
      <w:bookmarkStart w:id="20" w:name="_Toc227917375"/>
      <w:r>
        <w:t xml:space="preserve">4.4 </w:t>
      </w:r>
      <w:r w:rsidR="00C3546B" w:rsidRPr="00065832">
        <w:t xml:space="preserve">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w:t>
      </w:r>
      <w:r w:rsidR="00743D78" w:rsidRPr="00065832">
        <w:t>разработке</w:t>
      </w:r>
      <w:r w:rsidR="00C3546B" w:rsidRPr="00065832">
        <w:t xml:space="preserve"> схемы теплоснабжения</w:t>
      </w:r>
      <w:bookmarkEnd w:id="19"/>
      <w:bookmarkEnd w:id="20"/>
    </w:p>
    <w:p w14:paraId="61F21A54" w14:textId="134A2A2A" w:rsidR="00C3546B" w:rsidRPr="00065832" w:rsidRDefault="00067FB7" w:rsidP="00CE5452">
      <w:pPr>
        <w:pStyle w:val="af9"/>
      </w:pPr>
      <w:r w:rsidRPr="00065832">
        <w:t xml:space="preserve">Изменения существующих балансов тепловой мощности источников тепловой энергии и тепловой нагрузки потребителей приведены в части 6 книги 1 Обосновывающих материалов к </w:t>
      </w:r>
      <w:r w:rsidR="00DE4DC6" w:rsidRPr="00065832">
        <w:t>с</w:t>
      </w:r>
      <w:r w:rsidRPr="00065832">
        <w:t>хеме теплоснабжения.</w:t>
      </w:r>
      <w:r w:rsidR="00180CEB" w:rsidRPr="00065832">
        <w:t xml:space="preserve"> </w:t>
      </w:r>
      <w:r w:rsidRPr="00065832">
        <w:t>Изменения перспективных балансов тепловой мощности источников тепла и тепловой нагрузки потребителей обусловлены корректировкой показателей базового периода – 20</w:t>
      </w:r>
      <w:r w:rsidR="00180CEB" w:rsidRPr="00065832">
        <w:t>2</w:t>
      </w:r>
      <w:r w:rsidR="001B217F">
        <w:t>5</w:t>
      </w:r>
      <w:r w:rsidRPr="00065832">
        <w:t xml:space="preserve"> года.</w:t>
      </w:r>
    </w:p>
    <w:bookmarkEnd w:id="1"/>
    <w:bookmarkEnd w:id="2"/>
    <w:bookmarkEnd w:id="3"/>
    <w:bookmarkEnd w:id="4"/>
    <w:p w14:paraId="1FE8F743" w14:textId="77777777" w:rsidR="00C3546B" w:rsidRPr="00065832" w:rsidRDefault="00C3546B" w:rsidP="00CE5452">
      <w:pPr>
        <w:pStyle w:val="af9"/>
      </w:pPr>
    </w:p>
    <w:sectPr w:rsidR="00C3546B" w:rsidRPr="00065832" w:rsidSect="00CE5452">
      <w:pgSz w:w="11907" w:h="16840" w:code="9"/>
      <w:pgMar w:top="1134" w:right="1134" w:bottom="567" w:left="1134" w:header="680" w:footer="488" w:gutter="0"/>
      <w:pgBorders w:offsetFrom="page">
        <w:top w:val="single" w:sz="4" w:space="20" w:color="auto"/>
        <w:left w:val="single" w:sz="4" w:space="20" w:color="auto"/>
        <w:bottom w:val="single" w:sz="4" w:space="20" w:color="auto"/>
        <w:right w:val="single" w:sz="4" w:space="20"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D71903" w14:textId="77777777" w:rsidR="007D4CF0" w:rsidRDefault="007D4CF0">
      <w:pPr>
        <w:spacing w:line="240" w:lineRule="auto"/>
      </w:pPr>
      <w:r>
        <w:separator/>
      </w:r>
    </w:p>
  </w:endnote>
  <w:endnote w:type="continuationSeparator" w:id="0">
    <w:p w14:paraId="59EFCCCA" w14:textId="77777777" w:rsidR="007D4CF0" w:rsidRDefault="007D4C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MT Black">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ISOCPEUR">
    <w:altName w:val="Arial"/>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OpenSymbol">
    <w:charset w:val="00"/>
    <w:family w:val="auto"/>
    <w:pitch w:val="variable"/>
    <w:sig w:usb0="800000AF" w:usb1="1001ECEA"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David">
    <w:charset w:val="B1"/>
    <w:family w:val="swiss"/>
    <w:pitch w:val="variable"/>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0548832"/>
      <w:docPartObj>
        <w:docPartGallery w:val="Page Numbers (Bottom of Page)"/>
        <w:docPartUnique/>
      </w:docPartObj>
    </w:sdtPr>
    <w:sdtEndPr>
      <w:rPr>
        <w:rFonts w:ascii="Times New Roman" w:hAnsi="Times New Roman"/>
      </w:rPr>
    </w:sdtEndPr>
    <w:sdtContent>
      <w:p w14:paraId="2CA88AD2" w14:textId="4F8C7E79" w:rsidR="007D4CF0" w:rsidRPr="007A55AF" w:rsidRDefault="007D4CF0">
        <w:pPr>
          <w:pStyle w:val="af"/>
          <w:jc w:val="right"/>
          <w:rPr>
            <w:rFonts w:ascii="Times New Roman" w:hAnsi="Times New Roman"/>
          </w:rPr>
        </w:pPr>
        <w:r w:rsidRPr="007A55AF">
          <w:rPr>
            <w:rFonts w:ascii="Times New Roman" w:hAnsi="Times New Roman"/>
          </w:rPr>
          <w:fldChar w:fldCharType="begin"/>
        </w:r>
        <w:r w:rsidRPr="007A55AF">
          <w:rPr>
            <w:rFonts w:ascii="Times New Roman" w:hAnsi="Times New Roman"/>
          </w:rPr>
          <w:instrText>PAGE   \* MERGEFORMAT</w:instrText>
        </w:r>
        <w:r w:rsidRPr="007A55AF">
          <w:rPr>
            <w:rFonts w:ascii="Times New Roman" w:hAnsi="Times New Roman"/>
          </w:rPr>
          <w:fldChar w:fldCharType="separate"/>
        </w:r>
        <w:r w:rsidR="000112FE">
          <w:rPr>
            <w:rFonts w:ascii="Times New Roman" w:hAnsi="Times New Roman"/>
            <w:noProof/>
          </w:rPr>
          <w:t>9</w:t>
        </w:r>
        <w:r w:rsidRPr="007A55AF">
          <w:rPr>
            <w:rFonts w:ascii="Times New Roman" w:hAnsi="Times New Roman"/>
          </w:rPr>
          <w:fldChar w:fldCharType="end"/>
        </w:r>
      </w:p>
    </w:sdtContent>
  </w:sdt>
  <w:p w14:paraId="1CF2E0D8" w14:textId="77777777" w:rsidR="007D4CF0" w:rsidRDefault="007D4CF0">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17C26" w14:textId="77777777" w:rsidR="007D4CF0" w:rsidRDefault="007D4CF0">
    <w:pPr>
      <w:pStyle w:val="PamkaSmall"/>
    </w:pPr>
    <w:r>
      <w:rPr>
        <w:noProof/>
      </w:rPr>
      <mc:AlternateContent>
        <mc:Choice Requires="wps">
          <w:drawing>
            <wp:anchor distT="0" distB="0" distL="114300" distR="114300" simplePos="0" relativeHeight="251440128" behindDoc="0" locked="0" layoutInCell="0" allowOverlap="1" wp14:anchorId="07B88ABF" wp14:editId="4DAF7683">
              <wp:simplePos x="0" y="0"/>
              <wp:positionH relativeFrom="column">
                <wp:posOffset>723265</wp:posOffset>
              </wp:positionH>
              <wp:positionV relativeFrom="paragraph">
                <wp:posOffset>-583565</wp:posOffset>
              </wp:positionV>
              <wp:extent cx="631190" cy="125730"/>
              <wp:effectExtent l="0" t="0" r="0" b="0"/>
              <wp:wrapNone/>
              <wp:docPr id="334"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1257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B000419" w14:textId="77777777" w:rsidR="007D4CF0" w:rsidRDefault="007D4CF0">
                          <w:pPr>
                            <w:pStyle w:val="PamkaSmall"/>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B88ABF" id="Rectangle 51" o:spid="_x0000_s1026" style="position:absolute;margin-left:56.95pt;margin-top:-45.95pt;width:49.7pt;height:9.9pt;z-index:25144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" o:allowincell="f" stroked="f" strokeweight=".5pt">
              <v:textbox inset="0,0,0,0">
                <w:txbxContent>
                  <w:p w14:paraId="1B000419" w14:textId="77777777" w:rsidR="007D4CF0" w:rsidRDefault="007D4CF0">
                    <w:pPr>
                      <w:pStyle w:val="PamkaSmall"/>
                      <w:rPr>
                        <w:lang w:val="en-US"/>
                      </w:rPr>
                    </w:pP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43FEC" w14:textId="77777777" w:rsidR="007D4CF0" w:rsidRDefault="007D4CF0">
    <w:pPr>
      <w:pStyle w:val="PamkaSmall"/>
    </w:pPr>
    <w:r>
      <w:rPr>
        <w:noProof/>
      </w:rPr>
      <mc:AlternateContent>
        <mc:Choice Requires="wps">
          <w:drawing>
            <wp:anchor distT="0" distB="0" distL="114300" distR="114300" simplePos="0" relativeHeight="251515904" behindDoc="0" locked="0" layoutInCell="0" allowOverlap="1" wp14:anchorId="3A173D47" wp14:editId="2896A1D7">
              <wp:simplePos x="0" y="0"/>
              <wp:positionH relativeFrom="column">
                <wp:posOffset>723265</wp:posOffset>
              </wp:positionH>
              <wp:positionV relativeFrom="paragraph">
                <wp:posOffset>-583565</wp:posOffset>
              </wp:positionV>
              <wp:extent cx="631190" cy="125730"/>
              <wp:effectExtent l="0" t="0" r="0" b="0"/>
              <wp:wrapNone/>
              <wp:docPr id="847"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1257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8038FF5" w14:textId="77777777" w:rsidR="007D4CF0" w:rsidRDefault="007D4CF0">
                          <w:pPr>
                            <w:pStyle w:val="PamkaSmall"/>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173D47" id="_x0000_s1058" style="position:absolute;margin-left:56.95pt;margin-top:-45.95pt;width:49.7pt;height:9.9pt;z-index:25151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" o:allowincell="f" stroked="f" strokeweight=".5pt">
              <v:textbox inset="0,0,0,0">
                <w:txbxContent>
                  <w:p w14:paraId="08038FF5" w14:textId="77777777" w:rsidR="007D4CF0" w:rsidRDefault="007D4CF0">
                    <w:pPr>
                      <w:pStyle w:val="PamkaSmall"/>
                      <w:rPr>
                        <w:lang w:val="en-US"/>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8CC00B" w14:textId="77777777" w:rsidR="007D4CF0" w:rsidRDefault="007D4CF0">
      <w:pPr>
        <w:spacing w:line="240" w:lineRule="auto"/>
      </w:pPr>
      <w:r>
        <w:separator/>
      </w:r>
    </w:p>
  </w:footnote>
  <w:footnote w:type="continuationSeparator" w:id="0">
    <w:p w14:paraId="5D1D28ED" w14:textId="77777777" w:rsidR="007D4CF0" w:rsidRDefault="007D4C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B0A3F" w14:textId="77777777" w:rsidR="007D4CF0" w:rsidRDefault="007D4CF0">
    <w:pPr>
      <w:pStyle w:val="ad"/>
    </w:pPr>
    <w:r>
      <w:rPr>
        <w:noProof/>
      </w:rPr>
      <mc:AlternateContent>
        <mc:Choice Requires="wps">
          <w:drawing>
            <wp:anchor distT="0" distB="0" distL="114300" distR="114300" simplePos="0" relativeHeight="251657216" behindDoc="0" locked="0" layoutInCell="0" allowOverlap="1" wp14:anchorId="5F62511C" wp14:editId="59CE90FD">
              <wp:simplePos x="0" y="0"/>
              <wp:positionH relativeFrom="column">
                <wp:posOffset>723900</wp:posOffset>
              </wp:positionH>
              <wp:positionV relativeFrom="paragraph">
                <wp:posOffset>9396730</wp:posOffset>
              </wp:positionV>
              <wp:extent cx="631190" cy="125730"/>
              <wp:effectExtent l="0" t="0" r="0" b="0"/>
              <wp:wrapNone/>
              <wp:docPr id="816"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1257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3CDC450" w14:textId="77777777" w:rsidR="007D4CF0" w:rsidRDefault="007D4CF0">
                          <w:pPr>
                            <w:pStyle w:val="PamkaSmall"/>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62511C" id="Rectangle 120" o:spid="_x0000_s1027" style="position:absolute;margin-left:57pt;margin-top:739.9pt;width:49.7pt;height:9.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" o:allowincell="f" stroked="f" strokeweight=".5pt">
              <v:textbox inset="0,0,0,0">
                <w:txbxContent>
                  <w:p w14:paraId="13CDC450" w14:textId="77777777" w:rsidR="007D4CF0" w:rsidRDefault="007D4CF0">
                    <w:pPr>
                      <w:pStyle w:val="PamkaSmall"/>
                      <w:rPr>
                        <w:lang w:val="en-US"/>
                      </w:rPr>
                    </w:pPr>
                  </w:p>
                </w:txbxContent>
              </v:textbox>
            </v:rect>
          </w:pict>
        </mc:Fallback>
      </mc:AlternateContent>
    </w:r>
    <w:r>
      <w:rPr>
        <w:noProof/>
      </w:rPr>
      <mc:AlternateContent>
        <mc:Choice Requires="wps">
          <w:drawing>
            <wp:anchor distT="0" distB="0" distL="114300" distR="114300" simplePos="0" relativeHeight="251655168" behindDoc="0" locked="0" layoutInCell="0" allowOverlap="1" wp14:anchorId="649D1060" wp14:editId="788A243D">
              <wp:simplePos x="0" y="0"/>
              <wp:positionH relativeFrom="column">
                <wp:posOffset>0</wp:posOffset>
              </wp:positionH>
              <wp:positionV relativeFrom="paragraph">
                <wp:posOffset>9396730</wp:posOffset>
              </wp:positionV>
              <wp:extent cx="633730" cy="133985"/>
              <wp:effectExtent l="0" t="0" r="0" b="0"/>
              <wp:wrapNone/>
              <wp:docPr id="815"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73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0F202FE" w14:textId="77777777" w:rsidR="007D4CF0" w:rsidRDefault="007D4CF0">
                          <w:pPr>
                            <w:pStyle w:val="PamkaSmall"/>
                          </w:pPr>
                          <w:r>
                            <w:t>Эксперт</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9D1060" id="Rectangle 119" o:spid="_x0000_s1028" style="position:absolute;margin-left:0;margin-top:739.9pt;width:49.9pt;height:10.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" o:allowincell="f" stroked="f" strokeweight=".5pt">
              <v:textbox inset="0,1pt,0,1pt">
                <w:txbxContent>
                  <w:p w14:paraId="50F202FE" w14:textId="77777777" w:rsidR="007D4CF0" w:rsidRDefault="007D4CF0">
                    <w:pPr>
                      <w:pStyle w:val="PamkaSmall"/>
                    </w:pPr>
                    <w:r>
                      <w:t>Эксперт</w:t>
                    </w:r>
                  </w:p>
                </w:txbxContent>
              </v:textbox>
            </v:rect>
          </w:pict>
        </mc:Fallback>
      </mc:AlternateContent>
    </w:r>
    <w:r>
      <w:rPr>
        <w:noProof/>
      </w:rPr>
      <mc:AlternateContent>
        <mc:Choice Requires="wps">
          <w:drawing>
            <wp:anchor distT="0" distB="0" distL="114300" distR="114300" simplePos="0" relativeHeight="251653120" behindDoc="0" locked="0" layoutInCell="0" allowOverlap="1" wp14:anchorId="669D318B" wp14:editId="3782853A">
              <wp:simplePos x="0" y="0"/>
              <wp:positionH relativeFrom="column">
                <wp:posOffset>-358775</wp:posOffset>
              </wp:positionH>
              <wp:positionV relativeFrom="paragraph">
                <wp:posOffset>5461635</wp:posOffset>
              </wp:positionV>
              <wp:extent cx="107950" cy="651510"/>
              <wp:effectExtent l="0" t="0" r="0" b="0"/>
              <wp:wrapNone/>
              <wp:docPr id="814"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5151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EC3CA8" w14:textId="77777777" w:rsidR="007D4CF0" w:rsidRDefault="007D4CF0">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9D318B" id="Rectangle 118" o:spid="_x0000_s1029" style="position:absolute;margin-left:-28.25pt;margin-top:430.05pt;width:8.5pt;height:51.3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" o:allowincell="f" stroked="f" strokeweight=".5pt">
              <v:textbox style="layout-flow:vertical;mso-layout-flow-alt:bottom-to-top" inset="0,0,0,0">
                <w:txbxContent>
                  <w:p w14:paraId="42EC3CA8" w14:textId="77777777" w:rsidR="007D4CF0" w:rsidRDefault="007D4CF0">
                    <w:pPr>
                      <w:pStyle w:val="PamkaSmall"/>
                    </w:pPr>
                  </w:p>
                </w:txbxContent>
              </v:textbox>
            </v:rect>
          </w:pict>
        </mc:Fallback>
      </mc:AlternateContent>
    </w:r>
    <w:r>
      <w:rPr>
        <w:noProof/>
      </w:rPr>
      <mc:AlternateContent>
        <mc:Choice Requires="wps">
          <w:drawing>
            <wp:anchor distT="0" distB="0" distL="114300" distR="114300" simplePos="0" relativeHeight="251651072" behindDoc="0" locked="0" layoutInCell="0" allowOverlap="1" wp14:anchorId="253DD2D8" wp14:editId="4FCE7AF7">
              <wp:simplePos x="0" y="0"/>
              <wp:positionH relativeFrom="column">
                <wp:posOffset>-178435</wp:posOffset>
              </wp:positionH>
              <wp:positionV relativeFrom="paragraph">
                <wp:posOffset>5461635</wp:posOffset>
              </wp:positionV>
              <wp:extent cx="107950" cy="651510"/>
              <wp:effectExtent l="0" t="0" r="0" b="0"/>
              <wp:wrapNone/>
              <wp:docPr id="813"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5151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2F49A57" w14:textId="77777777" w:rsidR="007D4CF0" w:rsidRDefault="007D4CF0">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3DD2D8" id="Rectangle 117" o:spid="_x0000_s1030" style="position:absolute;margin-left:-14.05pt;margin-top:430.05pt;width:8.5pt;height:51.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" o:allowincell="f" stroked="f" strokeweight=".5pt">
              <v:textbox style="layout-flow:vertical;mso-layout-flow-alt:bottom-to-top" inset="0,0,0,0">
                <w:txbxContent>
                  <w:p w14:paraId="52F49A57" w14:textId="77777777" w:rsidR="007D4CF0" w:rsidRDefault="007D4CF0">
                    <w:pPr>
                      <w:pStyle w:val="PamkaSmall"/>
                    </w:pPr>
                  </w:p>
                </w:txbxContent>
              </v:textbox>
            </v:rect>
          </w:pict>
        </mc:Fallback>
      </mc:AlternateContent>
    </w:r>
    <w:r>
      <w:rPr>
        <w:noProof/>
      </w:rPr>
      <mc:AlternateContent>
        <mc:Choice Requires="wps">
          <w:drawing>
            <wp:anchor distT="0" distB="0" distL="114300" distR="114300" simplePos="0" relativeHeight="251649024" behindDoc="0" locked="0" layoutInCell="0" allowOverlap="1" wp14:anchorId="3F502F0C" wp14:editId="0229A69F">
              <wp:simplePos x="0" y="0"/>
              <wp:positionH relativeFrom="column">
                <wp:posOffset>-539115</wp:posOffset>
              </wp:positionH>
              <wp:positionV relativeFrom="paragraph">
                <wp:posOffset>5461635</wp:posOffset>
              </wp:positionV>
              <wp:extent cx="107950" cy="651510"/>
              <wp:effectExtent l="0" t="0" r="0" b="0"/>
              <wp:wrapNone/>
              <wp:docPr id="552"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5151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ACDB2E0" w14:textId="77777777" w:rsidR="007D4CF0" w:rsidRDefault="007D4CF0">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502F0C" id="Rectangle 116" o:spid="_x0000_s1031" style="position:absolute;margin-left:-42.45pt;margin-top:430.05pt;width:8.5pt;height:51.3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" o:allowincell="f" stroked="f" strokeweight=".5pt">
              <v:textbox style="layout-flow:vertical;mso-layout-flow-alt:bottom-to-top" inset="0,0,0,0">
                <w:txbxContent>
                  <w:p w14:paraId="6ACDB2E0" w14:textId="77777777" w:rsidR="007D4CF0" w:rsidRDefault="007D4CF0">
                    <w:pPr>
                      <w:pStyle w:val="PamkaSmall"/>
                    </w:pPr>
                  </w:p>
                </w:txbxContent>
              </v:textbox>
            </v:rect>
          </w:pict>
        </mc:Fallback>
      </mc:AlternateContent>
    </w:r>
    <w:r>
      <w:rPr>
        <w:noProof/>
      </w:rPr>
      <mc:AlternateContent>
        <mc:Choice Requires="wps">
          <w:drawing>
            <wp:anchor distT="0" distB="0" distL="114300" distR="114300" simplePos="0" relativeHeight="251646976" behindDoc="0" locked="0" layoutInCell="0" allowOverlap="1" wp14:anchorId="12E9CB46" wp14:editId="2E280809">
              <wp:simplePos x="0" y="0"/>
              <wp:positionH relativeFrom="column">
                <wp:posOffset>-178435</wp:posOffset>
              </wp:positionH>
              <wp:positionV relativeFrom="paragraph">
                <wp:posOffset>6203315</wp:posOffset>
              </wp:positionV>
              <wp:extent cx="107950" cy="615315"/>
              <wp:effectExtent l="0" t="0" r="0" b="0"/>
              <wp:wrapNone/>
              <wp:docPr id="551"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1531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6E0D827" w14:textId="77777777" w:rsidR="007D4CF0" w:rsidRDefault="007D4CF0">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E9CB46" id="Rectangle 115" o:spid="_x0000_s1032" style="position:absolute;margin-left:-14.05pt;margin-top:488.45pt;width:8.5pt;height:48.4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" o:allowincell="f" stroked="f" strokeweight=".5pt">
              <v:textbox style="layout-flow:vertical;mso-layout-flow-alt:bottom-to-top" inset="0,0,0,0">
                <w:txbxContent>
                  <w:p w14:paraId="66E0D827" w14:textId="77777777" w:rsidR="007D4CF0" w:rsidRDefault="007D4CF0">
                    <w:pPr>
                      <w:pStyle w:val="PamkaSmall"/>
                    </w:pPr>
                  </w:p>
                </w:txbxContent>
              </v:textbox>
            </v:rect>
          </w:pict>
        </mc:Fallback>
      </mc:AlternateContent>
    </w:r>
    <w:r>
      <w:rPr>
        <w:noProof/>
      </w:rPr>
      <mc:AlternateContent>
        <mc:Choice Requires="wps">
          <w:drawing>
            <wp:anchor distT="0" distB="0" distL="114300" distR="114300" simplePos="0" relativeHeight="251644928" behindDoc="0" locked="0" layoutInCell="0" allowOverlap="1" wp14:anchorId="50C91650" wp14:editId="4D69DB1F">
              <wp:simplePos x="0" y="0"/>
              <wp:positionH relativeFrom="column">
                <wp:posOffset>-360045</wp:posOffset>
              </wp:positionH>
              <wp:positionV relativeFrom="paragraph">
                <wp:posOffset>6203315</wp:posOffset>
              </wp:positionV>
              <wp:extent cx="133350" cy="615315"/>
              <wp:effectExtent l="0" t="0" r="0" b="0"/>
              <wp:wrapNone/>
              <wp:docPr id="546"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1531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9A66DF7" w14:textId="77777777" w:rsidR="007D4CF0" w:rsidRDefault="007D4CF0">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C91650" id="Rectangle 114" o:spid="_x0000_s1033" style="position:absolute;margin-left:-28.35pt;margin-top:488.45pt;width:10.5pt;height:48.4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" o:allowincell="f" stroked="f" strokeweight=".5pt">
              <v:textbox style="layout-flow:vertical;mso-layout-flow-alt:bottom-to-top" inset="0,0,0,0">
                <w:txbxContent>
                  <w:p w14:paraId="29A66DF7" w14:textId="77777777" w:rsidR="007D4CF0" w:rsidRDefault="007D4CF0">
                    <w:pPr>
                      <w:pStyle w:val="PamkaSmall"/>
                    </w:pPr>
                  </w:p>
                </w:txbxContent>
              </v:textbox>
            </v:rect>
          </w:pict>
        </mc:Fallback>
      </mc:AlternateContent>
    </w:r>
    <w:r>
      <w:rPr>
        <w:noProof/>
      </w:rPr>
      <mc:AlternateContent>
        <mc:Choice Requires="wps">
          <w:drawing>
            <wp:anchor distT="0" distB="0" distL="114300" distR="114300" simplePos="0" relativeHeight="251642880" behindDoc="0" locked="0" layoutInCell="0" allowOverlap="1" wp14:anchorId="710808DA" wp14:editId="5C48962B">
              <wp:simplePos x="0" y="0"/>
              <wp:positionH relativeFrom="column">
                <wp:posOffset>-539750</wp:posOffset>
              </wp:positionH>
              <wp:positionV relativeFrom="paragraph">
                <wp:posOffset>6203315</wp:posOffset>
              </wp:positionV>
              <wp:extent cx="133350" cy="615315"/>
              <wp:effectExtent l="0" t="0" r="0" b="0"/>
              <wp:wrapNone/>
              <wp:docPr id="544"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1531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FCCCB8" w14:textId="77777777" w:rsidR="007D4CF0" w:rsidRDefault="007D4CF0">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0808DA" id="Rectangle 113" o:spid="_x0000_s1034" style="position:absolute;margin-left:-42.5pt;margin-top:488.45pt;width:10.5pt;height:48.4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" o:allowincell="f" stroked="f" strokeweight=".5pt">
              <v:textbox style="layout-flow:vertical;mso-layout-flow-alt:bottom-to-top" inset="0,0,0,0">
                <w:txbxContent>
                  <w:p w14:paraId="42FCCCB8" w14:textId="77777777" w:rsidR="007D4CF0" w:rsidRDefault="007D4CF0">
                    <w:pPr>
                      <w:pStyle w:val="PamkaSmall"/>
                    </w:pPr>
                  </w:p>
                </w:txbxContent>
              </v:textbox>
            </v:rect>
          </w:pict>
        </mc:Fallback>
      </mc:AlternateContent>
    </w:r>
    <w:r>
      <w:rPr>
        <w:noProof/>
      </w:rPr>
      <mc:AlternateContent>
        <mc:Choice Requires="wps">
          <w:drawing>
            <wp:anchor distT="0" distB="0" distL="114300" distR="114300" simplePos="0" relativeHeight="251640832" behindDoc="0" locked="0" layoutInCell="0" allowOverlap="1" wp14:anchorId="67B5DCF0" wp14:editId="46E9E3EA">
              <wp:simplePos x="0" y="0"/>
              <wp:positionH relativeFrom="column">
                <wp:posOffset>6061710</wp:posOffset>
              </wp:positionH>
              <wp:positionV relativeFrom="paragraph">
                <wp:posOffset>-154940</wp:posOffset>
              </wp:positionV>
              <wp:extent cx="635" cy="252095"/>
              <wp:effectExtent l="0" t="0" r="18415" b="0"/>
              <wp:wrapNone/>
              <wp:docPr id="545" name="Lin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209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FAD4085" id="Line 112"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7.3pt,-12.2pt" to="477.3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38784" behindDoc="0" locked="0" layoutInCell="0" allowOverlap="1" wp14:anchorId="15D96419" wp14:editId="4FE1CFA0">
              <wp:simplePos x="0" y="0"/>
              <wp:positionH relativeFrom="column">
                <wp:posOffset>6055360</wp:posOffset>
              </wp:positionH>
              <wp:positionV relativeFrom="paragraph">
                <wp:posOffset>93345</wp:posOffset>
              </wp:positionV>
              <wp:extent cx="252095" cy="635"/>
              <wp:effectExtent l="0" t="0" r="0" b="18415"/>
              <wp:wrapNone/>
              <wp:docPr id="547" name="Lin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B04E24C" id="Line 111"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6.8pt,7.35pt" to="496.6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36736" behindDoc="0" locked="0" layoutInCell="0" allowOverlap="1" wp14:anchorId="24E6FDF9" wp14:editId="4CAA12EC">
              <wp:simplePos x="0" y="0"/>
              <wp:positionH relativeFrom="column">
                <wp:posOffset>5964555</wp:posOffset>
              </wp:positionH>
              <wp:positionV relativeFrom="paragraph">
                <wp:posOffset>-97155</wp:posOffset>
              </wp:positionV>
              <wp:extent cx="439420" cy="180340"/>
              <wp:effectExtent l="0" t="0" r="0" b="0"/>
              <wp:wrapNone/>
              <wp:docPr id="548"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04FE1B" w14:textId="77777777" w:rsidR="007D4CF0" w:rsidRDefault="007D4CF0">
                          <w:pPr>
                            <w:pStyle w:val="PamkaNum"/>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E6FDF9" id="_x0000_t202" coordsize="21600,21600" o:spt="202" path="m,l,21600r21600,l21600,xe">
              <v:stroke joinstyle="miter"/>
              <v:path gradientshapeok="t" o:connecttype="rect"/>
            </v:shapetype>
            <v:shape id="Text Box 110" o:spid="_x0000_s1035" type="#_x0000_t202" style="position:absolute;margin-left:469.65pt;margin-top:-7.65pt;width:34.6pt;height:14.2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" o:allowincell="f" filled="f" stroked="f">
              <v:textbox inset="0,0,0,0">
                <w:txbxContent>
                  <w:p w14:paraId="6704FE1B" w14:textId="77777777" w:rsidR="007D4CF0" w:rsidRDefault="007D4CF0">
                    <w:pPr>
                      <w:pStyle w:val="PamkaNum"/>
                      <w:rPr>
                        <w:lang w:val="en-US"/>
                      </w:rPr>
                    </w:pPr>
                  </w:p>
                </w:txbxContent>
              </v:textbox>
            </v:shape>
          </w:pict>
        </mc:Fallback>
      </mc:AlternateContent>
    </w:r>
    <w:r>
      <w:rPr>
        <w:noProof/>
      </w:rPr>
      <mc:AlternateContent>
        <mc:Choice Requires="wps">
          <w:drawing>
            <wp:anchor distT="0" distB="0" distL="114300" distR="114300" simplePos="0" relativeHeight="251634688" behindDoc="0" locked="0" layoutInCell="0" allowOverlap="1" wp14:anchorId="33A4BCEE" wp14:editId="51F0BE17">
              <wp:simplePos x="0" y="0"/>
              <wp:positionH relativeFrom="column">
                <wp:posOffset>2348230</wp:posOffset>
              </wp:positionH>
              <wp:positionV relativeFrom="paragraph">
                <wp:posOffset>9076055</wp:posOffset>
              </wp:positionV>
              <wp:extent cx="2059305" cy="756285"/>
              <wp:effectExtent l="0" t="0" r="0" b="0"/>
              <wp:wrapNone/>
              <wp:docPr id="54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9305" cy="756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F0DBB" w14:textId="77777777" w:rsidR="007D4CF0" w:rsidRDefault="007D4CF0">
                          <w:pPr>
                            <w:pStyle w:val="PamkaNaim"/>
                            <w:rPr>
                              <w:sz w:val="20"/>
                            </w:rPr>
                          </w:pPr>
                        </w:p>
                        <w:p w14:paraId="670E775A" w14:textId="77777777" w:rsidR="007D4CF0" w:rsidRDefault="007D4CF0">
                          <w:pPr>
                            <w:pStyle w:val="PamkaNaim"/>
                            <w:rPr>
                              <w:sz w:val="20"/>
                            </w:rPr>
                          </w:pPr>
                          <w:r>
                            <w:rPr>
                              <w:sz w:val="20"/>
                            </w:rPr>
                            <w:t>Схема теплоснабжения</w:t>
                          </w:r>
                        </w:p>
                        <w:p w14:paraId="3105AF48" w14:textId="0B19380F" w:rsidR="007D4CF0" w:rsidRDefault="007D4CF0">
                          <w:pPr>
                            <w:pStyle w:val="PamkaNaim"/>
                            <w:rPr>
                              <w:sz w:val="20"/>
                            </w:rPr>
                          </w:pPr>
                          <w:r>
                            <w:rPr>
                              <w:sz w:val="20"/>
                            </w:rPr>
                            <w:t>Глава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A4BCEE" id="Text Box 109" o:spid="_x0000_s1036" type="#_x0000_t202" style="position:absolute;margin-left:184.9pt;margin-top:714.65pt;width:162.15pt;height:59.5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WsDtAIAALU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" o:allowincell="f" filled="f" stroked="f">
              <v:textbox inset="0,0,0,0">
                <w:txbxContent>
                  <w:p w14:paraId="0C8F0DBB" w14:textId="77777777" w:rsidR="007D4CF0" w:rsidRDefault="007D4CF0">
                    <w:pPr>
                      <w:pStyle w:val="PamkaNaim"/>
                      <w:rPr>
                        <w:sz w:val="20"/>
                      </w:rPr>
                    </w:pPr>
                  </w:p>
                  <w:p w14:paraId="670E775A" w14:textId="77777777" w:rsidR="007D4CF0" w:rsidRDefault="007D4CF0">
                    <w:pPr>
                      <w:pStyle w:val="PamkaNaim"/>
                      <w:rPr>
                        <w:sz w:val="20"/>
                      </w:rPr>
                    </w:pPr>
                    <w:r>
                      <w:rPr>
                        <w:sz w:val="20"/>
                      </w:rPr>
                      <w:t>Схема теплоснабжения</w:t>
                    </w:r>
                  </w:p>
                  <w:p w14:paraId="3105AF48" w14:textId="0B19380F" w:rsidR="007D4CF0" w:rsidRDefault="007D4CF0">
                    <w:pPr>
                      <w:pStyle w:val="PamkaNaim"/>
                      <w:rPr>
                        <w:sz w:val="20"/>
                      </w:rPr>
                    </w:pPr>
                    <w:r>
                      <w:rPr>
                        <w:sz w:val="20"/>
                      </w:rPr>
                      <w:t>Глава 1</w:t>
                    </w:r>
                  </w:p>
                </w:txbxContent>
              </v:textbox>
            </v:shape>
          </w:pict>
        </mc:Fallback>
      </mc:AlternateContent>
    </w:r>
    <w:r>
      <w:rPr>
        <w:noProof/>
      </w:rPr>
      <mc:AlternateContent>
        <mc:Choice Requires="wps">
          <w:drawing>
            <wp:anchor distT="0" distB="0" distL="114300" distR="114300" simplePos="0" relativeHeight="251632640" behindDoc="0" locked="0" layoutInCell="0" allowOverlap="1" wp14:anchorId="1BB96B13" wp14:editId="334D6EE7">
              <wp:simplePos x="0" y="0"/>
              <wp:positionH relativeFrom="column">
                <wp:posOffset>2358390</wp:posOffset>
              </wp:positionH>
              <wp:positionV relativeFrom="paragraph">
                <wp:posOffset>8550910</wp:posOffset>
              </wp:positionV>
              <wp:extent cx="3851910" cy="396240"/>
              <wp:effectExtent l="0" t="0" r="0" b="0"/>
              <wp:wrapNone/>
              <wp:docPr id="550"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191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F2D09" w14:textId="7D281C5D" w:rsidR="007D4CF0" w:rsidRDefault="007D4CF0">
                          <w:pPr>
                            <w:pStyle w:val="PamkaNaim"/>
                            <w:rPr>
                              <w:sz w:val="20"/>
                            </w:rPr>
                          </w:pPr>
                          <w:r>
                            <w:rPr>
                              <w:sz w:val="20"/>
                            </w:rPr>
                            <w:fldChar w:fldCharType="begin"/>
                          </w:r>
                          <w:r>
                            <w:rPr>
                              <w:sz w:val="20"/>
                            </w:rPr>
                            <w:instrText xml:space="preserve"> DOCPROPERTY "ShifrDocumenta" \* MERGEFORMAT </w:instrText>
                          </w:r>
                          <w:r>
                            <w:rPr>
                              <w:sz w:val="20"/>
                            </w:rPr>
                            <w:fldChar w:fldCharType="separate"/>
                          </w:r>
                          <w:r>
                            <w:rPr>
                              <w:sz w:val="20"/>
                            </w:rPr>
                            <w:t>Схема_ТС_ОМ.1.1.</w:t>
                          </w:r>
                          <w:r>
                            <w:rPr>
                              <w:sz w:val="20"/>
                            </w:rPr>
                            <w:fldChar w:fldCharType="end"/>
                          </w:r>
                        </w:p>
                        <w:p w14:paraId="223F7BC7" w14:textId="77777777" w:rsidR="007D4CF0" w:rsidRDefault="007D4CF0">
                          <w:pPr>
                            <w:pStyle w:val="PamkaNaim"/>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B96B13" id="Text Box 108" o:spid="_x0000_s1037" type="#_x0000_t202" style="position:absolute;margin-left:185.7pt;margin-top:673.3pt;width:303.3pt;height:31.2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" o:allowincell="f" filled="f" stroked="f">
              <v:textbox inset="0,0,0,0">
                <w:txbxContent>
                  <w:p w14:paraId="350F2D09" w14:textId="7D281C5D" w:rsidR="007D4CF0" w:rsidRDefault="007D4CF0">
                    <w:pPr>
                      <w:pStyle w:val="PamkaNaim"/>
                      <w:rPr>
                        <w:sz w:val="20"/>
                      </w:rPr>
                    </w:pPr>
                    <w:r>
                      <w:rPr>
                        <w:sz w:val="20"/>
                      </w:rPr>
                      <w:fldChar w:fldCharType="begin"/>
                    </w:r>
                    <w:r>
                      <w:rPr>
                        <w:sz w:val="20"/>
                      </w:rPr>
                      <w:instrText xml:space="preserve"> DOCPROPERTY "ShifrDocumenta" \* MERGEFORMAT </w:instrText>
                    </w:r>
                    <w:r>
                      <w:rPr>
                        <w:sz w:val="20"/>
                      </w:rPr>
                      <w:fldChar w:fldCharType="separate"/>
                    </w:r>
                    <w:r>
                      <w:rPr>
                        <w:sz w:val="20"/>
                      </w:rPr>
                      <w:t>Схема_ТС_ОМ.1.1.</w:t>
                    </w:r>
                    <w:r>
                      <w:rPr>
                        <w:sz w:val="20"/>
                      </w:rPr>
                      <w:fldChar w:fldCharType="end"/>
                    </w:r>
                  </w:p>
                  <w:p w14:paraId="223F7BC7" w14:textId="77777777" w:rsidR="007D4CF0" w:rsidRDefault="007D4CF0">
                    <w:pPr>
                      <w:pStyle w:val="PamkaNaim"/>
                      <w:rPr>
                        <w:sz w:val="18"/>
                      </w:rPr>
                    </w:pPr>
                  </w:p>
                </w:txbxContent>
              </v:textbox>
            </v:shape>
          </w:pict>
        </mc:Fallback>
      </mc:AlternateContent>
    </w:r>
    <w:r>
      <w:rPr>
        <w:noProof/>
      </w:rPr>
      <mc:AlternateContent>
        <mc:Choice Requires="wps">
          <w:drawing>
            <wp:anchor distT="0" distB="0" distL="114300" distR="114300" simplePos="0" relativeHeight="251630592" behindDoc="0" locked="0" layoutInCell="0" allowOverlap="1" wp14:anchorId="3CA453D5" wp14:editId="0730E9E6">
              <wp:simplePos x="0" y="0"/>
              <wp:positionH relativeFrom="column">
                <wp:posOffset>4961890</wp:posOffset>
              </wp:positionH>
              <wp:positionV relativeFrom="paragraph">
                <wp:posOffset>9414510</wp:posOffset>
              </wp:positionV>
              <wp:extent cx="1065530" cy="457200"/>
              <wp:effectExtent l="0" t="0" r="0" b="0"/>
              <wp:wrapNone/>
              <wp:docPr id="553"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5530" cy="45720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1180EB1" w14:textId="77777777" w:rsidR="007D4CF0" w:rsidRDefault="007D4CF0">
                          <w:pPr>
                            <w:pStyle w:val="PamkaGraf"/>
                          </w:pPr>
                        </w:p>
                        <w:p w14:paraId="22F88C05" w14:textId="77777777" w:rsidR="007D4CF0" w:rsidRDefault="007D4CF0">
                          <w:pPr>
                            <w:pStyle w:val="PamkaGraf"/>
                            <w:rPr>
                              <w:lang w:val="en-US"/>
                            </w:rPr>
                          </w:pP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A453D5" id="Rectangle 107" o:spid="_x0000_s1038" style="position:absolute;margin-left:390.7pt;margin-top:741.3pt;width:83.9pt;height:36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" o:allowincell="f" stroked="f" strokeweight=".5pt">
              <v:textbox inset="0,1pt,0,1pt">
                <w:txbxContent>
                  <w:p w14:paraId="51180EB1" w14:textId="77777777" w:rsidR="007D4CF0" w:rsidRDefault="007D4CF0">
                    <w:pPr>
                      <w:pStyle w:val="PamkaGraf"/>
                    </w:pPr>
                  </w:p>
                  <w:p w14:paraId="22F88C05" w14:textId="77777777" w:rsidR="007D4CF0" w:rsidRDefault="007D4CF0">
                    <w:pPr>
                      <w:pStyle w:val="PamkaGraf"/>
                      <w:rPr>
                        <w:lang w:val="en-US"/>
                      </w:rPr>
                    </w:pPr>
                  </w:p>
                </w:txbxContent>
              </v:textbox>
            </v:rect>
          </w:pict>
        </mc:Fallback>
      </mc:AlternateContent>
    </w:r>
    <w:r>
      <w:rPr>
        <w:noProof/>
      </w:rPr>
      <mc:AlternateContent>
        <mc:Choice Requires="wps">
          <w:drawing>
            <wp:anchor distT="0" distB="0" distL="114300" distR="114300" simplePos="0" relativeHeight="251628544" behindDoc="0" locked="0" layoutInCell="0" allowOverlap="1" wp14:anchorId="7A89D605" wp14:editId="14E48A3C">
              <wp:simplePos x="0" y="0"/>
              <wp:positionH relativeFrom="column">
                <wp:posOffset>-53975</wp:posOffset>
              </wp:positionH>
              <wp:positionV relativeFrom="paragraph">
                <wp:posOffset>-156210</wp:posOffset>
              </wp:positionV>
              <wp:extent cx="6372225" cy="635"/>
              <wp:effectExtent l="0" t="0" r="0" b="18415"/>
              <wp:wrapNone/>
              <wp:docPr id="554" name="Lin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2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1FC8035" id="Line 106" o:spid="_x0000_s1026" style="position:absolute;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2.3pt" to="497.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26496" behindDoc="0" locked="0" layoutInCell="0" allowOverlap="1" wp14:anchorId="1E97E28F" wp14:editId="43DB5BB8">
              <wp:simplePos x="0" y="0"/>
              <wp:positionH relativeFrom="column">
                <wp:posOffset>1905</wp:posOffset>
              </wp:positionH>
              <wp:positionV relativeFrom="paragraph">
                <wp:posOffset>9218930</wp:posOffset>
              </wp:positionV>
              <wp:extent cx="633730" cy="133985"/>
              <wp:effectExtent l="0" t="0" r="0" b="0"/>
              <wp:wrapNone/>
              <wp:docPr id="555"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73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B4EAB36" w14:textId="77777777" w:rsidR="007D4CF0" w:rsidRDefault="007D4CF0">
                          <w:pPr>
                            <w:pStyle w:val="PamkaSmall"/>
                          </w:pPr>
                          <w:r>
                            <w:t>Проверил</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97E28F" id="Rectangle 105" o:spid="_x0000_s1039" style="position:absolute;margin-left:.15pt;margin-top:725.9pt;width:49.9pt;height:10.5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" o:allowincell="f" stroked="f" strokeweight=".5pt">
              <v:textbox inset="0,1pt,0,1pt">
                <w:txbxContent>
                  <w:p w14:paraId="5B4EAB36" w14:textId="77777777" w:rsidR="007D4CF0" w:rsidRDefault="007D4CF0">
                    <w:pPr>
                      <w:pStyle w:val="PamkaSmall"/>
                    </w:pPr>
                    <w:r>
                      <w:t>Проверил</w:t>
                    </w:r>
                  </w:p>
                </w:txbxContent>
              </v:textbox>
            </v:rect>
          </w:pict>
        </mc:Fallback>
      </mc:AlternateContent>
    </w:r>
    <w:r>
      <w:rPr>
        <w:noProof/>
      </w:rPr>
      <mc:AlternateContent>
        <mc:Choice Requires="wps">
          <w:drawing>
            <wp:anchor distT="0" distB="0" distL="114300" distR="114300" simplePos="0" relativeHeight="251624448" behindDoc="0" locked="0" layoutInCell="0" allowOverlap="1" wp14:anchorId="515A7E88" wp14:editId="17B4F556">
              <wp:simplePos x="0" y="0"/>
              <wp:positionH relativeFrom="column">
                <wp:posOffset>-3810</wp:posOffset>
              </wp:positionH>
              <wp:positionV relativeFrom="paragraph">
                <wp:posOffset>9040495</wp:posOffset>
              </wp:positionV>
              <wp:extent cx="633730" cy="133985"/>
              <wp:effectExtent l="0" t="0" r="0" b="0"/>
              <wp:wrapNone/>
              <wp:docPr id="556"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73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AAAE5D5" w14:textId="77777777" w:rsidR="007D4CF0" w:rsidRDefault="007D4CF0">
                          <w:pPr>
                            <w:pStyle w:val="PamkaSmall"/>
                          </w:pPr>
                          <w:r>
                            <w:t>Разработал</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5A7E88" id="Rectangle 104" o:spid="_x0000_s1040" style="position:absolute;margin-left:-.3pt;margin-top:711.85pt;width:49.9pt;height:10.5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" o:allowincell="f" stroked="f" strokeweight=".5pt">
              <v:textbox inset="0,1pt,0,1pt">
                <w:txbxContent>
                  <w:p w14:paraId="6AAAE5D5" w14:textId="77777777" w:rsidR="007D4CF0" w:rsidRDefault="007D4CF0">
                    <w:pPr>
                      <w:pStyle w:val="PamkaSmall"/>
                    </w:pPr>
                    <w:r>
                      <w:t>Разработал</w:t>
                    </w:r>
                  </w:p>
                </w:txbxContent>
              </v:textbox>
            </v:rect>
          </w:pict>
        </mc:Fallback>
      </mc:AlternateContent>
    </w:r>
    <w:r>
      <w:rPr>
        <w:noProof/>
      </w:rPr>
      <mc:AlternateContent>
        <mc:Choice Requires="wps">
          <w:drawing>
            <wp:anchor distT="0" distB="0" distL="114300" distR="114300" simplePos="0" relativeHeight="251622400" behindDoc="0" locked="0" layoutInCell="0" allowOverlap="1" wp14:anchorId="14349420" wp14:editId="402345B9">
              <wp:simplePos x="0" y="0"/>
              <wp:positionH relativeFrom="column">
                <wp:posOffset>-575945</wp:posOffset>
              </wp:positionH>
              <wp:positionV relativeFrom="paragraph">
                <wp:posOffset>4817110</wp:posOffset>
              </wp:positionV>
              <wp:extent cx="521970" cy="635"/>
              <wp:effectExtent l="0" t="0" r="0" b="18415"/>
              <wp:wrapNone/>
              <wp:docPr id="557" name="Lin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97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8232189" id="Line 103" o:spid="_x0000_s1026" style="position:absolute;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5pt,379.3pt" to="-4.25pt,37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20352" behindDoc="0" locked="0" layoutInCell="0" allowOverlap="1" wp14:anchorId="2436A998" wp14:editId="6014E876">
              <wp:simplePos x="0" y="0"/>
              <wp:positionH relativeFrom="column">
                <wp:posOffset>-579755</wp:posOffset>
              </wp:positionH>
              <wp:positionV relativeFrom="paragraph">
                <wp:posOffset>5414645</wp:posOffset>
              </wp:positionV>
              <wp:extent cx="521970" cy="635"/>
              <wp:effectExtent l="0" t="0" r="0" b="18415"/>
              <wp:wrapNone/>
              <wp:docPr id="558" name="Lin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97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7949337" id="Line 102" o:spid="_x0000_s1026" style="position:absolute;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65pt,426.35pt" to="-4.55pt,4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18304" behindDoc="0" locked="0" layoutInCell="0" allowOverlap="1" wp14:anchorId="1D26D235" wp14:editId="755AFED6">
              <wp:simplePos x="0" y="0"/>
              <wp:positionH relativeFrom="column">
                <wp:posOffset>-575310</wp:posOffset>
              </wp:positionH>
              <wp:positionV relativeFrom="paragraph">
                <wp:posOffset>6134735</wp:posOffset>
              </wp:positionV>
              <wp:extent cx="521970" cy="635"/>
              <wp:effectExtent l="0" t="0" r="0" b="18415"/>
              <wp:wrapNone/>
              <wp:docPr id="5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97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06CF32E" id="Line 101" o:spid="_x0000_s1026" style="position:absolute;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pt,483.05pt" to="-4.2pt,48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16256" behindDoc="0" locked="0" layoutInCell="0" allowOverlap="1" wp14:anchorId="3EEF51CD" wp14:editId="7E21FB43">
              <wp:simplePos x="0" y="0"/>
              <wp:positionH relativeFrom="column">
                <wp:posOffset>-219075</wp:posOffset>
              </wp:positionH>
              <wp:positionV relativeFrom="paragraph">
                <wp:posOffset>4509135</wp:posOffset>
              </wp:positionV>
              <wp:extent cx="635" cy="2339975"/>
              <wp:effectExtent l="0" t="0" r="18415" b="3175"/>
              <wp:wrapNone/>
              <wp:docPr id="560"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1199111" id="Line 100" o:spid="_x0000_s1026" style="position:absolute;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355.05pt" to="-17.2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14208" behindDoc="0" locked="0" layoutInCell="0" allowOverlap="1" wp14:anchorId="78B138B7" wp14:editId="41D9BC97">
              <wp:simplePos x="0" y="0"/>
              <wp:positionH relativeFrom="column">
                <wp:posOffset>-395605</wp:posOffset>
              </wp:positionH>
              <wp:positionV relativeFrom="paragraph">
                <wp:posOffset>4509135</wp:posOffset>
              </wp:positionV>
              <wp:extent cx="635" cy="2339975"/>
              <wp:effectExtent l="0" t="0" r="18415" b="3175"/>
              <wp:wrapNone/>
              <wp:docPr id="561"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5AF560C" id="Line 99" o:spid="_x0000_s1026" style="position:absolute;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5pt,355.05pt" to="-31.1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12160" behindDoc="0" locked="0" layoutInCell="0" allowOverlap="1" wp14:anchorId="5924CD49" wp14:editId="73E460F4">
              <wp:simplePos x="0" y="0"/>
              <wp:positionH relativeFrom="column">
                <wp:posOffset>-575310</wp:posOffset>
              </wp:positionH>
              <wp:positionV relativeFrom="paragraph">
                <wp:posOffset>4509135</wp:posOffset>
              </wp:positionV>
              <wp:extent cx="635" cy="2339975"/>
              <wp:effectExtent l="0" t="0" r="18415" b="3175"/>
              <wp:wrapNone/>
              <wp:docPr id="562" name="Lin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C9F239C" id="Line 98" o:spid="_x0000_s1026" style="position:absolute;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pt,355.05pt" to="-45.25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10112" behindDoc="0" locked="0" layoutInCell="0" allowOverlap="1" wp14:anchorId="1B685F03" wp14:editId="0E11BF00">
              <wp:simplePos x="0" y="0"/>
              <wp:positionH relativeFrom="column">
                <wp:posOffset>-730250</wp:posOffset>
              </wp:positionH>
              <wp:positionV relativeFrom="paragraph">
                <wp:posOffset>4509135</wp:posOffset>
              </wp:positionV>
              <wp:extent cx="635" cy="2339975"/>
              <wp:effectExtent l="0" t="0" r="18415" b="3175"/>
              <wp:wrapNone/>
              <wp:docPr id="563" name="Lin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B79701D" id="Line 97" o:spid="_x0000_s1026" style="position:absolute;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5pt,355.05pt" to="-57.45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08064" behindDoc="0" locked="0" layoutInCell="0" allowOverlap="1" wp14:anchorId="59D90C5C" wp14:editId="76BC0973">
              <wp:simplePos x="0" y="0"/>
              <wp:positionH relativeFrom="column">
                <wp:posOffset>-734060</wp:posOffset>
              </wp:positionH>
              <wp:positionV relativeFrom="paragraph">
                <wp:posOffset>4505325</wp:posOffset>
              </wp:positionV>
              <wp:extent cx="683895" cy="635"/>
              <wp:effectExtent l="0" t="0" r="1905" b="18415"/>
              <wp:wrapNone/>
              <wp:docPr id="564"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07D10B1" id="Line 96" o:spid="_x0000_s1026" style="position:absolute;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pt,354.75pt" to="-3.95pt,35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06016" behindDoc="0" locked="0" layoutInCell="0" allowOverlap="1" wp14:anchorId="26C36D6D" wp14:editId="3249B0C3">
              <wp:simplePos x="0" y="0"/>
              <wp:positionH relativeFrom="column">
                <wp:posOffset>-485140</wp:posOffset>
              </wp:positionH>
              <wp:positionV relativeFrom="paragraph">
                <wp:posOffset>7768590</wp:posOffset>
              </wp:positionV>
              <wp:extent cx="431800" cy="635"/>
              <wp:effectExtent l="0" t="0" r="6350" b="18415"/>
              <wp:wrapNone/>
              <wp:docPr id="565"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213C488" id="Line 95" o:spid="_x0000_s1026" style="position:absolute;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pt,611.7pt" to="-4.2pt,6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03968" behindDoc="0" locked="0" layoutInCell="0" allowOverlap="1" wp14:anchorId="500EEB3A" wp14:editId="6762E75C">
              <wp:simplePos x="0" y="0"/>
              <wp:positionH relativeFrom="column">
                <wp:posOffset>-484505</wp:posOffset>
              </wp:positionH>
              <wp:positionV relativeFrom="paragraph">
                <wp:posOffset>9014460</wp:posOffset>
              </wp:positionV>
              <wp:extent cx="431800" cy="635"/>
              <wp:effectExtent l="0" t="0" r="6350" b="18415"/>
              <wp:wrapNone/>
              <wp:docPr id="566"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D46F784" id="Line 94" o:spid="_x0000_s1026" style="position:absolute;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5pt,709.8pt" to="-4.15pt,70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01920" behindDoc="0" locked="0" layoutInCell="0" allowOverlap="1" wp14:anchorId="5852A5B6" wp14:editId="75AC2988">
              <wp:simplePos x="0" y="0"/>
              <wp:positionH relativeFrom="column">
                <wp:posOffset>-734060</wp:posOffset>
              </wp:positionH>
              <wp:positionV relativeFrom="paragraph">
                <wp:posOffset>6853555</wp:posOffset>
              </wp:positionV>
              <wp:extent cx="683895" cy="635"/>
              <wp:effectExtent l="0" t="0" r="1905" b="18415"/>
              <wp:wrapNone/>
              <wp:docPr id="567"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CAECD46" id="Line 93" o:spid="_x0000_s1026" style="position:absolute;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pt,539.65pt" to="-3.95pt,53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599872" behindDoc="0" locked="0" layoutInCell="0" allowOverlap="1" wp14:anchorId="68C22E41" wp14:editId="7C756A85">
              <wp:simplePos x="0" y="0"/>
              <wp:positionH relativeFrom="column">
                <wp:posOffset>-329565</wp:posOffset>
              </wp:positionH>
              <wp:positionV relativeFrom="paragraph">
                <wp:posOffset>6861175</wp:posOffset>
              </wp:positionV>
              <wp:extent cx="635" cy="3060065"/>
              <wp:effectExtent l="0" t="0" r="18415" b="6985"/>
              <wp:wrapNone/>
              <wp:docPr id="568"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6006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4617670" id="Line 92" o:spid="_x0000_s1026" style="position:absolute;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5pt,540.25pt" to="-25.9pt,78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597824" behindDoc="0" locked="0" layoutInCell="0" allowOverlap="1" wp14:anchorId="3F847AA2" wp14:editId="58617EAE">
              <wp:simplePos x="0" y="0"/>
              <wp:positionH relativeFrom="column">
                <wp:posOffset>-480060</wp:posOffset>
              </wp:positionH>
              <wp:positionV relativeFrom="paragraph">
                <wp:posOffset>6859270</wp:posOffset>
              </wp:positionV>
              <wp:extent cx="635" cy="3067050"/>
              <wp:effectExtent l="0" t="0" r="18415" b="0"/>
              <wp:wrapNone/>
              <wp:docPr id="569"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6705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6AC6C31" id="Line 91" o:spid="_x0000_s1026" style="position:absolute;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540.1pt" to="-37.75pt,7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595776" behindDoc="0" locked="0" layoutInCell="0" allowOverlap="1" wp14:anchorId="2F45AD48" wp14:editId="1F15755B">
              <wp:simplePos x="0" y="0"/>
              <wp:positionH relativeFrom="column">
                <wp:posOffset>4579620</wp:posOffset>
              </wp:positionH>
              <wp:positionV relativeFrom="paragraph">
                <wp:posOffset>9039860</wp:posOffset>
              </wp:positionV>
              <wp:extent cx="381635" cy="133985"/>
              <wp:effectExtent l="0" t="0" r="0" b="0"/>
              <wp:wrapNone/>
              <wp:docPr id="570"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635"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A75DEBB" w14:textId="77777777" w:rsidR="007D4CF0" w:rsidRDefault="007D4CF0">
                          <w:pPr>
                            <w:pStyle w:val="PamkaSmall"/>
                          </w:pPr>
                          <w:r>
                            <w:t>Стадия</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45AD48" id="Rectangle 90" o:spid="_x0000_s1041" style="position:absolute;margin-left:360.6pt;margin-top:711.8pt;width:30.05pt;height:10.55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" o:allowincell="f" stroked="f" strokeweight=".5pt">
              <v:textbox inset="0,1pt,0,1pt">
                <w:txbxContent>
                  <w:p w14:paraId="6A75DEBB" w14:textId="77777777" w:rsidR="007D4CF0" w:rsidRDefault="007D4CF0">
                    <w:pPr>
                      <w:pStyle w:val="PamkaSmall"/>
                    </w:pPr>
                    <w:r>
                      <w:t>Стадия</w:t>
                    </w:r>
                  </w:p>
                </w:txbxContent>
              </v:textbox>
            </v:rect>
          </w:pict>
        </mc:Fallback>
      </mc:AlternateContent>
    </w:r>
    <w:r>
      <w:rPr>
        <w:noProof/>
      </w:rPr>
      <mc:AlternateContent>
        <mc:Choice Requires="wps">
          <w:drawing>
            <wp:anchor distT="0" distB="0" distL="114300" distR="114300" simplePos="0" relativeHeight="251593728" behindDoc="0" locked="0" layoutInCell="0" allowOverlap="1" wp14:anchorId="1543E181" wp14:editId="682EC33D">
              <wp:simplePos x="0" y="0"/>
              <wp:positionH relativeFrom="column">
                <wp:posOffset>5741670</wp:posOffset>
              </wp:positionH>
              <wp:positionV relativeFrom="paragraph">
                <wp:posOffset>9037955</wp:posOffset>
              </wp:positionV>
              <wp:extent cx="525780" cy="133985"/>
              <wp:effectExtent l="0" t="0" r="0" b="0"/>
              <wp:wrapNone/>
              <wp:docPr id="571"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BC1DE3C" w14:textId="77777777" w:rsidR="007D4CF0" w:rsidRDefault="007D4CF0">
                          <w:pPr>
                            <w:pStyle w:val="PamkaSmall"/>
                          </w:pPr>
                          <w:r>
                            <w:t>Листов</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43E181" id="Rectangle 89" o:spid="_x0000_s1042" style="position:absolute;margin-left:452.1pt;margin-top:711.65pt;width:41.4pt;height:10.55pt;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" o:allowincell="f" stroked="f" strokeweight=".5pt">
              <v:textbox inset="0,1pt,0,1pt">
                <w:txbxContent>
                  <w:p w14:paraId="4BC1DE3C" w14:textId="77777777" w:rsidR="007D4CF0" w:rsidRDefault="007D4CF0">
                    <w:pPr>
                      <w:pStyle w:val="PamkaSmall"/>
                    </w:pPr>
                    <w:r>
                      <w:t>Листов</w:t>
                    </w:r>
                  </w:p>
                </w:txbxContent>
              </v:textbox>
            </v:rect>
          </w:pict>
        </mc:Fallback>
      </mc:AlternateContent>
    </w:r>
    <w:r>
      <w:rPr>
        <w:noProof/>
      </w:rPr>
      <mc:AlternateContent>
        <mc:Choice Requires="wps">
          <w:drawing>
            <wp:anchor distT="0" distB="0" distL="114300" distR="114300" simplePos="0" relativeHeight="251591680" behindDoc="0" locked="0" layoutInCell="0" allowOverlap="1" wp14:anchorId="6504EFE6" wp14:editId="0974243F">
              <wp:simplePos x="0" y="0"/>
              <wp:positionH relativeFrom="column">
                <wp:posOffset>5170170</wp:posOffset>
              </wp:positionH>
              <wp:positionV relativeFrom="paragraph">
                <wp:posOffset>9037955</wp:posOffset>
              </wp:positionV>
              <wp:extent cx="274955" cy="133985"/>
              <wp:effectExtent l="0" t="0" r="0" b="0"/>
              <wp:wrapNone/>
              <wp:docPr id="572"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D07B44D" w14:textId="77777777" w:rsidR="007D4CF0" w:rsidRDefault="007D4CF0">
                          <w:pPr>
                            <w:pStyle w:val="PamkaSmall"/>
                          </w:pPr>
                          <w:r>
                            <w:t>Лист</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04EFE6" id="Rectangle 88" o:spid="_x0000_s1043" style="position:absolute;margin-left:407.1pt;margin-top:711.65pt;width:21.65pt;height:10.55pt;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" o:allowincell="f" stroked="f" strokeweight=".5pt">
              <v:textbox inset="0,1pt,0,1pt">
                <w:txbxContent>
                  <w:p w14:paraId="6D07B44D" w14:textId="77777777" w:rsidR="007D4CF0" w:rsidRDefault="007D4CF0">
                    <w:pPr>
                      <w:pStyle w:val="PamkaSmall"/>
                    </w:pPr>
                    <w:r>
                      <w:t>Лист</w:t>
                    </w:r>
                  </w:p>
                </w:txbxContent>
              </v:textbox>
            </v:rect>
          </w:pict>
        </mc:Fallback>
      </mc:AlternateContent>
    </w:r>
    <w:r>
      <w:rPr>
        <w:noProof/>
      </w:rPr>
      <mc:AlternateContent>
        <mc:Choice Requires="wps">
          <w:drawing>
            <wp:anchor distT="0" distB="0" distL="114300" distR="114300" simplePos="0" relativeHeight="251589632" behindDoc="0" locked="0" layoutInCell="0" allowOverlap="1" wp14:anchorId="479F489F" wp14:editId="44B1DD65">
              <wp:simplePos x="0" y="0"/>
              <wp:positionH relativeFrom="column">
                <wp:posOffset>5591810</wp:posOffset>
              </wp:positionH>
              <wp:positionV relativeFrom="paragraph">
                <wp:posOffset>9018270</wp:posOffset>
              </wp:positionV>
              <wp:extent cx="635" cy="360045"/>
              <wp:effectExtent l="0" t="0" r="18415" b="1905"/>
              <wp:wrapNone/>
              <wp:docPr id="573"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004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354AAB8" id="Line 87" o:spid="_x0000_s1026" style="position:absolute;z-index:25158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3pt,710.1pt" to="440.35pt,7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587584" behindDoc="0" locked="0" layoutInCell="0" allowOverlap="1" wp14:anchorId="7687392A" wp14:editId="3CA8F96B">
              <wp:simplePos x="0" y="0"/>
              <wp:positionH relativeFrom="column">
                <wp:posOffset>5051425</wp:posOffset>
              </wp:positionH>
              <wp:positionV relativeFrom="paragraph">
                <wp:posOffset>9018270</wp:posOffset>
              </wp:positionV>
              <wp:extent cx="635" cy="360045"/>
              <wp:effectExtent l="0" t="0" r="18415" b="1905"/>
              <wp:wrapNone/>
              <wp:docPr id="574"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004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6E29C36" id="Line 86" o:spid="_x0000_s1026" style="position:absolute;z-index:2515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7.75pt,710.1pt" to="397.8pt,7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585536" behindDoc="0" locked="0" layoutInCell="0" allowOverlap="1" wp14:anchorId="39754CC5" wp14:editId="640F05AB">
              <wp:simplePos x="0" y="0"/>
              <wp:positionH relativeFrom="column">
                <wp:posOffset>4509770</wp:posOffset>
              </wp:positionH>
              <wp:positionV relativeFrom="paragraph">
                <wp:posOffset>9019540</wp:posOffset>
              </wp:positionV>
              <wp:extent cx="635" cy="899795"/>
              <wp:effectExtent l="0" t="0" r="18415" b="0"/>
              <wp:wrapNone/>
              <wp:docPr id="575"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9979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A9B7ACA" id="Line 85" o:spid="_x0000_s1026" style="position:absolute;z-index:2515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1pt,710.2pt" to="355.1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583488" behindDoc="0" locked="0" layoutInCell="0" allowOverlap="1" wp14:anchorId="2F5964BD" wp14:editId="137A648E">
              <wp:simplePos x="0" y="0"/>
              <wp:positionH relativeFrom="column">
                <wp:posOffset>4513580</wp:posOffset>
              </wp:positionH>
              <wp:positionV relativeFrom="paragraph">
                <wp:posOffset>9197340</wp:posOffset>
              </wp:positionV>
              <wp:extent cx="1800225" cy="635"/>
              <wp:effectExtent l="0" t="0" r="0" b="18415"/>
              <wp:wrapNone/>
              <wp:docPr id="800"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DE0FEEA" id="Line 84" o:spid="_x0000_s1026" style="position:absolute;z-index:2515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4pt,724.2pt" to="497.15pt,72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581440" behindDoc="0" locked="0" layoutInCell="0" allowOverlap="1" wp14:anchorId="59705069" wp14:editId="44C9A828">
              <wp:simplePos x="0" y="0"/>
              <wp:positionH relativeFrom="column">
                <wp:posOffset>4510405</wp:posOffset>
              </wp:positionH>
              <wp:positionV relativeFrom="paragraph">
                <wp:posOffset>9378315</wp:posOffset>
              </wp:positionV>
              <wp:extent cx="1800225" cy="635"/>
              <wp:effectExtent l="0" t="0" r="0" b="18415"/>
              <wp:wrapNone/>
              <wp:docPr id="801"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20CA962" id="Line 83" o:spid="_x0000_s1026" style="position:absolute;z-index:2515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15pt,738.45pt" to="496.9pt,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579392" behindDoc="0" locked="0" layoutInCell="0" allowOverlap="1" wp14:anchorId="0744E279" wp14:editId="78B0EA8F">
              <wp:simplePos x="0" y="0"/>
              <wp:positionH relativeFrom="column">
                <wp:posOffset>-53975</wp:posOffset>
              </wp:positionH>
              <wp:positionV relativeFrom="paragraph">
                <wp:posOffset>9559290</wp:posOffset>
              </wp:positionV>
              <wp:extent cx="2339975" cy="635"/>
              <wp:effectExtent l="0" t="0" r="3175" b="18415"/>
              <wp:wrapNone/>
              <wp:docPr id="802" name="Lin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004D09C" id="Line 82" o:spid="_x0000_s1026" style="position:absolute;z-index:25157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752.7pt" to="180pt,7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577344" behindDoc="0" locked="0" layoutInCell="0" allowOverlap="1" wp14:anchorId="36236F67" wp14:editId="08759B36">
              <wp:simplePos x="0" y="0"/>
              <wp:positionH relativeFrom="column">
                <wp:posOffset>-53975</wp:posOffset>
              </wp:positionH>
              <wp:positionV relativeFrom="paragraph">
                <wp:posOffset>9199245</wp:posOffset>
              </wp:positionV>
              <wp:extent cx="2339975" cy="635"/>
              <wp:effectExtent l="0" t="0" r="3175" b="18415"/>
              <wp:wrapNone/>
              <wp:docPr id="803" name="Lin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C358CD9" id="Line 81" o:spid="_x0000_s1026" style="position:absolute;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724.35pt" to="180pt,7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575296" behindDoc="0" locked="0" layoutInCell="0" allowOverlap="1" wp14:anchorId="22D02376" wp14:editId="25ED2C3A">
              <wp:simplePos x="0" y="0"/>
              <wp:positionH relativeFrom="column">
                <wp:posOffset>-53975</wp:posOffset>
              </wp:positionH>
              <wp:positionV relativeFrom="paragraph">
                <wp:posOffset>9378950</wp:posOffset>
              </wp:positionV>
              <wp:extent cx="2339975" cy="635"/>
              <wp:effectExtent l="0" t="0" r="3175" b="18415"/>
              <wp:wrapNone/>
              <wp:docPr id="804"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E0D9DAE" id="Line 80" o:spid="_x0000_s1026" style="position:absolute;z-index:25157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738.5pt" to="180pt,7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573248" behindDoc="0" locked="0" layoutInCell="0" allowOverlap="1" wp14:anchorId="16C6760E" wp14:editId="56ABA76A">
              <wp:simplePos x="0" y="0"/>
              <wp:positionH relativeFrom="column">
                <wp:posOffset>-53975</wp:posOffset>
              </wp:positionH>
              <wp:positionV relativeFrom="paragraph">
                <wp:posOffset>8656955</wp:posOffset>
              </wp:positionV>
              <wp:extent cx="2339975" cy="635"/>
              <wp:effectExtent l="0" t="0" r="3175" b="18415"/>
              <wp:wrapNone/>
              <wp:docPr id="805" name="Lin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64403F9" id="Line 79" o:spid="_x0000_s1026" style="position:absolute;z-index:25157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681.65pt" to="180pt,68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571200" behindDoc="0" locked="0" layoutInCell="0" allowOverlap="1" wp14:anchorId="12426D6B" wp14:editId="196C6888">
              <wp:simplePos x="0" y="0"/>
              <wp:positionH relativeFrom="column">
                <wp:posOffset>-52705</wp:posOffset>
              </wp:positionH>
              <wp:positionV relativeFrom="paragraph">
                <wp:posOffset>9738995</wp:posOffset>
              </wp:positionV>
              <wp:extent cx="2339975" cy="635"/>
              <wp:effectExtent l="0" t="0" r="3175" b="18415"/>
              <wp:wrapNone/>
              <wp:docPr id="806"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2A70CE0" id="Line 78" o:spid="_x0000_s1026" style="position:absolute;z-index:25157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766.85pt" to="180.1pt,7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569152" behindDoc="0" locked="0" layoutInCell="0" allowOverlap="1" wp14:anchorId="6EF2E7E5" wp14:editId="77B728C2">
              <wp:simplePos x="0" y="0"/>
              <wp:positionH relativeFrom="column">
                <wp:posOffset>-53340</wp:posOffset>
              </wp:positionH>
              <wp:positionV relativeFrom="paragraph">
                <wp:posOffset>9017000</wp:posOffset>
              </wp:positionV>
              <wp:extent cx="6372225" cy="635"/>
              <wp:effectExtent l="0" t="0" r="0" b="18415"/>
              <wp:wrapNone/>
              <wp:docPr id="807" name="Lin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2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D4F2807" id="Line 77" o:spid="_x0000_s1026" style="position:absolute;z-index:25156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710pt" to="497.55pt,7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567104" behindDoc="0" locked="0" layoutInCell="0" allowOverlap="1" wp14:anchorId="48A3A252" wp14:editId="489709C4">
              <wp:simplePos x="0" y="0"/>
              <wp:positionH relativeFrom="column">
                <wp:posOffset>-52070</wp:posOffset>
              </wp:positionH>
              <wp:positionV relativeFrom="paragraph">
                <wp:posOffset>8475980</wp:posOffset>
              </wp:positionV>
              <wp:extent cx="6372225" cy="635"/>
              <wp:effectExtent l="0" t="0" r="0" b="18415"/>
              <wp:wrapNone/>
              <wp:docPr id="808"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2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83F1546" id="Line 76" o:spid="_x0000_s1026" style="position:absolute;z-index:25156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pt,667.4pt" to="497.65pt,66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565056" behindDoc="0" locked="0" layoutInCell="0" allowOverlap="1" wp14:anchorId="655E8635" wp14:editId="764F8F92">
              <wp:simplePos x="0" y="0"/>
              <wp:positionH relativeFrom="column">
                <wp:posOffset>-51435</wp:posOffset>
              </wp:positionH>
              <wp:positionV relativeFrom="paragraph">
                <wp:posOffset>8836660</wp:posOffset>
              </wp:positionV>
              <wp:extent cx="2339975" cy="635"/>
              <wp:effectExtent l="0" t="0" r="3175" b="18415"/>
              <wp:wrapNone/>
              <wp:docPr id="809"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49FE9BC" id="Line 75" o:spid="_x0000_s1026" style="position:absolute;z-index:25156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695.8pt" to="180.2pt,69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563008" behindDoc="0" locked="0" layoutInCell="0" allowOverlap="1" wp14:anchorId="6543B897" wp14:editId="720D7010">
              <wp:simplePos x="0" y="0"/>
              <wp:positionH relativeFrom="column">
                <wp:posOffset>331470</wp:posOffset>
              </wp:positionH>
              <wp:positionV relativeFrom="paragraph">
                <wp:posOffset>8855710</wp:posOffset>
              </wp:positionV>
              <wp:extent cx="318770" cy="133985"/>
              <wp:effectExtent l="0" t="0" r="0" b="0"/>
              <wp:wrapNone/>
              <wp:docPr id="810"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77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A64F465" w14:textId="77777777" w:rsidR="007D4CF0" w:rsidRDefault="007D4CF0">
                          <w:pPr>
                            <w:pStyle w:val="PamkaSmall"/>
                          </w:pPr>
                          <w:r>
                            <w:t>Кол.уч.</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43B897" id="Rectangle 74" o:spid="_x0000_s1044" style="position:absolute;margin-left:26.1pt;margin-top:697.3pt;width:25.1pt;height:10.55pt;z-index:25156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" o:allowincell="f" stroked="f" strokeweight=".5pt">
              <v:textbox inset="0,1pt,0,1pt">
                <w:txbxContent>
                  <w:p w14:paraId="2A64F465" w14:textId="77777777" w:rsidR="007D4CF0" w:rsidRDefault="007D4CF0">
                    <w:pPr>
                      <w:pStyle w:val="PamkaSmall"/>
                    </w:pPr>
                    <w:proofErr w:type="spellStart"/>
                    <w:r>
                      <w:t>Кол.уч</w:t>
                    </w:r>
                    <w:proofErr w:type="spellEnd"/>
                    <w:r>
                      <w:t>.</w:t>
                    </w:r>
                  </w:p>
                </w:txbxContent>
              </v:textbox>
            </v:rect>
          </w:pict>
        </mc:Fallback>
      </mc:AlternateContent>
    </w:r>
    <w:r>
      <w:rPr>
        <w:noProof/>
      </w:rPr>
      <mc:AlternateContent>
        <mc:Choice Requires="wps">
          <w:drawing>
            <wp:anchor distT="0" distB="0" distL="114300" distR="114300" simplePos="0" relativeHeight="251560960" behindDoc="0" locked="0" layoutInCell="0" allowOverlap="1" wp14:anchorId="089115A5" wp14:editId="40F809EC">
              <wp:simplePos x="0" y="0"/>
              <wp:positionH relativeFrom="column">
                <wp:posOffset>299085</wp:posOffset>
              </wp:positionH>
              <wp:positionV relativeFrom="paragraph">
                <wp:posOffset>8477885</wp:posOffset>
              </wp:positionV>
              <wp:extent cx="635" cy="539750"/>
              <wp:effectExtent l="0" t="0" r="18415" b="0"/>
              <wp:wrapNone/>
              <wp:docPr id="811"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3975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6DD6D61" id="Line 73" o:spid="_x0000_s1026" style="position:absolute;z-index:25156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5pt,667.55pt" to="23.6pt,7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558912" behindDoc="0" locked="0" layoutInCell="0" allowOverlap="1" wp14:anchorId="06A1784E" wp14:editId="7B910C71">
              <wp:simplePos x="0" y="0"/>
              <wp:positionH relativeFrom="column">
                <wp:posOffset>674370</wp:posOffset>
              </wp:positionH>
              <wp:positionV relativeFrom="paragraph">
                <wp:posOffset>8479155</wp:posOffset>
              </wp:positionV>
              <wp:extent cx="635" cy="1440180"/>
              <wp:effectExtent l="0" t="0" r="18415" b="7620"/>
              <wp:wrapNone/>
              <wp:docPr id="812" name="Lin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018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14EE449" id="Line 72" o:spid="_x0000_s1026" style="position:absolute;z-index:25155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1pt,667.65pt" to="53.1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556864" behindDoc="0" locked="0" layoutInCell="0" allowOverlap="1" wp14:anchorId="06974F87" wp14:editId="75D2A6E9">
              <wp:simplePos x="0" y="0"/>
              <wp:positionH relativeFrom="column">
                <wp:posOffset>1029970</wp:posOffset>
              </wp:positionH>
              <wp:positionV relativeFrom="paragraph">
                <wp:posOffset>8477885</wp:posOffset>
              </wp:positionV>
              <wp:extent cx="635" cy="539750"/>
              <wp:effectExtent l="0" t="0" r="18415" b="0"/>
              <wp:wrapNone/>
              <wp:docPr id="827"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3975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59D4442" id="Line 71" o:spid="_x0000_s1026" style="position:absolute;z-index:2515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1pt,667.55pt" to="81.15pt,7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554816" behindDoc="0" locked="0" layoutInCell="0" allowOverlap="1" wp14:anchorId="2D5A33AE" wp14:editId="787D5793">
              <wp:simplePos x="0" y="0"/>
              <wp:positionH relativeFrom="column">
                <wp:posOffset>1394460</wp:posOffset>
              </wp:positionH>
              <wp:positionV relativeFrom="paragraph">
                <wp:posOffset>8479155</wp:posOffset>
              </wp:positionV>
              <wp:extent cx="635" cy="1440180"/>
              <wp:effectExtent l="0" t="0" r="18415" b="7620"/>
              <wp:wrapNone/>
              <wp:docPr id="828"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018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561C3D1" id="Line 70" o:spid="_x0000_s1026" style="position:absolute;z-index:25155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8pt,667.65pt" to="109.8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552768" behindDoc="0" locked="0" layoutInCell="0" allowOverlap="1" wp14:anchorId="7B959989" wp14:editId="353015C8">
              <wp:simplePos x="0" y="0"/>
              <wp:positionH relativeFrom="column">
                <wp:posOffset>1931670</wp:posOffset>
              </wp:positionH>
              <wp:positionV relativeFrom="paragraph">
                <wp:posOffset>8479155</wp:posOffset>
              </wp:positionV>
              <wp:extent cx="635" cy="1440180"/>
              <wp:effectExtent l="0" t="0" r="18415" b="7620"/>
              <wp:wrapNone/>
              <wp:docPr id="829"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018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0AA5D73" id="Line 69" o:spid="_x0000_s1026" style="position:absolute;z-index:25155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1pt,667.65pt" to="152.1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550720" behindDoc="0" locked="0" layoutInCell="0" allowOverlap="1" wp14:anchorId="10C05A9F" wp14:editId="3E614BBF">
              <wp:simplePos x="0" y="0"/>
              <wp:positionH relativeFrom="column">
                <wp:posOffset>2286635</wp:posOffset>
              </wp:positionH>
              <wp:positionV relativeFrom="paragraph">
                <wp:posOffset>8479155</wp:posOffset>
              </wp:positionV>
              <wp:extent cx="635" cy="1440180"/>
              <wp:effectExtent l="0" t="0" r="18415" b="7620"/>
              <wp:wrapNone/>
              <wp:docPr id="830" name="Lin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018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1F7BD6E" id="Line 68" o:spid="_x0000_s1026" style="position:absolute;z-index:25155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05pt,667.65pt" to="180.1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548672" behindDoc="0" locked="0" layoutInCell="0" allowOverlap="1" wp14:anchorId="35A3AAE4" wp14:editId="62DFB1C3">
              <wp:simplePos x="0" y="0"/>
              <wp:positionH relativeFrom="column">
                <wp:posOffset>718820</wp:posOffset>
              </wp:positionH>
              <wp:positionV relativeFrom="paragraph">
                <wp:posOffset>8849995</wp:posOffset>
              </wp:positionV>
              <wp:extent cx="274955" cy="133985"/>
              <wp:effectExtent l="0" t="0" r="0" b="0"/>
              <wp:wrapNone/>
              <wp:docPr id="831"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6F64BC7" w14:textId="77777777" w:rsidR="007D4CF0" w:rsidRDefault="007D4CF0">
                          <w:pPr>
                            <w:pStyle w:val="PamkaSmall"/>
                          </w:pPr>
                          <w:r>
                            <w:t>Лист</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A3AAE4" id="Rectangle 67" o:spid="_x0000_s1045" style="position:absolute;margin-left:56.6pt;margin-top:696.85pt;width:21.65pt;height:10.55pt;z-index:25154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" o:allowincell="f" stroked="f" strokeweight=".5pt">
              <v:textbox inset="0,1pt,0,1pt">
                <w:txbxContent>
                  <w:p w14:paraId="76F64BC7" w14:textId="77777777" w:rsidR="007D4CF0" w:rsidRDefault="007D4CF0">
                    <w:pPr>
                      <w:pStyle w:val="PamkaSmall"/>
                    </w:pPr>
                    <w:r>
                      <w:t>Лист</w:t>
                    </w:r>
                  </w:p>
                </w:txbxContent>
              </v:textbox>
            </v:rect>
          </w:pict>
        </mc:Fallback>
      </mc:AlternateContent>
    </w:r>
    <w:r>
      <w:rPr>
        <w:noProof/>
      </w:rPr>
      <mc:AlternateContent>
        <mc:Choice Requires="wps">
          <w:drawing>
            <wp:anchor distT="0" distB="0" distL="114300" distR="114300" simplePos="0" relativeHeight="251546624" behindDoc="0" locked="0" layoutInCell="0" allowOverlap="1" wp14:anchorId="3AB363E0" wp14:editId="0F0B60A5">
              <wp:simplePos x="0" y="0"/>
              <wp:positionH relativeFrom="column">
                <wp:posOffset>1040130</wp:posOffset>
              </wp:positionH>
              <wp:positionV relativeFrom="paragraph">
                <wp:posOffset>8849995</wp:posOffset>
              </wp:positionV>
              <wp:extent cx="354330" cy="133985"/>
              <wp:effectExtent l="0" t="0" r="0" b="0"/>
              <wp:wrapNone/>
              <wp:docPr id="832"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33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3C5A77A" w14:textId="77777777" w:rsidR="007D4CF0" w:rsidRDefault="007D4CF0">
                          <w:pPr>
                            <w:pStyle w:val="PamkaSmall"/>
                          </w:pPr>
                          <w:r>
                            <w:t>№док.</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B363E0" id="Rectangle 66" o:spid="_x0000_s1046" style="position:absolute;margin-left:81.9pt;margin-top:696.85pt;width:27.9pt;height:10.55pt;z-index:25154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" o:allowincell="f" stroked="f" strokeweight=".5pt">
              <v:textbox inset="1pt,1pt,1pt,1pt">
                <w:txbxContent>
                  <w:p w14:paraId="03C5A77A" w14:textId="77777777" w:rsidR="007D4CF0" w:rsidRDefault="007D4CF0">
                    <w:pPr>
                      <w:pStyle w:val="PamkaSmall"/>
                    </w:pPr>
                    <w:r>
                      <w:t>№док.</w:t>
                    </w:r>
                  </w:p>
                </w:txbxContent>
              </v:textbox>
            </v:rect>
          </w:pict>
        </mc:Fallback>
      </mc:AlternateContent>
    </w:r>
    <w:r>
      <w:rPr>
        <w:noProof/>
      </w:rPr>
      <mc:AlternateContent>
        <mc:Choice Requires="wps">
          <w:drawing>
            <wp:anchor distT="0" distB="0" distL="114300" distR="114300" simplePos="0" relativeHeight="251544576" behindDoc="0" locked="0" layoutInCell="0" allowOverlap="1" wp14:anchorId="42874C5E" wp14:editId="5B89955A">
              <wp:simplePos x="0" y="0"/>
              <wp:positionH relativeFrom="column">
                <wp:posOffset>1483360</wp:posOffset>
              </wp:positionH>
              <wp:positionV relativeFrom="paragraph">
                <wp:posOffset>8849995</wp:posOffset>
              </wp:positionV>
              <wp:extent cx="398780" cy="133985"/>
              <wp:effectExtent l="0" t="0" r="0" b="0"/>
              <wp:wrapNone/>
              <wp:docPr id="833"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878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B8B41E1" w14:textId="77777777" w:rsidR="007D4CF0" w:rsidRDefault="007D4CF0">
                          <w:pPr>
                            <w:pStyle w:val="PamkaSmall"/>
                          </w:pPr>
                          <w:r>
                            <w:t>Подп.</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874C5E" id="Rectangle 65" o:spid="_x0000_s1047" style="position:absolute;margin-left:116.8pt;margin-top:696.85pt;width:31.4pt;height:10.55pt;z-index:25154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" o:allowincell="f" stroked="f" strokeweight=".5pt">
              <v:textbox inset="1pt,1pt,1pt,1pt">
                <w:txbxContent>
                  <w:p w14:paraId="0B8B41E1" w14:textId="77777777" w:rsidR="007D4CF0" w:rsidRDefault="007D4CF0">
                    <w:pPr>
                      <w:pStyle w:val="PamkaSmall"/>
                    </w:pPr>
                    <w:r>
                      <w:t>Подп.</w:t>
                    </w:r>
                  </w:p>
                </w:txbxContent>
              </v:textbox>
            </v:rect>
          </w:pict>
        </mc:Fallback>
      </mc:AlternateContent>
    </w:r>
    <w:r>
      <w:rPr>
        <w:noProof/>
      </w:rPr>
      <mc:AlternateContent>
        <mc:Choice Requires="wps">
          <w:drawing>
            <wp:anchor distT="0" distB="0" distL="114300" distR="114300" simplePos="0" relativeHeight="251542528" behindDoc="0" locked="0" layoutInCell="0" allowOverlap="1" wp14:anchorId="48338A6B" wp14:editId="7C51F3D9">
              <wp:simplePos x="0" y="0"/>
              <wp:positionH relativeFrom="column">
                <wp:posOffset>-23495</wp:posOffset>
              </wp:positionH>
              <wp:positionV relativeFrom="paragraph">
                <wp:posOffset>8849995</wp:posOffset>
              </wp:positionV>
              <wp:extent cx="318770" cy="133985"/>
              <wp:effectExtent l="0" t="0" r="0" b="0"/>
              <wp:wrapNone/>
              <wp:docPr id="83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77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DC6686" w14:textId="77777777" w:rsidR="007D4CF0" w:rsidRDefault="007D4CF0">
                          <w:pPr>
                            <w:pStyle w:val="PamkaSmall"/>
                          </w:pPr>
                          <w:r>
                            <w:t>Изм.</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338A6B" id="Rectangle 64" o:spid="_x0000_s1048" style="position:absolute;margin-left:-1.85pt;margin-top:696.85pt;width:25.1pt;height:10.55pt;z-index:25154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" o:allowincell="f" stroked="f" strokeweight=".5pt">
              <v:textbox inset="1pt,1pt,1pt,1pt">
                <w:txbxContent>
                  <w:p w14:paraId="3BDC6686" w14:textId="77777777" w:rsidR="007D4CF0" w:rsidRDefault="007D4CF0">
                    <w:pPr>
                      <w:pStyle w:val="PamkaSmall"/>
                    </w:pPr>
                    <w:r>
                      <w:t>Изм.</w:t>
                    </w:r>
                  </w:p>
                </w:txbxContent>
              </v:textbox>
            </v:rect>
          </w:pict>
        </mc:Fallback>
      </mc:AlternateContent>
    </w:r>
    <w:r>
      <w:rPr>
        <w:noProof/>
      </w:rPr>
      <mc:AlternateContent>
        <mc:Choice Requires="wps">
          <w:drawing>
            <wp:anchor distT="0" distB="0" distL="114300" distR="114300" simplePos="0" relativeHeight="251540480" behindDoc="0" locked="0" layoutInCell="0" allowOverlap="1" wp14:anchorId="6F04C8E3" wp14:editId="259B8C73">
              <wp:simplePos x="0" y="0"/>
              <wp:positionH relativeFrom="column">
                <wp:posOffset>1943100</wp:posOffset>
              </wp:positionH>
              <wp:positionV relativeFrom="paragraph">
                <wp:posOffset>8849995</wp:posOffset>
              </wp:positionV>
              <wp:extent cx="336550" cy="133985"/>
              <wp:effectExtent l="0" t="0" r="0" b="0"/>
              <wp:wrapNone/>
              <wp:docPr id="835"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CBF353A" w14:textId="77777777" w:rsidR="007D4CF0" w:rsidRDefault="007D4CF0">
                          <w:pPr>
                            <w:pStyle w:val="PamkaSmall"/>
                          </w:pPr>
                          <w:r>
                            <w:t>Дата</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04C8E3" id="Rectangle 63" o:spid="_x0000_s1049" style="position:absolute;margin-left:153pt;margin-top:696.85pt;width:26.5pt;height:10.55pt;z-index:25154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" o:allowincell="f" stroked="f" strokeweight=".5pt">
              <v:textbox inset="1pt,1pt,1pt,1pt">
                <w:txbxContent>
                  <w:p w14:paraId="2CBF353A" w14:textId="77777777" w:rsidR="007D4CF0" w:rsidRDefault="007D4CF0">
                    <w:pPr>
                      <w:pStyle w:val="PamkaSmall"/>
                    </w:pPr>
                    <w:r>
                      <w:t>Дата</w:t>
                    </w:r>
                  </w:p>
                </w:txbxContent>
              </v:textbox>
            </v:rect>
          </w:pict>
        </mc:Fallback>
      </mc:AlternateContent>
    </w:r>
    <w:r>
      <w:rPr>
        <w:noProof/>
      </w:rPr>
      <mc:AlternateContent>
        <mc:Choice Requires="wps">
          <w:drawing>
            <wp:anchor distT="0" distB="0" distL="114300" distR="114300" simplePos="0" relativeHeight="251538432" behindDoc="0" locked="0" layoutInCell="0" allowOverlap="1" wp14:anchorId="5B67E57A" wp14:editId="3BDB6106">
              <wp:simplePos x="0" y="0"/>
              <wp:positionH relativeFrom="column">
                <wp:posOffset>6309360</wp:posOffset>
              </wp:positionH>
              <wp:positionV relativeFrom="paragraph">
                <wp:posOffset>-161925</wp:posOffset>
              </wp:positionV>
              <wp:extent cx="635" cy="10079990"/>
              <wp:effectExtent l="0" t="0" r="18415" b="0"/>
              <wp:wrapNone/>
              <wp:docPr id="836"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079990"/>
                      </a:xfrm>
                      <a:prstGeom prst="line">
                        <a:avLst/>
                      </a:prstGeom>
                      <a:noFill/>
                      <a:ln w="144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FC146EE" id="Line 62" o:spid="_x0000_s1026" style="position:absolute;z-index:25153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6.8pt,-12.75pt" to="496.85pt,78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" o:allowincell="f" strokeweight=".4mm">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536384" behindDoc="0" locked="0" layoutInCell="0" allowOverlap="1" wp14:anchorId="6A25E5A4" wp14:editId="4AE7A2D6">
              <wp:simplePos x="0" y="0"/>
              <wp:positionH relativeFrom="column">
                <wp:posOffset>-483870</wp:posOffset>
              </wp:positionH>
              <wp:positionV relativeFrom="paragraph">
                <wp:posOffset>9919335</wp:posOffset>
              </wp:positionV>
              <wp:extent cx="6804025" cy="635"/>
              <wp:effectExtent l="0" t="0" r="0" b="18415"/>
              <wp:wrapNone/>
              <wp:docPr id="8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040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DF80A97" id="Line 61" o:spid="_x0000_s1026" style="position:absolute;z-index:25153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pt,781.05pt" to="497.65pt,7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534336" behindDoc="0" locked="0" layoutInCell="0" allowOverlap="1" wp14:anchorId="335ED8EA" wp14:editId="58B4556F">
              <wp:simplePos x="0" y="0"/>
              <wp:positionH relativeFrom="column">
                <wp:posOffset>-52705</wp:posOffset>
              </wp:positionH>
              <wp:positionV relativeFrom="paragraph">
                <wp:posOffset>-158115</wp:posOffset>
              </wp:positionV>
              <wp:extent cx="635" cy="10079990"/>
              <wp:effectExtent l="0" t="0" r="18415" b="0"/>
              <wp:wrapNone/>
              <wp:docPr id="838"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07999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4A35E6A" id="Line 60" o:spid="_x0000_s1026" style="position:absolute;z-index:25153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2.45pt" to="-4.1pt,78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532288" behindDoc="0" locked="0" layoutInCell="0" allowOverlap="1" wp14:anchorId="193E67A8" wp14:editId="0A1B53D4">
              <wp:simplePos x="0" y="0"/>
              <wp:positionH relativeFrom="column">
                <wp:posOffset>-470535</wp:posOffset>
              </wp:positionH>
              <wp:positionV relativeFrom="paragraph">
                <wp:posOffset>9107805</wp:posOffset>
              </wp:positionV>
              <wp:extent cx="133350" cy="669290"/>
              <wp:effectExtent l="0" t="0" r="0" b="0"/>
              <wp:wrapNone/>
              <wp:docPr id="83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6929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C3935E2" w14:textId="77777777" w:rsidR="007D4CF0" w:rsidRDefault="007D4CF0">
                          <w:pPr>
                            <w:pStyle w:val="PamkaSmall"/>
                          </w:pPr>
                          <w: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3E67A8" id="Rectangle 59" o:spid="_x0000_s1050" style="position:absolute;margin-left:-37.05pt;margin-top:717.15pt;width:10.5pt;height:52.7pt;z-index:25153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" o:allowincell="f" stroked="f" strokeweight=".5pt">
              <v:textbox style="layout-flow:vertical;mso-layout-flow-alt:bottom-to-top" inset="0,0,0,0">
                <w:txbxContent>
                  <w:p w14:paraId="7C3935E2" w14:textId="77777777" w:rsidR="007D4CF0" w:rsidRDefault="007D4CF0">
                    <w:pPr>
                      <w:pStyle w:val="PamkaSmall"/>
                    </w:pPr>
                    <w:r>
                      <w:t>Инв. № подл.</w:t>
                    </w:r>
                  </w:p>
                </w:txbxContent>
              </v:textbox>
            </v:rect>
          </w:pict>
        </mc:Fallback>
      </mc:AlternateContent>
    </w:r>
    <w:r>
      <w:rPr>
        <w:noProof/>
      </w:rPr>
      <mc:AlternateContent>
        <mc:Choice Requires="wps">
          <w:drawing>
            <wp:anchor distT="0" distB="0" distL="114300" distR="114300" simplePos="0" relativeHeight="251530240" behindDoc="0" locked="0" layoutInCell="0" allowOverlap="1" wp14:anchorId="556B9D8B" wp14:editId="1C87B9CF">
              <wp:simplePos x="0" y="0"/>
              <wp:positionH relativeFrom="column">
                <wp:posOffset>-467995</wp:posOffset>
              </wp:positionH>
              <wp:positionV relativeFrom="paragraph">
                <wp:posOffset>7937500</wp:posOffset>
              </wp:positionV>
              <wp:extent cx="133350" cy="849630"/>
              <wp:effectExtent l="0" t="0" r="0" b="0"/>
              <wp:wrapNone/>
              <wp:docPr id="840"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8496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D1C67BE" w14:textId="77777777" w:rsidR="007D4CF0" w:rsidRDefault="007D4CF0">
                          <w:pPr>
                            <w:pStyle w:val="PamkaSmall"/>
                          </w:pPr>
                          <w:r>
                            <w:t>Подпись и дата</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6B9D8B" id="Rectangle 58" o:spid="_x0000_s1051" style="position:absolute;margin-left:-36.85pt;margin-top:625pt;width:10.5pt;height:66.9pt;z-index:25153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" o:allowincell="f" stroked="f" strokeweight=".5pt">
              <v:textbox style="layout-flow:vertical;mso-layout-flow-alt:bottom-to-top" inset="0,0,0,0">
                <w:txbxContent>
                  <w:p w14:paraId="3D1C67BE" w14:textId="77777777" w:rsidR="007D4CF0" w:rsidRDefault="007D4CF0">
                    <w:pPr>
                      <w:pStyle w:val="PamkaSmall"/>
                    </w:pPr>
                    <w:r>
                      <w:t>Подпись и дата</w:t>
                    </w:r>
                  </w:p>
                </w:txbxContent>
              </v:textbox>
            </v:rect>
          </w:pict>
        </mc:Fallback>
      </mc:AlternateContent>
    </w:r>
    <w:r>
      <w:rPr>
        <w:noProof/>
      </w:rPr>
      <mc:AlternateContent>
        <mc:Choice Requires="wps">
          <w:drawing>
            <wp:anchor distT="0" distB="0" distL="114300" distR="114300" simplePos="0" relativeHeight="251528192" behindDoc="0" locked="0" layoutInCell="0" allowOverlap="1" wp14:anchorId="1DF00BA6" wp14:editId="1CFBA3CB">
              <wp:simplePos x="0" y="0"/>
              <wp:positionH relativeFrom="column">
                <wp:posOffset>-469900</wp:posOffset>
              </wp:positionH>
              <wp:positionV relativeFrom="paragraph">
                <wp:posOffset>6957060</wp:posOffset>
              </wp:positionV>
              <wp:extent cx="133350" cy="669290"/>
              <wp:effectExtent l="0" t="0" r="0" b="0"/>
              <wp:wrapNone/>
              <wp:docPr id="841"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6929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783BAC" w14:textId="77777777" w:rsidR="007D4CF0" w:rsidRDefault="007D4CF0">
                          <w:pPr>
                            <w:pStyle w:val="PamkaSmall"/>
                          </w:pPr>
                          <w:r>
                            <w:t>Доп. инв. №</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F00BA6" id="Rectangle 57" o:spid="_x0000_s1052" style="position:absolute;margin-left:-37pt;margin-top:547.8pt;width:10.5pt;height:52.7pt;z-index:25152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" o:allowincell="f" stroked="f" strokeweight=".5pt">
              <v:textbox style="layout-flow:vertical;mso-layout-flow-alt:bottom-to-top" inset="0,0,0,0">
                <w:txbxContent>
                  <w:p w14:paraId="67783BAC" w14:textId="77777777" w:rsidR="007D4CF0" w:rsidRDefault="007D4CF0">
                    <w:pPr>
                      <w:pStyle w:val="PamkaSmall"/>
                    </w:pPr>
                    <w:r>
                      <w:t>Доп. инв. №</w:t>
                    </w:r>
                  </w:p>
                </w:txbxContent>
              </v:textbox>
            </v:rect>
          </w:pict>
        </mc:Fallback>
      </mc:AlternateContent>
    </w:r>
    <w:r>
      <w:rPr>
        <w:noProof/>
      </w:rPr>
      <mc:AlternateContent>
        <mc:Choice Requires="wps">
          <w:drawing>
            <wp:anchor distT="0" distB="0" distL="114300" distR="114300" simplePos="0" relativeHeight="251526144" behindDoc="0" locked="0" layoutInCell="0" allowOverlap="1" wp14:anchorId="7CC756F8" wp14:editId="06605917">
              <wp:simplePos x="0" y="0"/>
              <wp:positionH relativeFrom="column">
                <wp:posOffset>-719455</wp:posOffset>
              </wp:positionH>
              <wp:positionV relativeFrom="paragraph">
                <wp:posOffset>5951855</wp:posOffset>
              </wp:positionV>
              <wp:extent cx="133350" cy="849630"/>
              <wp:effectExtent l="0" t="0" r="0" b="0"/>
              <wp:wrapNone/>
              <wp:docPr id="842"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8496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3E04A9" w14:textId="77777777" w:rsidR="007D4CF0" w:rsidRDefault="007D4CF0">
                          <w:pPr>
                            <w:pStyle w:val="PamkaSmall"/>
                          </w:pPr>
                          <w:r>
                            <w:t>Согласовано</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C756F8" id="Rectangle 56" o:spid="_x0000_s1053" style="position:absolute;margin-left:-56.65pt;margin-top:468.65pt;width:10.5pt;height:66.9pt;z-index:25152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" o:allowincell="f" stroked="f" strokeweight=".5pt">
              <v:textbox style="layout-flow:vertical;mso-layout-flow-alt:bottom-to-top" inset="0,0,0,0">
                <w:txbxContent>
                  <w:p w14:paraId="3B3E04A9" w14:textId="77777777" w:rsidR="007D4CF0" w:rsidRDefault="007D4CF0">
                    <w:pPr>
                      <w:pStyle w:val="PamkaSmall"/>
                    </w:pPr>
                    <w:r>
                      <w:t>Согласовано</w:t>
                    </w:r>
                  </w:p>
                </w:txbxContent>
              </v:textbox>
            </v:rect>
          </w:pict>
        </mc:Fallback>
      </mc:AlternateContent>
    </w:r>
    <w:r>
      <w:rPr>
        <w:noProof/>
      </w:rPr>
      <mc:AlternateContent>
        <mc:Choice Requires="wps">
          <w:drawing>
            <wp:anchor distT="0" distB="0" distL="114300" distR="114300" simplePos="0" relativeHeight="251524096" behindDoc="0" locked="0" layoutInCell="0" allowOverlap="1" wp14:anchorId="39467789" wp14:editId="5F6494BD">
              <wp:simplePos x="0" y="0"/>
              <wp:positionH relativeFrom="column">
                <wp:posOffset>4562475</wp:posOffset>
              </wp:positionH>
              <wp:positionV relativeFrom="paragraph">
                <wp:posOffset>9197975</wp:posOffset>
              </wp:positionV>
              <wp:extent cx="439420" cy="180340"/>
              <wp:effectExtent l="0" t="0" r="0" b="0"/>
              <wp:wrapNone/>
              <wp:docPr id="843"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C08991" w14:textId="77777777" w:rsidR="007D4CF0" w:rsidRDefault="007D4CF0">
                          <w:pPr>
                            <w:pStyle w:val="PamkaStad"/>
                            <w:rPr>
                              <w:i/>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467789" id="Text Box 55" o:spid="_x0000_s1054" type="#_x0000_t202" style="position:absolute;margin-left:359.25pt;margin-top:724.25pt;width:34.6pt;height:14.2pt;z-index:25152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" o:allowincell="f" filled="f" stroked="f">
              <v:textbox inset="0,0,0,0">
                <w:txbxContent>
                  <w:p w14:paraId="68C08991" w14:textId="77777777" w:rsidR="007D4CF0" w:rsidRDefault="007D4CF0">
                    <w:pPr>
                      <w:pStyle w:val="PamkaStad"/>
                      <w:rPr>
                        <w:i/>
                        <w:lang w:val="en-US"/>
                      </w:rPr>
                    </w:pPr>
                  </w:p>
                </w:txbxContent>
              </v:textbox>
            </v:shape>
          </w:pict>
        </mc:Fallback>
      </mc:AlternateContent>
    </w:r>
    <w:r>
      <w:rPr>
        <w:noProof/>
      </w:rPr>
      <mc:AlternateContent>
        <mc:Choice Requires="wps">
          <w:drawing>
            <wp:anchor distT="0" distB="0" distL="114300" distR="114300" simplePos="0" relativeHeight="251522048" behindDoc="0" locked="0" layoutInCell="0" allowOverlap="1" wp14:anchorId="30AB0BED" wp14:editId="2CF540D7">
              <wp:simplePos x="0" y="0"/>
              <wp:positionH relativeFrom="column">
                <wp:posOffset>5090795</wp:posOffset>
              </wp:positionH>
              <wp:positionV relativeFrom="paragraph">
                <wp:posOffset>9197975</wp:posOffset>
              </wp:positionV>
              <wp:extent cx="439420" cy="180340"/>
              <wp:effectExtent l="0" t="0" r="0" b="0"/>
              <wp:wrapNone/>
              <wp:docPr id="84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1C427" w14:textId="77777777" w:rsidR="007D4CF0" w:rsidRDefault="007D4CF0">
                          <w:pPr>
                            <w:pStyle w:val="PamkaNum"/>
                            <w:rPr>
                              <w:lang w:val="en-US"/>
                            </w:rPr>
                          </w:pPr>
                          <w:r>
                            <w:rPr>
                              <w:noProof/>
                            </w:rPr>
                            <w:fldChar w:fldCharType="begin"/>
                          </w:r>
                          <w:r>
                            <w:rPr>
                              <w:noProof/>
                            </w:rPr>
                            <w:instrText xml:space="preserve"> PAGE  \* MERGEFORMAT </w:instrText>
                          </w:r>
                          <w:r>
                            <w:rPr>
                              <w:noProof/>
                            </w:rPr>
                            <w:fldChar w:fldCharType="separate"/>
                          </w:r>
                          <w:r>
                            <w:rPr>
                              <w:noProof/>
                            </w:rPr>
                            <w:t>10</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AB0BED" id="Text Box 54" o:spid="_x0000_s1055" type="#_x0000_t202" style="position:absolute;margin-left:400.85pt;margin-top:724.25pt;width:34.6pt;height:14.2pt;z-index:25152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" o:allowincell="f" filled="f" stroked="f">
              <v:textbox inset="0,0,0,0">
                <w:txbxContent>
                  <w:p w14:paraId="34E1C427" w14:textId="77777777" w:rsidR="007D4CF0" w:rsidRDefault="007D4CF0">
                    <w:pPr>
                      <w:pStyle w:val="PamkaNum"/>
                      <w:rPr>
                        <w:lang w:val="en-US"/>
                      </w:rPr>
                    </w:pPr>
                    <w:r>
                      <w:rPr>
                        <w:noProof/>
                      </w:rPr>
                      <w:fldChar w:fldCharType="begin"/>
                    </w:r>
                    <w:r>
                      <w:rPr>
                        <w:noProof/>
                      </w:rPr>
                      <w:instrText xml:space="preserve"> PAGE  \* MERGEFORMAT </w:instrText>
                    </w:r>
                    <w:r>
                      <w:rPr>
                        <w:noProof/>
                      </w:rPr>
                      <w:fldChar w:fldCharType="separate"/>
                    </w:r>
                    <w:r>
                      <w:rPr>
                        <w:noProof/>
                      </w:rPr>
                      <w:t>10</w:t>
                    </w:r>
                    <w:r>
                      <w:rPr>
                        <w:noProof/>
                      </w:rPr>
                      <w:fldChar w:fldCharType="end"/>
                    </w:r>
                  </w:p>
                </w:txbxContent>
              </v:textbox>
            </v:shape>
          </w:pict>
        </mc:Fallback>
      </mc:AlternateContent>
    </w:r>
    <w:r>
      <w:rPr>
        <w:noProof/>
      </w:rPr>
      <mc:AlternateContent>
        <mc:Choice Requires="wps">
          <w:drawing>
            <wp:anchor distT="0" distB="0" distL="114300" distR="114300" simplePos="0" relativeHeight="251520000" behindDoc="0" locked="0" layoutInCell="0" allowOverlap="1" wp14:anchorId="57C5455B" wp14:editId="46029850">
              <wp:simplePos x="0" y="0"/>
              <wp:positionH relativeFrom="column">
                <wp:posOffset>5741035</wp:posOffset>
              </wp:positionH>
              <wp:positionV relativeFrom="paragraph">
                <wp:posOffset>9197975</wp:posOffset>
              </wp:positionV>
              <wp:extent cx="439420" cy="180340"/>
              <wp:effectExtent l="0" t="0" r="0" b="0"/>
              <wp:wrapNone/>
              <wp:docPr id="845"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217B9B" w14:textId="7D2512C7" w:rsidR="007D4CF0" w:rsidRDefault="007D4CF0">
                          <w:pPr>
                            <w:pStyle w:val="PamkaNum"/>
                          </w:pPr>
                          <w:r>
                            <w:rPr>
                              <w:noProof/>
                            </w:rPr>
                            <w:fldChar w:fldCharType="begin"/>
                          </w:r>
                          <w:r>
                            <w:rPr>
                              <w:noProof/>
                            </w:rPr>
                            <w:instrText xml:space="preserve"> NUMPAGES  \* MERGEFORMAT </w:instrText>
                          </w:r>
                          <w:r>
                            <w:rPr>
                              <w:noProof/>
                            </w:rPr>
                            <w:fldChar w:fldCharType="separate"/>
                          </w:r>
                          <w:r>
                            <w:rPr>
                              <w:noProof/>
                            </w:rPr>
                            <w:t>570</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C5455B" id="Text Box 53" o:spid="_x0000_s1056" type="#_x0000_t202" style="position:absolute;margin-left:452.05pt;margin-top:724.25pt;width:34.6pt;height:14.2pt;z-index:25152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" o:allowincell="f" filled="f" stroked="f">
              <v:textbox inset="0,0,0,0">
                <w:txbxContent>
                  <w:p w14:paraId="22217B9B" w14:textId="7D2512C7" w:rsidR="007D4CF0" w:rsidRDefault="007D4CF0">
                    <w:pPr>
                      <w:pStyle w:val="PamkaNum"/>
                    </w:pPr>
                    <w:r>
                      <w:rPr>
                        <w:noProof/>
                      </w:rPr>
                      <w:fldChar w:fldCharType="begin"/>
                    </w:r>
                    <w:r>
                      <w:rPr>
                        <w:noProof/>
                      </w:rPr>
                      <w:instrText xml:space="preserve"> NUMPAGES  \* MERGEFORMAT </w:instrText>
                    </w:r>
                    <w:r>
                      <w:rPr>
                        <w:noProof/>
                      </w:rPr>
                      <w:fldChar w:fldCharType="separate"/>
                    </w:r>
                    <w:r>
                      <w:rPr>
                        <w:noProof/>
                      </w:rPr>
                      <w:t>570</w:t>
                    </w:r>
                    <w:r>
                      <w:rPr>
                        <w:noProof/>
                      </w:rPr>
                      <w:fldChar w:fldCharType="end"/>
                    </w:r>
                  </w:p>
                </w:txbxContent>
              </v:textbox>
            </v:shape>
          </w:pict>
        </mc:Fallback>
      </mc:AlternateContent>
    </w:r>
    <w:r>
      <w:rPr>
        <w:noProof/>
      </w:rPr>
      <mc:AlternateContent>
        <mc:Choice Requires="wps">
          <w:drawing>
            <wp:anchor distT="0" distB="0" distL="114300" distR="114300" simplePos="0" relativeHeight="251517952" behindDoc="0" locked="0" layoutInCell="0" allowOverlap="1" wp14:anchorId="6C9A103F" wp14:editId="6D6E4342">
              <wp:simplePos x="0" y="0"/>
              <wp:positionH relativeFrom="column">
                <wp:posOffset>723265</wp:posOffset>
              </wp:positionH>
              <wp:positionV relativeFrom="paragraph">
                <wp:posOffset>9046845</wp:posOffset>
              </wp:positionV>
              <wp:extent cx="631190" cy="125730"/>
              <wp:effectExtent l="0" t="0" r="0" b="0"/>
              <wp:wrapNone/>
              <wp:docPr id="846"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1257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6A0EFA2" w14:textId="77777777" w:rsidR="007D4CF0" w:rsidRDefault="007D4CF0">
                          <w:pPr>
                            <w:pStyle w:val="PamkaSmall"/>
                            <w:rPr>
                              <w:lang w:val="en-US"/>
                            </w:rPr>
                          </w:pPr>
                          <w:r>
                            <w:rPr>
                              <w:lang w:val="en-US"/>
                            </w:rPr>
                            <w:t>.</w:t>
                          </w:r>
                        </w:p>
                        <w:p w14:paraId="3715D2B9" w14:textId="77777777" w:rsidR="007D4CF0" w:rsidRDefault="007D4CF0">
                          <w:r>
                            <w:rPr>
                              <w:lang w:val="en-US"/>
                            </w:rPr>
                            <w:t>Ф</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9A103F" id="Rectangle 52" o:spid="_x0000_s1057" style="position:absolute;margin-left:56.95pt;margin-top:712.35pt;width:49.7pt;height:9.9pt;z-index:25151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" o:allowincell="f" stroked="f" strokeweight=".5pt">
              <v:textbox inset="0,0,0,0">
                <w:txbxContent>
                  <w:p w14:paraId="16A0EFA2" w14:textId="77777777" w:rsidR="007D4CF0" w:rsidRDefault="007D4CF0">
                    <w:pPr>
                      <w:pStyle w:val="PamkaSmall"/>
                      <w:rPr>
                        <w:lang w:val="en-US"/>
                      </w:rPr>
                    </w:pPr>
                    <w:r>
                      <w:rPr>
                        <w:lang w:val="en-US"/>
                      </w:rPr>
                      <w:t>.</w:t>
                    </w:r>
                  </w:p>
                  <w:p w14:paraId="3715D2B9" w14:textId="77777777" w:rsidR="007D4CF0" w:rsidRDefault="007D4CF0">
                    <w:r>
                      <w:rPr>
                        <w:lang w:val="en-US"/>
                      </w:rPr>
                      <w:t>Ф</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6CE61F2"/>
    <w:styleLink w:val="1523"/>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2" w15:restartNumberingAfterBreak="0">
    <w:nsid w:val="0000001E"/>
    <w:multiLevelType w:val="multilevel"/>
    <w:tmpl w:val="0000001E"/>
    <w:name w:val="WW8Num30"/>
    <w:lvl w:ilvl="0">
      <w:start w:val="1"/>
      <w:numFmt w:val="bullet"/>
      <w:pStyle w:val="1"/>
      <w:lvlText w:val=""/>
      <w:lvlJc w:val="left"/>
      <w:pPr>
        <w:tabs>
          <w:tab w:val="num" w:pos="1789"/>
        </w:tabs>
        <w:ind w:left="1789" w:hanging="360"/>
      </w:pPr>
      <w:rPr>
        <w:rFonts w:ascii="Symbol" w:hAnsi="Symbol" w:cs="Symbol"/>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 w15:restartNumberingAfterBreak="0">
    <w:nsid w:val="00F450AD"/>
    <w:multiLevelType w:val="hybridMultilevel"/>
    <w:tmpl w:val="FA701F7A"/>
    <w:styleLink w:val="14"/>
    <w:lvl w:ilvl="0" w:tplc="CCE0395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E57438AA">
      <w:numFmt w:val="bullet"/>
      <w:lvlText w:val="•"/>
      <w:lvlJc w:val="left"/>
      <w:pPr>
        <w:ind w:left="3214" w:hanging="705"/>
      </w:pPr>
      <w:rPr>
        <w:rFonts w:ascii="Times New Roman" w:eastAsia="Calibri" w:hAnsi="Times New Roman" w:cs="Times New Roman"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0E6731EF"/>
    <w:multiLevelType w:val="multilevel"/>
    <w:tmpl w:val="5DFAA57A"/>
    <w:lvl w:ilvl="0">
      <w:start w:val="1"/>
      <w:numFmt w:val="none"/>
      <w:pStyle w:val="11"/>
      <w:suff w:val="space"/>
      <w:lvlText w:val="Часть"/>
      <w:lvlJc w:val="left"/>
      <w:pPr>
        <w:ind w:left="1418" w:firstLine="0"/>
      </w:pPr>
      <w:rPr>
        <w:rFonts w:ascii="Times New Roman" w:hAnsi="Times New Roman" w:cs="Times New Roman" w:hint="default"/>
        <w:b/>
        <w:i w:val="0"/>
        <w:caps/>
        <w:smallCaps w:val="0"/>
        <w:strike w:val="0"/>
        <w:dstrike w:val="0"/>
        <w:vanish w:val="0"/>
        <w:webHidden w:val="0"/>
        <w:spacing w:val="20"/>
        <w:kern w:val="0"/>
        <w:sz w:val="28"/>
        <w:u w:val="none"/>
        <w:effect w:val="none"/>
        <w:vertAlign w:val="baseline"/>
        <w:specVanish w:val="0"/>
      </w:rPr>
    </w:lvl>
    <w:lvl w:ilvl="1">
      <w:start w:val="2"/>
      <w:numFmt w:val="upperRoman"/>
      <w:pStyle w:val="12"/>
      <w:suff w:val="space"/>
      <w:lvlText w:val="Глава %2."/>
      <w:lvlJc w:val="left"/>
      <w:pPr>
        <w:ind w:left="0" w:firstLine="709"/>
      </w:pPr>
      <w:rPr>
        <w:rFonts w:ascii="Times New Roman" w:hAnsi="Times New Roman" w:cs="Times New Roman" w:hint="default"/>
        <w:b/>
        <w:i w:val="0"/>
        <w:caps/>
        <w:smallCaps/>
        <w:strike w:val="0"/>
        <w:dstrike w:val="0"/>
        <w:vanish w:val="0"/>
        <w:webHidden w:val="0"/>
        <w:color w:val="auto"/>
        <w:spacing w:val="20"/>
        <w:kern w:val="0"/>
        <w:sz w:val="28"/>
        <w:u w:val="none"/>
        <w:effect w:val="none"/>
        <w:vertAlign w:val="baseline"/>
        <w:specVanish w:val="0"/>
      </w:rPr>
    </w:lvl>
    <w:lvl w:ilvl="2">
      <w:start w:val="1"/>
      <w:numFmt w:val="decimal"/>
      <w:pStyle w:val="13"/>
      <w:suff w:val="space"/>
      <w:lvlText w:val="%2–%3."/>
      <w:lvlJc w:val="left"/>
      <w:pPr>
        <w:ind w:left="426" w:firstLine="709"/>
      </w:pPr>
      <w:rPr>
        <w:rFonts w:ascii="Times New Roman" w:hAnsi="Times New Roman" w:cs="Times New Roman" w:hint="default"/>
        <w:b/>
        <w:i w:val="0"/>
        <w:caps w:val="0"/>
        <w:smallCaps w:val="0"/>
        <w:strike w:val="0"/>
        <w:dstrike w:val="0"/>
        <w:vanish w:val="0"/>
        <w:webHidden w:val="0"/>
        <w:color w:val="auto"/>
        <w:spacing w:val="20"/>
        <w:kern w:val="0"/>
        <w:sz w:val="28"/>
        <w:u w:val="none"/>
        <w:effect w:val="none"/>
        <w:vertAlign w:val="baseline"/>
        <w:specVanish w:val="0"/>
      </w:rPr>
    </w:lvl>
    <w:lvl w:ilvl="3">
      <w:start w:val="1"/>
      <w:numFmt w:val="decimal"/>
      <w:pStyle w:val="140"/>
      <w:suff w:val="space"/>
      <w:lvlText w:val="%2–%3.%4."/>
      <w:lvlJc w:val="left"/>
      <w:pPr>
        <w:ind w:left="0" w:firstLine="709"/>
      </w:pPr>
      <w:rPr>
        <w:rFonts w:ascii="Times New Roman" w:hAnsi="Times New Roman" w:cs="Times New Roman" w:hint="default"/>
        <w:b/>
        <w:i w:val="0"/>
        <w:caps w:val="0"/>
        <w:strike w:val="0"/>
        <w:dstrike w:val="0"/>
        <w:vanish w:val="0"/>
        <w:webHidden w:val="0"/>
        <w:color w:val="auto"/>
        <w:spacing w:val="10"/>
        <w:kern w:val="0"/>
        <w:sz w:val="28"/>
        <w:u w:val="none"/>
        <w:effect w:val="none"/>
        <w:vertAlign w:val="baseline"/>
        <w:specVanish w:val="0"/>
      </w:rPr>
    </w:lvl>
    <w:lvl w:ilvl="4">
      <w:start w:val="1"/>
      <w:numFmt w:val="decimal"/>
      <w:pStyle w:val="20"/>
      <w:suff w:val="space"/>
      <w:lvlText w:val="%2–%3.%4.%5."/>
      <w:lvlJc w:val="left"/>
      <w:pPr>
        <w:ind w:left="0" w:firstLine="709"/>
      </w:pPr>
      <w:rPr>
        <w:rFonts w:ascii="Times New Roman" w:hAnsi="Times New Roman" w:cs="Times New Roman" w:hint="default"/>
        <w:b/>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5">
      <w:start w:val="1"/>
      <w:numFmt w:val="decimal"/>
      <w:pStyle w:val="140"/>
      <w:suff w:val="space"/>
      <w:lvlText w:val="%2–%3.%4.%5.%6."/>
      <w:lvlJc w:val="left"/>
      <w:pPr>
        <w:ind w:left="0" w:firstLine="709"/>
      </w:pPr>
      <w:rPr>
        <w:rFonts w:ascii="Times New Roman" w:hAnsi="Times New Roman" w:cs="Times New Roman" w:hint="default"/>
        <w:b w:val="0"/>
        <w:i/>
        <w:caps w:val="0"/>
        <w:strike w:val="0"/>
        <w:dstrike w:val="0"/>
        <w:vanish w:val="0"/>
        <w:webHidden w:val="0"/>
        <w:spacing w:val="20"/>
        <w:kern w:val="0"/>
        <w:sz w:val="28"/>
        <w:u w:val="none"/>
        <w:effect w:val="none"/>
        <w:vertAlign w:val="baseline"/>
        <w:specVanish w:val="0"/>
      </w:rPr>
    </w:lvl>
    <w:lvl w:ilvl="6">
      <w:start w:val="1"/>
      <w:numFmt w:val="decimal"/>
      <w:lvlRestart w:val="4"/>
      <w:pStyle w:val="20"/>
      <w:suff w:val="space"/>
      <w:lvlText w:val="Рисунок %2–%3.%4.%7."/>
      <w:lvlJc w:val="left"/>
      <w:pPr>
        <w:ind w:left="0" w:firstLine="0"/>
      </w:pPr>
      <w:rPr>
        <w:rFonts w:ascii="Times New Roman" w:hAnsi="Times New Roman" w:cs="Times New Roman" w:hint="default"/>
        <w:b w:val="0"/>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7">
      <w:start w:val="1"/>
      <w:numFmt w:val="decimal"/>
      <w:lvlRestart w:val="4"/>
      <w:suff w:val="space"/>
      <w:lvlText w:val="Таблица %2–%3.%4.%8."/>
      <w:lvlJc w:val="left"/>
      <w:pPr>
        <w:ind w:left="0" w:firstLine="0"/>
      </w:pPr>
      <w:rPr>
        <w:rFonts w:ascii="Times New Roman" w:hAnsi="Times New Roman" w:cs="Times New Roman" w:hint="default"/>
        <w:b w:val="0"/>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8">
      <w:start w:val="1"/>
      <w:numFmt w:val="decimal"/>
      <w:lvlRestart w:val="4"/>
      <w:lvlText w:val="%9."/>
      <w:lvlJc w:val="left"/>
      <w:pPr>
        <w:tabs>
          <w:tab w:val="num" w:pos="709"/>
        </w:tabs>
        <w:ind w:left="1134" w:hanging="425"/>
      </w:pPr>
      <w:rPr>
        <w:rFonts w:ascii="Times New Roman" w:hAnsi="Times New Roman" w:cs="Times New Roman" w:hint="default"/>
        <w:b w:val="0"/>
        <w:i w:val="0"/>
        <w:caps w:val="0"/>
        <w:strike w:val="0"/>
        <w:dstrike w:val="0"/>
        <w:vanish w:val="0"/>
        <w:webHidden w:val="0"/>
        <w:kern w:val="0"/>
        <w:sz w:val="28"/>
        <w:u w:val="none"/>
        <w:effect w:val="none"/>
        <w:vertAlign w:val="baseline"/>
        <w:specVanish w:val="0"/>
      </w:rPr>
    </w:lvl>
  </w:abstractNum>
  <w:abstractNum w:abstractNumId="5" w15:restartNumberingAfterBreak="0">
    <w:nsid w:val="15187470"/>
    <w:multiLevelType w:val="hybridMultilevel"/>
    <w:tmpl w:val="6AEE9EE6"/>
    <w:lvl w:ilvl="0" w:tplc="7DAE0B76">
      <w:start w:val="1"/>
      <w:numFmt w:val="decimal"/>
      <w:pStyle w:val="a"/>
      <w:lvlText w:val="%1."/>
      <w:lvlJc w:val="left"/>
      <w:pPr>
        <w:ind w:left="2143" w:hanging="360"/>
      </w:pPr>
    </w:lvl>
    <w:lvl w:ilvl="1" w:tplc="04190019" w:tentative="1">
      <w:start w:val="1"/>
      <w:numFmt w:val="lowerLetter"/>
      <w:lvlText w:val="%2."/>
      <w:lvlJc w:val="left"/>
      <w:pPr>
        <w:ind w:left="2863" w:hanging="360"/>
      </w:pPr>
    </w:lvl>
    <w:lvl w:ilvl="2" w:tplc="0419001B" w:tentative="1">
      <w:start w:val="1"/>
      <w:numFmt w:val="lowerRoman"/>
      <w:lvlText w:val="%3."/>
      <w:lvlJc w:val="right"/>
      <w:pPr>
        <w:ind w:left="3583" w:hanging="180"/>
      </w:pPr>
    </w:lvl>
    <w:lvl w:ilvl="3" w:tplc="0419000F" w:tentative="1">
      <w:start w:val="1"/>
      <w:numFmt w:val="decimal"/>
      <w:lvlText w:val="%4."/>
      <w:lvlJc w:val="left"/>
      <w:pPr>
        <w:ind w:left="4303" w:hanging="360"/>
      </w:pPr>
    </w:lvl>
    <w:lvl w:ilvl="4" w:tplc="04190019" w:tentative="1">
      <w:start w:val="1"/>
      <w:numFmt w:val="lowerLetter"/>
      <w:lvlText w:val="%5."/>
      <w:lvlJc w:val="left"/>
      <w:pPr>
        <w:ind w:left="5023" w:hanging="360"/>
      </w:pPr>
    </w:lvl>
    <w:lvl w:ilvl="5" w:tplc="0419001B" w:tentative="1">
      <w:start w:val="1"/>
      <w:numFmt w:val="lowerRoman"/>
      <w:lvlText w:val="%6."/>
      <w:lvlJc w:val="right"/>
      <w:pPr>
        <w:ind w:left="5743" w:hanging="180"/>
      </w:pPr>
    </w:lvl>
    <w:lvl w:ilvl="6" w:tplc="0419000F" w:tentative="1">
      <w:start w:val="1"/>
      <w:numFmt w:val="decimal"/>
      <w:lvlText w:val="%7."/>
      <w:lvlJc w:val="left"/>
      <w:pPr>
        <w:ind w:left="6463" w:hanging="360"/>
      </w:pPr>
    </w:lvl>
    <w:lvl w:ilvl="7" w:tplc="04190019" w:tentative="1">
      <w:start w:val="1"/>
      <w:numFmt w:val="lowerLetter"/>
      <w:lvlText w:val="%8."/>
      <w:lvlJc w:val="left"/>
      <w:pPr>
        <w:ind w:left="7183" w:hanging="360"/>
      </w:pPr>
    </w:lvl>
    <w:lvl w:ilvl="8" w:tplc="0419001B" w:tentative="1">
      <w:start w:val="1"/>
      <w:numFmt w:val="lowerRoman"/>
      <w:lvlText w:val="%9."/>
      <w:lvlJc w:val="right"/>
      <w:pPr>
        <w:ind w:left="7903" w:hanging="180"/>
      </w:pPr>
    </w:lvl>
  </w:abstractNum>
  <w:abstractNum w:abstractNumId="6" w15:restartNumberingAfterBreak="0">
    <w:nsid w:val="151B6C88"/>
    <w:multiLevelType w:val="multilevel"/>
    <w:tmpl w:val="3844E90C"/>
    <w:styleLink w:val="110"/>
    <w:lvl w:ilvl="0">
      <w:start w:val="2"/>
      <w:numFmt w:val="decimal"/>
      <w:lvlText w:val="Книга %1."/>
      <w:lvlJc w:val="left"/>
      <w:pPr>
        <w:ind w:left="2127" w:hanging="709"/>
      </w:pPr>
      <w:rPr>
        <w:rFonts w:ascii="Times New Roman" w:hAnsi="Times New Roman" w:hint="default"/>
        <w:b/>
        <w:sz w:val="28"/>
      </w:rPr>
    </w:lvl>
    <w:lvl w:ilvl="1">
      <w:start w:val="1"/>
      <w:numFmt w:val="decimal"/>
      <w:lvlText w:val="Часть %2."/>
      <w:lvlJc w:val="left"/>
      <w:pPr>
        <w:ind w:left="1419" w:hanging="709"/>
      </w:pPr>
      <w:rPr>
        <w:rFonts w:ascii="Times New Roman" w:hAnsi="Times New Roman" w:hint="default"/>
        <w:b/>
        <w:sz w:val="24"/>
      </w:rPr>
    </w:lvl>
    <w:lvl w:ilvl="2">
      <w:start w:val="1"/>
      <w:numFmt w:val="decimal"/>
      <w:lvlText w:val="%2.%3"/>
      <w:lvlJc w:val="left"/>
      <w:pPr>
        <w:ind w:left="1561" w:hanging="709"/>
      </w:pPr>
      <w:rPr>
        <w:rFonts w:ascii="Times New Roman" w:hAnsi="Times New Roman" w:hint="default"/>
        <w:b/>
        <w:sz w:val="24"/>
      </w:rPr>
    </w:lvl>
    <w:lvl w:ilvl="3">
      <w:start w:val="1"/>
      <w:numFmt w:val="decimal"/>
      <w:lvlText w:val="(%4)"/>
      <w:lvlJc w:val="left"/>
      <w:pPr>
        <w:ind w:left="1845" w:hanging="709"/>
      </w:pPr>
      <w:rPr>
        <w:rFonts w:hint="default"/>
      </w:rPr>
    </w:lvl>
    <w:lvl w:ilvl="4">
      <w:start w:val="1"/>
      <w:numFmt w:val="lowerLetter"/>
      <w:lvlText w:val="(%5)"/>
      <w:lvlJc w:val="left"/>
      <w:pPr>
        <w:ind w:left="2129" w:hanging="709"/>
      </w:pPr>
      <w:rPr>
        <w:rFonts w:hint="default"/>
      </w:rPr>
    </w:lvl>
    <w:lvl w:ilvl="5">
      <w:start w:val="1"/>
      <w:numFmt w:val="lowerRoman"/>
      <w:lvlText w:val="(%6)"/>
      <w:lvlJc w:val="left"/>
      <w:pPr>
        <w:ind w:left="2413" w:hanging="709"/>
      </w:pPr>
      <w:rPr>
        <w:rFonts w:hint="default"/>
      </w:rPr>
    </w:lvl>
    <w:lvl w:ilvl="6">
      <w:start w:val="1"/>
      <w:numFmt w:val="decimal"/>
      <w:lvlText w:val="%7."/>
      <w:lvlJc w:val="left"/>
      <w:pPr>
        <w:ind w:left="2697" w:hanging="709"/>
      </w:pPr>
      <w:rPr>
        <w:rFonts w:hint="default"/>
      </w:rPr>
    </w:lvl>
    <w:lvl w:ilvl="7">
      <w:start w:val="1"/>
      <w:numFmt w:val="lowerLetter"/>
      <w:lvlText w:val="%8."/>
      <w:lvlJc w:val="left"/>
      <w:pPr>
        <w:ind w:left="2981" w:hanging="709"/>
      </w:pPr>
      <w:rPr>
        <w:rFonts w:hint="default"/>
      </w:rPr>
    </w:lvl>
    <w:lvl w:ilvl="8">
      <w:start w:val="1"/>
      <w:numFmt w:val="lowerRoman"/>
      <w:lvlText w:val="%9."/>
      <w:lvlJc w:val="left"/>
      <w:pPr>
        <w:ind w:left="3265" w:hanging="709"/>
      </w:pPr>
      <w:rPr>
        <w:rFonts w:hint="default"/>
      </w:rPr>
    </w:lvl>
  </w:abstractNum>
  <w:abstractNum w:abstractNumId="7" w15:restartNumberingAfterBreak="0">
    <w:nsid w:val="19951FA0"/>
    <w:multiLevelType w:val="hybridMultilevel"/>
    <w:tmpl w:val="F94C654E"/>
    <w:styleLink w:val="1111111411"/>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1143C55"/>
    <w:multiLevelType w:val="hybridMultilevel"/>
    <w:tmpl w:val="A4A496C2"/>
    <w:styleLink w:val="11111115111"/>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98F01CF"/>
    <w:multiLevelType w:val="hybridMultilevel"/>
    <w:tmpl w:val="3A3C7848"/>
    <w:styleLink w:val="24203"/>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A8A3C1F"/>
    <w:multiLevelType w:val="hybridMultilevel"/>
    <w:tmpl w:val="86804290"/>
    <w:styleLink w:val="24202"/>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12" w15:restartNumberingAfterBreak="0">
    <w:nsid w:val="2F905B80"/>
    <w:multiLevelType w:val="hybridMultilevel"/>
    <w:tmpl w:val="34866870"/>
    <w:styleLink w:val="242024"/>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0543C40"/>
    <w:multiLevelType w:val="multilevel"/>
    <w:tmpl w:val="195093D6"/>
    <w:styleLink w:val="10"/>
    <w:lvl w:ilvl="0">
      <w:start w:val="1"/>
      <w:numFmt w:val="decimal"/>
      <w:lvlText w:val="Раздел %1."/>
      <w:lvlJc w:val="left"/>
      <w:pPr>
        <w:tabs>
          <w:tab w:val="num" w:pos="720"/>
        </w:tabs>
        <w:ind w:left="720" w:hanging="720"/>
      </w:pPr>
    </w:lvl>
    <w:lvl w:ilvl="1">
      <w:start w:val="1"/>
      <w:numFmt w:val="decimal"/>
      <w:lvlText w:val="%1.1."/>
      <w:lvlJc w:val="left"/>
      <w:pPr>
        <w:tabs>
          <w:tab w:val="num" w:pos="1440"/>
        </w:tabs>
        <w:ind w:left="1440" w:hanging="720"/>
      </w:pPr>
      <w:rPr>
        <w:rFonts w:ascii="Cambria" w:hAnsi="Cambria"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3.%2.1"/>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1427279"/>
    <w:multiLevelType w:val="hybridMultilevel"/>
    <w:tmpl w:val="1E6C8C56"/>
    <w:lvl w:ilvl="0" w:tplc="3A0E7722">
      <w:start w:val="1"/>
      <w:numFmt w:val="decimal"/>
      <w:pStyle w:val="a0"/>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5" w15:restartNumberingAfterBreak="0">
    <w:nsid w:val="33E2330C"/>
    <w:multiLevelType w:val="hybridMultilevel"/>
    <w:tmpl w:val="189C9D64"/>
    <w:lvl w:ilvl="0" w:tplc="8A74E804">
      <w:start w:val="1"/>
      <w:numFmt w:val="decimal"/>
      <w:pStyle w:val="61"/>
      <w:lvlText w:val="6.%1."/>
      <w:lvlJc w:val="left"/>
      <w:pPr>
        <w:ind w:left="360" w:hanging="360"/>
      </w:pPr>
      <w:rPr>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38345307"/>
    <w:multiLevelType w:val="multilevel"/>
    <w:tmpl w:val="9FCE12D2"/>
    <w:styleLink w:val="130"/>
    <w:lvl w:ilvl="0">
      <w:start w:val="1"/>
      <w:numFmt w:val="decimal"/>
      <w:pStyle w:val="S1"/>
      <w:lvlText w:val="%1"/>
      <w:lvlJc w:val="left"/>
      <w:pPr>
        <w:tabs>
          <w:tab w:val="num" w:pos="360"/>
        </w:tabs>
        <w:ind w:left="360" w:hanging="360"/>
      </w:pPr>
      <w:rPr>
        <w:b/>
      </w:rPr>
    </w:lvl>
    <w:lvl w:ilvl="1">
      <w:start w:val="1"/>
      <w:numFmt w:val="decimal"/>
      <w:pStyle w:val="S2"/>
      <w:lvlText w:val="%1.%2"/>
      <w:lvlJc w:val="left"/>
      <w:pPr>
        <w:tabs>
          <w:tab w:val="num" w:pos="720"/>
        </w:tabs>
        <w:ind w:left="720" w:hanging="360"/>
      </w:pPr>
      <w:rPr>
        <w:b/>
      </w:rPr>
    </w:lvl>
    <w:lvl w:ilvl="2">
      <w:start w:val="1"/>
      <w:numFmt w:val="decimal"/>
      <w:pStyle w:val="S3"/>
      <w:lvlText w:val="%1.%2.%3"/>
      <w:lvlJc w:val="left"/>
      <w:pPr>
        <w:tabs>
          <w:tab w:val="num" w:pos="1440"/>
        </w:tabs>
        <w:ind w:left="1440" w:hanging="720"/>
      </w:pPr>
    </w:lvl>
    <w:lvl w:ilvl="3">
      <w:start w:val="1"/>
      <w:numFmt w:val="decimal"/>
      <w:pStyle w:val="S4"/>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7" w15:restartNumberingAfterBreak="0">
    <w:nsid w:val="3ACA0C7F"/>
    <w:multiLevelType w:val="hybridMultilevel"/>
    <w:tmpl w:val="4D4E3F10"/>
    <w:styleLink w:val="1301"/>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B2A0766"/>
    <w:multiLevelType w:val="singleLevel"/>
    <w:tmpl w:val="7B2CAC1C"/>
    <w:lvl w:ilvl="0">
      <w:start w:val="1"/>
      <w:numFmt w:val="bullet"/>
      <w:pStyle w:val="List1"/>
      <w:lvlText w:val=""/>
      <w:lvlJc w:val="left"/>
      <w:pPr>
        <w:tabs>
          <w:tab w:val="num" w:pos="786"/>
        </w:tabs>
        <w:ind w:left="737" w:hanging="311"/>
      </w:pPr>
      <w:rPr>
        <w:rFonts w:ascii="Symbol" w:hAnsi="Symbol" w:hint="default"/>
      </w:rPr>
    </w:lvl>
  </w:abstractNum>
  <w:abstractNum w:abstractNumId="19" w15:restartNumberingAfterBreak="0">
    <w:nsid w:val="42625DE7"/>
    <w:multiLevelType w:val="hybridMultilevel"/>
    <w:tmpl w:val="1896BADC"/>
    <w:lvl w:ilvl="0" w:tplc="4216CF0A">
      <w:start w:val="1"/>
      <w:numFmt w:val="bullet"/>
      <w:pStyle w:val="04-"/>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0" w15:restartNumberingAfterBreak="0">
    <w:nsid w:val="47E57058"/>
    <w:multiLevelType w:val="hybridMultilevel"/>
    <w:tmpl w:val="18D4F6B6"/>
    <w:lvl w:ilvl="0" w:tplc="5F640668">
      <w:start w:val="1"/>
      <w:numFmt w:val="bullet"/>
      <w:pStyle w:val="a1"/>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A7242B8"/>
    <w:multiLevelType w:val="hybridMultilevel"/>
    <w:tmpl w:val="B21C6CDE"/>
    <w:styleLink w:val="13101"/>
    <w:lvl w:ilvl="0" w:tplc="FFFFFFFF">
      <w:start w:val="1"/>
      <w:numFmt w:val="bullet"/>
      <w:pStyle w:val="a2"/>
      <w:lvlText w:val=""/>
      <w:lvlJc w:val="left"/>
      <w:pPr>
        <w:ind w:left="1212" w:hanging="360"/>
      </w:pPr>
      <w:rPr>
        <w:rFonts w:ascii="Symbol" w:hAnsi="Symbol" w:hint="default"/>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abstractNum w:abstractNumId="22"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C73134D"/>
    <w:multiLevelType w:val="hybridMultilevel"/>
    <w:tmpl w:val="6C64960A"/>
    <w:styleLink w:val="111"/>
    <w:lvl w:ilvl="0" w:tplc="DB7CAD5A">
      <w:start w:val="1"/>
      <w:numFmt w:val="bullet"/>
      <w:lvlText w:val=""/>
      <w:lvlJc w:val="left"/>
      <w:pPr>
        <w:ind w:left="1429" w:hanging="360"/>
      </w:pPr>
      <w:rPr>
        <w:rFonts w:ascii="Symbol" w:hAnsi="Symbol" w:hint="default"/>
      </w:rPr>
    </w:lvl>
    <w:lvl w:ilvl="1" w:tplc="F2F415CA" w:tentative="1">
      <w:start w:val="1"/>
      <w:numFmt w:val="bullet"/>
      <w:lvlText w:val="o"/>
      <w:lvlJc w:val="left"/>
      <w:pPr>
        <w:ind w:left="2149" w:hanging="360"/>
      </w:pPr>
      <w:rPr>
        <w:rFonts w:ascii="Courier New" w:hAnsi="Courier New" w:cs="Courier New" w:hint="default"/>
      </w:rPr>
    </w:lvl>
    <w:lvl w:ilvl="2" w:tplc="3350EFF8" w:tentative="1">
      <w:start w:val="1"/>
      <w:numFmt w:val="bullet"/>
      <w:lvlText w:val=""/>
      <w:lvlJc w:val="left"/>
      <w:pPr>
        <w:ind w:left="2869" w:hanging="360"/>
      </w:pPr>
      <w:rPr>
        <w:rFonts w:ascii="Wingdings" w:hAnsi="Wingdings" w:hint="default"/>
      </w:rPr>
    </w:lvl>
    <w:lvl w:ilvl="3" w:tplc="A9A6D31E" w:tentative="1">
      <w:start w:val="1"/>
      <w:numFmt w:val="bullet"/>
      <w:lvlText w:val=""/>
      <w:lvlJc w:val="left"/>
      <w:pPr>
        <w:ind w:left="3589" w:hanging="360"/>
      </w:pPr>
      <w:rPr>
        <w:rFonts w:ascii="Symbol" w:hAnsi="Symbol" w:hint="default"/>
      </w:rPr>
    </w:lvl>
    <w:lvl w:ilvl="4" w:tplc="C37C04C4" w:tentative="1">
      <w:start w:val="1"/>
      <w:numFmt w:val="bullet"/>
      <w:lvlText w:val="o"/>
      <w:lvlJc w:val="left"/>
      <w:pPr>
        <w:ind w:left="4309" w:hanging="360"/>
      </w:pPr>
      <w:rPr>
        <w:rFonts w:ascii="Courier New" w:hAnsi="Courier New" w:cs="Courier New" w:hint="default"/>
      </w:rPr>
    </w:lvl>
    <w:lvl w:ilvl="5" w:tplc="1B5E3F20" w:tentative="1">
      <w:start w:val="1"/>
      <w:numFmt w:val="bullet"/>
      <w:lvlText w:val=""/>
      <w:lvlJc w:val="left"/>
      <w:pPr>
        <w:ind w:left="5029" w:hanging="360"/>
      </w:pPr>
      <w:rPr>
        <w:rFonts w:ascii="Wingdings" w:hAnsi="Wingdings" w:hint="default"/>
      </w:rPr>
    </w:lvl>
    <w:lvl w:ilvl="6" w:tplc="05B088D8" w:tentative="1">
      <w:start w:val="1"/>
      <w:numFmt w:val="bullet"/>
      <w:lvlText w:val=""/>
      <w:lvlJc w:val="left"/>
      <w:pPr>
        <w:ind w:left="5749" w:hanging="360"/>
      </w:pPr>
      <w:rPr>
        <w:rFonts w:ascii="Symbol" w:hAnsi="Symbol" w:hint="default"/>
      </w:rPr>
    </w:lvl>
    <w:lvl w:ilvl="7" w:tplc="664AA600" w:tentative="1">
      <w:start w:val="1"/>
      <w:numFmt w:val="bullet"/>
      <w:lvlText w:val="o"/>
      <w:lvlJc w:val="left"/>
      <w:pPr>
        <w:ind w:left="6469" w:hanging="360"/>
      </w:pPr>
      <w:rPr>
        <w:rFonts w:ascii="Courier New" w:hAnsi="Courier New" w:cs="Courier New" w:hint="default"/>
      </w:rPr>
    </w:lvl>
    <w:lvl w:ilvl="8" w:tplc="D8386F8A" w:tentative="1">
      <w:start w:val="1"/>
      <w:numFmt w:val="bullet"/>
      <w:lvlText w:val=""/>
      <w:lvlJc w:val="left"/>
      <w:pPr>
        <w:ind w:left="7189" w:hanging="360"/>
      </w:pPr>
      <w:rPr>
        <w:rFonts w:ascii="Wingdings" w:hAnsi="Wingdings" w:hint="default"/>
      </w:rPr>
    </w:lvl>
  </w:abstractNum>
  <w:abstractNum w:abstractNumId="24" w15:restartNumberingAfterBreak="0">
    <w:nsid w:val="4FDB5851"/>
    <w:multiLevelType w:val="hybridMultilevel"/>
    <w:tmpl w:val="6402FCA6"/>
    <w:lvl w:ilvl="0" w:tplc="18E46A1A">
      <w:start w:val="1"/>
      <w:numFmt w:val="bullet"/>
      <w:pStyle w:val="a3"/>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DC1F16"/>
    <w:multiLevelType w:val="hybridMultilevel"/>
    <w:tmpl w:val="88F6D170"/>
    <w:styleLink w:val="11111121"/>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7E65CF1"/>
    <w:multiLevelType w:val="hybridMultilevel"/>
    <w:tmpl w:val="853813D6"/>
    <w:lvl w:ilvl="0" w:tplc="B47A4EC2">
      <w:start w:val="1"/>
      <w:numFmt w:val="bullet"/>
      <w:pStyle w:val="a4"/>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7" w15:restartNumberingAfterBreak="0">
    <w:nsid w:val="58684CE8"/>
    <w:multiLevelType w:val="hybridMultilevel"/>
    <w:tmpl w:val="3234579E"/>
    <w:styleLink w:val="1135"/>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E327D88"/>
    <w:multiLevelType w:val="hybridMultilevel"/>
    <w:tmpl w:val="55AE4BE8"/>
    <w:styleLink w:val="111111142"/>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22B5925"/>
    <w:multiLevelType w:val="multilevel"/>
    <w:tmpl w:val="72CC6CDA"/>
    <w:styleLink w:val="111111141"/>
    <w:lvl w:ilvl="0">
      <w:start w:val="2"/>
      <w:numFmt w:val="decimal"/>
      <w:pStyle w:val="15"/>
      <w:lvlText w:val="%1."/>
      <w:lvlJc w:val="left"/>
      <w:pPr>
        <w:tabs>
          <w:tab w:val="num" w:pos="1069"/>
        </w:tabs>
        <w:ind w:left="709" w:firstLine="0"/>
      </w:pPr>
      <w:rPr>
        <w:rFonts w:hint="default"/>
        <w:color w:val="FFFFFF" w:themeColor="background1"/>
      </w:rPr>
    </w:lvl>
    <w:lvl w:ilvl="1">
      <w:start w:val="1"/>
      <w:numFmt w:val="decimal"/>
      <w:pStyle w:val="2"/>
      <w:lvlText w:val="%1.%2"/>
      <w:lvlJc w:val="left"/>
      <w:pPr>
        <w:tabs>
          <w:tab w:val="num" w:pos="720"/>
        </w:tabs>
        <w:ind w:left="0" w:firstLine="0"/>
      </w:pPr>
      <w:rPr>
        <w:rFonts w:hint="default"/>
        <w:color w:val="FFFFFF" w:themeColor="background1"/>
      </w:rPr>
    </w:lvl>
    <w:lvl w:ilvl="2">
      <w:start w:val="1"/>
      <w:numFmt w:val="decimal"/>
      <w:pStyle w:val="3"/>
      <w:lvlText w:val="%1.%2.%3"/>
      <w:lvlJc w:val="left"/>
      <w:pPr>
        <w:tabs>
          <w:tab w:val="num" w:pos="720"/>
        </w:tabs>
        <w:ind w:left="0" w:firstLine="0"/>
      </w:pPr>
      <w:rPr>
        <w:rFonts w:hint="default"/>
      </w:rPr>
    </w:lvl>
    <w:lvl w:ilvl="3">
      <w:start w:val="1"/>
      <w:numFmt w:val="decimal"/>
      <w:pStyle w:val="4"/>
      <w:lvlText w:val="%1.%2.%3.%4"/>
      <w:lvlJc w:val="left"/>
      <w:pPr>
        <w:tabs>
          <w:tab w:val="num" w:pos="0"/>
        </w:tabs>
        <w:ind w:left="0" w:firstLine="0"/>
      </w:pPr>
      <w:rPr>
        <w:rFonts w:hint="default"/>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0"/>
        </w:tabs>
        <w:ind w:left="0" w:firstLine="0"/>
      </w:pPr>
      <w:rPr>
        <w:rFonts w:hint="default"/>
      </w:rPr>
    </w:lvl>
    <w:lvl w:ilvl="6">
      <w:start w:val="1"/>
      <w:numFmt w:val="decimal"/>
      <w:pStyle w:val="7"/>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15:restartNumberingAfterBreak="0">
    <w:nsid w:val="676D1D94"/>
    <w:multiLevelType w:val="hybridMultilevel"/>
    <w:tmpl w:val="B57AA1C8"/>
    <w:styleLink w:val="11111115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699B3254"/>
    <w:multiLevelType w:val="multilevel"/>
    <w:tmpl w:val="6FC2EB60"/>
    <w:styleLink w:val="2420"/>
    <w:lvl w:ilvl="0">
      <w:start w:val="1"/>
      <w:numFmt w:val="decimal"/>
      <w:lvlText w:val="%1."/>
      <w:lvlJc w:val="left"/>
      <w:pPr>
        <w:ind w:left="1211" w:hanging="360"/>
      </w:pPr>
      <w:rPr>
        <w:rFonts w:hint="default"/>
        <w:b/>
        <w:i w:val="0"/>
        <w:sz w:val="24"/>
        <w:szCs w:val="24"/>
      </w:rPr>
    </w:lvl>
    <w:lvl w:ilvl="1">
      <w:start w:val="1"/>
      <w:numFmt w:val="decimal"/>
      <w:lvlText w:val="%1.%2."/>
      <w:lvlJc w:val="left"/>
      <w:pPr>
        <w:tabs>
          <w:tab w:val="num" w:pos="1560"/>
        </w:tabs>
        <w:ind w:left="1560"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32" w15:restartNumberingAfterBreak="0">
    <w:nsid w:val="6E4E6C02"/>
    <w:multiLevelType w:val="hybridMultilevel"/>
    <w:tmpl w:val="ABBCF4C0"/>
    <w:styleLink w:val="11111114"/>
    <w:lvl w:ilvl="0" w:tplc="079E7936">
      <w:start w:val="1"/>
      <w:numFmt w:val="decimal"/>
      <w:lvlText w:val="%1)"/>
      <w:lvlJc w:val="left"/>
      <w:pPr>
        <w:ind w:left="900" w:hanging="360"/>
      </w:pPr>
    </w:lvl>
    <w:lvl w:ilvl="1" w:tplc="799018C0">
      <w:start w:val="1"/>
      <w:numFmt w:val="lowerLetter"/>
      <w:lvlText w:val="%2."/>
      <w:lvlJc w:val="left"/>
      <w:pPr>
        <w:ind w:left="1620" w:hanging="360"/>
      </w:pPr>
    </w:lvl>
    <w:lvl w:ilvl="2" w:tplc="CFEE67EE">
      <w:start w:val="1"/>
      <w:numFmt w:val="lowerRoman"/>
      <w:lvlText w:val="%3."/>
      <w:lvlJc w:val="right"/>
      <w:pPr>
        <w:ind w:left="2340" w:hanging="180"/>
      </w:pPr>
    </w:lvl>
    <w:lvl w:ilvl="3" w:tplc="70FAC63A">
      <w:start w:val="1"/>
      <w:numFmt w:val="decimal"/>
      <w:lvlText w:val="%4."/>
      <w:lvlJc w:val="left"/>
      <w:pPr>
        <w:ind w:left="3060" w:hanging="360"/>
      </w:pPr>
    </w:lvl>
    <w:lvl w:ilvl="4" w:tplc="316AF6A0">
      <w:start w:val="1"/>
      <w:numFmt w:val="lowerLetter"/>
      <w:lvlText w:val="%5."/>
      <w:lvlJc w:val="left"/>
      <w:pPr>
        <w:ind w:left="3780" w:hanging="360"/>
      </w:pPr>
    </w:lvl>
    <w:lvl w:ilvl="5" w:tplc="203E32AE">
      <w:start w:val="1"/>
      <w:numFmt w:val="lowerRoman"/>
      <w:lvlText w:val="%6."/>
      <w:lvlJc w:val="right"/>
      <w:pPr>
        <w:ind w:left="4500" w:hanging="180"/>
      </w:pPr>
    </w:lvl>
    <w:lvl w:ilvl="6" w:tplc="A1AE3CCE">
      <w:start w:val="1"/>
      <w:numFmt w:val="decimal"/>
      <w:lvlText w:val="%7."/>
      <w:lvlJc w:val="left"/>
      <w:pPr>
        <w:ind w:left="5220" w:hanging="360"/>
      </w:pPr>
    </w:lvl>
    <w:lvl w:ilvl="7" w:tplc="0A5E3BB8">
      <w:start w:val="1"/>
      <w:numFmt w:val="lowerLetter"/>
      <w:lvlText w:val="%8."/>
      <w:lvlJc w:val="left"/>
      <w:pPr>
        <w:ind w:left="5940" w:hanging="360"/>
      </w:pPr>
    </w:lvl>
    <w:lvl w:ilvl="8" w:tplc="87E0267E">
      <w:start w:val="1"/>
      <w:numFmt w:val="lowerRoman"/>
      <w:lvlText w:val="%9."/>
      <w:lvlJc w:val="right"/>
      <w:pPr>
        <w:ind w:left="6660" w:hanging="180"/>
      </w:pPr>
    </w:lvl>
  </w:abstractNum>
  <w:abstractNum w:abstractNumId="33" w15:restartNumberingAfterBreak="0">
    <w:nsid w:val="6F6A75C4"/>
    <w:multiLevelType w:val="hybridMultilevel"/>
    <w:tmpl w:val="5290BF7E"/>
    <w:styleLink w:val="11111114111"/>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1650B4C"/>
    <w:multiLevelType w:val="singleLevel"/>
    <w:tmpl w:val="70DE7A12"/>
    <w:styleLink w:val="112"/>
    <w:lvl w:ilvl="0">
      <w:start w:val="1"/>
      <w:numFmt w:val="bullet"/>
      <w:lvlText w:val=""/>
      <w:lvlJc w:val="left"/>
      <w:pPr>
        <w:tabs>
          <w:tab w:val="num" w:pos="360"/>
        </w:tabs>
        <w:ind w:left="360" w:hanging="360"/>
      </w:pPr>
      <w:rPr>
        <w:rFonts w:ascii="Symbol" w:hAnsi="Symbol" w:cs="Symbol" w:hint="default"/>
        <w:color w:val="auto"/>
      </w:rPr>
    </w:lvl>
  </w:abstractNum>
  <w:abstractNum w:abstractNumId="35" w15:restartNumberingAfterBreak="0">
    <w:nsid w:val="7F3B5C27"/>
    <w:multiLevelType w:val="multilevel"/>
    <w:tmpl w:val="1DE8D7F6"/>
    <w:styleLink w:val="16"/>
    <w:lvl w:ilvl="0">
      <w:start w:val="1"/>
      <w:numFmt w:val="decimal"/>
      <w:lvlText w:val="%1"/>
      <w:lvlJc w:val="left"/>
      <w:pPr>
        <w:ind w:left="360" w:hanging="360"/>
      </w:pPr>
      <w:rPr>
        <w:rFonts w:ascii="Times New Roman" w:hAnsi="Times New Roman" w:hint="default"/>
        <w:b/>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29"/>
    <w:lvlOverride w:ilvl="0">
      <w:lvl w:ilvl="0">
        <w:start w:val="2"/>
        <w:numFmt w:val="decimal"/>
        <w:pStyle w:val="15"/>
        <w:lvlText w:val="%1."/>
        <w:lvlJc w:val="left"/>
        <w:pPr>
          <w:tabs>
            <w:tab w:val="num" w:pos="1352"/>
          </w:tabs>
          <w:ind w:left="992" w:firstLine="0"/>
        </w:pPr>
        <w:rPr>
          <w:rFonts w:hint="default"/>
          <w:color w:val="FFFFFF" w:themeColor="background1"/>
        </w:rPr>
      </w:lvl>
    </w:lvlOverride>
    <w:lvlOverride w:ilvl="1">
      <w:lvl w:ilvl="1">
        <w:start w:val="1"/>
        <w:numFmt w:val="decimal"/>
        <w:pStyle w:val="2"/>
        <w:lvlText w:val="%1.%2"/>
        <w:lvlJc w:val="left"/>
        <w:pPr>
          <w:tabs>
            <w:tab w:val="num" w:pos="1712"/>
          </w:tabs>
          <w:ind w:left="992" w:firstLine="0"/>
        </w:pPr>
        <w:rPr>
          <w:rFonts w:hint="default"/>
          <w:b/>
          <w:color w:val="000000" w:themeColor="text1"/>
        </w:rPr>
      </w:lvl>
    </w:lvlOverride>
    <w:lvlOverride w:ilvl="2">
      <w:lvl w:ilvl="2">
        <w:start w:val="1"/>
        <w:numFmt w:val="decimal"/>
        <w:pStyle w:val="3"/>
        <w:lvlText w:val="%1.%2.%3"/>
        <w:lvlJc w:val="left"/>
        <w:pPr>
          <w:tabs>
            <w:tab w:val="num" w:pos="1003"/>
          </w:tabs>
          <w:ind w:left="283" w:firstLine="0"/>
        </w:pPr>
        <w:rPr>
          <w:rFonts w:hint="default"/>
        </w:rPr>
      </w:lvl>
    </w:lvlOverride>
    <w:lvlOverride w:ilvl="3">
      <w:lvl w:ilvl="3">
        <w:start w:val="1"/>
        <w:numFmt w:val="decimal"/>
        <w:pStyle w:val="4"/>
        <w:lvlText w:val="%1.%2.%3.%4"/>
        <w:lvlJc w:val="left"/>
        <w:pPr>
          <w:tabs>
            <w:tab w:val="num" w:pos="283"/>
          </w:tabs>
          <w:ind w:left="283" w:firstLine="0"/>
        </w:pPr>
        <w:rPr>
          <w:rFonts w:hint="default"/>
        </w:rPr>
      </w:lvl>
    </w:lvlOverride>
    <w:lvlOverride w:ilvl="4">
      <w:lvl w:ilvl="4">
        <w:start w:val="1"/>
        <w:numFmt w:val="decimal"/>
        <w:pStyle w:val="5"/>
        <w:lvlText w:val="%1.%2.%3.%4.%5"/>
        <w:lvlJc w:val="left"/>
        <w:pPr>
          <w:tabs>
            <w:tab w:val="num" w:pos="283"/>
          </w:tabs>
          <w:ind w:left="283" w:firstLine="0"/>
        </w:pPr>
        <w:rPr>
          <w:rFonts w:hint="default"/>
        </w:rPr>
      </w:lvl>
    </w:lvlOverride>
    <w:lvlOverride w:ilvl="5">
      <w:lvl w:ilvl="5">
        <w:start w:val="1"/>
        <w:numFmt w:val="decimal"/>
        <w:pStyle w:val="6"/>
        <w:lvlText w:val="%1.%2.%3.%4.%5.%6"/>
        <w:lvlJc w:val="left"/>
        <w:pPr>
          <w:tabs>
            <w:tab w:val="num" w:pos="283"/>
          </w:tabs>
          <w:ind w:left="283" w:firstLine="0"/>
        </w:pPr>
        <w:rPr>
          <w:rFonts w:hint="default"/>
        </w:rPr>
      </w:lvl>
    </w:lvlOverride>
    <w:lvlOverride w:ilvl="6">
      <w:lvl w:ilvl="6">
        <w:start w:val="1"/>
        <w:numFmt w:val="decimal"/>
        <w:pStyle w:val="7"/>
        <w:lvlText w:val="%1.%2.%3.%4.%5.%6.%7"/>
        <w:lvlJc w:val="left"/>
        <w:pPr>
          <w:tabs>
            <w:tab w:val="num" w:pos="283"/>
          </w:tabs>
          <w:ind w:left="283" w:firstLine="0"/>
        </w:pPr>
        <w:rPr>
          <w:rFonts w:hint="default"/>
        </w:rPr>
      </w:lvl>
    </w:lvlOverride>
    <w:lvlOverride w:ilvl="7">
      <w:lvl w:ilvl="7">
        <w:start w:val="1"/>
        <w:numFmt w:val="decimal"/>
        <w:lvlText w:val="%1.%2.%3.%4.%5.%6.%7.%8"/>
        <w:lvlJc w:val="left"/>
        <w:pPr>
          <w:tabs>
            <w:tab w:val="num" w:pos="283"/>
          </w:tabs>
          <w:ind w:left="283" w:firstLine="0"/>
        </w:pPr>
        <w:rPr>
          <w:rFonts w:hint="default"/>
        </w:rPr>
      </w:lvl>
    </w:lvlOverride>
    <w:lvlOverride w:ilvl="8">
      <w:lvl w:ilvl="8">
        <w:start w:val="1"/>
        <w:numFmt w:val="decimal"/>
        <w:lvlText w:val="%1.%2.%3.%4.%5.%6.%7.%8.%9"/>
        <w:lvlJc w:val="left"/>
        <w:pPr>
          <w:tabs>
            <w:tab w:val="num" w:pos="283"/>
          </w:tabs>
          <w:ind w:left="283" w:firstLine="0"/>
        </w:pPr>
        <w:rPr>
          <w:rFonts w:hint="default"/>
        </w:rPr>
      </w:lvl>
    </w:lvlOverride>
  </w:num>
  <w:num w:numId="3">
    <w:abstractNumId w:val="11"/>
  </w:num>
  <w:num w:numId="4">
    <w:abstractNumId w:val="18"/>
  </w:num>
  <w:num w:numId="5">
    <w:abstractNumId w:val="17"/>
  </w:num>
  <w:num w:numId="6">
    <w:abstractNumId w:val="20"/>
  </w:num>
  <w:num w:numId="7">
    <w:abstractNumId w:val="31"/>
  </w:num>
  <w:num w:numId="8">
    <w:abstractNumId w:val="26"/>
  </w:num>
  <w:num w:numId="9">
    <w:abstractNumId w:val="32"/>
  </w:num>
  <w:num w:numId="10">
    <w:abstractNumId w:val="35"/>
  </w:num>
  <w:num w:numId="11">
    <w:abstractNumId w:val="24"/>
  </w:num>
  <w:num w:numId="12">
    <w:abstractNumId w:val="14"/>
  </w:num>
  <w:num w:numId="13">
    <w:abstractNumId w:val="5"/>
  </w:num>
  <w:num w:numId="14">
    <w:abstractNumId w:val="0"/>
  </w:num>
  <w:num w:numId="15">
    <w:abstractNumId w:val="15"/>
  </w:num>
  <w:num w:numId="16">
    <w:abstractNumId w:val="21"/>
  </w:num>
  <w:num w:numId="17">
    <w:abstractNumId w:val="16"/>
  </w:num>
  <w:num w:numId="18">
    <w:abstractNumId w:val="3"/>
  </w:num>
  <w:num w:numId="19">
    <w:abstractNumId w:val="13"/>
  </w:num>
  <w:num w:numId="20">
    <w:abstractNumId w:val="12"/>
  </w:num>
  <w:num w:numId="21">
    <w:abstractNumId w:val="10"/>
  </w:num>
  <w:num w:numId="22">
    <w:abstractNumId w:val="28"/>
  </w:num>
  <w:num w:numId="23">
    <w:abstractNumId w:val="7"/>
  </w:num>
  <w:num w:numId="24">
    <w:abstractNumId w:val="9"/>
  </w:num>
  <w:num w:numId="25">
    <w:abstractNumId w:val="27"/>
  </w:num>
  <w:num w:numId="26">
    <w:abstractNumId w:val="33"/>
  </w:num>
  <w:num w:numId="27">
    <w:abstractNumId w:val="25"/>
  </w:num>
  <w:num w:numId="28">
    <w:abstractNumId w:val="8"/>
  </w:num>
  <w:num w:numId="29">
    <w:abstractNumId w:val="22"/>
  </w:num>
  <w:num w:numId="30">
    <w:abstractNumId w:val="19"/>
  </w:num>
  <w:num w:numId="3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6"/>
  </w:num>
  <w:num w:numId="35">
    <w:abstractNumId w:val="29"/>
  </w:num>
  <w:num w:numId="36">
    <w:abstractNumId w:val="34"/>
  </w:num>
  <w:num w:numId="37">
    <w:abstractNumId w:val="2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1" w:dllVersion="512" w:checkStyle="1"/>
  <w:activeWritingStyle w:appName="MSWord" w:lang="en-US" w:vendorID="8" w:dllVersion="513" w:checkStyle="1"/>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hyphenationZone w:val="357"/>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691E"/>
    <w:rsid w:val="00000525"/>
    <w:rsid w:val="00000B8C"/>
    <w:rsid w:val="00002065"/>
    <w:rsid w:val="00002DB6"/>
    <w:rsid w:val="00004AD8"/>
    <w:rsid w:val="0000706F"/>
    <w:rsid w:val="000071A5"/>
    <w:rsid w:val="00007810"/>
    <w:rsid w:val="00010875"/>
    <w:rsid w:val="000112FE"/>
    <w:rsid w:val="00011E43"/>
    <w:rsid w:val="00013182"/>
    <w:rsid w:val="00013796"/>
    <w:rsid w:val="000140F1"/>
    <w:rsid w:val="000143BF"/>
    <w:rsid w:val="000145EF"/>
    <w:rsid w:val="00016067"/>
    <w:rsid w:val="00016188"/>
    <w:rsid w:val="0001660E"/>
    <w:rsid w:val="0002062E"/>
    <w:rsid w:val="00020C4D"/>
    <w:rsid w:val="000210FC"/>
    <w:rsid w:val="00021275"/>
    <w:rsid w:val="00022366"/>
    <w:rsid w:val="000250A5"/>
    <w:rsid w:val="00025242"/>
    <w:rsid w:val="000252C2"/>
    <w:rsid w:val="0002532B"/>
    <w:rsid w:val="00027389"/>
    <w:rsid w:val="000273BD"/>
    <w:rsid w:val="00030401"/>
    <w:rsid w:val="0003171E"/>
    <w:rsid w:val="00031EA2"/>
    <w:rsid w:val="00032F70"/>
    <w:rsid w:val="00033A8C"/>
    <w:rsid w:val="00033CC0"/>
    <w:rsid w:val="00034977"/>
    <w:rsid w:val="00035785"/>
    <w:rsid w:val="00035ADD"/>
    <w:rsid w:val="00036259"/>
    <w:rsid w:val="000370A6"/>
    <w:rsid w:val="00037266"/>
    <w:rsid w:val="00037CBD"/>
    <w:rsid w:val="0004105B"/>
    <w:rsid w:val="0004173B"/>
    <w:rsid w:val="00041ADF"/>
    <w:rsid w:val="0004238C"/>
    <w:rsid w:val="0004275E"/>
    <w:rsid w:val="000433DD"/>
    <w:rsid w:val="0004368D"/>
    <w:rsid w:val="00043DFC"/>
    <w:rsid w:val="000455E5"/>
    <w:rsid w:val="000467D8"/>
    <w:rsid w:val="00046F63"/>
    <w:rsid w:val="0004724E"/>
    <w:rsid w:val="00050FA1"/>
    <w:rsid w:val="000520F4"/>
    <w:rsid w:val="000547C4"/>
    <w:rsid w:val="0005577A"/>
    <w:rsid w:val="00055A59"/>
    <w:rsid w:val="00056B4C"/>
    <w:rsid w:val="00057ACA"/>
    <w:rsid w:val="00057C5C"/>
    <w:rsid w:val="00057D99"/>
    <w:rsid w:val="00057FF6"/>
    <w:rsid w:val="0006070F"/>
    <w:rsid w:val="000621E8"/>
    <w:rsid w:val="00062803"/>
    <w:rsid w:val="00062864"/>
    <w:rsid w:val="00064393"/>
    <w:rsid w:val="00064D76"/>
    <w:rsid w:val="0006543B"/>
    <w:rsid w:val="00065832"/>
    <w:rsid w:val="00065EB2"/>
    <w:rsid w:val="0006655C"/>
    <w:rsid w:val="00066741"/>
    <w:rsid w:val="00067C28"/>
    <w:rsid w:val="00067FB7"/>
    <w:rsid w:val="00070853"/>
    <w:rsid w:val="00070AE2"/>
    <w:rsid w:val="00071266"/>
    <w:rsid w:val="00071AB7"/>
    <w:rsid w:val="00071B21"/>
    <w:rsid w:val="00071C6A"/>
    <w:rsid w:val="00072355"/>
    <w:rsid w:val="00072D81"/>
    <w:rsid w:val="0007402A"/>
    <w:rsid w:val="00074051"/>
    <w:rsid w:val="000757C7"/>
    <w:rsid w:val="00075A3F"/>
    <w:rsid w:val="00075D6E"/>
    <w:rsid w:val="00076F7F"/>
    <w:rsid w:val="00080BDE"/>
    <w:rsid w:val="00080C6C"/>
    <w:rsid w:val="00081723"/>
    <w:rsid w:val="00081DD1"/>
    <w:rsid w:val="00082785"/>
    <w:rsid w:val="00082B83"/>
    <w:rsid w:val="00085B6F"/>
    <w:rsid w:val="000860AE"/>
    <w:rsid w:val="000863F0"/>
    <w:rsid w:val="00086B5E"/>
    <w:rsid w:val="00087132"/>
    <w:rsid w:val="0008739A"/>
    <w:rsid w:val="00087573"/>
    <w:rsid w:val="00087751"/>
    <w:rsid w:val="00090499"/>
    <w:rsid w:val="00090CAE"/>
    <w:rsid w:val="00091080"/>
    <w:rsid w:val="000913B5"/>
    <w:rsid w:val="00091687"/>
    <w:rsid w:val="0009168F"/>
    <w:rsid w:val="0009175E"/>
    <w:rsid w:val="00091A5C"/>
    <w:rsid w:val="00091EFF"/>
    <w:rsid w:val="0009262C"/>
    <w:rsid w:val="0009351D"/>
    <w:rsid w:val="00094371"/>
    <w:rsid w:val="00094FE8"/>
    <w:rsid w:val="0009652C"/>
    <w:rsid w:val="0009793A"/>
    <w:rsid w:val="00097F4D"/>
    <w:rsid w:val="00097F62"/>
    <w:rsid w:val="000A0A06"/>
    <w:rsid w:val="000A0A49"/>
    <w:rsid w:val="000A0CFD"/>
    <w:rsid w:val="000A0D6E"/>
    <w:rsid w:val="000A1247"/>
    <w:rsid w:val="000A159E"/>
    <w:rsid w:val="000A3D9B"/>
    <w:rsid w:val="000A3DD6"/>
    <w:rsid w:val="000A3F60"/>
    <w:rsid w:val="000A400B"/>
    <w:rsid w:val="000A4758"/>
    <w:rsid w:val="000A492F"/>
    <w:rsid w:val="000A5AC3"/>
    <w:rsid w:val="000A5AF6"/>
    <w:rsid w:val="000A645B"/>
    <w:rsid w:val="000A64CB"/>
    <w:rsid w:val="000A7EEF"/>
    <w:rsid w:val="000B0E17"/>
    <w:rsid w:val="000B11D4"/>
    <w:rsid w:val="000B18C4"/>
    <w:rsid w:val="000B1BE1"/>
    <w:rsid w:val="000B3DEE"/>
    <w:rsid w:val="000B4322"/>
    <w:rsid w:val="000B453A"/>
    <w:rsid w:val="000B45C4"/>
    <w:rsid w:val="000B4804"/>
    <w:rsid w:val="000B4A0D"/>
    <w:rsid w:val="000B5E3E"/>
    <w:rsid w:val="000B61BA"/>
    <w:rsid w:val="000B677F"/>
    <w:rsid w:val="000B6790"/>
    <w:rsid w:val="000B7361"/>
    <w:rsid w:val="000B7491"/>
    <w:rsid w:val="000B7623"/>
    <w:rsid w:val="000B7640"/>
    <w:rsid w:val="000C05A8"/>
    <w:rsid w:val="000C0B7A"/>
    <w:rsid w:val="000C2235"/>
    <w:rsid w:val="000C2914"/>
    <w:rsid w:val="000C2F0F"/>
    <w:rsid w:val="000C3618"/>
    <w:rsid w:val="000C374B"/>
    <w:rsid w:val="000D01BC"/>
    <w:rsid w:val="000D02AA"/>
    <w:rsid w:val="000D1A0A"/>
    <w:rsid w:val="000D1C63"/>
    <w:rsid w:val="000D1FA5"/>
    <w:rsid w:val="000D2C1C"/>
    <w:rsid w:val="000D34FB"/>
    <w:rsid w:val="000D3A99"/>
    <w:rsid w:val="000D5266"/>
    <w:rsid w:val="000D55E1"/>
    <w:rsid w:val="000D71C8"/>
    <w:rsid w:val="000D791F"/>
    <w:rsid w:val="000E03C2"/>
    <w:rsid w:val="000E0492"/>
    <w:rsid w:val="000E1F84"/>
    <w:rsid w:val="000E388D"/>
    <w:rsid w:val="000E4C43"/>
    <w:rsid w:val="000E57F0"/>
    <w:rsid w:val="000E65D4"/>
    <w:rsid w:val="000E72E3"/>
    <w:rsid w:val="000E7E7F"/>
    <w:rsid w:val="000F094B"/>
    <w:rsid w:val="000F25F2"/>
    <w:rsid w:val="000F2B98"/>
    <w:rsid w:val="000F2D7A"/>
    <w:rsid w:val="000F30F8"/>
    <w:rsid w:val="000F36CF"/>
    <w:rsid w:val="000F36ED"/>
    <w:rsid w:val="000F3721"/>
    <w:rsid w:val="000F4498"/>
    <w:rsid w:val="000F504D"/>
    <w:rsid w:val="000F65CC"/>
    <w:rsid w:val="000F6906"/>
    <w:rsid w:val="000F7583"/>
    <w:rsid w:val="000F78D6"/>
    <w:rsid w:val="00100580"/>
    <w:rsid w:val="00101AB7"/>
    <w:rsid w:val="00101D17"/>
    <w:rsid w:val="0010286D"/>
    <w:rsid w:val="00102CDE"/>
    <w:rsid w:val="00102D91"/>
    <w:rsid w:val="00102E8D"/>
    <w:rsid w:val="001032CF"/>
    <w:rsid w:val="001037D2"/>
    <w:rsid w:val="00103971"/>
    <w:rsid w:val="00103B4A"/>
    <w:rsid w:val="00104361"/>
    <w:rsid w:val="00104B13"/>
    <w:rsid w:val="00104D93"/>
    <w:rsid w:val="00105E16"/>
    <w:rsid w:val="00106925"/>
    <w:rsid w:val="00106C72"/>
    <w:rsid w:val="00106FF9"/>
    <w:rsid w:val="00107CAF"/>
    <w:rsid w:val="001101AF"/>
    <w:rsid w:val="001102B7"/>
    <w:rsid w:val="001102BD"/>
    <w:rsid w:val="00110B06"/>
    <w:rsid w:val="001114E5"/>
    <w:rsid w:val="00111E61"/>
    <w:rsid w:val="00113CA1"/>
    <w:rsid w:val="0011432C"/>
    <w:rsid w:val="0011490C"/>
    <w:rsid w:val="00115EC1"/>
    <w:rsid w:val="0011619D"/>
    <w:rsid w:val="001163C7"/>
    <w:rsid w:val="00116FCC"/>
    <w:rsid w:val="001176FA"/>
    <w:rsid w:val="00117D32"/>
    <w:rsid w:val="001200B7"/>
    <w:rsid w:val="00120DE3"/>
    <w:rsid w:val="001214C8"/>
    <w:rsid w:val="00121F8C"/>
    <w:rsid w:val="00122A88"/>
    <w:rsid w:val="00122A9F"/>
    <w:rsid w:val="00123C44"/>
    <w:rsid w:val="00124A07"/>
    <w:rsid w:val="00124F0A"/>
    <w:rsid w:val="00125C9F"/>
    <w:rsid w:val="00126577"/>
    <w:rsid w:val="001273C7"/>
    <w:rsid w:val="00127747"/>
    <w:rsid w:val="00130348"/>
    <w:rsid w:val="00130396"/>
    <w:rsid w:val="00130A7D"/>
    <w:rsid w:val="00130F22"/>
    <w:rsid w:val="0013237E"/>
    <w:rsid w:val="00132443"/>
    <w:rsid w:val="00132CAB"/>
    <w:rsid w:val="00133305"/>
    <w:rsid w:val="001335EB"/>
    <w:rsid w:val="001337A7"/>
    <w:rsid w:val="00133E14"/>
    <w:rsid w:val="0013413A"/>
    <w:rsid w:val="00135098"/>
    <w:rsid w:val="001357CD"/>
    <w:rsid w:val="001363C1"/>
    <w:rsid w:val="00136F9C"/>
    <w:rsid w:val="001407E6"/>
    <w:rsid w:val="00140D8D"/>
    <w:rsid w:val="00140F4B"/>
    <w:rsid w:val="0014101D"/>
    <w:rsid w:val="00142580"/>
    <w:rsid w:val="0014306D"/>
    <w:rsid w:val="001434F6"/>
    <w:rsid w:val="00143A3F"/>
    <w:rsid w:val="00145089"/>
    <w:rsid w:val="00145F15"/>
    <w:rsid w:val="00146958"/>
    <w:rsid w:val="00146F3D"/>
    <w:rsid w:val="00147EBB"/>
    <w:rsid w:val="00150F55"/>
    <w:rsid w:val="00153181"/>
    <w:rsid w:val="0015324D"/>
    <w:rsid w:val="00154EAA"/>
    <w:rsid w:val="00156B42"/>
    <w:rsid w:val="00156EF1"/>
    <w:rsid w:val="00156F23"/>
    <w:rsid w:val="00156FBB"/>
    <w:rsid w:val="001577A5"/>
    <w:rsid w:val="0016020E"/>
    <w:rsid w:val="00160D3C"/>
    <w:rsid w:val="00161448"/>
    <w:rsid w:val="00162766"/>
    <w:rsid w:val="00162E79"/>
    <w:rsid w:val="001638B1"/>
    <w:rsid w:val="00163A2A"/>
    <w:rsid w:val="0016459B"/>
    <w:rsid w:val="001647E8"/>
    <w:rsid w:val="00164FBC"/>
    <w:rsid w:val="0016501E"/>
    <w:rsid w:val="001650C4"/>
    <w:rsid w:val="001654FF"/>
    <w:rsid w:val="00165CE2"/>
    <w:rsid w:val="00166989"/>
    <w:rsid w:val="00167C36"/>
    <w:rsid w:val="00167CB7"/>
    <w:rsid w:val="00170366"/>
    <w:rsid w:val="001706E6"/>
    <w:rsid w:val="00170C0F"/>
    <w:rsid w:val="00170F9B"/>
    <w:rsid w:val="00171F1C"/>
    <w:rsid w:val="001722B4"/>
    <w:rsid w:val="001732FC"/>
    <w:rsid w:val="001734BE"/>
    <w:rsid w:val="0017357D"/>
    <w:rsid w:val="00173DD9"/>
    <w:rsid w:val="00174190"/>
    <w:rsid w:val="0017450C"/>
    <w:rsid w:val="00174C43"/>
    <w:rsid w:val="0017682A"/>
    <w:rsid w:val="00177A4B"/>
    <w:rsid w:val="00177C63"/>
    <w:rsid w:val="001803D8"/>
    <w:rsid w:val="00180CEB"/>
    <w:rsid w:val="00180D08"/>
    <w:rsid w:val="00180F51"/>
    <w:rsid w:val="00182108"/>
    <w:rsid w:val="00182C7A"/>
    <w:rsid w:val="001833DA"/>
    <w:rsid w:val="0018399D"/>
    <w:rsid w:val="001839BD"/>
    <w:rsid w:val="00183CD8"/>
    <w:rsid w:val="00183F32"/>
    <w:rsid w:val="0018489B"/>
    <w:rsid w:val="00184CD7"/>
    <w:rsid w:val="00184E4A"/>
    <w:rsid w:val="00185984"/>
    <w:rsid w:val="00186538"/>
    <w:rsid w:val="00186DD7"/>
    <w:rsid w:val="00187131"/>
    <w:rsid w:val="00187225"/>
    <w:rsid w:val="001875F1"/>
    <w:rsid w:val="00190E4D"/>
    <w:rsid w:val="0019102A"/>
    <w:rsid w:val="001918DB"/>
    <w:rsid w:val="00192089"/>
    <w:rsid w:val="0019246E"/>
    <w:rsid w:val="00192F4A"/>
    <w:rsid w:val="00194596"/>
    <w:rsid w:val="00195519"/>
    <w:rsid w:val="001961B0"/>
    <w:rsid w:val="0019695C"/>
    <w:rsid w:val="00197543"/>
    <w:rsid w:val="00197583"/>
    <w:rsid w:val="001975A0"/>
    <w:rsid w:val="00197C8C"/>
    <w:rsid w:val="001A061C"/>
    <w:rsid w:val="001A0972"/>
    <w:rsid w:val="001A102A"/>
    <w:rsid w:val="001A1168"/>
    <w:rsid w:val="001A2600"/>
    <w:rsid w:val="001A30C0"/>
    <w:rsid w:val="001A34E4"/>
    <w:rsid w:val="001A39C6"/>
    <w:rsid w:val="001A3CB9"/>
    <w:rsid w:val="001A3D98"/>
    <w:rsid w:val="001A435F"/>
    <w:rsid w:val="001A4C14"/>
    <w:rsid w:val="001A4F35"/>
    <w:rsid w:val="001A58E5"/>
    <w:rsid w:val="001A73CA"/>
    <w:rsid w:val="001A7968"/>
    <w:rsid w:val="001B065B"/>
    <w:rsid w:val="001B099D"/>
    <w:rsid w:val="001B0B7D"/>
    <w:rsid w:val="001B0D72"/>
    <w:rsid w:val="001B1DF4"/>
    <w:rsid w:val="001B20A3"/>
    <w:rsid w:val="001B217F"/>
    <w:rsid w:val="001B25F8"/>
    <w:rsid w:val="001B4DE5"/>
    <w:rsid w:val="001B6711"/>
    <w:rsid w:val="001B688F"/>
    <w:rsid w:val="001B69B5"/>
    <w:rsid w:val="001B6A42"/>
    <w:rsid w:val="001B6C62"/>
    <w:rsid w:val="001B7796"/>
    <w:rsid w:val="001C0D85"/>
    <w:rsid w:val="001C0DDD"/>
    <w:rsid w:val="001C195B"/>
    <w:rsid w:val="001C3360"/>
    <w:rsid w:val="001C4755"/>
    <w:rsid w:val="001C4F32"/>
    <w:rsid w:val="001C5052"/>
    <w:rsid w:val="001C5788"/>
    <w:rsid w:val="001C5C5C"/>
    <w:rsid w:val="001C772E"/>
    <w:rsid w:val="001C7B09"/>
    <w:rsid w:val="001C7FEF"/>
    <w:rsid w:val="001D00D7"/>
    <w:rsid w:val="001D12B4"/>
    <w:rsid w:val="001D15F3"/>
    <w:rsid w:val="001D1892"/>
    <w:rsid w:val="001D23AA"/>
    <w:rsid w:val="001D2682"/>
    <w:rsid w:val="001D2F16"/>
    <w:rsid w:val="001D307A"/>
    <w:rsid w:val="001D35F4"/>
    <w:rsid w:val="001D3B38"/>
    <w:rsid w:val="001D446E"/>
    <w:rsid w:val="001D572A"/>
    <w:rsid w:val="001D58A3"/>
    <w:rsid w:val="001D7514"/>
    <w:rsid w:val="001D75A7"/>
    <w:rsid w:val="001D7823"/>
    <w:rsid w:val="001E0DA1"/>
    <w:rsid w:val="001E114C"/>
    <w:rsid w:val="001E1C36"/>
    <w:rsid w:val="001E2CE1"/>
    <w:rsid w:val="001E399B"/>
    <w:rsid w:val="001E3AD7"/>
    <w:rsid w:val="001E3F2A"/>
    <w:rsid w:val="001E428C"/>
    <w:rsid w:val="001E47E5"/>
    <w:rsid w:val="001E516C"/>
    <w:rsid w:val="001E551A"/>
    <w:rsid w:val="001E63E8"/>
    <w:rsid w:val="001E691E"/>
    <w:rsid w:val="001E6E4E"/>
    <w:rsid w:val="001E7592"/>
    <w:rsid w:val="001F0086"/>
    <w:rsid w:val="001F03FB"/>
    <w:rsid w:val="001F076F"/>
    <w:rsid w:val="001F14C4"/>
    <w:rsid w:val="001F17BD"/>
    <w:rsid w:val="001F1E1E"/>
    <w:rsid w:val="001F324A"/>
    <w:rsid w:val="001F6A9C"/>
    <w:rsid w:val="001F6B32"/>
    <w:rsid w:val="002002A5"/>
    <w:rsid w:val="00200C34"/>
    <w:rsid w:val="00201819"/>
    <w:rsid w:val="00201C13"/>
    <w:rsid w:val="0020263C"/>
    <w:rsid w:val="00203538"/>
    <w:rsid w:val="00203C79"/>
    <w:rsid w:val="00204B8C"/>
    <w:rsid w:val="00205332"/>
    <w:rsid w:val="0020567B"/>
    <w:rsid w:val="00205B72"/>
    <w:rsid w:val="00205C33"/>
    <w:rsid w:val="002078FA"/>
    <w:rsid w:val="002101AB"/>
    <w:rsid w:val="00211147"/>
    <w:rsid w:val="00211DFA"/>
    <w:rsid w:val="002120F2"/>
    <w:rsid w:val="002122CB"/>
    <w:rsid w:val="002132E5"/>
    <w:rsid w:val="002134A2"/>
    <w:rsid w:val="00213725"/>
    <w:rsid w:val="00214FD0"/>
    <w:rsid w:val="00215806"/>
    <w:rsid w:val="0021627F"/>
    <w:rsid w:val="002162B8"/>
    <w:rsid w:val="0021688A"/>
    <w:rsid w:val="002169EF"/>
    <w:rsid w:val="00217F50"/>
    <w:rsid w:val="00221581"/>
    <w:rsid w:val="00221FC8"/>
    <w:rsid w:val="0022207F"/>
    <w:rsid w:val="0022283B"/>
    <w:rsid w:val="00222D89"/>
    <w:rsid w:val="00223B86"/>
    <w:rsid w:val="0022404A"/>
    <w:rsid w:val="00224A7A"/>
    <w:rsid w:val="00224C05"/>
    <w:rsid w:val="00224E0F"/>
    <w:rsid w:val="00224FB6"/>
    <w:rsid w:val="002251C6"/>
    <w:rsid w:val="00225818"/>
    <w:rsid w:val="00225B9C"/>
    <w:rsid w:val="00227C8F"/>
    <w:rsid w:val="00227CD0"/>
    <w:rsid w:val="002302E1"/>
    <w:rsid w:val="0023097E"/>
    <w:rsid w:val="00230E0E"/>
    <w:rsid w:val="00231542"/>
    <w:rsid w:val="0023299B"/>
    <w:rsid w:val="00232EC6"/>
    <w:rsid w:val="00233277"/>
    <w:rsid w:val="00234129"/>
    <w:rsid w:val="00234776"/>
    <w:rsid w:val="002348BC"/>
    <w:rsid w:val="00234CA8"/>
    <w:rsid w:val="00235B4A"/>
    <w:rsid w:val="0023609A"/>
    <w:rsid w:val="0023747E"/>
    <w:rsid w:val="002376CF"/>
    <w:rsid w:val="00237A72"/>
    <w:rsid w:val="00240251"/>
    <w:rsid w:val="002407B9"/>
    <w:rsid w:val="002417FF"/>
    <w:rsid w:val="0024384A"/>
    <w:rsid w:val="00245E51"/>
    <w:rsid w:val="002516EB"/>
    <w:rsid w:val="00252589"/>
    <w:rsid w:val="00252E09"/>
    <w:rsid w:val="00253332"/>
    <w:rsid w:val="00253D9D"/>
    <w:rsid w:val="00254028"/>
    <w:rsid w:val="00254467"/>
    <w:rsid w:val="00255551"/>
    <w:rsid w:val="002560A2"/>
    <w:rsid w:val="002562DC"/>
    <w:rsid w:val="00256DA3"/>
    <w:rsid w:val="002573B4"/>
    <w:rsid w:val="002578BB"/>
    <w:rsid w:val="0026016D"/>
    <w:rsid w:val="00260320"/>
    <w:rsid w:val="0026064B"/>
    <w:rsid w:val="0026065F"/>
    <w:rsid w:val="00260D1A"/>
    <w:rsid w:val="00260F04"/>
    <w:rsid w:val="0026265A"/>
    <w:rsid w:val="0026269B"/>
    <w:rsid w:val="00262DF3"/>
    <w:rsid w:val="00262E33"/>
    <w:rsid w:val="00263E8A"/>
    <w:rsid w:val="002656DA"/>
    <w:rsid w:val="002669EC"/>
    <w:rsid w:val="00267E81"/>
    <w:rsid w:val="002701E0"/>
    <w:rsid w:val="00270BA8"/>
    <w:rsid w:val="002729BB"/>
    <w:rsid w:val="00273383"/>
    <w:rsid w:val="00274A12"/>
    <w:rsid w:val="00274A8C"/>
    <w:rsid w:val="00274F28"/>
    <w:rsid w:val="00274FB3"/>
    <w:rsid w:val="002757CF"/>
    <w:rsid w:val="00276B6C"/>
    <w:rsid w:val="00276DDC"/>
    <w:rsid w:val="00277E6D"/>
    <w:rsid w:val="00281980"/>
    <w:rsid w:val="0028279F"/>
    <w:rsid w:val="002830D8"/>
    <w:rsid w:val="00283A2C"/>
    <w:rsid w:val="00283B97"/>
    <w:rsid w:val="002861A7"/>
    <w:rsid w:val="0028664C"/>
    <w:rsid w:val="00286A62"/>
    <w:rsid w:val="00286FC9"/>
    <w:rsid w:val="0028757E"/>
    <w:rsid w:val="0028769C"/>
    <w:rsid w:val="0029015F"/>
    <w:rsid w:val="00290400"/>
    <w:rsid w:val="00290A19"/>
    <w:rsid w:val="00290DD2"/>
    <w:rsid w:val="00290F55"/>
    <w:rsid w:val="00291953"/>
    <w:rsid w:val="00291ACD"/>
    <w:rsid w:val="00293A39"/>
    <w:rsid w:val="00293F2B"/>
    <w:rsid w:val="00294F9E"/>
    <w:rsid w:val="002950AA"/>
    <w:rsid w:val="0029607F"/>
    <w:rsid w:val="0029683C"/>
    <w:rsid w:val="00297D0A"/>
    <w:rsid w:val="002A01FC"/>
    <w:rsid w:val="002A1061"/>
    <w:rsid w:val="002A1AC3"/>
    <w:rsid w:val="002A1DD7"/>
    <w:rsid w:val="002A1E27"/>
    <w:rsid w:val="002A220E"/>
    <w:rsid w:val="002A2406"/>
    <w:rsid w:val="002A3E04"/>
    <w:rsid w:val="002A503F"/>
    <w:rsid w:val="002A5BEC"/>
    <w:rsid w:val="002A6718"/>
    <w:rsid w:val="002A6D9D"/>
    <w:rsid w:val="002A7146"/>
    <w:rsid w:val="002A79B5"/>
    <w:rsid w:val="002B053B"/>
    <w:rsid w:val="002B0743"/>
    <w:rsid w:val="002B0B1D"/>
    <w:rsid w:val="002B3121"/>
    <w:rsid w:val="002B3249"/>
    <w:rsid w:val="002B3A61"/>
    <w:rsid w:val="002B3C11"/>
    <w:rsid w:val="002B5FE5"/>
    <w:rsid w:val="002B609E"/>
    <w:rsid w:val="002B68B7"/>
    <w:rsid w:val="002B6BB5"/>
    <w:rsid w:val="002B6F9D"/>
    <w:rsid w:val="002C172E"/>
    <w:rsid w:val="002C3914"/>
    <w:rsid w:val="002C39FB"/>
    <w:rsid w:val="002C4125"/>
    <w:rsid w:val="002D1F29"/>
    <w:rsid w:val="002D3FD5"/>
    <w:rsid w:val="002D59D3"/>
    <w:rsid w:val="002D5B7A"/>
    <w:rsid w:val="002D6453"/>
    <w:rsid w:val="002D7F8A"/>
    <w:rsid w:val="002E0CFB"/>
    <w:rsid w:val="002E25F9"/>
    <w:rsid w:val="002E3420"/>
    <w:rsid w:val="002E358A"/>
    <w:rsid w:val="002E3E31"/>
    <w:rsid w:val="002E5D50"/>
    <w:rsid w:val="002E5F6F"/>
    <w:rsid w:val="002E6736"/>
    <w:rsid w:val="002E6751"/>
    <w:rsid w:val="002E6A1C"/>
    <w:rsid w:val="002E6D42"/>
    <w:rsid w:val="002E75BC"/>
    <w:rsid w:val="002F084B"/>
    <w:rsid w:val="002F16A0"/>
    <w:rsid w:val="002F1772"/>
    <w:rsid w:val="002F1E18"/>
    <w:rsid w:val="002F2A14"/>
    <w:rsid w:val="002F2A67"/>
    <w:rsid w:val="002F2DC0"/>
    <w:rsid w:val="002F45BC"/>
    <w:rsid w:val="002F478C"/>
    <w:rsid w:val="002F4ACC"/>
    <w:rsid w:val="002F5120"/>
    <w:rsid w:val="002F57DD"/>
    <w:rsid w:val="002F5832"/>
    <w:rsid w:val="002F5991"/>
    <w:rsid w:val="002F5B5A"/>
    <w:rsid w:val="002F6183"/>
    <w:rsid w:val="002F7EC6"/>
    <w:rsid w:val="003005BD"/>
    <w:rsid w:val="00302259"/>
    <w:rsid w:val="003031D7"/>
    <w:rsid w:val="00303BA5"/>
    <w:rsid w:val="0030415C"/>
    <w:rsid w:val="003050AD"/>
    <w:rsid w:val="003051DA"/>
    <w:rsid w:val="003052EB"/>
    <w:rsid w:val="003062A4"/>
    <w:rsid w:val="00307E9B"/>
    <w:rsid w:val="00310533"/>
    <w:rsid w:val="00310D80"/>
    <w:rsid w:val="00310FAB"/>
    <w:rsid w:val="00311F9C"/>
    <w:rsid w:val="00312F1B"/>
    <w:rsid w:val="0031338C"/>
    <w:rsid w:val="0031359C"/>
    <w:rsid w:val="003137B6"/>
    <w:rsid w:val="00313916"/>
    <w:rsid w:val="00313E86"/>
    <w:rsid w:val="0031494B"/>
    <w:rsid w:val="00314ED5"/>
    <w:rsid w:val="003171D2"/>
    <w:rsid w:val="00317498"/>
    <w:rsid w:val="00317BEC"/>
    <w:rsid w:val="00317C76"/>
    <w:rsid w:val="003210FB"/>
    <w:rsid w:val="003222D7"/>
    <w:rsid w:val="00322589"/>
    <w:rsid w:val="00322A45"/>
    <w:rsid w:val="00322A96"/>
    <w:rsid w:val="0032301C"/>
    <w:rsid w:val="003233EB"/>
    <w:rsid w:val="00324D67"/>
    <w:rsid w:val="003269B1"/>
    <w:rsid w:val="00327FBF"/>
    <w:rsid w:val="0033005E"/>
    <w:rsid w:val="00330C36"/>
    <w:rsid w:val="00331399"/>
    <w:rsid w:val="0033264E"/>
    <w:rsid w:val="0033282D"/>
    <w:rsid w:val="00334923"/>
    <w:rsid w:val="00335C31"/>
    <w:rsid w:val="00336000"/>
    <w:rsid w:val="00336853"/>
    <w:rsid w:val="00337346"/>
    <w:rsid w:val="00337510"/>
    <w:rsid w:val="00337FC2"/>
    <w:rsid w:val="00340BEB"/>
    <w:rsid w:val="00341869"/>
    <w:rsid w:val="0034194C"/>
    <w:rsid w:val="00341D24"/>
    <w:rsid w:val="0034226F"/>
    <w:rsid w:val="0034314E"/>
    <w:rsid w:val="0034367D"/>
    <w:rsid w:val="00344F68"/>
    <w:rsid w:val="003450E3"/>
    <w:rsid w:val="00345D84"/>
    <w:rsid w:val="00345EE2"/>
    <w:rsid w:val="0034627C"/>
    <w:rsid w:val="00346A3F"/>
    <w:rsid w:val="00346B40"/>
    <w:rsid w:val="00347186"/>
    <w:rsid w:val="0034718B"/>
    <w:rsid w:val="003473B9"/>
    <w:rsid w:val="0034783D"/>
    <w:rsid w:val="00347E6E"/>
    <w:rsid w:val="00350894"/>
    <w:rsid w:val="00350C08"/>
    <w:rsid w:val="003510A4"/>
    <w:rsid w:val="00351366"/>
    <w:rsid w:val="0035155A"/>
    <w:rsid w:val="003515D6"/>
    <w:rsid w:val="00352F96"/>
    <w:rsid w:val="00353F3A"/>
    <w:rsid w:val="00354C08"/>
    <w:rsid w:val="00355404"/>
    <w:rsid w:val="00356C86"/>
    <w:rsid w:val="00357039"/>
    <w:rsid w:val="00357E8D"/>
    <w:rsid w:val="00360150"/>
    <w:rsid w:val="00360F2E"/>
    <w:rsid w:val="0036184A"/>
    <w:rsid w:val="00361DFA"/>
    <w:rsid w:val="00362B04"/>
    <w:rsid w:val="00362EF6"/>
    <w:rsid w:val="00363D18"/>
    <w:rsid w:val="0036429B"/>
    <w:rsid w:val="00364353"/>
    <w:rsid w:val="00365BEF"/>
    <w:rsid w:val="00366652"/>
    <w:rsid w:val="00366C43"/>
    <w:rsid w:val="00367272"/>
    <w:rsid w:val="003709F1"/>
    <w:rsid w:val="00370C04"/>
    <w:rsid w:val="00370F2A"/>
    <w:rsid w:val="0037158F"/>
    <w:rsid w:val="00372D6A"/>
    <w:rsid w:val="003735BF"/>
    <w:rsid w:val="0037368F"/>
    <w:rsid w:val="0037385D"/>
    <w:rsid w:val="00373A6B"/>
    <w:rsid w:val="0037438B"/>
    <w:rsid w:val="003769E8"/>
    <w:rsid w:val="0037713C"/>
    <w:rsid w:val="0037779C"/>
    <w:rsid w:val="003779F5"/>
    <w:rsid w:val="003804D8"/>
    <w:rsid w:val="0038226F"/>
    <w:rsid w:val="00382BE0"/>
    <w:rsid w:val="00382D02"/>
    <w:rsid w:val="00383776"/>
    <w:rsid w:val="00383AC4"/>
    <w:rsid w:val="00384343"/>
    <w:rsid w:val="003843C1"/>
    <w:rsid w:val="00385B04"/>
    <w:rsid w:val="003917F7"/>
    <w:rsid w:val="003919B0"/>
    <w:rsid w:val="00391CF4"/>
    <w:rsid w:val="0039220D"/>
    <w:rsid w:val="003931E8"/>
    <w:rsid w:val="00393A2B"/>
    <w:rsid w:val="003950B4"/>
    <w:rsid w:val="00396951"/>
    <w:rsid w:val="003971E3"/>
    <w:rsid w:val="003972E3"/>
    <w:rsid w:val="00397462"/>
    <w:rsid w:val="003A0457"/>
    <w:rsid w:val="003A19CF"/>
    <w:rsid w:val="003A1DD3"/>
    <w:rsid w:val="003A3A40"/>
    <w:rsid w:val="003A3FD5"/>
    <w:rsid w:val="003A430D"/>
    <w:rsid w:val="003A58B6"/>
    <w:rsid w:val="003A6447"/>
    <w:rsid w:val="003A7021"/>
    <w:rsid w:val="003A7ADA"/>
    <w:rsid w:val="003B0556"/>
    <w:rsid w:val="003B18A0"/>
    <w:rsid w:val="003B1D8D"/>
    <w:rsid w:val="003B2A28"/>
    <w:rsid w:val="003B2E88"/>
    <w:rsid w:val="003B3A31"/>
    <w:rsid w:val="003B3D06"/>
    <w:rsid w:val="003B5A4F"/>
    <w:rsid w:val="003B5F9D"/>
    <w:rsid w:val="003B6354"/>
    <w:rsid w:val="003B720F"/>
    <w:rsid w:val="003C0317"/>
    <w:rsid w:val="003C04D5"/>
    <w:rsid w:val="003C082E"/>
    <w:rsid w:val="003C0F69"/>
    <w:rsid w:val="003C1237"/>
    <w:rsid w:val="003C1503"/>
    <w:rsid w:val="003C1A13"/>
    <w:rsid w:val="003C1A1E"/>
    <w:rsid w:val="003C1AE7"/>
    <w:rsid w:val="003C2A11"/>
    <w:rsid w:val="003C35EB"/>
    <w:rsid w:val="003C5D1A"/>
    <w:rsid w:val="003C6632"/>
    <w:rsid w:val="003C758C"/>
    <w:rsid w:val="003C776D"/>
    <w:rsid w:val="003C7E7A"/>
    <w:rsid w:val="003D0B0A"/>
    <w:rsid w:val="003D137C"/>
    <w:rsid w:val="003D1424"/>
    <w:rsid w:val="003D1A2E"/>
    <w:rsid w:val="003D1DBF"/>
    <w:rsid w:val="003D2196"/>
    <w:rsid w:val="003D2466"/>
    <w:rsid w:val="003D24F4"/>
    <w:rsid w:val="003D359E"/>
    <w:rsid w:val="003D3705"/>
    <w:rsid w:val="003D3B15"/>
    <w:rsid w:val="003D4571"/>
    <w:rsid w:val="003D4DFA"/>
    <w:rsid w:val="003D51C4"/>
    <w:rsid w:val="003D5546"/>
    <w:rsid w:val="003D5693"/>
    <w:rsid w:val="003D5B16"/>
    <w:rsid w:val="003D5B29"/>
    <w:rsid w:val="003D6002"/>
    <w:rsid w:val="003D60EA"/>
    <w:rsid w:val="003D623B"/>
    <w:rsid w:val="003D6711"/>
    <w:rsid w:val="003D6B20"/>
    <w:rsid w:val="003D6EB5"/>
    <w:rsid w:val="003D7CDA"/>
    <w:rsid w:val="003E0692"/>
    <w:rsid w:val="003E0841"/>
    <w:rsid w:val="003E08F7"/>
    <w:rsid w:val="003E172C"/>
    <w:rsid w:val="003E2217"/>
    <w:rsid w:val="003E3B73"/>
    <w:rsid w:val="003E4EF7"/>
    <w:rsid w:val="003E5207"/>
    <w:rsid w:val="003E52AA"/>
    <w:rsid w:val="003E7799"/>
    <w:rsid w:val="003F04A3"/>
    <w:rsid w:val="003F0B6F"/>
    <w:rsid w:val="003F20A1"/>
    <w:rsid w:val="003F25AB"/>
    <w:rsid w:val="003F26B3"/>
    <w:rsid w:val="003F2CEB"/>
    <w:rsid w:val="003F2F52"/>
    <w:rsid w:val="003F31AC"/>
    <w:rsid w:val="003F3376"/>
    <w:rsid w:val="003F3AA6"/>
    <w:rsid w:val="003F5284"/>
    <w:rsid w:val="003F589A"/>
    <w:rsid w:val="003F5A14"/>
    <w:rsid w:val="003F5AE1"/>
    <w:rsid w:val="003F5B79"/>
    <w:rsid w:val="003F6099"/>
    <w:rsid w:val="003F690D"/>
    <w:rsid w:val="0040023A"/>
    <w:rsid w:val="0040124F"/>
    <w:rsid w:val="004012B6"/>
    <w:rsid w:val="00401C1A"/>
    <w:rsid w:val="0040270C"/>
    <w:rsid w:val="00403077"/>
    <w:rsid w:val="0040342F"/>
    <w:rsid w:val="00403B40"/>
    <w:rsid w:val="00403DE9"/>
    <w:rsid w:val="00405D75"/>
    <w:rsid w:val="004061D7"/>
    <w:rsid w:val="0040637D"/>
    <w:rsid w:val="004066C8"/>
    <w:rsid w:val="00406758"/>
    <w:rsid w:val="00407FC8"/>
    <w:rsid w:val="004117A6"/>
    <w:rsid w:val="004118F0"/>
    <w:rsid w:val="00411F28"/>
    <w:rsid w:val="004126D4"/>
    <w:rsid w:val="00412D8E"/>
    <w:rsid w:val="004134F7"/>
    <w:rsid w:val="0041484A"/>
    <w:rsid w:val="00414BDA"/>
    <w:rsid w:val="00415D13"/>
    <w:rsid w:val="004166C7"/>
    <w:rsid w:val="00416BC4"/>
    <w:rsid w:val="00417664"/>
    <w:rsid w:val="00417D7D"/>
    <w:rsid w:val="00421EBB"/>
    <w:rsid w:val="00421F51"/>
    <w:rsid w:val="00422CB8"/>
    <w:rsid w:val="00422FA3"/>
    <w:rsid w:val="004230DB"/>
    <w:rsid w:val="004231B9"/>
    <w:rsid w:val="004235C6"/>
    <w:rsid w:val="00423943"/>
    <w:rsid w:val="004243C6"/>
    <w:rsid w:val="004245A6"/>
    <w:rsid w:val="0042493B"/>
    <w:rsid w:val="00424DD2"/>
    <w:rsid w:val="0042505C"/>
    <w:rsid w:val="0042528B"/>
    <w:rsid w:val="00426857"/>
    <w:rsid w:val="00430D88"/>
    <w:rsid w:val="00431129"/>
    <w:rsid w:val="00432031"/>
    <w:rsid w:val="004325D1"/>
    <w:rsid w:val="00432665"/>
    <w:rsid w:val="00432C26"/>
    <w:rsid w:val="004330F6"/>
    <w:rsid w:val="00433F34"/>
    <w:rsid w:val="00434A8F"/>
    <w:rsid w:val="00434F80"/>
    <w:rsid w:val="00435181"/>
    <w:rsid w:val="004358EF"/>
    <w:rsid w:val="00436340"/>
    <w:rsid w:val="00437FB0"/>
    <w:rsid w:val="004412E0"/>
    <w:rsid w:val="0044174B"/>
    <w:rsid w:val="00441C62"/>
    <w:rsid w:val="00442286"/>
    <w:rsid w:val="00442A05"/>
    <w:rsid w:val="004433DB"/>
    <w:rsid w:val="004434C6"/>
    <w:rsid w:val="00443948"/>
    <w:rsid w:val="0044399E"/>
    <w:rsid w:val="0044452C"/>
    <w:rsid w:val="00444C25"/>
    <w:rsid w:val="004453E8"/>
    <w:rsid w:val="00452A96"/>
    <w:rsid w:val="00452CB9"/>
    <w:rsid w:val="0045458D"/>
    <w:rsid w:val="00454946"/>
    <w:rsid w:val="00454AF1"/>
    <w:rsid w:val="00455352"/>
    <w:rsid w:val="00455A6F"/>
    <w:rsid w:val="00455DA9"/>
    <w:rsid w:val="00456564"/>
    <w:rsid w:val="0045664F"/>
    <w:rsid w:val="00457421"/>
    <w:rsid w:val="00457B3E"/>
    <w:rsid w:val="00457B4A"/>
    <w:rsid w:val="00457E06"/>
    <w:rsid w:val="004600A2"/>
    <w:rsid w:val="00460C4C"/>
    <w:rsid w:val="00460FF3"/>
    <w:rsid w:val="00461267"/>
    <w:rsid w:val="004617B0"/>
    <w:rsid w:val="00461A6C"/>
    <w:rsid w:val="004620CD"/>
    <w:rsid w:val="00462212"/>
    <w:rsid w:val="00462D06"/>
    <w:rsid w:val="00463409"/>
    <w:rsid w:val="00463F74"/>
    <w:rsid w:val="004645A2"/>
    <w:rsid w:val="00465E86"/>
    <w:rsid w:val="00466634"/>
    <w:rsid w:val="00466EAE"/>
    <w:rsid w:val="00467FDB"/>
    <w:rsid w:val="00470D5C"/>
    <w:rsid w:val="0047139C"/>
    <w:rsid w:val="004715C4"/>
    <w:rsid w:val="00471B48"/>
    <w:rsid w:val="00472642"/>
    <w:rsid w:val="00472F93"/>
    <w:rsid w:val="004739F3"/>
    <w:rsid w:val="00474106"/>
    <w:rsid w:val="00474320"/>
    <w:rsid w:val="0047461B"/>
    <w:rsid w:val="00474BE8"/>
    <w:rsid w:val="004778F0"/>
    <w:rsid w:val="00480C62"/>
    <w:rsid w:val="00480FE5"/>
    <w:rsid w:val="004810D0"/>
    <w:rsid w:val="00481172"/>
    <w:rsid w:val="00481515"/>
    <w:rsid w:val="004818ED"/>
    <w:rsid w:val="00482628"/>
    <w:rsid w:val="0048380A"/>
    <w:rsid w:val="00483970"/>
    <w:rsid w:val="00483BE5"/>
    <w:rsid w:val="00483C2D"/>
    <w:rsid w:val="004845EE"/>
    <w:rsid w:val="00484FCB"/>
    <w:rsid w:val="00485640"/>
    <w:rsid w:val="00486124"/>
    <w:rsid w:val="00486318"/>
    <w:rsid w:val="00486585"/>
    <w:rsid w:val="00486634"/>
    <w:rsid w:val="00486F88"/>
    <w:rsid w:val="00487BF6"/>
    <w:rsid w:val="00487E91"/>
    <w:rsid w:val="0049025E"/>
    <w:rsid w:val="004906DE"/>
    <w:rsid w:val="00491244"/>
    <w:rsid w:val="00491B66"/>
    <w:rsid w:val="004922DA"/>
    <w:rsid w:val="00492657"/>
    <w:rsid w:val="004934E7"/>
    <w:rsid w:val="004944F5"/>
    <w:rsid w:val="0049457D"/>
    <w:rsid w:val="004949CA"/>
    <w:rsid w:val="00494A84"/>
    <w:rsid w:val="00494D91"/>
    <w:rsid w:val="004962AE"/>
    <w:rsid w:val="00496A2C"/>
    <w:rsid w:val="00496A6D"/>
    <w:rsid w:val="00496BE8"/>
    <w:rsid w:val="0049729F"/>
    <w:rsid w:val="0049762E"/>
    <w:rsid w:val="00497A23"/>
    <w:rsid w:val="00497E6B"/>
    <w:rsid w:val="004A08E7"/>
    <w:rsid w:val="004A11DD"/>
    <w:rsid w:val="004A1502"/>
    <w:rsid w:val="004A2331"/>
    <w:rsid w:val="004A4070"/>
    <w:rsid w:val="004A491C"/>
    <w:rsid w:val="004A4B15"/>
    <w:rsid w:val="004A5C89"/>
    <w:rsid w:val="004A5D74"/>
    <w:rsid w:val="004A6131"/>
    <w:rsid w:val="004A63A3"/>
    <w:rsid w:val="004A695D"/>
    <w:rsid w:val="004A6A27"/>
    <w:rsid w:val="004A6D52"/>
    <w:rsid w:val="004A73E5"/>
    <w:rsid w:val="004B0E2D"/>
    <w:rsid w:val="004B10D6"/>
    <w:rsid w:val="004B3037"/>
    <w:rsid w:val="004B3CA7"/>
    <w:rsid w:val="004B3F13"/>
    <w:rsid w:val="004B3FEF"/>
    <w:rsid w:val="004B46AA"/>
    <w:rsid w:val="004B48D6"/>
    <w:rsid w:val="004B6359"/>
    <w:rsid w:val="004B68B6"/>
    <w:rsid w:val="004B68F8"/>
    <w:rsid w:val="004B76EF"/>
    <w:rsid w:val="004B7957"/>
    <w:rsid w:val="004C0C92"/>
    <w:rsid w:val="004C148A"/>
    <w:rsid w:val="004C19F3"/>
    <w:rsid w:val="004C1FC0"/>
    <w:rsid w:val="004C22A6"/>
    <w:rsid w:val="004C2392"/>
    <w:rsid w:val="004C2785"/>
    <w:rsid w:val="004C3619"/>
    <w:rsid w:val="004C3BD9"/>
    <w:rsid w:val="004C4634"/>
    <w:rsid w:val="004C6DC8"/>
    <w:rsid w:val="004D07B2"/>
    <w:rsid w:val="004D1BA2"/>
    <w:rsid w:val="004D20D3"/>
    <w:rsid w:val="004D23DF"/>
    <w:rsid w:val="004D2434"/>
    <w:rsid w:val="004D444C"/>
    <w:rsid w:val="004D679E"/>
    <w:rsid w:val="004D68D5"/>
    <w:rsid w:val="004D74DA"/>
    <w:rsid w:val="004D7F64"/>
    <w:rsid w:val="004E00F4"/>
    <w:rsid w:val="004E01E7"/>
    <w:rsid w:val="004E10DC"/>
    <w:rsid w:val="004E195C"/>
    <w:rsid w:val="004E3DDB"/>
    <w:rsid w:val="004E4464"/>
    <w:rsid w:val="004E4550"/>
    <w:rsid w:val="004E47A4"/>
    <w:rsid w:val="004E4BF3"/>
    <w:rsid w:val="004E5BE0"/>
    <w:rsid w:val="004E61CB"/>
    <w:rsid w:val="004E6864"/>
    <w:rsid w:val="004E6A17"/>
    <w:rsid w:val="004E6E8C"/>
    <w:rsid w:val="004E7CB9"/>
    <w:rsid w:val="004E7EC6"/>
    <w:rsid w:val="004E7FDB"/>
    <w:rsid w:val="004F01CE"/>
    <w:rsid w:val="004F02C7"/>
    <w:rsid w:val="004F085F"/>
    <w:rsid w:val="004F1CB5"/>
    <w:rsid w:val="004F21CE"/>
    <w:rsid w:val="004F343A"/>
    <w:rsid w:val="004F3635"/>
    <w:rsid w:val="004F367B"/>
    <w:rsid w:val="004F3AFC"/>
    <w:rsid w:val="004F3B3D"/>
    <w:rsid w:val="004F424A"/>
    <w:rsid w:val="004F45F7"/>
    <w:rsid w:val="004F4ED9"/>
    <w:rsid w:val="004F6007"/>
    <w:rsid w:val="005013E7"/>
    <w:rsid w:val="005019AD"/>
    <w:rsid w:val="00501EFC"/>
    <w:rsid w:val="005022B9"/>
    <w:rsid w:val="00502E05"/>
    <w:rsid w:val="0050559F"/>
    <w:rsid w:val="00505F2F"/>
    <w:rsid w:val="005069F1"/>
    <w:rsid w:val="00506FDA"/>
    <w:rsid w:val="0050766E"/>
    <w:rsid w:val="005077A8"/>
    <w:rsid w:val="0051005E"/>
    <w:rsid w:val="005106FA"/>
    <w:rsid w:val="00510A9E"/>
    <w:rsid w:val="00511796"/>
    <w:rsid w:val="005117EA"/>
    <w:rsid w:val="005120E9"/>
    <w:rsid w:val="005128E3"/>
    <w:rsid w:val="0051296F"/>
    <w:rsid w:val="00512ECF"/>
    <w:rsid w:val="00514720"/>
    <w:rsid w:val="00514D35"/>
    <w:rsid w:val="00514EE3"/>
    <w:rsid w:val="00516D2D"/>
    <w:rsid w:val="00520719"/>
    <w:rsid w:val="005213A6"/>
    <w:rsid w:val="00522245"/>
    <w:rsid w:val="005223A9"/>
    <w:rsid w:val="005231D5"/>
    <w:rsid w:val="00524CC4"/>
    <w:rsid w:val="005252B4"/>
    <w:rsid w:val="00525F55"/>
    <w:rsid w:val="0052623D"/>
    <w:rsid w:val="00526573"/>
    <w:rsid w:val="00530FCB"/>
    <w:rsid w:val="00531205"/>
    <w:rsid w:val="0053147D"/>
    <w:rsid w:val="0053191F"/>
    <w:rsid w:val="0053223F"/>
    <w:rsid w:val="005341EC"/>
    <w:rsid w:val="00534897"/>
    <w:rsid w:val="00535E85"/>
    <w:rsid w:val="00536530"/>
    <w:rsid w:val="00536F80"/>
    <w:rsid w:val="00541328"/>
    <w:rsid w:val="005413A0"/>
    <w:rsid w:val="005428CF"/>
    <w:rsid w:val="00542EF8"/>
    <w:rsid w:val="00542F83"/>
    <w:rsid w:val="005446A1"/>
    <w:rsid w:val="00544BC0"/>
    <w:rsid w:val="00544E5D"/>
    <w:rsid w:val="00545B5C"/>
    <w:rsid w:val="00545BAC"/>
    <w:rsid w:val="005466CA"/>
    <w:rsid w:val="00547BA6"/>
    <w:rsid w:val="00547DE1"/>
    <w:rsid w:val="00550AF5"/>
    <w:rsid w:val="00551718"/>
    <w:rsid w:val="00552459"/>
    <w:rsid w:val="00552A60"/>
    <w:rsid w:val="00552B4E"/>
    <w:rsid w:val="005532BB"/>
    <w:rsid w:val="00553766"/>
    <w:rsid w:val="005545C4"/>
    <w:rsid w:val="00554DA8"/>
    <w:rsid w:val="005551C0"/>
    <w:rsid w:val="00555DA4"/>
    <w:rsid w:val="00556729"/>
    <w:rsid w:val="00557079"/>
    <w:rsid w:val="0055767D"/>
    <w:rsid w:val="00557756"/>
    <w:rsid w:val="00560582"/>
    <w:rsid w:val="00560C6D"/>
    <w:rsid w:val="0056156E"/>
    <w:rsid w:val="005618A6"/>
    <w:rsid w:val="005630CE"/>
    <w:rsid w:val="00564DA4"/>
    <w:rsid w:val="005666AD"/>
    <w:rsid w:val="0056677E"/>
    <w:rsid w:val="00567ADF"/>
    <w:rsid w:val="00570D2C"/>
    <w:rsid w:val="005710D1"/>
    <w:rsid w:val="0057188D"/>
    <w:rsid w:val="00571D77"/>
    <w:rsid w:val="00572CD4"/>
    <w:rsid w:val="00572D6C"/>
    <w:rsid w:val="005731B2"/>
    <w:rsid w:val="0057383A"/>
    <w:rsid w:val="005738D4"/>
    <w:rsid w:val="00573AA9"/>
    <w:rsid w:val="00573CAE"/>
    <w:rsid w:val="00574B88"/>
    <w:rsid w:val="0057539A"/>
    <w:rsid w:val="00575A56"/>
    <w:rsid w:val="00576057"/>
    <w:rsid w:val="00576E99"/>
    <w:rsid w:val="0057700B"/>
    <w:rsid w:val="0057733A"/>
    <w:rsid w:val="00577465"/>
    <w:rsid w:val="005774E9"/>
    <w:rsid w:val="005777B2"/>
    <w:rsid w:val="005803EB"/>
    <w:rsid w:val="00580CD0"/>
    <w:rsid w:val="00581CB4"/>
    <w:rsid w:val="00581FA0"/>
    <w:rsid w:val="00582A9C"/>
    <w:rsid w:val="00583800"/>
    <w:rsid w:val="00583D77"/>
    <w:rsid w:val="00583FB8"/>
    <w:rsid w:val="00584A9A"/>
    <w:rsid w:val="00584C87"/>
    <w:rsid w:val="00585396"/>
    <w:rsid w:val="0058558D"/>
    <w:rsid w:val="00585643"/>
    <w:rsid w:val="00585E85"/>
    <w:rsid w:val="00585F79"/>
    <w:rsid w:val="005863B7"/>
    <w:rsid w:val="00586831"/>
    <w:rsid w:val="005900C7"/>
    <w:rsid w:val="00590F03"/>
    <w:rsid w:val="00590F31"/>
    <w:rsid w:val="0059168F"/>
    <w:rsid w:val="00591B88"/>
    <w:rsid w:val="00591D82"/>
    <w:rsid w:val="00592239"/>
    <w:rsid w:val="005929A3"/>
    <w:rsid w:val="00593786"/>
    <w:rsid w:val="00594C16"/>
    <w:rsid w:val="005952BF"/>
    <w:rsid w:val="00595CC2"/>
    <w:rsid w:val="00596751"/>
    <w:rsid w:val="00596F6E"/>
    <w:rsid w:val="005A05CD"/>
    <w:rsid w:val="005A083F"/>
    <w:rsid w:val="005A0B25"/>
    <w:rsid w:val="005A199E"/>
    <w:rsid w:val="005A1B43"/>
    <w:rsid w:val="005A1F13"/>
    <w:rsid w:val="005A2734"/>
    <w:rsid w:val="005A2FB4"/>
    <w:rsid w:val="005A3C9C"/>
    <w:rsid w:val="005A42DA"/>
    <w:rsid w:val="005A47D7"/>
    <w:rsid w:val="005A5A82"/>
    <w:rsid w:val="005A5C06"/>
    <w:rsid w:val="005A5C27"/>
    <w:rsid w:val="005A6997"/>
    <w:rsid w:val="005A6B1A"/>
    <w:rsid w:val="005A6EAC"/>
    <w:rsid w:val="005A78FB"/>
    <w:rsid w:val="005A7D9C"/>
    <w:rsid w:val="005B12B1"/>
    <w:rsid w:val="005B1718"/>
    <w:rsid w:val="005B265B"/>
    <w:rsid w:val="005B2892"/>
    <w:rsid w:val="005B40F7"/>
    <w:rsid w:val="005B4144"/>
    <w:rsid w:val="005B4370"/>
    <w:rsid w:val="005B48D5"/>
    <w:rsid w:val="005B4D45"/>
    <w:rsid w:val="005B64A8"/>
    <w:rsid w:val="005B6660"/>
    <w:rsid w:val="005C1591"/>
    <w:rsid w:val="005C1E87"/>
    <w:rsid w:val="005C270A"/>
    <w:rsid w:val="005C44D6"/>
    <w:rsid w:val="005C49EA"/>
    <w:rsid w:val="005C4C44"/>
    <w:rsid w:val="005C4E67"/>
    <w:rsid w:val="005C5F48"/>
    <w:rsid w:val="005C61DC"/>
    <w:rsid w:val="005C62DD"/>
    <w:rsid w:val="005C6467"/>
    <w:rsid w:val="005C7867"/>
    <w:rsid w:val="005D04C6"/>
    <w:rsid w:val="005D066B"/>
    <w:rsid w:val="005D209E"/>
    <w:rsid w:val="005D22D9"/>
    <w:rsid w:val="005D2CD7"/>
    <w:rsid w:val="005D2E12"/>
    <w:rsid w:val="005D3A13"/>
    <w:rsid w:val="005D4624"/>
    <w:rsid w:val="005D4B73"/>
    <w:rsid w:val="005D4C45"/>
    <w:rsid w:val="005D5E94"/>
    <w:rsid w:val="005D65C0"/>
    <w:rsid w:val="005D6778"/>
    <w:rsid w:val="005D6D25"/>
    <w:rsid w:val="005E1A0B"/>
    <w:rsid w:val="005E1B32"/>
    <w:rsid w:val="005E323C"/>
    <w:rsid w:val="005E4150"/>
    <w:rsid w:val="005E4460"/>
    <w:rsid w:val="005E4684"/>
    <w:rsid w:val="005E46C3"/>
    <w:rsid w:val="005E4D76"/>
    <w:rsid w:val="005E553C"/>
    <w:rsid w:val="005E571F"/>
    <w:rsid w:val="005E6C40"/>
    <w:rsid w:val="005E7FF8"/>
    <w:rsid w:val="005F01E3"/>
    <w:rsid w:val="005F04DA"/>
    <w:rsid w:val="005F0F57"/>
    <w:rsid w:val="005F0F5B"/>
    <w:rsid w:val="005F15A1"/>
    <w:rsid w:val="005F28A2"/>
    <w:rsid w:val="005F2B20"/>
    <w:rsid w:val="005F3CD4"/>
    <w:rsid w:val="005F469A"/>
    <w:rsid w:val="005F4C45"/>
    <w:rsid w:val="005F54A3"/>
    <w:rsid w:val="005F5A5A"/>
    <w:rsid w:val="005F7062"/>
    <w:rsid w:val="005F7357"/>
    <w:rsid w:val="006002E0"/>
    <w:rsid w:val="00600AD3"/>
    <w:rsid w:val="00600D28"/>
    <w:rsid w:val="00601193"/>
    <w:rsid w:val="00601941"/>
    <w:rsid w:val="00601B45"/>
    <w:rsid w:val="00601FB4"/>
    <w:rsid w:val="00604AD7"/>
    <w:rsid w:val="0060534F"/>
    <w:rsid w:val="006060DA"/>
    <w:rsid w:val="006064B9"/>
    <w:rsid w:val="00607065"/>
    <w:rsid w:val="006072D8"/>
    <w:rsid w:val="00607640"/>
    <w:rsid w:val="00607CEA"/>
    <w:rsid w:val="00610801"/>
    <w:rsid w:val="00610B5E"/>
    <w:rsid w:val="00611342"/>
    <w:rsid w:val="0061156E"/>
    <w:rsid w:val="00611B88"/>
    <w:rsid w:val="00611DFE"/>
    <w:rsid w:val="00613375"/>
    <w:rsid w:val="00613404"/>
    <w:rsid w:val="006143FA"/>
    <w:rsid w:val="00614BB9"/>
    <w:rsid w:val="00614CEF"/>
    <w:rsid w:val="006151B3"/>
    <w:rsid w:val="006159DF"/>
    <w:rsid w:val="00615D2B"/>
    <w:rsid w:val="006160DE"/>
    <w:rsid w:val="00616166"/>
    <w:rsid w:val="006172F0"/>
    <w:rsid w:val="00620AAB"/>
    <w:rsid w:val="00620F97"/>
    <w:rsid w:val="00621C2C"/>
    <w:rsid w:val="0062316B"/>
    <w:rsid w:val="0062319B"/>
    <w:rsid w:val="00623A89"/>
    <w:rsid w:val="00623A96"/>
    <w:rsid w:val="00624614"/>
    <w:rsid w:val="0062483C"/>
    <w:rsid w:val="00624849"/>
    <w:rsid w:val="00624EBD"/>
    <w:rsid w:val="00625381"/>
    <w:rsid w:val="0062716F"/>
    <w:rsid w:val="006278D3"/>
    <w:rsid w:val="006279F9"/>
    <w:rsid w:val="00627F66"/>
    <w:rsid w:val="00630143"/>
    <w:rsid w:val="00631760"/>
    <w:rsid w:val="006318D8"/>
    <w:rsid w:val="00631FFE"/>
    <w:rsid w:val="00632020"/>
    <w:rsid w:val="006344AA"/>
    <w:rsid w:val="006346BC"/>
    <w:rsid w:val="00634C0A"/>
    <w:rsid w:val="00634CC0"/>
    <w:rsid w:val="006355DF"/>
    <w:rsid w:val="006358F5"/>
    <w:rsid w:val="006379A4"/>
    <w:rsid w:val="00642480"/>
    <w:rsid w:val="00642600"/>
    <w:rsid w:val="0064343F"/>
    <w:rsid w:val="00644766"/>
    <w:rsid w:val="00644B64"/>
    <w:rsid w:val="00645C94"/>
    <w:rsid w:val="00646F71"/>
    <w:rsid w:val="006501B1"/>
    <w:rsid w:val="006506E2"/>
    <w:rsid w:val="00650C0B"/>
    <w:rsid w:val="00650CBA"/>
    <w:rsid w:val="0065150C"/>
    <w:rsid w:val="00651B5D"/>
    <w:rsid w:val="0065230C"/>
    <w:rsid w:val="0065316D"/>
    <w:rsid w:val="006536E8"/>
    <w:rsid w:val="00653AB2"/>
    <w:rsid w:val="006541F8"/>
    <w:rsid w:val="0065430A"/>
    <w:rsid w:val="006546A5"/>
    <w:rsid w:val="00655687"/>
    <w:rsid w:val="00655D16"/>
    <w:rsid w:val="006562C0"/>
    <w:rsid w:val="00657A7C"/>
    <w:rsid w:val="00661BE1"/>
    <w:rsid w:val="00662406"/>
    <w:rsid w:val="00663CCB"/>
    <w:rsid w:val="00664247"/>
    <w:rsid w:val="0066433C"/>
    <w:rsid w:val="00664468"/>
    <w:rsid w:val="0066468C"/>
    <w:rsid w:val="00664E54"/>
    <w:rsid w:val="00664EE4"/>
    <w:rsid w:val="006650AB"/>
    <w:rsid w:val="00666070"/>
    <w:rsid w:val="00666329"/>
    <w:rsid w:val="006664C8"/>
    <w:rsid w:val="00667385"/>
    <w:rsid w:val="006678B0"/>
    <w:rsid w:val="00667EEF"/>
    <w:rsid w:val="006705C4"/>
    <w:rsid w:val="00671D7C"/>
    <w:rsid w:val="006727F3"/>
    <w:rsid w:val="006736EE"/>
    <w:rsid w:val="00673714"/>
    <w:rsid w:val="00674ABF"/>
    <w:rsid w:val="00674C8E"/>
    <w:rsid w:val="00674F2E"/>
    <w:rsid w:val="006768F7"/>
    <w:rsid w:val="00676BD8"/>
    <w:rsid w:val="00676F65"/>
    <w:rsid w:val="00680687"/>
    <w:rsid w:val="00681197"/>
    <w:rsid w:val="0068191A"/>
    <w:rsid w:val="00681E39"/>
    <w:rsid w:val="00683932"/>
    <w:rsid w:val="006853BB"/>
    <w:rsid w:val="00686921"/>
    <w:rsid w:val="00686C0B"/>
    <w:rsid w:val="00687737"/>
    <w:rsid w:val="006908D6"/>
    <w:rsid w:val="006915C8"/>
    <w:rsid w:val="00691E38"/>
    <w:rsid w:val="0069373D"/>
    <w:rsid w:val="0069454C"/>
    <w:rsid w:val="00694935"/>
    <w:rsid w:val="00694E37"/>
    <w:rsid w:val="006962AD"/>
    <w:rsid w:val="006963EC"/>
    <w:rsid w:val="006978D8"/>
    <w:rsid w:val="00697BAF"/>
    <w:rsid w:val="006A02EC"/>
    <w:rsid w:val="006A0583"/>
    <w:rsid w:val="006A1865"/>
    <w:rsid w:val="006A1A17"/>
    <w:rsid w:val="006A32F4"/>
    <w:rsid w:val="006A38E4"/>
    <w:rsid w:val="006A38EF"/>
    <w:rsid w:val="006A44B0"/>
    <w:rsid w:val="006A6080"/>
    <w:rsid w:val="006A63A3"/>
    <w:rsid w:val="006A6441"/>
    <w:rsid w:val="006A68FB"/>
    <w:rsid w:val="006A6A84"/>
    <w:rsid w:val="006A6EA0"/>
    <w:rsid w:val="006A797B"/>
    <w:rsid w:val="006A7B83"/>
    <w:rsid w:val="006B14DA"/>
    <w:rsid w:val="006B1A70"/>
    <w:rsid w:val="006B29BF"/>
    <w:rsid w:val="006B2A9F"/>
    <w:rsid w:val="006B40E6"/>
    <w:rsid w:val="006B4547"/>
    <w:rsid w:val="006B4924"/>
    <w:rsid w:val="006B5339"/>
    <w:rsid w:val="006B584B"/>
    <w:rsid w:val="006B661D"/>
    <w:rsid w:val="006B6994"/>
    <w:rsid w:val="006B7831"/>
    <w:rsid w:val="006B78CB"/>
    <w:rsid w:val="006C0562"/>
    <w:rsid w:val="006C0844"/>
    <w:rsid w:val="006C2319"/>
    <w:rsid w:val="006C2EBA"/>
    <w:rsid w:val="006C341A"/>
    <w:rsid w:val="006C6331"/>
    <w:rsid w:val="006C7012"/>
    <w:rsid w:val="006C7071"/>
    <w:rsid w:val="006D016D"/>
    <w:rsid w:val="006D12E7"/>
    <w:rsid w:val="006D131C"/>
    <w:rsid w:val="006D28D4"/>
    <w:rsid w:val="006D47B7"/>
    <w:rsid w:val="006D48DA"/>
    <w:rsid w:val="006D4CD9"/>
    <w:rsid w:val="006D5913"/>
    <w:rsid w:val="006D5A3B"/>
    <w:rsid w:val="006D611E"/>
    <w:rsid w:val="006D6A0B"/>
    <w:rsid w:val="006E11D8"/>
    <w:rsid w:val="006E1355"/>
    <w:rsid w:val="006E1364"/>
    <w:rsid w:val="006E3172"/>
    <w:rsid w:val="006E33E0"/>
    <w:rsid w:val="006E34F2"/>
    <w:rsid w:val="006E4064"/>
    <w:rsid w:val="006E5166"/>
    <w:rsid w:val="006E5F49"/>
    <w:rsid w:val="006E66EA"/>
    <w:rsid w:val="006E6803"/>
    <w:rsid w:val="006E6BCD"/>
    <w:rsid w:val="006E6F85"/>
    <w:rsid w:val="006E7179"/>
    <w:rsid w:val="006E728B"/>
    <w:rsid w:val="006E7388"/>
    <w:rsid w:val="006E75BE"/>
    <w:rsid w:val="006F05C5"/>
    <w:rsid w:val="006F1806"/>
    <w:rsid w:val="006F3DE9"/>
    <w:rsid w:val="006F4E43"/>
    <w:rsid w:val="006F5B40"/>
    <w:rsid w:val="006F5B9F"/>
    <w:rsid w:val="006F5C02"/>
    <w:rsid w:val="006F5FC0"/>
    <w:rsid w:val="006F63A7"/>
    <w:rsid w:val="006F66D2"/>
    <w:rsid w:val="006F7A34"/>
    <w:rsid w:val="0070122E"/>
    <w:rsid w:val="00701489"/>
    <w:rsid w:val="007024BA"/>
    <w:rsid w:val="00704201"/>
    <w:rsid w:val="00705E78"/>
    <w:rsid w:val="00707B29"/>
    <w:rsid w:val="00707F6A"/>
    <w:rsid w:val="00710105"/>
    <w:rsid w:val="00711923"/>
    <w:rsid w:val="00712521"/>
    <w:rsid w:val="0071370B"/>
    <w:rsid w:val="00714E72"/>
    <w:rsid w:val="00715834"/>
    <w:rsid w:val="007160EB"/>
    <w:rsid w:val="007171DE"/>
    <w:rsid w:val="007172FD"/>
    <w:rsid w:val="00717308"/>
    <w:rsid w:val="00717D96"/>
    <w:rsid w:val="007208AB"/>
    <w:rsid w:val="00720937"/>
    <w:rsid w:val="00720CF6"/>
    <w:rsid w:val="00721675"/>
    <w:rsid w:val="00721D49"/>
    <w:rsid w:val="00722625"/>
    <w:rsid w:val="00723FD7"/>
    <w:rsid w:val="00724CFB"/>
    <w:rsid w:val="007250E2"/>
    <w:rsid w:val="00726523"/>
    <w:rsid w:val="0072666A"/>
    <w:rsid w:val="00726C7D"/>
    <w:rsid w:val="0073001E"/>
    <w:rsid w:val="00731FEC"/>
    <w:rsid w:val="007328BB"/>
    <w:rsid w:val="007328F8"/>
    <w:rsid w:val="00734841"/>
    <w:rsid w:val="00735092"/>
    <w:rsid w:val="00735185"/>
    <w:rsid w:val="00737270"/>
    <w:rsid w:val="0074046B"/>
    <w:rsid w:val="00741AB8"/>
    <w:rsid w:val="0074319F"/>
    <w:rsid w:val="007438CB"/>
    <w:rsid w:val="007438F0"/>
    <w:rsid w:val="00743D78"/>
    <w:rsid w:val="00743FA4"/>
    <w:rsid w:val="00747BE3"/>
    <w:rsid w:val="00747C1A"/>
    <w:rsid w:val="007500F2"/>
    <w:rsid w:val="0075059D"/>
    <w:rsid w:val="007510A6"/>
    <w:rsid w:val="00751C9A"/>
    <w:rsid w:val="007532B5"/>
    <w:rsid w:val="007534C0"/>
    <w:rsid w:val="007537CE"/>
    <w:rsid w:val="00753873"/>
    <w:rsid w:val="00753AA1"/>
    <w:rsid w:val="00753B45"/>
    <w:rsid w:val="0075536B"/>
    <w:rsid w:val="007554DA"/>
    <w:rsid w:val="007558AC"/>
    <w:rsid w:val="007558E6"/>
    <w:rsid w:val="0075688B"/>
    <w:rsid w:val="00756900"/>
    <w:rsid w:val="00757E42"/>
    <w:rsid w:val="0076005D"/>
    <w:rsid w:val="00760CC0"/>
    <w:rsid w:val="00761B77"/>
    <w:rsid w:val="00761FEA"/>
    <w:rsid w:val="007620C8"/>
    <w:rsid w:val="00762178"/>
    <w:rsid w:val="00762AD0"/>
    <w:rsid w:val="00762D19"/>
    <w:rsid w:val="00763F19"/>
    <w:rsid w:val="007640C4"/>
    <w:rsid w:val="0076510D"/>
    <w:rsid w:val="007653EB"/>
    <w:rsid w:val="007679B0"/>
    <w:rsid w:val="007711FF"/>
    <w:rsid w:val="00771ED4"/>
    <w:rsid w:val="0077242F"/>
    <w:rsid w:val="00772717"/>
    <w:rsid w:val="00774E4F"/>
    <w:rsid w:val="00775C4C"/>
    <w:rsid w:val="0077671B"/>
    <w:rsid w:val="00776EE6"/>
    <w:rsid w:val="00780C84"/>
    <w:rsid w:val="0078165F"/>
    <w:rsid w:val="007817AC"/>
    <w:rsid w:val="00782843"/>
    <w:rsid w:val="007832FA"/>
    <w:rsid w:val="007833B5"/>
    <w:rsid w:val="007840BE"/>
    <w:rsid w:val="0078551D"/>
    <w:rsid w:val="0078769D"/>
    <w:rsid w:val="00787994"/>
    <w:rsid w:val="00787D18"/>
    <w:rsid w:val="00787DF4"/>
    <w:rsid w:val="00790425"/>
    <w:rsid w:val="007906D7"/>
    <w:rsid w:val="007917ED"/>
    <w:rsid w:val="007918DB"/>
    <w:rsid w:val="00791C23"/>
    <w:rsid w:val="00792C0D"/>
    <w:rsid w:val="00792C5A"/>
    <w:rsid w:val="007930FD"/>
    <w:rsid w:val="00793694"/>
    <w:rsid w:val="007938D8"/>
    <w:rsid w:val="00794E82"/>
    <w:rsid w:val="007959C9"/>
    <w:rsid w:val="00795EEF"/>
    <w:rsid w:val="00796E1A"/>
    <w:rsid w:val="00796F40"/>
    <w:rsid w:val="007A0F8D"/>
    <w:rsid w:val="007A1CC0"/>
    <w:rsid w:val="007A4AB7"/>
    <w:rsid w:val="007A55AF"/>
    <w:rsid w:val="007A7A80"/>
    <w:rsid w:val="007B155D"/>
    <w:rsid w:val="007B1564"/>
    <w:rsid w:val="007B17B4"/>
    <w:rsid w:val="007B2A46"/>
    <w:rsid w:val="007B2CB4"/>
    <w:rsid w:val="007B377D"/>
    <w:rsid w:val="007B594F"/>
    <w:rsid w:val="007B6E90"/>
    <w:rsid w:val="007C05C4"/>
    <w:rsid w:val="007C07E8"/>
    <w:rsid w:val="007C286D"/>
    <w:rsid w:val="007C62C1"/>
    <w:rsid w:val="007C6715"/>
    <w:rsid w:val="007C683D"/>
    <w:rsid w:val="007C6A95"/>
    <w:rsid w:val="007C779B"/>
    <w:rsid w:val="007D0678"/>
    <w:rsid w:val="007D096C"/>
    <w:rsid w:val="007D0CD0"/>
    <w:rsid w:val="007D2A0E"/>
    <w:rsid w:val="007D3344"/>
    <w:rsid w:val="007D397B"/>
    <w:rsid w:val="007D431D"/>
    <w:rsid w:val="007D44A5"/>
    <w:rsid w:val="007D4731"/>
    <w:rsid w:val="007D4CF0"/>
    <w:rsid w:val="007D4D26"/>
    <w:rsid w:val="007D5B60"/>
    <w:rsid w:val="007D6DBC"/>
    <w:rsid w:val="007E07C1"/>
    <w:rsid w:val="007E0B98"/>
    <w:rsid w:val="007E18CB"/>
    <w:rsid w:val="007E31E4"/>
    <w:rsid w:val="007E3A48"/>
    <w:rsid w:val="007E40E5"/>
    <w:rsid w:val="007E43BF"/>
    <w:rsid w:val="007E534D"/>
    <w:rsid w:val="007E5522"/>
    <w:rsid w:val="007E5B35"/>
    <w:rsid w:val="007E6B15"/>
    <w:rsid w:val="007E71EF"/>
    <w:rsid w:val="007E7617"/>
    <w:rsid w:val="007E7E89"/>
    <w:rsid w:val="007F28B3"/>
    <w:rsid w:val="007F356A"/>
    <w:rsid w:val="007F3A2B"/>
    <w:rsid w:val="007F3A36"/>
    <w:rsid w:val="007F40A7"/>
    <w:rsid w:val="007F4215"/>
    <w:rsid w:val="007F5217"/>
    <w:rsid w:val="007F55DB"/>
    <w:rsid w:val="007F5AD4"/>
    <w:rsid w:val="007F7031"/>
    <w:rsid w:val="007F7045"/>
    <w:rsid w:val="007F767E"/>
    <w:rsid w:val="00800123"/>
    <w:rsid w:val="00800228"/>
    <w:rsid w:val="008025C5"/>
    <w:rsid w:val="008030A8"/>
    <w:rsid w:val="0080360B"/>
    <w:rsid w:val="00803694"/>
    <w:rsid w:val="00803EC9"/>
    <w:rsid w:val="0080493A"/>
    <w:rsid w:val="00804C9D"/>
    <w:rsid w:val="008052C3"/>
    <w:rsid w:val="00806B71"/>
    <w:rsid w:val="008103B9"/>
    <w:rsid w:val="00810A4F"/>
    <w:rsid w:val="008123B0"/>
    <w:rsid w:val="0081252E"/>
    <w:rsid w:val="00812A67"/>
    <w:rsid w:val="00812CBB"/>
    <w:rsid w:val="00813137"/>
    <w:rsid w:val="0081482B"/>
    <w:rsid w:val="00814B4D"/>
    <w:rsid w:val="00814E83"/>
    <w:rsid w:val="008155E2"/>
    <w:rsid w:val="0081669F"/>
    <w:rsid w:val="008175B5"/>
    <w:rsid w:val="00820FDC"/>
    <w:rsid w:val="00821187"/>
    <w:rsid w:val="008221DE"/>
    <w:rsid w:val="00822304"/>
    <w:rsid w:val="00822332"/>
    <w:rsid w:val="0082237B"/>
    <w:rsid w:val="008223C1"/>
    <w:rsid w:val="008249DD"/>
    <w:rsid w:val="00824FB0"/>
    <w:rsid w:val="008253CB"/>
    <w:rsid w:val="00825755"/>
    <w:rsid w:val="00825D4A"/>
    <w:rsid w:val="008260CD"/>
    <w:rsid w:val="00826688"/>
    <w:rsid w:val="00826A6F"/>
    <w:rsid w:val="00826D5F"/>
    <w:rsid w:val="0083032D"/>
    <w:rsid w:val="00830D59"/>
    <w:rsid w:val="00831E5E"/>
    <w:rsid w:val="008326D6"/>
    <w:rsid w:val="008339E6"/>
    <w:rsid w:val="0083429D"/>
    <w:rsid w:val="00834809"/>
    <w:rsid w:val="008356AB"/>
    <w:rsid w:val="00835B17"/>
    <w:rsid w:val="00837C4A"/>
    <w:rsid w:val="00837DD7"/>
    <w:rsid w:val="00841B4D"/>
    <w:rsid w:val="008421EE"/>
    <w:rsid w:val="00842A4F"/>
    <w:rsid w:val="00842B10"/>
    <w:rsid w:val="00843311"/>
    <w:rsid w:val="00843FF3"/>
    <w:rsid w:val="0084402F"/>
    <w:rsid w:val="00844189"/>
    <w:rsid w:val="00844A6C"/>
    <w:rsid w:val="008454A1"/>
    <w:rsid w:val="00845645"/>
    <w:rsid w:val="0084589B"/>
    <w:rsid w:val="00846C65"/>
    <w:rsid w:val="00846F62"/>
    <w:rsid w:val="008471B2"/>
    <w:rsid w:val="00847E07"/>
    <w:rsid w:val="008504DF"/>
    <w:rsid w:val="00850BE9"/>
    <w:rsid w:val="00850E4E"/>
    <w:rsid w:val="00850F0D"/>
    <w:rsid w:val="008514A7"/>
    <w:rsid w:val="00851923"/>
    <w:rsid w:val="00852AED"/>
    <w:rsid w:val="00852E6E"/>
    <w:rsid w:val="00852FCB"/>
    <w:rsid w:val="008537D1"/>
    <w:rsid w:val="00853D5D"/>
    <w:rsid w:val="00853E9F"/>
    <w:rsid w:val="00854672"/>
    <w:rsid w:val="00854B19"/>
    <w:rsid w:val="00854EF6"/>
    <w:rsid w:val="0085597E"/>
    <w:rsid w:val="008564E1"/>
    <w:rsid w:val="008567A6"/>
    <w:rsid w:val="00856BF0"/>
    <w:rsid w:val="00857DA9"/>
    <w:rsid w:val="008606F6"/>
    <w:rsid w:val="00860FB7"/>
    <w:rsid w:val="008612BE"/>
    <w:rsid w:val="008619F3"/>
    <w:rsid w:val="008620E2"/>
    <w:rsid w:val="00863449"/>
    <w:rsid w:val="00864389"/>
    <w:rsid w:val="00864B40"/>
    <w:rsid w:val="00866600"/>
    <w:rsid w:val="00867872"/>
    <w:rsid w:val="008678A8"/>
    <w:rsid w:val="00870619"/>
    <w:rsid w:val="00870CEA"/>
    <w:rsid w:val="008721F1"/>
    <w:rsid w:val="00875439"/>
    <w:rsid w:val="008761F8"/>
    <w:rsid w:val="008762AF"/>
    <w:rsid w:val="008766C7"/>
    <w:rsid w:val="00876C3A"/>
    <w:rsid w:val="008777B7"/>
    <w:rsid w:val="008778F0"/>
    <w:rsid w:val="00882F17"/>
    <w:rsid w:val="00883EA6"/>
    <w:rsid w:val="00886F80"/>
    <w:rsid w:val="00887124"/>
    <w:rsid w:val="008902C2"/>
    <w:rsid w:val="00890A2C"/>
    <w:rsid w:val="008911E7"/>
    <w:rsid w:val="00891374"/>
    <w:rsid w:val="00892D9A"/>
    <w:rsid w:val="00893BA2"/>
    <w:rsid w:val="00895C75"/>
    <w:rsid w:val="008960BF"/>
    <w:rsid w:val="00896E15"/>
    <w:rsid w:val="008A08DA"/>
    <w:rsid w:val="008A1271"/>
    <w:rsid w:val="008A2061"/>
    <w:rsid w:val="008A2488"/>
    <w:rsid w:val="008A26A4"/>
    <w:rsid w:val="008A31EB"/>
    <w:rsid w:val="008A3B96"/>
    <w:rsid w:val="008A4D1E"/>
    <w:rsid w:val="008A4FFA"/>
    <w:rsid w:val="008A56C0"/>
    <w:rsid w:val="008A6163"/>
    <w:rsid w:val="008A661F"/>
    <w:rsid w:val="008A7ADF"/>
    <w:rsid w:val="008A7B33"/>
    <w:rsid w:val="008B04C5"/>
    <w:rsid w:val="008B13E0"/>
    <w:rsid w:val="008B1ACF"/>
    <w:rsid w:val="008B2F48"/>
    <w:rsid w:val="008B3E7F"/>
    <w:rsid w:val="008B494D"/>
    <w:rsid w:val="008B573E"/>
    <w:rsid w:val="008B63BF"/>
    <w:rsid w:val="008B732E"/>
    <w:rsid w:val="008C0B4C"/>
    <w:rsid w:val="008C1907"/>
    <w:rsid w:val="008C23DA"/>
    <w:rsid w:val="008C2F7A"/>
    <w:rsid w:val="008C3A8A"/>
    <w:rsid w:val="008C40C6"/>
    <w:rsid w:val="008C446B"/>
    <w:rsid w:val="008C4DCF"/>
    <w:rsid w:val="008C4F2D"/>
    <w:rsid w:val="008C502F"/>
    <w:rsid w:val="008C5A82"/>
    <w:rsid w:val="008C7D30"/>
    <w:rsid w:val="008D0893"/>
    <w:rsid w:val="008D1C8E"/>
    <w:rsid w:val="008D2088"/>
    <w:rsid w:val="008D24C7"/>
    <w:rsid w:val="008D5296"/>
    <w:rsid w:val="008D618E"/>
    <w:rsid w:val="008D61E1"/>
    <w:rsid w:val="008D64DB"/>
    <w:rsid w:val="008D6512"/>
    <w:rsid w:val="008E15D9"/>
    <w:rsid w:val="008E1EF5"/>
    <w:rsid w:val="008E1F3A"/>
    <w:rsid w:val="008E2CB2"/>
    <w:rsid w:val="008E3F1C"/>
    <w:rsid w:val="008E4F03"/>
    <w:rsid w:val="008E567C"/>
    <w:rsid w:val="008E5FA7"/>
    <w:rsid w:val="008E7D0D"/>
    <w:rsid w:val="008F067D"/>
    <w:rsid w:val="008F06B3"/>
    <w:rsid w:val="008F0EFC"/>
    <w:rsid w:val="008F1714"/>
    <w:rsid w:val="008F2891"/>
    <w:rsid w:val="008F2A53"/>
    <w:rsid w:val="008F2FF8"/>
    <w:rsid w:val="008F35B6"/>
    <w:rsid w:val="008F3BAA"/>
    <w:rsid w:val="008F3CC1"/>
    <w:rsid w:val="008F4280"/>
    <w:rsid w:val="008F4623"/>
    <w:rsid w:val="008F4FF4"/>
    <w:rsid w:val="008F5679"/>
    <w:rsid w:val="008F5C6E"/>
    <w:rsid w:val="008F6204"/>
    <w:rsid w:val="008F6CD8"/>
    <w:rsid w:val="008F6D28"/>
    <w:rsid w:val="008F7818"/>
    <w:rsid w:val="008F7CDF"/>
    <w:rsid w:val="00900800"/>
    <w:rsid w:val="0090222B"/>
    <w:rsid w:val="00902BC2"/>
    <w:rsid w:val="00902DBB"/>
    <w:rsid w:val="00903E7E"/>
    <w:rsid w:val="009049B8"/>
    <w:rsid w:val="00904E12"/>
    <w:rsid w:val="009050AF"/>
    <w:rsid w:val="00905D6B"/>
    <w:rsid w:val="00907459"/>
    <w:rsid w:val="009074BD"/>
    <w:rsid w:val="00907720"/>
    <w:rsid w:val="00907B4C"/>
    <w:rsid w:val="00910949"/>
    <w:rsid w:val="00911235"/>
    <w:rsid w:val="00911A7D"/>
    <w:rsid w:val="009121B3"/>
    <w:rsid w:val="00912451"/>
    <w:rsid w:val="00912FC2"/>
    <w:rsid w:val="00913969"/>
    <w:rsid w:val="00913F38"/>
    <w:rsid w:val="00913F42"/>
    <w:rsid w:val="0091528F"/>
    <w:rsid w:val="00915484"/>
    <w:rsid w:val="0091561A"/>
    <w:rsid w:val="009157D1"/>
    <w:rsid w:val="00915949"/>
    <w:rsid w:val="00915E9B"/>
    <w:rsid w:val="00916762"/>
    <w:rsid w:val="0091728B"/>
    <w:rsid w:val="00917E22"/>
    <w:rsid w:val="00920D90"/>
    <w:rsid w:val="00921674"/>
    <w:rsid w:val="009218A2"/>
    <w:rsid w:val="00921CF7"/>
    <w:rsid w:val="00922466"/>
    <w:rsid w:val="0092409E"/>
    <w:rsid w:val="009245CB"/>
    <w:rsid w:val="00924DD0"/>
    <w:rsid w:val="009263C9"/>
    <w:rsid w:val="0092671B"/>
    <w:rsid w:val="009271EB"/>
    <w:rsid w:val="009279CD"/>
    <w:rsid w:val="0093097C"/>
    <w:rsid w:val="009311CF"/>
    <w:rsid w:val="00931A1E"/>
    <w:rsid w:val="009326C2"/>
    <w:rsid w:val="00932AB9"/>
    <w:rsid w:val="009335B4"/>
    <w:rsid w:val="00933715"/>
    <w:rsid w:val="00933D2E"/>
    <w:rsid w:val="00934E63"/>
    <w:rsid w:val="00934F69"/>
    <w:rsid w:val="00935406"/>
    <w:rsid w:val="009362DA"/>
    <w:rsid w:val="00937442"/>
    <w:rsid w:val="009374EB"/>
    <w:rsid w:val="00937D8C"/>
    <w:rsid w:val="009400FA"/>
    <w:rsid w:val="00941786"/>
    <w:rsid w:val="00941C45"/>
    <w:rsid w:val="0094266A"/>
    <w:rsid w:val="009431E2"/>
    <w:rsid w:val="009432F3"/>
    <w:rsid w:val="00943F92"/>
    <w:rsid w:val="00944096"/>
    <w:rsid w:val="0094630A"/>
    <w:rsid w:val="00946536"/>
    <w:rsid w:val="009467F0"/>
    <w:rsid w:val="009473EE"/>
    <w:rsid w:val="00950116"/>
    <w:rsid w:val="00951C9B"/>
    <w:rsid w:val="0095217D"/>
    <w:rsid w:val="00953855"/>
    <w:rsid w:val="00953C0A"/>
    <w:rsid w:val="00953F41"/>
    <w:rsid w:val="00954D0B"/>
    <w:rsid w:val="009554E6"/>
    <w:rsid w:val="00955516"/>
    <w:rsid w:val="00956B3F"/>
    <w:rsid w:val="00956CF6"/>
    <w:rsid w:val="00956F5A"/>
    <w:rsid w:val="009570C9"/>
    <w:rsid w:val="009573D3"/>
    <w:rsid w:val="0096059B"/>
    <w:rsid w:val="00960649"/>
    <w:rsid w:val="00960AEF"/>
    <w:rsid w:val="0096141C"/>
    <w:rsid w:val="00962768"/>
    <w:rsid w:val="009640B9"/>
    <w:rsid w:val="00964A6D"/>
    <w:rsid w:val="00965027"/>
    <w:rsid w:val="0096519F"/>
    <w:rsid w:val="00965D58"/>
    <w:rsid w:val="00965EDF"/>
    <w:rsid w:val="0096688B"/>
    <w:rsid w:val="00970724"/>
    <w:rsid w:val="009709FF"/>
    <w:rsid w:val="00971367"/>
    <w:rsid w:val="00971DCC"/>
    <w:rsid w:val="00972561"/>
    <w:rsid w:val="00973466"/>
    <w:rsid w:val="0097399E"/>
    <w:rsid w:val="009744A5"/>
    <w:rsid w:val="009757E1"/>
    <w:rsid w:val="009777E7"/>
    <w:rsid w:val="009810BB"/>
    <w:rsid w:val="00983366"/>
    <w:rsid w:val="00986179"/>
    <w:rsid w:val="00987FC8"/>
    <w:rsid w:val="00990137"/>
    <w:rsid w:val="00990FBE"/>
    <w:rsid w:val="00992596"/>
    <w:rsid w:val="0099301C"/>
    <w:rsid w:val="00993E11"/>
    <w:rsid w:val="00993F38"/>
    <w:rsid w:val="0099566C"/>
    <w:rsid w:val="00995750"/>
    <w:rsid w:val="00996AAD"/>
    <w:rsid w:val="00996D95"/>
    <w:rsid w:val="00997673"/>
    <w:rsid w:val="009976FE"/>
    <w:rsid w:val="009A0157"/>
    <w:rsid w:val="009A2816"/>
    <w:rsid w:val="009A2FA2"/>
    <w:rsid w:val="009A398C"/>
    <w:rsid w:val="009A3D4F"/>
    <w:rsid w:val="009A46F0"/>
    <w:rsid w:val="009A4EB1"/>
    <w:rsid w:val="009A587E"/>
    <w:rsid w:val="009A61DD"/>
    <w:rsid w:val="009A68D2"/>
    <w:rsid w:val="009A7363"/>
    <w:rsid w:val="009A7B38"/>
    <w:rsid w:val="009B027B"/>
    <w:rsid w:val="009B036D"/>
    <w:rsid w:val="009B0D80"/>
    <w:rsid w:val="009B0DEC"/>
    <w:rsid w:val="009B166D"/>
    <w:rsid w:val="009B27CA"/>
    <w:rsid w:val="009B3B6A"/>
    <w:rsid w:val="009B4045"/>
    <w:rsid w:val="009B4204"/>
    <w:rsid w:val="009B42DF"/>
    <w:rsid w:val="009B4A02"/>
    <w:rsid w:val="009B4B6B"/>
    <w:rsid w:val="009B5D54"/>
    <w:rsid w:val="009B62A2"/>
    <w:rsid w:val="009B6EB3"/>
    <w:rsid w:val="009B7EA5"/>
    <w:rsid w:val="009B7F24"/>
    <w:rsid w:val="009B7FD4"/>
    <w:rsid w:val="009C21F6"/>
    <w:rsid w:val="009C2316"/>
    <w:rsid w:val="009C243B"/>
    <w:rsid w:val="009C25B0"/>
    <w:rsid w:val="009C2D4E"/>
    <w:rsid w:val="009C3A55"/>
    <w:rsid w:val="009C49A7"/>
    <w:rsid w:val="009C6845"/>
    <w:rsid w:val="009D0158"/>
    <w:rsid w:val="009D094E"/>
    <w:rsid w:val="009D0CC5"/>
    <w:rsid w:val="009D1CA4"/>
    <w:rsid w:val="009D256F"/>
    <w:rsid w:val="009D27CD"/>
    <w:rsid w:val="009D33B8"/>
    <w:rsid w:val="009D350E"/>
    <w:rsid w:val="009D5F87"/>
    <w:rsid w:val="009D6607"/>
    <w:rsid w:val="009D791D"/>
    <w:rsid w:val="009E0AF7"/>
    <w:rsid w:val="009E0DDC"/>
    <w:rsid w:val="009E144B"/>
    <w:rsid w:val="009E18B0"/>
    <w:rsid w:val="009E1CCD"/>
    <w:rsid w:val="009E233A"/>
    <w:rsid w:val="009E4172"/>
    <w:rsid w:val="009E4318"/>
    <w:rsid w:val="009E457D"/>
    <w:rsid w:val="009E4B7B"/>
    <w:rsid w:val="009E63A1"/>
    <w:rsid w:val="009E69F5"/>
    <w:rsid w:val="009E6B1D"/>
    <w:rsid w:val="009F22B0"/>
    <w:rsid w:val="009F24D7"/>
    <w:rsid w:val="009F2709"/>
    <w:rsid w:val="009F2778"/>
    <w:rsid w:val="009F30D4"/>
    <w:rsid w:val="009F3EFE"/>
    <w:rsid w:val="009F42C3"/>
    <w:rsid w:val="009F4F66"/>
    <w:rsid w:val="009F77AE"/>
    <w:rsid w:val="009F7B2C"/>
    <w:rsid w:val="009F7FBB"/>
    <w:rsid w:val="00A0266F"/>
    <w:rsid w:val="00A02E26"/>
    <w:rsid w:val="00A03104"/>
    <w:rsid w:val="00A03A2F"/>
    <w:rsid w:val="00A04E66"/>
    <w:rsid w:val="00A05B56"/>
    <w:rsid w:val="00A06C4A"/>
    <w:rsid w:val="00A078B1"/>
    <w:rsid w:val="00A07B63"/>
    <w:rsid w:val="00A07E5E"/>
    <w:rsid w:val="00A1030E"/>
    <w:rsid w:val="00A106B8"/>
    <w:rsid w:val="00A10B54"/>
    <w:rsid w:val="00A10E42"/>
    <w:rsid w:val="00A124E6"/>
    <w:rsid w:val="00A125A3"/>
    <w:rsid w:val="00A125F0"/>
    <w:rsid w:val="00A1276B"/>
    <w:rsid w:val="00A131BA"/>
    <w:rsid w:val="00A1424E"/>
    <w:rsid w:val="00A143DB"/>
    <w:rsid w:val="00A14E6F"/>
    <w:rsid w:val="00A154FA"/>
    <w:rsid w:val="00A1556D"/>
    <w:rsid w:val="00A15707"/>
    <w:rsid w:val="00A15FC9"/>
    <w:rsid w:val="00A166F1"/>
    <w:rsid w:val="00A16B80"/>
    <w:rsid w:val="00A2023D"/>
    <w:rsid w:val="00A20A17"/>
    <w:rsid w:val="00A21AE1"/>
    <w:rsid w:val="00A21CED"/>
    <w:rsid w:val="00A21F40"/>
    <w:rsid w:val="00A2262D"/>
    <w:rsid w:val="00A2299D"/>
    <w:rsid w:val="00A22A47"/>
    <w:rsid w:val="00A23589"/>
    <w:rsid w:val="00A26112"/>
    <w:rsid w:val="00A26248"/>
    <w:rsid w:val="00A26B79"/>
    <w:rsid w:val="00A26ECA"/>
    <w:rsid w:val="00A27206"/>
    <w:rsid w:val="00A27424"/>
    <w:rsid w:val="00A27993"/>
    <w:rsid w:val="00A30BE5"/>
    <w:rsid w:val="00A311CE"/>
    <w:rsid w:val="00A33968"/>
    <w:rsid w:val="00A33DE6"/>
    <w:rsid w:val="00A34202"/>
    <w:rsid w:val="00A34636"/>
    <w:rsid w:val="00A34759"/>
    <w:rsid w:val="00A34A64"/>
    <w:rsid w:val="00A34CC9"/>
    <w:rsid w:val="00A34FA4"/>
    <w:rsid w:val="00A35AF4"/>
    <w:rsid w:val="00A35D0B"/>
    <w:rsid w:val="00A362E0"/>
    <w:rsid w:val="00A37209"/>
    <w:rsid w:val="00A37F26"/>
    <w:rsid w:val="00A40003"/>
    <w:rsid w:val="00A404E3"/>
    <w:rsid w:val="00A413E0"/>
    <w:rsid w:val="00A424FC"/>
    <w:rsid w:val="00A431D1"/>
    <w:rsid w:val="00A432DB"/>
    <w:rsid w:val="00A43CD1"/>
    <w:rsid w:val="00A442B0"/>
    <w:rsid w:val="00A44977"/>
    <w:rsid w:val="00A453A8"/>
    <w:rsid w:val="00A4605D"/>
    <w:rsid w:val="00A462AC"/>
    <w:rsid w:val="00A4732C"/>
    <w:rsid w:val="00A479E6"/>
    <w:rsid w:val="00A47E41"/>
    <w:rsid w:val="00A52741"/>
    <w:rsid w:val="00A5397C"/>
    <w:rsid w:val="00A53E45"/>
    <w:rsid w:val="00A54CA8"/>
    <w:rsid w:val="00A5597F"/>
    <w:rsid w:val="00A562E7"/>
    <w:rsid w:val="00A56DD4"/>
    <w:rsid w:val="00A57829"/>
    <w:rsid w:val="00A60FC1"/>
    <w:rsid w:val="00A622F8"/>
    <w:rsid w:val="00A62DFF"/>
    <w:rsid w:val="00A63873"/>
    <w:rsid w:val="00A642B4"/>
    <w:rsid w:val="00A64C07"/>
    <w:rsid w:val="00A6767D"/>
    <w:rsid w:val="00A67E2B"/>
    <w:rsid w:val="00A70533"/>
    <w:rsid w:val="00A70A37"/>
    <w:rsid w:val="00A713C9"/>
    <w:rsid w:val="00A71A33"/>
    <w:rsid w:val="00A72410"/>
    <w:rsid w:val="00A727C1"/>
    <w:rsid w:val="00A75039"/>
    <w:rsid w:val="00A8021E"/>
    <w:rsid w:val="00A80323"/>
    <w:rsid w:val="00A805CB"/>
    <w:rsid w:val="00A806AF"/>
    <w:rsid w:val="00A80E38"/>
    <w:rsid w:val="00A82020"/>
    <w:rsid w:val="00A82D92"/>
    <w:rsid w:val="00A83354"/>
    <w:rsid w:val="00A83B1D"/>
    <w:rsid w:val="00A84197"/>
    <w:rsid w:val="00A848CF"/>
    <w:rsid w:val="00A84BEF"/>
    <w:rsid w:val="00A84DE3"/>
    <w:rsid w:val="00A85A87"/>
    <w:rsid w:val="00A86221"/>
    <w:rsid w:val="00A87851"/>
    <w:rsid w:val="00A87959"/>
    <w:rsid w:val="00A87C8C"/>
    <w:rsid w:val="00A906FA"/>
    <w:rsid w:val="00A90883"/>
    <w:rsid w:val="00A916A6"/>
    <w:rsid w:val="00A92251"/>
    <w:rsid w:val="00A92E45"/>
    <w:rsid w:val="00A92F18"/>
    <w:rsid w:val="00A9343E"/>
    <w:rsid w:val="00A94224"/>
    <w:rsid w:val="00A94A8E"/>
    <w:rsid w:val="00A94C91"/>
    <w:rsid w:val="00A95127"/>
    <w:rsid w:val="00A95443"/>
    <w:rsid w:val="00A95B4C"/>
    <w:rsid w:val="00A9636D"/>
    <w:rsid w:val="00A96542"/>
    <w:rsid w:val="00A97563"/>
    <w:rsid w:val="00AA01F1"/>
    <w:rsid w:val="00AA15F0"/>
    <w:rsid w:val="00AA2689"/>
    <w:rsid w:val="00AA34D7"/>
    <w:rsid w:val="00AA3923"/>
    <w:rsid w:val="00AA5D3C"/>
    <w:rsid w:val="00AA6735"/>
    <w:rsid w:val="00AA6823"/>
    <w:rsid w:val="00AA7E61"/>
    <w:rsid w:val="00AB2C68"/>
    <w:rsid w:val="00AB38F5"/>
    <w:rsid w:val="00AB46C5"/>
    <w:rsid w:val="00AB67EF"/>
    <w:rsid w:val="00AB7269"/>
    <w:rsid w:val="00AC2069"/>
    <w:rsid w:val="00AC2129"/>
    <w:rsid w:val="00AC2AAA"/>
    <w:rsid w:val="00AC31E8"/>
    <w:rsid w:val="00AC45B2"/>
    <w:rsid w:val="00AC47D8"/>
    <w:rsid w:val="00AC4D59"/>
    <w:rsid w:val="00AC505D"/>
    <w:rsid w:val="00AC57D9"/>
    <w:rsid w:val="00AC59DE"/>
    <w:rsid w:val="00AC5C51"/>
    <w:rsid w:val="00AC5D24"/>
    <w:rsid w:val="00AC6928"/>
    <w:rsid w:val="00AD0738"/>
    <w:rsid w:val="00AD1059"/>
    <w:rsid w:val="00AD22F8"/>
    <w:rsid w:val="00AD278D"/>
    <w:rsid w:val="00AD27E8"/>
    <w:rsid w:val="00AD2C5D"/>
    <w:rsid w:val="00AD2E13"/>
    <w:rsid w:val="00AD3778"/>
    <w:rsid w:val="00AD41C0"/>
    <w:rsid w:val="00AD5ED9"/>
    <w:rsid w:val="00AD6644"/>
    <w:rsid w:val="00AD6870"/>
    <w:rsid w:val="00AD6D75"/>
    <w:rsid w:val="00AD6FFC"/>
    <w:rsid w:val="00AD77D8"/>
    <w:rsid w:val="00AD7A46"/>
    <w:rsid w:val="00AE00B9"/>
    <w:rsid w:val="00AE11A0"/>
    <w:rsid w:val="00AE1679"/>
    <w:rsid w:val="00AE2230"/>
    <w:rsid w:val="00AE2446"/>
    <w:rsid w:val="00AE55EF"/>
    <w:rsid w:val="00AE593A"/>
    <w:rsid w:val="00AE6377"/>
    <w:rsid w:val="00AF0FBB"/>
    <w:rsid w:val="00AF12DB"/>
    <w:rsid w:val="00AF1AE5"/>
    <w:rsid w:val="00AF1BEB"/>
    <w:rsid w:val="00AF1D90"/>
    <w:rsid w:val="00AF328E"/>
    <w:rsid w:val="00AF3AA3"/>
    <w:rsid w:val="00AF5389"/>
    <w:rsid w:val="00AF684F"/>
    <w:rsid w:val="00AF72B6"/>
    <w:rsid w:val="00AF7650"/>
    <w:rsid w:val="00AF7D47"/>
    <w:rsid w:val="00B01025"/>
    <w:rsid w:val="00B022F0"/>
    <w:rsid w:val="00B02A28"/>
    <w:rsid w:val="00B03050"/>
    <w:rsid w:val="00B030F0"/>
    <w:rsid w:val="00B037A5"/>
    <w:rsid w:val="00B03862"/>
    <w:rsid w:val="00B040A3"/>
    <w:rsid w:val="00B04F85"/>
    <w:rsid w:val="00B052A9"/>
    <w:rsid w:val="00B0585D"/>
    <w:rsid w:val="00B058A4"/>
    <w:rsid w:val="00B05BC6"/>
    <w:rsid w:val="00B05C88"/>
    <w:rsid w:val="00B067C0"/>
    <w:rsid w:val="00B07729"/>
    <w:rsid w:val="00B07774"/>
    <w:rsid w:val="00B07E92"/>
    <w:rsid w:val="00B12A6F"/>
    <w:rsid w:val="00B12BC1"/>
    <w:rsid w:val="00B14B43"/>
    <w:rsid w:val="00B1513C"/>
    <w:rsid w:val="00B16FC4"/>
    <w:rsid w:val="00B176A7"/>
    <w:rsid w:val="00B20AD0"/>
    <w:rsid w:val="00B21E8D"/>
    <w:rsid w:val="00B236C6"/>
    <w:rsid w:val="00B2408E"/>
    <w:rsid w:val="00B2435D"/>
    <w:rsid w:val="00B26591"/>
    <w:rsid w:val="00B26683"/>
    <w:rsid w:val="00B26A47"/>
    <w:rsid w:val="00B26B24"/>
    <w:rsid w:val="00B26C3C"/>
    <w:rsid w:val="00B27B2A"/>
    <w:rsid w:val="00B27F71"/>
    <w:rsid w:val="00B3063C"/>
    <w:rsid w:val="00B31827"/>
    <w:rsid w:val="00B31BB3"/>
    <w:rsid w:val="00B321CC"/>
    <w:rsid w:val="00B321D7"/>
    <w:rsid w:val="00B32392"/>
    <w:rsid w:val="00B3341B"/>
    <w:rsid w:val="00B33906"/>
    <w:rsid w:val="00B33AEE"/>
    <w:rsid w:val="00B33CE7"/>
    <w:rsid w:val="00B33DB6"/>
    <w:rsid w:val="00B34296"/>
    <w:rsid w:val="00B361BC"/>
    <w:rsid w:val="00B3727E"/>
    <w:rsid w:val="00B37C58"/>
    <w:rsid w:val="00B37C8B"/>
    <w:rsid w:val="00B4010B"/>
    <w:rsid w:val="00B40E89"/>
    <w:rsid w:val="00B41597"/>
    <w:rsid w:val="00B41AA3"/>
    <w:rsid w:val="00B41EC5"/>
    <w:rsid w:val="00B42ABF"/>
    <w:rsid w:val="00B42F1B"/>
    <w:rsid w:val="00B42F97"/>
    <w:rsid w:val="00B43208"/>
    <w:rsid w:val="00B4336A"/>
    <w:rsid w:val="00B43517"/>
    <w:rsid w:val="00B446F8"/>
    <w:rsid w:val="00B44AA5"/>
    <w:rsid w:val="00B457B2"/>
    <w:rsid w:val="00B468F3"/>
    <w:rsid w:val="00B47B43"/>
    <w:rsid w:val="00B52108"/>
    <w:rsid w:val="00B55772"/>
    <w:rsid w:val="00B5671F"/>
    <w:rsid w:val="00B57040"/>
    <w:rsid w:val="00B57F68"/>
    <w:rsid w:val="00B609FD"/>
    <w:rsid w:val="00B60A9A"/>
    <w:rsid w:val="00B614BF"/>
    <w:rsid w:val="00B6156D"/>
    <w:rsid w:val="00B61973"/>
    <w:rsid w:val="00B636B9"/>
    <w:rsid w:val="00B64296"/>
    <w:rsid w:val="00B65D85"/>
    <w:rsid w:val="00B66B6F"/>
    <w:rsid w:val="00B67AB6"/>
    <w:rsid w:val="00B67B8D"/>
    <w:rsid w:val="00B67E09"/>
    <w:rsid w:val="00B70F07"/>
    <w:rsid w:val="00B70F24"/>
    <w:rsid w:val="00B71988"/>
    <w:rsid w:val="00B71C40"/>
    <w:rsid w:val="00B71EFA"/>
    <w:rsid w:val="00B738C5"/>
    <w:rsid w:val="00B73AED"/>
    <w:rsid w:val="00B73C79"/>
    <w:rsid w:val="00B7480A"/>
    <w:rsid w:val="00B757FA"/>
    <w:rsid w:val="00B75A45"/>
    <w:rsid w:val="00B75D36"/>
    <w:rsid w:val="00B76948"/>
    <w:rsid w:val="00B77577"/>
    <w:rsid w:val="00B804DF"/>
    <w:rsid w:val="00B81F75"/>
    <w:rsid w:val="00B81FCB"/>
    <w:rsid w:val="00B82292"/>
    <w:rsid w:val="00B8252A"/>
    <w:rsid w:val="00B828AF"/>
    <w:rsid w:val="00B82B5C"/>
    <w:rsid w:val="00B83248"/>
    <w:rsid w:val="00B838B8"/>
    <w:rsid w:val="00B83C4E"/>
    <w:rsid w:val="00B83E98"/>
    <w:rsid w:val="00B84043"/>
    <w:rsid w:val="00B8423C"/>
    <w:rsid w:val="00B8731A"/>
    <w:rsid w:val="00B912E3"/>
    <w:rsid w:val="00B91514"/>
    <w:rsid w:val="00B91B9B"/>
    <w:rsid w:val="00B92620"/>
    <w:rsid w:val="00B93780"/>
    <w:rsid w:val="00B945EE"/>
    <w:rsid w:val="00B94A66"/>
    <w:rsid w:val="00B94F99"/>
    <w:rsid w:val="00B94FE6"/>
    <w:rsid w:val="00B95DA5"/>
    <w:rsid w:val="00B96A52"/>
    <w:rsid w:val="00B972BB"/>
    <w:rsid w:val="00BA0FDA"/>
    <w:rsid w:val="00BA1DEF"/>
    <w:rsid w:val="00BA20B5"/>
    <w:rsid w:val="00BA42F2"/>
    <w:rsid w:val="00BA42F4"/>
    <w:rsid w:val="00BA47C0"/>
    <w:rsid w:val="00BA5178"/>
    <w:rsid w:val="00BA530B"/>
    <w:rsid w:val="00BA5556"/>
    <w:rsid w:val="00BA5C61"/>
    <w:rsid w:val="00BA6292"/>
    <w:rsid w:val="00BA67A7"/>
    <w:rsid w:val="00BA6868"/>
    <w:rsid w:val="00BA6E32"/>
    <w:rsid w:val="00BA7D2F"/>
    <w:rsid w:val="00BB1103"/>
    <w:rsid w:val="00BB1BEF"/>
    <w:rsid w:val="00BB1EA2"/>
    <w:rsid w:val="00BB1ED1"/>
    <w:rsid w:val="00BB5208"/>
    <w:rsid w:val="00BB60F5"/>
    <w:rsid w:val="00BB74B9"/>
    <w:rsid w:val="00BC05DD"/>
    <w:rsid w:val="00BC092A"/>
    <w:rsid w:val="00BC116B"/>
    <w:rsid w:val="00BC1CD8"/>
    <w:rsid w:val="00BC2A46"/>
    <w:rsid w:val="00BC389C"/>
    <w:rsid w:val="00BC3DD1"/>
    <w:rsid w:val="00BC4DCE"/>
    <w:rsid w:val="00BC5A94"/>
    <w:rsid w:val="00BC6D64"/>
    <w:rsid w:val="00BC6F5C"/>
    <w:rsid w:val="00BC7323"/>
    <w:rsid w:val="00BC77D4"/>
    <w:rsid w:val="00BC7870"/>
    <w:rsid w:val="00BD07A9"/>
    <w:rsid w:val="00BD0BE3"/>
    <w:rsid w:val="00BD178E"/>
    <w:rsid w:val="00BD2C29"/>
    <w:rsid w:val="00BD39F0"/>
    <w:rsid w:val="00BD3A0A"/>
    <w:rsid w:val="00BD3B17"/>
    <w:rsid w:val="00BD5A05"/>
    <w:rsid w:val="00BD5E86"/>
    <w:rsid w:val="00BD67D7"/>
    <w:rsid w:val="00BD70C3"/>
    <w:rsid w:val="00BD717A"/>
    <w:rsid w:val="00BD7C1B"/>
    <w:rsid w:val="00BD7F6B"/>
    <w:rsid w:val="00BE0270"/>
    <w:rsid w:val="00BE0BD9"/>
    <w:rsid w:val="00BE3A32"/>
    <w:rsid w:val="00BE4784"/>
    <w:rsid w:val="00BE54FD"/>
    <w:rsid w:val="00BE5855"/>
    <w:rsid w:val="00BE5C38"/>
    <w:rsid w:val="00BE6257"/>
    <w:rsid w:val="00BE64B4"/>
    <w:rsid w:val="00BE72A7"/>
    <w:rsid w:val="00BE72C2"/>
    <w:rsid w:val="00BE79BF"/>
    <w:rsid w:val="00BF064F"/>
    <w:rsid w:val="00BF0C5E"/>
    <w:rsid w:val="00BF2136"/>
    <w:rsid w:val="00BF24EC"/>
    <w:rsid w:val="00BF2A2A"/>
    <w:rsid w:val="00BF3446"/>
    <w:rsid w:val="00BF34B3"/>
    <w:rsid w:val="00BF39A7"/>
    <w:rsid w:val="00BF3ADF"/>
    <w:rsid w:val="00BF4093"/>
    <w:rsid w:val="00BF45B6"/>
    <w:rsid w:val="00BF69D3"/>
    <w:rsid w:val="00BF7136"/>
    <w:rsid w:val="00BF7646"/>
    <w:rsid w:val="00BF7C44"/>
    <w:rsid w:val="00C0020B"/>
    <w:rsid w:val="00C00558"/>
    <w:rsid w:val="00C009B3"/>
    <w:rsid w:val="00C00A37"/>
    <w:rsid w:val="00C01110"/>
    <w:rsid w:val="00C01DCC"/>
    <w:rsid w:val="00C024F7"/>
    <w:rsid w:val="00C025C8"/>
    <w:rsid w:val="00C02E84"/>
    <w:rsid w:val="00C03A46"/>
    <w:rsid w:val="00C03E49"/>
    <w:rsid w:val="00C04906"/>
    <w:rsid w:val="00C04DD0"/>
    <w:rsid w:val="00C05487"/>
    <w:rsid w:val="00C05A84"/>
    <w:rsid w:val="00C07484"/>
    <w:rsid w:val="00C12EF4"/>
    <w:rsid w:val="00C133B6"/>
    <w:rsid w:val="00C13569"/>
    <w:rsid w:val="00C13A0A"/>
    <w:rsid w:val="00C13A5B"/>
    <w:rsid w:val="00C1415C"/>
    <w:rsid w:val="00C148B3"/>
    <w:rsid w:val="00C1671D"/>
    <w:rsid w:val="00C1678F"/>
    <w:rsid w:val="00C16973"/>
    <w:rsid w:val="00C16E93"/>
    <w:rsid w:val="00C205BC"/>
    <w:rsid w:val="00C2176D"/>
    <w:rsid w:val="00C21B8E"/>
    <w:rsid w:val="00C22AEF"/>
    <w:rsid w:val="00C22BA3"/>
    <w:rsid w:val="00C23A68"/>
    <w:rsid w:val="00C24778"/>
    <w:rsid w:val="00C24DEB"/>
    <w:rsid w:val="00C262EA"/>
    <w:rsid w:val="00C26BA1"/>
    <w:rsid w:val="00C275D6"/>
    <w:rsid w:val="00C27CB7"/>
    <w:rsid w:val="00C30542"/>
    <w:rsid w:val="00C30AE7"/>
    <w:rsid w:val="00C310F6"/>
    <w:rsid w:val="00C322EE"/>
    <w:rsid w:val="00C3231E"/>
    <w:rsid w:val="00C323B9"/>
    <w:rsid w:val="00C32711"/>
    <w:rsid w:val="00C33608"/>
    <w:rsid w:val="00C3546B"/>
    <w:rsid w:val="00C35573"/>
    <w:rsid w:val="00C35854"/>
    <w:rsid w:val="00C35AAF"/>
    <w:rsid w:val="00C35ABC"/>
    <w:rsid w:val="00C36750"/>
    <w:rsid w:val="00C36ADA"/>
    <w:rsid w:val="00C3711A"/>
    <w:rsid w:val="00C40A8D"/>
    <w:rsid w:val="00C419A8"/>
    <w:rsid w:val="00C42471"/>
    <w:rsid w:val="00C42C36"/>
    <w:rsid w:val="00C42E55"/>
    <w:rsid w:val="00C44CAE"/>
    <w:rsid w:val="00C44EE4"/>
    <w:rsid w:val="00C46C1E"/>
    <w:rsid w:val="00C473C9"/>
    <w:rsid w:val="00C47520"/>
    <w:rsid w:val="00C47797"/>
    <w:rsid w:val="00C5043E"/>
    <w:rsid w:val="00C50C44"/>
    <w:rsid w:val="00C51B11"/>
    <w:rsid w:val="00C51FC6"/>
    <w:rsid w:val="00C53B81"/>
    <w:rsid w:val="00C53F75"/>
    <w:rsid w:val="00C540B9"/>
    <w:rsid w:val="00C551E8"/>
    <w:rsid w:val="00C55A75"/>
    <w:rsid w:val="00C55D66"/>
    <w:rsid w:val="00C55D95"/>
    <w:rsid w:val="00C57068"/>
    <w:rsid w:val="00C575D5"/>
    <w:rsid w:val="00C57714"/>
    <w:rsid w:val="00C57A28"/>
    <w:rsid w:val="00C60683"/>
    <w:rsid w:val="00C606AA"/>
    <w:rsid w:val="00C60ECF"/>
    <w:rsid w:val="00C62084"/>
    <w:rsid w:val="00C626CB"/>
    <w:rsid w:val="00C635EE"/>
    <w:rsid w:val="00C64874"/>
    <w:rsid w:val="00C64A02"/>
    <w:rsid w:val="00C65B92"/>
    <w:rsid w:val="00C65D91"/>
    <w:rsid w:val="00C661F8"/>
    <w:rsid w:val="00C66237"/>
    <w:rsid w:val="00C66471"/>
    <w:rsid w:val="00C67543"/>
    <w:rsid w:val="00C6767D"/>
    <w:rsid w:val="00C677D5"/>
    <w:rsid w:val="00C67E37"/>
    <w:rsid w:val="00C70DA0"/>
    <w:rsid w:val="00C70F26"/>
    <w:rsid w:val="00C71D8C"/>
    <w:rsid w:val="00C7227D"/>
    <w:rsid w:val="00C7407D"/>
    <w:rsid w:val="00C745AF"/>
    <w:rsid w:val="00C751B8"/>
    <w:rsid w:val="00C75962"/>
    <w:rsid w:val="00C75E57"/>
    <w:rsid w:val="00C77764"/>
    <w:rsid w:val="00C77FA2"/>
    <w:rsid w:val="00C8110D"/>
    <w:rsid w:val="00C81A9C"/>
    <w:rsid w:val="00C81AEF"/>
    <w:rsid w:val="00C84300"/>
    <w:rsid w:val="00C85016"/>
    <w:rsid w:val="00C8629E"/>
    <w:rsid w:val="00C87F52"/>
    <w:rsid w:val="00C90787"/>
    <w:rsid w:val="00C9100F"/>
    <w:rsid w:val="00C91229"/>
    <w:rsid w:val="00C919EE"/>
    <w:rsid w:val="00C92309"/>
    <w:rsid w:val="00C92FF4"/>
    <w:rsid w:val="00C9326A"/>
    <w:rsid w:val="00C93310"/>
    <w:rsid w:val="00C93712"/>
    <w:rsid w:val="00C9427B"/>
    <w:rsid w:val="00C95856"/>
    <w:rsid w:val="00C9696E"/>
    <w:rsid w:val="00C96EF9"/>
    <w:rsid w:val="00C977BB"/>
    <w:rsid w:val="00CA0889"/>
    <w:rsid w:val="00CA17E9"/>
    <w:rsid w:val="00CA1AFB"/>
    <w:rsid w:val="00CA3F5C"/>
    <w:rsid w:val="00CA48EE"/>
    <w:rsid w:val="00CA49B6"/>
    <w:rsid w:val="00CA5DBB"/>
    <w:rsid w:val="00CA63AF"/>
    <w:rsid w:val="00CA71F8"/>
    <w:rsid w:val="00CA7636"/>
    <w:rsid w:val="00CA7B06"/>
    <w:rsid w:val="00CA7B30"/>
    <w:rsid w:val="00CB0346"/>
    <w:rsid w:val="00CB14AF"/>
    <w:rsid w:val="00CB1AC4"/>
    <w:rsid w:val="00CB1CE0"/>
    <w:rsid w:val="00CB6298"/>
    <w:rsid w:val="00CB65E2"/>
    <w:rsid w:val="00CB6B9E"/>
    <w:rsid w:val="00CB6C22"/>
    <w:rsid w:val="00CB7B96"/>
    <w:rsid w:val="00CC11EF"/>
    <w:rsid w:val="00CC1FEC"/>
    <w:rsid w:val="00CC2A0D"/>
    <w:rsid w:val="00CC31CE"/>
    <w:rsid w:val="00CC3255"/>
    <w:rsid w:val="00CC334C"/>
    <w:rsid w:val="00CC4305"/>
    <w:rsid w:val="00CC507C"/>
    <w:rsid w:val="00CC597D"/>
    <w:rsid w:val="00CC6508"/>
    <w:rsid w:val="00CD02F7"/>
    <w:rsid w:val="00CD0517"/>
    <w:rsid w:val="00CD079C"/>
    <w:rsid w:val="00CD24C3"/>
    <w:rsid w:val="00CD36E7"/>
    <w:rsid w:val="00CD44B0"/>
    <w:rsid w:val="00CD4869"/>
    <w:rsid w:val="00CD4D5F"/>
    <w:rsid w:val="00CD57FE"/>
    <w:rsid w:val="00CD6A6D"/>
    <w:rsid w:val="00CD7F82"/>
    <w:rsid w:val="00CE078A"/>
    <w:rsid w:val="00CE0BBC"/>
    <w:rsid w:val="00CE0D28"/>
    <w:rsid w:val="00CE11D0"/>
    <w:rsid w:val="00CE17D8"/>
    <w:rsid w:val="00CE439A"/>
    <w:rsid w:val="00CE495D"/>
    <w:rsid w:val="00CE4E0D"/>
    <w:rsid w:val="00CE5452"/>
    <w:rsid w:val="00CE5EB5"/>
    <w:rsid w:val="00CE738E"/>
    <w:rsid w:val="00CE7900"/>
    <w:rsid w:val="00CE7D2C"/>
    <w:rsid w:val="00CF0667"/>
    <w:rsid w:val="00CF0BB8"/>
    <w:rsid w:val="00CF0E9F"/>
    <w:rsid w:val="00CF1193"/>
    <w:rsid w:val="00CF17AB"/>
    <w:rsid w:val="00CF2F2B"/>
    <w:rsid w:val="00CF3571"/>
    <w:rsid w:val="00CF36AD"/>
    <w:rsid w:val="00CF3A8C"/>
    <w:rsid w:val="00CF3AE9"/>
    <w:rsid w:val="00CF4AFE"/>
    <w:rsid w:val="00CF548A"/>
    <w:rsid w:val="00CF550D"/>
    <w:rsid w:val="00CF630E"/>
    <w:rsid w:val="00CF6995"/>
    <w:rsid w:val="00CF6A6A"/>
    <w:rsid w:val="00D00D27"/>
    <w:rsid w:val="00D0110E"/>
    <w:rsid w:val="00D012CB"/>
    <w:rsid w:val="00D0173C"/>
    <w:rsid w:val="00D01887"/>
    <w:rsid w:val="00D02C9A"/>
    <w:rsid w:val="00D041B3"/>
    <w:rsid w:val="00D046AC"/>
    <w:rsid w:val="00D048CF"/>
    <w:rsid w:val="00D04F6A"/>
    <w:rsid w:val="00D06243"/>
    <w:rsid w:val="00D06A77"/>
    <w:rsid w:val="00D06E73"/>
    <w:rsid w:val="00D07844"/>
    <w:rsid w:val="00D10090"/>
    <w:rsid w:val="00D10590"/>
    <w:rsid w:val="00D1106C"/>
    <w:rsid w:val="00D11DDB"/>
    <w:rsid w:val="00D120F3"/>
    <w:rsid w:val="00D121A4"/>
    <w:rsid w:val="00D12866"/>
    <w:rsid w:val="00D1290A"/>
    <w:rsid w:val="00D137D4"/>
    <w:rsid w:val="00D1391E"/>
    <w:rsid w:val="00D140C0"/>
    <w:rsid w:val="00D14132"/>
    <w:rsid w:val="00D14471"/>
    <w:rsid w:val="00D15717"/>
    <w:rsid w:val="00D15832"/>
    <w:rsid w:val="00D1602D"/>
    <w:rsid w:val="00D1652B"/>
    <w:rsid w:val="00D173B5"/>
    <w:rsid w:val="00D17FD0"/>
    <w:rsid w:val="00D203E9"/>
    <w:rsid w:val="00D20B11"/>
    <w:rsid w:val="00D221A5"/>
    <w:rsid w:val="00D2282D"/>
    <w:rsid w:val="00D23E90"/>
    <w:rsid w:val="00D249B0"/>
    <w:rsid w:val="00D25273"/>
    <w:rsid w:val="00D263F5"/>
    <w:rsid w:val="00D26F5D"/>
    <w:rsid w:val="00D27444"/>
    <w:rsid w:val="00D27DB1"/>
    <w:rsid w:val="00D3059A"/>
    <w:rsid w:val="00D30C83"/>
    <w:rsid w:val="00D318C8"/>
    <w:rsid w:val="00D31E06"/>
    <w:rsid w:val="00D33079"/>
    <w:rsid w:val="00D34799"/>
    <w:rsid w:val="00D34AE6"/>
    <w:rsid w:val="00D35133"/>
    <w:rsid w:val="00D3553E"/>
    <w:rsid w:val="00D3645B"/>
    <w:rsid w:val="00D36596"/>
    <w:rsid w:val="00D36AFB"/>
    <w:rsid w:val="00D37162"/>
    <w:rsid w:val="00D40548"/>
    <w:rsid w:val="00D40A59"/>
    <w:rsid w:val="00D40B22"/>
    <w:rsid w:val="00D413FA"/>
    <w:rsid w:val="00D4171B"/>
    <w:rsid w:val="00D436C5"/>
    <w:rsid w:val="00D439CA"/>
    <w:rsid w:val="00D45356"/>
    <w:rsid w:val="00D45AE6"/>
    <w:rsid w:val="00D45DA4"/>
    <w:rsid w:val="00D46335"/>
    <w:rsid w:val="00D4686A"/>
    <w:rsid w:val="00D46B18"/>
    <w:rsid w:val="00D46E4C"/>
    <w:rsid w:val="00D47101"/>
    <w:rsid w:val="00D47167"/>
    <w:rsid w:val="00D479B8"/>
    <w:rsid w:val="00D47B39"/>
    <w:rsid w:val="00D50128"/>
    <w:rsid w:val="00D5079B"/>
    <w:rsid w:val="00D51346"/>
    <w:rsid w:val="00D518EA"/>
    <w:rsid w:val="00D51EA2"/>
    <w:rsid w:val="00D52465"/>
    <w:rsid w:val="00D53A6E"/>
    <w:rsid w:val="00D53D7C"/>
    <w:rsid w:val="00D54247"/>
    <w:rsid w:val="00D569BC"/>
    <w:rsid w:val="00D57913"/>
    <w:rsid w:val="00D57C84"/>
    <w:rsid w:val="00D57D3B"/>
    <w:rsid w:val="00D60CB0"/>
    <w:rsid w:val="00D61CC5"/>
    <w:rsid w:val="00D628DA"/>
    <w:rsid w:val="00D62E9A"/>
    <w:rsid w:val="00D637C5"/>
    <w:rsid w:val="00D64A0D"/>
    <w:rsid w:val="00D64F76"/>
    <w:rsid w:val="00D65F9F"/>
    <w:rsid w:val="00D66121"/>
    <w:rsid w:val="00D66367"/>
    <w:rsid w:val="00D673D7"/>
    <w:rsid w:val="00D67D78"/>
    <w:rsid w:val="00D70867"/>
    <w:rsid w:val="00D70C8E"/>
    <w:rsid w:val="00D70E38"/>
    <w:rsid w:val="00D729E6"/>
    <w:rsid w:val="00D7361F"/>
    <w:rsid w:val="00D73939"/>
    <w:rsid w:val="00D73DB3"/>
    <w:rsid w:val="00D7437B"/>
    <w:rsid w:val="00D74E92"/>
    <w:rsid w:val="00D75688"/>
    <w:rsid w:val="00D75E3C"/>
    <w:rsid w:val="00D76799"/>
    <w:rsid w:val="00D76C78"/>
    <w:rsid w:val="00D77670"/>
    <w:rsid w:val="00D802E2"/>
    <w:rsid w:val="00D80E5F"/>
    <w:rsid w:val="00D81AB6"/>
    <w:rsid w:val="00D81B0A"/>
    <w:rsid w:val="00D81D1A"/>
    <w:rsid w:val="00D822EC"/>
    <w:rsid w:val="00D84BB7"/>
    <w:rsid w:val="00D853CA"/>
    <w:rsid w:val="00D85F39"/>
    <w:rsid w:val="00D86D30"/>
    <w:rsid w:val="00D86DDB"/>
    <w:rsid w:val="00D874C9"/>
    <w:rsid w:val="00D877EA"/>
    <w:rsid w:val="00D87BAD"/>
    <w:rsid w:val="00D90766"/>
    <w:rsid w:val="00D9197E"/>
    <w:rsid w:val="00D92572"/>
    <w:rsid w:val="00D936BB"/>
    <w:rsid w:val="00D948DD"/>
    <w:rsid w:val="00D954E5"/>
    <w:rsid w:val="00D966DD"/>
    <w:rsid w:val="00D97375"/>
    <w:rsid w:val="00DA0390"/>
    <w:rsid w:val="00DA0534"/>
    <w:rsid w:val="00DA078F"/>
    <w:rsid w:val="00DA0D69"/>
    <w:rsid w:val="00DA10C1"/>
    <w:rsid w:val="00DA16B2"/>
    <w:rsid w:val="00DA202D"/>
    <w:rsid w:val="00DA20BE"/>
    <w:rsid w:val="00DA244B"/>
    <w:rsid w:val="00DA259C"/>
    <w:rsid w:val="00DA2B76"/>
    <w:rsid w:val="00DA2E0B"/>
    <w:rsid w:val="00DA3032"/>
    <w:rsid w:val="00DA3253"/>
    <w:rsid w:val="00DA49CD"/>
    <w:rsid w:val="00DA4FBE"/>
    <w:rsid w:val="00DA5352"/>
    <w:rsid w:val="00DA5A54"/>
    <w:rsid w:val="00DA64DE"/>
    <w:rsid w:val="00DA683B"/>
    <w:rsid w:val="00DA6842"/>
    <w:rsid w:val="00DA689A"/>
    <w:rsid w:val="00DA6CDD"/>
    <w:rsid w:val="00DA6DDB"/>
    <w:rsid w:val="00DB21E2"/>
    <w:rsid w:val="00DB231D"/>
    <w:rsid w:val="00DB31F1"/>
    <w:rsid w:val="00DB39CB"/>
    <w:rsid w:val="00DB4BAF"/>
    <w:rsid w:val="00DB5647"/>
    <w:rsid w:val="00DB6157"/>
    <w:rsid w:val="00DB70DF"/>
    <w:rsid w:val="00DC17E1"/>
    <w:rsid w:val="00DC2893"/>
    <w:rsid w:val="00DC460A"/>
    <w:rsid w:val="00DC485B"/>
    <w:rsid w:val="00DC4D6E"/>
    <w:rsid w:val="00DC63E4"/>
    <w:rsid w:val="00DC686D"/>
    <w:rsid w:val="00DC6EAA"/>
    <w:rsid w:val="00DC70A9"/>
    <w:rsid w:val="00DC7229"/>
    <w:rsid w:val="00DD0308"/>
    <w:rsid w:val="00DD06CB"/>
    <w:rsid w:val="00DD0DD5"/>
    <w:rsid w:val="00DD1503"/>
    <w:rsid w:val="00DD2A80"/>
    <w:rsid w:val="00DD2B86"/>
    <w:rsid w:val="00DD3166"/>
    <w:rsid w:val="00DD34F5"/>
    <w:rsid w:val="00DD3EAE"/>
    <w:rsid w:val="00DD5443"/>
    <w:rsid w:val="00DD6D32"/>
    <w:rsid w:val="00DD6D54"/>
    <w:rsid w:val="00DE276E"/>
    <w:rsid w:val="00DE2B71"/>
    <w:rsid w:val="00DE4286"/>
    <w:rsid w:val="00DE43FE"/>
    <w:rsid w:val="00DE4DC6"/>
    <w:rsid w:val="00DE522E"/>
    <w:rsid w:val="00DE5826"/>
    <w:rsid w:val="00DE6EB5"/>
    <w:rsid w:val="00DE70CA"/>
    <w:rsid w:val="00DE70E3"/>
    <w:rsid w:val="00DE7571"/>
    <w:rsid w:val="00DE77CA"/>
    <w:rsid w:val="00DF00CD"/>
    <w:rsid w:val="00DF0E40"/>
    <w:rsid w:val="00DF14C6"/>
    <w:rsid w:val="00DF18CC"/>
    <w:rsid w:val="00DF2D95"/>
    <w:rsid w:val="00DF404C"/>
    <w:rsid w:val="00DF453A"/>
    <w:rsid w:val="00DF59E6"/>
    <w:rsid w:val="00DF5FCC"/>
    <w:rsid w:val="00DF6ECB"/>
    <w:rsid w:val="00DF743C"/>
    <w:rsid w:val="00DF7A64"/>
    <w:rsid w:val="00E002F6"/>
    <w:rsid w:val="00E00606"/>
    <w:rsid w:val="00E01F45"/>
    <w:rsid w:val="00E0341C"/>
    <w:rsid w:val="00E03A0E"/>
    <w:rsid w:val="00E0424F"/>
    <w:rsid w:val="00E05560"/>
    <w:rsid w:val="00E05CD7"/>
    <w:rsid w:val="00E06183"/>
    <w:rsid w:val="00E064AD"/>
    <w:rsid w:val="00E0712A"/>
    <w:rsid w:val="00E121BA"/>
    <w:rsid w:val="00E125CA"/>
    <w:rsid w:val="00E1275E"/>
    <w:rsid w:val="00E129E2"/>
    <w:rsid w:val="00E12F07"/>
    <w:rsid w:val="00E13C2B"/>
    <w:rsid w:val="00E1420D"/>
    <w:rsid w:val="00E15269"/>
    <w:rsid w:val="00E155E7"/>
    <w:rsid w:val="00E16C7E"/>
    <w:rsid w:val="00E1708F"/>
    <w:rsid w:val="00E17D21"/>
    <w:rsid w:val="00E17E04"/>
    <w:rsid w:val="00E20305"/>
    <w:rsid w:val="00E203EC"/>
    <w:rsid w:val="00E21073"/>
    <w:rsid w:val="00E211B6"/>
    <w:rsid w:val="00E211B7"/>
    <w:rsid w:val="00E2142D"/>
    <w:rsid w:val="00E22447"/>
    <w:rsid w:val="00E22D68"/>
    <w:rsid w:val="00E237D7"/>
    <w:rsid w:val="00E25262"/>
    <w:rsid w:val="00E25F4B"/>
    <w:rsid w:val="00E2604B"/>
    <w:rsid w:val="00E26151"/>
    <w:rsid w:val="00E26AF4"/>
    <w:rsid w:val="00E30281"/>
    <w:rsid w:val="00E30A4F"/>
    <w:rsid w:val="00E314FD"/>
    <w:rsid w:val="00E31720"/>
    <w:rsid w:val="00E31E12"/>
    <w:rsid w:val="00E327BE"/>
    <w:rsid w:val="00E338EB"/>
    <w:rsid w:val="00E33CB7"/>
    <w:rsid w:val="00E34B5D"/>
    <w:rsid w:val="00E35180"/>
    <w:rsid w:val="00E3586D"/>
    <w:rsid w:val="00E3613C"/>
    <w:rsid w:val="00E3721C"/>
    <w:rsid w:val="00E41AAF"/>
    <w:rsid w:val="00E421AC"/>
    <w:rsid w:val="00E42598"/>
    <w:rsid w:val="00E42E55"/>
    <w:rsid w:val="00E434D2"/>
    <w:rsid w:val="00E43F03"/>
    <w:rsid w:val="00E45990"/>
    <w:rsid w:val="00E475CA"/>
    <w:rsid w:val="00E50311"/>
    <w:rsid w:val="00E515B8"/>
    <w:rsid w:val="00E52368"/>
    <w:rsid w:val="00E525B0"/>
    <w:rsid w:val="00E52B9D"/>
    <w:rsid w:val="00E530CA"/>
    <w:rsid w:val="00E53D9A"/>
    <w:rsid w:val="00E5635C"/>
    <w:rsid w:val="00E5645E"/>
    <w:rsid w:val="00E57097"/>
    <w:rsid w:val="00E57122"/>
    <w:rsid w:val="00E5759F"/>
    <w:rsid w:val="00E6079D"/>
    <w:rsid w:val="00E6200B"/>
    <w:rsid w:val="00E62213"/>
    <w:rsid w:val="00E62283"/>
    <w:rsid w:val="00E62316"/>
    <w:rsid w:val="00E631E0"/>
    <w:rsid w:val="00E63DC4"/>
    <w:rsid w:val="00E64045"/>
    <w:rsid w:val="00E6466B"/>
    <w:rsid w:val="00E65F71"/>
    <w:rsid w:val="00E66020"/>
    <w:rsid w:val="00E66444"/>
    <w:rsid w:val="00E66750"/>
    <w:rsid w:val="00E66D48"/>
    <w:rsid w:val="00E679AE"/>
    <w:rsid w:val="00E715E0"/>
    <w:rsid w:val="00E71946"/>
    <w:rsid w:val="00E730AE"/>
    <w:rsid w:val="00E7349E"/>
    <w:rsid w:val="00E73BDA"/>
    <w:rsid w:val="00E74E1D"/>
    <w:rsid w:val="00E750A2"/>
    <w:rsid w:val="00E75333"/>
    <w:rsid w:val="00E75EE0"/>
    <w:rsid w:val="00E764B5"/>
    <w:rsid w:val="00E7718C"/>
    <w:rsid w:val="00E77C4D"/>
    <w:rsid w:val="00E8030D"/>
    <w:rsid w:val="00E8088B"/>
    <w:rsid w:val="00E8299E"/>
    <w:rsid w:val="00E8312E"/>
    <w:rsid w:val="00E84BFE"/>
    <w:rsid w:val="00E85656"/>
    <w:rsid w:val="00E857F5"/>
    <w:rsid w:val="00E86008"/>
    <w:rsid w:val="00E867B8"/>
    <w:rsid w:val="00E86CF1"/>
    <w:rsid w:val="00E86FB8"/>
    <w:rsid w:val="00E87222"/>
    <w:rsid w:val="00E87371"/>
    <w:rsid w:val="00E90634"/>
    <w:rsid w:val="00E92118"/>
    <w:rsid w:val="00E93591"/>
    <w:rsid w:val="00E94055"/>
    <w:rsid w:val="00E94E07"/>
    <w:rsid w:val="00E94F85"/>
    <w:rsid w:val="00E95130"/>
    <w:rsid w:val="00E95B89"/>
    <w:rsid w:val="00E96790"/>
    <w:rsid w:val="00E96F02"/>
    <w:rsid w:val="00EA0589"/>
    <w:rsid w:val="00EA07B5"/>
    <w:rsid w:val="00EA089F"/>
    <w:rsid w:val="00EA1595"/>
    <w:rsid w:val="00EA17B0"/>
    <w:rsid w:val="00EA184C"/>
    <w:rsid w:val="00EA1C25"/>
    <w:rsid w:val="00EA2FEC"/>
    <w:rsid w:val="00EA4403"/>
    <w:rsid w:val="00EA4877"/>
    <w:rsid w:val="00EA50B6"/>
    <w:rsid w:val="00EA528A"/>
    <w:rsid w:val="00EA5698"/>
    <w:rsid w:val="00EA7EB0"/>
    <w:rsid w:val="00EB0086"/>
    <w:rsid w:val="00EB1086"/>
    <w:rsid w:val="00EB1569"/>
    <w:rsid w:val="00EB1A5F"/>
    <w:rsid w:val="00EB1A7F"/>
    <w:rsid w:val="00EB1B79"/>
    <w:rsid w:val="00EB261B"/>
    <w:rsid w:val="00EB40C3"/>
    <w:rsid w:val="00EB41E1"/>
    <w:rsid w:val="00EB4333"/>
    <w:rsid w:val="00EB70D2"/>
    <w:rsid w:val="00EB71A3"/>
    <w:rsid w:val="00EB744B"/>
    <w:rsid w:val="00EB7625"/>
    <w:rsid w:val="00EB7740"/>
    <w:rsid w:val="00EB77A1"/>
    <w:rsid w:val="00EC0BA8"/>
    <w:rsid w:val="00EC0CED"/>
    <w:rsid w:val="00EC0E4B"/>
    <w:rsid w:val="00EC1A5C"/>
    <w:rsid w:val="00EC2C29"/>
    <w:rsid w:val="00EC4621"/>
    <w:rsid w:val="00EC4625"/>
    <w:rsid w:val="00EC49F0"/>
    <w:rsid w:val="00EC5698"/>
    <w:rsid w:val="00EC58A8"/>
    <w:rsid w:val="00EC58E7"/>
    <w:rsid w:val="00EC67F4"/>
    <w:rsid w:val="00EC680C"/>
    <w:rsid w:val="00ED0075"/>
    <w:rsid w:val="00ED0CC9"/>
    <w:rsid w:val="00ED1F21"/>
    <w:rsid w:val="00ED34A0"/>
    <w:rsid w:val="00ED3D6F"/>
    <w:rsid w:val="00ED43BD"/>
    <w:rsid w:val="00ED4688"/>
    <w:rsid w:val="00ED479F"/>
    <w:rsid w:val="00ED4888"/>
    <w:rsid w:val="00ED50EC"/>
    <w:rsid w:val="00ED5FAD"/>
    <w:rsid w:val="00ED7104"/>
    <w:rsid w:val="00ED7D1D"/>
    <w:rsid w:val="00EE024D"/>
    <w:rsid w:val="00EE042F"/>
    <w:rsid w:val="00EE0F76"/>
    <w:rsid w:val="00EE2B37"/>
    <w:rsid w:val="00EE2EDE"/>
    <w:rsid w:val="00EE3EC7"/>
    <w:rsid w:val="00EE579A"/>
    <w:rsid w:val="00EE5D43"/>
    <w:rsid w:val="00EE6568"/>
    <w:rsid w:val="00EE693C"/>
    <w:rsid w:val="00EE69C9"/>
    <w:rsid w:val="00EE77FB"/>
    <w:rsid w:val="00EE7B89"/>
    <w:rsid w:val="00EF0066"/>
    <w:rsid w:val="00EF172C"/>
    <w:rsid w:val="00EF18AE"/>
    <w:rsid w:val="00EF1CCB"/>
    <w:rsid w:val="00EF2A7C"/>
    <w:rsid w:val="00EF2F2B"/>
    <w:rsid w:val="00EF3582"/>
    <w:rsid w:val="00EF4213"/>
    <w:rsid w:val="00EF4BE3"/>
    <w:rsid w:val="00EF572D"/>
    <w:rsid w:val="00EF6A88"/>
    <w:rsid w:val="00EF6ED7"/>
    <w:rsid w:val="00EF7440"/>
    <w:rsid w:val="00EF7CED"/>
    <w:rsid w:val="00F027A1"/>
    <w:rsid w:val="00F04549"/>
    <w:rsid w:val="00F04BC5"/>
    <w:rsid w:val="00F04F92"/>
    <w:rsid w:val="00F05FF4"/>
    <w:rsid w:val="00F0660C"/>
    <w:rsid w:val="00F06B2F"/>
    <w:rsid w:val="00F06DF9"/>
    <w:rsid w:val="00F10F57"/>
    <w:rsid w:val="00F11246"/>
    <w:rsid w:val="00F11616"/>
    <w:rsid w:val="00F12103"/>
    <w:rsid w:val="00F1244A"/>
    <w:rsid w:val="00F1281B"/>
    <w:rsid w:val="00F1413D"/>
    <w:rsid w:val="00F1434F"/>
    <w:rsid w:val="00F158B0"/>
    <w:rsid w:val="00F1594F"/>
    <w:rsid w:val="00F16005"/>
    <w:rsid w:val="00F169B3"/>
    <w:rsid w:val="00F17107"/>
    <w:rsid w:val="00F17376"/>
    <w:rsid w:val="00F20D77"/>
    <w:rsid w:val="00F2103F"/>
    <w:rsid w:val="00F23591"/>
    <w:rsid w:val="00F236FC"/>
    <w:rsid w:val="00F23B07"/>
    <w:rsid w:val="00F24619"/>
    <w:rsid w:val="00F24968"/>
    <w:rsid w:val="00F26559"/>
    <w:rsid w:val="00F3051B"/>
    <w:rsid w:val="00F305AA"/>
    <w:rsid w:val="00F31C37"/>
    <w:rsid w:val="00F326FF"/>
    <w:rsid w:val="00F3338B"/>
    <w:rsid w:val="00F3506D"/>
    <w:rsid w:val="00F35FB1"/>
    <w:rsid w:val="00F367EB"/>
    <w:rsid w:val="00F36BEF"/>
    <w:rsid w:val="00F37AF3"/>
    <w:rsid w:val="00F40E65"/>
    <w:rsid w:val="00F41053"/>
    <w:rsid w:val="00F4121A"/>
    <w:rsid w:val="00F41AE8"/>
    <w:rsid w:val="00F41F62"/>
    <w:rsid w:val="00F4343C"/>
    <w:rsid w:val="00F43C8B"/>
    <w:rsid w:val="00F45145"/>
    <w:rsid w:val="00F45605"/>
    <w:rsid w:val="00F45B95"/>
    <w:rsid w:val="00F45F74"/>
    <w:rsid w:val="00F46C0A"/>
    <w:rsid w:val="00F46DD7"/>
    <w:rsid w:val="00F474F0"/>
    <w:rsid w:val="00F47554"/>
    <w:rsid w:val="00F47BA3"/>
    <w:rsid w:val="00F5004A"/>
    <w:rsid w:val="00F50602"/>
    <w:rsid w:val="00F5160A"/>
    <w:rsid w:val="00F51998"/>
    <w:rsid w:val="00F52DB5"/>
    <w:rsid w:val="00F532EA"/>
    <w:rsid w:val="00F53A17"/>
    <w:rsid w:val="00F53B47"/>
    <w:rsid w:val="00F544B0"/>
    <w:rsid w:val="00F5453C"/>
    <w:rsid w:val="00F55F05"/>
    <w:rsid w:val="00F57429"/>
    <w:rsid w:val="00F57AD9"/>
    <w:rsid w:val="00F57E2B"/>
    <w:rsid w:val="00F601D3"/>
    <w:rsid w:val="00F6032D"/>
    <w:rsid w:val="00F60D8E"/>
    <w:rsid w:val="00F61401"/>
    <w:rsid w:val="00F619D9"/>
    <w:rsid w:val="00F62D48"/>
    <w:rsid w:val="00F63674"/>
    <w:rsid w:val="00F6382C"/>
    <w:rsid w:val="00F64165"/>
    <w:rsid w:val="00F641AA"/>
    <w:rsid w:val="00F65523"/>
    <w:rsid w:val="00F659A3"/>
    <w:rsid w:val="00F6696B"/>
    <w:rsid w:val="00F66E87"/>
    <w:rsid w:val="00F671FD"/>
    <w:rsid w:val="00F67737"/>
    <w:rsid w:val="00F67BFD"/>
    <w:rsid w:val="00F71333"/>
    <w:rsid w:val="00F71C94"/>
    <w:rsid w:val="00F71E66"/>
    <w:rsid w:val="00F72421"/>
    <w:rsid w:val="00F733FD"/>
    <w:rsid w:val="00F7350C"/>
    <w:rsid w:val="00F74C34"/>
    <w:rsid w:val="00F74F5D"/>
    <w:rsid w:val="00F8140D"/>
    <w:rsid w:val="00F816DD"/>
    <w:rsid w:val="00F8230C"/>
    <w:rsid w:val="00F82DCE"/>
    <w:rsid w:val="00F858F0"/>
    <w:rsid w:val="00F85B59"/>
    <w:rsid w:val="00F85C2D"/>
    <w:rsid w:val="00F85D09"/>
    <w:rsid w:val="00F86859"/>
    <w:rsid w:val="00F87B51"/>
    <w:rsid w:val="00F9030B"/>
    <w:rsid w:val="00F90CD6"/>
    <w:rsid w:val="00F90F28"/>
    <w:rsid w:val="00F914B3"/>
    <w:rsid w:val="00F91D2E"/>
    <w:rsid w:val="00F922E1"/>
    <w:rsid w:val="00F934A1"/>
    <w:rsid w:val="00F95192"/>
    <w:rsid w:val="00F951D0"/>
    <w:rsid w:val="00F9529E"/>
    <w:rsid w:val="00F954F1"/>
    <w:rsid w:val="00F958BE"/>
    <w:rsid w:val="00FA068C"/>
    <w:rsid w:val="00FA1441"/>
    <w:rsid w:val="00FA166B"/>
    <w:rsid w:val="00FA1FA0"/>
    <w:rsid w:val="00FA2364"/>
    <w:rsid w:val="00FA2369"/>
    <w:rsid w:val="00FA3CCC"/>
    <w:rsid w:val="00FA45BA"/>
    <w:rsid w:val="00FA4683"/>
    <w:rsid w:val="00FA4D01"/>
    <w:rsid w:val="00FA5D63"/>
    <w:rsid w:val="00FA5E6B"/>
    <w:rsid w:val="00FA607D"/>
    <w:rsid w:val="00FA67A3"/>
    <w:rsid w:val="00FA6ADC"/>
    <w:rsid w:val="00FB00A6"/>
    <w:rsid w:val="00FB0CE3"/>
    <w:rsid w:val="00FB13C0"/>
    <w:rsid w:val="00FB15E0"/>
    <w:rsid w:val="00FB2554"/>
    <w:rsid w:val="00FB2566"/>
    <w:rsid w:val="00FB3805"/>
    <w:rsid w:val="00FB483A"/>
    <w:rsid w:val="00FB543A"/>
    <w:rsid w:val="00FB6BF6"/>
    <w:rsid w:val="00FB6E39"/>
    <w:rsid w:val="00FB736A"/>
    <w:rsid w:val="00FB7528"/>
    <w:rsid w:val="00FB7930"/>
    <w:rsid w:val="00FC0178"/>
    <w:rsid w:val="00FC07F0"/>
    <w:rsid w:val="00FC25C1"/>
    <w:rsid w:val="00FC26D5"/>
    <w:rsid w:val="00FC366E"/>
    <w:rsid w:val="00FC3F8D"/>
    <w:rsid w:val="00FC4805"/>
    <w:rsid w:val="00FC4AC1"/>
    <w:rsid w:val="00FC6069"/>
    <w:rsid w:val="00FC6234"/>
    <w:rsid w:val="00FC6CD7"/>
    <w:rsid w:val="00FC73A6"/>
    <w:rsid w:val="00FD05C2"/>
    <w:rsid w:val="00FD067C"/>
    <w:rsid w:val="00FD0839"/>
    <w:rsid w:val="00FD0B31"/>
    <w:rsid w:val="00FD2901"/>
    <w:rsid w:val="00FD3193"/>
    <w:rsid w:val="00FD31FA"/>
    <w:rsid w:val="00FD49CF"/>
    <w:rsid w:val="00FD50CA"/>
    <w:rsid w:val="00FD5770"/>
    <w:rsid w:val="00FD5C63"/>
    <w:rsid w:val="00FD6D05"/>
    <w:rsid w:val="00FD749F"/>
    <w:rsid w:val="00FD78F2"/>
    <w:rsid w:val="00FD7E85"/>
    <w:rsid w:val="00FE028C"/>
    <w:rsid w:val="00FE1616"/>
    <w:rsid w:val="00FE1B10"/>
    <w:rsid w:val="00FE28DE"/>
    <w:rsid w:val="00FE3413"/>
    <w:rsid w:val="00FE3E8F"/>
    <w:rsid w:val="00FE50FA"/>
    <w:rsid w:val="00FE5105"/>
    <w:rsid w:val="00FE552E"/>
    <w:rsid w:val="00FE570B"/>
    <w:rsid w:val="00FE63E6"/>
    <w:rsid w:val="00FE7CCD"/>
    <w:rsid w:val="00FF1DC2"/>
    <w:rsid w:val="00FF200C"/>
    <w:rsid w:val="00FF23D2"/>
    <w:rsid w:val="00FF27A3"/>
    <w:rsid w:val="00FF2FC3"/>
    <w:rsid w:val="00FF498D"/>
    <w:rsid w:val="00FF4C36"/>
    <w:rsid w:val="00FF4EC6"/>
    <w:rsid w:val="00FF660A"/>
    <w:rsid w:val="00FF79AF"/>
    <w:rsid w:val="00FF7B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F52CD"/>
  <w15:docId w15:val="{7172C201-BF8D-44B8-B319-591BDA805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1"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852AED"/>
    <w:pPr>
      <w:spacing w:line="360" w:lineRule="auto"/>
    </w:pPr>
    <w:rPr>
      <w:rFonts w:ascii="Arial" w:hAnsi="Arial"/>
      <w:sz w:val="24"/>
    </w:rPr>
  </w:style>
  <w:style w:type="paragraph" w:styleId="15">
    <w:name w:val="heading 1"/>
    <w:aliases w:val="Заголовок 1 Знак Знак,Заголовок 1 Знак Знак Знак,Заголовок 1 уровень,Название главы с нумерацией,Заголовок 1 (табл),заголовок 1 Знак,Заголовок 1 Знак2,Заголовок 1 Знак1 Знак,Заголовок 1 (табл) Знак Знак Знак,заголовок 1 Знак Знак1 Знак,111"/>
    <w:basedOn w:val="a5"/>
    <w:next w:val="a5"/>
    <w:link w:val="17"/>
    <w:uiPriority w:val="99"/>
    <w:qFormat/>
    <w:rsid w:val="004166C7"/>
    <w:pPr>
      <w:keepNext/>
      <w:numPr>
        <w:numId w:val="2"/>
      </w:numPr>
      <w:tabs>
        <w:tab w:val="clear" w:pos="1352"/>
        <w:tab w:val="num" w:pos="1069"/>
        <w:tab w:val="left" w:pos="1100"/>
      </w:tabs>
      <w:suppressAutoHyphens/>
      <w:spacing w:before="120" w:line="240" w:lineRule="auto"/>
      <w:ind w:left="709"/>
      <w:jc w:val="both"/>
      <w:outlineLvl w:val="0"/>
    </w:pPr>
    <w:rPr>
      <w:rFonts w:ascii="Times New Roman" w:hAnsi="Times New Roman"/>
      <w:b/>
      <w:bCs/>
      <w:kern w:val="32"/>
      <w:sz w:val="28"/>
      <w:szCs w:val="28"/>
    </w:rPr>
  </w:style>
  <w:style w:type="paragraph" w:styleId="2">
    <w:name w:val="heading 2"/>
    <w:aliases w:val="Знак2,Знак2 Знак, Знак2, Знак2 Знак,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h2"/>
    <w:basedOn w:val="a5"/>
    <w:next w:val="a5"/>
    <w:link w:val="21"/>
    <w:uiPriority w:val="99"/>
    <w:qFormat/>
    <w:rsid w:val="004166C7"/>
    <w:pPr>
      <w:numPr>
        <w:ilvl w:val="1"/>
        <w:numId w:val="2"/>
      </w:numPr>
      <w:tabs>
        <w:tab w:val="clear" w:pos="1712"/>
        <w:tab w:val="num" w:pos="1429"/>
      </w:tabs>
      <w:spacing w:before="60" w:line="240" w:lineRule="auto"/>
      <w:ind w:left="709"/>
      <w:jc w:val="both"/>
      <w:outlineLvl w:val="1"/>
    </w:pPr>
    <w:rPr>
      <w:rFonts w:ascii="Times New Roman" w:hAnsi="Times New Roman"/>
      <w:b/>
      <w:szCs w:val="24"/>
    </w:rPr>
  </w:style>
  <w:style w:type="paragraph" w:styleId="3">
    <w:name w:val="heading 3"/>
    <w:aliases w:val="Знак3, Знак, Знак3, Знак3 Знак,Заголовок 31,Знак,Заголовок 3 Знак Знак Знак Знак Знак Знак Знак Знак Знак Знак Знак Знак Знак Знак Знак Знак Знак,не полужирный,влево"/>
    <w:basedOn w:val="a5"/>
    <w:next w:val="a5"/>
    <w:link w:val="30"/>
    <w:uiPriority w:val="1"/>
    <w:qFormat/>
    <w:rsid w:val="00A87959"/>
    <w:pPr>
      <w:keepNext/>
      <w:numPr>
        <w:ilvl w:val="2"/>
        <w:numId w:val="2"/>
      </w:numPr>
      <w:tabs>
        <w:tab w:val="clear" w:pos="1003"/>
        <w:tab w:val="num" w:pos="720"/>
      </w:tabs>
      <w:spacing w:before="60" w:after="60"/>
      <w:ind w:left="0"/>
      <w:outlineLvl w:val="2"/>
    </w:pPr>
  </w:style>
  <w:style w:type="paragraph" w:styleId="4">
    <w:name w:val="heading 4"/>
    <w:basedOn w:val="a5"/>
    <w:next w:val="a5"/>
    <w:link w:val="40"/>
    <w:qFormat/>
    <w:rsid w:val="00AA5D3C"/>
    <w:pPr>
      <w:keepNext/>
      <w:numPr>
        <w:ilvl w:val="3"/>
        <w:numId w:val="2"/>
      </w:numPr>
      <w:tabs>
        <w:tab w:val="clear" w:pos="283"/>
        <w:tab w:val="num" w:pos="0"/>
      </w:tabs>
      <w:spacing w:before="240" w:after="60"/>
      <w:ind w:left="0"/>
      <w:outlineLvl w:val="3"/>
    </w:pPr>
    <w:rPr>
      <w:b/>
      <w:sz w:val="22"/>
    </w:rPr>
  </w:style>
  <w:style w:type="paragraph" w:styleId="5">
    <w:name w:val="heading 5"/>
    <w:basedOn w:val="a5"/>
    <w:next w:val="a5"/>
    <w:link w:val="50"/>
    <w:uiPriority w:val="9"/>
    <w:qFormat/>
    <w:rsid w:val="00AA5D3C"/>
    <w:pPr>
      <w:numPr>
        <w:ilvl w:val="4"/>
        <w:numId w:val="2"/>
      </w:numPr>
      <w:tabs>
        <w:tab w:val="clear" w:pos="283"/>
        <w:tab w:val="num" w:pos="0"/>
      </w:tabs>
      <w:spacing w:before="240" w:after="60"/>
      <w:ind w:left="0"/>
      <w:outlineLvl w:val="4"/>
    </w:pPr>
    <w:rPr>
      <w:sz w:val="22"/>
    </w:rPr>
  </w:style>
  <w:style w:type="paragraph" w:styleId="6">
    <w:name w:val="heading 6"/>
    <w:basedOn w:val="a5"/>
    <w:next w:val="a5"/>
    <w:link w:val="60"/>
    <w:uiPriority w:val="9"/>
    <w:qFormat/>
    <w:rsid w:val="00AA5D3C"/>
    <w:pPr>
      <w:numPr>
        <w:ilvl w:val="5"/>
        <w:numId w:val="2"/>
      </w:numPr>
      <w:tabs>
        <w:tab w:val="clear" w:pos="283"/>
        <w:tab w:val="num" w:pos="0"/>
      </w:tabs>
      <w:spacing w:before="240" w:after="60"/>
      <w:ind w:left="0"/>
      <w:outlineLvl w:val="5"/>
    </w:pPr>
    <w:rPr>
      <w:i/>
      <w:sz w:val="22"/>
    </w:rPr>
  </w:style>
  <w:style w:type="paragraph" w:styleId="7">
    <w:name w:val="heading 7"/>
    <w:basedOn w:val="a5"/>
    <w:next w:val="a5"/>
    <w:link w:val="70"/>
    <w:uiPriority w:val="9"/>
    <w:qFormat/>
    <w:rsid w:val="00AA5D3C"/>
    <w:pPr>
      <w:keepNext/>
      <w:numPr>
        <w:ilvl w:val="6"/>
        <w:numId w:val="2"/>
      </w:numPr>
      <w:tabs>
        <w:tab w:val="clear" w:pos="283"/>
        <w:tab w:val="num" w:pos="0"/>
      </w:tabs>
      <w:ind w:left="0"/>
      <w:outlineLvl w:val="6"/>
    </w:pPr>
    <w:rPr>
      <w:i/>
      <w:sz w:val="22"/>
      <w:lang w:val="en-US"/>
    </w:rPr>
  </w:style>
  <w:style w:type="paragraph" w:styleId="8">
    <w:name w:val="heading 8"/>
    <w:basedOn w:val="a5"/>
    <w:next w:val="a5"/>
    <w:link w:val="80"/>
    <w:uiPriority w:val="9"/>
    <w:qFormat/>
    <w:rsid w:val="00AA5D3C"/>
    <w:pPr>
      <w:keepNext/>
      <w:keepLines/>
      <w:numPr>
        <w:ilvl w:val="7"/>
        <w:numId w:val="1"/>
      </w:numPr>
      <w:pBdr>
        <w:top w:val="single" w:sz="6" w:space="16" w:color="auto"/>
      </w:pBdr>
      <w:spacing w:before="220" w:line="320" w:lineRule="atLeast"/>
      <w:ind w:right="113"/>
      <w:outlineLvl w:val="7"/>
    </w:pPr>
    <w:rPr>
      <w:rFonts w:ascii="Arial MT Black" w:hAnsi="Arial MT Black"/>
      <w:i/>
      <w:spacing w:val="-20"/>
      <w:sz w:val="18"/>
    </w:rPr>
  </w:style>
  <w:style w:type="paragraph" w:styleId="9">
    <w:name w:val="heading 9"/>
    <w:basedOn w:val="a5"/>
    <w:next w:val="a5"/>
    <w:link w:val="90"/>
    <w:qFormat/>
    <w:rsid w:val="00AA5D3C"/>
    <w:pPr>
      <w:keepNext/>
      <w:keepLines/>
      <w:numPr>
        <w:ilvl w:val="8"/>
        <w:numId w:val="1"/>
      </w:numPr>
      <w:pBdr>
        <w:top w:val="single" w:sz="6" w:space="16" w:color="auto"/>
      </w:pBdr>
      <w:spacing w:before="220" w:line="320" w:lineRule="atLeast"/>
      <w:ind w:right="113"/>
      <w:outlineLvl w:val="8"/>
    </w:pPr>
    <w:rPr>
      <w:rFonts w:ascii="Arial MT Black" w:hAnsi="Arial MT Black"/>
      <w:spacing w:val="-20"/>
      <w:sz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macro"/>
    <w:link w:val="aa"/>
    <w:uiPriority w:val="99"/>
    <w:semiHidden/>
    <w:rsid w:val="00AA5D3C"/>
    <w:pPr>
      <w:tabs>
        <w:tab w:val="left" w:pos="480"/>
        <w:tab w:val="left" w:pos="960"/>
        <w:tab w:val="left" w:pos="1440"/>
        <w:tab w:val="left" w:pos="1920"/>
        <w:tab w:val="left" w:pos="2400"/>
        <w:tab w:val="left" w:pos="2880"/>
        <w:tab w:val="left" w:pos="3360"/>
        <w:tab w:val="left" w:pos="3840"/>
        <w:tab w:val="left" w:pos="4320"/>
      </w:tabs>
      <w:spacing w:line="360" w:lineRule="auto"/>
    </w:pPr>
    <w:rPr>
      <w:rFonts w:ascii="Courier New" w:hAnsi="Courier New"/>
    </w:rPr>
  </w:style>
  <w:style w:type="paragraph" w:styleId="ab">
    <w:name w:val="Balloon Text"/>
    <w:basedOn w:val="a5"/>
    <w:link w:val="ac"/>
    <w:uiPriority w:val="99"/>
    <w:unhideWhenUsed/>
    <w:rsid w:val="001E691E"/>
    <w:pPr>
      <w:spacing w:line="240" w:lineRule="auto"/>
    </w:pPr>
    <w:rPr>
      <w:rFonts w:ascii="Tahoma" w:hAnsi="Tahoma" w:cs="Tahoma"/>
      <w:sz w:val="16"/>
      <w:szCs w:val="16"/>
    </w:rPr>
  </w:style>
  <w:style w:type="paragraph" w:customStyle="1" w:styleId="MainTXT">
    <w:name w:val="MainTXT"/>
    <w:basedOn w:val="a5"/>
    <w:uiPriority w:val="99"/>
    <w:qFormat/>
    <w:rsid w:val="00AA5D3C"/>
    <w:pPr>
      <w:ind w:left="142" w:firstLine="709"/>
      <w:jc w:val="both"/>
    </w:pPr>
  </w:style>
  <w:style w:type="paragraph" w:customStyle="1" w:styleId="List1">
    <w:name w:val="List1"/>
    <w:basedOn w:val="a5"/>
    <w:uiPriority w:val="99"/>
    <w:qFormat/>
    <w:rsid w:val="00AA5D3C"/>
    <w:pPr>
      <w:numPr>
        <w:numId w:val="4"/>
      </w:numPr>
      <w:jc w:val="both"/>
    </w:pPr>
  </w:style>
  <w:style w:type="paragraph" w:customStyle="1" w:styleId="List2">
    <w:name w:val="List2"/>
    <w:basedOn w:val="a5"/>
    <w:uiPriority w:val="99"/>
    <w:qFormat/>
    <w:rsid w:val="00AA5D3C"/>
    <w:pPr>
      <w:numPr>
        <w:numId w:val="3"/>
      </w:numPr>
      <w:tabs>
        <w:tab w:val="left" w:pos="1701"/>
      </w:tabs>
      <w:jc w:val="both"/>
    </w:pPr>
  </w:style>
  <w:style w:type="paragraph" w:styleId="18">
    <w:name w:val="toc 1"/>
    <w:basedOn w:val="a5"/>
    <w:next w:val="a5"/>
    <w:uiPriority w:val="39"/>
    <w:qFormat/>
    <w:rsid w:val="004E195C"/>
    <w:pPr>
      <w:tabs>
        <w:tab w:val="left" w:pos="567"/>
        <w:tab w:val="right" w:leader="dot" w:pos="9770"/>
      </w:tabs>
      <w:spacing w:line="240" w:lineRule="auto"/>
      <w:ind w:left="567" w:hanging="567"/>
      <w:jc w:val="both"/>
    </w:pPr>
    <w:rPr>
      <w:rFonts w:ascii="Times New Roman" w:hAnsi="Times New Roman"/>
      <w:noProof/>
    </w:rPr>
  </w:style>
  <w:style w:type="paragraph" w:styleId="22">
    <w:name w:val="toc 2"/>
    <w:basedOn w:val="a5"/>
    <w:next w:val="a5"/>
    <w:uiPriority w:val="39"/>
    <w:qFormat/>
    <w:rsid w:val="00AA5D3C"/>
    <w:pPr>
      <w:tabs>
        <w:tab w:val="left" w:pos="737"/>
        <w:tab w:val="right" w:leader="dot" w:pos="9770"/>
      </w:tabs>
      <w:ind w:left="709" w:hanging="425"/>
    </w:pPr>
    <w:rPr>
      <w:noProof/>
      <w:sz w:val="22"/>
    </w:rPr>
  </w:style>
  <w:style w:type="paragraph" w:styleId="31">
    <w:name w:val="toc 3"/>
    <w:basedOn w:val="a5"/>
    <w:next w:val="a5"/>
    <w:uiPriority w:val="39"/>
    <w:qFormat/>
    <w:rsid w:val="00AA5D3C"/>
    <w:pPr>
      <w:tabs>
        <w:tab w:val="left" w:pos="1418"/>
        <w:tab w:val="right" w:leader="dot" w:pos="9770"/>
      </w:tabs>
      <w:ind w:left="1276" w:hanging="709"/>
    </w:pPr>
    <w:rPr>
      <w:i/>
      <w:noProof/>
      <w:sz w:val="22"/>
    </w:rPr>
  </w:style>
  <w:style w:type="paragraph" w:styleId="41">
    <w:name w:val="toc 4"/>
    <w:basedOn w:val="a5"/>
    <w:next w:val="a5"/>
    <w:autoRedefine/>
    <w:uiPriority w:val="39"/>
    <w:rsid w:val="00AA5D3C"/>
    <w:pPr>
      <w:tabs>
        <w:tab w:val="left" w:pos="1560"/>
        <w:tab w:val="right" w:pos="9781"/>
      </w:tabs>
      <w:ind w:left="1560" w:right="-1" w:hanging="823"/>
    </w:pPr>
    <w:rPr>
      <w:noProof/>
      <w:sz w:val="20"/>
    </w:rPr>
  </w:style>
  <w:style w:type="paragraph" w:styleId="51">
    <w:name w:val="toc 5"/>
    <w:basedOn w:val="a5"/>
    <w:next w:val="a5"/>
    <w:autoRedefine/>
    <w:uiPriority w:val="39"/>
    <w:rsid w:val="00AA5D3C"/>
    <w:pPr>
      <w:tabs>
        <w:tab w:val="left" w:pos="1920"/>
        <w:tab w:val="right" w:leader="dot" w:pos="9770"/>
      </w:tabs>
      <w:ind w:left="1985" w:hanging="1025"/>
      <w:jc w:val="both"/>
    </w:pPr>
    <w:rPr>
      <w:noProof/>
      <w:sz w:val="20"/>
    </w:rPr>
  </w:style>
  <w:style w:type="paragraph" w:styleId="ad">
    <w:name w:val="header"/>
    <w:aliases w:val=" Знак4,Знак4, Знак8,ВерхКолонтитул,Знак8,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
    <w:basedOn w:val="a5"/>
    <w:link w:val="ae"/>
    <w:uiPriority w:val="99"/>
    <w:rsid w:val="00AA5D3C"/>
    <w:pPr>
      <w:tabs>
        <w:tab w:val="center" w:pos="4153"/>
        <w:tab w:val="right" w:pos="8306"/>
      </w:tabs>
    </w:pPr>
  </w:style>
  <w:style w:type="paragraph" w:styleId="af">
    <w:name w:val="footer"/>
    <w:aliases w:val=" Знак1"/>
    <w:basedOn w:val="a5"/>
    <w:link w:val="af0"/>
    <w:uiPriority w:val="99"/>
    <w:qFormat/>
    <w:rsid w:val="00AA5D3C"/>
    <w:pPr>
      <w:tabs>
        <w:tab w:val="center" w:pos="4153"/>
        <w:tab w:val="right" w:pos="8306"/>
      </w:tabs>
    </w:pPr>
  </w:style>
  <w:style w:type="paragraph" w:customStyle="1" w:styleId="PamkaSmall">
    <w:name w:val="PamkaSmall"/>
    <w:basedOn w:val="a5"/>
    <w:uiPriority w:val="99"/>
    <w:qFormat/>
    <w:rsid w:val="00AA5D3C"/>
    <w:pPr>
      <w:spacing w:line="240" w:lineRule="auto"/>
    </w:pPr>
    <w:rPr>
      <w:i/>
      <w:sz w:val="16"/>
    </w:rPr>
  </w:style>
  <w:style w:type="paragraph" w:customStyle="1" w:styleId="TitleProject">
    <w:name w:val="TitleProject"/>
    <w:basedOn w:val="a5"/>
    <w:uiPriority w:val="99"/>
    <w:qFormat/>
    <w:rsid w:val="00AA5D3C"/>
    <w:pPr>
      <w:spacing w:line="240" w:lineRule="auto"/>
      <w:ind w:left="142"/>
      <w:jc w:val="center"/>
    </w:pPr>
    <w:rPr>
      <w:b/>
      <w:sz w:val="32"/>
    </w:rPr>
  </w:style>
  <w:style w:type="paragraph" w:customStyle="1" w:styleId="PamkaNum">
    <w:name w:val="PamkaNum"/>
    <w:basedOn w:val="a5"/>
    <w:uiPriority w:val="99"/>
    <w:qFormat/>
    <w:rsid w:val="00AA5D3C"/>
    <w:pPr>
      <w:spacing w:line="240" w:lineRule="auto"/>
      <w:jc w:val="center"/>
    </w:pPr>
    <w:rPr>
      <w:i/>
      <w:sz w:val="20"/>
    </w:rPr>
  </w:style>
  <w:style w:type="paragraph" w:customStyle="1" w:styleId="PamkaStad">
    <w:name w:val="PamkaStad"/>
    <w:basedOn w:val="a5"/>
    <w:uiPriority w:val="99"/>
    <w:qFormat/>
    <w:rsid w:val="00AA5D3C"/>
    <w:pPr>
      <w:spacing w:line="240" w:lineRule="auto"/>
      <w:jc w:val="center"/>
    </w:pPr>
  </w:style>
  <w:style w:type="paragraph" w:customStyle="1" w:styleId="PamkaGraf">
    <w:name w:val="PamkaGraf"/>
    <w:basedOn w:val="a5"/>
    <w:uiPriority w:val="99"/>
    <w:qFormat/>
    <w:rsid w:val="00AA5D3C"/>
    <w:pPr>
      <w:spacing w:line="240" w:lineRule="auto"/>
    </w:pPr>
    <w:rPr>
      <w:i/>
      <w:sz w:val="8"/>
    </w:rPr>
  </w:style>
  <w:style w:type="paragraph" w:customStyle="1" w:styleId="Stadia">
    <w:name w:val="Stadia"/>
    <w:basedOn w:val="a5"/>
    <w:uiPriority w:val="99"/>
    <w:qFormat/>
    <w:rsid w:val="00AA5D3C"/>
    <w:pPr>
      <w:pBdr>
        <w:top w:val="single" w:sz="24" w:space="9" w:color="auto"/>
      </w:pBdr>
      <w:spacing w:line="240" w:lineRule="auto"/>
      <w:ind w:left="142"/>
      <w:jc w:val="center"/>
    </w:pPr>
    <w:rPr>
      <w:b/>
      <w:sz w:val="44"/>
    </w:rPr>
  </w:style>
  <w:style w:type="paragraph" w:customStyle="1" w:styleId="PamkaNaim">
    <w:name w:val="PamkaNaim"/>
    <w:basedOn w:val="a5"/>
    <w:uiPriority w:val="99"/>
    <w:qFormat/>
    <w:rsid w:val="00AA5D3C"/>
    <w:pPr>
      <w:spacing w:line="240" w:lineRule="auto"/>
      <w:jc w:val="center"/>
    </w:pPr>
    <w:rPr>
      <w:i/>
    </w:rPr>
  </w:style>
  <w:style w:type="paragraph" w:customStyle="1" w:styleId="TitleDoc">
    <w:name w:val="TitleDoc"/>
    <w:basedOn w:val="a5"/>
    <w:uiPriority w:val="99"/>
    <w:qFormat/>
    <w:rsid w:val="00AA5D3C"/>
    <w:pPr>
      <w:ind w:left="142"/>
      <w:jc w:val="center"/>
    </w:pPr>
    <w:rPr>
      <w:sz w:val="28"/>
      <w:lang w:val="en-US"/>
    </w:rPr>
  </w:style>
  <w:style w:type="paragraph" w:styleId="62">
    <w:name w:val="toc 6"/>
    <w:basedOn w:val="a5"/>
    <w:next w:val="a5"/>
    <w:autoRedefine/>
    <w:uiPriority w:val="39"/>
    <w:rsid w:val="00AA5D3C"/>
    <w:pPr>
      <w:tabs>
        <w:tab w:val="left" w:pos="2058"/>
        <w:tab w:val="right" w:leader="dot" w:pos="9770"/>
      </w:tabs>
      <w:ind w:left="2552" w:hanging="992"/>
    </w:pPr>
    <w:rPr>
      <w:noProof/>
      <w:sz w:val="20"/>
    </w:rPr>
  </w:style>
  <w:style w:type="paragraph" w:styleId="71">
    <w:name w:val="toc 7"/>
    <w:basedOn w:val="a5"/>
    <w:next w:val="a5"/>
    <w:autoRedefine/>
    <w:uiPriority w:val="39"/>
    <w:rsid w:val="00AA5D3C"/>
    <w:pPr>
      <w:tabs>
        <w:tab w:val="left" w:pos="3119"/>
        <w:tab w:val="right" w:leader="dot" w:pos="9770"/>
      </w:tabs>
      <w:ind w:left="3119" w:hanging="1134"/>
    </w:pPr>
    <w:rPr>
      <w:noProof/>
      <w:sz w:val="20"/>
    </w:rPr>
  </w:style>
  <w:style w:type="paragraph" w:styleId="81">
    <w:name w:val="toc 8"/>
    <w:basedOn w:val="a5"/>
    <w:next w:val="a5"/>
    <w:autoRedefine/>
    <w:uiPriority w:val="39"/>
    <w:rsid w:val="00AA5D3C"/>
    <w:pPr>
      <w:ind w:left="1680"/>
    </w:pPr>
  </w:style>
  <w:style w:type="paragraph" w:styleId="91">
    <w:name w:val="toc 9"/>
    <w:basedOn w:val="a5"/>
    <w:next w:val="a5"/>
    <w:autoRedefine/>
    <w:uiPriority w:val="39"/>
    <w:rsid w:val="00AA5D3C"/>
    <w:pPr>
      <w:ind w:left="1920"/>
    </w:pPr>
  </w:style>
  <w:style w:type="character" w:customStyle="1" w:styleId="CODE">
    <w:name w:val="CODE"/>
    <w:basedOn w:val="a6"/>
    <w:rsid w:val="00AA5D3C"/>
    <w:rPr>
      <w:rFonts w:ascii="Courier New" w:hAnsi="Courier New"/>
      <w:dstrike w:val="0"/>
      <w:color w:val="auto"/>
      <w:u w:val="none"/>
      <w:vertAlign w:val="baseline"/>
    </w:rPr>
  </w:style>
  <w:style w:type="paragraph" w:styleId="af1">
    <w:name w:val="caption"/>
    <w:aliases w:val="Название объекта Таблица,Название объекта Знак1,Название объекта Знак Знак,Название объекта Знак,Название объекта Знак Знак Знак1,Название объекта Знак2,Название объекта Знак Знак Знак1 Знак,Название объекта Знак Знак1,Название таблицы"/>
    <w:basedOn w:val="a5"/>
    <w:next w:val="a5"/>
    <w:link w:val="32"/>
    <w:qFormat/>
    <w:rsid w:val="00B3341B"/>
    <w:pPr>
      <w:spacing w:before="60" w:line="240" w:lineRule="auto"/>
      <w:jc w:val="both"/>
    </w:pPr>
    <w:rPr>
      <w:rFonts w:ascii="Times New Roman" w:hAnsi="Times New Roman"/>
      <w:b/>
    </w:rPr>
  </w:style>
  <w:style w:type="paragraph" w:styleId="af2">
    <w:name w:val="table of figures"/>
    <w:aliases w:val="Перечень таблиц"/>
    <w:basedOn w:val="a5"/>
    <w:uiPriority w:val="99"/>
    <w:qFormat/>
    <w:rsid w:val="00E65F71"/>
    <w:pPr>
      <w:tabs>
        <w:tab w:val="right" w:leader="dot" w:pos="9781"/>
      </w:tabs>
      <w:spacing w:line="240" w:lineRule="auto"/>
      <w:ind w:left="425" w:hanging="357"/>
      <w:jc w:val="both"/>
    </w:pPr>
    <w:rPr>
      <w:rFonts w:ascii="Times New Roman" w:hAnsi="Times New Roman"/>
      <w:noProof/>
    </w:rPr>
  </w:style>
  <w:style w:type="paragraph" w:customStyle="1" w:styleId="FMainTXT">
    <w:name w:val="FMainTXT"/>
    <w:basedOn w:val="MainTXT"/>
    <w:uiPriority w:val="99"/>
    <w:qFormat/>
    <w:rsid w:val="00AA5D3C"/>
    <w:pPr>
      <w:spacing w:before="120"/>
    </w:pPr>
  </w:style>
  <w:style w:type="paragraph" w:customStyle="1" w:styleId="IfMainTXT">
    <w:name w:val="IfMainTXT"/>
    <w:basedOn w:val="MainTXT"/>
    <w:uiPriority w:val="99"/>
    <w:qFormat/>
    <w:rsid w:val="00AA5D3C"/>
    <w:pPr>
      <w:spacing w:before="120"/>
    </w:pPr>
    <w:rPr>
      <w:i/>
      <w:u w:val="single"/>
    </w:rPr>
  </w:style>
  <w:style w:type="paragraph" w:customStyle="1" w:styleId="indMainTXT">
    <w:name w:val="indMainTXT"/>
    <w:basedOn w:val="a5"/>
    <w:uiPriority w:val="99"/>
    <w:qFormat/>
    <w:rsid w:val="00AA5D3C"/>
    <w:pPr>
      <w:ind w:left="1134"/>
      <w:jc w:val="both"/>
    </w:pPr>
  </w:style>
  <w:style w:type="paragraph" w:customStyle="1" w:styleId="NormalIndent">
    <w:name w:val="NormalIndent"/>
    <w:basedOn w:val="a5"/>
    <w:uiPriority w:val="99"/>
    <w:qFormat/>
    <w:rsid w:val="00AA5D3C"/>
    <w:pPr>
      <w:ind w:left="1134" w:firstLine="720"/>
      <w:jc w:val="both"/>
    </w:pPr>
  </w:style>
  <w:style w:type="paragraph" w:styleId="af3">
    <w:name w:val="Document Map"/>
    <w:basedOn w:val="a5"/>
    <w:link w:val="af4"/>
    <w:uiPriority w:val="99"/>
    <w:rsid w:val="00AA5D3C"/>
    <w:pPr>
      <w:shd w:val="clear" w:color="auto" w:fill="000080"/>
    </w:pPr>
    <w:rPr>
      <w:rFonts w:ascii="Tahoma" w:hAnsi="Tahoma"/>
    </w:rPr>
  </w:style>
  <w:style w:type="paragraph" w:customStyle="1" w:styleId="TableTXT">
    <w:name w:val="TableTXT"/>
    <w:basedOn w:val="a5"/>
    <w:uiPriority w:val="99"/>
    <w:qFormat/>
    <w:rsid w:val="00AA5D3C"/>
    <w:pPr>
      <w:spacing w:line="240" w:lineRule="auto"/>
      <w:jc w:val="center"/>
    </w:pPr>
    <w:rPr>
      <w:snapToGrid w:val="0"/>
      <w:lang w:eastAsia="en-US"/>
    </w:rPr>
  </w:style>
  <w:style w:type="character" w:customStyle="1" w:styleId="ac">
    <w:name w:val="Текст выноски Знак"/>
    <w:basedOn w:val="a6"/>
    <w:link w:val="ab"/>
    <w:uiPriority w:val="99"/>
    <w:rsid w:val="001E691E"/>
    <w:rPr>
      <w:rFonts w:ascii="Tahoma" w:hAnsi="Tahoma" w:cs="Tahoma"/>
      <w:sz w:val="16"/>
      <w:szCs w:val="16"/>
    </w:rPr>
  </w:style>
  <w:style w:type="paragraph" w:customStyle="1" w:styleId="RamkaTXT12">
    <w:name w:val="RamkaTXT(12)"/>
    <w:basedOn w:val="a5"/>
    <w:uiPriority w:val="99"/>
    <w:qFormat/>
    <w:rsid w:val="00AA5D3C"/>
    <w:pPr>
      <w:jc w:val="both"/>
    </w:pPr>
  </w:style>
  <w:style w:type="paragraph" w:customStyle="1" w:styleId="RamkaTXT10">
    <w:name w:val="RamkaTXT(10)"/>
    <w:basedOn w:val="a5"/>
    <w:uiPriority w:val="99"/>
    <w:qFormat/>
    <w:rsid w:val="00AA5D3C"/>
    <w:pPr>
      <w:jc w:val="both"/>
    </w:pPr>
    <w:rPr>
      <w:sz w:val="20"/>
    </w:rPr>
  </w:style>
  <w:style w:type="character" w:styleId="af5">
    <w:name w:val="Placeholder Text"/>
    <w:basedOn w:val="a6"/>
    <w:uiPriority w:val="99"/>
    <w:semiHidden/>
    <w:rsid w:val="00D50128"/>
    <w:rPr>
      <w:color w:val="808080"/>
    </w:rPr>
  </w:style>
  <w:style w:type="character" w:customStyle="1" w:styleId="17">
    <w:name w:val="Заголовок 1 Знак"/>
    <w:aliases w:val="Заголовок 1 Знак Знак Знак1,Заголовок 1 Знак Знак Знак Знак,Заголовок 1 уровень Знак,Название главы с нумерацией Знак,Заголовок 1 (табл) Знак1,заголовок 1 Знак Знак1,Заголовок 1 Знак2 Знак1,Заголовок 1 Знак1 Знак Знак1,111 Знак"/>
    <w:link w:val="15"/>
    <w:uiPriority w:val="99"/>
    <w:qFormat/>
    <w:locked/>
    <w:rsid w:val="004166C7"/>
    <w:rPr>
      <w:b/>
      <w:bCs/>
      <w:kern w:val="32"/>
      <w:sz w:val="28"/>
      <w:szCs w:val="28"/>
    </w:rPr>
  </w:style>
  <w:style w:type="paragraph" w:customStyle="1" w:styleId="Style4">
    <w:name w:val="Style4"/>
    <w:basedOn w:val="a5"/>
    <w:uiPriority w:val="99"/>
    <w:qFormat/>
    <w:rsid w:val="005F3CD4"/>
    <w:pPr>
      <w:widowControl w:val="0"/>
      <w:autoSpaceDE w:val="0"/>
      <w:autoSpaceDN w:val="0"/>
      <w:adjustRightInd w:val="0"/>
      <w:spacing w:line="320" w:lineRule="exact"/>
      <w:jc w:val="center"/>
    </w:pPr>
    <w:rPr>
      <w:rFonts w:ascii="Times New Roman" w:hAnsi="Times New Roman"/>
      <w:szCs w:val="24"/>
    </w:rPr>
  </w:style>
  <w:style w:type="character" w:customStyle="1" w:styleId="FontStyle11">
    <w:name w:val="Font Style11"/>
    <w:rsid w:val="005F3CD4"/>
    <w:rPr>
      <w:rFonts w:ascii="Times New Roman" w:hAnsi="Times New Roman" w:cs="Times New Roman"/>
      <w:b/>
      <w:bCs/>
      <w:sz w:val="30"/>
      <w:szCs w:val="30"/>
    </w:rPr>
  </w:style>
  <w:style w:type="character" w:customStyle="1" w:styleId="FontStyle15">
    <w:name w:val="Font Style15"/>
    <w:rsid w:val="005F3CD4"/>
    <w:rPr>
      <w:rFonts w:ascii="Times New Roman" w:hAnsi="Times New Roman" w:cs="Times New Roman"/>
      <w:b/>
      <w:bCs/>
      <w:sz w:val="26"/>
      <w:szCs w:val="26"/>
    </w:rPr>
  </w:style>
  <w:style w:type="paragraph" w:customStyle="1" w:styleId="Style5">
    <w:name w:val="Style5"/>
    <w:basedOn w:val="a5"/>
    <w:uiPriority w:val="99"/>
    <w:qFormat/>
    <w:rsid w:val="005F3CD4"/>
    <w:pPr>
      <w:widowControl w:val="0"/>
      <w:autoSpaceDE w:val="0"/>
      <w:autoSpaceDN w:val="0"/>
      <w:adjustRightInd w:val="0"/>
      <w:spacing w:line="240" w:lineRule="auto"/>
    </w:pPr>
    <w:rPr>
      <w:rFonts w:ascii="Times New Roman" w:hAnsi="Times New Roman"/>
      <w:szCs w:val="24"/>
    </w:rPr>
  </w:style>
  <w:style w:type="paragraph" w:customStyle="1" w:styleId="Style6">
    <w:name w:val="Style6"/>
    <w:basedOn w:val="a5"/>
    <w:uiPriority w:val="99"/>
    <w:qFormat/>
    <w:rsid w:val="005F3CD4"/>
    <w:pPr>
      <w:widowControl w:val="0"/>
      <w:autoSpaceDE w:val="0"/>
      <w:autoSpaceDN w:val="0"/>
      <w:adjustRightInd w:val="0"/>
      <w:spacing w:line="240" w:lineRule="auto"/>
    </w:pPr>
    <w:rPr>
      <w:rFonts w:ascii="Times New Roman" w:hAnsi="Times New Roman"/>
      <w:szCs w:val="24"/>
    </w:rPr>
  </w:style>
  <w:style w:type="character" w:customStyle="1" w:styleId="FontStyle13">
    <w:name w:val="Font Style13"/>
    <w:rsid w:val="005F3CD4"/>
    <w:rPr>
      <w:rFonts w:ascii="Times New Roman" w:hAnsi="Times New Roman" w:cs="Times New Roman"/>
      <w:sz w:val="26"/>
      <w:szCs w:val="26"/>
    </w:rPr>
  </w:style>
  <w:style w:type="character" w:customStyle="1" w:styleId="FontStyle14">
    <w:name w:val="Font Style14"/>
    <w:rsid w:val="005F3CD4"/>
    <w:rPr>
      <w:rFonts w:ascii="Times New Roman" w:hAnsi="Times New Roman" w:cs="Times New Roman"/>
      <w:sz w:val="22"/>
      <w:szCs w:val="22"/>
    </w:rPr>
  </w:style>
  <w:style w:type="paragraph" w:customStyle="1" w:styleId="Style7">
    <w:name w:val="Style7"/>
    <w:basedOn w:val="a5"/>
    <w:uiPriority w:val="99"/>
    <w:qFormat/>
    <w:rsid w:val="00857DA9"/>
    <w:pPr>
      <w:widowControl w:val="0"/>
      <w:autoSpaceDE w:val="0"/>
      <w:autoSpaceDN w:val="0"/>
      <w:adjustRightInd w:val="0"/>
      <w:spacing w:line="240" w:lineRule="auto"/>
    </w:pPr>
    <w:rPr>
      <w:rFonts w:ascii="Times New Roman" w:hAnsi="Times New Roman"/>
      <w:szCs w:val="24"/>
    </w:rPr>
  </w:style>
  <w:style w:type="character" w:customStyle="1" w:styleId="FontStyle16">
    <w:name w:val="Font Style16"/>
    <w:rsid w:val="00857DA9"/>
    <w:rPr>
      <w:rFonts w:ascii="Times New Roman" w:hAnsi="Times New Roman" w:cs="Times New Roman"/>
      <w:b/>
      <w:bCs/>
      <w:i/>
      <w:iCs/>
      <w:sz w:val="26"/>
      <w:szCs w:val="26"/>
    </w:rPr>
  </w:style>
  <w:style w:type="character" w:customStyle="1" w:styleId="ae">
    <w:name w:val="Верхний колонтитул Знак"/>
    <w:aliases w:val=" Знак4 Знак,Знак4 Знак, Знак8 Знак,ВерхКолонтитул Знак,Знак8 Знак,Верхний колонтитул Знак1 Знак2 Знак Знак Знак Знак Знак,Верхний колонтитул Знак Знак Знак1 Знак Знак Знак Знак Знак"/>
    <w:basedOn w:val="a6"/>
    <w:link w:val="ad"/>
    <w:uiPriority w:val="99"/>
    <w:rsid w:val="000B1BE1"/>
    <w:rPr>
      <w:rFonts w:ascii="Arial" w:hAnsi="Arial"/>
      <w:sz w:val="24"/>
    </w:rPr>
  </w:style>
  <w:style w:type="paragraph" w:styleId="a0">
    <w:name w:val="List Paragraph"/>
    <w:aliases w:val="Введение,ПАРАГРАФ,Абзац списка11,Абзац вправо-1,3_Абзац списка,СПИСКИ,Галочки,Текст 2-й уровень,it_List1,Ненумерованный список,основной диплом,abzac,Варианты ответов"/>
    <w:basedOn w:val="a5"/>
    <w:link w:val="af6"/>
    <w:uiPriority w:val="1"/>
    <w:qFormat/>
    <w:rsid w:val="00C8629E"/>
    <w:pPr>
      <w:numPr>
        <w:numId w:val="12"/>
      </w:numPr>
      <w:spacing w:before="60" w:after="60" w:line="240" w:lineRule="auto"/>
      <w:ind w:left="709" w:hanging="643"/>
      <w:contextualSpacing/>
      <w:jc w:val="both"/>
    </w:pPr>
    <w:rPr>
      <w:rFonts w:ascii="Times New Roman" w:hAnsi="Times New Roman"/>
      <w:szCs w:val="24"/>
    </w:rPr>
  </w:style>
  <w:style w:type="character" w:customStyle="1" w:styleId="af0">
    <w:name w:val="Нижний колонтитул Знак"/>
    <w:aliases w:val=" Знак1 Знак"/>
    <w:basedOn w:val="a6"/>
    <w:link w:val="af"/>
    <w:uiPriority w:val="99"/>
    <w:rsid w:val="003C04D5"/>
    <w:rPr>
      <w:rFonts w:ascii="Arial" w:hAnsi="Arial"/>
      <w:sz w:val="24"/>
    </w:rPr>
  </w:style>
  <w:style w:type="character" w:styleId="af7">
    <w:name w:val="Hyperlink"/>
    <w:basedOn w:val="a6"/>
    <w:uiPriority w:val="99"/>
    <w:unhideWhenUsed/>
    <w:rsid w:val="00946536"/>
    <w:rPr>
      <w:color w:val="0000FF" w:themeColor="hyperlink"/>
      <w:u w:val="single"/>
    </w:rPr>
  </w:style>
  <w:style w:type="table" w:styleId="af8">
    <w:name w:val="Table Grid"/>
    <w:aliases w:val="Таблица ОРГРЭС1,Table Grid Report"/>
    <w:basedOn w:val="a7"/>
    <w:uiPriority w:val="39"/>
    <w:qFormat/>
    <w:rsid w:val="003D67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КАТ_обычный"/>
    <w:basedOn w:val="a5"/>
    <w:uiPriority w:val="99"/>
    <w:qFormat/>
    <w:rsid w:val="00753B45"/>
    <w:pPr>
      <w:spacing w:line="276" w:lineRule="auto"/>
      <w:ind w:firstLine="709"/>
      <w:jc w:val="both"/>
    </w:pPr>
    <w:rPr>
      <w:rFonts w:ascii="Times New Roman" w:hAnsi="Times New Roman"/>
      <w:szCs w:val="22"/>
    </w:rPr>
  </w:style>
  <w:style w:type="paragraph" w:customStyle="1" w:styleId="a1">
    <w:name w:val="КАТ_маркированный"/>
    <w:basedOn w:val="a0"/>
    <w:next w:val="af9"/>
    <w:uiPriority w:val="99"/>
    <w:qFormat/>
    <w:rsid w:val="0018489B"/>
    <w:pPr>
      <w:numPr>
        <w:numId w:val="6"/>
      </w:numPr>
      <w:spacing w:before="0" w:after="0" w:line="276" w:lineRule="auto"/>
      <w:ind w:left="0" w:firstLine="709"/>
    </w:pPr>
  </w:style>
  <w:style w:type="paragraph" w:styleId="afa">
    <w:name w:val="List Bullet"/>
    <w:basedOn w:val="a5"/>
    <w:uiPriority w:val="99"/>
    <w:unhideWhenUsed/>
    <w:rsid w:val="00CD4D5F"/>
    <w:pPr>
      <w:ind w:left="1792" w:hanging="360"/>
      <w:contextualSpacing/>
    </w:pPr>
  </w:style>
  <w:style w:type="character" w:customStyle="1" w:styleId="32">
    <w:name w:val="Название объекта Знак3"/>
    <w:aliases w:val="Название объекта Таблица Знак,Название объекта Знак1 Знак,Название объекта Знак Знак Знак,Название объекта Знак Знак2,Название объекта Знак Знак Знак1 Знак1,Название объекта Знак2 Знак,Название объекта Знак Знак Знак1 Знак Знак"/>
    <w:link w:val="af1"/>
    <w:locked/>
    <w:rsid w:val="00B3341B"/>
    <w:rPr>
      <w:b/>
      <w:sz w:val="24"/>
    </w:rPr>
  </w:style>
  <w:style w:type="paragraph" w:customStyle="1" w:styleId="afb">
    <w:name w:val="ДЛЯ ТАБЛИЦ"/>
    <w:basedOn w:val="a5"/>
    <w:uiPriority w:val="99"/>
    <w:qFormat/>
    <w:rsid w:val="000547C4"/>
    <w:pPr>
      <w:spacing w:line="240" w:lineRule="auto"/>
      <w:jc w:val="center"/>
    </w:pPr>
    <w:rPr>
      <w:rFonts w:ascii="Times New Roman" w:hAnsi="Times New Roman"/>
      <w:sz w:val="20"/>
    </w:rPr>
  </w:style>
  <w:style w:type="character" w:styleId="afc">
    <w:name w:val="Strong"/>
    <w:basedOn w:val="a6"/>
    <w:uiPriority w:val="22"/>
    <w:qFormat/>
    <w:rsid w:val="006978D8"/>
    <w:rPr>
      <w:b/>
      <w:bCs/>
    </w:rPr>
  </w:style>
  <w:style w:type="character" w:customStyle="1" w:styleId="30">
    <w:name w:val="Заголовок 3 Знак"/>
    <w:aliases w:val="Знак3 Знак, Знак Знак, Знак3 Знак1, Знак3 Знак Знак,Заголовок 31 Знак,Знак Знак,Заголовок 3 Знак Знак Знак Знак Знак Знак Знак Знак Знак Знак Знак Знак Знак Знак Знак Знак Знак Знак,не полужирный Знак,влево Знак"/>
    <w:basedOn w:val="a6"/>
    <w:link w:val="3"/>
    <w:uiPriority w:val="1"/>
    <w:rsid w:val="00A87959"/>
    <w:rPr>
      <w:rFonts w:ascii="Arial" w:hAnsi="Arial"/>
      <w:sz w:val="24"/>
    </w:rPr>
  </w:style>
  <w:style w:type="paragraph" w:styleId="afd">
    <w:name w:val="Subtitle"/>
    <w:basedOn w:val="a5"/>
    <w:next w:val="a5"/>
    <w:link w:val="afe"/>
    <w:uiPriority w:val="11"/>
    <w:qFormat/>
    <w:rsid w:val="00AF1BEB"/>
    <w:pPr>
      <w:numPr>
        <w:ilvl w:val="1"/>
      </w:numPr>
    </w:pPr>
    <w:rPr>
      <w:rFonts w:asciiTheme="majorHAnsi" w:eastAsiaTheme="majorEastAsia" w:hAnsiTheme="majorHAnsi" w:cstheme="majorBidi"/>
      <w:i/>
      <w:iCs/>
      <w:color w:val="4F81BD" w:themeColor="accent1"/>
      <w:spacing w:val="15"/>
      <w:szCs w:val="24"/>
    </w:rPr>
  </w:style>
  <w:style w:type="character" w:customStyle="1" w:styleId="afe">
    <w:name w:val="Подзаголовок Знак"/>
    <w:basedOn w:val="a6"/>
    <w:link w:val="afd"/>
    <w:uiPriority w:val="11"/>
    <w:rsid w:val="00AF1BEB"/>
    <w:rPr>
      <w:rFonts w:asciiTheme="majorHAnsi" w:eastAsiaTheme="majorEastAsia" w:hAnsiTheme="majorHAnsi" w:cstheme="majorBidi"/>
      <w:i/>
      <w:iCs/>
      <w:color w:val="4F81BD" w:themeColor="accent1"/>
      <w:spacing w:val="15"/>
      <w:sz w:val="24"/>
      <w:szCs w:val="24"/>
    </w:rPr>
  </w:style>
  <w:style w:type="character" w:customStyle="1" w:styleId="21">
    <w:name w:val="Заголовок 2 Знак"/>
    <w:aliases w:val="Знак2 Знак1,Знак2 Знак Знак, Знак2 Знак1, Знак2 Знак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h2 Знак"/>
    <w:basedOn w:val="a6"/>
    <w:link w:val="2"/>
    <w:uiPriority w:val="99"/>
    <w:rsid w:val="004166C7"/>
    <w:rPr>
      <w:b/>
      <w:sz w:val="24"/>
      <w:szCs w:val="24"/>
    </w:rPr>
  </w:style>
  <w:style w:type="character" w:customStyle="1" w:styleId="40">
    <w:name w:val="Заголовок 4 Знак"/>
    <w:basedOn w:val="a6"/>
    <w:link w:val="4"/>
    <w:rsid w:val="00AF1BEB"/>
    <w:rPr>
      <w:rFonts w:ascii="Arial" w:hAnsi="Arial"/>
      <w:b/>
      <w:sz w:val="22"/>
    </w:rPr>
  </w:style>
  <w:style w:type="character" w:customStyle="1" w:styleId="50">
    <w:name w:val="Заголовок 5 Знак"/>
    <w:basedOn w:val="a6"/>
    <w:link w:val="5"/>
    <w:uiPriority w:val="9"/>
    <w:rsid w:val="00AF1BEB"/>
    <w:rPr>
      <w:rFonts w:ascii="Arial" w:hAnsi="Arial"/>
      <w:sz w:val="22"/>
    </w:rPr>
  </w:style>
  <w:style w:type="character" w:customStyle="1" w:styleId="60">
    <w:name w:val="Заголовок 6 Знак"/>
    <w:basedOn w:val="a6"/>
    <w:link w:val="6"/>
    <w:uiPriority w:val="9"/>
    <w:rsid w:val="00AF1BEB"/>
    <w:rPr>
      <w:rFonts w:ascii="Arial" w:hAnsi="Arial"/>
      <w:i/>
      <w:sz w:val="22"/>
    </w:rPr>
  </w:style>
  <w:style w:type="character" w:customStyle="1" w:styleId="70">
    <w:name w:val="Заголовок 7 Знак"/>
    <w:basedOn w:val="a6"/>
    <w:link w:val="7"/>
    <w:uiPriority w:val="9"/>
    <w:rsid w:val="00AF1BEB"/>
    <w:rPr>
      <w:rFonts w:ascii="Arial" w:hAnsi="Arial"/>
      <w:i/>
      <w:sz w:val="22"/>
      <w:lang w:val="en-US"/>
    </w:rPr>
  </w:style>
  <w:style w:type="character" w:customStyle="1" w:styleId="80">
    <w:name w:val="Заголовок 8 Знак"/>
    <w:basedOn w:val="a6"/>
    <w:link w:val="8"/>
    <w:uiPriority w:val="9"/>
    <w:rsid w:val="00AF1BEB"/>
    <w:rPr>
      <w:rFonts w:ascii="Arial MT Black" w:hAnsi="Arial MT Black"/>
      <w:i/>
      <w:spacing w:val="-20"/>
      <w:sz w:val="18"/>
    </w:rPr>
  </w:style>
  <w:style w:type="character" w:customStyle="1" w:styleId="90">
    <w:name w:val="Заголовок 9 Знак"/>
    <w:basedOn w:val="a6"/>
    <w:link w:val="9"/>
    <w:rsid w:val="00AF1BEB"/>
    <w:rPr>
      <w:rFonts w:ascii="Arial MT Black" w:hAnsi="Arial MT Black"/>
      <w:spacing w:val="-20"/>
      <w:sz w:val="18"/>
    </w:rPr>
  </w:style>
  <w:style w:type="paragraph" w:styleId="aff">
    <w:name w:val="Title"/>
    <w:aliases w:val="Заголовок1"/>
    <w:basedOn w:val="a5"/>
    <w:next w:val="a5"/>
    <w:link w:val="19"/>
    <w:qFormat/>
    <w:rsid w:val="00AF1B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9">
    <w:name w:val="Заголовок Знак1"/>
    <w:aliases w:val="Заголовок1 Знак"/>
    <w:basedOn w:val="a6"/>
    <w:link w:val="aff"/>
    <w:rsid w:val="00AF1BEB"/>
    <w:rPr>
      <w:rFonts w:asciiTheme="majorHAnsi" w:eastAsiaTheme="majorEastAsia" w:hAnsiTheme="majorHAnsi" w:cstheme="majorBidi"/>
      <w:color w:val="17365D" w:themeColor="text2" w:themeShade="BF"/>
      <w:spacing w:val="5"/>
      <w:kern w:val="28"/>
      <w:sz w:val="52"/>
      <w:szCs w:val="52"/>
    </w:rPr>
  </w:style>
  <w:style w:type="character" w:styleId="aff0">
    <w:name w:val="Emphasis"/>
    <w:basedOn w:val="a6"/>
    <w:uiPriority w:val="20"/>
    <w:qFormat/>
    <w:rsid w:val="00AF1BEB"/>
    <w:rPr>
      <w:i/>
      <w:iCs/>
    </w:rPr>
  </w:style>
  <w:style w:type="paragraph" w:styleId="aff1">
    <w:name w:val="No Spacing"/>
    <w:aliases w:val="Основной,Title,С интервалом и отступом,Осн_текст"/>
    <w:link w:val="aff2"/>
    <w:uiPriority w:val="99"/>
    <w:qFormat/>
    <w:rsid w:val="00AF1BEB"/>
    <w:rPr>
      <w:rFonts w:asciiTheme="minorHAnsi" w:eastAsiaTheme="minorHAnsi" w:hAnsiTheme="minorHAnsi" w:cstheme="minorBidi"/>
      <w:sz w:val="22"/>
      <w:szCs w:val="22"/>
      <w:lang w:eastAsia="en-US"/>
    </w:rPr>
  </w:style>
  <w:style w:type="character" w:customStyle="1" w:styleId="aff2">
    <w:name w:val="Без интервала Знак"/>
    <w:aliases w:val="Основной Знак,Title Знак,С интервалом и отступом Знак,Осн_текст Знак"/>
    <w:link w:val="aff1"/>
    <w:uiPriority w:val="99"/>
    <w:rsid w:val="00AF1BEB"/>
    <w:rPr>
      <w:rFonts w:asciiTheme="minorHAnsi" w:eastAsiaTheme="minorHAnsi" w:hAnsiTheme="minorHAnsi" w:cstheme="minorBidi"/>
      <w:sz w:val="22"/>
      <w:szCs w:val="22"/>
      <w:lang w:eastAsia="en-US"/>
    </w:rPr>
  </w:style>
  <w:style w:type="paragraph" w:styleId="23">
    <w:name w:val="Quote"/>
    <w:basedOn w:val="a5"/>
    <w:next w:val="a5"/>
    <w:link w:val="24"/>
    <w:uiPriority w:val="29"/>
    <w:qFormat/>
    <w:rsid w:val="00AF1BEB"/>
    <w:rPr>
      <w:i/>
      <w:iCs/>
      <w:color w:val="000000" w:themeColor="text1"/>
    </w:rPr>
  </w:style>
  <w:style w:type="character" w:customStyle="1" w:styleId="24">
    <w:name w:val="Цитата 2 Знак"/>
    <w:basedOn w:val="a6"/>
    <w:link w:val="23"/>
    <w:uiPriority w:val="29"/>
    <w:rsid w:val="00AF1BEB"/>
    <w:rPr>
      <w:rFonts w:ascii="Arial" w:hAnsi="Arial"/>
      <w:i/>
      <w:iCs/>
      <w:color w:val="000000" w:themeColor="text1"/>
      <w:sz w:val="24"/>
    </w:rPr>
  </w:style>
  <w:style w:type="paragraph" w:styleId="aff3">
    <w:name w:val="Intense Quote"/>
    <w:basedOn w:val="a5"/>
    <w:next w:val="a5"/>
    <w:link w:val="aff4"/>
    <w:uiPriority w:val="30"/>
    <w:qFormat/>
    <w:rsid w:val="00AF1BEB"/>
    <w:pPr>
      <w:pBdr>
        <w:bottom w:val="single" w:sz="4" w:space="4" w:color="4F81BD" w:themeColor="accent1"/>
      </w:pBdr>
      <w:spacing w:before="200" w:after="280"/>
      <w:ind w:left="936" w:right="936"/>
    </w:pPr>
    <w:rPr>
      <w:b/>
      <w:bCs/>
      <w:i/>
      <w:iCs/>
      <w:color w:val="4F81BD" w:themeColor="accent1"/>
    </w:rPr>
  </w:style>
  <w:style w:type="character" w:customStyle="1" w:styleId="aff4">
    <w:name w:val="Выделенная цитата Знак"/>
    <w:basedOn w:val="a6"/>
    <w:link w:val="aff3"/>
    <w:uiPriority w:val="30"/>
    <w:rsid w:val="00AF1BEB"/>
    <w:rPr>
      <w:rFonts w:ascii="Arial" w:hAnsi="Arial"/>
      <w:b/>
      <w:bCs/>
      <w:i/>
      <w:iCs/>
      <w:color w:val="4F81BD" w:themeColor="accent1"/>
      <w:sz w:val="24"/>
    </w:rPr>
  </w:style>
  <w:style w:type="character" w:styleId="aff5">
    <w:name w:val="Subtle Emphasis"/>
    <w:basedOn w:val="a6"/>
    <w:uiPriority w:val="19"/>
    <w:qFormat/>
    <w:rsid w:val="00AF1BEB"/>
    <w:rPr>
      <w:i/>
      <w:iCs/>
      <w:color w:val="808080" w:themeColor="text1" w:themeTint="7F"/>
    </w:rPr>
  </w:style>
  <w:style w:type="character" w:styleId="aff6">
    <w:name w:val="Intense Emphasis"/>
    <w:basedOn w:val="a6"/>
    <w:uiPriority w:val="21"/>
    <w:qFormat/>
    <w:rsid w:val="00AF1BEB"/>
    <w:rPr>
      <w:b/>
      <w:bCs/>
      <w:i/>
      <w:iCs/>
      <w:color w:val="4F81BD" w:themeColor="accent1"/>
    </w:rPr>
  </w:style>
  <w:style w:type="character" w:styleId="aff7">
    <w:name w:val="Subtle Reference"/>
    <w:basedOn w:val="a6"/>
    <w:uiPriority w:val="31"/>
    <w:qFormat/>
    <w:rsid w:val="00AF1BEB"/>
    <w:rPr>
      <w:smallCaps/>
      <w:color w:val="C0504D" w:themeColor="accent2"/>
      <w:u w:val="single"/>
    </w:rPr>
  </w:style>
  <w:style w:type="character" w:styleId="aff8">
    <w:name w:val="Intense Reference"/>
    <w:basedOn w:val="a6"/>
    <w:uiPriority w:val="32"/>
    <w:qFormat/>
    <w:rsid w:val="00AF1BEB"/>
    <w:rPr>
      <w:b/>
      <w:bCs/>
      <w:smallCaps/>
      <w:color w:val="C0504D" w:themeColor="accent2"/>
      <w:spacing w:val="5"/>
      <w:u w:val="single"/>
    </w:rPr>
  </w:style>
  <w:style w:type="character" w:styleId="aff9">
    <w:name w:val="Book Title"/>
    <w:basedOn w:val="a6"/>
    <w:uiPriority w:val="33"/>
    <w:qFormat/>
    <w:rsid w:val="00AF1BEB"/>
    <w:rPr>
      <w:b/>
      <w:bCs/>
      <w:smallCaps/>
      <w:spacing w:val="5"/>
    </w:rPr>
  </w:style>
  <w:style w:type="paragraph" w:styleId="affa">
    <w:name w:val="TOC Heading"/>
    <w:basedOn w:val="15"/>
    <w:next w:val="a5"/>
    <w:uiPriority w:val="39"/>
    <w:unhideWhenUsed/>
    <w:qFormat/>
    <w:rsid w:val="00AF1BEB"/>
    <w:pPr>
      <w:keepLines/>
      <w:spacing w:before="480"/>
      <w:outlineLvl w:val="9"/>
    </w:pPr>
    <w:rPr>
      <w:rFonts w:asciiTheme="majorHAnsi" w:eastAsiaTheme="majorEastAsia" w:hAnsiTheme="majorHAnsi" w:cstheme="majorBidi"/>
      <w:color w:val="365F91" w:themeColor="accent1" w:themeShade="BF"/>
      <w:kern w:val="0"/>
    </w:rPr>
  </w:style>
  <w:style w:type="character" w:customStyle="1" w:styleId="aa">
    <w:name w:val="Текст макроса Знак"/>
    <w:basedOn w:val="a6"/>
    <w:link w:val="a9"/>
    <w:uiPriority w:val="99"/>
    <w:semiHidden/>
    <w:rsid w:val="00AF1BEB"/>
    <w:rPr>
      <w:rFonts w:ascii="Courier New" w:hAnsi="Courier New"/>
    </w:rPr>
  </w:style>
  <w:style w:type="character" w:customStyle="1" w:styleId="af4">
    <w:name w:val="Схема документа Знак"/>
    <w:basedOn w:val="a6"/>
    <w:link w:val="af3"/>
    <w:uiPriority w:val="99"/>
    <w:rsid w:val="00AF1BEB"/>
    <w:rPr>
      <w:rFonts w:ascii="Tahoma" w:hAnsi="Tahoma"/>
      <w:sz w:val="24"/>
      <w:shd w:val="clear" w:color="auto" w:fill="000080"/>
    </w:rPr>
  </w:style>
  <w:style w:type="character" w:customStyle="1" w:styleId="affb">
    <w:name w:val="Абзац Знак"/>
    <w:link w:val="affc"/>
    <w:locked/>
    <w:rsid w:val="00AF1BEB"/>
    <w:rPr>
      <w:sz w:val="24"/>
      <w:szCs w:val="24"/>
    </w:rPr>
  </w:style>
  <w:style w:type="paragraph" w:customStyle="1" w:styleId="affc">
    <w:name w:val="Абзац"/>
    <w:basedOn w:val="a5"/>
    <w:link w:val="affb"/>
    <w:qFormat/>
    <w:rsid w:val="00AF1BEB"/>
    <w:pPr>
      <w:spacing w:before="120" w:after="60" w:line="240" w:lineRule="auto"/>
      <w:ind w:firstLine="567"/>
      <w:jc w:val="both"/>
    </w:pPr>
    <w:rPr>
      <w:rFonts w:ascii="Times New Roman" w:hAnsi="Times New Roman"/>
      <w:szCs w:val="24"/>
    </w:rPr>
  </w:style>
  <w:style w:type="paragraph" w:customStyle="1" w:styleId="affd">
    <w:name w:val="Табличный_заголовки"/>
    <w:basedOn w:val="a5"/>
    <w:uiPriority w:val="99"/>
    <w:qFormat/>
    <w:rsid w:val="00AF1BEB"/>
    <w:pPr>
      <w:keepNext/>
      <w:keepLines/>
      <w:spacing w:line="240" w:lineRule="auto"/>
      <w:jc w:val="center"/>
    </w:pPr>
    <w:rPr>
      <w:rFonts w:ascii="Times New Roman" w:hAnsi="Times New Roman"/>
      <w:b/>
      <w:sz w:val="20"/>
    </w:rPr>
  </w:style>
  <w:style w:type="paragraph" w:customStyle="1" w:styleId="affe">
    <w:name w:val="Табличный_центр"/>
    <w:basedOn w:val="a5"/>
    <w:uiPriority w:val="99"/>
    <w:qFormat/>
    <w:rsid w:val="00AF1BEB"/>
    <w:pPr>
      <w:spacing w:line="240" w:lineRule="auto"/>
      <w:jc w:val="center"/>
    </w:pPr>
    <w:rPr>
      <w:rFonts w:ascii="Times New Roman" w:hAnsi="Times New Roman"/>
      <w:sz w:val="22"/>
      <w:szCs w:val="22"/>
    </w:rPr>
  </w:style>
  <w:style w:type="paragraph" w:customStyle="1" w:styleId="afff">
    <w:name w:val="Табличный_слева"/>
    <w:basedOn w:val="a5"/>
    <w:uiPriority w:val="99"/>
    <w:qFormat/>
    <w:rsid w:val="00AF1BEB"/>
    <w:pPr>
      <w:spacing w:line="240" w:lineRule="auto"/>
    </w:pPr>
    <w:rPr>
      <w:rFonts w:ascii="Times New Roman" w:hAnsi="Times New Roman"/>
      <w:sz w:val="22"/>
      <w:szCs w:val="22"/>
    </w:rPr>
  </w:style>
  <w:style w:type="character" w:customStyle="1" w:styleId="apple-converted-space">
    <w:name w:val="apple-converted-space"/>
    <w:basedOn w:val="a6"/>
    <w:rsid w:val="00AF1BEB"/>
  </w:style>
  <w:style w:type="paragraph" w:customStyle="1" w:styleId="afff0">
    <w:name w:val="для отчета текст"/>
    <w:basedOn w:val="a5"/>
    <w:uiPriority w:val="99"/>
    <w:qFormat/>
    <w:rsid w:val="00AF1BEB"/>
    <w:pPr>
      <w:widowControl w:val="0"/>
      <w:snapToGrid w:val="0"/>
      <w:spacing w:line="240" w:lineRule="auto"/>
      <w:ind w:firstLine="567"/>
      <w:jc w:val="both"/>
    </w:pPr>
    <w:rPr>
      <w:rFonts w:ascii="Times New Roman" w:hAnsi="Times New Roman"/>
      <w:sz w:val="28"/>
      <w:szCs w:val="28"/>
    </w:rPr>
  </w:style>
  <w:style w:type="character" w:customStyle="1" w:styleId="afff1">
    <w:name w:val="Список Знак"/>
    <w:link w:val="afff2"/>
    <w:locked/>
    <w:rsid w:val="00AF1BEB"/>
    <w:rPr>
      <w:sz w:val="24"/>
      <w:szCs w:val="24"/>
    </w:rPr>
  </w:style>
  <w:style w:type="paragraph" w:styleId="afff2">
    <w:name w:val="List"/>
    <w:basedOn w:val="a5"/>
    <w:link w:val="afff1"/>
    <w:unhideWhenUsed/>
    <w:rsid w:val="00AF1BEB"/>
    <w:pPr>
      <w:snapToGrid w:val="0"/>
      <w:spacing w:after="60" w:line="240" w:lineRule="auto"/>
      <w:jc w:val="both"/>
    </w:pPr>
    <w:rPr>
      <w:rFonts w:ascii="Times New Roman" w:hAnsi="Times New Roman"/>
      <w:szCs w:val="24"/>
    </w:rPr>
  </w:style>
  <w:style w:type="paragraph" w:styleId="25">
    <w:name w:val="Body Text 2"/>
    <w:basedOn w:val="a5"/>
    <w:link w:val="26"/>
    <w:uiPriority w:val="99"/>
    <w:rsid w:val="00AF1BEB"/>
    <w:pPr>
      <w:spacing w:after="120" w:line="480" w:lineRule="auto"/>
    </w:pPr>
    <w:rPr>
      <w:rFonts w:ascii="Times New Roman" w:hAnsi="Times New Roman"/>
      <w:szCs w:val="24"/>
    </w:rPr>
  </w:style>
  <w:style w:type="character" w:customStyle="1" w:styleId="26">
    <w:name w:val="Основной текст 2 Знак"/>
    <w:basedOn w:val="a6"/>
    <w:link w:val="25"/>
    <w:uiPriority w:val="99"/>
    <w:rsid w:val="00AF1BEB"/>
    <w:rPr>
      <w:sz w:val="24"/>
      <w:szCs w:val="24"/>
    </w:rPr>
  </w:style>
  <w:style w:type="numbering" w:customStyle="1" w:styleId="1a">
    <w:name w:val="Нет списка1"/>
    <w:next w:val="a8"/>
    <w:uiPriority w:val="99"/>
    <w:semiHidden/>
    <w:unhideWhenUsed/>
    <w:rsid w:val="00AF1BEB"/>
  </w:style>
  <w:style w:type="numbering" w:customStyle="1" w:styleId="2420">
    <w:name w:val="Статья / Раздел2420"/>
    <w:rsid w:val="00AF1BEB"/>
    <w:pPr>
      <w:numPr>
        <w:numId w:val="7"/>
      </w:numPr>
    </w:pPr>
  </w:style>
  <w:style w:type="character" w:customStyle="1" w:styleId="afff3">
    <w:name w:val="Основной текст_"/>
    <w:basedOn w:val="a6"/>
    <w:link w:val="1b"/>
    <w:rsid w:val="00AF1BEB"/>
    <w:rPr>
      <w:sz w:val="23"/>
      <w:szCs w:val="23"/>
      <w:shd w:val="clear" w:color="auto" w:fill="FFFFFF"/>
    </w:rPr>
  </w:style>
  <w:style w:type="paragraph" w:customStyle="1" w:styleId="1b">
    <w:name w:val="Основной текст1"/>
    <w:basedOn w:val="a5"/>
    <w:link w:val="afff3"/>
    <w:qFormat/>
    <w:rsid w:val="00AF1BEB"/>
    <w:pPr>
      <w:shd w:val="clear" w:color="auto" w:fill="FFFFFF"/>
      <w:spacing w:before="300" w:after="60" w:line="0" w:lineRule="atLeast"/>
    </w:pPr>
    <w:rPr>
      <w:rFonts w:ascii="Times New Roman" w:hAnsi="Times New Roman"/>
      <w:sz w:val="23"/>
      <w:szCs w:val="23"/>
    </w:rPr>
  </w:style>
  <w:style w:type="paragraph" w:customStyle="1" w:styleId="a4">
    <w:name w:val="Кат_маркированный"/>
    <w:basedOn w:val="afa"/>
    <w:next w:val="af9"/>
    <w:uiPriority w:val="99"/>
    <w:qFormat/>
    <w:rsid w:val="00AF1BEB"/>
    <w:pPr>
      <w:numPr>
        <w:numId w:val="8"/>
      </w:numPr>
      <w:ind w:left="360"/>
    </w:pPr>
    <w:rPr>
      <w:rFonts w:ascii="Times New Roman" w:hAnsi="Times New Roman"/>
    </w:rPr>
  </w:style>
  <w:style w:type="paragraph" w:customStyle="1" w:styleId="afff4">
    <w:name w:val="КАТ_нумерованный"/>
    <w:basedOn w:val="afff5"/>
    <w:next w:val="af9"/>
    <w:uiPriority w:val="99"/>
    <w:qFormat/>
    <w:rsid w:val="00AF1BEB"/>
    <w:pPr>
      <w:tabs>
        <w:tab w:val="num" w:pos="360"/>
        <w:tab w:val="num" w:pos="720"/>
        <w:tab w:val="left" w:pos="993"/>
      </w:tabs>
      <w:ind w:left="0" w:firstLine="709"/>
      <w:jc w:val="both"/>
    </w:pPr>
    <w:rPr>
      <w:rFonts w:ascii="Times New Roman" w:eastAsiaTheme="minorHAnsi" w:hAnsi="Times New Roman"/>
      <w:szCs w:val="24"/>
      <w:lang w:eastAsia="en-US"/>
    </w:rPr>
  </w:style>
  <w:style w:type="paragraph" w:styleId="afff5">
    <w:name w:val="List Number"/>
    <w:basedOn w:val="a5"/>
    <w:uiPriority w:val="99"/>
    <w:unhideWhenUsed/>
    <w:qFormat/>
    <w:rsid w:val="00AF1BEB"/>
    <w:pPr>
      <w:ind w:left="1429" w:hanging="360"/>
      <w:contextualSpacing/>
    </w:pPr>
  </w:style>
  <w:style w:type="character" w:styleId="afff6">
    <w:name w:val="FollowedHyperlink"/>
    <w:basedOn w:val="a6"/>
    <w:uiPriority w:val="99"/>
    <w:unhideWhenUsed/>
    <w:rsid w:val="00AF1BEB"/>
    <w:rPr>
      <w:color w:val="800080"/>
      <w:u w:val="single"/>
    </w:rPr>
  </w:style>
  <w:style w:type="paragraph" w:customStyle="1" w:styleId="font5">
    <w:name w:val="font5"/>
    <w:basedOn w:val="a5"/>
    <w:qFormat/>
    <w:rsid w:val="00AF1BEB"/>
    <w:pPr>
      <w:spacing w:before="100" w:beforeAutospacing="1" w:after="100" w:afterAutospacing="1" w:line="240" w:lineRule="auto"/>
    </w:pPr>
    <w:rPr>
      <w:rFonts w:ascii="Times New Roman" w:hAnsi="Times New Roman"/>
      <w:b/>
      <w:bCs/>
      <w:sz w:val="20"/>
    </w:rPr>
  </w:style>
  <w:style w:type="paragraph" w:customStyle="1" w:styleId="xl68">
    <w:name w:val="xl68"/>
    <w:basedOn w:val="a5"/>
    <w:qFormat/>
    <w:rsid w:val="00AF1BEB"/>
    <w:pPr>
      <w:spacing w:before="100" w:beforeAutospacing="1" w:after="100" w:afterAutospacing="1" w:line="240" w:lineRule="auto"/>
      <w:jc w:val="center"/>
      <w:textAlignment w:val="center"/>
    </w:pPr>
    <w:rPr>
      <w:rFonts w:ascii="Times New Roman" w:hAnsi="Times New Roman"/>
      <w:szCs w:val="24"/>
    </w:rPr>
  </w:style>
  <w:style w:type="paragraph" w:customStyle="1" w:styleId="xl69">
    <w:name w:val="xl69"/>
    <w:basedOn w:val="a5"/>
    <w:qFormat/>
    <w:rsid w:val="00AF1BEB"/>
    <w:pPr>
      <w:spacing w:before="100" w:beforeAutospacing="1" w:after="100" w:afterAutospacing="1" w:line="240" w:lineRule="auto"/>
      <w:jc w:val="center"/>
      <w:textAlignment w:val="center"/>
    </w:pPr>
    <w:rPr>
      <w:rFonts w:ascii="Times New Roman" w:hAnsi="Times New Roman"/>
      <w:szCs w:val="24"/>
    </w:rPr>
  </w:style>
  <w:style w:type="paragraph" w:customStyle="1" w:styleId="xl70">
    <w:name w:val="xl70"/>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Cs w:val="24"/>
    </w:rPr>
  </w:style>
  <w:style w:type="paragraph" w:customStyle="1" w:styleId="xl71">
    <w:name w:val="xl71"/>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Cs w:val="24"/>
    </w:rPr>
  </w:style>
  <w:style w:type="paragraph" w:customStyle="1" w:styleId="xl72">
    <w:name w:val="xl72"/>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Cs w:val="24"/>
    </w:rPr>
  </w:style>
  <w:style w:type="paragraph" w:customStyle="1" w:styleId="xl73">
    <w:name w:val="xl73"/>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Cs w:val="24"/>
    </w:rPr>
  </w:style>
  <w:style w:type="paragraph" w:customStyle="1" w:styleId="xl74">
    <w:name w:val="xl74"/>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Cs w:val="24"/>
    </w:rPr>
  </w:style>
  <w:style w:type="paragraph" w:customStyle="1" w:styleId="xl75">
    <w:name w:val="xl75"/>
    <w:basedOn w:val="a5"/>
    <w:qFormat/>
    <w:rsid w:val="00AF1BEB"/>
    <w:pPr>
      <w:spacing w:before="100" w:beforeAutospacing="1" w:after="100" w:afterAutospacing="1" w:line="240" w:lineRule="auto"/>
      <w:jc w:val="center"/>
      <w:textAlignment w:val="center"/>
    </w:pPr>
    <w:rPr>
      <w:rFonts w:ascii="Times New Roman" w:hAnsi="Times New Roman"/>
      <w:szCs w:val="24"/>
    </w:rPr>
  </w:style>
  <w:style w:type="paragraph" w:customStyle="1" w:styleId="font6">
    <w:name w:val="font6"/>
    <w:basedOn w:val="a5"/>
    <w:qFormat/>
    <w:rsid w:val="00AF1BEB"/>
    <w:pPr>
      <w:spacing w:before="100" w:beforeAutospacing="1" w:after="100" w:afterAutospacing="1" w:line="240" w:lineRule="auto"/>
    </w:pPr>
    <w:rPr>
      <w:rFonts w:ascii="Times New Roman" w:hAnsi="Times New Roman"/>
      <w:b/>
      <w:bCs/>
      <w:color w:val="000000"/>
      <w:sz w:val="16"/>
      <w:szCs w:val="16"/>
    </w:rPr>
  </w:style>
  <w:style w:type="paragraph" w:customStyle="1" w:styleId="xl76">
    <w:name w:val="xl76"/>
    <w:basedOn w:val="a5"/>
    <w:qFormat/>
    <w:rsid w:val="00AF1BE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77">
    <w:name w:val="xl77"/>
    <w:basedOn w:val="a5"/>
    <w:qFormat/>
    <w:rsid w:val="00AF1BE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78">
    <w:name w:val="xl78"/>
    <w:basedOn w:val="a5"/>
    <w:qFormat/>
    <w:rsid w:val="00AF1BEB"/>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79">
    <w:name w:val="xl79"/>
    <w:basedOn w:val="a5"/>
    <w:qFormat/>
    <w:rsid w:val="00AF1BE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0">
    <w:name w:val="xl80"/>
    <w:basedOn w:val="a5"/>
    <w:qFormat/>
    <w:rsid w:val="00AF1BE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1">
    <w:name w:val="xl81"/>
    <w:basedOn w:val="a5"/>
    <w:qFormat/>
    <w:rsid w:val="00AF1BE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2">
    <w:name w:val="xl82"/>
    <w:basedOn w:val="a5"/>
    <w:qFormat/>
    <w:rsid w:val="00AF1BE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3">
    <w:name w:val="xl83"/>
    <w:basedOn w:val="a5"/>
    <w:qFormat/>
    <w:rsid w:val="00AF1BEB"/>
    <w:pPr>
      <w:spacing w:before="100" w:beforeAutospacing="1" w:after="100" w:afterAutospacing="1" w:line="240" w:lineRule="auto"/>
    </w:pPr>
    <w:rPr>
      <w:rFonts w:cs="Arial"/>
      <w:b/>
      <w:bCs/>
      <w:szCs w:val="24"/>
    </w:rPr>
  </w:style>
  <w:style w:type="paragraph" w:customStyle="1" w:styleId="xl84">
    <w:name w:val="xl84"/>
    <w:basedOn w:val="a5"/>
    <w:qFormat/>
    <w:rsid w:val="00AF1BE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5">
    <w:name w:val="xl85"/>
    <w:basedOn w:val="a5"/>
    <w:qFormat/>
    <w:rsid w:val="00AF1BEB"/>
    <w:pPr>
      <w:pBdr>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86">
    <w:name w:val="xl86"/>
    <w:basedOn w:val="a5"/>
    <w:qFormat/>
    <w:rsid w:val="00AF1BEB"/>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7">
    <w:name w:val="xl87"/>
    <w:basedOn w:val="a5"/>
    <w:qFormat/>
    <w:rsid w:val="00AF1BE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table" w:customStyle="1" w:styleId="210">
    <w:name w:val="Сетка таблицы21"/>
    <w:basedOn w:val="a7"/>
    <w:uiPriority w:val="59"/>
    <w:rsid w:val="00AF1BEB"/>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10">
    <w:name w:val="Сетка таблицы31"/>
    <w:basedOn w:val="a7"/>
    <w:uiPriority w:val="59"/>
    <w:rsid w:val="00AF1BEB"/>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xl100">
    <w:name w:val="xl100"/>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1">
    <w:name w:val="xl101"/>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102">
    <w:name w:val="xl102"/>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0"/>
    </w:rPr>
  </w:style>
  <w:style w:type="paragraph" w:customStyle="1" w:styleId="xl103">
    <w:name w:val="xl103"/>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104">
    <w:name w:val="xl104"/>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5">
    <w:name w:val="xl105"/>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106">
    <w:name w:val="xl106"/>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0"/>
    </w:rPr>
  </w:style>
  <w:style w:type="paragraph" w:customStyle="1" w:styleId="xl107">
    <w:name w:val="xl107"/>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color w:val="000000"/>
      <w:sz w:val="20"/>
    </w:rPr>
  </w:style>
  <w:style w:type="paragraph" w:customStyle="1" w:styleId="xl108">
    <w:name w:val="xl108"/>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9">
    <w:name w:val="xl109"/>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110">
    <w:name w:val="xl110"/>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111">
    <w:name w:val="xl111"/>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112">
    <w:name w:val="xl112"/>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113">
    <w:name w:val="xl113"/>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114">
    <w:name w:val="xl114"/>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0"/>
    </w:rPr>
  </w:style>
  <w:style w:type="paragraph" w:customStyle="1" w:styleId="xl115">
    <w:name w:val="xl115"/>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character" w:styleId="HTML">
    <w:name w:val="HTML Typewriter"/>
    <w:uiPriority w:val="99"/>
    <w:semiHidden/>
    <w:unhideWhenUsed/>
    <w:rsid w:val="00AF1BEB"/>
    <w:rPr>
      <w:rFonts w:ascii="Courier New" w:eastAsia="Times New Roman" w:hAnsi="Courier New" w:cs="Courier New" w:hint="default"/>
      <w:sz w:val="20"/>
      <w:szCs w:val="20"/>
    </w:rPr>
  </w:style>
  <w:style w:type="paragraph" w:styleId="afff7">
    <w:name w:val="Normal (Web)"/>
    <w:aliases w:val="Обычный (Web)1,Обычный (веб)1,Обычный (веб)11,Обычный (Web)"/>
    <w:basedOn w:val="15"/>
    <w:next w:val="a5"/>
    <w:link w:val="afff8"/>
    <w:autoRedefine/>
    <w:uiPriority w:val="39"/>
    <w:unhideWhenUsed/>
    <w:qFormat/>
    <w:rsid w:val="008D0893"/>
    <w:pPr>
      <w:spacing w:after="120" w:line="276" w:lineRule="auto"/>
      <w:ind w:firstLine="709"/>
      <w:contextualSpacing/>
      <w:outlineLvl w:val="9"/>
    </w:pPr>
    <w:rPr>
      <w:b w:val="0"/>
      <w:kern w:val="0"/>
      <w:sz w:val="24"/>
      <w:szCs w:val="24"/>
    </w:rPr>
  </w:style>
  <w:style w:type="character" w:customStyle="1" w:styleId="afff9">
    <w:name w:val="Текст сноски Знак"/>
    <w:aliases w:val="Знак6 Знак,Table_Footnote_last Знак Знак1,Table_Footnote_last Знак Знак Знак,Table_Footnote_last Знак1"/>
    <w:basedOn w:val="a6"/>
    <w:link w:val="afffa"/>
    <w:uiPriority w:val="99"/>
    <w:locked/>
    <w:rsid w:val="00AF1BEB"/>
    <w:rPr>
      <w:rFonts w:ascii="Arial" w:hAnsi="Arial" w:cs="Arial"/>
    </w:rPr>
  </w:style>
  <w:style w:type="paragraph" w:styleId="afffa">
    <w:name w:val="footnote text"/>
    <w:aliases w:val="Знак6,Table_Footnote_last Знак,Table_Footnote_last Знак Знак,Table_Footnote_last"/>
    <w:basedOn w:val="a5"/>
    <w:link w:val="afff9"/>
    <w:uiPriority w:val="99"/>
    <w:unhideWhenUsed/>
    <w:qFormat/>
    <w:rsid w:val="00AF1BEB"/>
    <w:pPr>
      <w:spacing w:line="240" w:lineRule="auto"/>
    </w:pPr>
    <w:rPr>
      <w:rFonts w:cs="Arial"/>
      <w:sz w:val="20"/>
    </w:rPr>
  </w:style>
  <w:style w:type="character" w:customStyle="1" w:styleId="1c">
    <w:name w:val="Текст сноски Знак1"/>
    <w:aliases w:val="Знак6 Знак1,Table_Footnote_last Знак Знак2,Table_Footnote_last Знак Знак Знак1,Table_Footnote_last Знак2"/>
    <w:basedOn w:val="a6"/>
    <w:uiPriority w:val="99"/>
    <w:semiHidden/>
    <w:rsid w:val="00AF1BEB"/>
    <w:rPr>
      <w:rFonts w:ascii="Arial" w:hAnsi="Arial"/>
    </w:rPr>
  </w:style>
  <w:style w:type="character" w:customStyle="1" w:styleId="afffb">
    <w:name w:val="Текст примечания Знак"/>
    <w:basedOn w:val="a6"/>
    <w:link w:val="afffc"/>
    <w:uiPriority w:val="99"/>
    <w:locked/>
    <w:rsid w:val="00AF1BEB"/>
    <w:rPr>
      <w:rFonts w:asciiTheme="minorHAnsi" w:eastAsiaTheme="minorHAnsi" w:hAnsiTheme="minorHAnsi" w:cstheme="minorBidi"/>
      <w:sz w:val="22"/>
      <w:szCs w:val="22"/>
      <w:lang w:eastAsia="en-US"/>
    </w:rPr>
  </w:style>
  <w:style w:type="character" w:customStyle="1" w:styleId="afffd">
    <w:name w:val="Текст концевой сноски Знак"/>
    <w:basedOn w:val="a6"/>
    <w:link w:val="afffe"/>
    <w:uiPriority w:val="99"/>
    <w:locked/>
    <w:rsid w:val="00AF1BEB"/>
    <w:rPr>
      <w:rFonts w:ascii="Arial" w:hAnsi="Arial" w:cs="Arial"/>
    </w:rPr>
  </w:style>
  <w:style w:type="character" w:customStyle="1" w:styleId="affff">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6"/>
    <w:link w:val="affff0"/>
    <w:locked/>
    <w:rsid w:val="00AF1BEB"/>
    <w:rPr>
      <w:sz w:val="28"/>
      <w:szCs w:val="28"/>
    </w:rPr>
  </w:style>
  <w:style w:type="character" w:customStyle="1" w:styleId="affff1">
    <w:name w:val="Основной текст с отступом Знак"/>
    <w:basedOn w:val="a6"/>
    <w:link w:val="affff2"/>
    <w:uiPriority w:val="99"/>
    <w:locked/>
    <w:rsid w:val="00AF1BEB"/>
    <w:rPr>
      <w:sz w:val="24"/>
      <w:szCs w:val="24"/>
    </w:rPr>
  </w:style>
  <w:style w:type="paragraph" w:styleId="affff0">
    <w:name w:val="Body Text"/>
    <w:aliases w:val="TabelTekst,text,Body Text2, Char,Body Text2 Char Char Char Char Char Char Char Char Char,Char,Main text,Body Text Char2 Char,Body Text Char1 Char Char,Body Text Char Char Char Char,TabelTekst Char Char Char Char"/>
    <w:basedOn w:val="a5"/>
    <w:link w:val="affff"/>
    <w:unhideWhenUsed/>
    <w:qFormat/>
    <w:rsid w:val="00AF1BEB"/>
    <w:pPr>
      <w:spacing w:after="120"/>
    </w:pPr>
    <w:rPr>
      <w:rFonts w:ascii="Times New Roman" w:hAnsi="Times New Roman"/>
      <w:sz w:val="28"/>
      <w:szCs w:val="28"/>
    </w:rPr>
  </w:style>
  <w:style w:type="character" w:customStyle="1" w:styleId="1d">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6"/>
    <w:uiPriority w:val="99"/>
    <w:rsid w:val="00AF1BEB"/>
    <w:rPr>
      <w:rFonts w:ascii="Arial" w:hAnsi="Arial"/>
      <w:sz w:val="24"/>
    </w:rPr>
  </w:style>
  <w:style w:type="character" w:customStyle="1" w:styleId="affff3">
    <w:name w:val="Красная строка Знак"/>
    <w:basedOn w:val="affff"/>
    <w:link w:val="affff4"/>
    <w:locked/>
    <w:rsid w:val="00AF1BEB"/>
    <w:rPr>
      <w:sz w:val="28"/>
      <w:szCs w:val="24"/>
    </w:rPr>
  </w:style>
  <w:style w:type="character" w:customStyle="1" w:styleId="33">
    <w:name w:val="Основной текст 3 Знак"/>
    <w:basedOn w:val="a6"/>
    <w:link w:val="34"/>
    <w:uiPriority w:val="99"/>
    <w:locked/>
    <w:rsid w:val="00AF1BEB"/>
    <w:rPr>
      <w:sz w:val="16"/>
      <w:szCs w:val="16"/>
    </w:rPr>
  </w:style>
  <w:style w:type="character" w:customStyle="1" w:styleId="27">
    <w:name w:val="Основной текст с отступом 2 Знак"/>
    <w:basedOn w:val="a6"/>
    <w:link w:val="28"/>
    <w:uiPriority w:val="99"/>
    <w:locked/>
    <w:rsid w:val="00AF1BEB"/>
    <w:rPr>
      <w:rFonts w:ascii="Calibri" w:eastAsia="Calibri" w:hAnsi="Calibri" w:cs="Calibri"/>
    </w:rPr>
  </w:style>
  <w:style w:type="character" w:customStyle="1" w:styleId="35">
    <w:name w:val="Основной текст с отступом 3 Знак"/>
    <w:basedOn w:val="a6"/>
    <w:link w:val="36"/>
    <w:uiPriority w:val="99"/>
    <w:locked/>
    <w:rsid w:val="00AF1BEB"/>
    <w:rPr>
      <w:sz w:val="16"/>
      <w:szCs w:val="16"/>
    </w:rPr>
  </w:style>
  <w:style w:type="paragraph" w:styleId="afffc">
    <w:name w:val="annotation text"/>
    <w:basedOn w:val="a5"/>
    <w:link w:val="afffb"/>
    <w:uiPriority w:val="99"/>
    <w:unhideWhenUsed/>
    <w:rsid w:val="00AF1BEB"/>
    <w:pPr>
      <w:spacing w:line="240" w:lineRule="auto"/>
    </w:pPr>
    <w:rPr>
      <w:rFonts w:asciiTheme="minorHAnsi" w:eastAsiaTheme="minorHAnsi" w:hAnsiTheme="minorHAnsi" w:cstheme="minorBidi"/>
      <w:sz w:val="22"/>
      <w:szCs w:val="22"/>
      <w:lang w:eastAsia="en-US"/>
    </w:rPr>
  </w:style>
  <w:style w:type="character" w:customStyle="1" w:styleId="1e">
    <w:name w:val="Текст примечания Знак1"/>
    <w:basedOn w:val="a6"/>
    <w:uiPriority w:val="99"/>
    <w:semiHidden/>
    <w:rsid w:val="00AF1BEB"/>
    <w:rPr>
      <w:rFonts w:ascii="Arial" w:hAnsi="Arial"/>
    </w:rPr>
  </w:style>
  <w:style w:type="character" w:customStyle="1" w:styleId="affff5">
    <w:name w:val="Тема примечания Знак"/>
    <w:basedOn w:val="afffb"/>
    <w:link w:val="affff6"/>
    <w:uiPriority w:val="99"/>
    <w:locked/>
    <w:rsid w:val="00AF1BEB"/>
    <w:rPr>
      <w:rFonts w:asciiTheme="minorHAnsi" w:eastAsiaTheme="minorHAnsi" w:hAnsiTheme="minorHAnsi" w:cstheme="minorBidi"/>
      <w:b/>
      <w:bCs/>
      <w:sz w:val="22"/>
      <w:szCs w:val="22"/>
      <w:lang w:eastAsia="en-US"/>
    </w:rPr>
  </w:style>
  <w:style w:type="paragraph" w:customStyle="1" w:styleId="ConsPlusNormal">
    <w:name w:val="ConsPlusNormal"/>
    <w:link w:val="ConsPlusNormal0"/>
    <w:uiPriority w:val="99"/>
    <w:qFormat/>
    <w:rsid w:val="00AF1BEB"/>
    <w:pPr>
      <w:widowControl w:val="0"/>
      <w:autoSpaceDE w:val="0"/>
      <w:autoSpaceDN w:val="0"/>
      <w:adjustRightInd w:val="0"/>
      <w:ind w:firstLine="720"/>
    </w:pPr>
    <w:rPr>
      <w:rFonts w:ascii="Arial" w:hAnsi="Arial" w:cs="Arial"/>
    </w:rPr>
  </w:style>
  <w:style w:type="paragraph" w:customStyle="1" w:styleId="xl65">
    <w:name w:val="xl65"/>
    <w:basedOn w:val="a5"/>
    <w:qFormat/>
    <w:rsid w:val="00AF1BEB"/>
    <w:pPr>
      <w:spacing w:before="100" w:beforeAutospacing="1" w:after="100" w:afterAutospacing="1" w:line="240" w:lineRule="auto"/>
    </w:pPr>
    <w:rPr>
      <w:rFonts w:ascii="Times New Roman" w:hAnsi="Times New Roman"/>
      <w:szCs w:val="24"/>
    </w:rPr>
  </w:style>
  <w:style w:type="paragraph" w:customStyle="1" w:styleId="xl66">
    <w:name w:val="xl66"/>
    <w:basedOn w:val="a5"/>
    <w:qFormat/>
    <w:rsid w:val="00AF1BEB"/>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67">
    <w:name w:val="xl67"/>
    <w:basedOn w:val="a5"/>
    <w:qFormat/>
    <w:rsid w:val="00AF1BEB"/>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88">
    <w:name w:val="xl88"/>
    <w:basedOn w:val="a5"/>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89">
    <w:name w:val="xl89"/>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90">
    <w:name w:val="xl90"/>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1">
    <w:name w:val="xl91"/>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92">
    <w:name w:val="xl92"/>
    <w:basedOn w:val="a5"/>
    <w:qFormat/>
    <w:rsid w:val="00AF1B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93">
    <w:name w:val="xl93"/>
    <w:basedOn w:val="a5"/>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4">
    <w:name w:val="xl94"/>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5">
    <w:name w:val="xl95"/>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6">
    <w:name w:val="xl96"/>
    <w:basedOn w:val="a5"/>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7">
    <w:name w:val="xl97"/>
    <w:basedOn w:val="a5"/>
    <w:qFormat/>
    <w:rsid w:val="00AF1BEB"/>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line="240" w:lineRule="auto"/>
      <w:jc w:val="center"/>
    </w:pPr>
    <w:rPr>
      <w:rFonts w:ascii="Times New Roman" w:hAnsi="Times New Roman"/>
      <w:szCs w:val="24"/>
    </w:rPr>
  </w:style>
  <w:style w:type="paragraph" w:customStyle="1" w:styleId="xl98">
    <w:name w:val="xl98"/>
    <w:basedOn w:val="a5"/>
    <w:qFormat/>
    <w:rsid w:val="00AF1BEB"/>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9">
    <w:name w:val="xl99"/>
    <w:basedOn w:val="a5"/>
    <w:qFormat/>
    <w:rsid w:val="00AF1BEB"/>
    <w:pPr>
      <w:pBdr>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116">
    <w:name w:val="xl116"/>
    <w:basedOn w:val="a5"/>
    <w:uiPriority w:val="99"/>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17">
    <w:name w:val="xl117"/>
    <w:basedOn w:val="a5"/>
    <w:uiPriority w:val="99"/>
    <w:qFormat/>
    <w:rsid w:val="00AF1BEB"/>
    <w:pPr>
      <w:pBdr>
        <w:top w:val="single" w:sz="8" w:space="0" w:color="auto"/>
        <w:left w:val="single" w:sz="8" w:space="0" w:color="auto"/>
        <w:right w:val="single" w:sz="4" w:space="0" w:color="auto"/>
      </w:pBdr>
      <w:shd w:val="clear" w:color="auto" w:fill="CCFFCC"/>
      <w:spacing w:before="100" w:beforeAutospacing="1" w:after="100" w:afterAutospacing="1" w:line="240" w:lineRule="auto"/>
      <w:jc w:val="center"/>
    </w:pPr>
    <w:rPr>
      <w:rFonts w:ascii="Times New Roman" w:hAnsi="Times New Roman"/>
      <w:szCs w:val="24"/>
    </w:rPr>
  </w:style>
  <w:style w:type="paragraph" w:customStyle="1" w:styleId="xl118">
    <w:name w:val="xl118"/>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19">
    <w:name w:val="xl119"/>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0">
    <w:name w:val="xl120"/>
    <w:basedOn w:val="a5"/>
    <w:uiPriority w:val="99"/>
    <w:qFormat/>
    <w:rsid w:val="00AF1BE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1">
    <w:name w:val="xl121"/>
    <w:basedOn w:val="a5"/>
    <w:uiPriority w:val="99"/>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2">
    <w:name w:val="xl122"/>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3">
    <w:name w:val="xl123"/>
    <w:basedOn w:val="a5"/>
    <w:uiPriority w:val="99"/>
    <w:qFormat/>
    <w:rsid w:val="00AF1BE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24">
    <w:name w:val="xl124"/>
    <w:basedOn w:val="a5"/>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5">
    <w:name w:val="xl125"/>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6">
    <w:name w:val="xl126"/>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7">
    <w:name w:val="xl127"/>
    <w:basedOn w:val="a5"/>
    <w:uiPriority w:val="99"/>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8">
    <w:name w:val="xl128"/>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9">
    <w:name w:val="xl129"/>
    <w:basedOn w:val="a5"/>
    <w:uiPriority w:val="99"/>
    <w:qFormat/>
    <w:rsid w:val="00AF1BE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30">
    <w:name w:val="xl130"/>
    <w:basedOn w:val="a5"/>
    <w:uiPriority w:val="99"/>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31">
    <w:name w:val="xl131"/>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2">
    <w:name w:val="xl132"/>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133">
    <w:name w:val="xl133"/>
    <w:basedOn w:val="a5"/>
    <w:uiPriority w:val="99"/>
    <w:qFormat/>
    <w:rsid w:val="00AF1BEB"/>
    <w:pPr>
      <w:pBdr>
        <w:top w:val="single" w:sz="8" w:space="0" w:color="auto"/>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134">
    <w:name w:val="xl134"/>
    <w:basedOn w:val="a5"/>
    <w:uiPriority w:val="99"/>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5">
    <w:name w:val="xl135"/>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6">
    <w:name w:val="xl136"/>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7">
    <w:name w:val="xl137"/>
    <w:basedOn w:val="a5"/>
    <w:uiPriority w:val="99"/>
    <w:qFormat/>
    <w:rsid w:val="00AF1BEB"/>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38">
    <w:name w:val="xl138"/>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9">
    <w:name w:val="xl139"/>
    <w:basedOn w:val="a5"/>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40">
    <w:name w:val="xl140"/>
    <w:basedOn w:val="a5"/>
    <w:uiPriority w:val="99"/>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41">
    <w:name w:val="xl141"/>
    <w:basedOn w:val="a5"/>
    <w:uiPriority w:val="99"/>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42">
    <w:name w:val="xl142"/>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43">
    <w:name w:val="xl143"/>
    <w:basedOn w:val="a5"/>
    <w:uiPriority w:val="99"/>
    <w:qFormat/>
    <w:rsid w:val="00AF1BEB"/>
    <w:pPr>
      <w:pBdr>
        <w:top w:val="single" w:sz="4" w:space="0" w:color="auto"/>
        <w:left w:val="single" w:sz="4" w:space="0" w:color="auto"/>
      </w:pBdr>
      <w:spacing w:before="100" w:beforeAutospacing="1" w:after="100" w:afterAutospacing="1" w:line="240" w:lineRule="auto"/>
    </w:pPr>
    <w:rPr>
      <w:rFonts w:ascii="Times New Roman" w:hAnsi="Times New Roman"/>
      <w:szCs w:val="24"/>
    </w:rPr>
  </w:style>
  <w:style w:type="paragraph" w:customStyle="1" w:styleId="xl144">
    <w:name w:val="xl144"/>
    <w:basedOn w:val="a5"/>
    <w:uiPriority w:val="99"/>
    <w:qFormat/>
    <w:rsid w:val="00AF1BEB"/>
    <w:pPr>
      <w:pBdr>
        <w:top w:val="single" w:sz="4" w:space="0" w:color="auto"/>
        <w:left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45">
    <w:name w:val="xl145"/>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46">
    <w:name w:val="xl146"/>
    <w:basedOn w:val="a5"/>
    <w:uiPriority w:val="99"/>
    <w:qFormat/>
    <w:rsid w:val="00AF1BEB"/>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47">
    <w:name w:val="xl147"/>
    <w:basedOn w:val="a5"/>
    <w:uiPriority w:val="99"/>
    <w:qFormat/>
    <w:rsid w:val="00AF1BEB"/>
    <w:pPr>
      <w:pBdr>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48">
    <w:name w:val="xl148"/>
    <w:basedOn w:val="a5"/>
    <w:uiPriority w:val="99"/>
    <w:qFormat/>
    <w:rsid w:val="00AF1BEB"/>
    <w:pPr>
      <w:pBdr>
        <w:top w:val="single" w:sz="4" w:space="0" w:color="auto"/>
        <w:left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49">
    <w:name w:val="xl149"/>
    <w:basedOn w:val="a5"/>
    <w:uiPriority w:val="99"/>
    <w:qFormat/>
    <w:rsid w:val="00AF1BEB"/>
    <w:pPr>
      <w:pBdr>
        <w:top w:val="single" w:sz="4" w:space="0" w:color="auto"/>
        <w:left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0">
    <w:name w:val="xl150"/>
    <w:basedOn w:val="a5"/>
    <w:uiPriority w:val="99"/>
    <w:qFormat/>
    <w:rsid w:val="00AF1BEB"/>
    <w:pPr>
      <w:pBdr>
        <w:top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1">
    <w:name w:val="xl151"/>
    <w:basedOn w:val="a5"/>
    <w:uiPriority w:val="99"/>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52">
    <w:name w:val="xl152"/>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53">
    <w:name w:val="xl153"/>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4">
    <w:name w:val="xl154"/>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155">
    <w:name w:val="xl155"/>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6">
    <w:name w:val="xl156"/>
    <w:basedOn w:val="a5"/>
    <w:uiPriority w:val="99"/>
    <w:qFormat/>
    <w:rsid w:val="00AF1BEB"/>
    <w:pPr>
      <w:pBdr>
        <w:top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7">
    <w:name w:val="xl157"/>
    <w:basedOn w:val="a5"/>
    <w:uiPriority w:val="99"/>
    <w:qFormat/>
    <w:rsid w:val="00AF1BE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58">
    <w:name w:val="xl158"/>
    <w:basedOn w:val="a5"/>
    <w:uiPriority w:val="99"/>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9">
    <w:name w:val="xl159"/>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0">
    <w:name w:val="xl160"/>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61">
    <w:name w:val="xl161"/>
    <w:basedOn w:val="a5"/>
    <w:uiPriority w:val="99"/>
    <w:qFormat/>
    <w:rsid w:val="00AF1B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162">
    <w:name w:val="xl162"/>
    <w:basedOn w:val="a5"/>
    <w:uiPriority w:val="99"/>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3">
    <w:name w:val="xl163"/>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4">
    <w:name w:val="xl164"/>
    <w:basedOn w:val="a5"/>
    <w:uiPriority w:val="99"/>
    <w:qFormat/>
    <w:rsid w:val="00AF1BEB"/>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65">
    <w:name w:val="xl165"/>
    <w:basedOn w:val="a5"/>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6">
    <w:name w:val="xl166"/>
    <w:basedOn w:val="a5"/>
    <w:uiPriority w:val="99"/>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67">
    <w:name w:val="xl167"/>
    <w:basedOn w:val="a5"/>
    <w:uiPriority w:val="99"/>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8">
    <w:name w:val="xl168"/>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9">
    <w:name w:val="xl169"/>
    <w:basedOn w:val="a5"/>
    <w:uiPriority w:val="99"/>
    <w:qFormat/>
    <w:rsid w:val="00AF1BE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70">
    <w:name w:val="xl170"/>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71">
    <w:name w:val="xl171"/>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72">
    <w:name w:val="xl172"/>
    <w:basedOn w:val="a5"/>
    <w:uiPriority w:val="99"/>
    <w:qFormat/>
    <w:rsid w:val="00AF1BEB"/>
    <w:pPr>
      <w:pBdr>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73">
    <w:name w:val="xl173"/>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74">
    <w:name w:val="xl174"/>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75">
    <w:name w:val="xl175"/>
    <w:basedOn w:val="a5"/>
    <w:uiPriority w:val="99"/>
    <w:qFormat/>
    <w:rsid w:val="00AF1BEB"/>
    <w:pPr>
      <w:pBdr>
        <w:top w:val="single" w:sz="4" w:space="0" w:color="auto"/>
        <w:left w:val="single" w:sz="4" w:space="0" w:color="auto"/>
      </w:pBdr>
      <w:spacing w:before="100" w:beforeAutospacing="1" w:after="100" w:afterAutospacing="1" w:line="240" w:lineRule="auto"/>
    </w:pPr>
    <w:rPr>
      <w:rFonts w:ascii="Times New Roman" w:hAnsi="Times New Roman"/>
      <w:szCs w:val="24"/>
    </w:rPr>
  </w:style>
  <w:style w:type="paragraph" w:customStyle="1" w:styleId="xl176">
    <w:name w:val="xl176"/>
    <w:basedOn w:val="a5"/>
    <w:uiPriority w:val="99"/>
    <w:qFormat/>
    <w:rsid w:val="00AF1BEB"/>
    <w:pPr>
      <w:pBdr>
        <w:top w:val="single" w:sz="4" w:space="0" w:color="auto"/>
        <w:left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77">
    <w:name w:val="xl177"/>
    <w:basedOn w:val="a5"/>
    <w:uiPriority w:val="99"/>
    <w:qFormat/>
    <w:rsid w:val="00AF1BEB"/>
    <w:pPr>
      <w:pBdr>
        <w:top w:val="single" w:sz="4" w:space="0" w:color="auto"/>
        <w:left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78">
    <w:name w:val="xl178"/>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79">
    <w:name w:val="xl179"/>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80">
    <w:name w:val="xl180"/>
    <w:basedOn w:val="a5"/>
    <w:uiPriority w:val="99"/>
    <w:qFormat/>
    <w:rsid w:val="00AF1BEB"/>
    <w:pPr>
      <w:pBdr>
        <w:top w:val="single" w:sz="8" w:space="0" w:color="auto"/>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181">
    <w:name w:val="xl181"/>
    <w:basedOn w:val="a5"/>
    <w:uiPriority w:val="99"/>
    <w:qFormat/>
    <w:rsid w:val="00AF1BEB"/>
    <w:pPr>
      <w:pBdr>
        <w:top w:val="single" w:sz="4" w:space="0" w:color="auto"/>
        <w:left w:val="single" w:sz="4" w:space="0" w:color="auto"/>
        <w:bottom w:val="single" w:sz="8" w:space="0" w:color="auto"/>
      </w:pBdr>
      <w:spacing w:before="100" w:beforeAutospacing="1" w:after="100" w:afterAutospacing="1" w:line="240" w:lineRule="auto"/>
    </w:pPr>
    <w:rPr>
      <w:rFonts w:ascii="Times New Roman" w:hAnsi="Times New Roman"/>
      <w:szCs w:val="24"/>
    </w:rPr>
  </w:style>
  <w:style w:type="paragraph" w:customStyle="1" w:styleId="xl182">
    <w:name w:val="xl182"/>
    <w:basedOn w:val="a5"/>
    <w:uiPriority w:val="99"/>
    <w:qFormat/>
    <w:rsid w:val="00AF1BEB"/>
    <w:pPr>
      <w:pBdr>
        <w:top w:val="single" w:sz="8" w:space="0" w:color="auto"/>
        <w:left w:val="single" w:sz="4"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3">
    <w:name w:val="xl183"/>
    <w:basedOn w:val="a5"/>
    <w:uiPriority w:val="99"/>
    <w:qFormat/>
    <w:rsid w:val="00AF1BEB"/>
    <w:pPr>
      <w:pBdr>
        <w:top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4">
    <w:name w:val="xl184"/>
    <w:basedOn w:val="a5"/>
    <w:uiPriority w:val="99"/>
    <w:qFormat/>
    <w:rsid w:val="00AF1BEB"/>
    <w:pPr>
      <w:pBdr>
        <w:top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5">
    <w:name w:val="xl185"/>
    <w:basedOn w:val="a5"/>
    <w:uiPriority w:val="99"/>
    <w:qFormat/>
    <w:rsid w:val="00AF1BEB"/>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6">
    <w:name w:val="xl186"/>
    <w:basedOn w:val="a5"/>
    <w:uiPriority w:val="99"/>
    <w:qFormat/>
    <w:rsid w:val="00AF1BEB"/>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7">
    <w:name w:val="xl187"/>
    <w:basedOn w:val="a5"/>
    <w:uiPriority w:val="99"/>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8">
    <w:name w:val="xl188"/>
    <w:basedOn w:val="a5"/>
    <w:uiPriority w:val="99"/>
    <w:qFormat/>
    <w:rsid w:val="00AF1BEB"/>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89">
    <w:name w:val="xl189"/>
    <w:basedOn w:val="a5"/>
    <w:uiPriority w:val="99"/>
    <w:qFormat/>
    <w:rsid w:val="00AF1BEB"/>
    <w:pPr>
      <w:pBdr>
        <w:top w:val="single" w:sz="8" w:space="0" w:color="auto"/>
        <w:bottom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90">
    <w:name w:val="xl190"/>
    <w:basedOn w:val="a5"/>
    <w:uiPriority w:val="99"/>
    <w:qFormat/>
    <w:rsid w:val="00AF1BEB"/>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191">
    <w:name w:val="xl191"/>
    <w:basedOn w:val="a5"/>
    <w:uiPriority w:val="99"/>
    <w:qFormat/>
    <w:rsid w:val="00AF1BEB"/>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2">
    <w:name w:val="xl192"/>
    <w:basedOn w:val="a5"/>
    <w:uiPriority w:val="99"/>
    <w:qFormat/>
    <w:rsid w:val="00AF1BEB"/>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3">
    <w:name w:val="xl193"/>
    <w:basedOn w:val="a5"/>
    <w:uiPriority w:val="99"/>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4">
    <w:name w:val="xl194"/>
    <w:basedOn w:val="a5"/>
    <w:uiPriority w:val="99"/>
    <w:qFormat/>
    <w:rsid w:val="00AF1BEB"/>
    <w:pPr>
      <w:pBdr>
        <w:left w:val="single" w:sz="4"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5">
    <w:name w:val="xl195"/>
    <w:basedOn w:val="a5"/>
    <w:uiPriority w:val="99"/>
    <w:qFormat/>
    <w:rsid w:val="00AF1BEB"/>
    <w:pPr>
      <w:pBdr>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6">
    <w:name w:val="xl196"/>
    <w:basedOn w:val="a5"/>
    <w:uiPriority w:val="99"/>
    <w:qFormat/>
    <w:rsid w:val="00AF1BEB"/>
    <w:pPr>
      <w:pBdr>
        <w:bottom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63">
    <w:name w:val="xl63"/>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Arial"/>
      <w:sz w:val="20"/>
    </w:rPr>
  </w:style>
  <w:style w:type="paragraph" w:customStyle="1" w:styleId="xl64">
    <w:name w:val="xl64"/>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Arial"/>
      <w:sz w:val="20"/>
    </w:rPr>
  </w:style>
  <w:style w:type="paragraph" w:customStyle="1" w:styleId="affff7">
    <w:name w:val="Содержание моё"/>
    <w:basedOn w:val="41"/>
    <w:uiPriority w:val="99"/>
    <w:qFormat/>
    <w:rsid w:val="00AF1BEB"/>
    <w:pPr>
      <w:tabs>
        <w:tab w:val="clear" w:pos="1560"/>
        <w:tab w:val="clear" w:pos="9781"/>
      </w:tabs>
      <w:spacing w:after="100" w:line="276" w:lineRule="auto"/>
      <w:ind w:left="840" w:right="0" w:firstLine="0"/>
    </w:pPr>
    <w:rPr>
      <w:rFonts w:ascii="Times New Roman" w:hAnsi="Times New Roman"/>
      <w:bCs/>
      <w:noProof w:val="0"/>
      <w:sz w:val="24"/>
      <w:szCs w:val="28"/>
    </w:rPr>
  </w:style>
  <w:style w:type="paragraph" w:customStyle="1" w:styleId="Style1">
    <w:name w:val="Style1"/>
    <w:basedOn w:val="a5"/>
    <w:uiPriority w:val="99"/>
    <w:qFormat/>
    <w:rsid w:val="00AF1BEB"/>
    <w:pPr>
      <w:widowControl w:val="0"/>
      <w:autoSpaceDE w:val="0"/>
      <w:autoSpaceDN w:val="0"/>
      <w:adjustRightInd w:val="0"/>
      <w:spacing w:line="240" w:lineRule="auto"/>
    </w:pPr>
    <w:rPr>
      <w:rFonts w:ascii="MS Reference Sans Serif" w:eastAsiaTheme="minorEastAsia" w:hAnsi="MS Reference Sans Serif"/>
      <w:szCs w:val="24"/>
    </w:rPr>
  </w:style>
  <w:style w:type="paragraph" w:customStyle="1" w:styleId="Style3">
    <w:name w:val="Style3"/>
    <w:basedOn w:val="a5"/>
    <w:uiPriority w:val="99"/>
    <w:qFormat/>
    <w:rsid w:val="00AF1BEB"/>
    <w:pPr>
      <w:widowControl w:val="0"/>
      <w:autoSpaceDE w:val="0"/>
      <w:autoSpaceDN w:val="0"/>
      <w:adjustRightInd w:val="0"/>
      <w:spacing w:line="197" w:lineRule="exact"/>
    </w:pPr>
    <w:rPr>
      <w:rFonts w:ascii="MS Reference Sans Serif" w:eastAsiaTheme="minorEastAsia" w:hAnsi="MS Reference Sans Serif"/>
      <w:szCs w:val="24"/>
    </w:rPr>
  </w:style>
  <w:style w:type="paragraph" w:customStyle="1" w:styleId="1270">
    <w:name w:val="Стиль Слева:  1.27 см Первая строка:  0 см"/>
    <w:basedOn w:val="a5"/>
    <w:autoRedefine/>
    <w:uiPriority w:val="99"/>
    <w:qFormat/>
    <w:rsid w:val="00AF1BEB"/>
    <w:pPr>
      <w:tabs>
        <w:tab w:val="left" w:pos="510"/>
      </w:tabs>
      <w:spacing w:line="240" w:lineRule="auto"/>
      <w:jc w:val="both"/>
    </w:pPr>
    <w:rPr>
      <w:rFonts w:ascii="Times New Roman" w:hAnsi="Times New Roman"/>
      <w:bCs/>
      <w:sz w:val="28"/>
    </w:rPr>
  </w:style>
  <w:style w:type="paragraph" w:customStyle="1" w:styleId="Style2">
    <w:name w:val="Style2"/>
    <w:basedOn w:val="a5"/>
    <w:uiPriority w:val="99"/>
    <w:qFormat/>
    <w:rsid w:val="00AF1BEB"/>
    <w:pPr>
      <w:widowControl w:val="0"/>
      <w:autoSpaceDE w:val="0"/>
      <w:autoSpaceDN w:val="0"/>
      <w:adjustRightInd w:val="0"/>
      <w:spacing w:line="240" w:lineRule="auto"/>
    </w:pPr>
    <w:rPr>
      <w:rFonts w:ascii="Tahoma" w:eastAsiaTheme="minorEastAsia" w:hAnsi="Tahoma" w:cs="Tahoma"/>
      <w:szCs w:val="24"/>
    </w:rPr>
  </w:style>
  <w:style w:type="character" w:customStyle="1" w:styleId="S">
    <w:name w:val="S_Обычный Знак"/>
    <w:link w:val="S0"/>
    <w:locked/>
    <w:rsid w:val="00AF1BEB"/>
    <w:rPr>
      <w:sz w:val="28"/>
      <w:szCs w:val="24"/>
    </w:rPr>
  </w:style>
  <w:style w:type="paragraph" w:customStyle="1" w:styleId="S0">
    <w:name w:val="S_Обычный"/>
    <w:basedOn w:val="a5"/>
    <w:link w:val="S"/>
    <w:autoRedefine/>
    <w:qFormat/>
    <w:rsid w:val="00AF1BEB"/>
    <w:pPr>
      <w:tabs>
        <w:tab w:val="left" w:pos="1134"/>
      </w:tabs>
      <w:spacing w:line="276" w:lineRule="auto"/>
      <w:ind w:firstLine="709"/>
      <w:jc w:val="both"/>
    </w:pPr>
    <w:rPr>
      <w:rFonts w:ascii="Times New Roman" w:hAnsi="Times New Roman"/>
      <w:sz w:val="28"/>
      <w:szCs w:val="24"/>
    </w:rPr>
  </w:style>
  <w:style w:type="paragraph" w:customStyle="1" w:styleId="affff8">
    <w:name w:val="Нормальный (таблица)"/>
    <w:basedOn w:val="a5"/>
    <w:next w:val="a5"/>
    <w:uiPriority w:val="99"/>
    <w:qFormat/>
    <w:rsid w:val="00AF1BEB"/>
    <w:pPr>
      <w:widowControl w:val="0"/>
      <w:autoSpaceDE w:val="0"/>
      <w:autoSpaceDN w:val="0"/>
      <w:adjustRightInd w:val="0"/>
      <w:spacing w:line="240" w:lineRule="auto"/>
      <w:jc w:val="both"/>
    </w:pPr>
    <w:rPr>
      <w:rFonts w:eastAsiaTheme="minorEastAsia" w:cs="Arial"/>
      <w:szCs w:val="24"/>
    </w:rPr>
  </w:style>
  <w:style w:type="paragraph" w:customStyle="1" w:styleId="affff9">
    <w:name w:val="Прижатый влево"/>
    <w:basedOn w:val="a5"/>
    <w:next w:val="a5"/>
    <w:uiPriority w:val="99"/>
    <w:qFormat/>
    <w:rsid w:val="00AF1BEB"/>
    <w:pPr>
      <w:widowControl w:val="0"/>
      <w:autoSpaceDE w:val="0"/>
      <w:autoSpaceDN w:val="0"/>
      <w:adjustRightInd w:val="0"/>
      <w:spacing w:line="240" w:lineRule="auto"/>
    </w:pPr>
    <w:rPr>
      <w:rFonts w:eastAsiaTheme="minorEastAsia" w:cs="Arial"/>
      <w:szCs w:val="24"/>
    </w:rPr>
  </w:style>
  <w:style w:type="paragraph" w:customStyle="1" w:styleId="affffa">
    <w:name w:val="Чертежный"/>
    <w:uiPriority w:val="99"/>
    <w:qFormat/>
    <w:rsid w:val="00AF1BEB"/>
    <w:pPr>
      <w:jc w:val="both"/>
    </w:pPr>
    <w:rPr>
      <w:rFonts w:ascii="ISOCPEUR" w:hAnsi="ISOCPEUR"/>
      <w:i/>
      <w:sz w:val="28"/>
      <w:lang w:val="uk-UA"/>
    </w:rPr>
  </w:style>
  <w:style w:type="character" w:customStyle="1" w:styleId="affffb">
    <w:name w:val="Стиль таблицы Знак"/>
    <w:basedOn w:val="a6"/>
    <w:link w:val="affffc"/>
    <w:locked/>
    <w:rsid w:val="00AF1BEB"/>
    <w:rPr>
      <w:bCs/>
      <w:color w:val="000000"/>
      <w:sz w:val="24"/>
    </w:rPr>
  </w:style>
  <w:style w:type="paragraph" w:customStyle="1" w:styleId="affffc">
    <w:name w:val="Стиль таблицы"/>
    <w:basedOn w:val="a5"/>
    <w:link w:val="affffb"/>
    <w:autoRedefine/>
    <w:qFormat/>
    <w:rsid w:val="00AF1BEB"/>
    <w:pPr>
      <w:spacing w:line="240" w:lineRule="auto"/>
      <w:contextualSpacing/>
      <w:jc w:val="center"/>
    </w:pPr>
    <w:rPr>
      <w:rFonts w:ascii="Times New Roman" w:hAnsi="Times New Roman"/>
      <w:bCs/>
      <w:color w:val="000000"/>
    </w:rPr>
  </w:style>
  <w:style w:type="character" w:customStyle="1" w:styleId="141">
    <w:name w:val="14 Знак"/>
    <w:basedOn w:val="a6"/>
    <w:link w:val="142"/>
    <w:locked/>
    <w:rsid w:val="00AF1BEB"/>
    <w:rPr>
      <w:sz w:val="28"/>
      <w:szCs w:val="28"/>
    </w:rPr>
  </w:style>
  <w:style w:type="paragraph" w:customStyle="1" w:styleId="142">
    <w:name w:val="14"/>
    <w:basedOn w:val="a5"/>
    <w:link w:val="141"/>
    <w:qFormat/>
    <w:rsid w:val="00AF1BEB"/>
    <w:pPr>
      <w:ind w:firstLine="709"/>
      <w:jc w:val="both"/>
    </w:pPr>
    <w:rPr>
      <w:rFonts w:ascii="Times New Roman" w:hAnsi="Times New Roman"/>
      <w:sz w:val="28"/>
      <w:szCs w:val="28"/>
    </w:rPr>
  </w:style>
  <w:style w:type="paragraph" w:customStyle="1" w:styleId="xl2288">
    <w:name w:val="xl2288"/>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89">
    <w:name w:val="xl2289"/>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90">
    <w:name w:val="xl2290"/>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291">
    <w:name w:val="xl2291"/>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292">
    <w:name w:val="xl2292"/>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b/>
      <w:bCs/>
      <w:color w:val="000000"/>
      <w:sz w:val="20"/>
    </w:rPr>
  </w:style>
  <w:style w:type="paragraph" w:customStyle="1" w:styleId="xl2293">
    <w:name w:val="xl2293"/>
    <w:basedOn w:val="a5"/>
    <w:uiPriority w:val="99"/>
    <w:qFormat/>
    <w:rsid w:val="00AF1BEB"/>
    <w:pPr>
      <w:spacing w:before="100" w:beforeAutospacing="1" w:after="100" w:afterAutospacing="1" w:line="240" w:lineRule="auto"/>
    </w:pPr>
    <w:rPr>
      <w:rFonts w:ascii="Times New Roman" w:hAnsi="Times New Roman"/>
      <w:szCs w:val="24"/>
    </w:rPr>
  </w:style>
  <w:style w:type="paragraph" w:customStyle="1" w:styleId="xl2294">
    <w:name w:val="xl2294"/>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color w:val="000000"/>
      <w:sz w:val="20"/>
    </w:rPr>
  </w:style>
  <w:style w:type="paragraph" w:customStyle="1" w:styleId="xl2295">
    <w:name w:val="xl2295"/>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color w:val="000000"/>
      <w:sz w:val="20"/>
    </w:rPr>
  </w:style>
  <w:style w:type="paragraph" w:customStyle="1" w:styleId="xl2296">
    <w:name w:val="xl2296"/>
    <w:basedOn w:val="a5"/>
    <w:uiPriority w:val="99"/>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97">
    <w:name w:val="xl2297"/>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98">
    <w:name w:val="xl2298"/>
    <w:basedOn w:val="a5"/>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99">
    <w:name w:val="xl2299"/>
    <w:basedOn w:val="a5"/>
    <w:uiPriority w:val="99"/>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00">
    <w:name w:val="xl2300"/>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01">
    <w:name w:val="xl2301"/>
    <w:basedOn w:val="a5"/>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302">
    <w:name w:val="xl2302"/>
    <w:basedOn w:val="a5"/>
    <w:uiPriority w:val="99"/>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3">
    <w:name w:val="xl2303"/>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4">
    <w:name w:val="xl2304"/>
    <w:basedOn w:val="a5"/>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5">
    <w:name w:val="xl2305"/>
    <w:basedOn w:val="a5"/>
    <w:uiPriority w:val="99"/>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6">
    <w:name w:val="xl2306"/>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7">
    <w:name w:val="xl2307"/>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08">
    <w:name w:val="xl2308"/>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09">
    <w:name w:val="xl2309"/>
    <w:basedOn w:val="a5"/>
    <w:uiPriority w:val="99"/>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0">
    <w:name w:val="xl2310"/>
    <w:basedOn w:val="a5"/>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1">
    <w:name w:val="xl2311"/>
    <w:basedOn w:val="a5"/>
    <w:uiPriority w:val="99"/>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2">
    <w:name w:val="xl2312"/>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13">
    <w:name w:val="xl2313"/>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14">
    <w:name w:val="xl2314"/>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15">
    <w:name w:val="xl2315"/>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6">
    <w:name w:val="xl2316"/>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7">
    <w:name w:val="xl2317"/>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8">
    <w:name w:val="xl2318"/>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319">
    <w:name w:val="xl2319"/>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320">
    <w:name w:val="xl2320"/>
    <w:basedOn w:val="a5"/>
    <w:uiPriority w:val="99"/>
    <w:qFormat/>
    <w:rsid w:val="00AF1BEB"/>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1">
    <w:name w:val="xl2321"/>
    <w:basedOn w:val="a5"/>
    <w:uiPriority w:val="99"/>
    <w:qFormat/>
    <w:rsid w:val="00AF1BEB"/>
    <w:pPr>
      <w:pBdr>
        <w:left w:val="single" w:sz="4"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2">
    <w:name w:val="xl2322"/>
    <w:basedOn w:val="a5"/>
    <w:uiPriority w:val="99"/>
    <w:qFormat/>
    <w:rsid w:val="00AF1BEB"/>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3">
    <w:name w:val="xl2323"/>
    <w:basedOn w:val="a5"/>
    <w:uiPriority w:val="99"/>
    <w:qFormat/>
    <w:rsid w:val="00AF1BEB"/>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4">
    <w:name w:val="xl2324"/>
    <w:basedOn w:val="a5"/>
    <w:uiPriority w:val="99"/>
    <w:qFormat/>
    <w:rsid w:val="00AF1BEB"/>
    <w:pPr>
      <w:pBdr>
        <w:left w:val="single" w:sz="4"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5">
    <w:name w:val="xl2325"/>
    <w:basedOn w:val="a5"/>
    <w:uiPriority w:val="99"/>
    <w:qFormat/>
    <w:rsid w:val="00AF1BEB"/>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6">
    <w:name w:val="xl2326"/>
    <w:basedOn w:val="a5"/>
    <w:uiPriority w:val="99"/>
    <w:qFormat/>
    <w:rsid w:val="00AF1BEB"/>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27">
    <w:name w:val="xl2327"/>
    <w:basedOn w:val="a5"/>
    <w:uiPriority w:val="99"/>
    <w:qFormat/>
    <w:rsid w:val="00AF1BEB"/>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28">
    <w:name w:val="xl2328"/>
    <w:basedOn w:val="a5"/>
    <w:uiPriority w:val="99"/>
    <w:qFormat/>
    <w:rsid w:val="00AF1BEB"/>
    <w:pPr>
      <w:pBdr>
        <w:left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29">
    <w:name w:val="xl2329"/>
    <w:basedOn w:val="a5"/>
    <w:uiPriority w:val="99"/>
    <w:qFormat/>
    <w:rsid w:val="00AF1BEB"/>
    <w:pPr>
      <w:spacing w:before="100" w:beforeAutospacing="1" w:after="100" w:afterAutospacing="1" w:line="240" w:lineRule="auto"/>
    </w:pPr>
    <w:rPr>
      <w:rFonts w:ascii="Times New Roman" w:hAnsi="Times New Roman"/>
      <w:szCs w:val="24"/>
    </w:rPr>
  </w:style>
  <w:style w:type="paragraph" w:customStyle="1" w:styleId="xl2330">
    <w:name w:val="xl2330"/>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31">
    <w:name w:val="xl2331"/>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32">
    <w:name w:val="xl2332"/>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33">
    <w:name w:val="xl2333"/>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0"/>
    </w:rPr>
  </w:style>
  <w:style w:type="paragraph" w:customStyle="1" w:styleId="xl2334">
    <w:name w:val="xl2334"/>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Cs w:val="24"/>
    </w:rPr>
  </w:style>
  <w:style w:type="paragraph" w:customStyle="1" w:styleId="xl2335">
    <w:name w:val="xl2335"/>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Cs w:val="24"/>
    </w:rPr>
  </w:style>
  <w:style w:type="paragraph" w:customStyle="1" w:styleId="xl2336">
    <w:name w:val="xl2336"/>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color w:val="000000"/>
      <w:szCs w:val="24"/>
    </w:rPr>
  </w:style>
  <w:style w:type="paragraph" w:customStyle="1" w:styleId="Default">
    <w:name w:val="Default"/>
    <w:uiPriority w:val="99"/>
    <w:qFormat/>
    <w:rsid w:val="00AF1BEB"/>
    <w:pPr>
      <w:autoSpaceDE w:val="0"/>
      <w:autoSpaceDN w:val="0"/>
      <w:adjustRightInd w:val="0"/>
    </w:pPr>
    <w:rPr>
      <w:rFonts w:ascii="Arial" w:hAnsi="Arial" w:cs="Arial"/>
      <w:color w:val="000000"/>
      <w:sz w:val="24"/>
      <w:szCs w:val="24"/>
      <w:lang w:eastAsia="en-US"/>
    </w:rPr>
  </w:style>
  <w:style w:type="character" w:customStyle="1" w:styleId="affffd">
    <w:name w:val="Таблица Знак"/>
    <w:basedOn w:val="a6"/>
    <w:link w:val="affffe"/>
    <w:locked/>
    <w:rsid w:val="00AF1BEB"/>
    <w:rPr>
      <w:bCs/>
      <w:color w:val="000000"/>
      <w:sz w:val="24"/>
    </w:rPr>
  </w:style>
  <w:style w:type="paragraph" w:customStyle="1" w:styleId="affffe">
    <w:name w:val="Таблица"/>
    <w:basedOn w:val="a5"/>
    <w:link w:val="affffd"/>
    <w:autoRedefine/>
    <w:qFormat/>
    <w:rsid w:val="00AF1BEB"/>
    <w:pPr>
      <w:spacing w:line="240" w:lineRule="auto"/>
      <w:contextualSpacing/>
      <w:jc w:val="center"/>
    </w:pPr>
    <w:rPr>
      <w:rFonts w:ascii="Times New Roman" w:hAnsi="Times New Roman"/>
      <w:bCs/>
      <w:color w:val="000000"/>
    </w:rPr>
  </w:style>
  <w:style w:type="paragraph" w:customStyle="1" w:styleId="afffff">
    <w:name w:val="Таблицы (моноширинный)"/>
    <w:basedOn w:val="a5"/>
    <w:next w:val="a5"/>
    <w:uiPriority w:val="99"/>
    <w:qFormat/>
    <w:rsid w:val="00AF1BEB"/>
    <w:pPr>
      <w:autoSpaceDE w:val="0"/>
      <w:autoSpaceDN w:val="0"/>
      <w:adjustRightInd w:val="0"/>
      <w:spacing w:line="240" w:lineRule="auto"/>
      <w:jc w:val="both"/>
    </w:pPr>
    <w:rPr>
      <w:rFonts w:ascii="Courier New" w:hAnsi="Courier New" w:cs="Courier New"/>
      <w:sz w:val="22"/>
      <w:szCs w:val="22"/>
      <w:lang w:eastAsia="en-US"/>
    </w:rPr>
  </w:style>
  <w:style w:type="paragraph" w:customStyle="1" w:styleId="xl747">
    <w:name w:val="xl747"/>
    <w:basedOn w:val="a5"/>
    <w:uiPriority w:val="99"/>
    <w:qFormat/>
    <w:rsid w:val="00AF1BEB"/>
    <w:pPr>
      <w:spacing w:before="100" w:beforeAutospacing="1" w:after="100" w:afterAutospacing="1" w:line="240" w:lineRule="auto"/>
    </w:pPr>
    <w:rPr>
      <w:rFonts w:ascii="Times New Roman" w:hAnsi="Times New Roman"/>
      <w:b/>
      <w:bCs/>
      <w:szCs w:val="24"/>
    </w:rPr>
  </w:style>
  <w:style w:type="paragraph" w:customStyle="1" w:styleId="xl748">
    <w:name w:val="xl748"/>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49">
    <w:name w:val="xl749"/>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8"/>
      <w:szCs w:val="28"/>
    </w:rPr>
  </w:style>
  <w:style w:type="paragraph" w:customStyle="1" w:styleId="xl750">
    <w:name w:val="xl750"/>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8"/>
      <w:szCs w:val="28"/>
    </w:rPr>
  </w:style>
  <w:style w:type="paragraph" w:customStyle="1" w:styleId="xl751">
    <w:name w:val="xl751"/>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52">
    <w:name w:val="xl752"/>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753">
    <w:name w:val="xl753"/>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754">
    <w:name w:val="xl754"/>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rPr>
  </w:style>
  <w:style w:type="paragraph" w:customStyle="1" w:styleId="xl755">
    <w:name w:val="xl755"/>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rPr>
  </w:style>
  <w:style w:type="paragraph" w:customStyle="1" w:styleId="xl756">
    <w:name w:val="xl756"/>
    <w:basedOn w:val="a5"/>
    <w:uiPriority w:val="99"/>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sz w:val="28"/>
      <w:szCs w:val="28"/>
    </w:rPr>
  </w:style>
  <w:style w:type="paragraph" w:customStyle="1" w:styleId="xl757">
    <w:name w:val="xl757"/>
    <w:basedOn w:val="a5"/>
    <w:uiPriority w:val="99"/>
    <w:qFormat/>
    <w:rsid w:val="00AF1BEB"/>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8"/>
      <w:szCs w:val="28"/>
    </w:rPr>
  </w:style>
  <w:style w:type="paragraph" w:customStyle="1" w:styleId="xl758">
    <w:name w:val="xl758"/>
    <w:basedOn w:val="a5"/>
    <w:uiPriority w:val="99"/>
    <w:qFormat/>
    <w:rsid w:val="00AF1BEB"/>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hAnsi="Times New Roman"/>
      <w:b/>
      <w:bCs/>
      <w:sz w:val="28"/>
      <w:szCs w:val="28"/>
    </w:rPr>
  </w:style>
  <w:style w:type="paragraph" w:customStyle="1" w:styleId="xl759">
    <w:name w:val="xl759"/>
    <w:basedOn w:val="a5"/>
    <w:uiPriority w:val="99"/>
    <w:qFormat/>
    <w:rsid w:val="00AF1BEB"/>
    <w:pPr>
      <w:pBdr>
        <w:top w:val="single" w:sz="4" w:space="0" w:color="auto"/>
        <w:bottom w:val="single" w:sz="4" w:space="0" w:color="auto"/>
      </w:pBdr>
      <w:shd w:val="clear" w:color="auto" w:fill="FDE9D9"/>
      <w:spacing w:before="100" w:beforeAutospacing="1" w:after="100" w:afterAutospacing="1" w:line="240" w:lineRule="auto"/>
    </w:pPr>
    <w:rPr>
      <w:rFonts w:ascii="Times New Roman" w:hAnsi="Times New Roman"/>
      <w:b/>
      <w:bCs/>
      <w:sz w:val="28"/>
      <w:szCs w:val="28"/>
    </w:rPr>
  </w:style>
  <w:style w:type="paragraph" w:customStyle="1" w:styleId="xl760">
    <w:name w:val="xl760"/>
    <w:basedOn w:val="a5"/>
    <w:uiPriority w:val="99"/>
    <w:qFormat/>
    <w:rsid w:val="00AF1BEB"/>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hAnsi="Times New Roman"/>
      <w:b/>
      <w:bCs/>
      <w:sz w:val="28"/>
      <w:szCs w:val="28"/>
    </w:rPr>
  </w:style>
  <w:style w:type="paragraph" w:customStyle="1" w:styleId="xl761">
    <w:name w:val="xl761"/>
    <w:basedOn w:val="a5"/>
    <w:uiPriority w:val="99"/>
    <w:qFormat/>
    <w:rsid w:val="00AF1B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sz w:val="28"/>
      <w:szCs w:val="28"/>
    </w:rPr>
  </w:style>
  <w:style w:type="paragraph" w:customStyle="1" w:styleId="xl762">
    <w:name w:val="xl762"/>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3">
    <w:name w:val="xl763"/>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4">
    <w:name w:val="xl764"/>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5">
    <w:name w:val="xl765"/>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6">
    <w:name w:val="xl766"/>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7">
    <w:name w:val="xl767"/>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8">
    <w:name w:val="xl768"/>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9">
    <w:name w:val="xl769"/>
    <w:basedOn w:val="a5"/>
    <w:uiPriority w:val="99"/>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sz w:val="28"/>
      <w:szCs w:val="28"/>
    </w:rPr>
  </w:style>
  <w:style w:type="paragraph" w:customStyle="1" w:styleId="xl770">
    <w:name w:val="xl770"/>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rPr>
  </w:style>
  <w:style w:type="paragraph" w:customStyle="1" w:styleId="xl771">
    <w:name w:val="xl771"/>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rPr>
  </w:style>
  <w:style w:type="paragraph" w:customStyle="1" w:styleId="xl772">
    <w:name w:val="xl772"/>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3">
    <w:name w:val="xl773"/>
    <w:basedOn w:val="a5"/>
    <w:uiPriority w:val="99"/>
    <w:qFormat/>
    <w:rsid w:val="00AF1BE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4">
    <w:name w:val="xl774"/>
    <w:basedOn w:val="a5"/>
    <w:uiPriority w:val="99"/>
    <w:qFormat/>
    <w:rsid w:val="00AF1BE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5">
    <w:name w:val="xl775"/>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6">
    <w:name w:val="xl776"/>
    <w:basedOn w:val="a5"/>
    <w:uiPriority w:val="99"/>
    <w:qFormat/>
    <w:rsid w:val="00AF1BE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7">
    <w:name w:val="xl777"/>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778">
    <w:name w:val="xl778"/>
    <w:basedOn w:val="a5"/>
    <w:uiPriority w:val="99"/>
    <w:qFormat/>
    <w:rsid w:val="00AF1BE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779">
    <w:name w:val="xl779"/>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0">
    <w:name w:val="xl780"/>
    <w:basedOn w:val="a5"/>
    <w:uiPriority w:val="99"/>
    <w:qFormat/>
    <w:rsid w:val="00AF1BEB"/>
    <w:pPr>
      <w:pBdr>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1">
    <w:name w:val="xl781"/>
    <w:basedOn w:val="a5"/>
    <w:uiPriority w:val="99"/>
    <w:qFormat/>
    <w:rsid w:val="00AF1BE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2">
    <w:name w:val="xl782"/>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3">
    <w:name w:val="xl783"/>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4">
    <w:name w:val="xl784"/>
    <w:basedOn w:val="a5"/>
    <w:uiPriority w:val="99"/>
    <w:qFormat/>
    <w:rsid w:val="00AF1BEB"/>
    <w:pPr>
      <w:pBdr>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5">
    <w:name w:val="xl785"/>
    <w:basedOn w:val="a5"/>
    <w:uiPriority w:val="99"/>
    <w:qFormat/>
    <w:rsid w:val="00AF1BE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6">
    <w:name w:val="xl786"/>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197">
    <w:name w:val="xl197"/>
    <w:basedOn w:val="a5"/>
    <w:uiPriority w:val="99"/>
    <w:qFormat/>
    <w:rsid w:val="00AF1BE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hAnsi="Times New Roman"/>
      <w:sz w:val="22"/>
      <w:szCs w:val="22"/>
    </w:rPr>
  </w:style>
  <w:style w:type="paragraph" w:customStyle="1" w:styleId="xl198">
    <w:name w:val="xl198"/>
    <w:basedOn w:val="a5"/>
    <w:uiPriority w:val="99"/>
    <w:qFormat/>
    <w:rsid w:val="00AF1BE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hAnsi="Times New Roman"/>
      <w:b/>
      <w:bCs/>
      <w:sz w:val="22"/>
      <w:szCs w:val="22"/>
    </w:rPr>
  </w:style>
  <w:style w:type="paragraph" w:customStyle="1" w:styleId="xl199">
    <w:name w:val="xl199"/>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color w:val="000000"/>
      <w:sz w:val="22"/>
      <w:szCs w:val="22"/>
    </w:rPr>
  </w:style>
  <w:style w:type="paragraph" w:customStyle="1" w:styleId="xl200">
    <w:name w:val="xl200"/>
    <w:basedOn w:val="a5"/>
    <w:uiPriority w:val="99"/>
    <w:qFormat/>
    <w:rsid w:val="00AF1BEB"/>
    <w:pPr>
      <w:spacing w:before="100" w:beforeAutospacing="1" w:after="100" w:afterAutospacing="1" w:line="240" w:lineRule="auto"/>
      <w:jc w:val="center"/>
    </w:pPr>
    <w:rPr>
      <w:rFonts w:ascii="Times New Roman" w:hAnsi="Times New Roman"/>
      <w:color w:val="000000"/>
      <w:sz w:val="22"/>
      <w:szCs w:val="22"/>
    </w:rPr>
  </w:style>
  <w:style w:type="paragraph" w:customStyle="1" w:styleId="xl201">
    <w:name w:val="xl201"/>
    <w:basedOn w:val="a5"/>
    <w:uiPriority w:val="99"/>
    <w:qFormat/>
    <w:rsid w:val="00AF1BEB"/>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hAnsi="Times New Roman"/>
      <w:b/>
      <w:bCs/>
      <w:sz w:val="22"/>
      <w:szCs w:val="22"/>
    </w:rPr>
  </w:style>
  <w:style w:type="paragraph" w:customStyle="1" w:styleId="xl202">
    <w:name w:val="xl202"/>
    <w:basedOn w:val="a5"/>
    <w:uiPriority w:val="99"/>
    <w:qFormat/>
    <w:rsid w:val="00AF1BE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hAnsi="Times New Roman"/>
      <w:color w:val="000000"/>
      <w:sz w:val="22"/>
      <w:szCs w:val="22"/>
    </w:rPr>
  </w:style>
  <w:style w:type="paragraph" w:customStyle="1" w:styleId="xl203">
    <w:name w:val="xl203"/>
    <w:basedOn w:val="a5"/>
    <w:uiPriority w:val="99"/>
    <w:qFormat/>
    <w:rsid w:val="00AF1BE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hAnsi="Times New Roman"/>
      <w:sz w:val="22"/>
      <w:szCs w:val="22"/>
    </w:rPr>
  </w:style>
  <w:style w:type="paragraph" w:customStyle="1" w:styleId="xl204">
    <w:name w:val="xl204"/>
    <w:basedOn w:val="a5"/>
    <w:uiPriority w:val="99"/>
    <w:qFormat/>
    <w:rsid w:val="00AF1BEB"/>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hAnsi="Times New Roman"/>
      <w:color w:val="000000"/>
      <w:sz w:val="22"/>
      <w:szCs w:val="22"/>
    </w:rPr>
  </w:style>
  <w:style w:type="paragraph" w:customStyle="1" w:styleId="xl205">
    <w:name w:val="xl205"/>
    <w:basedOn w:val="a5"/>
    <w:uiPriority w:val="99"/>
    <w:qFormat/>
    <w:rsid w:val="00AF1BEB"/>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hAnsi="Times New Roman"/>
      <w:sz w:val="22"/>
      <w:szCs w:val="22"/>
    </w:rPr>
  </w:style>
  <w:style w:type="paragraph" w:customStyle="1" w:styleId="xl206">
    <w:name w:val="xl206"/>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b/>
      <w:bCs/>
      <w:sz w:val="22"/>
      <w:szCs w:val="22"/>
    </w:rPr>
  </w:style>
  <w:style w:type="paragraph" w:customStyle="1" w:styleId="xl207">
    <w:name w:val="xl207"/>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2"/>
      <w:szCs w:val="22"/>
    </w:rPr>
  </w:style>
  <w:style w:type="paragraph" w:customStyle="1" w:styleId="xl208">
    <w:name w:val="xl208"/>
    <w:basedOn w:val="a5"/>
    <w:uiPriority w:val="99"/>
    <w:qFormat/>
    <w:rsid w:val="00AF1BEB"/>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hAnsi="Times New Roman"/>
      <w:b/>
      <w:bCs/>
      <w:color w:val="000000"/>
      <w:sz w:val="22"/>
      <w:szCs w:val="22"/>
    </w:rPr>
  </w:style>
  <w:style w:type="paragraph" w:customStyle="1" w:styleId="xl209">
    <w:name w:val="xl209"/>
    <w:basedOn w:val="a5"/>
    <w:uiPriority w:val="99"/>
    <w:qFormat/>
    <w:rsid w:val="00AF1BE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hAnsi="Times New Roman"/>
      <w:color w:val="000000"/>
      <w:sz w:val="22"/>
      <w:szCs w:val="22"/>
    </w:rPr>
  </w:style>
  <w:style w:type="paragraph" w:customStyle="1" w:styleId="xl210">
    <w:name w:val="xl210"/>
    <w:basedOn w:val="a5"/>
    <w:uiPriority w:val="99"/>
    <w:qFormat/>
    <w:rsid w:val="00AF1BE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hAnsi="Times New Roman"/>
      <w:color w:val="000000"/>
      <w:sz w:val="22"/>
      <w:szCs w:val="22"/>
    </w:rPr>
  </w:style>
  <w:style w:type="paragraph" w:customStyle="1" w:styleId="xl211">
    <w:name w:val="xl211"/>
    <w:basedOn w:val="a5"/>
    <w:uiPriority w:val="99"/>
    <w:qFormat/>
    <w:rsid w:val="00AF1BEB"/>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hAnsi="Times New Roman"/>
      <w:color w:val="000000"/>
      <w:sz w:val="22"/>
      <w:szCs w:val="22"/>
    </w:rPr>
  </w:style>
  <w:style w:type="paragraph" w:customStyle="1" w:styleId="xl212">
    <w:name w:val="xl212"/>
    <w:basedOn w:val="a5"/>
    <w:uiPriority w:val="99"/>
    <w:qFormat/>
    <w:rsid w:val="00AF1BEB"/>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hAnsi="Times New Roman"/>
      <w:color w:val="000000"/>
      <w:sz w:val="22"/>
      <w:szCs w:val="22"/>
    </w:rPr>
  </w:style>
  <w:style w:type="paragraph" w:customStyle="1" w:styleId="xl213">
    <w:name w:val="xl213"/>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b/>
      <w:bCs/>
      <w:color w:val="000000"/>
      <w:sz w:val="22"/>
      <w:szCs w:val="22"/>
    </w:rPr>
  </w:style>
  <w:style w:type="paragraph" w:customStyle="1" w:styleId="xl214">
    <w:name w:val="xl214"/>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color w:val="000000"/>
      <w:sz w:val="22"/>
      <w:szCs w:val="22"/>
    </w:rPr>
  </w:style>
  <w:style w:type="paragraph" w:customStyle="1" w:styleId="xl215">
    <w:name w:val="xl215"/>
    <w:basedOn w:val="a5"/>
    <w:uiPriority w:val="99"/>
    <w:qFormat/>
    <w:rsid w:val="00AF1BEB"/>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hAnsi="Times New Roman"/>
      <w:color w:val="000000"/>
      <w:sz w:val="22"/>
      <w:szCs w:val="22"/>
    </w:rPr>
  </w:style>
  <w:style w:type="paragraph" w:customStyle="1" w:styleId="xl216">
    <w:name w:val="xl216"/>
    <w:basedOn w:val="a5"/>
    <w:uiPriority w:val="99"/>
    <w:qFormat/>
    <w:rsid w:val="00AF1BE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hAnsi="Times New Roman"/>
      <w:color w:val="000000"/>
      <w:sz w:val="22"/>
      <w:szCs w:val="22"/>
    </w:rPr>
  </w:style>
  <w:style w:type="paragraph" w:customStyle="1" w:styleId="xl217">
    <w:name w:val="xl217"/>
    <w:basedOn w:val="a5"/>
    <w:uiPriority w:val="99"/>
    <w:qFormat/>
    <w:rsid w:val="00AF1BE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hAnsi="Times New Roman"/>
      <w:b/>
      <w:bCs/>
      <w:color w:val="000000"/>
      <w:sz w:val="22"/>
      <w:szCs w:val="22"/>
    </w:rPr>
  </w:style>
  <w:style w:type="paragraph" w:customStyle="1" w:styleId="xl218">
    <w:name w:val="xl218"/>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color w:val="000000"/>
      <w:sz w:val="22"/>
      <w:szCs w:val="22"/>
    </w:rPr>
  </w:style>
  <w:style w:type="paragraph" w:customStyle="1" w:styleId="xl219">
    <w:name w:val="xl219"/>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b/>
      <w:bCs/>
      <w:color w:val="000000"/>
      <w:sz w:val="22"/>
      <w:szCs w:val="22"/>
    </w:rPr>
  </w:style>
  <w:style w:type="paragraph" w:customStyle="1" w:styleId="xl220">
    <w:name w:val="xl220"/>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hAnsi="Times New Roman"/>
      <w:color w:val="000000"/>
      <w:sz w:val="22"/>
      <w:szCs w:val="22"/>
    </w:rPr>
  </w:style>
  <w:style w:type="paragraph" w:customStyle="1" w:styleId="xl221">
    <w:name w:val="xl221"/>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hAnsi="Times New Roman"/>
      <w:color w:val="000000"/>
      <w:sz w:val="22"/>
      <w:szCs w:val="22"/>
    </w:rPr>
  </w:style>
  <w:style w:type="paragraph" w:customStyle="1" w:styleId="xl222">
    <w:name w:val="xl222"/>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hAnsi="Times New Roman"/>
      <w:b/>
      <w:bCs/>
      <w:color w:val="000000"/>
      <w:sz w:val="22"/>
      <w:szCs w:val="22"/>
    </w:rPr>
  </w:style>
  <w:style w:type="paragraph" w:customStyle="1" w:styleId="xl223">
    <w:name w:val="xl223"/>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hAnsi="Times New Roman"/>
      <w:b/>
      <w:bCs/>
      <w:color w:val="000000"/>
      <w:sz w:val="22"/>
      <w:szCs w:val="22"/>
    </w:rPr>
  </w:style>
  <w:style w:type="paragraph" w:customStyle="1" w:styleId="xl224">
    <w:name w:val="xl224"/>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olor w:val="000000"/>
      <w:sz w:val="22"/>
      <w:szCs w:val="22"/>
    </w:rPr>
  </w:style>
  <w:style w:type="paragraph" w:customStyle="1" w:styleId="xl225">
    <w:name w:val="xl225"/>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color w:val="000000"/>
      <w:sz w:val="22"/>
      <w:szCs w:val="22"/>
    </w:rPr>
  </w:style>
  <w:style w:type="paragraph" w:customStyle="1" w:styleId="xl226">
    <w:name w:val="xl226"/>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2"/>
      <w:szCs w:val="22"/>
    </w:rPr>
  </w:style>
  <w:style w:type="paragraph" w:customStyle="1" w:styleId="xl227">
    <w:name w:val="xl227"/>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b/>
      <w:bCs/>
      <w:color w:val="000000"/>
      <w:sz w:val="22"/>
      <w:szCs w:val="22"/>
    </w:rPr>
  </w:style>
  <w:style w:type="paragraph" w:customStyle="1" w:styleId="xl228">
    <w:name w:val="xl228"/>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2"/>
      <w:szCs w:val="22"/>
    </w:rPr>
  </w:style>
  <w:style w:type="paragraph" w:customStyle="1" w:styleId="1f">
    <w:name w:val="Ñòèëü1"/>
    <w:basedOn w:val="a5"/>
    <w:uiPriority w:val="99"/>
    <w:qFormat/>
    <w:rsid w:val="00AF1BEB"/>
    <w:pPr>
      <w:spacing w:after="120"/>
      <w:ind w:firstLine="709"/>
      <w:jc w:val="both"/>
    </w:pPr>
    <w:rPr>
      <w:rFonts w:ascii="Times New Roman" w:hAnsi="Times New Roman"/>
    </w:rPr>
  </w:style>
  <w:style w:type="paragraph" w:customStyle="1" w:styleId="font7">
    <w:name w:val="font7"/>
    <w:basedOn w:val="a5"/>
    <w:qFormat/>
    <w:rsid w:val="00AF1BEB"/>
    <w:pPr>
      <w:spacing w:before="100" w:beforeAutospacing="1" w:after="100" w:afterAutospacing="1" w:line="240" w:lineRule="auto"/>
    </w:pPr>
    <w:rPr>
      <w:rFonts w:ascii="Times New Roman" w:hAnsi="Times New Roman"/>
      <w:sz w:val="22"/>
      <w:szCs w:val="22"/>
    </w:rPr>
  </w:style>
  <w:style w:type="paragraph" w:customStyle="1" w:styleId="font8">
    <w:name w:val="font8"/>
    <w:basedOn w:val="a5"/>
    <w:qFormat/>
    <w:rsid w:val="00AF1BEB"/>
    <w:pPr>
      <w:spacing w:before="100" w:beforeAutospacing="1" w:after="100" w:afterAutospacing="1" w:line="240" w:lineRule="auto"/>
    </w:pPr>
    <w:rPr>
      <w:rFonts w:ascii="Times New Roman" w:hAnsi="Times New Roman"/>
      <w:i/>
      <w:iCs/>
      <w:sz w:val="20"/>
    </w:rPr>
  </w:style>
  <w:style w:type="paragraph" w:customStyle="1" w:styleId="font9">
    <w:name w:val="font9"/>
    <w:basedOn w:val="a5"/>
    <w:qFormat/>
    <w:rsid w:val="00AF1BEB"/>
    <w:pPr>
      <w:spacing w:before="100" w:beforeAutospacing="1" w:after="100" w:afterAutospacing="1" w:line="240" w:lineRule="auto"/>
    </w:pPr>
    <w:rPr>
      <w:rFonts w:ascii="Times New Roman" w:hAnsi="Times New Roman"/>
      <w:i/>
      <w:iCs/>
      <w:sz w:val="22"/>
      <w:szCs w:val="22"/>
    </w:rPr>
  </w:style>
  <w:style w:type="paragraph" w:customStyle="1" w:styleId="font10">
    <w:name w:val="font10"/>
    <w:basedOn w:val="a5"/>
    <w:qFormat/>
    <w:rsid w:val="00AF1BEB"/>
    <w:pPr>
      <w:spacing w:before="100" w:beforeAutospacing="1" w:after="100" w:afterAutospacing="1" w:line="240" w:lineRule="auto"/>
    </w:pPr>
    <w:rPr>
      <w:rFonts w:ascii="Times New Roman" w:hAnsi="Times New Roman"/>
      <w:sz w:val="20"/>
    </w:rPr>
  </w:style>
  <w:style w:type="paragraph" w:customStyle="1" w:styleId="font11">
    <w:name w:val="font11"/>
    <w:basedOn w:val="a5"/>
    <w:qFormat/>
    <w:rsid w:val="00AF1BEB"/>
    <w:pPr>
      <w:spacing w:before="100" w:beforeAutospacing="1" w:after="100" w:afterAutospacing="1" w:line="240" w:lineRule="auto"/>
    </w:pPr>
    <w:rPr>
      <w:rFonts w:ascii="Times New Roman" w:hAnsi="Times New Roman"/>
      <w:i/>
      <w:iCs/>
      <w:sz w:val="22"/>
      <w:szCs w:val="22"/>
    </w:rPr>
  </w:style>
  <w:style w:type="paragraph" w:customStyle="1" w:styleId="font12">
    <w:name w:val="font12"/>
    <w:basedOn w:val="a5"/>
    <w:qFormat/>
    <w:rsid w:val="00AF1BEB"/>
    <w:pPr>
      <w:spacing w:before="100" w:beforeAutospacing="1" w:after="100" w:afterAutospacing="1" w:line="240" w:lineRule="auto"/>
    </w:pPr>
    <w:rPr>
      <w:rFonts w:ascii="Times New Roman" w:hAnsi="Times New Roman"/>
      <w:sz w:val="22"/>
      <w:szCs w:val="22"/>
    </w:rPr>
  </w:style>
  <w:style w:type="paragraph" w:customStyle="1" w:styleId="xl229">
    <w:name w:val="xl229"/>
    <w:basedOn w:val="a5"/>
    <w:uiPriority w:val="99"/>
    <w:qFormat/>
    <w:rsid w:val="00AF1BEB"/>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230">
    <w:name w:val="xl230"/>
    <w:basedOn w:val="a5"/>
    <w:uiPriority w:val="99"/>
    <w:qFormat/>
    <w:rsid w:val="00AF1BEB"/>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231">
    <w:name w:val="xl231"/>
    <w:basedOn w:val="a5"/>
    <w:uiPriority w:val="99"/>
    <w:qFormat/>
    <w:rsid w:val="00AF1BEB"/>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hAnsi="Times New Roman"/>
      <w:color w:val="FF0000"/>
      <w:szCs w:val="24"/>
    </w:rPr>
  </w:style>
  <w:style w:type="paragraph" w:customStyle="1" w:styleId="xl232">
    <w:name w:val="xl232"/>
    <w:basedOn w:val="a5"/>
    <w:uiPriority w:val="99"/>
    <w:qFormat/>
    <w:rsid w:val="00AF1BEB"/>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hAnsi="Times New Roman"/>
      <w:b/>
      <w:bCs/>
      <w:sz w:val="22"/>
      <w:szCs w:val="22"/>
    </w:rPr>
  </w:style>
  <w:style w:type="paragraph" w:customStyle="1" w:styleId="xl233">
    <w:name w:val="xl233"/>
    <w:basedOn w:val="a5"/>
    <w:uiPriority w:val="99"/>
    <w:qFormat/>
    <w:rsid w:val="00AF1BEB"/>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hAnsi="Times New Roman"/>
      <w:b/>
      <w:bCs/>
      <w:sz w:val="22"/>
      <w:szCs w:val="22"/>
    </w:rPr>
  </w:style>
  <w:style w:type="paragraph" w:customStyle="1" w:styleId="xl234">
    <w:name w:val="xl234"/>
    <w:basedOn w:val="a5"/>
    <w:uiPriority w:val="99"/>
    <w:qFormat/>
    <w:rsid w:val="00AF1BEB"/>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hAnsi="Times New Roman"/>
      <w:b/>
      <w:bCs/>
      <w:sz w:val="22"/>
      <w:szCs w:val="22"/>
    </w:rPr>
  </w:style>
  <w:style w:type="paragraph" w:customStyle="1" w:styleId="xl235">
    <w:name w:val="xl235"/>
    <w:basedOn w:val="a5"/>
    <w:uiPriority w:val="99"/>
    <w:qFormat/>
    <w:rsid w:val="00AF1BEB"/>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cs="Arial"/>
      <w:b/>
      <w:bCs/>
      <w:sz w:val="22"/>
      <w:szCs w:val="22"/>
    </w:rPr>
  </w:style>
  <w:style w:type="paragraph" w:customStyle="1" w:styleId="xl236">
    <w:name w:val="xl236"/>
    <w:basedOn w:val="a5"/>
    <w:uiPriority w:val="99"/>
    <w:qFormat/>
    <w:rsid w:val="00AF1BEB"/>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237">
    <w:name w:val="xl237"/>
    <w:basedOn w:val="a5"/>
    <w:uiPriority w:val="99"/>
    <w:qFormat/>
    <w:rsid w:val="00AF1BEB"/>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238">
    <w:name w:val="xl238"/>
    <w:basedOn w:val="a5"/>
    <w:uiPriority w:val="99"/>
    <w:qFormat/>
    <w:rsid w:val="00AF1BEB"/>
    <w:pPr>
      <w:pBdr>
        <w:top w:val="single" w:sz="4" w:space="0" w:color="auto"/>
      </w:pBdr>
      <w:shd w:val="clear" w:color="auto" w:fill="CCFFCC"/>
      <w:spacing w:before="100" w:beforeAutospacing="1" w:after="100" w:afterAutospacing="1" w:line="240" w:lineRule="auto"/>
      <w:jc w:val="center"/>
    </w:pPr>
    <w:rPr>
      <w:rFonts w:ascii="Times New Roman" w:hAnsi="Times New Roman"/>
      <w:szCs w:val="24"/>
    </w:rPr>
  </w:style>
  <w:style w:type="paragraph" w:customStyle="1" w:styleId="xl239">
    <w:name w:val="xl239"/>
    <w:basedOn w:val="a5"/>
    <w:uiPriority w:val="99"/>
    <w:qFormat/>
    <w:rsid w:val="00AF1BEB"/>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szCs w:val="24"/>
    </w:rPr>
  </w:style>
  <w:style w:type="paragraph" w:customStyle="1" w:styleId="xl240">
    <w:name w:val="xl240"/>
    <w:basedOn w:val="a5"/>
    <w:uiPriority w:val="99"/>
    <w:qFormat/>
    <w:rsid w:val="00AF1BEB"/>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hAnsi="Times New Roman"/>
      <w:b/>
      <w:bCs/>
      <w:sz w:val="22"/>
      <w:szCs w:val="22"/>
    </w:rPr>
  </w:style>
  <w:style w:type="paragraph" w:customStyle="1" w:styleId="xl787">
    <w:name w:val="xl787"/>
    <w:basedOn w:val="a5"/>
    <w:uiPriority w:val="99"/>
    <w:qFormat/>
    <w:rsid w:val="00AF1BEB"/>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788">
    <w:name w:val="xl788"/>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89">
    <w:name w:val="xl789"/>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90">
    <w:name w:val="xl790"/>
    <w:basedOn w:val="a5"/>
    <w:uiPriority w:val="99"/>
    <w:qFormat/>
    <w:rsid w:val="00AF1BEB"/>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791">
    <w:name w:val="xl791"/>
    <w:basedOn w:val="a5"/>
    <w:uiPriority w:val="99"/>
    <w:qFormat/>
    <w:rsid w:val="00AF1BEB"/>
    <w:pPr>
      <w:pBdr>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92">
    <w:name w:val="xl792"/>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93">
    <w:name w:val="xl793"/>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794">
    <w:name w:val="xl794"/>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795">
    <w:name w:val="xl795"/>
    <w:basedOn w:val="a5"/>
    <w:uiPriority w:val="99"/>
    <w:qFormat/>
    <w:rsid w:val="00AF1BEB"/>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796">
    <w:name w:val="xl796"/>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797">
    <w:name w:val="xl797"/>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798">
    <w:name w:val="xl798"/>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99">
    <w:name w:val="xl799"/>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00">
    <w:name w:val="xl800"/>
    <w:basedOn w:val="a5"/>
    <w:uiPriority w:val="99"/>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801">
    <w:name w:val="xl801"/>
    <w:basedOn w:val="a5"/>
    <w:uiPriority w:val="99"/>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02">
    <w:name w:val="xl802"/>
    <w:basedOn w:val="a5"/>
    <w:uiPriority w:val="99"/>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03">
    <w:name w:val="xl803"/>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04">
    <w:name w:val="xl804"/>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05">
    <w:name w:val="xl805"/>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06">
    <w:name w:val="xl806"/>
    <w:basedOn w:val="a5"/>
    <w:uiPriority w:val="99"/>
    <w:qFormat/>
    <w:rsid w:val="00AF1BEB"/>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807">
    <w:name w:val="xl807"/>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hAnsi="Times New Roman"/>
      <w:szCs w:val="24"/>
    </w:rPr>
  </w:style>
  <w:style w:type="paragraph" w:customStyle="1" w:styleId="xl808">
    <w:name w:val="xl808"/>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hAnsi="Times New Roman"/>
      <w:b/>
      <w:bCs/>
      <w:sz w:val="22"/>
      <w:szCs w:val="22"/>
    </w:rPr>
  </w:style>
  <w:style w:type="paragraph" w:customStyle="1" w:styleId="xl809">
    <w:name w:val="xl809"/>
    <w:basedOn w:val="a5"/>
    <w:uiPriority w:val="99"/>
    <w:qFormat/>
    <w:rsid w:val="00AF1BEB"/>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hAnsi="Times New Roman"/>
      <w:szCs w:val="24"/>
    </w:rPr>
  </w:style>
  <w:style w:type="paragraph" w:customStyle="1" w:styleId="xl810">
    <w:name w:val="xl810"/>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szCs w:val="24"/>
    </w:rPr>
  </w:style>
  <w:style w:type="paragraph" w:customStyle="1" w:styleId="xl811">
    <w:name w:val="xl811"/>
    <w:basedOn w:val="a5"/>
    <w:uiPriority w:val="99"/>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812">
    <w:name w:val="xl812"/>
    <w:basedOn w:val="a5"/>
    <w:uiPriority w:val="99"/>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813">
    <w:name w:val="xl813"/>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14">
    <w:name w:val="xl814"/>
    <w:basedOn w:val="a5"/>
    <w:uiPriority w:val="99"/>
    <w:qFormat/>
    <w:rsid w:val="00AF1BEB"/>
    <w:pP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15">
    <w:name w:val="xl815"/>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16">
    <w:name w:val="xl816"/>
    <w:basedOn w:val="a5"/>
    <w:uiPriority w:val="99"/>
    <w:qFormat/>
    <w:rsid w:val="00AF1BEB"/>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17">
    <w:name w:val="xl817"/>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hAnsi="Times New Roman"/>
      <w:b/>
      <w:bCs/>
      <w:szCs w:val="24"/>
    </w:rPr>
  </w:style>
  <w:style w:type="paragraph" w:customStyle="1" w:styleId="xl818">
    <w:name w:val="xl818"/>
    <w:basedOn w:val="a5"/>
    <w:uiPriority w:val="99"/>
    <w:qFormat/>
    <w:rsid w:val="00AF1BEB"/>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19">
    <w:name w:val="xl819"/>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20">
    <w:name w:val="xl820"/>
    <w:basedOn w:val="a5"/>
    <w:uiPriority w:val="99"/>
    <w:qFormat/>
    <w:rsid w:val="00AF1BEB"/>
    <w:pPr>
      <w:pBdr>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821">
    <w:name w:val="xl821"/>
    <w:basedOn w:val="a5"/>
    <w:uiPriority w:val="99"/>
    <w:qFormat/>
    <w:rsid w:val="00AF1BEB"/>
    <w:pPr>
      <w:pBdr>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822">
    <w:name w:val="xl822"/>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823">
    <w:name w:val="xl823"/>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824">
    <w:name w:val="xl824"/>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25">
    <w:name w:val="xl825"/>
    <w:basedOn w:val="a5"/>
    <w:uiPriority w:val="99"/>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826">
    <w:name w:val="xl826"/>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27">
    <w:name w:val="xl827"/>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828">
    <w:name w:val="xl828"/>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29">
    <w:name w:val="xl829"/>
    <w:basedOn w:val="a5"/>
    <w:uiPriority w:val="99"/>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830">
    <w:name w:val="xl830"/>
    <w:basedOn w:val="a5"/>
    <w:uiPriority w:val="99"/>
    <w:qFormat/>
    <w:rsid w:val="00AF1BEB"/>
    <w:pPr>
      <w:pBdr>
        <w:top w:val="single" w:sz="4" w:space="0" w:color="auto"/>
        <w:left w:val="single" w:sz="8" w:space="11" w:color="auto"/>
      </w:pBdr>
      <w:spacing w:before="100" w:beforeAutospacing="1" w:after="100" w:afterAutospacing="1" w:line="240" w:lineRule="auto"/>
      <w:ind w:firstLineChars="100" w:firstLine="100"/>
    </w:pPr>
    <w:rPr>
      <w:rFonts w:ascii="Times New Roman" w:hAnsi="Times New Roman"/>
      <w:i/>
      <w:iCs/>
      <w:szCs w:val="24"/>
    </w:rPr>
  </w:style>
  <w:style w:type="paragraph" w:customStyle="1" w:styleId="xl831">
    <w:name w:val="xl831"/>
    <w:basedOn w:val="a5"/>
    <w:uiPriority w:val="99"/>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832">
    <w:name w:val="xl832"/>
    <w:basedOn w:val="a5"/>
    <w:uiPriority w:val="99"/>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833">
    <w:name w:val="xl833"/>
    <w:basedOn w:val="a5"/>
    <w:uiPriority w:val="99"/>
    <w:qFormat/>
    <w:rsid w:val="00AF1BEB"/>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34">
    <w:name w:val="xl834"/>
    <w:basedOn w:val="a5"/>
    <w:uiPriority w:val="99"/>
    <w:qFormat/>
    <w:rsid w:val="00AF1BEB"/>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hAnsi="Times New Roman"/>
      <w:b/>
      <w:bCs/>
      <w:color w:val="FF0000"/>
      <w:szCs w:val="24"/>
    </w:rPr>
  </w:style>
  <w:style w:type="paragraph" w:customStyle="1" w:styleId="xl835">
    <w:name w:val="xl835"/>
    <w:basedOn w:val="a5"/>
    <w:uiPriority w:val="99"/>
    <w:qFormat/>
    <w:rsid w:val="00AF1BEB"/>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hAnsi="Times New Roman"/>
      <w:b/>
      <w:bCs/>
      <w:color w:val="FF0000"/>
      <w:szCs w:val="24"/>
    </w:rPr>
  </w:style>
  <w:style w:type="paragraph" w:customStyle="1" w:styleId="xl836">
    <w:name w:val="xl836"/>
    <w:basedOn w:val="a5"/>
    <w:uiPriority w:val="99"/>
    <w:qFormat/>
    <w:rsid w:val="00AF1BEB"/>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hAnsi="Times New Roman"/>
      <w:b/>
      <w:bCs/>
      <w:color w:val="FF0000"/>
      <w:szCs w:val="24"/>
    </w:rPr>
  </w:style>
  <w:style w:type="paragraph" w:customStyle="1" w:styleId="xl837">
    <w:name w:val="xl837"/>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38">
    <w:name w:val="xl838"/>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39">
    <w:name w:val="xl839"/>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40">
    <w:name w:val="xl840"/>
    <w:basedOn w:val="a5"/>
    <w:uiPriority w:val="99"/>
    <w:qFormat/>
    <w:rsid w:val="00AF1BEB"/>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41">
    <w:name w:val="xl841"/>
    <w:basedOn w:val="a5"/>
    <w:uiPriority w:val="99"/>
    <w:qFormat/>
    <w:rsid w:val="00AF1BEB"/>
    <w:pPr>
      <w:pBdr>
        <w:top w:val="single" w:sz="8" w:space="0" w:color="auto"/>
        <w:left w:val="single" w:sz="8" w:space="0" w:color="auto"/>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842">
    <w:name w:val="xl842"/>
    <w:basedOn w:val="a5"/>
    <w:uiPriority w:val="99"/>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43">
    <w:name w:val="xl843"/>
    <w:basedOn w:val="a5"/>
    <w:uiPriority w:val="99"/>
    <w:qFormat/>
    <w:rsid w:val="00AF1BEB"/>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44">
    <w:name w:val="xl844"/>
    <w:basedOn w:val="a5"/>
    <w:uiPriority w:val="99"/>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45">
    <w:name w:val="xl845"/>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46">
    <w:name w:val="xl846"/>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hAnsi="Times New Roman"/>
      <w:b/>
      <w:bCs/>
      <w:szCs w:val="24"/>
    </w:rPr>
  </w:style>
  <w:style w:type="paragraph" w:customStyle="1" w:styleId="xl847">
    <w:name w:val="xl847"/>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48">
    <w:name w:val="xl848"/>
    <w:basedOn w:val="a5"/>
    <w:uiPriority w:val="99"/>
    <w:qFormat/>
    <w:rsid w:val="00AF1BEB"/>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49">
    <w:name w:val="xl849"/>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szCs w:val="24"/>
    </w:rPr>
  </w:style>
  <w:style w:type="paragraph" w:customStyle="1" w:styleId="xl850">
    <w:name w:val="xl850"/>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51">
    <w:name w:val="xl851"/>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szCs w:val="24"/>
    </w:rPr>
  </w:style>
  <w:style w:type="paragraph" w:customStyle="1" w:styleId="xl852">
    <w:name w:val="xl852"/>
    <w:basedOn w:val="a5"/>
    <w:uiPriority w:val="99"/>
    <w:qFormat/>
    <w:rsid w:val="00AF1BEB"/>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53">
    <w:name w:val="xl853"/>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hAnsi="Times New Roman"/>
      <w:szCs w:val="24"/>
    </w:rPr>
  </w:style>
  <w:style w:type="paragraph" w:customStyle="1" w:styleId="xl854">
    <w:name w:val="xl854"/>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55">
    <w:name w:val="xl855"/>
    <w:basedOn w:val="a5"/>
    <w:uiPriority w:val="99"/>
    <w:qFormat/>
    <w:rsid w:val="00AF1BEB"/>
    <w:pPr>
      <w:shd w:val="clear" w:color="auto" w:fill="FFFFFF"/>
      <w:spacing w:before="100" w:beforeAutospacing="1" w:after="100" w:afterAutospacing="1" w:line="240" w:lineRule="auto"/>
    </w:pPr>
    <w:rPr>
      <w:rFonts w:ascii="Times New Roman" w:hAnsi="Times New Roman"/>
      <w:b/>
      <w:bCs/>
      <w:i/>
      <w:iCs/>
      <w:sz w:val="40"/>
      <w:szCs w:val="40"/>
      <w:u w:val="single"/>
    </w:rPr>
  </w:style>
  <w:style w:type="paragraph" w:customStyle="1" w:styleId="xl856">
    <w:name w:val="xl856"/>
    <w:basedOn w:val="a5"/>
    <w:uiPriority w:val="99"/>
    <w:qFormat/>
    <w:rsid w:val="00AF1BEB"/>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857">
    <w:name w:val="xl857"/>
    <w:basedOn w:val="a5"/>
    <w:uiPriority w:val="99"/>
    <w:qFormat/>
    <w:rsid w:val="00AF1BEB"/>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858">
    <w:name w:val="xl858"/>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859">
    <w:name w:val="xl859"/>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860">
    <w:name w:val="xl860"/>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861">
    <w:name w:val="xl861"/>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862">
    <w:name w:val="xl862"/>
    <w:basedOn w:val="a5"/>
    <w:uiPriority w:val="99"/>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63">
    <w:name w:val="xl863"/>
    <w:basedOn w:val="a5"/>
    <w:uiPriority w:val="99"/>
    <w:qFormat/>
    <w:rsid w:val="00AF1BEB"/>
    <w:pPr>
      <w:pBdr>
        <w:bottom w:val="single" w:sz="8" w:space="0" w:color="auto"/>
      </w:pBdr>
      <w:shd w:val="clear" w:color="auto" w:fill="CCFFCC"/>
      <w:spacing w:before="100" w:beforeAutospacing="1" w:after="100" w:afterAutospacing="1" w:line="240" w:lineRule="auto"/>
    </w:pPr>
    <w:rPr>
      <w:rFonts w:ascii="Times New Roman" w:hAnsi="Times New Roman"/>
      <w:b/>
      <w:bCs/>
      <w:szCs w:val="24"/>
    </w:rPr>
  </w:style>
  <w:style w:type="paragraph" w:customStyle="1" w:styleId="xl864">
    <w:name w:val="xl864"/>
    <w:basedOn w:val="a5"/>
    <w:uiPriority w:val="99"/>
    <w:qFormat/>
    <w:rsid w:val="00AF1BEB"/>
    <w:pPr>
      <w:pBdr>
        <w:bottom w:val="single" w:sz="8" w:space="0" w:color="auto"/>
      </w:pBdr>
      <w:shd w:val="clear" w:color="auto" w:fill="CCFFCC"/>
      <w:spacing w:before="100" w:beforeAutospacing="1" w:after="100" w:afterAutospacing="1" w:line="240" w:lineRule="auto"/>
    </w:pPr>
    <w:rPr>
      <w:rFonts w:cs="Arial"/>
      <w:szCs w:val="24"/>
    </w:rPr>
  </w:style>
  <w:style w:type="paragraph" w:customStyle="1" w:styleId="xl865">
    <w:name w:val="xl865"/>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866">
    <w:name w:val="xl866"/>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67">
    <w:name w:val="xl867"/>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868">
    <w:name w:val="xl868"/>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869">
    <w:name w:val="xl869"/>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70">
    <w:name w:val="xl870"/>
    <w:basedOn w:val="a5"/>
    <w:uiPriority w:val="99"/>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871">
    <w:name w:val="xl871"/>
    <w:basedOn w:val="a5"/>
    <w:uiPriority w:val="99"/>
    <w:qFormat/>
    <w:rsid w:val="00AF1BEB"/>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72">
    <w:name w:val="xl872"/>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73">
    <w:name w:val="xl873"/>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74">
    <w:name w:val="xl874"/>
    <w:basedOn w:val="a5"/>
    <w:uiPriority w:val="99"/>
    <w:qFormat/>
    <w:rsid w:val="00AF1BEB"/>
    <w:pPr>
      <w:pBdr>
        <w:top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Cs w:val="24"/>
    </w:rPr>
  </w:style>
  <w:style w:type="paragraph" w:customStyle="1" w:styleId="xl875">
    <w:name w:val="xl875"/>
    <w:basedOn w:val="a5"/>
    <w:uiPriority w:val="99"/>
    <w:qFormat/>
    <w:rsid w:val="00AF1BEB"/>
    <w:pPr>
      <w:pBdr>
        <w:top w:val="single" w:sz="8" w:space="0" w:color="auto"/>
        <w:bottom w:val="single" w:sz="8" w:space="0" w:color="auto"/>
      </w:pBdr>
      <w:shd w:val="clear" w:color="auto" w:fill="CCFFCC"/>
      <w:spacing w:before="100" w:beforeAutospacing="1" w:after="100" w:afterAutospacing="1" w:line="240" w:lineRule="auto"/>
    </w:pPr>
    <w:rPr>
      <w:rFonts w:cs="Arial"/>
      <w:szCs w:val="24"/>
    </w:rPr>
  </w:style>
  <w:style w:type="paragraph" w:customStyle="1" w:styleId="xl876">
    <w:name w:val="xl876"/>
    <w:basedOn w:val="a5"/>
    <w:uiPriority w:val="99"/>
    <w:qFormat/>
    <w:rsid w:val="00AF1BEB"/>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77">
    <w:name w:val="xl877"/>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878">
    <w:name w:val="xl878"/>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szCs w:val="24"/>
    </w:rPr>
  </w:style>
  <w:style w:type="paragraph" w:customStyle="1" w:styleId="xl879">
    <w:name w:val="xl879"/>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880">
    <w:name w:val="xl880"/>
    <w:basedOn w:val="a5"/>
    <w:uiPriority w:val="99"/>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81">
    <w:name w:val="xl881"/>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882">
    <w:name w:val="xl882"/>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883">
    <w:name w:val="xl883"/>
    <w:basedOn w:val="a5"/>
    <w:uiPriority w:val="99"/>
    <w:qFormat/>
    <w:rsid w:val="00AF1BEB"/>
    <w:pPr>
      <w:shd w:val="clear" w:color="auto" w:fill="FFFFFF"/>
      <w:spacing w:before="100" w:beforeAutospacing="1" w:after="100" w:afterAutospacing="1" w:line="240" w:lineRule="auto"/>
    </w:pPr>
    <w:rPr>
      <w:rFonts w:ascii="Times New Roman" w:hAnsi="Times New Roman"/>
      <w:b/>
      <w:bCs/>
      <w:i/>
      <w:iCs/>
      <w:color w:val="FF0000"/>
      <w:szCs w:val="24"/>
    </w:rPr>
  </w:style>
  <w:style w:type="paragraph" w:customStyle="1" w:styleId="xl884">
    <w:name w:val="xl884"/>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885">
    <w:name w:val="xl885"/>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86">
    <w:name w:val="xl886"/>
    <w:basedOn w:val="a5"/>
    <w:uiPriority w:val="99"/>
    <w:qFormat/>
    <w:rsid w:val="00AF1BEB"/>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hAnsi="Times New Roman"/>
      <w:b/>
      <w:bCs/>
      <w:szCs w:val="24"/>
    </w:rPr>
  </w:style>
  <w:style w:type="paragraph" w:customStyle="1" w:styleId="xl887">
    <w:name w:val="xl887"/>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color w:val="FF0000"/>
      <w:szCs w:val="24"/>
    </w:rPr>
  </w:style>
  <w:style w:type="paragraph" w:customStyle="1" w:styleId="xl888">
    <w:name w:val="xl888"/>
    <w:basedOn w:val="a5"/>
    <w:uiPriority w:val="99"/>
    <w:qFormat/>
    <w:rsid w:val="00AF1BEB"/>
    <w:pPr>
      <w:shd w:val="clear" w:color="auto" w:fill="FFFFFF"/>
      <w:spacing w:before="100" w:beforeAutospacing="1" w:after="100" w:afterAutospacing="1" w:line="240" w:lineRule="auto"/>
      <w:jc w:val="right"/>
    </w:pPr>
    <w:rPr>
      <w:rFonts w:ascii="Times New Roman" w:hAnsi="Times New Roman"/>
      <w:b/>
      <w:bCs/>
      <w:i/>
      <w:iCs/>
      <w:color w:val="FF0000"/>
      <w:szCs w:val="24"/>
    </w:rPr>
  </w:style>
  <w:style w:type="paragraph" w:customStyle="1" w:styleId="xl889">
    <w:name w:val="xl889"/>
    <w:basedOn w:val="a5"/>
    <w:uiPriority w:val="99"/>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890">
    <w:name w:val="xl890"/>
    <w:basedOn w:val="a5"/>
    <w:uiPriority w:val="99"/>
    <w:qFormat/>
    <w:rsid w:val="00AF1BEB"/>
    <w:pP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91">
    <w:name w:val="xl891"/>
    <w:basedOn w:val="a5"/>
    <w:uiPriority w:val="99"/>
    <w:qFormat/>
    <w:rsid w:val="00AF1BEB"/>
    <w:pPr>
      <w:shd w:val="clear" w:color="auto" w:fill="FFFFFF"/>
      <w:spacing w:before="100" w:beforeAutospacing="1" w:after="100" w:afterAutospacing="1" w:line="240" w:lineRule="auto"/>
      <w:jc w:val="center"/>
    </w:pPr>
    <w:rPr>
      <w:rFonts w:cs="Arial"/>
      <w:b/>
      <w:bCs/>
      <w:szCs w:val="24"/>
    </w:rPr>
  </w:style>
  <w:style w:type="paragraph" w:customStyle="1" w:styleId="xl892">
    <w:name w:val="xl892"/>
    <w:basedOn w:val="a5"/>
    <w:uiPriority w:val="99"/>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93">
    <w:name w:val="xl893"/>
    <w:basedOn w:val="a5"/>
    <w:uiPriority w:val="99"/>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94">
    <w:name w:val="xl894"/>
    <w:basedOn w:val="a5"/>
    <w:uiPriority w:val="99"/>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cs="Arial"/>
      <w:b/>
      <w:bCs/>
      <w:szCs w:val="24"/>
    </w:rPr>
  </w:style>
  <w:style w:type="paragraph" w:customStyle="1" w:styleId="xl895">
    <w:name w:val="xl895"/>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96">
    <w:name w:val="xl896"/>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97">
    <w:name w:val="xl897"/>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98">
    <w:name w:val="xl898"/>
    <w:basedOn w:val="a5"/>
    <w:uiPriority w:val="99"/>
    <w:qFormat/>
    <w:rsid w:val="00AF1BEB"/>
    <w:pPr>
      <w:pBdr>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899">
    <w:name w:val="xl899"/>
    <w:basedOn w:val="a5"/>
    <w:uiPriority w:val="99"/>
    <w:qFormat/>
    <w:rsid w:val="00AF1BEB"/>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00">
    <w:name w:val="xl900"/>
    <w:basedOn w:val="a5"/>
    <w:uiPriority w:val="99"/>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901">
    <w:name w:val="xl901"/>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902">
    <w:name w:val="xl902"/>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903">
    <w:name w:val="xl903"/>
    <w:basedOn w:val="a5"/>
    <w:uiPriority w:val="99"/>
    <w:qFormat/>
    <w:rsid w:val="00AF1BEB"/>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904">
    <w:name w:val="xl904"/>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hAnsi="Times New Roman"/>
      <w:szCs w:val="24"/>
    </w:rPr>
  </w:style>
  <w:style w:type="paragraph" w:customStyle="1" w:styleId="xl905">
    <w:name w:val="xl905"/>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06">
    <w:name w:val="xl906"/>
    <w:basedOn w:val="a5"/>
    <w:uiPriority w:val="99"/>
    <w:qFormat/>
    <w:rsid w:val="00AF1BEB"/>
    <w:pPr>
      <w:pBdr>
        <w:left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07">
    <w:name w:val="xl907"/>
    <w:basedOn w:val="a5"/>
    <w:uiPriority w:val="99"/>
    <w:qFormat/>
    <w:rsid w:val="00AF1BEB"/>
    <w:pPr>
      <w:pBdr>
        <w:left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08">
    <w:name w:val="xl908"/>
    <w:basedOn w:val="a5"/>
    <w:uiPriority w:val="99"/>
    <w:qFormat/>
    <w:rsid w:val="00AF1BEB"/>
    <w:pPr>
      <w:pBdr>
        <w:lef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09">
    <w:name w:val="xl909"/>
    <w:basedOn w:val="a5"/>
    <w:uiPriority w:val="99"/>
    <w:qFormat/>
    <w:rsid w:val="00AF1BEB"/>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0">
    <w:name w:val="xl910"/>
    <w:basedOn w:val="a5"/>
    <w:uiPriority w:val="99"/>
    <w:qFormat/>
    <w:rsid w:val="00AF1BEB"/>
    <w:pPr>
      <w:pBdr>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911">
    <w:name w:val="xl911"/>
    <w:basedOn w:val="a5"/>
    <w:uiPriority w:val="99"/>
    <w:qFormat/>
    <w:rsid w:val="00AF1BEB"/>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912">
    <w:name w:val="xl912"/>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913">
    <w:name w:val="xl913"/>
    <w:basedOn w:val="a5"/>
    <w:uiPriority w:val="99"/>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4">
    <w:name w:val="xl914"/>
    <w:basedOn w:val="a5"/>
    <w:uiPriority w:val="99"/>
    <w:qFormat/>
    <w:rsid w:val="00AF1BEB"/>
    <w:pPr>
      <w:pBdr>
        <w:top w:val="single" w:sz="4" w:space="0" w:color="auto"/>
        <w:left w:val="single" w:sz="8" w:space="0" w:color="auto"/>
        <w:bottom w:val="single" w:sz="8" w:space="0" w:color="auto"/>
      </w:pBdr>
      <w:spacing w:before="100" w:beforeAutospacing="1" w:after="100" w:afterAutospacing="1" w:line="240" w:lineRule="auto"/>
      <w:jc w:val="center"/>
    </w:pPr>
    <w:rPr>
      <w:rFonts w:cs="Arial"/>
      <w:b/>
      <w:bCs/>
      <w:szCs w:val="24"/>
    </w:rPr>
  </w:style>
  <w:style w:type="paragraph" w:customStyle="1" w:styleId="xl915">
    <w:name w:val="xl915"/>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6">
    <w:name w:val="xl916"/>
    <w:basedOn w:val="a5"/>
    <w:uiPriority w:val="99"/>
    <w:qFormat/>
    <w:rsid w:val="00AF1BEB"/>
    <w:pPr>
      <w:pBdr>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7">
    <w:name w:val="xl917"/>
    <w:basedOn w:val="a5"/>
    <w:uiPriority w:val="99"/>
    <w:qFormat/>
    <w:rsid w:val="00AF1BEB"/>
    <w:pPr>
      <w:pBdr>
        <w:left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8">
    <w:name w:val="xl918"/>
    <w:basedOn w:val="a5"/>
    <w:uiPriority w:val="99"/>
    <w:qFormat/>
    <w:rsid w:val="00AF1BEB"/>
    <w:pPr>
      <w:pBdr>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919">
    <w:name w:val="xl919"/>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920">
    <w:name w:val="xl920"/>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921">
    <w:name w:val="xl921"/>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22">
    <w:name w:val="xl922"/>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923">
    <w:name w:val="xl923"/>
    <w:basedOn w:val="a5"/>
    <w:uiPriority w:val="99"/>
    <w:qFormat/>
    <w:rsid w:val="00AF1BEB"/>
    <w:pPr>
      <w:pBdr>
        <w:left w:val="single" w:sz="8"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924">
    <w:name w:val="xl924"/>
    <w:basedOn w:val="a5"/>
    <w:uiPriority w:val="99"/>
    <w:qFormat/>
    <w:rsid w:val="00AF1BEB"/>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25">
    <w:name w:val="xl925"/>
    <w:basedOn w:val="a5"/>
    <w:uiPriority w:val="99"/>
    <w:qFormat/>
    <w:rsid w:val="00AF1BEB"/>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hAnsi="Times New Roman"/>
      <w:szCs w:val="24"/>
    </w:rPr>
  </w:style>
  <w:style w:type="paragraph" w:customStyle="1" w:styleId="xl926">
    <w:name w:val="xl926"/>
    <w:basedOn w:val="a5"/>
    <w:uiPriority w:val="99"/>
    <w:qFormat/>
    <w:rsid w:val="00AF1BEB"/>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927">
    <w:name w:val="xl927"/>
    <w:basedOn w:val="a5"/>
    <w:uiPriority w:val="99"/>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b/>
      <w:bCs/>
      <w:i/>
      <w:iCs/>
      <w:color w:val="FF0000"/>
      <w:szCs w:val="24"/>
    </w:rPr>
  </w:style>
  <w:style w:type="paragraph" w:customStyle="1" w:styleId="xl928">
    <w:name w:val="xl928"/>
    <w:basedOn w:val="a5"/>
    <w:uiPriority w:val="99"/>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b/>
      <w:bCs/>
      <w:i/>
      <w:iCs/>
      <w:szCs w:val="24"/>
    </w:rPr>
  </w:style>
  <w:style w:type="paragraph" w:customStyle="1" w:styleId="xl929">
    <w:name w:val="xl929"/>
    <w:basedOn w:val="a5"/>
    <w:uiPriority w:val="99"/>
    <w:qFormat/>
    <w:rsid w:val="00AF1BEB"/>
    <w:pPr>
      <w:pBdr>
        <w:top w:val="single" w:sz="4" w:space="0" w:color="auto"/>
        <w:bottom w:val="single" w:sz="4"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930">
    <w:name w:val="xl930"/>
    <w:basedOn w:val="a5"/>
    <w:uiPriority w:val="99"/>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b/>
      <w:bCs/>
      <w:szCs w:val="24"/>
    </w:rPr>
  </w:style>
  <w:style w:type="paragraph" w:customStyle="1" w:styleId="xl931">
    <w:name w:val="xl931"/>
    <w:basedOn w:val="a5"/>
    <w:uiPriority w:val="99"/>
    <w:qFormat/>
    <w:rsid w:val="00AF1BEB"/>
    <w:pPr>
      <w:pBdr>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32">
    <w:name w:val="xl932"/>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33">
    <w:name w:val="xl933"/>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934">
    <w:name w:val="xl934"/>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35">
    <w:name w:val="xl935"/>
    <w:basedOn w:val="a5"/>
    <w:uiPriority w:val="99"/>
    <w:qFormat/>
    <w:rsid w:val="00AF1BEB"/>
    <w:pPr>
      <w:shd w:val="clear" w:color="auto" w:fill="FFFFFF"/>
      <w:spacing w:before="100" w:beforeAutospacing="1" w:after="100" w:afterAutospacing="1" w:line="240" w:lineRule="auto"/>
    </w:pPr>
    <w:rPr>
      <w:rFonts w:ascii="Times New Roman" w:hAnsi="Times New Roman"/>
      <w:b/>
      <w:bCs/>
      <w:color w:val="FF0000"/>
      <w:szCs w:val="24"/>
    </w:rPr>
  </w:style>
  <w:style w:type="paragraph" w:customStyle="1" w:styleId="xl936">
    <w:name w:val="xl936"/>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937">
    <w:name w:val="xl937"/>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938">
    <w:name w:val="xl938"/>
    <w:basedOn w:val="a5"/>
    <w:uiPriority w:val="99"/>
    <w:qFormat/>
    <w:rsid w:val="00AF1BEB"/>
    <w:pPr>
      <w:pBdr>
        <w:left w:val="single" w:sz="8"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939">
    <w:name w:val="xl939"/>
    <w:basedOn w:val="a5"/>
    <w:uiPriority w:val="99"/>
    <w:qFormat/>
    <w:rsid w:val="00AF1BEB"/>
    <w:pPr>
      <w:pBdr>
        <w:top w:val="single" w:sz="4" w:space="0" w:color="auto"/>
        <w:left w:val="single" w:sz="8" w:space="0" w:color="auto"/>
      </w:pBdr>
      <w:spacing w:before="100" w:beforeAutospacing="1" w:after="100" w:afterAutospacing="1" w:line="240" w:lineRule="auto"/>
    </w:pPr>
    <w:rPr>
      <w:rFonts w:ascii="Times New Roman" w:hAnsi="Times New Roman"/>
      <w:b/>
      <w:bCs/>
      <w:szCs w:val="24"/>
    </w:rPr>
  </w:style>
  <w:style w:type="paragraph" w:customStyle="1" w:styleId="xl940">
    <w:name w:val="xl940"/>
    <w:basedOn w:val="a5"/>
    <w:uiPriority w:val="99"/>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41">
    <w:name w:val="xl941"/>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42">
    <w:name w:val="xl942"/>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color w:val="FF0000"/>
      <w:szCs w:val="24"/>
    </w:rPr>
  </w:style>
  <w:style w:type="paragraph" w:customStyle="1" w:styleId="xl943">
    <w:name w:val="xl943"/>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44">
    <w:name w:val="xl944"/>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i/>
      <w:iCs/>
      <w:szCs w:val="24"/>
    </w:rPr>
  </w:style>
  <w:style w:type="paragraph" w:customStyle="1" w:styleId="xl945">
    <w:name w:val="xl945"/>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pPr>
    <w:rPr>
      <w:rFonts w:ascii="Times New Roman" w:hAnsi="Times New Roman"/>
      <w:i/>
      <w:iCs/>
      <w:szCs w:val="24"/>
    </w:rPr>
  </w:style>
  <w:style w:type="paragraph" w:customStyle="1" w:styleId="xl946">
    <w:name w:val="xl946"/>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i/>
      <w:iCs/>
      <w:szCs w:val="24"/>
    </w:rPr>
  </w:style>
  <w:style w:type="paragraph" w:customStyle="1" w:styleId="xl947">
    <w:name w:val="xl947"/>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i/>
      <w:iCs/>
      <w:szCs w:val="24"/>
    </w:rPr>
  </w:style>
  <w:style w:type="paragraph" w:customStyle="1" w:styleId="xl948">
    <w:name w:val="xl948"/>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i/>
      <w:iCs/>
      <w:szCs w:val="24"/>
    </w:rPr>
  </w:style>
  <w:style w:type="paragraph" w:customStyle="1" w:styleId="xl949">
    <w:name w:val="xl949"/>
    <w:basedOn w:val="a5"/>
    <w:uiPriority w:val="99"/>
    <w:qFormat/>
    <w:rsid w:val="00AF1BEB"/>
    <w:pPr>
      <w:spacing w:before="100" w:beforeAutospacing="1" w:after="100" w:afterAutospacing="1" w:line="240" w:lineRule="auto"/>
    </w:pPr>
    <w:rPr>
      <w:rFonts w:ascii="Times New Roman" w:hAnsi="Times New Roman"/>
      <w:b/>
      <w:bCs/>
      <w:i/>
      <w:iCs/>
      <w:szCs w:val="24"/>
    </w:rPr>
  </w:style>
  <w:style w:type="paragraph" w:customStyle="1" w:styleId="xl950">
    <w:name w:val="xl950"/>
    <w:basedOn w:val="a5"/>
    <w:uiPriority w:val="99"/>
    <w:qFormat/>
    <w:rsid w:val="00AF1BEB"/>
    <w:pPr>
      <w:pBdr>
        <w:top w:val="single" w:sz="8" w:space="0" w:color="auto"/>
        <w:lef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1">
    <w:name w:val="xl951"/>
    <w:basedOn w:val="a5"/>
    <w:uiPriority w:val="99"/>
    <w:qFormat/>
    <w:rsid w:val="00AF1BEB"/>
    <w:pPr>
      <w:pBdr>
        <w:top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952">
    <w:name w:val="xl952"/>
    <w:basedOn w:val="a5"/>
    <w:uiPriority w:val="99"/>
    <w:qFormat/>
    <w:rsid w:val="00AF1BEB"/>
    <w:pPr>
      <w:pBdr>
        <w:top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3">
    <w:name w:val="xl953"/>
    <w:basedOn w:val="a5"/>
    <w:uiPriority w:val="99"/>
    <w:qFormat/>
    <w:rsid w:val="00AF1BEB"/>
    <w:pPr>
      <w:pBdr>
        <w:top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4">
    <w:name w:val="xl954"/>
    <w:basedOn w:val="a5"/>
    <w:uiPriority w:val="99"/>
    <w:qFormat/>
    <w:rsid w:val="00AF1BEB"/>
    <w:pPr>
      <w:pBdr>
        <w:lef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5">
    <w:name w:val="xl955"/>
    <w:basedOn w:val="a5"/>
    <w:uiPriority w:val="99"/>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956">
    <w:name w:val="xl956"/>
    <w:basedOn w:val="a5"/>
    <w:uiPriority w:val="99"/>
    <w:qFormat/>
    <w:rsid w:val="00AF1BEB"/>
    <w:pPr>
      <w:pBdr>
        <w:left w:val="single" w:sz="8" w:space="0" w:color="auto"/>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7">
    <w:name w:val="xl957"/>
    <w:basedOn w:val="a5"/>
    <w:uiPriority w:val="99"/>
    <w:qFormat/>
    <w:rsid w:val="00AF1BEB"/>
    <w:pPr>
      <w:pBdr>
        <w:bottom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958">
    <w:name w:val="xl958"/>
    <w:basedOn w:val="a5"/>
    <w:uiPriority w:val="99"/>
    <w:qFormat/>
    <w:rsid w:val="00AF1BEB"/>
    <w:pPr>
      <w:pBdr>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9">
    <w:name w:val="xl959"/>
    <w:basedOn w:val="a5"/>
    <w:uiPriority w:val="99"/>
    <w:qFormat/>
    <w:rsid w:val="00AF1BEB"/>
    <w:pPr>
      <w:pBdr>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60">
    <w:name w:val="xl960"/>
    <w:basedOn w:val="a5"/>
    <w:uiPriority w:val="99"/>
    <w:qFormat/>
    <w:rsid w:val="00AF1BEB"/>
    <w:pPr>
      <w:pBdr>
        <w:top w:val="single" w:sz="8" w:space="0" w:color="auto"/>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61">
    <w:name w:val="xl961"/>
    <w:basedOn w:val="a5"/>
    <w:uiPriority w:val="99"/>
    <w:qFormat/>
    <w:rsid w:val="00AF1BEB"/>
    <w:pPr>
      <w:pBdr>
        <w:top w:val="single" w:sz="8" w:space="0" w:color="auto"/>
        <w:bottom w:val="single" w:sz="8" w:space="0" w:color="auto"/>
      </w:pBdr>
      <w:shd w:val="clear" w:color="auto" w:fill="FFFFFF"/>
      <w:spacing w:before="100" w:beforeAutospacing="1" w:after="100" w:afterAutospacing="1" w:line="240" w:lineRule="auto"/>
      <w:jc w:val="center"/>
    </w:pPr>
    <w:rPr>
      <w:rFonts w:cs="Arial"/>
      <w:b/>
      <w:bCs/>
      <w:szCs w:val="24"/>
    </w:rPr>
  </w:style>
  <w:style w:type="paragraph" w:customStyle="1" w:styleId="xl962">
    <w:name w:val="xl962"/>
    <w:basedOn w:val="a5"/>
    <w:uiPriority w:val="99"/>
    <w:qFormat/>
    <w:rsid w:val="00AF1BEB"/>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963">
    <w:name w:val="xl963"/>
    <w:basedOn w:val="a5"/>
    <w:uiPriority w:val="99"/>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964">
    <w:name w:val="xl964"/>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65">
    <w:name w:val="xl965"/>
    <w:basedOn w:val="a5"/>
    <w:uiPriority w:val="99"/>
    <w:qFormat/>
    <w:rsid w:val="00AF1BEB"/>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966">
    <w:name w:val="xl966"/>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67">
    <w:name w:val="xl967"/>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968">
    <w:name w:val="xl968"/>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969">
    <w:name w:val="xl969"/>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970">
    <w:name w:val="xl970"/>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971">
    <w:name w:val="xl971"/>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972">
    <w:name w:val="xl972"/>
    <w:basedOn w:val="a5"/>
    <w:uiPriority w:val="99"/>
    <w:qFormat/>
    <w:rsid w:val="00AF1BEB"/>
    <w:pPr>
      <w:pBdr>
        <w:top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3">
    <w:name w:val="xl973"/>
    <w:basedOn w:val="a5"/>
    <w:uiPriority w:val="99"/>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974">
    <w:name w:val="xl974"/>
    <w:basedOn w:val="a5"/>
    <w:uiPriority w:val="99"/>
    <w:qFormat/>
    <w:rsid w:val="00AF1BEB"/>
    <w:pPr>
      <w:pBdr>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5">
    <w:name w:val="xl975"/>
    <w:basedOn w:val="a5"/>
    <w:uiPriority w:val="99"/>
    <w:qFormat/>
    <w:rsid w:val="00AF1BEB"/>
    <w:pPr>
      <w:shd w:val="clear" w:color="auto" w:fill="FFFFFF"/>
      <w:spacing w:before="100" w:beforeAutospacing="1" w:after="100" w:afterAutospacing="1" w:line="240" w:lineRule="auto"/>
      <w:jc w:val="right"/>
    </w:pPr>
    <w:rPr>
      <w:rFonts w:ascii="Times New Roman" w:hAnsi="Times New Roman"/>
      <w:b/>
      <w:bCs/>
      <w:i/>
      <w:iCs/>
      <w:color w:val="FF0000"/>
      <w:szCs w:val="24"/>
    </w:rPr>
  </w:style>
  <w:style w:type="paragraph" w:customStyle="1" w:styleId="xl976">
    <w:name w:val="xl976"/>
    <w:basedOn w:val="a5"/>
    <w:uiPriority w:val="99"/>
    <w:qFormat/>
    <w:rsid w:val="00AF1BEB"/>
    <w:pPr>
      <w:pBdr>
        <w:top w:val="single" w:sz="8"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7">
    <w:name w:val="xl977"/>
    <w:basedOn w:val="a5"/>
    <w:uiPriority w:val="99"/>
    <w:qFormat/>
    <w:rsid w:val="00AF1BEB"/>
    <w:pPr>
      <w:pBdr>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8">
    <w:name w:val="xl978"/>
    <w:basedOn w:val="a5"/>
    <w:uiPriority w:val="99"/>
    <w:qFormat/>
    <w:rsid w:val="00AF1BEB"/>
    <w:pPr>
      <w:pBdr>
        <w:bottom w:val="single" w:sz="8"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9">
    <w:name w:val="xl979"/>
    <w:basedOn w:val="a5"/>
    <w:uiPriority w:val="99"/>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cs="Arial"/>
      <w:szCs w:val="24"/>
    </w:rPr>
  </w:style>
  <w:style w:type="paragraph" w:customStyle="1" w:styleId="xl980">
    <w:name w:val="xl980"/>
    <w:basedOn w:val="a5"/>
    <w:uiPriority w:val="99"/>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cs="Arial"/>
      <w:szCs w:val="24"/>
    </w:rPr>
  </w:style>
  <w:style w:type="paragraph" w:customStyle="1" w:styleId="xl981">
    <w:name w:val="xl981"/>
    <w:basedOn w:val="a5"/>
    <w:uiPriority w:val="99"/>
    <w:qFormat/>
    <w:rsid w:val="00AF1BEB"/>
    <w:pPr>
      <w:pBdr>
        <w:top w:val="single" w:sz="8" w:space="0" w:color="auto"/>
        <w:right w:val="single" w:sz="8" w:space="0" w:color="auto"/>
      </w:pBdr>
      <w:shd w:val="clear" w:color="auto" w:fill="CCFFCC"/>
      <w:spacing w:before="100" w:beforeAutospacing="1" w:after="100" w:afterAutospacing="1" w:line="240" w:lineRule="auto"/>
    </w:pPr>
    <w:rPr>
      <w:rFonts w:cs="Arial"/>
      <w:szCs w:val="24"/>
    </w:rPr>
  </w:style>
  <w:style w:type="paragraph" w:customStyle="1" w:styleId="xl982">
    <w:name w:val="xl982"/>
    <w:basedOn w:val="a5"/>
    <w:uiPriority w:val="99"/>
    <w:qFormat/>
    <w:rsid w:val="00AF1BEB"/>
    <w:pPr>
      <w:pBdr>
        <w:bottom w:val="single" w:sz="8" w:space="0" w:color="auto"/>
        <w:right w:val="single" w:sz="8" w:space="0" w:color="auto"/>
      </w:pBdr>
      <w:shd w:val="clear" w:color="auto" w:fill="CCFFCC"/>
      <w:spacing w:before="100" w:beforeAutospacing="1" w:after="100" w:afterAutospacing="1" w:line="240" w:lineRule="auto"/>
    </w:pPr>
    <w:rPr>
      <w:rFonts w:cs="Arial"/>
      <w:szCs w:val="24"/>
    </w:rPr>
  </w:style>
  <w:style w:type="paragraph" w:customStyle="1" w:styleId="xl983">
    <w:name w:val="xl983"/>
    <w:basedOn w:val="a5"/>
    <w:uiPriority w:val="99"/>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cs="Arial"/>
      <w:szCs w:val="24"/>
    </w:rPr>
  </w:style>
  <w:style w:type="paragraph" w:customStyle="1" w:styleId="xl984">
    <w:name w:val="xl984"/>
    <w:basedOn w:val="a5"/>
    <w:uiPriority w:val="99"/>
    <w:qFormat/>
    <w:rsid w:val="00AF1BEB"/>
    <w:pPr>
      <w:pBdr>
        <w:top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Cs w:val="24"/>
    </w:rPr>
  </w:style>
  <w:style w:type="paragraph" w:customStyle="1" w:styleId="xl985">
    <w:name w:val="xl985"/>
    <w:basedOn w:val="a5"/>
    <w:uiPriority w:val="99"/>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986">
    <w:name w:val="xl986"/>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87">
    <w:name w:val="xl987"/>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i/>
      <w:iCs/>
      <w:color w:val="FF0000"/>
      <w:szCs w:val="24"/>
    </w:rPr>
  </w:style>
  <w:style w:type="paragraph" w:customStyle="1" w:styleId="xl988">
    <w:name w:val="xl988"/>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989">
    <w:name w:val="xl989"/>
    <w:basedOn w:val="a5"/>
    <w:uiPriority w:val="99"/>
    <w:qFormat/>
    <w:rsid w:val="00AF1BEB"/>
    <w:pPr>
      <w:pBdr>
        <w:top w:val="single" w:sz="4" w:space="0" w:color="auto"/>
        <w:bottom w:val="single" w:sz="4"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990">
    <w:name w:val="xl990"/>
    <w:basedOn w:val="a5"/>
    <w:uiPriority w:val="99"/>
    <w:qFormat/>
    <w:rsid w:val="00AF1BEB"/>
    <w:pPr>
      <w:pBdr>
        <w:top w:val="single" w:sz="4" w:space="0" w:color="auto"/>
        <w:bottom w:val="single" w:sz="4" w:space="0" w:color="auto"/>
      </w:pBdr>
      <w:spacing w:before="100" w:beforeAutospacing="1" w:after="100" w:afterAutospacing="1" w:line="240" w:lineRule="auto"/>
      <w:ind w:firstLineChars="100" w:firstLine="100"/>
    </w:pPr>
    <w:rPr>
      <w:rFonts w:ascii="Times New Roman" w:hAnsi="Times New Roman"/>
      <w:b/>
      <w:bCs/>
      <w:color w:val="FF0000"/>
      <w:szCs w:val="24"/>
    </w:rPr>
  </w:style>
  <w:style w:type="paragraph" w:customStyle="1" w:styleId="xl991">
    <w:name w:val="xl991"/>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92">
    <w:name w:val="xl992"/>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93">
    <w:name w:val="xl993"/>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color w:val="FF0000"/>
      <w:szCs w:val="24"/>
    </w:rPr>
  </w:style>
  <w:style w:type="paragraph" w:customStyle="1" w:styleId="xl994">
    <w:name w:val="xl994"/>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95">
    <w:name w:val="xl995"/>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96">
    <w:name w:val="xl996"/>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97">
    <w:name w:val="xl997"/>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98">
    <w:name w:val="xl998"/>
    <w:basedOn w:val="a5"/>
    <w:uiPriority w:val="99"/>
    <w:qFormat/>
    <w:rsid w:val="00AF1BEB"/>
    <w:pPr>
      <w:spacing w:before="100" w:beforeAutospacing="1" w:after="100" w:afterAutospacing="1" w:line="240" w:lineRule="auto"/>
    </w:pPr>
    <w:rPr>
      <w:rFonts w:ascii="Times New Roman" w:hAnsi="Times New Roman"/>
      <w:b/>
      <w:bCs/>
      <w:color w:val="FF0000"/>
      <w:szCs w:val="24"/>
    </w:rPr>
  </w:style>
  <w:style w:type="paragraph" w:customStyle="1" w:styleId="xl999">
    <w:name w:val="xl999"/>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00">
    <w:name w:val="xl1000"/>
    <w:basedOn w:val="a5"/>
    <w:uiPriority w:val="99"/>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01">
    <w:name w:val="xl1001"/>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1002">
    <w:name w:val="xl1002"/>
    <w:basedOn w:val="a5"/>
    <w:uiPriority w:val="99"/>
    <w:qFormat/>
    <w:rsid w:val="00AF1BEB"/>
    <w:pPr>
      <w:shd w:val="clear" w:color="auto" w:fill="FFFFFF"/>
      <w:spacing w:before="100" w:beforeAutospacing="1" w:after="100" w:afterAutospacing="1" w:line="240" w:lineRule="auto"/>
    </w:pPr>
    <w:rPr>
      <w:rFonts w:ascii="Times New Roman" w:hAnsi="Times New Roman"/>
      <w:b/>
      <w:bCs/>
      <w:color w:val="FF0000"/>
      <w:szCs w:val="24"/>
    </w:rPr>
  </w:style>
  <w:style w:type="paragraph" w:customStyle="1" w:styleId="xl1003">
    <w:name w:val="xl1003"/>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1004">
    <w:name w:val="xl1004"/>
    <w:basedOn w:val="a5"/>
    <w:uiPriority w:val="99"/>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05">
    <w:name w:val="xl1005"/>
    <w:basedOn w:val="a5"/>
    <w:uiPriority w:val="99"/>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1006">
    <w:name w:val="xl1006"/>
    <w:basedOn w:val="a5"/>
    <w:uiPriority w:val="99"/>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1007">
    <w:name w:val="xl1007"/>
    <w:basedOn w:val="a5"/>
    <w:uiPriority w:val="99"/>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1008">
    <w:name w:val="xl1008"/>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1009">
    <w:name w:val="xl1009"/>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1010">
    <w:name w:val="xl1010"/>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011">
    <w:name w:val="xl1011"/>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12">
    <w:name w:val="xl1012"/>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3">
    <w:name w:val="xl1013"/>
    <w:basedOn w:val="a5"/>
    <w:uiPriority w:val="99"/>
    <w:qFormat/>
    <w:rsid w:val="00AF1BEB"/>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4">
    <w:name w:val="xl1014"/>
    <w:basedOn w:val="a5"/>
    <w:uiPriority w:val="99"/>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1015">
    <w:name w:val="xl1015"/>
    <w:basedOn w:val="a5"/>
    <w:uiPriority w:val="99"/>
    <w:qFormat/>
    <w:rsid w:val="00AF1BEB"/>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6">
    <w:name w:val="xl1016"/>
    <w:basedOn w:val="a5"/>
    <w:uiPriority w:val="99"/>
    <w:qFormat/>
    <w:rsid w:val="00AF1BEB"/>
    <w:pPr>
      <w:pBdr>
        <w:left w:val="single" w:sz="8" w:space="0" w:color="auto"/>
        <w:bottom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7">
    <w:name w:val="xl1017"/>
    <w:basedOn w:val="a5"/>
    <w:uiPriority w:val="99"/>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8">
    <w:name w:val="xl1018"/>
    <w:basedOn w:val="a5"/>
    <w:uiPriority w:val="99"/>
    <w:qFormat/>
    <w:rsid w:val="00AF1BEB"/>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19">
    <w:name w:val="xl1019"/>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20">
    <w:name w:val="xl1020"/>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1021">
    <w:name w:val="xl1021"/>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i/>
      <w:iCs/>
      <w:szCs w:val="24"/>
    </w:rPr>
  </w:style>
  <w:style w:type="paragraph" w:customStyle="1" w:styleId="xl1022">
    <w:name w:val="xl1022"/>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1023">
    <w:name w:val="xl1023"/>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1024">
    <w:name w:val="xl1024"/>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1025">
    <w:name w:val="xl1025"/>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FFFF"/>
      <w:szCs w:val="24"/>
    </w:rPr>
  </w:style>
  <w:style w:type="paragraph" w:customStyle="1" w:styleId="xl1026">
    <w:name w:val="xl1026"/>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color w:val="FFFFFF"/>
      <w:szCs w:val="24"/>
    </w:rPr>
  </w:style>
  <w:style w:type="paragraph" w:customStyle="1" w:styleId="xl1027">
    <w:name w:val="xl1027"/>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color w:val="C4BD97"/>
      <w:szCs w:val="24"/>
    </w:rPr>
  </w:style>
  <w:style w:type="paragraph" w:customStyle="1" w:styleId="xl1028">
    <w:name w:val="xl1028"/>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29">
    <w:name w:val="xl1029"/>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30">
    <w:name w:val="xl1030"/>
    <w:basedOn w:val="a5"/>
    <w:uiPriority w:val="99"/>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color w:val="FF0000"/>
      <w:szCs w:val="24"/>
    </w:rPr>
  </w:style>
  <w:style w:type="paragraph" w:customStyle="1" w:styleId="xl1031">
    <w:name w:val="xl1031"/>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1032">
    <w:name w:val="xl1032"/>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1033">
    <w:name w:val="xl1033"/>
    <w:basedOn w:val="a5"/>
    <w:uiPriority w:val="99"/>
    <w:qFormat/>
    <w:rsid w:val="00AF1BEB"/>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34">
    <w:name w:val="xl1034"/>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35">
    <w:name w:val="xl1035"/>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36">
    <w:name w:val="xl1036"/>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37">
    <w:name w:val="xl1037"/>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38">
    <w:name w:val="xl1038"/>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1039">
    <w:name w:val="xl1039"/>
    <w:basedOn w:val="a5"/>
    <w:uiPriority w:val="99"/>
    <w:qFormat/>
    <w:rsid w:val="00AF1BEB"/>
    <w:pPr>
      <w:pBdr>
        <w:top w:val="single" w:sz="4" w:space="0" w:color="auto"/>
        <w:left w:val="single" w:sz="8" w:space="0" w:color="auto"/>
      </w:pBdr>
      <w:spacing w:before="100" w:beforeAutospacing="1" w:after="100" w:afterAutospacing="1" w:line="240" w:lineRule="auto"/>
    </w:pPr>
    <w:rPr>
      <w:rFonts w:ascii="Times New Roman" w:hAnsi="Times New Roman"/>
      <w:szCs w:val="24"/>
    </w:rPr>
  </w:style>
  <w:style w:type="paragraph" w:customStyle="1" w:styleId="xl1040">
    <w:name w:val="xl1040"/>
    <w:basedOn w:val="a5"/>
    <w:uiPriority w:val="99"/>
    <w:qFormat/>
    <w:rsid w:val="00AF1BEB"/>
    <w:pPr>
      <w:pBdr>
        <w:top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41">
    <w:name w:val="xl1041"/>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42">
    <w:name w:val="xl1042"/>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FFFF"/>
      <w:szCs w:val="24"/>
    </w:rPr>
  </w:style>
  <w:style w:type="paragraph" w:customStyle="1" w:styleId="xl1043">
    <w:name w:val="xl1043"/>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1044">
    <w:name w:val="xl1044"/>
    <w:basedOn w:val="a5"/>
    <w:uiPriority w:val="99"/>
    <w:qFormat/>
    <w:rsid w:val="00AF1BEB"/>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45">
    <w:name w:val="xl1045"/>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1046">
    <w:name w:val="xl1046"/>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47">
    <w:name w:val="xl1047"/>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1048">
    <w:name w:val="xl1048"/>
    <w:basedOn w:val="a5"/>
    <w:uiPriority w:val="99"/>
    <w:qFormat/>
    <w:rsid w:val="00AF1BEB"/>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49">
    <w:name w:val="xl1049"/>
    <w:basedOn w:val="a5"/>
    <w:uiPriority w:val="99"/>
    <w:qFormat/>
    <w:rsid w:val="00AF1BEB"/>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050">
    <w:name w:val="xl1050"/>
    <w:basedOn w:val="a5"/>
    <w:uiPriority w:val="99"/>
    <w:qFormat/>
    <w:rsid w:val="00AF1BEB"/>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051">
    <w:name w:val="xl1051"/>
    <w:basedOn w:val="a5"/>
    <w:uiPriority w:val="99"/>
    <w:qFormat/>
    <w:rsid w:val="00AF1BEB"/>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052">
    <w:name w:val="xl1052"/>
    <w:basedOn w:val="a5"/>
    <w:uiPriority w:val="99"/>
    <w:qFormat/>
    <w:rsid w:val="00AF1BEB"/>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cs="Arial"/>
      <w:b/>
      <w:bCs/>
      <w:szCs w:val="24"/>
    </w:rPr>
  </w:style>
  <w:style w:type="paragraph" w:customStyle="1" w:styleId="xl1053">
    <w:name w:val="xl1053"/>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54">
    <w:name w:val="xl1054"/>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55">
    <w:name w:val="xl1055"/>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56">
    <w:name w:val="xl1056"/>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57">
    <w:name w:val="xl1057"/>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1058">
    <w:name w:val="xl1058"/>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59">
    <w:name w:val="xl1059"/>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60">
    <w:name w:val="xl1060"/>
    <w:basedOn w:val="a5"/>
    <w:uiPriority w:val="99"/>
    <w:qFormat/>
    <w:rsid w:val="00AF1BEB"/>
    <w:pPr>
      <w:spacing w:before="100" w:beforeAutospacing="1" w:after="100" w:afterAutospacing="1" w:line="240" w:lineRule="auto"/>
      <w:jc w:val="center"/>
    </w:pPr>
    <w:rPr>
      <w:rFonts w:ascii="Times New Roman" w:hAnsi="Times New Roman"/>
      <w:szCs w:val="24"/>
    </w:rPr>
  </w:style>
  <w:style w:type="paragraph" w:customStyle="1" w:styleId="xl1061">
    <w:name w:val="xl1061"/>
    <w:basedOn w:val="a5"/>
    <w:uiPriority w:val="99"/>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62">
    <w:name w:val="xl1062"/>
    <w:basedOn w:val="a5"/>
    <w:uiPriority w:val="99"/>
    <w:qFormat/>
    <w:rsid w:val="00AF1BEB"/>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63">
    <w:name w:val="xl1063"/>
    <w:basedOn w:val="a5"/>
    <w:uiPriority w:val="99"/>
    <w:qFormat/>
    <w:rsid w:val="00AF1BEB"/>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64">
    <w:name w:val="xl1064"/>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65">
    <w:name w:val="xl1065"/>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66">
    <w:name w:val="xl1066"/>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67">
    <w:name w:val="xl1067"/>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68">
    <w:name w:val="xl1068"/>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69">
    <w:name w:val="xl1069"/>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70">
    <w:name w:val="xl1070"/>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71">
    <w:name w:val="xl1071"/>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hAnsi="Times New Roman"/>
      <w:b/>
      <w:bCs/>
      <w:szCs w:val="24"/>
    </w:rPr>
  </w:style>
  <w:style w:type="paragraph" w:customStyle="1" w:styleId="xl1072">
    <w:name w:val="xl1072"/>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hAnsi="Times New Roman"/>
      <w:b/>
      <w:bCs/>
      <w:szCs w:val="24"/>
    </w:rPr>
  </w:style>
  <w:style w:type="paragraph" w:customStyle="1" w:styleId="xl1073">
    <w:name w:val="xl1073"/>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74">
    <w:name w:val="xl1074"/>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75">
    <w:name w:val="xl1075"/>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hAnsi="Times New Roman"/>
      <w:szCs w:val="24"/>
    </w:rPr>
  </w:style>
  <w:style w:type="paragraph" w:customStyle="1" w:styleId="xl1076">
    <w:name w:val="xl1076"/>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hAnsi="Times New Roman"/>
      <w:szCs w:val="24"/>
    </w:rPr>
  </w:style>
  <w:style w:type="paragraph" w:customStyle="1" w:styleId="xl1077">
    <w:name w:val="xl1077"/>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hAnsi="Times New Roman"/>
      <w:szCs w:val="24"/>
    </w:rPr>
  </w:style>
  <w:style w:type="paragraph" w:customStyle="1" w:styleId="xl1078">
    <w:name w:val="xl1078"/>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hAnsi="Times New Roman"/>
      <w:szCs w:val="24"/>
    </w:rPr>
  </w:style>
  <w:style w:type="paragraph" w:customStyle="1" w:styleId="xl1079">
    <w:name w:val="xl1079"/>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80">
    <w:name w:val="xl1080"/>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81">
    <w:name w:val="xl1081"/>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hAnsi="Times New Roman"/>
      <w:szCs w:val="24"/>
    </w:rPr>
  </w:style>
  <w:style w:type="paragraph" w:customStyle="1" w:styleId="xl1082">
    <w:name w:val="xl1082"/>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hAnsi="Times New Roman"/>
      <w:szCs w:val="24"/>
    </w:rPr>
  </w:style>
  <w:style w:type="paragraph" w:customStyle="1" w:styleId="xl1083">
    <w:name w:val="xl1083"/>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hAnsi="Times New Roman"/>
      <w:szCs w:val="24"/>
    </w:rPr>
  </w:style>
  <w:style w:type="paragraph" w:customStyle="1" w:styleId="xl1084">
    <w:name w:val="xl1084"/>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hAnsi="Times New Roman"/>
      <w:szCs w:val="24"/>
    </w:rPr>
  </w:style>
  <w:style w:type="paragraph" w:customStyle="1" w:styleId="xl1085">
    <w:name w:val="xl1085"/>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86">
    <w:name w:val="xl1086"/>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87">
    <w:name w:val="xl1087"/>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szCs w:val="24"/>
    </w:rPr>
  </w:style>
  <w:style w:type="paragraph" w:customStyle="1" w:styleId="xl1088">
    <w:name w:val="xl1088"/>
    <w:basedOn w:val="a5"/>
    <w:uiPriority w:val="99"/>
    <w:qFormat/>
    <w:rsid w:val="00AF1BEB"/>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1089">
    <w:name w:val="xl1089"/>
    <w:basedOn w:val="a5"/>
    <w:uiPriority w:val="99"/>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090">
    <w:name w:val="xl1090"/>
    <w:basedOn w:val="a5"/>
    <w:uiPriority w:val="99"/>
    <w:qFormat/>
    <w:rsid w:val="00AF1BEB"/>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91">
    <w:name w:val="xl1091"/>
    <w:basedOn w:val="a5"/>
    <w:uiPriority w:val="99"/>
    <w:qFormat/>
    <w:rsid w:val="00AF1BEB"/>
    <w:pPr>
      <w:pBdr>
        <w:top w:val="single" w:sz="8" w:space="0" w:color="auto"/>
        <w:lef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2">
    <w:name w:val="xl1092"/>
    <w:basedOn w:val="a5"/>
    <w:uiPriority w:val="99"/>
    <w:qFormat/>
    <w:rsid w:val="00AF1BEB"/>
    <w:pPr>
      <w:pBdr>
        <w:lef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3">
    <w:name w:val="xl1093"/>
    <w:basedOn w:val="a5"/>
    <w:uiPriority w:val="99"/>
    <w:qFormat/>
    <w:rsid w:val="00AF1BEB"/>
    <w:pPr>
      <w:pBdr>
        <w:left w:val="single" w:sz="8" w:space="0" w:color="auto"/>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4">
    <w:name w:val="xl1094"/>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5">
    <w:name w:val="xl1095"/>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96">
    <w:name w:val="xl1096"/>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7">
    <w:name w:val="xl1097"/>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8">
    <w:name w:val="xl1098"/>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99">
    <w:name w:val="xl1099"/>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100">
    <w:name w:val="xl1100"/>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101">
    <w:name w:val="xl1101"/>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102">
    <w:name w:val="xl1102"/>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103">
    <w:name w:val="xl1103"/>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character" w:styleId="afffff0">
    <w:name w:val="footnote reference"/>
    <w:basedOn w:val="a6"/>
    <w:uiPriority w:val="99"/>
    <w:unhideWhenUsed/>
    <w:rsid w:val="00AF1BEB"/>
    <w:rPr>
      <w:vertAlign w:val="superscript"/>
    </w:rPr>
  </w:style>
  <w:style w:type="character" w:styleId="afffff1">
    <w:name w:val="annotation reference"/>
    <w:basedOn w:val="a6"/>
    <w:uiPriority w:val="99"/>
    <w:unhideWhenUsed/>
    <w:rsid w:val="00AF1BEB"/>
    <w:rPr>
      <w:sz w:val="16"/>
      <w:szCs w:val="16"/>
    </w:rPr>
  </w:style>
  <w:style w:type="character" w:styleId="afffff2">
    <w:name w:val="endnote reference"/>
    <w:basedOn w:val="a6"/>
    <w:uiPriority w:val="99"/>
    <w:unhideWhenUsed/>
    <w:rsid w:val="00AF1BEB"/>
    <w:rPr>
      <w:vertAlign w:val="superscript"/>
    </w:rPr>
  </w:style>
  <w:style w:type="character" w:customStyle="1" w:styleId="710">
    <w:name w:val="Заголовок 7 Знак1"/>
    <w:basedOn w:val="a6"/>
    <w:uiPriority w:val="99"/>
    <w:semiHidden/>
    <w:rsid w:val="00AF1BEB"/>
    <w:rPr>
      <w:rFonts w:asciiTheme="majorHAnsi" w:eastAsiaTheme="majorEastAsia" w:hAnsiTheme="majorHAnsi" w:cstheme="majorBidi" w:hint="default"/>
      <w:i/>
      <w:iCs/>
      <w:color w:val="404040" w:themeColor="text1" w:themeTint="BF"/>
      <w:sz w:val="24"/>
    </w:rPr>
  </w:style>
  <w:style w:type="character" w:customStyle="1" w:styleId="810">
    <w:name w:val="Заголовок 8 Знак1"/>
    <w:basedOn w:val="a6"/>
    <w:uiPriority w:val="99"/>
    <w:semiHidden/>
    <w:rsid w:val="00AF1BEB"/>
    <w:rPr>
      <w:rFonts w:asciiTheme="majorHAnsi" w:eastAsiaTheme="majorEastAsia" w:hAnsiTheme="majorHAnsi" w:cstheme="majorBidi" w:hint="default"/>
      <w:color w:val="404040" w:themeColor="text1" w:themeTint="BF"/>
    </w:rPr>
  </w:style>
  <w:style w:type="character" w:customStyle="1" w:styleId="910">
    <w:name w:val="Заголовок 9 Знак1"/>
    <w:basedOn w:val="a6"/>
    <w:uiPriority w:val="99"/>
    <w:semiHidden/>
    <w:rsid w:val="00AF1BEB"/>
    <w:rPr>
      <w:rFonts w:asciiTheme="majorHAnsi" w:eastAsiaTheme="majorEastAsia" w:hAnsiTheme="majorHAnsi" w:cstheme="majorBidi" w:hint="default"/>
      <w:i/>
      <w:iCs/>
      <w:color w:val="404040" w:themeColor="text1" w:themeTint="BF"/>
    </w:rPr>
  </w:style>
  <w:style w:type="character" w:customStyle="1" w:styleId="1f0">
    <w:name w:val="Текст макроса Знак1"/>
    <w:basedOn w:val="a6"/>
    <w:uiPriority w:val="99"/>
    <w:semiHidden/>
    <w:rsid w:val="00AF1BEB"/>
    <w:rPr>
      <w:rFonts w:ascii="Consolas" w:hAnsi="Consolas" w:cs="Consolas"/>
    </w:rPr>
  </w:style>
  <w:style w:type="character" w:customStyle="1" w:styleId="1f1">
    <w:name w:val="Текст выноски Знак1"/>
    <w:basedOn w:val="a6"/>
    <w:uiPriority w:val="99"/>
    <w:semiHidden/>
    <w:rsid w:val="00AF1BEB"/>
    <w:rPr>
      <w:rFonts w:ascii="Tahoma" w:hAnsi="Tahoma" w:cs="Tahoma"/>
      <w:sz w:val="16"/>
      <w:szCs w:val="16"/>
    </w:rPr>
  </w:style>
  <w:style w:type="character" w:customStyle="1" w:styleId="1f2">
    <w:name w:val="Верхний колонтитул Знак1"/>
    <w:basedOn w:val="a6"/>
    <w:uiPriority w:val="99"/>
    <w:semiHidden/>
    <w:rsid w:val="00AF1BEB"/>
    <w:rPr>
      <w:rFonts w:ascii="Arial" w:hAnsi="Arial"/>
      <w:sz w:val="24"/>
    </w:rPr>
  </w:style>
  <w:style w:type="character" w:customStyle="1" w:styleId="1f3">
    <w:name w:val="Нижний колонтитул Знак1"/>
    <w:aliases w:val=" Знак1 Знак2"/>
    <w:basedOn w:val="a6"/>
    <w:uiPriority w:val="99"/>
    <w:semiHidden/>
    <w:rsid w:val="00AF1BEB"/>
    <w:rPr>
      <w:rFonts w:ascii="Arial" w:hAnsi="Arial"/>
      <w:sz w:val="24"/>
    </w:rPr>
  </w:style>
  <w:style w:type="character" w:customStyle="1" w:styleId="1f4">
    <w:name w:val="Схема документа Знак1"/>
    <w:basedOn w:val="a6"/>
    <w:uiPriority w:val="99"/>
    <w:rsid w:val="00AF1BEB"/>
    <w:rPr>
      <w:rFonts w:ascii="Tahoma" w:hAnsi="Tahoma" w:cs="Tahoma"/>
      <w:sz w:val="16"/>
      <w:szCs w:val="16"/>
    </w:rPr>
  </w:style>
  <w:style w:type="character" w:customStyle="1" w:styleId="1f5">
    <w:name w:val="Название Знак1"/>
    <w:aliases w:val="Заголовок1 Знак1"/>
    <w:basedOn w:val="a6"/>
    <w:uiPriority w:val="10"/>
    <w:rsid w:val="00AF1BEB"/>
    <w:rPr>
      <w:rFonts w:asciiTheme="majorHAnsi" w:eastAsiaTheme="majorEastAsia" w:hAnsiTheme="majorHAnsi" w:cstheme="majorBidi"/>
      <w:color w:val="17365D" w:themeColor="text2" w:themeShade="BF"/>
      <w:spacing w:val="5"/>
      <w:kern w:val="28"/>
      <w:sz w:val="52"/>
      <w:szCs w:val="52"/>
    </w:rPr>
  </w:style>
  <w:style w:type="character" w:customStyle="1" w:styleId="1f6">
    <w:name w:val="Выделенная цитата Знак1"/>
    <w:basedOn w:val="a6"/>
    <w:uiPriority w:val="30"/>
    <w:rsid w:val="00AF1BEB"/>
    <w:rPr>
      <w:rFonts w:ascii="Arial" w:hAnsi="Arial"/>
      <w:b/>
      <w:bCs/>
      <w:i/>
      <w:iCs/>
      <w:color w:val="4F81BD" w:themeColor="accent1"/>
      <w:sz w:val="24"/>
    </w:rPr>
  </w:style>
  <w:style w:type="paragraph" w:styleId="afffe">
    <w:name w:val="endnote text"/>
    <w:basedOn w:val="a5"/>
    <w:link w:val="afffd"/>
    <w:uiPriority w:val="99"/>
    <w:unhideWhenUsed/>
    <w:rsid w:val="00AF1BEB"/>
    <w:pPr>
      <w:spacing w:line="240" w:lineRule="auto"/>
    </w:pPr>
    <w:rPr>
      <w:rFonts w:cs="Arial"/>
      <w:sz w:val="20"/>
    </w:rPr>
  </w:style>
  <w:style w:type="character" w:customStyle="1" w:styleId="1f7">
    <w:name w:val="Текст концевой сноски Знак1"/>
    <w:basedOn w:val="a6"/>
    <w:uiPriority w:val="99"/>
    <w:semiHidden/>
    <w:rsid w:val="00AF1BEB"/>
    <w:rPr>
      <w:rFonts w:ascii="Arial" w:hAnsi="Arial"/>
    </w:rPr>
  </w:style>
  <w:style w:type="paragraph" w:styleId="affff6">
    <w:name w:val="annotation subject"/>
    <w:basedOn w:val="afffc"/>
    <w:next w:val="afffc"/>
    <w:link w:val="affff5"/>
    <w:uiPriority w:val="99"/>
    <w:unhideWhenUsed/>
    <w:rsid w:val="00AF1BEB"/>
    <w:rPr>
      <w:b/>
      <w:bCs/>
    </w:rPr>
  </w:style>
  <w:style w:type="character" w:customStyle="1" w:styleId="1f8">
    <w:name w:val="Тема примечания Знак1"/>
    <w:basedOn w:val="1e"/>
    <w:uiPriority w:val="99"/>
    <w:semiHidden/>
    <w:rsid w:val="00AF1BEB"/>
    <w:rPr>
      <w:rFonts w:ascii="Arial" w:hAnsi="Arial"/>
      <w:b/>
      <w:bCs/>
    </w:rPr>
  </w:style>
  <w:style w:type="paragraph" w:styleId="affff4">
    <w:name w:val="Body Text First Indent"/>
    <w:basedOn w:val="affff0"/>
    <w:link w:val="affff3"/>
    <w:unhideWhenUsed/>
    <w:rsid w:val="00AF1BEB"/>
    <w:pPr>
      <w:spacing w:after="0"/>
      <w:ind w:firstLine="360"/>
    </w:pPr>
    <w:rPr>
      <w:szCs w:val="24"/>
    </w:rPr>
  </w:style>
  <w:style w:type="character" w:customStyle="1" w:styleId="1f9">
    <w:name w:val="Красная строка Знак1"/>
    <w:basedOn w:val="1d"/>
    <w:semiHidden/>
    <w:rsid w:val="00AF1BEB"/>
    <w:rPr>
      <w:rFonts w:ascii="Arial" w:hAnsi="Arial"/>
      <w:sz w:val="24"/>
    </w:rPr>
  </w:style>
  <w:style w:type="paragraph" w:styleId="28">
    <w:name w:val="Body Text Indent 2"/>
    <w:basedOn w:val="a5"/>
    <w:link w:val="27"/>
    <w:uiPriority w:val="99"/>
    <w:unhideWhenUsed/>
    <w:rsid w:val="00AF1BEB"/>
    <w:pPr>
      <w:spacing w:after="120" w:line="480" w:lineRule="auto"/>
      <w:ind w:left="283"/>
    </w:pPr>
    <w:rPr>
      <w:rFonts w:ascii="Calibri" w:eastAsia="Calibri" w:hAnsi="Calibri" w:cs="Calibri"/>
      <w:sz w:val="20"/>
    </w:rPr>
  </w:style>
  <w:style w:type="character" w:customStyle="1" w:styleId="211">
    <w:name w:val="Основной текст с отступом 2 Знак1"/>
    <w:basedOn w:val="a6"/>
    <w:uiPriority w:val="99"/>
    <w:semiHidden/>
    <w:rsid w:val="00AF1BEB"/>
    <w:rPr>
      <w:rFonts w:ascii="Arial" w:hAnsi="Arial"/>
      <w:sz w:val="24"/>
    </w:rPr>
  </w:style>
  <w:style w:type="paragraph" w:styleId="affff2">
    <w:name w:val="Body Text Indent"/>
    <w:basedOn w:val="a5"/>
    <w:link w:val="affff1"/>
    <w:uiPriority w:val="99"/>
    <w:unhideWhenUsed/>
    <w:qFormat/>
    <w:rsid w:val="00AF1BEB"/>
    <w:pPr>
      <w:spacing w:after="120"/>
      <w:ind w:left="283"/>
    </w:pPr>
    <w:rPr>
      <w:rFonts w:ascii="Times New Roman" w:hAnsi="Times New Roman"/>
      <w:szCs w:val="24"/>
    </w:rPr>
  </w:style>
  <w:style w:type="character" w:customStyle="1" w:styleId="1fa">
    <w:name w:val="Основной текст с отступом Знак1"/>
    <w:basedOn w:val="a6"/>
    <w:uiPriority w:val="99"/>
    <w:semiHidden/>
    <w:rsid w:val="00AF1BEB"/>
    <w:rPr>
      <w:rFonts w:ascii="Arial" w:hAnsi="Arial"/>
      <w:sz w:val="24"/>
    </w:rPr>
  </w:style>
  <w:style w:type="character" w:customStyle="1" w:styleId="FontStyle12">
    <w:name w:val="Font Style12"/>
    <w:basedOn w:val="a6"/>
    <w:uiPriority w:val="99"/>
    <w:rsid w:val="00AF1BEB"/>
    <w:rPr>
      <w:rFonts w:ascii="Tahoma" w:hAnsi="Tahoma" w:cs="Tahoma" w:hint="default"/>
      <w:sz w:val="18"/>
      <w:szCs w:val="18"/>
    </w:rPr>
  </w:style>
  <w:style w:type="character" w:customStyle="1" w:styleId="1fb">
    <w:name w:val="Подзаголовок Знак1"/>
    <w:basedOn w:val="a6"/>
    <w:uiPriority w:val="11"/>
    <w:rsid w:val="00AF1BEB"/>
    <w:rPr>
      <w:rFonts w:asciiTheme="majorHAnsi" w:eastAsiaTheme="majorEastAsia" w:hAnsiTheme="majorHAnsi" w:cstheme="majorBidi"/>
      <w:i/>
      <w:iCs/>
      <w:color w:val="4F81BD" w:themeColor="accent1"/>
      <w:spacing w:val="15"/>
      <w:sz w:val="24"/>
      <w:szCs w:val="24"/>
    </w:rPr>
  </w:style>
  <w:style w:type="character" w:customStyle="1" w:styleId="afffff3">
    <w:name w:val="Цветовое выделение"/>
    <w:uiPriority w:val="99"/>
    <w:rsid w:val="00AF1BEB"/>
    <w:rPr>
      <w:b/>
      <w:bCs/>
      <w:color w:val="26282F"/>
      <w:sz w:val="26"/>
      <w:szCs w:val="26"/>
    </w:rPr>
  </w:style>
  <w:style w:type="character" w:customStyle="1" w:styleId="afffff4">
    <w:name w:val="Гипертекстовая ссылка"/>
    <w:basedOn w:val="afffff3"/>
    <w:uiPriority w:val="99"/>
    <w:rsid w:val="00AF1BEB"/>
    <w:rPr>
      <w:b w:val="0"/>
      <w:bCs w:val="0"/>
      <w:color w:val="106BBE"/>
      <w:sz w:val="26"/>
      <w:szCs w:val="26"/>
    </w:rPr>
  </w:style>
  <w:style w:type="character" w:customStyle="1" w:styleId="212">
    <w:name w:val="Основной текст 2 Знак1"/>
    <w:basedOn w:val="a6"/>
    <w:uiPriority w:val="99"/>
    <w:rsid w:val="00AF1BEB"/>
    <w:rPr>
      <w:rFonts w:ascii="Arial" w:hAnsi="Arial"/>
      <w:sz w:val="24"/>
    </w:rPr>
  </w:style>
  <w:style w:type="paragraph" w:styleId="34">
    <w:name w:val="Body Text 3"/>
    <w:basedOn w:val="a5"/>
    <w:link w:val="33"/>
    <w:uiPriority w:val="99"/>
    <w:unhideWhenUsed/>
    <w:rsid w:val="00AF1BEB"/>
    <w:pPr>
      <w:spacing w:after="120"/>
    </w:pPr>
    <w:rPr>
      <w:rFonts w:ascii="Times New Roman" w:hAnsi="Times New Roman"/>
      <w:sz w:val="16"/>
      <w:szCs w:val="16"/>
    </w:rPr>
  </w:style>
  <w:style w:type="character" w:customStyle="1" w:styleId="311">
    <w:name w:val="Основной текст 3 Знак1"/>
    <w:basedOn w:val="a6"/>
    <w:uiPriority w:val="99"/>
    <w:semiHidden/>
    <w:rsid w:val="00AF1BEB"/>
    <w:rPr>
      <w:rFonts w:ascii="Arial" w:hAnsi="Arial"/>
      <w:sz w:val="16"/>
      <w:szCs w:val="16"/>
    </w:rPr>
  </w:style>
  <w:style w:type="paragraph" w:styleId="36">
    <w:name w:val="Body Text Indent 3"/>
    <w:basedOn w:val="a5"/>
    <w:link w:val="35"/>
    <w:uiPriority w:val="99"/>
    <w:unhideWhenUsed/>
    <w:rsid w:val="00AF1BEB"/>
    <w:pPr>
      <w:spacing w:after="120"/>
      <w:ind w:left="283"/>
    </w:pPr>
    <w:rPr>
      <w:rFonts w:ascii="Times New Roman" w:hAnsi="Times New Roman"/>
      <w:sz w:val="16"/>
      <w:szCs w:val="16"/>
    </w:rPr>
  </w:style>
  <w:style w:type="character" w:customStyle="1" w:styleId="312">
    <w:name w:val="Основной текст с отступом 3 Знак1"/>
    <w:basedOn w:val="a6"/>
    <w:uiPriority w:val="99"/>
    <w:semiHidden/>
    <w:rsid w:val="00AF1BEB"/>
    <w:rPr>
      <w:rFonts w:ascii="Arial" w:hAnsi="Arial"/>
      <w:sz w:val="16"/>
      <w:szCs w:val="16"/>
    </w:rPr>
  </w:style>
  <w:style w:type="character" w:customStyle="1" w:styleId="menu2">
    <w:name w:val="menu2"/>
    <w:basedOn w:val="a6"/>
    <w:rsid w:val="00AF1BEB"/>
  </w:style>
  <w:style w:type="character" w:customStyle="1" w:styleId="r">
    <w:name w:val="r"/>
    <w:basedOn w:val="a6"/>
    <w:rsid w:val="00AF1BEB"/>
  </w:style>
  <w:style w:type="character" w:customStyle="1" w:styleId="st">
    <w:name w:val="st"/>
    <w:basedOn w:val="a6"/>
    <w:rsid w:val="00AF1BEB"/>
  </w:style>
  <w:style w:type="table" w:customStyle="1" w:styleId="1fc">
    <w:name w:val="Сетка таблицы1"/>
    <w:basedOn w:val="a7"/>
    <w:rsid w:val="00AF1BE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
    <w:name w:val="Сетка таблицы2"/>
    <w:basedOn w:val="a7"/>
    <w:uiPriority w:val="59"/>
    <w:rsid w:val="00AF1BEB"/>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7">
    <w:name w:val="Сетка таблицы3"/>
    <w:basedOn w:val="a7"/>
    <w:uiPriority w:val="59"/>
    <w:rsid w:val="00AF1BEB"/>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2">
    <w:name w:val="Сетка таблицы4"/>
    <w:basedOn w:val="a7"/>
    <w:uiPriority w:val="59"/>
    <w:rsid w:val="00AF1B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7"/>
    <w:uiPriority w:val="59"/>
    <w:rsid w:val="00AF1B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uiPriority w:val="59"/>
    <w:rsid w:val="00AF1BEB"/>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20">
    <w:name w:val="Сетка таблицы32"/>
    <w:basedOn w:val="a7"/>
    <w:uiPriority w:val="59"/>
    <w:rsid w:val="00AF1BEB"/>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3">
    <w:name w:val="Сетка таблицы11"/>
    <w:basedOn w:val="a7"/>
    <w:rsid w:val="00AF1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
    <w:name w:val="1 / 1.1 / 1.1.114"/>
    <w:rsid w:val="00AF1BEB"/>
    <w:pPr>
      <w:numPr>
        <w:numId w:val="9"/>
      </w:numPr>
    </w:pPr>
  </w:style>
  <w:style w:type="paragraph" w:customStyle="1" w:styleId="bodytext">
    <w:name w:val="bodytext"/>
    <w:basedOn w:val="a5"/>
    <w:uiPriority w:val="99"/>
    <w:qFormat/>
    <w:rsid w:val="00AF1BEB"/>
    <w:pPr>
      <w:spacing w:before="100" w:beforeAutospacing="1" w:after="100" w:afterAutospacing="1" w:line="240" w:lineRule="auto"/>
    </w:pPr>
    <w:rPr>
      <w:rFonts w:ascii="Times New Roman" w:hAnsi="Times New Roman"/>
      <w:szCs w:val="24"/>
    </w:rPr>
  </w:style>
  <w:style w:type="paragraph" w:customStyle="1" w:styleId="43">
    <w:name w:val="Основной текст4"/>
    <w:basedOn w:val="a5"/>
    <w:uiPriority w:val="99"/>
    <w:qFormat/>
    <w:rsid w:val="00AF1BEB"/>
    <w:pPr>
      <w:shd w:val="clear" w:color="auto" w:fill="FFFFFF"/>
      <w:spacing w:line="269" w:lineRule="exact"/>
    </w:pPr>
    <w:rPr>
      <w:rFonts w:ascii="Times New Roman" w:hAnsi="Times New Roman"/>
      <w:color w:val="000000"/>
      <w:sz w:val="20"/>
    </w:rPr>
  </w:style>
  <w:style w:type="character" w:customStyle="1" w:styleId="38">
    <w:name w:val="Основной текст3"/>
    <w:basedOn w:val="afff3"/>
    <w:rsid w:val="00AF1BEB"/>
    <w:rPr>
      <w:rFonts w:ascii="Times New Roman" w:eastAsia="Times New Roman" w:hAnsi="Times New Roman" w:cs="Times New Roman"/>
      <w:sz w:val="20"/>
      <w:szCs w:val="20"/>
      <w:shd w:val="clear" w:color="auto" w:fill="FFFFFF"/>
    </w:rPr>
  </w:style>
  <w:style w:type="character" w:customStyle="1" w:styleId="72">
    <w:name w:val="Основной текст7"/>
    <w:basedOn w:val="afff3"/>
    <w:rsid w:val="00AF1BEB"/>
    <w:rPr>
      <w:rFonts w:ascii="Times New Roman" w:eastAsia="Times New Roman" w:hAnsi="Times New Roman" w:cs="Times New Roman"/>
      <w:sz w:val="20"/>
      <w:szCs w:val="20"/>
      <w:shd w:val="clear" w:color="auto" w:fill="FFFFFF"/>
    </w:rPr>
  </w:style>
  <w:style w:type="character" w:customStyle="1" w:styleId="82">
    <w:name w:val="Основной текст8"/>
    <w:basedOn w:val="afff3"/>
    <w:rsid w:val="00AF1BEB"/>
    <w:rPr>
      <w:rFonts w:ascii="Times New Roman" w:eastAsia="Times New Roman" w:hAnsi="Times New Roman" w:cs="Times New Roman"/>
      <w:sz w:val="20"/>
      <w:szCs w:val="20"/>
      <w:shd w:val="clear" w:color="auto" w:fill="FFFFFF"/>
    </w:rPr>
  </w:style>
  <w:style w:type="paragraph" w:customStyle="1" w:styleId="100">
    <w:name w:val="Основной текст10"/>
    <w:basedOn w:val="a5"/>
    <w:uiPriority w:val="99"/>
    <w:qFormat/>
    <w:rsid w:val="00AF1BEB"/>
    <w:pPr>
      <w:shd w:val="clear" w:color="auto" w:fill="FFFFFF"/>
      <w:spacing w:line="0" w:lineRule="atLeast"/>
    </w:pPr>
    <w:rPr>
      <w:rFonts w:ascii="Times New Roman" w:hAnsi="Times New Roman"/>
      <w:sz w:val="20"/>
    </w:rPr>
  </w:style>
  <w:style w:type="character" w:customStyle="1" w:styleId="1fd">
    <w:name w:val="Заголовок №1"/>
    <w:basedOn w:val="a6"/>
    <w:rsid w:val="00AF1BEB"/>
    <w:rPr>
      <w:rFonts w:ascii="Times New Roman" w:eastAsia="Times New Roman" w:hAnsi="Times New Roman" w:cs="Times New Roman"/>
      <w:b w:val="0"/>
      <w:bCs w:val="0"/>
      <w:i w:val="0"/>
      <w:iCs w:val="0"/>
      <w:smallCaps w:val="0"/>
      <w:strike w:val="0"/>
      <w:spacing w:val="0"/>
      <w:sz w:val="20"/>
      <w:szCs w:val="20"/>
    </w:rPr>
  </w:style>
  <w:style w:type="character" w:customStyle="1" w:styleId="2a">
    <w:name w:val="Основной текст (2)"/>
    <w:basedOn w:val="a6"/>
    <w:rsid w:val="00AF1BEB"/>
    <w:rPr>
      <w:rFonts w:ascii="Times New Roman" w:eastAsia="Times New Roman" w:hAnsi="Times New Roman" w:cs="Times New Roman"/>
      <w:b w:val="0"/>
      <w:bCs w:val="0"/>
      <w:i w:val="0"/>
      <w:iCs w:val="0"/>
      <w:smallCaps w:val="0"/>
      <w:strike w:val="0"/>
      <w:spacing w:val="0"/>
      <w:sz w:val="20"/>
      <w:szCs w:val="20"/>
    </w:rPr>
  </w:style>
  <w:style w:type="character" w:customStyle="1" w:styleId="2b">
    <w:name w:val="Основной текст2"/>
    <w:basedOn w:val="afff3"/>
    <w:rsid w:val="00AF1BEB"/>
    <w:rPr>
      <w:rFonts w:ascii="Times New Roman" w:eastAsia="Times New Roman" w:hAnsi="Times New Roman" w:cs="Times New Roman"/>
      <w:sz w:val="20"/>
      <w:szCs w:val="20"/>
      <w:shd w:val="clear" w:color="auto" w:fill="FFFFFF"/>
    </w:rPr>
  </w:style>
  <w:style w:type="character" w:customStyle="1" w:styleId="53">
    <w:name w:val="Основной текст5"/>
    <w:basedOn w:val="afff3"/>
    <w:rsid w:val="00AF1BEB"/>
    <w:rPr>
      <w:rFonts w:ascii="Times New Roman" w:eastAsia="Times New Roman" w:hAnsi="Times New Roman" w:cs="Times New Roman"/>
      <w:sz w:val="20"/>
      <w:szCs w:val="20"/>
      <w:shd w:val="clear" w:color="auto" w:fill="FFFFFF"/>
    </w:rPr>
  </w:style>
  <w:style w:type="character" w:customStyle="1" w:styleId="63">
    <w:name w:val="Основной текст6"/>
    <w:basedOn w:val="afff3"/>
    <w:rsid w:val="00AF1BEB"/>
    <w:rPr>
      <w:rFonts w:ascii="Times New Roman" w:eastAsia="Times New Roman" w:hAnsi="Times New Roman" w:cs="Times New Roman"/>
      <w:sz w:val="20"/>
      <w:szCs w:val="20"/>
      <w:shd w:val="clear" w:color="auto" w:fill="FFFFFF"/>
    </w:rPr>
  </w:style>
  <w:style w:type="paragraph" w:customStyle="1" w:styleId="afffff5">
    <w:name w:val="# ОСНОВНОЙ ТЕКСТ"/>
    <w:basedOn w:val="a5"/>
    <w:uiPriority w:val="99"/>
    <w:qFormat/>
    <w:rsid w:val="00C35573"/>
    <w:pPr>
      <w:widowControl w:val="0"/>
      <w:spacing w:before="60" w:after="60" w:afterAutospacing="1" w:line="288" w:lineRule="auto"/>
      <w:ind w:firstLine="709"/>
      <w:jc w:val="both"/>
      <w:textAlignment w:val="baseline"/>
    </w:pPr>
    <w:rPr>
      <w:rFonts w:ascii="Times New Roman" w:hAnsi="Times New Roman" w:cs="Arial"/>
      <w:lang w:eastAsia="zh-CN"/>
    </w:rPr>
  </w:style>
  <w:style w:type="paragraph" w:customStyle="1" w:styleId="afffff6">
    <w:name w:val="ДЛЯ ТАБЛ"/>
    <w:basedOn w:val="a5"/>
    <w:uiPriority w:val="99"/>
    <w:qFormat/>
    <w:rsid w:val="00C35573"/>
    <w:pPr>
      <w:spacing w:line="240" w:lineRule="auto"/>
      <w:jc w:val="center"/>
    </w:pPr>
    <w:rPr>
      <w:rFonts w:ascii="Times New Roman" w:hAnsi="Times New Roman"/>
      <w:sz w:val="20"/>
    </w:rPr>
  </w:style>
  <w:style w:type="table" w:customStyle="1" w:styleId="64">
    <w:name w:val="Сетка таблицы6"/>
    <w:basedOn w:val="a7"/>
    <w:next w:val="af8"/>
    <w:uiPriority w:val="59"/>
    <w:rsid w:val="00E8312E"/>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c">
    <w:name w:val="Нет списка2"/>
    <w:next w:val="a8"/>
    <w:uiPriority w:val="99"/>
    <w:semiHidden/>
    <w:unhideWhenUsed/>
    <w:rsid w:val="0034194C"/>
  </w:style>
  <w:style w:type="numbering" w:customStyle="1" w:styleId="114">
    <w:name w:val="Нет списка11"/>
    <w:next w:val="a8"/>
    <w:uiPriority w:val="99"/>
    <w:semiHidden/>
    <w:unhideWhenUsed/>
    <w:rsid w:val="0034194C"/>
  </w:style>
  <w:style w:type="paragraph" w:customStyle="1" w:styleId="bodytext4">
    <w:name w:val="bodytext4"/>
    <w:basedOn w:val="a5"/>
    <w:uiPriority w:val="99"/>
    <w:qFormat/>
    <w:rsid w:val="0034194C"/>
    <w:pPr>
      <w:spacing w:before="100" w:beforeAutospacing="1" w:after="150" w:line="240" w:lineRule="auto"/>
    </w:pPr>
    <w:rPr>
      <w:rFonts w:ascii="Times New Roman" w:hAnsi="Times New Roman"/>
      <w:color w:val="949494"/>
      <w:szCs w:val="24"/>
    </w:rPr>
  </w:style>
  <w:style w:type="paragraph" w:customStyle="1" w:styleId="1fe">
    <w:name w:val="Абзац списка1"/>
    <w:basedOn w:val="a5"/>
    <w:uiPriority w:val="99"/>
    <w:qFormat/>
    <w:rsid w:val="0034194C"/>
    <w:pPr>
      <w:widowControl w:val="0"/>
      <w:adjustRightInd w:val="0"/>
      <w:spacing w:before="120" w:after="120" w:line="240" w:lineRule="auto"/>
      <w:jc w:val="both"/>
    </w:pPr>
    <w:rPr>
      <w:rFonts w:ascii="Times New Roman" w:hAnsi="Times New Roman"/>
      <w:spacing w:val="-5"/>
      <w:sz w:val="28"/>
      <w:szCs w:val="22"/>
    </w:rPr>
  </w:style>
  <w:style w:type="character" w:customStyle="1" w:styleId="af6">
    <w:name w:val="Абзац списка Знак"/>
    <w:aliases w:val="Введение Знак,ПАРАГРАФ Знак,Абзац списка11 Знак,Абзац вправо-1 Знак,3_Абзац списка Знак,СПИСКИ Знак,Галочки Знак,Текст 2-й уровень Знак,it_List1 Знак,Ненумерованный список Знак,основной диплом Знак,abzac Знак,Варианты ответов Знак"/>
    <w:link w:val="a0"/>
    <w:uiPriority w:val="1"/>
    <w:locked/>
    <w:rsid w:val="00C8629E"/>
    <w:rPr>
      <w:sz w:val="24"/>
      <w:szCs w:val="24"/>
    </w:rPr>
  </w:style>
  <w:style w:type="paragraph" w:customStyle="1" w:styleId="1ff">
    <w:name w:val="Верхний колонтитул1"/>
    <w:basedOn w:val="a5"/>
    <w:next w:val="ad"/>
    <w:uiPriority w:val="99"/>
    <w:qFormat/>
    <w:rsid w:val="0034194C"/>
    <w:pPr>
      <w:tabs>
        <w:tab w:val="center" w:pos="4677"/>
        <w:tab w:val="right" w:pos="9355"/>
      </w:tabs>
      <w:spacing w:line="240" w:lineRule="auto"/>
    </w:pPr>
    <w:rPr>
      <w:rFonts w:asciiTheme="minorHAnsi" w:eastAsiaTheme="minorEastAsia" w:hAnsiTheme="minorHAnsi"/>
      <w:sz w:val="22"/>
      <w:szCs w:val="22"/>
    </w:rPr>
  </w:style>
  <w:style w:type="paragraph" w:customStyle="1" w:styleId="1ff0">
    <w:name w:val="Нижний колонтитул1"/>
    <w:basedOn w:val="a5"/>
    <w:next w:val="af"/>
    <w:uiPriority w:val="99"/>
    <w:qFormat/>
    <w:rsid w:val="0034194C"/>
    <w:pPr>
      <w:tabs>
        <w:tab w:val="center" w:pos="4677"/>
        <w:tab w:val="right" w:pos="9355"/>
      </w:tabs>
      <w:spacing w:line="240" w:lineRule="auto"/>
    </w:pPr>
    <w:rPr>
      <w:rFonts w:asciiTheme="minorHAnsi" w:eastAsiaTheme="minorEastAsia" w:hAnsiTheme="minorHAnsi"/>
      <w:sz w:val="22"/>
      <w:szCs w:val="22"/>
    </w:rPr>
  </w:style>
  <w:style w:type="table" w:styleId="-5">
    <w:name w:val="Light Shading Accent 5"/>
    <w:basedOn w:val="a7"/>
    <w:uiPriority w:val="99"/>
    <w:rsid w:val="0034194C"/>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character" w:styleId="afffff7">
    <w:name w:val="page number"/>
    <w:basedOn w:val="a6"/>
    <w:rsid w:val="0034194C"/>
    <w:rPr>
      <w:rFonts w:cs="Times New Roman"/>
    </w:rPr>
  </w:style>
  <w:style w:type="table" w:customStyle="1" w:styleId="120">
    <w:name w:val="Сетка таблицы12"/>
    <w:basedOn w:val="a7"/>
    <w:next w:val="af8"/>
    <w:uiPriority w:val="59"/>
    <w:rsid w:val="0034194C"/>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f1">
    <w:name w:val="Схема документа1"/>
    <w:basedOn w:val="a5"/>
    <w:next w:val="af3"/>
    <w:uiPriority w:val="99"/>
    <w:semiHidden/>
    <w:unhideWhenUsed/>
    <w:qFormat/>
    <w:rsid w:val="0034194C"/>
    <w:pPr>
      <w:spacing w:line="240" w:lineRule="auto"/>
    </w:pPr>
    <w:rPr>
      <w:rFonts w:ascii="Tahoma" w:hAnsi="Tahoma" w:cs="Tahoma"/>
      <w:sz w:val="16"/>
      <w:szCs w:val="16"/>
    </w:rPr>
  </w:style>
  <w:style w:type="paragraph" w:customStyle="1" w:styleId="1ff2">
    <w:name w:val="Заголовок оглавления1"/>
    <w:basedOn w:val="15"/>
    <w:next w:val="a5"/>
    <w:uiPriority w:val="39"/>
    <w:semiHidden/>
    <w:unhideWhenUsed/>
    <w:qFormat/>
    <w:rsid w:val="0034194C"/>
    <w:pPr>
      <w:keepLines/>
      <w:spacing w:before="480" w:line="276" w:lineRule="auto"/>
      <w:outlineLvl w:val="9"/>
    </w:pPr>
    <w:rPr>
      <w:rFonts w:ascii="Cambria" w:hAnsi="Cambria"/>
      <w:color w:val="365F91"/>
      <w:kern w:val="0"/>
      <w:lang w:eastAsia="en-US"/>
    </w:rPr>
  </w:style>
  <w:style w:type="paragraph" w:customStyle="1" w:styleId="1ff3">
    <w:name w:val="Название объекта1"/>
    <w:basedOn w:val="a5"/>
    <w:next w:val="a5"/>
    <w:uiPriority w:val="35"/>
    <w:unhideWhenUsed/>
    <w:qFormat/>
    <w:rsid w:val="0034194C"/>
    <w:pPr>
      <w:spacing w:after="200" w:line="240" w:lineRule="auto"/>
    </w:pPr>
    <w:rPr>
      <w:rFonts w:ascii="Times New Roman" w:hAnsi="Times New Roman"/>
      <w:b/>
      <w:bCs/>
      <w:color w:val="4F81BD"/>
      <w:sz w:val="18"/>
      <w:szCs w:val="18"/>
    </w:rPr>
  </w:style>
  <w:style w:type="paragraph" w:customStyle="1" w:styleId="410">
    <w:name w:val="Оглавление 41"/>
    <w:basedOn w:val="a5"/>
    <w:next w:val="a5"/>
    <w:autoRedefine/>
    <w:uiPriority w:val="39"/>
    <w:unhideWhenUsed/>
    <w:qFormat/>
    <w:rsid w:val="0034194C"/>
    <w:pPr>
      <w:spacing w:after="100" w:line="276" w:lineRule="auto"/>
      <w:ind w:left="660"/>
    </w:pPr>
    <w:rPr>
      <w:rFonts w:asciiTheme="minorHAnsi" w:hAnsiTheme="minorHAnsi" w:cstheme="minorBidi"/>
      <w:sz w:val="22"/>
      <w:szCs w:val="22"/>
    </w:rPr>
  </w:style>
  <w:style w:type="paragraph" w:customStyle="1" w:styleId="510">
    <w:name w:val="Оглавление 51"/>
    <w:basedOn w:val="a5"/>
    <w:next w:val="a5"/>
    <w:autoRedefine/>
    <w:uiPriority w:val="39"/>
    <w:unhideWhenUsed/>
    <w:qFormat/>
    <w:rsid w:val="0034194C"/>
    <w:pPr>
      <w:spacing w:after="100" w:line="276" w:lineRule="auto"/>
      <w:ind w:left="880"/>
    </w:pPr>
    <w:rPr>
      <w:rFonts w:asciiTheme="minorHAnsi" w:hAnsiTheme="minorHAnsi" w:cstheme="minorBidi"/>
      <w:sz w:val="22"/>
      <w:szCs w:val="22"/>
    </w:rPr>
  </w:style>
  <w:style w:type="paragraph" w:customStyle="1" w:styleId="610">
    <w:name w:val="Оглавление 61"/>
    <w:basedOn w:val="a5"/>
    <w:next w:val="a5"/>
    <w:autoRedefine/>
    <w:uiPriority w:val="39"/>
    <w:unhideWhenUsed/>
    <w:qFormat/>
    <w:rsid w:val="0034194C"/>
    <w:pPr>
      <w:spacing w:after="100" w:line="276" w:lineRule="auto"/>
      <w:ind w:left="1100"/>
    </w:pPr>
    <w:rPr>
      <w:rFonts w:asciiTheme="minorHAnsi" w:hAnsiTheme="minorHAnsi" w:cstheme="minorBidi"/>
      <w:sz w:val="22"/>
      <w:szCs w:val="22"/>
    </w:rPr>
  </w:style>
  <w:style w:type="paragraph" w:customStyle="1" w:styleId="711">
    <w:name w:val="Оглавление 71"/>
    <w:basedOn w:val="a5"/>
    <w:next w:val="a5"/>
    <w:autoRedefine/>
    <w:uiPriority w:val="39"/>
    <w:unhideWhenUsed/>
    <w:qFormat/>
    <w:rsid w:val="0034194C"/>
    <w:pPr>
      <w:spacing w:after="100" w:line="276" w:lineRule="auto"/>
      <w:ind w:left="1320"/>
    </w:pPr>
    <w:rPr>
      <w:rFonts w:asciiTheme="minorHAnsi" w:hAnsiTheme="minorHAnsi" w:cstheme="minorBidi"/>
      <w:sz w:val="22"/>
      <w:szCs w:val="22"/>
    </w:rPr>
  </w:style>
  <w:style w:type="paragraph" w:customStyle="1" w:styleId="811">
    <w:name w:val="Оглавление 81"/>
    <w:basedOn w:val="a5"/>
    <w:next w:val="a5"/>
    <w:autoRedefine/>
    <w:uiPriority w:val="39"/>
    <w:unhideWhenUsed/>
    <w:qFormat/>
    <w:rsid w:val="0034194C"/>
    <w:pPr>
      <w:spacing w:after="100" w:line="276" w:lineRule="auto"/>
      <w:ind w:left="1540"/>
    </w:pPr>
    <w:rPr>
      <w:rFonts w:asciiTheme="minorHAnsi" w:hAnsiTheme="minorHAnsi" w:cstheme="minorBidi"/>
      <w:sz w:val="22"/>
      <w:szCs w:val="22"/>
    </w:rPr>
  </w:style>
  <w:style w:type="paragraph" w:customStyle="1" w:styleId="911">
    <w:name w:val="Оглавление 91"/>
    <w:basedOn w:val="a5"/>
    <w:next w:val="a5"/>
    <w:autoRedefine/>
    <w:uiPriority w:val="39"/>
    <w:unhideWhenUsed/>
    <w:qFormat/>
    <w:rsid w:val="0034194C"/>
    <w:pPr>
      <w:spacing w:after="100" w:line="276" w:lineRule="auto"/>
      <w:ind w:left="1760"/>
    </w:pPr>
    <w:rPr>
      <w:rFonts w:asciiTheme="minorHAnsi" w:hAnsiTheme="minorHAnsi" w:cstheme="minorBidi"/>
      <w:sz w:val="22"/>
      <w:szCs w:val="22"/>
    </w:rPr>
  </w:style>
  <w:style w:type="paragraph" w:customStyle="1" w:styleId="xl60">
    <w:name w:val="xl60"/>
    <w:basedOn w:val="a5"/>
    <w:uiPriority w:val="99"/>
    <w:qFormat/>
    <w:rsid w:val="0034194C"/>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cs="Arial"/>
      <w:b/>
      <w:bCs/>
      <w:sz w:val="20"/>
    </w:rPr>
  </w:style>
  <w:style w:type="paragraph" w:customStyle="1" w:styleId="xl61">
    <w:name w:val="xl61"/>
    <w:basedOn w:val="a5"/>
    <w:uiPriority w:val="99"/>
    <w:qFormat/>
    <w:rsid w:val="003419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62">
    <w:name w:val="xl62"/>
    <w:basedOn w:val="a5"/>
    <w:uiPriority w:val="99"/>
    <w:qFormat/>
    <w:rsid w:val="0034194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character" w:customStyle="1" w:styleId="2d">
    <w:name w:val="Верхний колонтитул Знак2"/>
    <w:basedOn w:val="a6"/>
    <w:uiPriority w:val="99"/>
    <w:semiHidden/>
    <w:rsid w:val="0034194C"/>
  </w:style>
  <w:style w:type="character" w:customStyle="1" w:styleId="2e">
    <w:name w:val="Нижний колонтитул Знак2"/>
    <w:basedOn w:val="a6"/>
    <w:uiPriority w:val="99"/>
    <w:semiHidden/>
    <w:rsid w:val="0034194C"/>
  </w:style>
  <w:style w:type="table" w:customStyle="1" w:styleId="73">
    <w:name w:val="Сетка таблицы7"/>
    <w:basedOn w:val="a7"/>
    <w:next w:val="af8"/>
    <w:uiPriority w:val="59"/>
    <w:rsid w:val="0034194C"/>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51">
    <w:name w:val="Светлая заливка - Акцент 51"/>
    <w:basedOn w:val="a7"/>
    <w:next w:val="-5"/>
    <w:uiPriority w:val="99"/>
    <w:rsid w:val="0034194C"/>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FR2">
    <w:name w:val="FR2"/>
    <w:uiPriority w:val="99"/>
    <w:qFormat/>
    <w:rsid w:val="0034194C"/>
    <w:pPr>
      <w:widowControl w:val="0"/>
      <w:autoSpaceDE w:val="0"/>
      <w:autoSpaceDN w:val="0"/>
      <w:adjustRightInd w:val="0"/>
      <w:spacing w:line="480" w:lineRule="auto"/>
      <w:ind w:left="1240" w:hanging="420"/>
    </w:pPr>
    <w:rPr>
      <w:sz w:val="18"/>
      <w:szCs w:val="18"/>
    </w:rPr>
  </w:style>
  <w:style w:type="character" w:customStyle="1" w:styleId="mw-headline">
    <w:name w:val="mw-headline"/>
    <w:basedOn w:val="a6"/>
    <w:rsid w:val="0034194C"/>
  </w:style>
  <w:style w:type="paragraph" w:customStyle="1" w:styleId="afffff8">
    <w:name w:val="Стандартный"/>
    <w:basedOn w:val="a5"/>
    <w:uiPriority w:val="99"/>
    <w:qFormat/>
    <w:rsid w:val="0034194C"/>
    <w:pPr>
      <w:suppressAutoHyphens/>
      <w:spacing w:line="240" w:lineRule="auto"/>
      <w:ind w:firstLine="851"/>
      <w:jc w:val="both"/>
    </w:pPr>
    <w:rPr>
      <w:rFonts w:ascii="Times New Roman" w:hAnsi="Times New Roman"/>
      <w:sz w:val="26"/>
      <w:szCs w:val="24"/>
      <w:lang w:eastAsia="ar-SA"/>
    </w:rPr>
  </w:style>
  <w:style w:type="paragraph" w:customStyle="1" w:styleId="1ff4">
    <w:name w:val="заголовок 1"/>
    <w:basedOn w:val="15"/>
    <w:next w:val="a5"/>
    <w:uiPriority w:val="99"/>
    <w:qFormat/>
    <w:rsid w:val="009D1CA4"/>
    <w:pPr>
      <w:numPr>
        <w:numId w:val="0"/>
      </w:numPr>
      <w:spacing w:before="0" w:line="276" w:lineRule="auto"/>
      <w:jc w:val="center"/>
    </w:pPr>
    <w:rPr>
      <w:sz w:val="24"/>
      <w:szCs w:val="24"/>
    </w:rPr>
  </w:style>
  <w:style w:type="character" w:customStyle="1" w:styleId="WW8Num2z1">
    <w:name w:val="WW8Num2z1"/>
    <w:rsid w:val="0034194C"/>
    <w:rPr>
      <w:rFonts w:ascii="OpenSymbol" w:hAnsi="OpenSymbol" w:cs="OpenSymbol"/>
    </w:rPr>
  </w:style>
  <w:style w:type="numbering" w:customStyle="1" w:styleId="213">
    <w:name w:val="Нет списка21"/>
    <w:next w:val="a8"/>
    <w:uiPriority w:val="99"/>
    <w:semiHidden/>
    <w:unhideWhenUsed/>
    <w:rsid w:val="0034194C"/>
  </w:style>
  <w:style w:type="numbering" w:customStyle="1" w:styleId="39">
    <w:name w:val="Нет списка3"/>
    <w:next w:val="a8"/>
    <w:uiPriority w:val="99"/>
    <w:semiHidden/>
    <w:unhideWhenUsed/>
    <w:rsid w:val="0034194C"/>
  </w:style>
  <w:style w:type="table" w:customStyle="1" w:styleId="230">
    <w:name w:val="Сетка таблицы23"/>
    <w:basedOn w:val="a7"/>
    <w:next w:val="af8"/>
    <w:uiPriority w:val="59"/>
    <w:rsid w:val="0034194C"/>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4">
    <w:name w:val="Нет списка4"/>
    <w:next w:val="a8"/>
    <w:uiPriority w:val="99"/>
    <w:semiHidden/>
    <w:unhideWhenUsed/>
    <w:rsid w:val="0034194C"/>
  </w:style>
  <w:style w:type="table" w:customStyle="1" w:styleId="330">
    <w:name w:val="Сетка таблицы33"/>
    <w:basedOn w:val="a7"/>
    <w:next w:val="af8"/>
    <w:uiPriority w:val="59"/>
    <w:rsid w:val="0034194C"/>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Cell">
    <w:name w:val="ConsPlusCell"/>
    <w:uiPriority w:val="99"/>
    <w:qFormat/>
    <w:rsid w:val="0034194C"/>
    <w:pPr>
      <w:widowControl w:val="0"/>
      <w:autoSpaceDE w:val="0"/>
      <w:autoSpaceDN w:val="0"/>
      <w:adjustRightInd w:val="0"/>
    </w:pPr>
    <w:rPr>
      <w:rFonts w:ascii="Arial" w:eastAsiaTheme="minorEastAsia" w:hAnsi="Arial" w:cs="Arial"/>
      <w:sz w:val="24"/>
      <w:szCs w:val="24"/>
    </w:rPr>
  </w:style>
  <w:style w:type="paragraph" w:styleId="afffff9">
    <w:name w:val="Revision"/>
    <w:hidden/>
    <w:uiPriority w:val="99"/>
    <w:semiHidden/>
    <w:rsid w:val="0034194C"/>
    <w:rPr>
      <w:rFonts w:asciiTheme="minorHAnsi" w:eastAsiaTheme="minorEastAsia" w:hAnsiTheme="minorHAnsi" w:cstheme="minorBidi"/>
      <w:sz w:val="22"/>
      <w:szCs w:val="22"/>
    </w:rPr>
  </w:style>
  <w:style w:type="character" w:customStyle="1" w:styleId="290">
    <w:name w:val="Основной текст (29)_"/>
    <w:basedOn w:val="a6"/>
    <w:link w:val="291"/>
    <w:locked/>
    <w:rsid w:val="0034194C"/>
    <w:rPr>
      <w:sz w:val="19"/>
      <w:szCs w:val="19"/>
      <w:shd w:val="clear" w:color="auto" w:fill="FFFFFF"/>
    </w:rPr>
  </w:style>
  <w:style w:type="paragraph" w:customStyle="1" w:styleId="291">
    <w:name w:val="Основной текст (29)"/>
    <w:basedOn w:val="a5"/>
    <w:link w:val="290"/>
    <w:qFormat/>
    <w:rsid w:val="0034194C"/>
    <w:pPr>
      <w:shd w:val="clear" w:color="auto" w:fill="FFFFFF"/>
      <w:spacing w:line="240" w:lineRule="atLeast"/>
    </w:pPr>
    <w:rPr>
      <w:rFonts w:ascii="Times New Roman" w:hAnsi="Times New Roman"/>
      <w:sz w:val="19"/>
      <w:szCs w:val="19"/>
      <w:shd w:val="clear" w:color="auto" w:fill="FFFFFF"/>
    </w:rPr>
  </w:style>
  <w:style w:type="paragraph" w:customStyle="1" w:styleId="2f">
    <w:name w:val="Абзац списка2"/>
    <w:basedOn w:val="a5"/>
    <w:uiPriority w:val="99"/>
    <w:qFormat/>
    <w:rsid w:val="0034194C"/>
    <w:pPr>
      <w:widowControl w:val="0"/>
      <w:adjustRightInd w:val="0"/>
      <w:spacing w:before="120" w:after="120" w:line="240" w:lineRule="auto"/>
      <w:jc w:val="both"/>
      <w:textAlignment w:val="baseline"/>
    </w:pPr>
    <w:rPr>
      <w:rFonts w:ascii="Times New Roman" w:hAnsi="Times New Roman"/>
      <w:spacing w:val="-5"/>
      <w:sz w:val="28"/>
      <w:szCs w:val="22"/>
    </w:rPr>
  </w:style>
  <w:style w:type="character" w:customStyle="1" w:styleId="afffffa">
    <w:name w:val="Колонтитул_"/>
    <w:link w:val="afffffb"/>
    <w:rsid w:val="0034194C"/>
    <w:rPr>
      <w:rFonts w:ascii="Arial Narrow" w:eastAsia="Arial Narrow" w:hAnsi="Arial Narrow" w:cs="Arial Narrow"/>
      <w:b/>
      <w:bCs/>
      <w:sz w:val="15"/>
      <w:szCs w:val="15"/>
      <w:shd w:val="clear" w:color="auto" w:fill="FFFFFF"/>
    </w:rPr>
  </w:style>
  <w:style w:type="paragraph" w:customStyle="1" w:styleId="afffffb">
    <w:name w:val="Колонтитул"/>
    <w:basedOn w:val="a5"/>
    <w:link w:val="afffffa"/>
    <w:qFormat/>
    <w:rsid w:val="0034194C"/>
    <w:pPr>
      <w:widowControl w:val="0"/>
      <w:shd w:val="clear" w:color="auto" w:fill="FFFFFF"/>
      <w:spacing w:line="0" w:lineRule="atLeast"/>
    </w:pPr>
    <w:rPr>
      <w:rFonts w:ascii="Arial Narrow" w:eastAsia="Arial Narrow" w:hAnsi="Arial Narrow" w:cs="Arial Narrow"/>
      <w:b/>
      <w:bCs/>
      <w:sz w:val="15"/>
      <w:szCs w:val="15"/>
    </w:rPr>
  </w:style>
  <w:style w:type="character" w:customStyle="1" w:styleId="afffffc">
    <w:name w:val="Подпись к таблице_"/>
    <w:link w:val="afffffd"/>
    <w:rsid w:val="0034194C"/>
    <w:rPr>
      <w:rFonts w:ascii="Arial Narrow" w:eastAsia="Arial Narrow" w:hAnsi="Arial Narrow" w:cs="Arial Narrow"/>
      <w:b/>
      <w:bCs/>
      <w:sz w:val="17"/>
      <w:szCs w:val="17"/>
      <w:shd w:val="clear" w:color="auto" w:fill="FFFFFF"/>
    </w:rPr>
  </w:style>
  <w:style w:type="paragraph" w:customStyle="1" w:styleId="afffffd">
    <w:name w:val="Подпись к таблице"/>
    <w:basedOn w:val="a5"/>
    <w:link w:val="afffffc"/>
    <w:qFormat/>
    <w:rsid w:val="0034194C"/>
    <w:pPr>
      <w:widowControl w:val="0"/>
      <w:shd w:val="clear" w:color="auto" w:fill="FFFFFF"/>
      <w:spacing w:line="0" w:lineRule="atLeast"/>
    </w:pPr>
    <w:rPr>
      <w:rFonts w:ascii="Arial Narrow" w:eastAsia="Arial Narrow" w:hAnsi="Arial Narrow" w:cs="Arial Narrow"/>
      <w:b/>
      <w:bCs/>
      <w:sz w:val="17"/>
      <w:szCs w:val="17"/>
    </w:rPr>
  </w:style>
  <w:style w:type="character" w:customStyle="1" w:styleId="8pt">
    <w:name w:val="Основной текст + 8 pt;Полужирный"/>
    <w:rsid w:val="0034194C"/>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uiPriority w:val="99"/>
    <w:rsid w:val="0034194C"/>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5">
    <w:name w:val="Основной текст (4)_"/>
    <w:link w:val="46"/>
    <w:uiPriority w:val="99"/>
    <w:rsid w:val="0034194C"/>
    <w:rPr>
      <w:rFonts w:ascii="Arial Narrow" w:eastAsia="Arial Narrow" w:hAnsi="Arial Narrow" w:cs="Arial Narrow"/>
      <w:b/>
      <w:bCs/>
      <w:sz w:val="15"/>
      <w:szCs w:val="15"/>
      <w:shd w:val="clear" w:color="auto" w:fill="FFFFFF"/>
    </w:rPr>
  </w:style>
  <w:style w:type="paragraph" w:customStyle="1" w:styleId="46">
    <w:name w:val="Основной текст (4)"/>
    <w:basedOn w:val="a5"/>
    <w:link w:val="45"/>
    <w:uiPriority w:val="99"/>
    <w:qFormat/>
    <w:rsid w:val="0034194C"/>
    <w:pPr>
      <w:widowControl w:val="0"/>
      <w:shd w:val="clear" w:color="auto" w:fill="FFFFFF"/>
      <w:spacing w:after="180" w:line="0" w:lineRule="atLeast"/>
      <w:jc w:val="center"/>
    </w:pPr>
    <w:rPr>
      <w:rFonts w:ascii="Arial Narrow" w:eastAsia="Arial Narrow" w:hAnsi="Arial Narrow" w:cs="Arial Narrow"/>
      <w:b/>
      <w:bCs/>
      <w:sz w:val="15"/>
      <w:szCs w:val="15"/>
    </w:rPr>
  </w:style>
  <w:style w:type="paragraph" w:customStyle="1" w:styleId="1ff5">
    <w:name w:val="Стиль1"/>
    <w:basedOn w:val="2"/>
    <w:link w:val="1ff6"/>
    <w:qFormat/>
    <w:rsid w:val="0034194C"/>
    <w:pPr>
      <w:widowControl w:val="0"/>
      <w:numPr>
        <w:ilvl w:val="0"/>
        <w:numId w:val="0"/>
      </w:numPr>
      <w:tabs>
        <w:tab w:val="left" w:pos="-142"/>
        <w:tab w:val="left" w:pos="426"/>
      </w:tabs>
      <w:suppressAutoHyphens/>
      <w:spacing w:before="0" w:line="276" w:lineRule="auto"/>
      <w:ind w:firstLine="709"/>
      <w:textAlignment w:val="baseline"/>
    </w:pPr>
    <w:rPr>
      <w:rFonts w:eastAsiaTheme="minorEastAsia"/>
      <w:sz w:val="28"/>
      <w:szCs w:val="28"/>
    </w:rPr>
  </w:style>
  <w:style w:type="character" w:customStyle="1" w:styleId="1ff6">
    <w:name w:val="Стиль1 Знак"/>
    <w:basedOn w:val="21"/>
    <w:link w:val="1ff5"/>
    <w:rsid w:val="0034194C"/>
    <w:rPr>
      <w:rFonts w:ascii="Arial" w:eastAsiaTheme="minorEastAsia" w:hAnsi="Arial"/>
      <w:b/>
      <w:sz w:val="28"/>
      <w:szCs w:val="28"/>
    </w:rPr>
  </w:style>
  <w:style w:type="paragraph" w:customStyle="1" w:styleId="214">
    <w:name w:val="Абзац списка21"/>
    <w:basedOn w:val="a5"/>
    <w:uiPriority w:val="99"/>
    <w:qFormat/>
    <w:rsid w:val="0034194C"/>
    <w:pPr>
      <w:widowControl w:val="0"/>
      <w:adjustRightInd w:val="0"/>
      <w:spacing w:before="120" w:after="120" w:line="240" w:lineRule="auto"/>
      <w:jc w:val="both"/>
      <w:textAlignment w:val="baseline"/>
    </w:pPr>
    <w:rPr>
      <w:rFonts w:ascii="Times New Roman" w:hAnsi="Times New Roman"/>
      <w:spacing w:val="-5"/>
      <w:sz w:val="28"/>
      <w:szCs w:val="22"/>
    </w:rPr>
  </w:style>
  <w:style w:type="character" w:customStyle="1" w:styleId="2f0">
    <w:name w:val="Основной текст (2)_"/>
    <w:basedOn w:val="a6"/>
    <w:rsid w:val="0034194C"/>
    <w:rPr>
      <w:rFonts w:ascii="Arial" w:eastAsia="Arial" w:hAnsi="Arial" w:cs="Arial"/>
      <w:b/>
      <w:bCs/>
      <w:i w:val="0"/>
      <w:iCs w:val="0"/>
      <w:smallCaps w:val="0"/>
      <w:strike w:val="0"/>
      <w:sz w:val="21"/>
      <w:szCs w:val="21"/>
      <w:u w:val="none"/>
    </w:rPr>
  </w:style>
  <w:style w:type="paragraph" w:customStyle="1" w:styleId="3a">
    <w:name w:val="Абзац списка3"/>
    <w:basedOn w:val="a5"/>
    <w:uiPriority w:val="99"/>
    <w:qFormat/>
    <w:rsid w:val="0034194C"/>
    <w:pPr>
      <w:widowControl w:val="0"/>
      <w:adjustRightInd w:val="0"/>
      <w:spacing w:before="120" w:after="120" w:line="240" w:lineRule="auto"/>
      <w:jc w:val="both"/>
      <w:textAlignment w:val="baseline"/>
    </w:pPr>
    <w:rPr>
      <w:rFonts w:ascii="Times New Roman" w:hAnsi="Times New Roman"/>
      <w:spacing w:val="-5"/>
      <w:sz w:val="28"/>
      <w:szCs w:val="22"/>
    </w:rPr>
  </w:style>
  <w:style w:type="paragraph" w:customStyle="1" w:styleId="47">
    <w:name w:val="Абзац списка4"/>
    <w:basedOn w:val="a5"/>
    <w:uiPriority w:val="99"/>
    <w:qFormat/>
    <w:rsid w:val="0034194C"/>
    <w:pPr>
      <w:widowControl w:val="0"/>
      <w:adjustRightInd w:val="0"/>
      <w:spacing w:before="120" w:after="120" w:line="240" w:lineRule="auto"/>
      <w:jc w:val="both"/>
      <w:textAlignment w:val="baseline"/>
    </w:pPr>
    <w:rPr>
      <w:rFonts w:ascii="Times New Roman" w:hAnsi="Times New Roman"/>
      <w:spacing w:val="-5"/>
      <w:sz w:val="28"/>
      <w:szCs w:val="22"/>
    </w:rPr>
  </w:style>
  <w:style w:type="paragraph" w:customStyle="1" w:styleId="54">
    <w:name w:val="Абзац списка5"/>
    <w:basedOn w:val="a5"/>
    <w:uiPriority w:val="99"/>
    <w:qFormat/>
    <w:rsid w:val="0034194C"/>
    <w:pPr>
      <w:widowControl w:val="0"/>
      <w:adjustRightInd w:val="0"/>
      <w:spacing w:before="120" w:after="120" w:line="240" w:lineRule="auto"/>
      <w:jc w:val="both"/>
    </w:pPr>
    <w:rPr>
      <w:rFonts w:ascii="Times New Roman" w:hAnsi="Times New Roman"/>
      <w:spacing w:val="-5"/>
      <w:sz w:val="28"/>
      <w:szCs w:val="22"/>
    </w:rPr>
  </w:style>
  <w:style w:type="character" w:customStyle="1" w:styleId="2f1">
    <w:name w:val="Сноска (2)_"/>
    <w:link w:val="2f2"/>
    <w:uiPriority w:val="99"/>
    <w:rsid w:val="0034194C"/>
    <w:rPr>
      <w:sz w:val="23"/>
      <w:szCs w:val="23"/>
      <w:shd w:val="clear" w:color="auto" w:fill="FFFFFF"/>
    </w:rPr>
  </w:style>
  <w:style w:type="character" w:customStyle="1" w:styleId="afffffe">
    <w:name w:val="Сноска_"/>
    <w:link w:val="affffff"/>
    <w:uiPriority w:val="99"/>
    <w:rsid w:val="0034194C"/>
    <w:rPr>
      <w:rFonts w:ascii="Arial" w:hAnsi="Arial" w:cs="Arial"/>
      <w:sz w:val="17"/>
      <w:szCs w:val="17"/>
      <w:shd w:val="clear" w:color="auto" w:fill="FFFFFF"/>
    </w:rPr>
  </w:style>
  <w:style w:type="character" w:customStyle="1" w:styleId="3b">
    <w:name w:val="Основной текст (3)_"/>
    <w:link w:val="3c"/>
    <w:uiPriority w:val="99"/>
    <w:rsid w:val="0034194C"/>
    <w:rPr>
      <w:b/>
      <w:bCs/>
      <w:spacing w:val="60"/>
      <w:sz w:val="25"/>
      <w:szCs w:val="25"/>
      <w:shd w:val="clear" w:color="auto" w:fill="FFFFFF"/>
    </w:rPr>
  </w:style>
  <w:style w:type="character" w:customStyle="1" w:styleId="30pt">
    <w:name w:val="Основной текст (3) + Интервал 0 pt"/>
    <w:uiPriority w:val="99"/>
    <w:rsid w:val="0034194C"/>
    <w:rPr>
      <w:rFonts w:ascii="Times New Roman" w:hAnsi="Times New Roman" w:cs="Times New Roman"/>
      <w:b w:val="0"/>
      <w:bCs w:val="0"/>
      <w:spacing w:val="0"/>
      <w:sz w:val="25"/>
      <w:szCs w:val="25"/>
      <w:shd w:val="clear" w:color="auto" w:fill="FFFFFF"/>
    </w:rPr>
  </w:style>
  <w:style w:type="character" w:customStyle="1" w:styleId="55">
    <w:name w:val="Заголовок №5_"/>
    <w:link w:val="56"/>
    <w:uiPriority w:val="99"/>
    <w:rsid w:val="0034194C"/>
    <w:rPr>
      <w:b/>
      <w:bCs/>
      <w:sz w:val="27"/>
      <w:szCs w:val="27"/>
      <w:shd w:val="clear" w:color="auto" w:fill="FFFFFF"/>
    </w:rPr>
  </w:style>
  <w:style w:type="character" w:customStyle="1" w:styleId="42pt">
    <w:name w:val="Основной текст (4) + Интервал 2 pt"/>
    <w:uiPriority w:val="99"/>
    <w:rsid w:val="0034194C"/>
    <w:rPr>
      <w:rFonts w:ascii="Times New Roman" w:hAnsi="Times New Roman" w:cs="Times New Roman"/>
      <w:spacing w:val="50"/>
      <w:sz w:val="27"/>
      <w:szCs w:val="27"/>
      <w:shd w:val="clear" w:color="auto" w:fill="FFFFFF"/>
    </w:rPr>
  </w:style>
  <w:style w:type="character" w:customStyle="1" w:styleId="3d">
    <w:name w:val="Заголовок №3_"/>
    <w:link w:val="3e"/>
    <w:uiPriority w:val="99"/>
    <w:rsid w:val="0034194C"/>
    <w:rPr>
      <w:noProof/>
      <w:sz w:val="27"/>
      <w:szCs w:val="27"/>
      <w:shd w:val="clear" w:color="auto" w:fill="FFFFFF"/>
    </w:rPr>
  </w:style>
  <w:style w:type="character" w:customStyle="1" w:styleId="57">
    <w:name w:val="Основной текст (5)_"/>
    <w:link w:val="58"/>
    <w:uiPriority w:val="99"/>
    <w:rsid w:val="0034194C"/>
    <w:rPr>
      <w:sz w:val="16"/>
      <w:szCs w:val="16"/>
      <w:shd w:val="clear" w:color="auto" w:fill="FFFFFF"/>
    </w:rPr>
  </w:style>
  <w:style w:type="character" w:customStyle="1" w:styleId="11pt">
    <w:name w:val="Колонтитул + 11 pt"/>
    <w:uiPriority w:val="99"/>
    <w:rsid w:val="0034194C"/>
    <w:rPr>
      <w:rFonts w:ascii="Times New Roman" w:hAnsi="Times New Roman" w:cs="Times New Roman"/>
      <w:spacing w:val="0"/>
      <w:sz w:val="22"/>
      <w:szCs w:val="22"/>
      <w:shd w:val="clear" w:color="auto" w:fill="FFFFFF"/>
    </w:rPr>
  </w:style>
  <w:style w:type="character" w:customStyle="1" w:styleId="affffff0">
    <w:name w:val="Подпись к картинке_"/>
    <w:link w:val="affffff1"/>
    <w:uiPriority w:val="99"/>
    <w:rsid w:val="0034194C"/>
    <w:rPr>
      <w:sz w:val="23"/>
      <w:szCs w:val="23"/>
      <w:shd w:val="clear" w:color="auto" w:fill="FFFFFF"/>
    </w:rPr>
  </w:style>
  <w:style w:type="character" w:customStyle="1" w:styleId="92">
    <w:name w:val="Основной текст (9)_"/>
    <w:link w:val="93"/>
    <w:uiPriority w:val="99"/>
    <w:rsid w:val="0034194C"/>
    <w:rPr>
      <w:b/>
      <w:bCs/>
      <w:sz w:val="19"/>
      <w:szCs w:val="19"/>
      <w:shd w:val="clear" w:color="auto" w:fill="FFFFFF"/>
    </w:rPr>
  </w:style>
  <w:style w:type="character" w:customStyle="1" w:styleId="74">
    <w:name w:val="Основной текст (7)_"/>
    <w:link w:val="75"/>
    <w:uiPriority w:val="99"/>
    <w:rsid w:val="0034194C"/>
    <w:rPr>
      <w:b/>
      <w:bCs/>
      <w:i/>
      <w:iCs/>
      <w:sz w:val="18"/>
      <w:szCs w:val="18"/>
      <w:shd w:val="clear" w:color="auto" w:fill="FFFFFF"/>
    </w:rPr>
  </w:style>
  <w:style w:type="character" w:customStyle="1" w:styleId="2f3">
    <w:name w:val="Подпись к таблице (2)_"/>
    <w:link w:val="2f4"/>
    <w:uiPriority w:val="99"/>
    <w:rsid w:val="0034194C"/>
    <w:rPr>
      <w:b/>
      <w:bCs/>
      <w:sz w:val="17"/>
      <w:szCs w:val="17"/>
      <w:shd w:val="clear" w:color="auto" w:fill="FFFFFF"/>
    </w:rPr>
  </w:style>
  <w:style w:type="character" w:customStyle="1" w:styleId="29pt">
    <w:name w:val="Подпись к таблице (2) + 9 pt"/>
    <w:aliases w:val="Курсив"/>
    <w:uiPriority w:val="99"/>
    <w:rsid w:val="0034194C"/>
    <w:rPr>
      <w:rFonts w:ascii="Times New Roman" w:hAnsi="Times New Roman" w:cs="Times New Roman"/>
      <w:b w:val="0"/>
      <w:bCs w:val="0"/>
      <w:i/>
      <w:iCs/>
      <w:sz w:val="18"/>
      <w:szCs w:val="18"/>
      <w:shd w:val="clear" w:color="auto" w:fill="FFFFFF"/>
    </w:rPr>
  </w:style>
  <w:style w:type="character" w:customStyle="1" w:styleId="65">
    <w:name w:val="Основной текст (6)_"/>
    <w:link w:val="66"/>
    <w:uiPriority w:val="99"/>
    <w:rsid w:val="0034194C"/>
    <w:rPr>
      <w:b/>
      <w:bCs/>
      <w:sz w:val="17"/>
      <w:szCs w:val="17"/>
      <w:shd w:val="clear" w:color="auto" w:fill="FFFFFF"/>
    </w:rPr>
  </w:style>
  <w:style w:type="character" w:customStyle="1" w:styleId="83">
    <w:name w:val="Основной текст (8)_"/>
    <w:link w:val="84"/>
    <w:uiPriority w:val="99"/>
    <w:rsid w:val="0034194C"/>
    <w:rPr>
      <w:noProof/>
      <w:shd w:val="clear" w:color="auto" w:fill="FFFFFF"/>
    </w:rPr>
  </w:style>
  <w:style w:type="character" w:customStyle="1" w:styleId="115">
    <w:name w:val="Основной текст (11)_"/>
    <w:link w:val="116"/>
    <w:uiPriority w:val="99"/>
    <w:rsid w:val="0034194C"/>
    <w:rPr>
      <w:b/>
      <w:bCs/>
      <w:i/>
      <w:iCs/>
      <w:sz w:val="16"/>
      <w:szCs w:val="16"/>
      <w:shd w:val="clear" w:color="auto" w:fill="FFFFFF"/>
    </w:rPr>
  </w:style>
  <w:style w:type="character" w:customStyle="1" w:styleId="101">
    <w:name w:val="Основной текст (10)_"/>
    <w:link w:val="102"/>
    <w:uiPriority w:val="99"/>
    <w:rsid w:val="0034194C"/>
    <w:rPr>
      <w:b/>
      <w:bCs/>
      <w:sz w:val="16"/>
      <w:szCs w:val="16"/>
      <w:shd w:val="clear" w:color="auto" w:fill="FFFFFF"/>
    </w:rPr>
  </w:style>
  <w:style w:type="character" w:customStyle="1" w:styleId="121">
    <w:name w:val="Основной текст (12)_"/>
    <w:link w:val="122"/>
    <w:uiPriority w:val="99"/>
    <w:rsid w:val="0034194C"/>
    <w:rPr>
      <w:i/>
      <w:iCs/>
      <w:spacing w:val="20"/>
      <w:shd w:val="clear" w:color="auto" w:fill="FFFFFF"/>
      <w:lang w:val="en-US"/>
    </w:rPr>
  </w:style>
  <w:style w:type="character" w:customStyle="1" w:styleId="125">
    <w:name w:val="Основной текст (12) + 5"/>
    <w:aliases w:val="5 pt,Интервал 0 pt,Основной текст (3) + Tahoma,10.5 pt,Колонтитул + Bookman Old Style"/>
    <w:uiPriority w:val="99"/>
    <w:rsid w:val="0034194C"/>
    <w:rPr>
      <w:rFonts w:ascii="Times New Roman" w:hAnsi="Times New Roman" w:cs="Times New Roman"/>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Основной текст (159) + 11 pt"/>
    <w:uiPriority w:val="99"/>
    <w:rsid w:val="0034194C"/>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
    <w:rsid w:val="0034194C"/>
    <w:rPr>
      <w:rFonts w:ascii="Times New Roman" w:hAnsi="Times New Roman" w:cs="Times New Roman"/>
      <w:i/>
      <w:iCs/>
      <w:spacing w:val="0"/>
      <w:sz w:val="10"/>
      <w:szCs w:val="10"/>
      <w:shd w:val="clear" w:color="auto" w:fill="FFFFFF"/>
      <w:lang w:val="en-US"/>
    </w:rPr>
  </w:style>
  <w:style w:type="character" w:customStyle="1" w:styleId="1211">
    <w:name w:val="Основной текст (12) + 11"/>
    <w:aliases w:val="5 pt24,Не курсив12,Интервал 0 pt7"/>
    <w:uiPriority w:val="99"/>
    <w:rsid w:val="0034194C"/>
    <w:rPr>
      <w:rFonts w:ascii="Times New Roman" w:hAnsi="Times New Roman" w:cs="Times New Roman"/>
      <w:i/>
      <w:iCs/>
      <w:spacing w:val="0"/>
      <w:sz w:val="23"/>
      <w:szCs w:val="23"/>
      <w:shd w:val="clear" w:color="auto" w:fill="FFFFFF"/>
      <w:lang w:val="en-US"/>
    </w:rPr>
  </w:style>
  <w:style w:type="character" w:customStyle="1" w:styleId="131">
    <w:name w:val="Основной текст (13)_"/>
    <w:link w:val="132"/>
    <w:uiPriority w:val="99"/>
    <w:rsid w:val="0034194C"/>
    <w:rPr>
      <w:i/>
      <w:iCs/>
      <w:sz w:val="11"/>
      <w:szCs w:val="11"/>
      <w:shd w:val="clear" w:color="auto" w:fill="FFFFFF"/>
    </w:rPr>
  </w:style>
  <w:style w:type="character" w:customStyle="1" w:styleId="135pt">
    <w:name w:val="Основной текст (13) + 5 pt"/>
    <w:aliases w:val="Не курсив11"/>
    <w:uiPriority w:val="99"/>
    <w:rsid w:val="0034194C"/>
    <w:rPr>
      <w:rFonts w:ascii="Times New Roman" w:hAnsi="Times New Roman" w:cs="Times New Roman"/>
      <w:i/>
      <w:iCs/>
      <w:sz w:val="10"/>
      <w:szCs w:val="10"/>
      <w:shd w:val="clear" w:color="auto" w:fill="FFFFFF"/>
    </w:rPr>
  </w:style>
  <w:style w:type="character" w:customStyle="1" w:styleId="94">
    <w:name w:val="Основной текст + 9"/>
    <w:aliases w:val="5 pt23,Курсив19,Интервал 0 pt6"/>
    <w:uiPriority w:val="99"/>
    <w:rsid w:val="0034194C"/>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
    <w:uiPriority w:val="99"/>
    <w:rsid w:val="0034194C"/>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34194C"/>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sid w:val="0034194C"/>
    <w:rPr>
      <w:rFonts w:ascii="Times New Roman" w:hAnsi="Times New Roman" w:cs="Times New Roman"/>
      <w:spacing w:val="20"/>
      <w:sz w:val="23"/>
      <w:szCs w:val="23"/>
      <w:shd w:val="clear" w:color="auto" w:fill="FFFFFF"/>
      <w:lang w:val="en-US" w:eastAsia="en-US"/>
    </w:rPr>
  </w:style>
  <w:style w:type="character" w:customStyle="1" w:styleId="160">
    <w:name w:val="Основной текст (16)_"/>
    <w:link w:val="161"/>
    <w:uiPriority w:val="99"/>
    <w:rsid w:val="0034194C"/>
    <w:rPr>
      <w:sz w:val="13"/>
      <w:szCs w:val="13"/>
      <w:shd w:val="clear" w:color="auto" w:fill="FFFFFF"/>
    </w:rPr>
  </w:style>
  <w:style w:type="character" w:customStyle="1" w:styleId="150">
    <w:name w:val="Основной текст (15)_"/>
    <w:link w:val="151"/>
    <w:uiPriority w:val="99"/>
    <w:rsid w:val="0034194C"/>
    <w:rPr>
      <w:i/>
      <w:iCs/>
      <w:sz w:val="12"/>
      <w:szCs w:val="12"/>
      <w:shd w:val="clear" w:color="auto" w:fill="FFFFFF"/>
    </w:rPr>
  </w:style>
  <w:style w:type="character" w:customStyle="1" w:styleId="170">
    <w:name w:val="Основной текст (17)_"/>
    <w:link w:val="171"/>
    <w:uiPriority w:val="99"/>
    <w:rsid w:val="0034194C"/>
    <w:rPr>
      <w:rFonts w:ascii="Sylfaen" w:hAnsi="Sylfaen" w:cs="Sylfaen"/>
      <w:sz w:val="26"/>
      <w:szCs w:val="26"/>
      <w:shd w:val="clear" w:color="auto" w:fill="FFFFFF"/>
      <w:lang w:val="en-US"/>
    </w:rPr>
  </w:style>
  <w:style w:type="character" w:customStyle="1" w:styleId="143">
    <w:name w:val="Основной текст (14)_"/>
    <w:link w:val="144"/>
    <w:uiPriority w:val="99"/>
    <w:rsid w:val="0034194C"/>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34194C"/>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34194C"/>
    <w:rPr>
      <w:rFonts w:ascii="Times New Roman" w:hAnsi="Times New Roman" w:cs="Times New Roman"/>
      <w:i/>
      <w:iCs/>
      <w:spacing w:val="-20"/>
      <w:sz w:val="25"/>
      <w:szCs w:val="25"/>
      <w:shd w:val="clear" w:color="auto" w:fill="FFFFFF"/>
    </w:rPr>
  </w:style>
  <w:style w:type="character" w:customStyle="1" w:styleId="152">
    <w:name w:val="Основной текст (15)"/>
    <w:uiPriority w:val="99"/>
    <w:rsid w:val="0034194C"/>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34194C"/>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
    <w:uiPriority w:val="99"/>
    <w:rsid w:val="0034194C"/>
    <w:rPr>
      <w:rFonts w:ascii="Times New Roman" w:hAnsi="Times New Roman" w:cs="Times New Roman"/>
      <w:i w:val="0"/>
      <w:iCs w:val="0"/>
      <w:sz w:val="11"/>
      <w:szCs w:val="11"/>
      <w:shd w:val="clear" w:color="auto" w:fill="FFFFFF"/>
      <w:lang w:val="en-US" w:eastAsia="en-US"/>
    </w:rPr>
  </w:style>
  <w:style w:type="character" w:customStyle="1" w:styleId="180">
    <w:name w:val="Основной текст (18)_"/>
    <w:link w:val="181"/>
    <w:uiPriority w:val="99"/>
    <w:rsid w:val="0034194C"/>
    <w:rPr>
      <w:i/>
      <w:iCs/>
      <w:sz w:val="12"/>
      <w:szCs w:val="12"/>
      <w:shd w:val="clear" w:color="auto" w:fill="FFFFFF"/>
    </w:rPr>
  </w:style>
  <w:style w:type="character" w:customStyle="1" w:styleId="200">
    <w:name w:val="Основной текст (20)_"/>
    <w:link w:val="201"/>
    <w:uiPriority w:val="99"/>
    <w:rsid w:val="0034194C"/>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34194C"/>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34194C"/>
    <w:rPr>
      <w:rFonts w:ascii="Times New Roman" w:hAnsi="Times New Roman" w:cs="Times New Roman"/>
      <w:i w:val="0"/>
      <w:iCs w:val="0"/>
      <w:noProof/>
      <w:spacing w:val="0"/>
      <w:sz w:val="12"/>
      <w:szCs w:val="12"/>
      <w:shd w:val="clear" w:color="auto" w:fill="FFFFFF"/>
      <w:lang w:val="en-US"/>
    </w:rPr>
  </w:style>
  <w:style w:type="character" w:customStyle="1" w:styleId="215">
    <w:name w:val="Основной текст (21)_"/>
    <w:link w:val="216"/>
    <w:uiPriority w:val="99"/>
    <w:rsid w:val="0034194C"/>
    <w:rPr>
      <w:b/>
      <w:bCs/>
      <w:sz w:val="10"/>
      <w:szCs w:val="10"/>
      <w:shd w:val="clear" w:color="auto" w:fill="FFFFFF"/>
    </w:rPr>
  </w:style>
  <w:style w:type="character" w:customStyle="1" w:styleId="216pt">
    <w:name w:val="Основной текст (21) + 6 pt"/>
    <w:aliases w:val="Не полужирный,Курсив15,Колонтитул + 8.5 pt"/>
    <w:uiPriority w:val="99"/>
    <w:rsid w:val="0034194C"/>
    <w:rPr>
      <w:rFonts w:ascii="Times New Roman" w:hAnsi="Times New Roman" w:cs="Times New Roman"/>
      <w:b/>
      <w:bCs/>
      <w:i/>
      <w:iCs/>
      <w:noProof/>
      <w:sz w:val="12"/>
      <w:szCs w:val="12"/>
      <w:shd w:val="clear" w:color="auto" w:fill="FFFFFF"/>
    </w:rPr>
  </w:style>
  <w:style w:type="character" w:customStyle="1" w:styleId="221">
    <w:name w:val="Основной текст (22)_"/>
    <w:link w:val="222"/>
    <w:uiPriority w:val="99"/>
    <w:rsid w:val="0034194C"/>
    <w:rPr>
      <w:spacing w:val="-20"/>
      <w:sz w:val="29"/>
      <w:szCs w:val="29"/>
      <w:shd w:val="clear" w:color="auto" w:fill="FFFFFF"/>
    </w:rPr>
  </w:style>
  <w:style w:type="character" w:customStyle="1" w:styleId="2221pt">
    <w:name w:val="Основной текст (22) + 21 pt"/>
    <w:aliases w:val="Интервал 0 pt3"/>
    <w:uiPriority w:val="99"/>
    <w:rsid w:val="0034194C"/>
    <w:rPr>
      <w:rFonts w:ascii="Times New Roman" w:hAnsi="Times New Roman" w:cs="Times New Roman"/>
      <w:noProof/>
      <w:spacing w:val="0"/>
      <w:sz w:val="42"/>
      <w:szCs w:val="42"/>
      <w:shd w:val="clear" w:color="auto" w:fill="FFFFFF"/>
    </w:rPr>
  </w:style>
  <w:style w:type="character" w:customStyle="1" w:styleId="231">
    <w:name w:val="Основной текст (23)_"/>
    <w:link w:val="232"/>
    <w:uiPriority w:val="99"/>
    <w:rsid w:val="0034194C"/>
    <w:rPr>
      <w:sz w:val="11"/>
      <w:szCs w:val="11"/>
      <w:shd w:val="clear" w:color="auto" w:fill="FFFFFF"/>
    </w:rPr>
  </w:style>
  <w:style w:type="character" w:customStyle="1" w:styleId="190">
    <w:name w:val="Основной текст (19)_"/>
    <w:link w:val="191"/>
    <w:uiPriority w:val="99"/>
    <w:rsid w:val="0034194C"/>
    <w:rPr>
      <w:rFonts w:ascii="David" w:cs="David"/>
      <w:i/>
      <w:iCs/>
      <w:smallCaps/>
      <w:sz w:val="17"/>
      <w:szCs w:val="17"/>
      <w:shd w:val="clear" w:color="auto" w:fill="FFFFFF"/>
      <w:lang w:val="en-US"/>
    </w:rPr>
  </w:style>
  <w:style w:type="character" w:customStyle="1" w:styleId="240">
    <w:name w:val="Основной текст (24)_"/>
    <w:link w:val="241"/>
    <w:uiPriority w:val="99"/>
    <w:rsid w:val="0034194C"/>
    <w:rPr>
      <w:i/>
      <w:iCs/>
      <w:spacing w:val="-20"/>
      <w:sz w:val="23"/>
      <w:szCs w:val="23"/>
      <w:shd w:val="clear" w:color="auto" w:fill="FFFFFF"/>
      <w:lang w:val="en-US"/>
    </w:rPr>
  </w:style>
  <w:style w:type="character" w:customStyle="1" w:styleId="246pt">
    <w:name w:val="Основной текст (24) + 6 pt"/>
    <w:aliases w:val="Полужирный,Интервал 0 pt2,Основной текст (2) + 14 pt,Основной текст (2) + 9,Основной текст (2) + 10"/>
    <w:rsid w:val="0034194C"/>
    <w:rPr>
      <w:rFonts w:ascii="Times New Roman" w:hAnsi="Times New Roman" w:cs="Times New Roman"/>
      <w:b/>
      <w:bCs/>
      <w:i w:val="0"/>
      <w:iCs w:val="0"/>
      <w:noProof/>
      <w:spacing w:val="0"/>
      <w:sz w:val="12"/>
      <w:szCs w:val="12"/>
      <w:shd w:val="clear" w:color="auto" w:fill="FFFFFF"/>
      <w:lang w:val="en-US"/>
    </w:rPr>
  </w:style>
  <w:style w:type="character" w:customStyle="1" w:styleId="250">
    <w:name w:val="Основной текст (25)_"/>
    <w:link w:val="251"/>
    <w:uiPriority w:val="99"/>
    <w:rsid w:val="0034194C"/>
    <w:rPr>
      <w:sz w:val="10"/>
      <w:szCs w:val="10"/>
      <w:shd w:val="clear" w:color="auto" w:fill="FFFFFF"/>
    </w:rPr>
  </w:style>
  <w:style w:type="character" w:customStyle="1" w:styleId="10pt">
    <w:name w:val="Основной текст + 10 pt"/>
    <w:aliases w:val="Курсив14,Интервал 1 pt"/>
    <w:uiPriority w:val="99"/>
    <w:rsid w:val="0034194C"/>
    <w:rPr>
      <w:rFonts w:ascii="Times New Roman" w:hAnsi="Times New Roman" w:cs="Times New Roman"/>
      <w:i/>
      <w:iCs/>
      <w:noProof/>
      <w:spacing w:val="20"/>
      <w:sz w:val="20"/>
      <w:szCs w:val="20"/>
      <w:shd w:val="clear" w:color="auto" w:fill="FFFFFF"/>
    </w:rPr>
  </w:style>
  <w:style w:type="character" w:customStyle="1" w:styleId="48">
    <w:name w:val="Заголовок №4_"/>
    <w:link w:val="49"/>
    <w:uiPriority w:val="99"/>
    <w:rsid w:val="0034194C"/>
    <w:rPr>
      <w:i/>
      <w:iCs/>
      <w:sz w:val="23"/>
      <w:szCs w:val="23"/>
      <w:shd w:val="clear" w:color="auto" w:fill="FFFFFF"/>
      <w:lang w:val="en-US"/>
    </w:rPr>
  </w:style>
  <w:style w:type="character" w:customStyle="1" w:styleId="42pt0">
    <w:name w:val="Заголовок №4 + Интервал 2 pt"/>
    <w:uiPriority w:val="99"/>
    <w:rsid w:val="0034194C"/>
    <w:rPr>
      <w:rFonts w:ascii="Times New Roman" w:hAnsi="Times New Roman" w:cs="Times New Roman"/>
      <w:i w:val="0"/>
      <w:iCs w:val="0"/>
      <w:spacing w:val="50"/>
      <w:sz w:val="23"/>
      <w:szCs w:val="23"/>
      <w:shd w:val="clear" w:color="auto" w:fill="FFFFFF"/>
      <w:lang w:val="en-US"/>
    </w:rPr>
  </w:style>
  <w:style w:type="character" w:customStyle="1" w:styleId="4a">
    <w:name w:val="Колонтитул + 4"/>
    <w:aliases w:val="5 pt17,Курсив13"/>
    <w:uiPriority w:val="99"/>
    <w:rsid w:val="0034194C"/>
    <w:rPr>
      <w:rFonts w:ascii="Times New Roman" w:hAnsi="Times New Roman" w:cs="Times New Roman"/>
      <w:i/>
      <w:iCs/>
      <w:noProof/>
      <w:sz w:val="9"/>
      <w:szCs w:val="9"/>
      <w:u w:val="single"/>
      <w:shd w:val="clear" w:color="auto" w:fill="FFFFFF"/>
    </w:rPr>
  </w:style>
  <w:style w:type="character" w:customStyle="1" w:styleId="95">
    <w:name w:val="Колонтитул + 9"/>
    <w:aliases w:val="5 pt16"/>
    <w:uiPriority w:val="99"/>
    <w:rsid w:val="0034194C"/>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34194C"/>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34194C"/>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
    <w:uiPriority w:val="99"/>
    <w:rsid w:val="0034194C"/>
    <w:rPr>
      <w:rFonts w:ascii="Arial" w:hAnsi="Arial" w:cs="Arial"/>
      <w:sz w:val="17"/>
      <w:szCs w:val="17"/>
      <w:shd w:val="clear" w:color="auto" w:fill="FFFFFF"/>
    </w:rPr>
  </w:style>
  <w:style w:type="character" w:customStyle="1" w:styleId="6pt">
    <w:name w:val="Основной текст + 6 pt"/>
    <w:aliases w:val="Курсив12"/>
    <w:uiPriority w:val="99"/>
    <w:rsid w:val="0034194C"/>
    <w:rPr>
      <w:rFonts w:ascii="Times New Roman" w:hAnsi="Times New Roman" w:cs="Times New Roman"/>
      <w:i/>
      <w:iCs/>
      <w:sz w:val="12"/>
      <w:szCs w:val="12"/>
      <w:shd w:val="clear" w:color="auto" w:fill="FFFFFF"/>
    </w:rPr>
  </w:style>
  <w:style w:type="character" w:customStyle="1" w:styleId="260">
    <w:name w:val="Основной текст (26)_"/>
    <w:link w:val="261"/>
    <w:uiPriority w:val="99"/>
    <w:rsid w:val="0034194C"/>
    <w:rPr>
      <w:i/>
      <w:iCs/>
      <w:sz w:val="23"/>
      <w:szCs w:val="23"/>
      <w:shd w:val="clear" w:color="auto" w:fill="FFFFFF"/>
    </w:rPr>
  </w:style>
  <w:style w:type="character" w:customStyle="1" w:styleId="280">
    <w:name w:val="Основной текст (28)_"/>
    <w:link w:val="281"/>
    <w:uiPriority w:val="99"/>
    <w:rsid w:val="0034194C"/>
    <w:rPr>
      <w:sz w:val="21"/>
      <w:szCs w:val="21"/>
      <w:shd w:val="clear" w:color="auto" w:fill="FFFFFF"/>
    </w:rPr>
  </w:style>
  <w:style w:type="character" w:customStyle="1" w:styleId="270">
    <w:name w:val="Основной текст (27)_"/>
    <w:link w:val="271"/>
    <w:uiPriority w:val="99"/>
    <w:rsid w:val="0034194C"/>
    <w:rPr>
      <w:i/>
      <w:iCs/>
      <w:sz w:val="17"/>
      <w:szCs w:val="17"/>
      <w:shd w:val="clear" w:color="auto" w:fill="FFFFFF"/>
    </w:rPr>
  </w:style>
  <w:style w:type="character" w:customStyle="1" w:styleId="Arial2">
    <w:name w:val="Основной текст + Arial2"/>
    <w:aliases w:val="71,5 pt14,Курсив11"/>
    <w:uiPriority w:val="99"/>
    <w:rsid w:val="0034194C"/>
    <w:rPr>
      <w:rFonts w:ascii="Arial" w:hAnsi="Arial" w:cs="Arial"/>
      <w:i/>
      <w:iCs/>
      <w:sz w:val="15"/>
      <w:szCs w:val="15"/>
      <w:shd w:val="clear" w:color="auto" w:fill="FFFFFF"/>
      <w:lang w:val="en-US" w:eastAsia="en-US"/>
    </w:rPr>
  </w:style>
  <w:style w:type="character" w:customStyle="1" w:styleId="3f">
    <w:name w:val="Подпись к таблице (3)_"/>
    <w:link w:val="313"/>
    <w:uiPriority w:val="99"/>
    <w:rsid w:val="0034194C"/>
    <w:rPr>
      <w:sz w:val="23"/>
      <w:szCs w:val="23"/>
      <w:shd w:val="clear" w:color="auto" w:fill="FFFFFF"/>
    </w:rPr>
  </w:style>
  <w:style w:type="character" w:customStyle="1" w:styleId="3f0">
    <w:name w:val="Подпись к таблице (3)"/>
    <w:uiPriority w:val="99"/>
    <w:rsid w:val="0034194C"/>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34194C"/>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34194C"/>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34194C"/>
    <w:rPr>
      <w:rFonts w:ascii="Times New Roman" w:hAnsi="Times New Roman" w:cs="Times New Roman"/>
      <w:i w:val="0"/>
      <w:iCs w:val="0"/>
      <w:spacing w:val="20"/>
      <w:sz w:val="20"/>
      <w:szCs w:val="20"/>
      <w:shd w:val="clear" w:color="auto" w:fill="FFFFFF"/>
      <w:lang w:val="en-US" w:eastAsia="en-US"/>
    </w:rPr>
  </w:style>
  <w:style w:type="character" w:customStyle="1" w:styleId="affffff2">
    <w:name w:val="Основной текст + Курсив"/>
    <w:uiPriority w:val="99"/>
    <w:rsid w:val="0034194C"/>
    <w:rPr>
      <w:rFonts w:ascii="Times New Roman" w:hAnsi="Times New Roman" w:cs="Times New Roman"/>
      <w:i/>
      <w:iCs/>
      <w:noProof/>
      <w:sz w:val="23"/>
      <w:szCs w:val="23"/>
      <w:shd w:val="clear" w:color="auto" w:fill="FFFFFF"/>
    </w:rPr>
  </w:style>
  <w:style w:type="character" w:customStyle="1" w:styleId="4b">
    <w:name w:val="Подпись к таблице (4)_"/>
    <w:link w:val="4c"/>
    <w:uiPriority w:val="99"/>
    <w:rsid w:val="0034194C"/>
    <w:rPr>
      <w:sz w:val="19"/>
      <w:szCs w:val="19"/>
      <w:shd w:val="clear" w:color="auto" w:fill="FFFFFF"/>
    </w:rPr>
  </w:style>
  <w:style w:type="character" w:customStyle="1" w:styleId="Arial0">
    <w:name w:val="Колонтитул + Arial"/>
    <w:aliases w:val="6 pt,8.5 pt,10,Полужирный4"/>
    <w:uiPriority w:val="99"/>
    <w:rsid w:val="0034194C"/>
    <w:rPr>
      <w:rFonts w:ascii="Arial" w:hAnsi="Arial" w:cs="Arial"/>
      <w:noProof/>
      <w:sz w:val="12"/>
      <w:szCs w:val="12"/>
      <w:shd w:val="clear" w:color="auto" w:fill="FFFFFF"/>
    </w:rPr>
  </w:style>
  <w:style w:type="character" w:customStyle="1" w:styleId="300">
    <w:name w:val="Основной текст (30)_"/>
    <w:link w:val="301"/>
    <w:uiPriority w:val="99"/>
    <w:rsid w:val="0034194C"/>
    <w:rPr>
      <w:i/>
      <w:iCs/>
      <w:sz w:val="17"/>
      <w:szCs w:val="17"/>
      <w:shd w:val="clear" w:color="auto" w:fill="FFFFFF"/>
      <w:lang w:val="en-US"/>
    </w:rPr>
  </w:style>
  <w:style w:type="character" w:customStyle="1" w:styleId="3011">
    <w:name w:val="Основной текст (30) + 11"/>
    <w:aliases w:val="5 pt13,Не курсив9"/>
    <w:uiPriority w:val="99"/>
    <w:rsid w:val="0034194C"/>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34194C"/>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34194C"/>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34194C"/>
    <w:rPr>
      <w:rFonts w:ascii="Times New Roman" w:hAnsi="Times New Roman" w:cs="Times New Roman"/>
      <w:spacing w:val="20"/>
      <w:sz w:val="23"/>
      <w:szCs w:val="23"/>
      <w:shd w:val="clear" w:color="auto" w:fill="FFFFFF"/>
      <w:lang w:val="en-US" w:eastAsia="en-US"/>
    </w:rPr>
  </w:style>
  <w:style w:type="character" w:customStyle="1" w:styleId="314">
    <w:name w:val="Основной текст (31)_"/>
    <w:link w:val="315"/>
    <w:uiPriority w:val="99"/>
    <w:rsid w:val="0034194C"/>
    <w:rPr>
      <w:rFonts w:ascii="Sylfaen" w:hAnsi="Sylfaen" w:cs="Sylfaen"/>
      <w:sz w:val="11"/>
      <w:szCs w:val="11"/>
      <w:shd w:val="clear" w:color="auto" w:fill="FFFFFF"/>
      <w:lang w:val="en-US"/>
    </w:rPr>
  </w:style>
  <w:style w:type="character" w:customStyle="1" w:styleId="133">
    <w:name w:val="Основной текст + Курсив13"/>
    <w:uiPriority w:val="99"/>
    <w:rsid w:val="0034194C"/>
    <w:rPr>
      <w:rFonts w:ascii="Times New Roman" w:hAnsi="Times New Roman" w:cs="Times New Roman"/>
      <w:i/>
      <w:iCs/>
      <w:sz w:val="23"/>
      <w:szCs w:val="23"/>
      <w:shd w:val="clear" w:color="auto" w:fill="FFFFFF"/>
    </w:rPr>
  </w:style>
  <w:style w:type="character" w:customStyle="1" w:styleId="2f5">
    <w:name w:val="Заголовок №2_"/>
    <w:link w:val="2f6"/>
    <w:uiPriority w:val="99"/>
    <w:rsid w:val="0034194C"/>
    <w:rPr>
      <w:sz w:val="16"/>
      <w:szCs w:val="16"/>
      <w:shd w:val="clear" w:color="auto" w:fill="FFFFFF"/>
    </w:rPr>
  </w:style>
  <w:style w:type="character" w:customStyle="1" w:styleId="21pt">
    <w:name w:val="Заголовок №2 + Интервал 1 pt"/>
    <w:uiPriority w:val="99"/>
    <w:rsid w:val="0034194C"/>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34194C"/>
    <w:rPr>
      <w:rFonts w:ascii="Times New Roman" w:hAnsi="Times New Roman" w:cs="Times New Roman"/>
      <w:spacing w:val="50"/>
      <w:sz w:val="16"/>
      <w:szCs w:val="16"/>
      <w:shd w:val="clear" w:color="auto" w:fill="FFFFFF"/>
    </w:rPr>
  </w:style>
  <w:style w:type="character" w:customStyle="1" w:styleId="2110">
    <w:name w:val="Заголовок №2 + 11"/>
    <w:aliases w:val="5 pt10"/>
    <w:uiPriority w:val="99"/>
    <w:rsid w:val="0034194C"/>
    <w:rPr>
      <w:rFonts w:ascii="Times New Roman" w:hAnsi="Times New Roman" w:cs="Times New Roman"/>
      <w:sz w:val="23"/>
      <w:szCs w:val="23"/>
      <w:shd w:val="clear" w:color="auto" w:fill="FFFFFF"/>
    </w:rPr>
  </w:style>
  <w:style w:type="character" w:customStyle="1" w:styleId="123">
    <w:name w:val="Основной текст + Курсив12"/>
    <w:aliases w:val="Интервал 2 pt"/>
    <w:uiPriority w:val="99"/>
    <w:rsid w:val="0034194C"/>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34194C"/>
    <w:rPr>
      <w:rFonts w:ascii="Arial" w:hAnsi="Arial" w:cs="Arial"/>
      <w:sz w:val="12"/>
      <w:szCs w:val="12"/>
      <w:shd w:val="clear" w:color="auto" w:fill="FFFFFF"/>
    </w:rPr>
  </w:style>
  <w:style w:type="character" w:customStyle="1" w:styleId="117">
    <w:name w:val="Основной текст + Курсив11"/>
    <w:uiPriority w:val="99"/>
    <w:rsid w:val="0034194C"/>
    <w:rPr>
      <w:rFonts w:ascii="Times New Roman" w:hAnsi="Times New Roman" w:cs="Times New Roman"/>
      <w:i/>
      <w:iCs/>
      <w:sz w:val="23"/>
      <w:szCs w:val="23"/>
      <w:shd w:val="clear" w:color="auto" w:fill="FFFFFF"/>
    </w:rPr>
  </w:style>
  <w:style w:type="character" w:customStyle="1" w:styleId="321">
    <w:name w:val="Основной текст (32)_"/>
    <w:link w:val="3210"/>
    <w:uiPriority w:val="99"/>
    <w:rsid w:val="0034194C"/>
    <w:rPr>
      <w:i/>
      <w:iCs/>
      <w:sz w:val="23"/>
      <w:szCs w:val="23"/>
      <w:shd w:val="clear" w:color="auto" w:fill="FFFFFF"/>
    </w:rPr>
  </w:style>
  <w:style w:type="character" w:customStyle="1" w:styleId="322pt">
    <w:name w:val="Основной текст (32) + Интервал 2 pt"/>
    <w:uiPriority w:val="99"/>
    <w:rsid w:val="0034194C"/>
    <w:rPr>
      <w:rFonts w:ascii="Times New Roman" w:hAnsi="Times New Roman" w:cs="Times New Roman"/>
      <w:i w:val="0"/>
      <w:iCs w:val="0"/>
      <w:spacing w:val="40"/>
      <w:sz w:val="23"/>
      <w:szCs w:val="23"/>
      <w:shd w:val="clear" w:color="auto" w:fill="FFFFFF"/>
    </w:rPr>
  </w:style>
  <w:style w:type="character" w:customStyle="1" w:styleId="322">
    <w:name w:val="Основной текст (32)"/>
    <w:uiPriority w:val="99"/>
    <w:rsid w:val="0034194C"/>
    <w:rPr>
      <w:rFonts w:ascii="Times New Roman" w:hAnsi="Times New Roman" w:cs="Times New Roman"/>
      <w:i w:val="0"/>
      <w:iCs w:val="0"/>
      <w:sz w:val="23"/>
      <w:szCs w:val="23"/>
      <w:shd w:val="clear" w:color="auto" w:fill="FFFFFF"/>
    </w:rPr>
  </w:style>
  <w:style w:type="character" w:customStyle="1" w:styleId="323">
    <w:name w:val="Основной текст (32) + Не курсив"/>
    <w:uiPriority w:val="99"/>
    <w:rsid w:val="0034194C"/>
    <w:rPr>
      <w:rFonts w:ascii="Times New Roman" w:hAnsi="Times New Roman" w:cs="Times New Roman"/>
      <w:i/>
      <w:iCs/>
      <w:sz w:val="23"/>
      <w:szCs w:val="23"/>
      <w:shd w:val="clear" w:color="auto" w:fill="FFFFFF"/>
    </w:rPr>
  </w:style>
  <w:style w:type="character" w:customStyle="1" w:styleId="262">
    <w:name w:val="Основной текст (26) + Не курсив"/>
    <w:uiPriority w:val="99"/>
    <w:rsid w:val="0034194C"/>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34194C"/>
    <w:rPr>
      <w:rFonts w:ascii="Arial" w:hAnsi="Arial" w:cs="Arial"/>
      <w:i/>
      <w:iCs/>
      <w:noProof/>
      <w:sz w:val="12"/>
      <w:szCs w:val="12"/>
      <w:shd w:val="clear" w:color="auto" w:fill="FFFFFF"/>
    </w:rPr>
  </w:style>
  <w:style w:type="character" w:customStyle="1" w:styleId="263">
    <w:name w:val="Основной текст (26)"/>
    <w:uiPriority w:val="99"/>
    <w:rsid w:val="0034194C"/>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34194C"/>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
    <w:uiPriority w:val="99"/>
    <w:rsid w:val="0034194C"/>
    <w:rPr>
      <w:rFonts w:ascii="Times New Roman" w:hAnsi="Times New Roman" w:cs="Times New Roman"/>
      <w:i w:val="0"/>
      <w:iCs w:val="0"/>
      <w:noProof/>
      <w:sz w:val="49"/>
      <w:szCs w:val="49"/>
      <w:shd w:val="clear" w:color="auto" w:fill="FFFFFF"/>
    </w:rPr>
  </w:style>
  <w:style w:type="character" w:customStyle="1" w:styleId="1511">
    <w:name w:val="Основной текст (15) + 11"/>
    <w:aliases w:val="5 pt8,Не курсив6"/>
    <w:uiPriority w:val="99"/>
    <w:rsid w:val="0034194C"/>
    <w:rPr>
      <w:rFonts w:ascii="Times New Roman" w:hAnsi="Times New Roman" w:cs="Times New Roman"/>
      <w:i/>
      <w:iCs/>
      <w:noProof/>
      <w:sz w:val="23"/>
      <w:szCs w:val="23"/>
      <w:shd w:val="clear" w:color="auto" w:fill="FFFFFF"/>
    </w:rPr>
  </w:style>
  <w:style w:type="character" w:customStyle="1" w:styleId="103">
    <w:name w:val="Основной текст + Курсив10"/>
    <w:uiPriority w:val="99"/>
    <w:rsid w:val="0034194C"/>
    <w:rPr>
      <w:rFonts w:ascii="Times New Roman" w:hAnsi="Times New Roman" w:cs="Times New Roman"/>
      <w:i/>
      <w:iCs/>
      <w:sz w:val="23"/>
      <w:szCs w:val="23"/>
      <w:shd w:val="clear" w:color="auto" w:fill="FFFFFF"/>
      <w:lang w:val="en-US" w:eastAsia="en-US"/>
    </w:rPr>
  </w:style>
  <w:style w:type="character" w:customStyle="1" w:styleId="3211">
    <w:name w:val="Основной текст (32) + Не курсив1"/>
    <w:uiPriority w:val="99"/>
    <w:rsid w:val="0034194C"/>
    <w:rPr>
      <w:rFonts w:ascii="Times New Roman" w:hAnsi="Times New Roman" w:cs="Times New Roman"/>
      <w:i/>
      <w:iCs/>
      <w:sz w:val="23"/>
      <w:szCs w:val="23"/>
      <w:shd w:val="clear" w:color="auto" w:fill="FFFFFF"/>
      <w:lang w:val="en-US" w:eastAsia="en-US"/>
    </w:rPr>
  </w:style>
  <w:style w:type="character" w:customStyle="1" w:styleId="96">
    <w:name w:val="Основной текст + Курсив9"/>
    <w:uiPriority w:val="99"/>
    <w:rsid w:val="0034194C"/>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uiPriority w:val="99"/>
    <w:rsid w:val="0034194C"/>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34194C"/>
    <w:rPr>
      <w:rFonts w:ascii="Times New Roman" w:hAnsi="Times New Roman" w:cs="Times New Roman"/>
      <w:spacing w:val="20"/>
      <w:sz w:val="23"/>
      <w:szCs w:val="23"/>
      <w:shd w:val="clear" w:color="auto" w:fill="FFFFFF"/>
    </w:rPr>
  </w:style>
  <w:style w:type="character" w:customStyle="1" w:styleId="85">
    <w:name w:val="Основной текст + Курсив8"/>
    <w:aliases w:val="Интервал -1 pt1"/>
    <w:uiPriority w:val="99"/>
    <w:rsid w:val="0034194C"/>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34194C"/>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34194C"/>
    <w:rPr>
      <w:rFonts w:ascii="Times New Roman" w:hAnsi="Times New Roman" w:cs="Times New Roman"/>
      <w:i/>
      <w:iCs/>
      <w:noProof/>
      <w:sz w:val="23"/>
      <w:szCs w:val="23"/>
      <w:shd w:val="clear" w:color="auto" w:fill="FFFFFF"/>
    </w:rPr>
  </w:style>
  <w:style w:type="character" w:customStyle="1" w:styleId="340">
    <w:name w:val="Основной текст (34)_"/>
    <w:link w:val="341"/>
    <w:uiPriority w:val="99"/>
    <w:rsid w:val="0034194C"/>
    <w:rPr>
      <w:i/>
      <w:iCs/>
      <w:sz w:val="15"/>
      <w:szCs w:val="15"/>
      <w:shd w:val="clear" w:color="auto" w:fill="FFFFFF"/>
    </w:rPr>
  </w:style>
  <w:style w:type="character" w:customStyle="1" w:styleId="350">
    <w:name w:val="Основной текст (35)_"/>
    <w:link w:val="351"/>
    <w:uiPriority w:val="99"/>
    <w:rsid w:val="0034194C"/>
    <w:rPr>
      <w:sz w:val="12"/>
      <w:szCs w:val="12"/>
      <w:shd w:val="clear" w:color="auto" w:fill="FFFFFF"/>
      <w:lang w:val="en-US"/>
    </w:rPr>
  </w:style>
  <w:style w:type="character" w:customStyle="1" w:styleId="352">
    <w:name w:val="Основной текст (35) + Курсив"/>
    <w:uiPriority w:val="99"/>
    <w:rsid w:val="0034194C"/>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34194C"/>
    <w:rPr>
      <w:rFonts w:ascii="Times New Roman" w:hAnsi="Times New Roman" w:cs="Times New Roman"/>
      <w:i/>
      <w:iCs/>
      <w:noProof/>
      <w:sz w:val="32"/>
      <w:szCs w:val="32"/>
      <w:shd w:val="clear" w:color="auto" w:fill="FFFFFF"/>
    </w:rPr>
  </w:style>
  <w:style w:type="character" w:customStyle="1" w:styleId="76">
    <w:name w:val="Основной текст + Курсив7"/>
    <w:uiPriority w:val="99"/>
    <w:rsid w:val="0034194C"/>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
    <w:uiPriority w:val="99"/>
    <w:rsid w:val="0034194C"/>
    <w:rPr>
      <w:rFonts w:ascii="Times New Roman" w:hAnsi="Times New Roman" w:cs="Times New Roman"/>
      <w:i/>
      <w:iCs/>
      <w:noProof/>
      <w:sz w:val="32"/>
      <w:szCs w:val="32"/>
      <w:shd w:val="clear" w:color="auto" w:fill="FFFFFF"/>
    </w:rPr>
  </w:style>
  <w:style w:type="character" w:customStyle="1" w:styleId="342">
    <w:name w:val="Подпись к таблице (3)4"/>
    <w:uiPriority w:val="99"/>
    <w:rsid w:val="0034194C"/>
    <w:rPr>
      <w:rFonts w:ascii="Times New Roman" w:hAnsi="Times New Roman" w:cs="Times New Roman"/>
      <w:sz w:val="23"/>
      <w:szCs w:val="23"/>
      <w:u w:val="single"/>
      <w:shd w:val="clear" w:color="auto" w:fill="FFFFFF"/>
    </w:rPr>
  </w:style>
  <w:style w:type="character" w:customStyle="1" w:styleId="1ff7">
    <w:name w:val="Заголовок №1_"/>
    <w:uiPriority w:val="99"/>
    <w:rsid w:val="0034194C"/>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34194C"/>
    <w:rPr>
      <w:rFonts w:ascii="Times New Roman" w:hAnsi="Times New Roman" w:cs="Times New Roman"/>
      <w:smallCaps/>
      <w:noProof/>
      <w:sz w:val="16"/>
      <w:szCs w:val="16"/>
      <w:shd w:val="clear" w:color="auto" w:fill="FFFFFF"/>
      <w:lang w:val="en-US"/>
    </w:rPr>
  </w:style>
  <w:style w:type="character" w:customStyle="1" w:styleId="1ff8">
    <w:name w:val="Заголовок №1 + Курсив"/>
    <w:uiPriority w:val="99"/>
    <w:rsid w:val="0034194C"/>
    <w:rPr>
      <w:rFonts w:ascii="Times New Roman" w:hAnsi="Times New Roman" w:cs="Times New Roman"/>
      <w:i/>
      <w:iCs/>
      <w:sz w:val="23"/>
      <w:szCs w:val="23"/>
      <w:shd w:val="clear" w:color="auto" w:fill="FFFFFF"/>
      <w:lang w:val="en-US"/>
    </w:rPr>
  </w:style>
  <w:style w:type="character" w:customStyle="1" w:styleId="67">
    <w:name w:val="Основной текст + Курсив6"/>
    <w:uiPriority w:val="99"/>
    <w:rsid w:val="0034194C"/>
    <w:rPr>
      <w:rFonts w:ascii="Times New Roman" w:hAnsi="Times New Roman" w:cs="Times New Roman"/>
      <w:i/>
      <w:iCs/>
      <w:noProof/>
      <w:sz w:val="23"/>
      <w:szCs w:val="23"/>
      <w:shd w:val="clear" w:color="auto" w:fill="FFFFFF"/>
    </w:rPr>
  </w:style>
  <w:style w:type="character" w:customStyle="1" w:styleId="86">
    <w:name w:val="Основной текст + 8"/>
    <w:aliases w:val="5 pt6,Курсив6"/>
    <w:uiPriority w:val="99"/>
    <w:rsid w:val="0034194C"/>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34194C"/>
    <w:rPr>
      <w:rFonts w:ascii="Times New Roman" w:hAnsi="Times New Roman" w:cs="Times New Roman"/>
      <w:spacing w:val="20"/>
      <w:sz w:val="23"/>
      <w:szCs w:val="23"/>
      <w:shd w:val="clear" w:color="auto" w:fill="FFFFFF"/>
      <w:lang w:val="en-US" w:eastAsia="en-US"/>
    </w:rPr>
  </w:style>
  <w:style w:type="character" w:customStyle="1" w:styleId="331">
    <w:name w:val="Основной текст (33)_"/>
    <w:link w:val="332"/>
    <w:uiPriority w:val="99"/>
    <w:rsid w:val="0034194C"/>
    <w:rPr>
      <w:i/>
      <w:iCs/>
      <w:sz w:val="10"/>
      <w:szCs w:val="10"/>
      <w:shd w:val="clear" w:color="auto" w:fill="FFFFFF"/>
      <w:lang w:val="en-US"/>
    </w:rPr>
  </w:style>
  <w:style w:type="character" w:customStyle="1" w:styleId="3311">
    <w:name w:val="Основной текст (33) + 11"/>
    <w:aliases w:val="5 pt5,Не курсив4"/>
    <w:uiPriority w:val="99"/>
    <w:rsid w:val="0034194C"/>
    <w:rPr>
      <w:rFonts w:ascii="Times New Roman" w:hAnsi="Times New Roman" w:cs="Times New Roman"/>
      <w:i/>
      <w:iCs/>
      <w:noProof/>
      <w:sz w:val="23"/>
      <w:szCs w:val="23"/>
      <w:shd w:val="clear" w:color="auto" w:fill="FFFFFF"/>
      <w:lang w:val="en-US"/>
    </w:rPr>
  </w:style>
  <w:style w:type="character" w:customStyle="1" w:styleId="59">
    <w:name w:val="Основной текст + Курсив5"/>
    <w:uiPriority w:val="99"/>
    <w:rsid w:val="0034194C"/>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
    <w:uiPriority w:val="99"/>
    <w:rsid w:val="0034194C"/>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34194C"/>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34194C"/>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34194C"/>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34194C"/>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34194C"/>
    <w:rPr>
      <w:rFonts w:ascii="Times New Roman" w:hAnsi="Times New Roman" w:cs="Times New Roman"/>
      <w:i/>
      <w:iCs/>
      <w:sz w:val="23"/>
      <w:szCs w:val="23"/>
      <w:shd w:val="clear" w:color="auto" w:fill="FFFFFF"/>
    </w:rPr>
  </w:style>
  <w:style w:type="character" w:customStyle="1" w:styleId="360">
    <w:name w:val="Основной текст (36)_"/>
    <w:link w:val="361"/>
    <w:uiPriority w:val="99"/>
    <w:rsid w:val="0034194C"/>
    <w:rPr>
      <w:sz w:val="10"/>
      <w:szCs w:val="10"/>
      <w:shd w:val="clear" w:color="auto" w:fill="FFFFFF"/>
      <w:lang w:val="en-US"/>
    </w:rPr>
  </w:style>
  <w:style w:type="character" w:customStyle="1" w:styleId="370">
    <w:name w:val="Основной текст (37)_"/>
    <w:link w:val="371"/>
    <w:uiPriority w:val="99"/>
    <w:rsid w:val="0034194C"/>
    <w:rPr>
      <w:i/>
      <w:iCs/>
      <w:sz w:val="16"/>
      <w:szCs w:val="16"/>
      <w:shd w:val="clear" w:color="auto" w:fill="FFFFFF"/>
    </w:rPr>
  </w:style>
  <w:style w:type="character" w:customStyle="1" w:styleId="380">
    <w:name w:val="Основной текст (38)_"/>
    <w:link w:val="381"/>
    <w:uiPriority w:val="99"/>
    <w:rsid w:val="0034194C"/>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34194C"/>
    <w:rPr>
      <w:rFonts w:ascii="Times New Roman" w:hAnsi="Times New Roman" w:cs="Times New Roman"/>
      <w:i/>
      <w:iCs/>
      <w:noProof/>
      <w:sz w:val="16"/>
      <w:szCs w:val="16"/>
      <w:shd w:val="clear" w:color="auto" w:fill="FFFFFF"/>
    </w:rPr>
  </w:style>
  <w:style w:type="character" w:customStyle="1" w:styleId="77">
    <w:name w:val="Основной текст + 7"/>
    <w:aliases w:val="5 pt4,Курсив3"/>
    <w:uiPriority w:val="99"/>
    <w:rsid w:val="0034194C"/>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34194C"/>
    <w:rPr>
      <w:i/>
      <w:iCs/>
      <w:sz w:val="15"/>
      <w:szCs w:val="15"/>
      <w:shd w:val="clear" w:color="auto" w:fill="FFFFFF"/>
      <w:lang w:val="en-US"/>
    </w:rPr>
  </w:style>
  <w:style w:type="character" w:customStyle="1" w:styleId="3911">
    <w:name w:val="Основной текст (39) + 11"/>
    <w:aliases w:val="5 pt3,Не курсив3"/>
    <w:uiPriority w:val="99"/>
    <w:rsid w:val="0034194C"/>
    <w:rPr>
      <w:rFonts w:ascii="Times New Roman" w:hAnsi="Times New Roman" w:cs="Times New Roman"/>
      <w:i/>
      <w:iCs/>
      <w:sz w:val="23"/>
      <w:szCs w:val="23"/>
      <w:shd w:val="clear" w:color="auto" w:fill="FFFFFF"/>
      <w:lang w:val="en-US"/>
    </w:rPr>
  </w:style>
  <w:style w:type="character" w:customStyle="1" w:styleId="4d">
    <w:name w:val="Основной текст + Курсив4"/>
    <w:uiPriority w:val="99"/>
    <w:rsid w:val="0034194C"/>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34194C"/>
    <w:rPr>
      <w:i/>
      <w:iCs/>
      <w:sz w:val="17"/>
      <w:szCs w:val="17"/>
      <w:shd w:val="clear" w:color="auto" w:fill="FFFFFF"/>
    </w:rPr>
  </w:style>
  <w:style w:type="character" w:customStyle="1" w:styleId="4012pt">
    <w:name w:val="Основной текст (40) + 12 pt"/>
    <w:uiPriority w:val="99"/>
    <w:rsid w:val="0034194C"/>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Основной текст (24) + 13 pt2"/>
    <w:uiPriority w:val="99"/>
    <w:rsid w:val="0034194C"/>
    <w:rPr>
      <w:rFonts w:ascii="Times New Roman" w:hAnsi="Times New Roman" w:cs="Times New Roman"/>
      <w:i/>
      <w:iCs/>
      <w:spacing w:val="20"/>
      <w:sz w:val="46"/>
      <w:szCs w:val="46"/>
      <w:shd w:val="clear" w:color="auto" w:fill="FFFFFF"/>
    </w:rPr>
  </w:style>
  <w:style w:type="character" w:customStyle="1" w:styleId="411">
    <w:name w:val="Основной текст (41)_"/>
    <w:link w:val="412"/>
    <w:uiPriority w:val="99"/>
    <w:rsid w:val="0034194C"/>
    <w:rPr>
      <w:sz w:val="12"/>
      <w:szCs w:val="12"/>
      <w:shd w:val="clear" w:color="auto" w:fill="FFFFFF"/>
    </w:rPr>
  </w:style>
  <w:style w:type="character" w:customStyle="1" w:styleId="15111">
    <w:name w:val="Основной текст (15) + 111"/>
    <w:aliases w:val="5 pt2"/>
    <w:uiPriority w:val="99"/>
    <w:rsid w:val="0034194C"/>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Основной текст (24) + 13 pt1"/>
    <w:uiPriority w:val="99"/>
    <w:rsid w:val="0034194C"/>
    <w:rPr>
      <w:rFonts w:ascii="Arial" w:hAnsi="Arial" w:cs="Arial"/>
      <w:i/>
      <w:iCs/>
      <w:spacing w:val="20"/>
      <w:sz w:val="27"/>
      <w:szCs w:val="27"/>
      <w:shd w:val="clear" w:color="auto" w:fill="FFFFFF"/>
    </w:rPr>
  </w:style>
  <w:style w:type="character" w:customStyle="1" w:styleId="420">
    <w:name w:val="Основной текст (42)_"/>
    <w:link w:val="421"/>
    <w:uiPriority w:val="99"/>
    <w:rsid w:val="0034194C"/>
    <w:rPr>
      <w:sz w:val="12"/>
      <w:szCs w:val="12"/>
      <w:shd w:val="clear" w:color="auto" w:fill="FFFFFF"/>
      <w:lang w:val="en-US"/>
    </w:rPr>
  </w:style>
  <w:style w:type="character" w:customStyle="1" w:styleId="3510">
    <w:name w:val="Основной текст (35) + Курсив1"/>
    <w:uiPriority w:val="99"/>
    <w:rsid w:val="0034194C"/>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34194C"/>
    <w:rPr>
      <w:rFonts w:ascii="Times New Roman" w:hAnsi="Times New Roman" w:cs="Times New Roman"/>
      <w:i w:val="0"/>
      <w:iCs w:val="0"/>
      <w:noProof/>
      <w:sz w:val="44"/>
      <w:szCs w:val="44"/>
      <w:shd w:val="clear" w:color="auto" w:fill="FFFFFF"/>
    </w:rPr>
  </w:style>
  <w:style w:type="character" w:customStyle="1" w:styleId="153">
    <w:name w:val="Основной текст (15) + Не курсив"/>
    <w:uiPriority w:val="99"/>
    <w:rsid w:val="0034194C"/>
    <w:rPr>
      <w:rFonts w:ascii="Times New Roman" w:hAnsi="Times New Roman" w:cs="Times New Roman"/>
      <w:i/>
      <w:iCs/>
      <w:sz w:val="12"/>
      <w:szCs w:val="12"/>
      <w:shd w:val="clear" w:color="auto" w:fill="FFFFFF"/>
      <w:lang w:val="en-US" w:eastAsia="en-US"/>
    </w:rPr>
  </w:style>
  <w:style w:type="character" w:customStyle="1" w:styleId="430">
    <w:name w:val="Основной текст (43)_"/>
    <w:link w:val="431"/>
    <w:uiPriority w:val="99"/>
    <w:rsid w:val="0034194C"/>
    <w:rPr>
      <w:spacing w:val="-30"/>
      <w:sz w:val="27"/>
      <w:szCs w:val="27"/>
      <w:shd w:val="clear" w:color="auto" w:fill="FFFFFF"/>
      <w:lang w:val="en-US"/>
    </w:rPr>
  </w:style>
  <w:style w:type="character" w:customStyle="1" w:styleId="440">
    <w:name w:val="Основной текст (44)_"/>
    <w:link w:val="441"/>
    <w:uiPriority w:val="99"/>
    <w:rsid w:val="0034194C"/>
    <w:rPr>
      <w:i/>
      <w:iCs/>
      <w:sz w:val="21"/>
      <w:szCs w:val="21"/>
      <w:shd w:val="clear" w:color="auto" w:fill="FFFFFF"/>
      <w:lang w:val="en-US"/>
    </w:rPr>
  </w:style>
  <w:style w:type="character" w:customStyle="1" w:styleId="266pt1">
    <w:name w:val="Основной текст (26) + 6 pt1"/>
    <w:uiPriority w:val="99"/>
    <w:rsid w:val="0034194C"/>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34194C"/>
    <w:rPr>
      <w:rFonts w:ascii="Times New Roman" w:hAnsi="Times New Roman" w:cs="Times New Roman"/>
      <w:i/>
      <w:iCs/>
      <w:sz w:val="23"/>
      <w:szCs w:val="23"/>
      <w:shd w:val="clear" w:color="auto" w:fill="FFFFFF"/>
    </w:rPr>
  </w:style>
  <w:style w:type="character" w:customStyle="1" w:styleId="3f1">
    <w:name w:val="Основной текст + Курсив3"/>
    <w:uiPriority w:val="99"/>
    <w:rsid w:val="0034194C"/>
    <w:rPr>
      <w:rFonts w:ascii="Times New Roman" w:hAnsi="Times New Roman" w:cs="Times New Roman"/>
      <w:i/>
      <w:iCs/>
      <w:sz w:val="23"/>
      <w:szCs w:val="23"/>
      <w:shd w:val="clear" w:color="auto" w:fill="FFFFFF"/>
      <w:lang w:val="en-US" w:eastAsia="en-US"/>
    </w:rPr>
  </w:style>
  <w:style w:type="character" w:customStyle="1" w:styleId="2f7">
    <w:name w:val="Основной текст + Курсив2"/>
    <w:uiPriority w:val="99"/>
    <w:rsid w:val="0034194C"/>
    <w:rPr>
      <w:rFonts w:ascii="Times New Roman" w:hAnsi="Times New Roman" w:cs="Times New Roman"/>
      <w:i/>
      <w:iCs/>
      <w:sz w:val="23"/>
      <w:szCs w:val="23"/>
      <w:shd w:val="clear" w:color="auto" w:fill="FFFFFF"/>
      <w:lang w:val="en-US" w:eastAsia="en-US"/>
    </w:rPr>
  </w:style>
  <w:style w:type="character" w:customStyle="1" w:styleId="1ff9">
    <w:name w:val="Основной текст + Курсив1"/>
    <w:uiPriority w:val="99"/>
    <w:rsid w:val="0034194C"/>
    <w:rPr>
      <w:rFonts w:ascii="Times New Roman" w:hAnsi="Times New Roman" w:cs="Times New Roman"/>
      <w:i/>
      <w:iCs/>
      <w:sz w:val="23"/>
      <w:szCs w:val="23"/>
      <w:shd w:val="clear" w:color="auto" w:fill="FFFFFF"/>
      <w:lang w:val="en-US" w:eastAsia="en-US"/>
    </w:rPr>
  </w:style>
  <w:style w:type="character" w:customStyle="1" w:styleId="460">
    <w:name w:val="Основной текст (46)_"/>
    <w:link w:val="461"/>
    <w:uiPriority w:val="99"/>
    <w:rsid w:val="0034194C"/>
    <w:rPr>
      <w:sz w:val="14"/>
      <w:szCs w:val="14"/>
      <w:shd w:val="clear" w:color="auto" w:fill="FFFFFF"/>
    </w:rPr>
  </w:style>
  <w:style w:type="character" w:customStyle="1" w:styleId="462">
    <w:name w:val="Основной текст (46)"/>
    <w:uiPriority w:val="99"/>
    <w:rsid w:val="0034194C"/>
    <w:rPr>
      <w:rFonts w:ascii="Times New Roman" w:hAnsi="Times New Roman" w:cs="Times New Roman"/>
      <w:sz w:val="14"/>
      <w:szCs w:val="14"/>
      <w:shd w:val="clear" w:color="auto" w:fill="FFFFFF"/>
    </w:rPr>
  </w:style>
  <w:style w:type="character" w:customStyle="1" w:styleId="463">
    <w:name w:val="Основной текст (46)3"/>
    <w:uiPriority w:val="99"/>
    <w:rsid w:val="0034194C"/>
    <w:rPr>
      <w:rFonts w:ascii="Times New Roman" w:hAnsi="Times New Roman" w:cs="Times New Roman"/>
      <w:sz w:val="14"/>
      <w:szCs w:val="14"/>
      <w:shd w:val="clear" w:color="auto" w:fill="FFFFFF"/>
    </w:rPr>
  </w:style>
  <w:style w:type="character" w:customStyle="1" w:styleId="4620">
    <w:name w:val="Основной текст (46)2"/>
    <w:uiPriority w:val="99"/>
    <w:rsid w:val="0034194C"/>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34194C"/>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34194C"/>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34194C"/>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
    <w:uiPriority w:val="99"/>
    <w:rsid w:val="0034194C"/>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34194C"/>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34194C"/>
    <w:rPr>
      <w:rFonts w:ascii="Times New Roman" w:hAnsi="Times New Roman" w:cs="Times New Roman"/>
      <w:spacing w:val="20"/>
      <w:sz w:val="23"/>
      <w:szCs w:val="23"/>
      <w:u w:val="single"/>
      <w:shd w:val="clear" w:color="auto" w:fill="FFFFFF"/>
    </w:rPr>
  </w:style>
  <w:style w:type="character" w:customStyle="1" w:styleId="5a">
    <w:name w:val="Подпись к таблице (5)_"/>
    <w:link w:val="511"/>
    <w:uiPriority w:val="99"/>
    <w:rsid w:val="0034194C"/>
    <w:rPr>
      <w:sz w:val="16"/>
      <w:szCs w:val="16"/>
      <w:shd w:val="clear" w:color="auto" w:fill="FFFFFF"/>
    </w:rPr>
  </w:style>
  <w:style w:type="character" w:customStyle="1" w:styleId="5b">
    <w:name w:val="Подпись к таблице (5)"/>
    <w:uiPriority w:val="99"/>
    <w:rsid w:val="0034194C"/>
    <w:rPr>
      <w:rFonts w:ascii="Times New Roman" w:hAnsi="Times New Roman" w:cs="Times New Roman"/>
      <w:sz w:val="16"/>
      <w:szCs w:val="16"/>
      <w:shd w:val="clear" w:color="auto" w:fill="FFFFFF"/>
    </w:rPr>
  </w:style>
  <w:style w:type="character" w:customStyle="1" w:styleId="520">
    <w:name w:val="Подпись к таблице (5)2"/>
    <w:uiPriority w:val="99"/>
    <w:rsid w:val="0034194C"/>
    <w:rPr>
      <w:rFonts w:ascii="Times New Roman" w:hAnsi="Times New Roman" w:cs="Times New Roman"/>
      <w:noProof/>
      <w:sz w:val="16"/>
      <w:szCs w:val="16"/>
      <w:shd w:val="clear" w:color="auto" w:fill="FFFFFF"/>
    </w:rPr>
  </w:style>
  <w:style w:type="character" w:customStyle="1" w:styleId="450">
    <w:name w:val="Основной текст (45)_"/>
    <w:link w:val="451"/>
    <w:uiPriority w:val="99"/>
    <w:rsid w:val="0034194C"/>
    <w:rPr>
      <w:spacing w:val="-10"/>
      <w:sz w:val="79"/>
      <w:szCs w:val="79"/>
      <w:shd w:val="clear" w:color="auto" w:fill="FFFFFF"/>
    </w:rPr>
  </w:style>
  <w:style w:type="character" w:customStyle="1" w:styleId="452">
    <w:name w:val="Основной текст (45)"/>
    <w:uiPriority w:val="99"/>
    <w:rsid w:val="0034194C"/>
    <w:rPr>
      <w:rFonts w:ascii="Times New Roman" w:hAnsi="Times New Roman" w:cs="Times New Roman"/>
      <w:spacing w:val="-10"/>
      <w:sz w:val="79"/>
      <w:szCs w:val="79"/>
      <w:shd w:val="clear" w:color="auto" w:fill="FFFFFF"/>
    </w:rPr>
  </w:style>
  <w:style w:type="character" w:customStyle="1" w:styleId="68">
    <w:name w:val="Подпись к таблице (6)_"/>
    <w:link w:val="611"/>
    <w:uiPriority w:val="99"/>
    <w:rsid w:val="0034194C"/>
    <w:rPr>
      <w:sz w:val="14"/>
      <w:szCs w:val="14"/>
      <w:shd w:val="clear" w:color="auto" w:fill="FFFFFF"/>
    </w:rPr>
  </w:style>
  <w:style w:type="character" w:customStyle="1" w:styleId="69">
    <w:name w:val="Подпись к таблице (6)"/>
    <w:uiPriority w:val="99"/>
    <w:rsid w:val="0034194C"/>
    <w:rPr>
      <w:rFonts w:ascii="Times New Roman" w:hAnsi="Times New Roman" w:cs="Times New Roman"/>
      <w:noProof/>
      <w:sz w:val="14"/>
      <w:szCs w:val="14"/>
      <w:shd w:val="clear" w:color="auto" w:fill="FFFFFF"/>
    </w:rPr>
  </w:style>
  <w:style w:type="character" w:customStyle="1" w:styleId="640">
    <w:name w:val="Подпись к таблице (6)4"/>
    <w:uiPriority w:val="99"/>
    <w:rsid w:val="0034194C"/>
    <w:rPr>
      <w:rFonts w:ascii="Times New Roman" w:hAnsi="Times New Roman" w:cs="Times New Roman"/>
      <w:sz w:val="14"/>
      <w:szCs w:val="14"/>
      <w:u w:val="single"/>
      <w:shd w:val="clear" w:color="auto" w:fill="FFFFFF"/>
    </w:rPr>
  </w:style>
  <w:style w:type="character" w:customStyle="1" w:styleId="630">
    <w:name w:val="Подпись к таблице (6)3"/>
    <w:uiPriority w:val="99"/>
    <w:rsid w:val="0034194C"/>
    <w:rPr>
      <w:rFonts w:ascii="Times New Roman" w:hAnsi="Times New Roman" w:cs="Times New Roman"/>
      <w:sz w:val="14"/>
      <w:szCs w:val="14"/>
      <w:u w:val="single"/>
      <w:shd w:val="clear" w:color="auto" w:fill="FFFFFF"/>
    </w:rPr>
  </w:style>
  <w:style w:type="character" w:customStyle="1" w:styleId="620">
    <w:name w:val="Подпись к таблице (6)2"/>
    <w:uiPriority w:val="99"/>
    <w:rsid w:val="0034194C"/>
    <w:rPr>
      <w:rFonts w:ascii="Times New Roman" w:hAnsi="Times New Roman" w:cs="Times New Roman"/>
      <w:sz w:val="14"/>
      <w:szCs w:val="14"/>
      <w:u w:val="single"/>
      <w:shd w:val="clear" w:color="auto" w:fill="FFFFFF"/>
    </w:rPr>
  </w:style>
  <w:style w:type="character" w:customStyle="1" w:styleId="333">
    <w:name w:val="Подпись к таблице (3)3"/>
    <w:uiPriority w:val="99"/>
    <w:rsid w:val="0034194C"/>
    <w:rPr>
      <w:rFonts w:ascii="Times New Roman" w:hAnsi="Times New Roman" w:cs="Times New Roman"/>
      <w:sz w:val="23"/>
      <w:szCs w:val="23"/>
      <w:u w:val="single"/>
      <w:shd w:val="clear" w:color="auto" w:fill="FFFFFF"/>
    </w:rPr>
  </w:style>
  <w:style w:type="character" w:customStyle="1" w:styleId="324">
    <w:name w:val="Подпись к таблице (3)2"/>
    <w:uiPriority w:val="99"/>
    <w:rsid w:val="0034194C"/>
    <w:rPr>
      <w:rFonts w:ascii="Times New Roman" w:hAnsi="Times New Roman" w:cs="Times New Roman"/>
      <w:sz w:val="23"/>
      <w:szCs w:val="23"/>
      <w:u w:val="single"/>
      <w:shd w:val="clear" w:color="auto" w:fill="FFFFFF"/>
    </w:rPr>
  </w:style>
  <w:style w:type="paragraph" w:customStyle="1" w:styleId="2f2">
    <w:name w:val="Сноска (2)"/>
    <w:basedOn w:val="a5"/>
    <w:link w:val="2f1"/>
    <w:uiPriority w:val="99"/>
    <w:qFormat/>
    <w:rsid w:val="0034194C"/>
    <w:pPr>
      <w:shd w:val="clear" w:color="auto" w:fill="FFFFFF"/>
      <w:spacing w:line="240" w:lineRule="atLeast"/>
    </w:pPr>
    <w:rPr>
      <w:rFonts w:ascii="Times New Roman" w:hAnsi="Times New Roman"/>
      <w:sz w:val="23"/>
      <w:szCs w:val="23"/>
    </w:rPr>
  </w:style>
  <w:style w:type="paragraph" w:customStyle="1" w:styleId="affffff">
    <w:name w:val="Сноска"/>
    <w:basedOn w:val="a5"/>
    <w:link w:val="afffffe"/>
    <w:uiPriority w:val="99"/>
    <w:qFormat/>
    <w:rsid w:val="0034194C"/>
    <w:pPr>
      <w:shd w:val="clear" w:color="auto" w:fill="FFFFFF"/>
      <w:spacing w:after="180" w:line="240" w:lineRule="atLeast"/>
    </w:pPr>
    <w:rPr>
      <w:rFonts w:cs="Arial"/>
      <w:sz w:val="17"/>
      <w:szCs w:val="17"/>
    </w:rPr>
  </w:style>
  <w:style w:type="paragraph" w:customStyle="1" w:styleId="3c">
    <w:name w:val="Основной текст (3)"/>
    <w:basedOn w:val="a5"/>
    <w:link w:val="3b"/>
    <w:uiPriority w:val="99"/>
    <w:qFormat/>
    <w:rsid w:val="0034194C"/>
    <w:pPr>
      <w:shd w:val="clear" w:color="auto" w:fill="FFFFFF"/>
      <w:spacing w:after="360" w:line="240" w:lineRule="atLeast"/>
      <w:jc w:val="center"/>
    </w:pPr>
    <w:rPr>
      <w:rFonts w:ascii="Times New Roman" w:hAnsi="Times New Roman"/>
      <w:b/>
      <w:bCs/>
      <w:spacing w:val="60"/>
      <w:sz w:val="25"/>
      <w:szCs w:val="25"/>
    </w:rPr>
  </w:style>
  <w:style w:type="paragraph" w:customStyle="1" w:styleId="56">
    <w:name w:val="Заголовок №5"/>
    <w:basedOn w:val="a5"/>
    <w:link w:val="55"/>
    <w:uiPriority w:val="99"/>
    <w:qFormat/>
    <w:rsid w:val="0034194C"/>
    <w:pPr>
      <w:shd w:val="clear" w:color="auto" w:fill="FFFFFF"/>
      <w:spacing w:before="660" w:after="240" w:line="326" w:lineRule="exact"/>
      <w:jc w:val="center"/>
      <w:outlineLvl w:val="4"/>
    </w:pPr>
    <w:rPr>
      <w:rFonts w:ascii="Times New Roman" w:hAnsi="Times New Roman"/>
      <w:b/>
      <w:bCs/>
      <w:sz w:val="27"/>
      <w:szCs w:val="27"/>
    </w:rPr>
  </w:style>
  <w:style w:type="paragraph" w:customStyle="1" w:styleId="3e">
    <w:name w:val="Заголовок №3"/>
    <w:basedOn w:val="a5"/>
    <w:link w:val="3d"/>
    <w:uiPriority w:val="99"/>
    <w:qFormat/>
    <w:rsid w:val="0034194C"/>
    <w:pPr>
      <w:shd w:val="clear" w:color="auto" w:fill="FFFFFF"/>
      <w:spacing w:line="240" w:lineRule="atLeast"/>
      <w:outlineLvl w:val="2"/>
    </w:pPr>
    <w:rPr>
      <w:rFonts w:ascii="Times New Roman" w:hAnsi="Times New Roman"/>
      <w:noProof/>
      <w:sz w:val="27"/>
      <w:szCs w:val="27"/>
    </w:rPr>
  </w:style>
  <w:style w:type="paragraph" w:customStyle="1" w:styleId="58">
    <w:name w:val="Основной текст (5)"/>
    <w:basedOn w:val="a5"/>
    <w:link w:val="57"/>
    <w:uiPriority w:val="99"/>
    <w:qFormat/>
    <w:rsid w:val="0034194C"/>
    <w:pPr>
      <w:shd w:val="clear" w:color="auto" w:fill="FFFFFF"/>
      <w:spacing w:line="240" w:lineRule="atLeast"/>
    </w:pPr>
    <w:rPr>
      <w:rFonts w:ascii="Times New Roman" w:hAnsi="Times New Roman"/>
      <w:sz w:val="16"/>
      <w:szCs w:val="16"/>
    </w:rPr>
  </w:style>
  <w:style w:type="paragraph" w:customStyle="1" w:styleId="affffff1">
    <w:name w:val="Подпись к картинке"/>
    <w:basedOn w:val="a5"/>
    <w:link w:val="affffff0"/>
    <w:uiPriority w:val="99"/>
    <w:qFormat/>
    <w:rsid w:val="0034194C"/>
    <w:pPr>
      <w:shd w:val="clear" w:color="auto" w:fill="FFFFFF"/>
      <w:spacing w:line="240" w:lineRule="atLeast"/>
    </w:pPr>
    <w:rPr>
      <w:rFonts w:ascii="Times New Roman" w:hAnsi="Times New Roman"/>
      <w:sz w:val="23"/>
      <w:szCs w:val="23"/>
    </w:rPr>
  </w:style>
  <w:style w:type="paragraph" w:customStyle="1" w:styleId="93">
    <w:name w:val="Основной текст (9)"/>
    <w:basedOn w:val="a5"/>
    <w:link w:val="92"/>
    <w:uiPriority w:val="99"/>
    <w:qFormat/>
    <w:rsid w:val="0034194C"/>
    <w:pPr>
      <w:shd w:val="clear" w:color="auto" w:fill="FFFFFF"/>
      <w:spacing w:before="240" w:after="240" w:line="240" w:lineRule="atLeast"/>
    </w:pPr>
    <w:rPr>
      <w:rFonts w:ascii="Times New Roman" w:hAnsi="Times New Roman"/>
      <w:b/>
      <w:bCs/>
      <w:sz w:val="19"/>
      <w:szCs w:val="19"/>
    </w:rPr>
  </w:style>
  <w:style w:type="paragraph" w:customStyle="1" w:styleId="75">
    <w:name w:val="Основной текст (7)"/>
    <w:basedOn w:val="a5"/>
    <w:link w:val="74"/>
    <w:uiPriority w:val="99"/>
    <w:qFormat/>
    <w:rsid w:val="0034194C"/>
    <w:pPr>
      <w:shd w:val="clear" w:color="auto" w:fill="FFFFFF"/>
      <w:spacing w:line="240" w:lineRule="atLeast"/>
    </w:pPr>
    <w:rPr>
      <w:rFonts w:ascii="Times New Roman" w:hAnsi="Times New Roman"/>
      <w:b/>
      <w:bCs/>
      <w:i/>
      <w:iCs/>
      <w:sz w:val="18"/>
      <w:szCs w:val="18"/>
    </w:rPr>
  </w:style>
  <w:style w:type="paragraph" w:customStyle="1" w:styleId="2f4">
    <w:name w:val="Подпись к таблице (2)"/>
    <w:basedOn w:val="a5"/>
    <w:link w:val="2f3"/>
    <w:uiPriority w:val="99"/>
    <w:qFormat/>
    <w:rsid w:val="0034194C"/>
    <w:pPr>
      <w:shd w:val="clear" w:color="auto" w:fill="FFFFFF"/>
      <w:spacing w:line="226" w:lineRule="exact"/>
      <w:jc w:val="both"/>
    </w:pPr>
    <w:rPr>
      <w:rFonts w:ascii="Times New Roman" w:hAnsi="Times New Roman"/>
      <w:b/>
      <w:bCs/>
      <w:sz w:val="17"/>
      <w:szCs w:val="17"/>
    </w:rPr>
  </w:style>
  <w:style w:type="paragraph" w:customStyle="1" w:styleId="66">
    <w:name w:val="Основной текст (6)"/>
    <w:basedOn w:val="a5"/>
    <w:link w:val="65"/>
    <w:uiPriority w:val="99"/>
    <w:qFormat/>
    <w:rsid w:val="0034194C"/>
    <w:pPr>
      <w:shd w:val="clear" w:color="auto" w:fill="FFFFFF"/>
      <w:spacing w:line="240" w:lineRule="atLeast"/>
    </w:pPr>
    <w:rPr>
      <w:rFonts w:ascii="Times New Roman" w:hAnsi="Times New Roman"/>
      <w:b/>
      <w:bCs/>
      <w:sz w:val="17"/>
      <w:szCs w:val="17"/>
    </w:rPr>
  </w:style>
  <w:style w:type="paragraph" w:customStyle="1" w:styleId="1ffa">
    <w:name w:val="Подпись к таблице1"/>
    <w:basedOn w:val="a5"/>
    <w:uiPriority w:val="99"/>
    <w:qFormat/>
    <w:rsid w:val="0034194C"/>
    <w:pPr>
      <w:shd w:val="clear" w:color="auto" w:fill="FFFFFF"/>
      <w:spacing w:line="240" w:lineRule="atLeast"/>
    </w:pPr>
    <w:rPr>
      <w:rFonts w:ascii="Times New Roman" w:eastAsia="Calibri" w:hAnsi="Times New Roman"/>
      <w:b/>
      <w:bCs/>
      <w:sz w:val="19"/>
      <w:szCs w:val="19"/>
    </w:rPr>
  </w:style>
  <w:style w:type="paragraph" w:customStyle="1" w:styleId="84">
    <w:name w:val="Основной текст (8)"/>
    <w:basedOn w:val="a5"/>
    <w:link w:val="83"/>
    <w:uiPriority w:val="99"/>
    <w:qFormat/>
    <w:rsid w:val="0034194C"/>
    <w:pPr>
      <w:shd w:val="clear" w:color="auto" w:fill="FFFFFF"/>
      <w:spacing w:line="240" w:lineRule="atLeast"/>
    </w:pPr>
    <w:rPr>
      <w:rFonts w:ascii="Times New Roman" w:hAnsi="Times New Roman"/>
      <w:noProof/>
      <w:sz w:val="20"/>
    </w:rPr>
  </w:style>
  <w:style w:type="paragraph" w:customStyle="1" w:styleId="116">
    <w:name w:val="Основной текст (11)"/>
    <w:basedOn w:val="a5"/>
    <w:link w:val="115"/>
    <w:uiPriority w:val="99"/>
    <w:qFormat/>
    <w:rsid w:val="0034194C"/>
    <w:pPr>
      <w:shd w:val="clear" w:color="auto" w:fill="FFFFFF"/>
      <w:spacing w:line="182" w:lineRule="exact"/>
    </w:pPr>
    <w:rPr>
      <w:rFonts w:ascii="Times New Roman" w:hAnsi="Times New Roman"/>
      <w:b/>
      <w:bCs/>
      <w:i/>
      <w:iCs/>
      <w:sz w:val="16"/>
      <w:szCs w:val="16"/>
    </w:rPr>
  </w:style>
  <w:style w:type="paragraph" w:customStyle="1" w:styleId="102">
    <w:name w:val="Основной текст (10)"/>
    <w:basedOn w:val="a5"/>
    <w:link w:val="101"/>
    <w:uiPriority w:val="99"/>
    <w:qFormat/>
    <w:rsid w:val="0034194C"/>
    <w:pPr>
      <w:shd w:val="clear" w:color="auto" w:fill="FFFFFF"/>
      <w:spacing w:line="240" w:lineRule="atLeast"/>
    </w:pPr>
    <w:rPr>
      <w:rFonts w:ascii="Times New Roman" w:hAnsi="Times New Roman"/>
      <w:b/>
      <w:bCs/>
      <w:sz w:val="16"/>
      <w:szCs w:val="16"/>
    </w:rPr>
  </w:style>
  <w:style w:type="paragraph" w:customStyle="1" w:styleId="122">
    <w:name w:val="Основной текст (12)"/>
    <w:basedOn w:val="a5"/>
    <w:link w:val="121"/>
    <w:uiPriority w:val="99"/>
    <w:qFormat/>
    <w:rsid w:val="0034194C"/>
    <w:pPr>
      <w:shd w:val="clear" w:color="auto" w:fill="FFFFFF"/>
      <w:spacing w:line="240" w:lineRule="atLeast"/>
    </w:pPr>
    <w:rPr>
      <w:rFonts w:ascii="Times New Roman" w:hAnsi="Times New Roman"/>
      <w:i/>
      <w:iCs/>
      <w:spacing w:val="20"/>
      <w:sz w:val="20"/>
      <w:lang w:val="en-US"/>
    </w:rPr>
  </w:style>
  <w:style w:type="paragraph" w:customStyle="1" w:styleId="132">
    <w:name w:val="Основной текст (13)"/>
    <w:basedOn w:val="a5"/>
    <w:link w:val="131"/>
    <w:uiPriority w:val="99"/>
    <w:qFormat/>
    <w:rsid w:val="0034194C"/>
    <w:pPr>
      <w:shd w:val="clear" w:color="auto" w:fill="FFFFFF"/>
      <w:spacing w:after="180" w:line="240" w:lineRule="atLeast"/>
    </w:pPr>
    <w:rPr>
      <w:rFonts w:ascii="Times New Roman" w:hAnsi="Times New Roman"/>
      <w:i/>
      <w:iCs/>
      <w:sz w:val="11"/>
      <w:szCs w:val="11"/>
    </w:rPr>
  </w:style>
  <w:style w:type="paragraph" w:customStyle="1" w:styleId="161">
    <w:name w:val="Основной текст (16)"/>
    <w:basedOn w:val="a5"/>
    <w:link w:val="160"/>
    <w:uiPriority w:val="99"/>
    <w:qFormat/>
    <w:rsid w:val="0034194C"/>
    <w:pPr>
      <w:shd w:val="clear" w:color="auto" w:fill="FFFFFF"/>
      <w:spacing w:after="60" w:line="240" w:lineRule="atLeast"/>
    </w:pPr>
    <w:rPr>
      <w:rFonts w:ascii="Times New Roman" w:hAnsi="Times New Roman"/>
      <w:sz w:val="13"/>
      <w:szCs w:val="13"/>
    </w:rPr>
  </w:style>
  <w:style w:type="paragraph" w:customStyle="1" w:styleId="151">
    <w:name w:val="Основной текст (15)1"/>
    <w:basedOn w:val="a5"/>
    <w:link w:val="150"/>
    <w:uiPriority w:val="99"/>
    <w:qFormat/>
    <w:rsid w:val="0034194C"/>
    <w:pPr>
      <w:shd w:val="clear" w:color="auto" w:fill="FFFFFF"/>
      <w:spacing w:line="240" w:lineRule="atLeast"/>
      <w:ind w:hanging="1180"/>
    </w:pPr>
    <w:rPr>
      <w:rFonts w:ascii="Times New Roman" w:hAnsi="Times New Roman"/>
      <w:i/>
      <w:iCs/>
      <w:sz w:val="12"/>
      <w:szCs w:val="12"/>
    </w:rPr>
  </w:style>
  <w:style w:type="paragraph" w:customStyle="1" w:styleId="171">
    <w:name w:val="Основной текст (17)"/>
    <w:basedOn w:val="a5"/>
    <w:link w:val="170"/>
    <w:uiPriority w:val="99"/>
    <w:qFormat/>
    <w:rsid w:val="0034194C"/>
    <w:pPr>
      <w:shd w:val="clear" w:color="auto" w:fill="FFFFFF"/>
      <w:spacing w:line="240" w:lineRule="atLeast"/>
    </w:pPr>
    <w:rPr>
      <w:rFonts w:ascii="Sylfaen" w:hAnsi="Sylfaen" w:cs="Sylfaen"/>
      <w:sz w:val="26"/>
      <w:szCs w:val="26"/>
      <w:lang w:val="en-US"/>
    </w:rPr>
  </w:style>
  <w:style w:type="paragraph" w:customStyle="1" w:styleId="144">
    <w:name w:val="Основной текст (14)"/>
    <w:basedOn w:val="a5"/>
    <w:link w:val="143"/>
    <w:uiPriority w:val="99"/>
    <w:qFormat/>
    <w:rsid w:val="0034194C"/>
    <w:pPr>
      <w:shd w:val="clear" w:color="auto" w:fill="FFFFFF"/>
      <w:spacing w:line="240" w:lineRule="atLeast"/>
    </w:pPr>
    <w:rPr>
      <w:rFonts w:ascii="Sylfaen" w:hAnsi="Sylfaen" w:cs="Sylfaen"/>
      <w:spacing w:val="50"/>
      <w:sz w:val="26"/>
      <w:szCs w:val="26"/>
    </w:rPr>
  </w:style>
  <w:style w:type="paragraph" w:customStyle="1" w:styleId="181">
    <w:name w:val="Основной текст (18)"/>
    <w:basedOn w:val="a5"/>
    <w:link w:val="180"/>
    <w:uiPriority w:val="99"/>
    <w:qFormat/>
    <w:rsid w:val="0034194C"/>
    <w:pPr>
      <w:shd w:val="clear" w:color="auto" w:fill="FFFFFF"/>
      <w:spacing w:line="240" w:lineRule="atLeast"/>
    </w:pPr>
    <w:rPr>
      <w:rFonts w:ascii="Times New Roman" w:hAnsi="Times New Roman"/>
      <w:i/>
      <w:iCs/>
      <w:sz w:val="12"/>
      <w:szCs w:val="12"/>
    </w:rPr>
  </w:style>
  <w:style w:type="paragraph" w:customStyle="1" w:styleId="201">
    <w:name w:val="Основной текст (20)"/>
    <w:basedOn w:val="a5"/>
    <w:link w:val="200"/>
    <w:uiPriority w:val="99"/>
    <w:qFormat/>
    <w:rsid w:val="0034194C"/>
    <w:pPr>
      <w:shd w:val="clear" w:color="auto" w:fill="FFFFFF"/>
      <w:spacing w:line="240" w:lineRule="atLeast"/>
    </w:pPr>
    <w:rPr>
      <w:rFonts w:ascii="Times New Roman" w:hAnsi="Times New Roman"/>
      <w:i/>
      <w:iCs/>
      <w:spacing w:val="-20"/>
      <w:sz w:val="26"/>
      <w:szCs w:val="26"/>
      <w:lang w:val="en-US"/>
    </w:rPr>
  </w:style>
  <w:style w:type="paragraph" w:customStyle="1" w:styleId="216">
    <w:name w:val="Основной текст (21)"/>
    <w:basedOn w:val="a5"/>
    <w:link w:val="215"/>
    <w:uiPriority w:val="99"/>
    <w:qFormat/>
    <w:rsid w:val="0034194C"/>
    <w:pPr>
      <w:shd w:val="clear" w:color="auto" w:fill="FFFFFF"/>
      <w:spacing w:line="240" w:lineRule="atLeast"/>
    </w:pPr>
    <w:rPr>
      <w:rFonts w:ascii="Times New Roman" w:hAnsi="Times New Roman"/>
      <w:b/>
      <w:bCs/>
      <w:sz w:val="10"/>
      <w:szCs w:val="10"/>
    </w:rPr>
  </w:style>
  <w:style w:type="paragraph" w:customStyle="1" w:styleId="222">
    <w:name w:val="Основной текст (22)"/>
    <w:basedOn w:val="a5"/>
    <w:link w:val="221"/>
    <w:uiPriority w:val="99"/>
    <w:qFormat/>
    <w:rsid w:val="0034194C"/>
    <w:pPr>
      <w:shd w:val="clear" w:color="auto" w:fill="FFFFFF"/>
      <w:spacing w:line="240" w:lineRule="atLeast"/>
    </w:pPr>
    <w:rPr>
      <w:rFonts w:ascii="Times New Roman" w:hAnsi="Times New Roman"/>
      <w:spacing w:val="-20"/>
      <w:sz w:val="29"/>
      <w:szCs w:val="29"/>
    </w:rPr>
  </w:style>
  <w:style w:type="paragraph" w:customStyle="1" w:styleId="232">
    <w:name w:val="Основной текст (23)"/>
    <w:basedOn w:val="a5"/>
    <w:link w:val="231"/>
    <w:uiPriority w:val="99"/>
    <w:qFormat/>
    <w:rsid w:val="0034194C"/>
    <w:pPr>
      <w:shd w:val="clear" w:color="auto" w:fill="FFFFFF"/>
      <w:spacing w:line="240" w:lineRule="atLeast"/>
    </w:pPr>
    <w:rPr>
      <w:rFonts w:ascii="Times New Roman" w:hAnsi="Times New Roman"/>
      <w:sz w:val="11"/>
      <w:szCs w:val="11"/>
    </w:rPr>
  </w:style>
  <w:style w:type="paragraph" w:customStyle="1" w:styleId="191">
    <w:name w:val="Основной текст (19)"/>
    <w:basedOn w:val="a5"/>
    <w:link w:val="190"/>
    <w:uiPriority w:val="99"/>
    <w:qFormat/>
    <w:rsid w:val="0034194C"/>
    <w:pPr>
      <w:shd w:val="clear" w:color="auto" w:fill="FFFFFF"/>
      <w:spacing w:line="240" w:lineRule="atLeast"/>
    </w:pPr>
    <w:rPr>
      <w:rFonts w:ascii="David" w:hAnsi="Times New Roman" w:cs="David"/>
      <w:i/>
      <w:iCs/>
      <w:smallCaps/>
      <w:sz w:val="17"/>
      <w:szCs w:val="17"/>
      <w:lang w:val="en-US"/>
    </w:rPr>
  </w:style>
  <w:style w:type="paragraph" w:customStyle="1" w:styleId="241">
    <w:name w:val="Основной текст (24)"/>
    <w:basedOn w:val="a5"/>
    <w:link w:val="240"/>
    <w:uiPriority w:val="99"/>
    <w:qFormat/>
    <w:rsid w:val="0034194C"/>
    <w:pPr>
      <w:shd w:val="clear" w:color="auto" w:fill="FFFFFF"/>
      <w:spacing w:before="540" w:line="240" w:lineRule="atLeast"/>
      <w:jc w:val="both"/>
    </w:pPr>
    <w:rPr>
      <w:rFonts w:ascii="Times New Roman" w:hAnsi="Times New Roman"/>
      <w:i/>
      <w:iCs/>
      <w:spacing w:val="-20"/>
      <w:sz w:val="23"/>
      <w:szCs w:val="23"/>
      <w:lang w:val="en-US"/>
    </w:rPr>
  </w:style>
  <w:style w:type="paragraph" w:customStyle="1" w:styleId="251">
    <w:name w:val="Основной текст (25)"/>
    <w:basedOn w:val="a5"/>
    <w:link w:val="250"/>
    <w:uiPriority w:val="99"/>
    <w:qFormat/>
    <w:rsid w:val="0034194C"/>
    <w:pPr>
      <w:shd w:val="clear" w:color="auto" w:fill="FFFFFF"/>
      <w:spacing w:line="240" w:lineRule="atLeast"/>
      <w:jc w:val="both"/>
    </w:pPr>
    <w:rPr>
      <w:rFonts w:ascii="Times New Roman" w:hAnsi="Times New Roman"/>
      <w:sz w:val="10"/>
      <w:szCs w:val="10"/>
    </w:rPr>
  </w:style>
  <w:style w:type="paragraph" w:customStyle="1" w:styleId="49">
    <w:name w:val="Заголовок №4"/>
    <w:basedOn w:val="a5"/>
    <w:link w:val="48"/>
    <w:uiPriority w:val="99"/>
    <w:qFormat/>
    <w:rsid w:val="0034194C"/>
    <w:pPr>
      <w:shd w:val="clear" w:color="auto" w:fill="FFFFFF"/>
      <w:spacing w:line="240" w:lineRule="atLeast"/>
      <w:jc w:val="both"/>
      <w:outlineLvl w:val="3"/>
    </w:pPr>
    <w:rPr>
      <w:rFonts w:ascii="Times New Roman" w:hAnsi="Times New Roman"/>
      <w:i/>
      <w:iCs/>
      <w:sz w:val="23"/>
      <w:szCs w:val="23"/>
      <w:lang w:val="en-US"/>
    </w:rPr>
  </w:style>
  <w:style w:type="paragraph" w:customStyle="1" w:styleId="261">
    <w:name w:val="Основной текст (26)1"/>
    <w:basedOn w:val="a5"/>
    <w:link w:val="260"/>
    <w:uiPriority w:val="99"/>
    <w:qFormat/>
    <w:rsid w:val="0034194C"/>
    <w:pPr>
      <w:shd w:val="clear" w:color="auto" w:fill="FFFFFF"/>
      <w:spacing w:before="120" w:line="240" w:lineRule="atLeast"/>
    </w:pPr>
    <w:rPr>
      <w:rFonts w:ascii="Times New Roman" w:hAnsi="Times New Roman"/>
      <w:i/>
      <w:iCs/>
      <w:sz w:val="23"/>
      <w:szCs w:val="23"/>
    </w:rPr>
  </w:style>
  <w:style w:type="paragraph" w:customStyle="1" w:styleId="281">
    <w:name w:val="Основной текст (28)"/>
    <w:basedOn w:val="a5"/>
    <w:link w:val="280"/>
    <w:uiPriority w:val="99"/>
    <w:qFormat/>
    <w:rsid w:val="0034194C"/>
    <w:pPr>
      <w:shd w:val="clear" w:color="auto" w:fill="FFFFFF"/>
      <w:spacing w:line="240" w:lineRule="atLeast"/>
    </w:pPr>
    <w:rPr>
      <w:rFonts w:ascii="Times New Roman" w:hAnsi="Times New Roman"/>
      <w:sz w:val="21"/>
      <w:szCs w:val="21"/>
    </w:rPr>
  </w:style>
  <w:style w:type="paragraph" w:customStyle="1" w:styleId="271">
    <w:name w:val="Основной текст (27)"/>
    <w:basedOn w:val="a5"/>
    <w:link w:val="270"/>
    <w:uiPriority w:val="99"/>
    <w:qFormat/>
    <w:rsid w:val="0034194C"/>
    <w:pPr>
      <w:shd w:val="clear" w:color="auto" w:fill="FFFFFF"/>
      <w:spacing w:line="240" w:lineRule="atLeast"/>
    </w:pPr>
    <w:rPr>
      <w:rFonts w:ascii="Times New Roman" w:hAnsi="Times New Roman"/>
      <w:i/>
      <w:iCs/>
      <w:sz w:val="17"/>
      <w:szCs w:val="17"/>
    </w:rPr>
  </w:style>
  <w:style w:type="paragraph" w:customStyle="1" w:styleId="313">
    <w:name w:val="Подпись к таблице (3)1"/>
    <w:basedOn w:val="a5"/>
    <w:link w:val="3f"/>
    <w:uiPriority w:val="99"/>
    <w:qFormat/>
    <w:rsid w:val="0034194C"/>
    <w:pPr>
      <w:shd w:val="clear" w:color="auto" w:fill="FFFFFF"/>
      <w:spacing w:line="274" w:lineRule="exact"/>
    </w:pPr>
    <w:rPr>
      <w:rFonts w:ascii="Times New Roman" w:hAnsi="Times New Roman"/>
      <w:sz w:val="23"/>
      <w:szCs w:val="23"/>
    </w:rPr>
  </w:style>
  <w:style w:type="paragraph" w:customStyle="1" w:styleId="4c">
    <w:name w:val="Подпись к таблице (4)"/>
    <w:basedOn w:val="a5"/>
    <w:link w:val="4b"/>
    <w:uiPriority w:val="99"/>
    <w:qFormat/>
    <w:rsid w:val="0034194C"/>
    <w:pPr>
      <w:shd w:val="clear" w:color="auto" w:fill="FFFFFF"/>
      <w:spacing w:line="240" w:lineRule="atLeast"/>
    </w:pPr>
    <w:rPr>
      <w:rFonts w:ascii="Times New Roman" w:hAnsi="Times New Roman"/>
      <w:sz w:val="19"/>
      <w:szCs w:val="19"/>
    </w:rPr>
  </w:style>
  <w:style w:type="paragraph" w:customStyle="1" w:styleId="301">
    <w:name w:val="Основной текст (30)"/>
    <w:basedOn w:val="a5"/>
    <w:link w:val="300"/>
    <w:uiPriority w:val="99"/>
    <w:qFormat/>
    <w:rsid w:val="0034194C"/>
    <w:pPr>
      <w:shd w:val="clear" w:color="auto" w:fill="FFFFFF"/>
      <w:spacing w:line="240" w:lineRule="atLeast"/>
    </w:pPr>
    <w:rPr>
      <w:rFonts w:ascii="Times New Roman" w:hAnsi="Times New Roman"/>
      <w:i/>
      <w:iCs/>
      <w:sz w:val="17"/>
      <w:szCs w:val="17"/>
      <w:lang w:val="en-US"/>
    </w:rPr>
  </w:style>
  <w:style w:type="paragraph" w:customStyle="1" w:styleId="315">
    <w:name w:val="Основной текст (31)"/>
    <w:basedOn w:val="a5"/>
    <w:link w:val="314"/>
    <w:uiPriority w:val="99"/>
    <w:qFormat/>
    <w:rsid w:val="0034194C"/>
    <w:pPr>
      <w:shd w:val="clear" w:color="auto" w:fill="FFFFFF"/>
      <w:spacing w:before="60" w:after="60" w:line="240" w:lineRule="atLeast"/>
    </w:pPr>
    <w:rPr>
      <w:rFonts w:ascii="Sylfaen" w:hAnsi="Sylfaen" w:cs="Sylfaen"/>
      <w:sz w:val="11"/>
      <w:szCs w:val="11"/>
      <w:lang w:val="en-US"/>
    </w:rPr>
  </w:style>
  <w:style w:type="paragraph" w:customStyle="1" w:styleId="2f6">
    <w:name w:val="Заголовок №2"/>
    <w:basedOn w:val="a5"/>
    <w:link w:val="2f5"/>
    <w:uiPriority w:val="99"/>
    <w:qFormat/>
    <w:rsid w:val="0034194C"/>
    <w:pPr>
      <w:shd w:val="clear" w:color="auto" w:fill="FFFFFF"/>
      <w:spacing w:before="60" w:after="180" w:line="240" w:lineRule="atLeast"/>
      <w:outlineLvl w:val="1"/>
    </w:pPr>
    <w:rPr>
      <w:rFonts w:ascii="Times New Roman" w:hAnsi="Times New Roman"/>
      <w:sz w:val="16"/>
      <w:szCs w:val="16"/>
    </w:rPr>
  </w:style>
  <w:style w:type="paragraph" w:customStyle="1" w:styleId="3210">
    <w:name w:val="Основной текст (32)1"/>
    <w:basedOn w:val="a5"/>
    <w:link w:val="321"/>
    <w:uiPriority w:val="99"/>
    <w:qFormat/>
    <w:rsid w:val="0034194C"/>
    <w:pPr>
      <w:shd w:val="clear" w:color="auto" w:fill="FFFFFF"/>
      <w:spacing w:before="180" w:line="490" w:lineRule="exact"/>
    </w:pPr>
    <w:rPr>
      <w:rFonts w:ascii="Times New Roman" w:hAnsi="Times New Roman"/>
      <w:i/>
      <w:iCs/>
      <w:sz w:val="23"/>
      <w:szCs w:val="23"/>
    </w:rPr>
  </w:style>
  <w:style w:type="paragraph" w:customStyle="1" w:styleId="341">
    <w:name w:val="Основной текст (34)"/>
    <w:basedOn w:val="a5"/>
    <w:link w:val="340"/>
    <w:uiPriority w:val="99"/>
    <w:qFormat/>
    <w:rsid w:val="0034194C"/>
    <w:pPr>
      <w:shd w:val="clear" w:color="auto" w:fill="FFFFFF"/>
      <w:spacing w:before="60" w:line="240" w:lineRule="atLeast"/>
    </w:pPr>
    <w:rPr>
      <w:rFonts w:ascii="Times New Roman" w:hAnsi="Times New Roman"/>
      <w:i/>
      <w:iCs/>
      <w:sz w:val="15"/>
      <w:szCs w:val="15"/>
    </w:rPr>
  </w:style>
  <w:style w:type="paragraph" w:customStyle="1" w:styleId="351">
    <w:name w:val="Основной текст (35)"/>
    <w:basedOn w:val="a5"/>
    <w:link w:val="350"/>
    <w:uiPriority w:val="99"/>
    <w:qFormat/>
    <w:rsid w:val="0034194C"/>
    <w:pPr>
      <w:shd w:val="clear" w:color="auto" w:fill="FFFFFF"/>
      <w:spacing w:line="264" w:lineRule="exact"/>
    </w:pPr>
    <w:rPr>
      <w:rFonts w:ascii="Times New Roman" w:hAnsi="Times New Roman"/>
      <w:sz w:val="12"/>
      <w:szCs w:val="12"/>
      <w:lang w:val="en-US"/>
    </w:rPr>
  </w:style>
  <w:style w:type="paragraph" w:customStyle="1" w:styleId="332">
    <w:name w:val="Основной текст (33)"/>
    <w:basedOn w:val="a5"/>
    <w:link w:val="331"/>
    <w:uiPriority w:val="99"/>
    <w:qFormat/>
    <w:rsid w:val="0034194C"/>
    <w:pPr>
      <w:shd w:val="clear" w:color="auto" w:fill="FFFFFF"/>
      <w:spacing w:before="60" w:line="283" w:lineRule="exact"/>
    </w:pPr>
    <w:rPr>
      <w:rFonts w:ascii="Times New Roman" w:hAnsi="Times New Roman"/>
      <w:i/>
      <w:iCs/>
      <w:sz w:val="10"/>
      <w:szCs w:val="10"/>
      <w:lang w:val="en-US"/>
    </w:rPr>
  </w:style>
  <w:style w:type="paragraph" w:customStyle="1" w:styleId="361">
    <w:name w:val="Основной текст (36)"/>
    <w:basedOn w:val="a5"/>
    <w:link w:val="360"/>
    <w:uiPriority w:val="99"/>
    <w:qFormat/>
    <w:rsid w:val="0034194C"/>
    <w:pPr>
      <w:shd w:val="clear" w:color="auto" w:fill="FFFFFF"/>
      <w:spacing w:line="240" w:lineRule="atLeast"/>
    </w:pPr>
    <w:rPr>
      <w:rFonts w:ascii="Times New Roman" w:hAnsi="Times New Roman"/>
      <w:sz w:val="10"/>
      <w:szCs w:val="10"/>
      <w:lang w:val="en-US"/>
    </w:rPr>
  </w:style>
  <w:style w:type="paragraph" w:customStyle="1" w:styleId="371">
    <w:name w:val="Основной текст (37)"/>
    <w:basedOn w:val="a5"/>
    <w:link w:val="370"/>
    <w:uiPriority w:val="99"/>
    <w:qFormat/>
    <w:rsid w:val="0034194C"/>
    <w:pPr>
      <w:shd w:val="clear" w:color="auto" w:fill="FFFFFF"/>
      <w:spacing w:before="120" w:line="240" w:lineRule="atLeast"/>
    </w:pPr>
    <w:rPr>
      <w:rFonts w:ascii="Times New Roman" w:hAnsi="Times New Roman"/>
      <w:i/>
      <w:iCs/>
      <w:sz w:val="16"/>
      <w:szCs w:val="16"/>
    </w:rPr>
  </w:style>
  <w:style w:type="paragraph" w:customStyle="1" w:styleId="381">
    <w:name w:val="Основной текст (38)"/>
    <w:basedOn w:val="a5"/>
    <w:link w:val="380"/>
    <w:uiPriority w:val="99"/>
    <w:qFormat/>
    <w:rsid w:val="0034194C"/>
    <w:pPr>
      <w:shd w:val="clear" w:color="auto" w:fill="FFFFFF"/>
      <w:spacing w:line="240" w:lineRule="atLeast"/>
    </w:pPr>
    <w:rPr>
      <w:rFonts w:ascii="Sylfaen" w:hAnsi="Sylfaen" w:cs="Sylfaen"/>
      <w:sz w:val="11"/>
      <w:szCs w:val="11"/>
    </w:rPr>
  </w:style>
  <w:style w:type="paragraph" w:customStyle="1" w:styleId="391">
    <w:name w:val="Основной текст (39)"/>
    <w:basedOn w:val="a5"/>
    <w:link w:val="390"/>
    <w:uiPriority w:val="99"/>
    <w:qFormat/>
    <w:rsid w:val="0034194C"/>
    <w:pPr>
      <w:shd w:val="clear" w:color="auto" w:fill="FFFFFF"/>
      <w:spacing w:after="360" w:line="240" w:lineRule="atLeast"/>
    </w:pPr>
    <w:rPr>
      <w:rFonts w:ascii="Times New Roman" w:hAnsi="Times New Roman"/>
      <w:i/>
      <w:iCs/>
      <w:sz w:val="15"/>
      <w:szCs w:val="15"/>
      <w:lang w:val="en-US"/>
    </w:rPr>
  </w:style>
  <w:style w:type="paragraph" w:customStyle="1" w:styleId="401">
    <w:name w:val="Основной текст (40)"/>
    <w:basedOn w:val="a5"/>
    <w:link w:val="400"/>
    <w:uiPriority w:val="99"/>
    <w:qFormat/>
    <w:rsid w:val="0034194C"/>
    <w:pPr>
      <w:shd w:val="clear" w:color="auto" w:fill="FFFFFF"/>
      <w:spacing w:before="240" w:line="240" w:lineRule="atLeast"/>
    </w:pPr>
    <w:rPr>
      <w:rFonts w:ascii="Times New Roman" w:hAnsi="Times New Roman"/>
      <w:i/>
      <w:iCs/>
      <w:sz w:val="17"/>
      <w:szCs w:val="17"/>
    </w:rPr>
  </w:style>
  <w:style w:type="paragraph" w:customStyle="1" w:styleId="412">
    <w:name w:val="Основной текст (41)"/>
    <w:basedOn w:val="a5"/>
    <w:link w:val="411"/>
    <w:uiPriority w:val="99"/>
    <w:qFormat/>
    <w:rsid w:val="0034194C"/>
    <w:pPr>
      <w:shd w:val="clear" w:color="auto" w:fill="FFFFFF"/>
      <w:spacing w:after="120" w:line="240" w:lineRule="atLeast"/>
    </w:pPr>
    <w:rPr>
      <w:rFonts w:ascii="Times New Roman" w:hAnsi="Times New Roman"/>
      <w:sz w:val="12"/>
      <w:szCs w:val="12"/>
    </w:rPr>
  </w:style>
  <w:style w:type="paragraph" w:customStyle="1" w:styleId="421">
    <w:name w:val="Основной текст (42)"/>
    <w:basedOn w:val="a5"/>
    <w:link w:val="420"/>
    <w:uiPriority w:val="99"/>
    <w:qFormat/>
    <w:rsid w:val="0034194C"/>
    <w:pPr>
      <w:shd w:val="clear" w:color="auto" w:fill="FFFFFF"/>
      <w:spacing w:after="120" w:line="240" w:lineRule="atLeast"/>
    </w:pPr>
    <w:rPr>
      <w:rFonts w:ascii="Times New Roman" w:hAnsi="Times New Roman"/>
      <w:sz w:val="12"/>
      <w:szCs w:val="12"/>
      <w:lang w:val="en-US"/>
    </w:rPr>
  </w:style>
  <w:style w:type="paragraph" w:customStyle="1" w:styleId="431">
    <w:name w:val="Основной текст (43)"/>
    <w:basedOn w:val="a5"/>
    <w:link w:val="430"/>
    <w:uiPriority w:val="99"/>
    <w:qFormat/>
    <w:rsid w:val="0034194C"/>
    <w:pPr>
      <w:shd w:val="clear" w:color="auto" w:fill="FFFFFF"/>
      <w:spacing w:line="240" w:lineRule="atLeast"/>
    </w:pPr>
    <w:rPr>
      <w:rFonts w:ascii="Times New Roman" w:hAnsi="Times New Roman"/>
      <w:spacing w:val="-30"/>
      <w:sz w:val="27"/>
      <w:szCs w:val="27"/>
      <w:lang w:val="en-US"/>
    </w:rPr>
  </w:style>
  <w:style w:type="paragraph" w:customStyle="1" w:styleId="441">
    <w:name w:val="Основной текст (44)"/>
    <w:basedOn w:val="a5"/>
    <w:link w:val="440"/>
    <w:uiPriority w:val="99"/>
    <w:qFormat/>
    <w:rsid w:val="0034194C"/>
    <w:pPr>
      <w:shd w:val="clear" w:color="auto" w:fill="FFFFFF"/>
      <w:spacing w:line="240" w:lineRule="atLeast"/>
    </w:pPr>
    <w:rPr>
      <w:rFonts w:ascii="Times New Roman" w:hAnsi="Times New Roman"/>
      <w:i/>
      <w:iCs/>
      <w:sz w:val="21"/>
      <w:szCs w:val="21"/>
      <w:lang w:val="en-US"/>
    </w:rPr>
  </w:style>
  <w:style w:type="paragraph" w:customStyle="1" w:styleId="461">
    <w:name w:val="Основной текст (46)1"/>
    <w:basedOn w:val="a5"/>
    <w:link w:val="460"/>
    <w:uiPriority w:val="99"/>
    <w:qFormat/>
    <w:rsid w:val="0034194C"/>
    <w:pPr>
      <w:shd w:val="clear" w:color="auto" w:fill="FFFFFF"/>
      <w:spacing w:line="240" w:lineRule="atLeast"/>
    </w:pPr>
    <w:rPr>
      <w:rFonts w:ascii="Times New Roman" w:hAnsi="Times New Roman"/>
      <w:sz w:val="14"/>
      <w:szCs w:val="14"/>
    </w:rPr>
  </w:style>
  <w:style w:type="paragraph" w:customStyle="1" w:styleId="511">
    <w:name w:val="Подпись к таблице (5)1"/>
    <w:basedOn w:val="a5"/>
    <w:link w:val="5a"/>
    <w:uiPriority w:val="99"/>
    <w:qFormat/>
    <w:rsid w:val="0034194C"/>
    <w:pPr>
      <w:shd w:val="clear" w:color="auto" w:fill="FFFFFF"/>
      <w:spacing w:line="240" w:lineRule="atLeast"/>
    </w:pPr>
    <w:rPr>
      <w:rFonts w:ascii="Times New Roman" w:hAnsi="Times New Roman"/>
      <w:sz w:val="16"/>
      <w:szCs w:val="16"/>
    </w:rPr>
  </w:style>
  <w:style w:type="paragraph" w:customStyle="1" w:styleId="451">
    <w:name w:val="Основной текст (45)1"/>
    <w:basedOn w:val="a5"/>
    <w:link w:val="450"/>
    <w:uiPriority w:val="99"/>
    <w:qFormat/>
    <w:rsid w:val="0034194C"/>
    <w:pPr>
      <w:shd w:val="clear" w:color="auto" w:fill="FFFFFF"/>
      <w:spacing w:line="240" w:lineRule="atLeast"/>
    </w:pPr>
    <w:rPr>
      <w:rFonts w:ascii="Times New Roman" w:hAnsi="Times New Roman"/>
      <w:spacing w:val="-10"/>
      <w:sz w:val="79"/>
      <w:szCs w:val="79"/>
    </w:rPr>
  </w:style>
  <w:style w:type="paragraph" w:customStyle="1" w:styleId="611">
    <w:name w:val="Подпись к таблице (6)1"/>
    <w:basedOn w:val="a5"/>
    <w:link w:val="68"/>
    <w:uiPriority w:val="99"/>
    <w:qFormat/>
    <w:rsid w:val="0034194C"/>
    <w:pPr>
      <w:shd w:val="clear" w:color="auto" w:fill="FFFFFF"/>
      <w:spacing w:line="240" w:lineRule="atLeast"/>
    </w:pPr>
    <w:rPr>
      <w:rFonts w:ascii="Times New Roman" w:hAnsi="Times New Roman"/>
      <w:sz w:val="14"/>
      <w:szCs w:val="14"/>
    </w:rPr>
  </w:style>
  <w:style w:type="character" w:customStyle="1" w:styleId="affffff3">
    <w:name w:val="Название таблицы Знак"/>
    <w:basedOn w:val="a6"/>
    <w:rsid w:val="00B3341B"/>
    <w:rPr>
      <w:rFonts w:ascii="Times New Roman" w:eastAsia="Times New Roman" w:hAnsi="Times New Roman" w:cs="Arial"/>
      <w:b/>
      <w:sz w:val="24"/>
      <w:szCs w:val="20"/>
    </w:rPr>
  </w:style>
  <w:style w:type="paragraph" w:customStyle="1" w:styleId="affffff4">
    <w:name w:val="Текст документа"/>
    <w:basedOn w:val="18"/>
    <w:link w:val="affffff5"/>
    <w:qFormat/>
    <w:rsid w:val="0034194C"/>
    <w:pPr>
      <w:tabs>
        <w:tab w:val="clear" w:pos="567"/>
        <w:tab w:val="clear" w:pos="9770"/>
        <w:tab w:val="left" w:pos="0"/>
        <w:tab w:val="right" w:leader="dot" w:pos="10206"/>
      </w:tabs>
      <w:ind w:left="0" w:firstLine="567"/>
    </w:pPr>
    <w:rPr>
      <w:rFonts w:cs="Arial"/>
      <w:bCs/>
      <w:iCs/>
      <w:szCs w:val="24"/>
      <w:lang w:eastAsia="en-US"/>
    </w:rPr>
  </w:style>
  <w:style w:type="character" w:customStyle="1" w:styleId="affffff5">
    <w:name w:val="Текст документа Знак"/>
    <w:basedOn w:val="a6"/>
    <w:link w:val="affffff4"/>
    <w:rsid w:val="0034194C"/>
    <w:rPr>
      <w:rFonts w:ascii="Arial" w:hAnsi="Arial" w:cs="Arial"/>
      <w:bCs/>
      <w:iCs/>
      <w:noProof/>
      <w:sz w:val="24"/>
      <w:szCs w:val="24"/>
      <w:lang w:eastAsia="en-US"/>
    </w:rPr>
  </w:style>
  <w:style w:type="character" w:customStyle="1" w:styleId="FontStyle83">
    <w:name w:val="Font Style83"/>
    <w:uiPriority w:val="99"/>
    <w:rsid w:val="0034194C"/>
    <w:rPr>
      <w:rFonts w:ascii="Times New Roman" w:hAnsi="Times New Roman" w:cs="Times New Roman"/>
      <w:sz w:val="22"/>
      <w:szCs w:val="22"/>
    </w:rPr>
  </w:style>
  <w:style w:type="paragraph" w:customStyle="1" w:styleId="Style8">
    <w:name w:val="Style8"/>
    <w:basedOn w:val="a5"/>
    <w:uiPriority w:val="99"/>
    <w:qFormat/>
    <w:rsid w:val="0034194C"/>
    <w:pPr>
      <w:widowControl w:val="0"/>
      <w:suppressAutoHyphens/>
      <w:autoSpaceDE w:val="0"/>
      <w:spacing w:line="240" w:lineRule="auto"/>
      <w:textAlignment w:val="baseline"/>
    </w:pPr>
    <w:rPr>
      <w:rFonts w:ascii="Times New Roman" w:eastAsia="Calibri" w:hAnsi="Times New Roman"/>
      <w:kern w:val="1"/>
      <w:szCs w:val="24"/>
      <w:lang w:eastAsia="hi-IN" w:bidi="hi-IN"/>
    </w:rPr>
  </w:style>
  <w:style w:type="table" w:customStyle="1" w:styleId="413">
    <w:name w:val="Сетка таблицы41"/>
    <w:basedOn w:val="a7"/>
    <w:next w:val="af8"/>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c">
    <w:name w:val="Нет списка5"/>
    <w:next w:val="a8"/>
    <w:uiPriority w:val="99"/>
    <w:semiHidden/>
    <w:unhideWhenUsed/>
    <w:rsid w:val="0034194C"/>
  </w:style>
  <w:style w:type="table" w:customStyle="1" w:styleId="512">
    <w:name w:val="Сетка таблицы51"/>
    <w:basedOn w:val="a7"/>
    <w:next w:val="af8"/>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7"/>
    <w:next w:val="af8"/>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7"/>
    <w:next w:val="af8"/>
    <w:uiPriority w:val="59"/>
    <w:rsid w:val="0034194C"/>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a">
    <w:name w:val="Нет списка6"/>
    <w:next w:val="a8"/>
    <w:uiPriority w:val="99"/>
    <w:semiHidden/>
    <w:unhideWhenUsed/>
    <w:rsid w:val="0034194C"/>
  </w:style>
  <w:style w:type="table" w:customStyle="1" w:styleId="712">
    <w:name w:val="Сетка таблицы71"/>
    <w:basedOn w:val="a7"/>
    <w:next w:val="af8"/>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
    <w:name w:val="Сетка таблицы8"/>
    <w:basedOn w:val="a7"/>
    <w:next w:val="af8"/>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
    <w:basedOn w:val="a7"/>
    <w:next w:val="af8"/>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
    <w:name w:val="Сетка таблицы10"/>
    <w:basedOn w:val="a7"/>
    <w:next w:val="af8"/>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7"/>
    <w:next w:val="af8"/>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8">
    <w:name w:val="Нет списка7"/>
    <w:next w:val="a8"/>
    <w:uiPriority w:val="99"/>
    <w:semiHidden/>
    <w:unhideWhenUsed/>
    <w:rsid w:val="0034194C"/>
  </w:style>
  <w:style w:type="table" w:customStyle="1" w:styleId="134">
    <w:name w:val="Сетка таблицы13"/>
    <w:basedOn w:val="a7"/>
    <w:next w:val="af8"/>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8">
    <w:name w:val="Нет списка8"/>
    <w:next w:val="a8"/>
    <w:uiPriority w:val="99"/>
    <w:semiHidden/>
    <w:unhideWhenUsed/>
    <w:rsid w:val="00D263F5"/>
  </w:style>
  <w:style w:type="numbering" w:customStyle="1" w:styleId="124">
    <w:name w:val="Нет списка12"/>
    <w:next w:val="a8"/>
    <w:uiPriority w:val="99"/>
    <w:semiHidden/>
    <w:unhideWhenUsed/>
    <w:rsid w:val="00D263F5"/>
  </w:style>
  <w:style w:type="table" w:customStyle="1" w:styleId="-52">
    <w:name w:val="Светлая заливка - Акцент 52"/>
    <w:basedOn w:val="a7"/>
    <w:next w:val="-5"/>
    <w:uiPriority w:val="99"/>
    <w:rsid w:val="00D263F5"/>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5">
    <w:name w:val="Сетка таблицы14"/>
    <w:basedOn w:val="a7"/>
    <w:next w:val="af8"/>
    <w:uiPriority w:val="59"/>
    <w:rsid w:val="00D263F5"/>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4">
    <w:name w:val="Сетка таблицы15"/>
    <w:basedOn w:val="a7"/>
    <w:next w:val="af8"/>
    <w:uiPriority w:val="59"/>
    <w:rsid w:val="00D263F5"/>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511">
    <w:name w:val="Светлая заливка - Акцент 511"/>
    <w:basedOn w:val="a7"/>
    <w:next w:val="-5"/>
    <w:uiPriority w:val="99"/>
    <w:rsid w:val="00D263F5"/>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3">
    <w:name w:val="Нет списка22"/>
    <w:next w:val="a8"/>
    <w:uiPriority w:val="99"/>
    <w:semiHidden/>
    <w:unhideWhenUsed/>
    <w:rsid w:val="00D263F5"/>
  </w:style>
  <w:style w:type="numbering" w:customStyle="1" w:styleId="316">
    <w:name w:val="Нет списка31"/>
    <w:next w:val="a8"/>
    <w:uiPriority w:val="99"/>
    <w:semiHidden/>
    <w:unhideWhenUsed/>
    <w:rsid w:val="00D263F5"/>
  </w:style>
  <w:style w:type="table" w:customStyle="1" w:styleId="242">
    <w:name w:val="Сетка таблицы24"/>
    <w:basedOn w:val="a7"/>
    <w:next w:val="af8"/>
    <w:uiPriority w:val="59"/>
    <w:rsid w:val="00D263F5"/>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4">
    <w:name w:val="Нет списка41"/>
    <w:next w:val="a8"/>
    <w:uiPriority w:val="99"/>
    <w:semiHidden/>
    <w:unhideWhenUsed/>
    <w:rsid w:val="00D263F5"/>
  </w:style>
  <w:style w:type="table" w:customStyle="1" w:styleId="343">
    <w:name w:val="Сетка таблицы34"/>
    <w:basedOn w:val="a7"/>
    <w:next w:val="af8"/>
    <w:uiPriority w:val="59"/>
    <w:rsid w:val="00D263F5"/>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2">
    <w:name w:val="Сетка таблицы42"/>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
    <w:name w:val="Нет списка51"/>
    <w:next w:val="a8"/>
    <w:uiPriority w:val="99"/>
    <w:semiHidden/>
    <w:unhideWhenUsed/>
    <w:rsid w:val="00D263F5"/>
  </w:style>
  <w:style w:type="table" w:customStyle="1" w:styleId="521">
    <w:name w:val="Сетка таблицы52"/>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7"/>
    <w:next w:val="af8"/>
    <w:uiPriority w:val="59"/>
    <w:rsid w:val="00D263F5"/>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3">
    <w:name w:val="Нет списка61"/>
    <w:next w:val="a8"/>
    <w:uiPriority w:val="99"/>
    <w:semiHidden/>
    <w:unhideWhenUsed/>
    <w:rsid w:val="00D263F5"/>
  </w:style>
  <w:style w:type="table" w:customStyle="1" w:styleId="720">
    <w:name w:val="Сетка таблицы72"/>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
    <w:name w:val="Нет списка71"/>
    <w:next w:val="a8"/>
    <w:uiPriority w:val="99"/>
    <w:semiHidden/>
    <w:unhideWhenUsed/>
    <w:rsid w:val="00D263F5"/>
  </w:style>
  <w:style w:type="table" w:customStyle="1" w:styleId="1310">
    <w:name w:val="Сетка таблицы131"/>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8">
    <w:name w:val="Нет списка9"/>
    <w:next w:val="a8"/>
    <w:uiPriority w:val="99"/>
    <w:semiHidden/>
    <w:unhideWhenUsed/>
    <w:rsid w:val="00583D77"/>
  </w:style>
  <w:style w:type="numbering" w:customStyle="1" w:styleId="135">
    <w:name w:val="Нет списка13"/>
    <w:next w:val="a8"/>
    <w:uiPriority w:val="99"/>
    <w:semiHidden/>
    <w:unhideWhenUsed/>
    <w:rsid w:val="00583D77"/>
  </w:style>
  <w:style w:type="table" w:customStyle="1" w:styleId="162">
    <w:name w:val="Сетка таблицы16"/>
    <w:basedOn w:val="a7"/>
    <w:next w:val="af8"/>
    <w:uiPriority w:val="59"/>
    <w:rsid w:val="00583D7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
    <w:name w:val="Сетка таблицы17"/>
    <w:basedOn w:val="a7"/>
    <w:next w:val="af8"/>
    <w:uiPriority w:val="59"/>
    <w:rsid w:val="00583D77"/>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33">
    <w:name w:val="Нет списка23"/>
    <w:next w:val="a8"/>
    <w:uiPriority w:val="99"/>
    <w:semiHidden/>
    <w:unhideWhenUsed/>
    <w:rsid w:val="00583D77"/>
  </w:style>
  <w:style w:type="numbering" w:customStyle="1" w:styleId="325">
    <w:name w:val="Нет списка32"/>
    <w:next w:val="a8"/>
    <w:uiPriority w:val="99"/>
    <w:semiHidden/>
    <w:unhideWhenUsed/>
    <w:rsid w:val="00583D77"/>
  </w:style>
  <w:style w:type="table" w:customStyle="1" w:styleId="252">
    <w:name w:val="Сетка таблицы25"/>
    <w:basedOn w:val="a7"/>
    <w:next w:val="af8"/>
    <w:uiPriority w:val="59"/>
    <w:rsid w:val="00583D7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3">
    <w:name w:val="Нет списка42"/>
    <w:next w:val="a8"/>
    <w:uiPriority w:val="99"/>
    <w:semiHidden/>
    <w:unhideWhenUsed/>
    <w:rsid w:val="00583D77"/>
  </w:style>
  <w:style w:type="table" w:customStyle="1" w:styleId="353">
    <w:name w:val="Сетка таблицы35"/>
    <w:basedOn w:val="a7"/>
    <w:next w:val="af8"/>
    <w:uiPriority w:val="59"/>
    <w:rsid w:val="00583D7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2">
    <w:name w:val="Сетка таблицы43"/>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
    <w:name w:val="Нет списка52"/>
    <w:next w:val="a8"/>
    <w:uiPriority w:val="99"/>
    <w:semiHidden/>
    <w:unhideWhenUsed/>
    <w:rsid w:val="00583D77"/>
  </w:style>
  <w:style w:type="table" w:customStyle="1" w:styleId="530">
    <w:name w:val="Сетка таблицы53"/>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7"/>
    <w:next w:val="af8"/>
    <w:uiPriority w:val="59"/>
    <w:rsid w:val="00583D7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2">
    <w:name w:val="Нет списка62"/>
    <w:next w:val="a8"/>
    <w:uiPriority w:val="99"/>
    <w:semiHidden/>
    <w:unhideWhenUsed/>
    <w:rsid w:val="00583D77"/>
  </w:style>
  <w:style w:type="table" w:customStyle="1" w:styleId="750">
    <w:name w:val="Сетка таблицы75"/>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
    <w:name w:val="Нет списка72"/>
    <w:next w:val="a8"/>
    <w:uiPriority w:val="99"/>
    <w:semiHidden/>
    <w:unhideWhenUsed/>
    <w:rsid w:val="00583D77"/>
  </w:style>
  <w:style w:type="numbering" w:customStyle="1" w:styleId="105">
    <w:name w:val="Нет списка10"/>
    <w:next w:val="a8"/>
    <w:uiPriority w:val="99"/>
    <w:semiHidden/>
    <w:unhideWhenUsed/>
    <w:rsid w:val="00583D77"/>
  </w:style>
  <w:style w:type="numbering" w:customStyle="1" w:styleId="146">
    <w:name w:val="Нет списка14"/>
    <w:next w:val="a8"/>
    <w:uiPriority w:val="99"/>
    <w:semiHidden/>
    <w:unhideWhenUsed/>
    <w:rsid w:val="00583D77"/>
  </w:style>
  <w:style w:type="table" w:customStyle="1" w:styleId="182">
    <w:name w:val="Сетка таблицы18"/>
    <w:basedOn w:val="a7"/>
    <w:next w:val="af8"/>
    <w:uiPriority w:val="59"/>
    <w:rsid w:val="00583D7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2">
    <w:name w:val="Сетка таблицы19"/>
    <w:basedOn w:val="a7"/>
    <w:next w:val="af8"/>
    <w:uiPriority w:val="59"/>
    <w:rsid w:val="00583D77"/>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43">
    <w:name w:val="Нет списка24"/>
    <w:next w:val="a8"/>
    <w:uiPriority w:val="99"/>
    <w:semiHidden/>
    <w:unhideWhenUsed/>
    <w:rsid w:val="00583D77"/>
  </w:style>
  <w:style w:type="numbering" w:customStyle="1" w:styleId="334">
    <w:name w:val="Нет списка33"/>
    <w:next w:val="a8"/>
    <w:uiPriority w:val="99"/>
    <w:semiHidden/>
    <w:unhideWhenUsed/>
    <w:rsid w:val="00583D77"/>
  </w:style>
  <w:style w:type="table" w:customStyle="1" w:styleId="264">
    <w:name w:val="Сетка таблицы26"/>
    <w:basedOn w:val="a7"/>
    <w:next w:val="af8"/>
    <w:uiPriority w:val="59"/>
    <w:rsid w:val="00583D7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3">
    <w:name w:val="Нет списка43"/>
    <w:next w:val="a8"/>
    <w:uiPriority w:val="99"/>
    <w:semiHidden/>
    <w:unhideWhenUsed/>
    <w:rsid w:val="00583D77"/>
  </w:style>
  <w:style w:type="table" w:customStyle="1" w:styleId="362">
    <w:name w:val="Сетка таблицы36"/>
    <w:basedOn w:val="a7"/>
    <w:next w:val="af8"/>
    <w:uiPriority w:val="59"/>
    <w:rsid w:val="00583D7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2">
    <w:name w:val="Сетка таблицы44"/>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
    <w:name w:val="Нет списка53"/>
    <w:next w:val="a8"/>
    <w:uiPriority w:val="99"/>
    <w:semiHidden/>
    <w:unhideWhenUsed/>
    <w:rsid w:val="00583D77"/>
  </w:style>
  <w:style w:type="table" w:customStyle="1" w:styleId="540">
    <w:name w:val="Сетка таблицы54"/>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7"/>
    <w:next w:val="af8"/>
    <w:uiPriority w:val="59"/>
    <w:rsid w:val="00583D7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2">
    <w:name w:val="Нет списка63"/>
    <w:next w:val="a8"/>
    <w:uiPriority w:val="99"/>
    <w:semiHidden/>
    <w:unhideWhenUsed/>
    <w:rsid w:val="00583D77"/>
  </w:style>
  <w:style w:type="table" w:customStyle="1" w:styleId="760">
    <w:name w:val="Сетка таблицы76"/>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
    <w:name w:val="Нет списка73"/>
    <w:next w:val="a8"/>
    <w:uiPriority w:val="99"/>
    <w:semiHidden/>
    <w:unhideWhenUsed/>
    <w:rsid w:val="00583D77"/>
  </w:style>
  <w:style w:type="table" w:customStyle="1" w:styleId="770">
    <w:name w:val="Сетка таблицы77"/>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0">
    <w:name w:val="Сетка таблицы78"/>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
    <w:name w:val="Сетка таблицы79"/>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0">
    <w:name w:val="Сетка таблицы710"/>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
    <w:basedOn w:val="a7"/>
    <w:next w:val="af8"/>
    <w:uiPriority w:val="39"/>
    <w:rsid w:val="00FE02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Заглавие 1"/>
    <w:basedOn w:val="a8"/>
    <w:uiPriority w:val="99"/>
    <w:rsid w:val="000B677F"/>
    <w:pPr>
      <w:numPr>
        <w:numId w:val="10"/>
      </w:numPr>
    </w:pPr>
  </w:style>
  <w:style w:type="paragraph" w:customStyle="1" w:styleId="2f8">
    <w:name w:val="2"/>
    <w:basedOn w:val="a5"/>
    <w:next w:val="a5"/>
    <w:link w:val="affffff6"/>
    <w:qFormat/>
    <w:rsid w:val="001F076F"/>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affffff6">
    <w:name w:val="Заголовок Знак"/>
    <w:link w:val="2f8"/>
    <w:rsid w:val="001F076F"/>
    <w:rPr>
      <w:rFonts w:ascii="Cambria" w:eastAsia="Times New Roman" w:hAnsi="Cambria" w:cs="Times New Roman"/>
      <w:color w:val="17365D"/>
      <w:spacing w:val="5"/>
      <w:kern w:val="28"/>
      <w:sz w:val="52"/>
      <w:szCs w:val="52"/>
    </w:rPr>
  </w:style>
  <w:style w:type="paragraph" w:customStyle="1" w:styleId="msonormal0">
    <w:name w:val="msonormal"/>
    <w:basedOn w:val="a5"/>
    <w:qFormat/>
    <w:rsid w:val="001F076F"/>
    <w:pPr>
      <w:spacing w:before="100" w:beforeAutospacing="1" w:after="100" w:afterAutospacing="1" w:line="240" w:lineRule="auto"/>
    </w:pPr>
    <w:rPr>
      <w:rFonts w:ascii="Times New Roman" w:hAnsi="Times New Roman"/>
      <w:szCs w:val="24"/>
    </w:rPr>
  </w:style>
  <w:style w:type="paragraph" w:customStyle="1" w:styleId="font13">
    <w:name w:val="font13"/>
    <w:basedOn w:val="a5"/>
    <w:qFormat/>
    <w:rsid w:val="001F076F"/>
    <w:pPr>
      <w:spacing w:before="100" w:beforeAutospacing="1" w:after="100" w:afterAutospacing="1" w:line="240" w:lineRule="auto"/>
    </w:pPr>
    <w:rPr>
      <w:rFonts w:ascii="Times New Roman" w:hAnsi="Times New Roman"/>
      <w:b/>
      <w:bCs/>
      <w:sz w:val="20"/>
    </w:rPr>
  </w:style>
  <w:style w:type="paragraph" w:customStyle="1" w:styleId="font14">
    <w:name w:val="font14"/>
    <w:basedOn w:val="a5"/>
    <w:qFormat/>
    <w:rsid w:val="001F076F"/>
    <w:pPr>
      <w:spacing w:before="100" w:beforeAutospacing="1" w:after="100" w:afterAutospacing="1" w:line="240" w:lineRule="auto"/>
    </w:pPr>
    <w:rPr>
      <w:rFonts w:ascii="Times New Roman" w:hAnsi="Times New Roman"/>
      <w:i/>
      <w:iCs/>
      <w:sz w:val="16"/>
      <w:szCs w:val="16"/>
    </w:rPr>
  </w:style>
  <w:style w:type="paragraph" w:customStyle="1" w:styleId="font15">
    <w:name w:val="font15"/>
    <w:basedOn w:val="a5"/>
    <w:qFormat/>
    <w:rsid w:val="001F076F"/>
    <w:pPr>
      <w:spacing w:before="100" w:beforeAutospacing="1" w:after="100" w:afterAutospacing="1" w:line="240" w:lineRule="auto"/>
    </w:pPr>
    <w:rPr>
      <w:rFonts w:ascii="Times New Roman" w:hAnsi="Times New Roman"/>
      <w:i/>
      <w:iCs/>
      <w:sz w:val="18"/>
      <w:szCs w:val="18"/>
    </w:rPr>
  </w:style>
  <w:style w:type="paragraph" w:customStyle="1" w:styleId="font16">
    <w:name w:val="font16"/>
    <w:basedOn w:val="a5"/>
    <w:uiPriority w:val="99"/>
    <w:qFormat/>
    <w:rsid w:val="001F076F"/>
    <w:pPr>
      <w:spacing w:before="100" w:beforeAutospacing="1" w:after="100" w:afterAutospacing="1" w:line="240" w:lineRule="auto"/>
    </w:pPr>
    <w:rPr>
      <w:rFonts w:ascii="Times New Roman" w:hAnsi="Times New Roman"/>
      <w:sz w:val="18"/>
      <w:szCs w:val="18"/>
    </w:rPr>
  </w:style>
  <w:style w:type="paragraph" w:customStyle="1" w:styleId="1ffb">
    <w:name w:val="1"/>
    <w:basedOn w:val="a5"/>
    <w:next w:val="a5"/>
    <w:uiPriority w:val="99"/>
    <w:qFormat/>
    <w:rsid w:val="00330C36"/>
    <w:pPr>
      <w:pBdr>
        <w:bottom w:val="single" w:sz="8" w:space="4" w:color="4F81BD"/>
      </w:pBdr>
      <w:spacing w:after="300" w:line="240" w:lineRule="auto"/>
      <w:contextualSpacing/>
    </w:pPr>
    <w:rPr>
      <w:rFonts w:ascii="Cambria" w:hAnsi="Cambria"/>
      <w:color w:val="17365D"/>
      <w:spacing w:val="5"/>
      <w:kern w:val="28"/>
      <w:sz w:val="52"/>
      <w:szCs w:val="52"/>
    </w:rPr>
  </w:style>
  <w:style w:type="paragraph" w:customStyle="1" w:styleId="a3">
    <w:name w:val="Перечисление"/>
    <w:basedOn w:val="a0"/>
    <w:uiPriority w:val="99"/>
    <w:qFormat/>
    <w:rsid w:val="00AD27E8"/>
    <w:pPr>
      <w:numPr>
        <w:numId w:val="11"/>
      </w:numPr>
      <w:adjustRightInd w:val="0"/>
      <w:snapToGrid w:val="0"/>
      <w:spacing w:after="40" w:line="300" w:lineRule="auto"/>
      <w:ind w:left="1004" w:hanging="295"/>
      <w:contextualSpacing w:val="0"/>
    </w:pPr>
    <w:rPr>
      <w:rFonts w:eastAsia="MS Mincho"/>
      <w:sz w:val="28"/>
      <w:szCs w:val="22"/>
      <w:lang w:eastAsia="en-US"/>
    </w:rPr>
  </w:style>
  <w:style w:type="paragraph" w:customStyle="1" w:styleId="00">
    <w:name w:val="0.0 Текст"/>
    <w:basedOn w:val="a5"/>
    <w:link w:val="000"/>
    <w:qFormat/>
    <w:rsid w:val="00041ADF"/>
    <w:pPr>
      <w:snapToGrid w:val="0"/>
      <w:spacing w:before="40" w:after="400" w:line="300" w:lineRule="auto"/>
      <w:ind w:firstLine="709"/>
      <w:contextualSpacing/>
      <w:jc w:val="both"/>
    </w:pPr>
    <w:rPr>
      <w:rFonts w:ascii="Times New Roman" w:eastAsiaTheme="minorEastAsia" w:hAnsi="Times New Roman" w:cstheme="minorBidi"/>
      <w:sz w:val="28"/>
      <w:szCs w:val="22"/>
      <w:lang w:eastAsia="en-US"/>
    </w:rPr>
  </w:style>
  <w:style w:type="character" w:customStyle="1" w:styleId="000">
    <w:name w:val="0.0 Текст Знак"/>
    <w:basedOn w:val="a6"/>
    <w:link w:val="00"/>
    <w:rsid w:val="00041ADF"/>
    <w:rPr>
      <w:rFonts w:eastAsiaTheme="minorEastAsia" w:cstheme="minorBidi"/>
      <w:sz w:val="28"/>
      <w:szCs w:val="22"/>
      <w:lang w:eastAsia="en-US"/>
    </w:rPr>
  </w:style>
  <w:style w:type="numbering" w:customStyle="1" w:styleId="136">
    <w:name w:val="Раздел 1.3"/>
    <w:uiPriority w:val="99"/>
    <w:rsid w:val="00EB744B"/>
  </w:style>
  <w:style w:type="paragraph" w:customStyle="1" w:styleId="xl3409">
    <w:name w:val="xl3409"/>
    <w:basedOn w:val="a5"/>
    <w:uiPriority w:val="99"/>
    <w:qFormat/>
    <w:rsid w:val="00D10590"/>
    <w:pPr>
      <w:spacing w:before="100" w:beforeAutospacing="1" w:after="100" w:afterAutospacing="1" w:line="240" w:lineRule="auto"/>
      <w:textAlignment w:val="center"/>
    </w:pPr>
    <w:rPr>
      <w:rFonts w:ascii="Times New Roman" w:hAnsi="Times New Roman"/>
      <w:szCs w:val="24"/>
    </w:rPr>
  </w:style>
  <w:style w:type="paragraph" w:customStyle="1" w:styleId="xl3410">
    <w:name w:val="xl3410"/>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11">
    <w:name w:val="xl3411"/>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paragraph" w:customStyle="1" w:styleId="xl3412">
    <w:name w:val="xl3412"/>
    <w:basedOn w:val="a5"/>
    <w:uiPriority w:val="99"/>
    <w:qFormat/>
    <w:rsid w:val="00D10590"/>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13">
    <w:name w:val="xl3413"/>
    <w:basedOn w:val="a5"/>
    <w:uiPriority w:val="99"/>
    <w:qFormat/>
    <w:rsid w:val="00D10590"/>
    <w:pPr>
      <w:pBdr>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14">
    <w:name w:val="xl3414"/>
    <w:basedOn w:val="a5"/>
    <w:uiPriority w:val="99"/>
    <w:qFormat/>
    <w:rsid w:val="00D1059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paragraph" w:customStyle="1" w:styleId="xl3415">
    <w:name w:val="xl3415"/>
    <w:basedOn w:val="a5"/>
    <w:uiPriority w:val="99"/>
    <w:qFormat/>
    <w:rsid w:val="00D1059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paragraph" w:customStyle="1" w:styleId="xl3416">
    <w:name w:val="xl3416"/>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17">
    <w:name w:val="xl3417"/>
    <w:basedOn w:val="a5"/>
    <w:uiPriority w:val="99"/>
    <w:qFormat/>
    <w:rsid w:val="00D10590"/>
    <w:pPr>
      <w:spacing w:before="100" w:beforeAutospacing="1" w:after="100" w:afterAutospacing="1" w:line="240" w:lineRule="auto"/>
      <w:jc w:val="center"/>
      <w:textAlignment w:val="center"/>
    </w:pPr>
    <w:rPr>
      <w:rFonts w:ascii="Times New Roman" w:hAnsi="Times New Roman"/>
      <w:szCs w:val="24"/>
    </w:rPr>
  </w:style>
  <w:style w:type="paragraph" w:customStyle="1" w:styleId="xl3418">
    <w:name w:val="xl3418"/>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19">
    <w:name w:val="xl3419"/>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0"/>
    </w:rPr>
  </w:style>
  <w:style w:type="paragraph" w:customStyle="1" w:styleId="xl3420">
    <w:name w:val="xl3420"/>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paragraph" w:customStyle="1" w:styleId="xl3421">
    <w:name w:val="xl3421"/>
    <w:basedOn w:val="a5"/>
    <w:uiPriority w:val="99"/>
    <w:qFormat/>
    <w:rsid w:val="00D1059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22">
    <w:name w:val="xl3422"/>
    <w:basedOn w:val="a5"/>
    <w:uiPriority w:val="99"/>
    <w:qFormat/>
    <w:rsid w:val="00D10590"/>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23">
    <w:name w:val="xl3423"/>
    <w:basedOn w:val="a5"/>
    <w:uiPriority w:val="99"/>
    <w:qFormat/>
    <w:rsid w:val="00D105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24">
    <w:name w:val="xl3424"/>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25">
    <w:name w:val="xl3425"/>
    <w:basedOn w:val="a5"/>
    <w:uiPriority w:val="99"/>
    <w:qFormat/>
    <w:rsid w:val="00D1059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26">
    <w:name w:val="xl3426"/>
    <w:basedOn w:val="a5"/>
    <w:uiPriority w:val="99"/>
    <w:qFormat/>
    <w:rsid w:val="00D10590"/>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27">
    <w:name w:val="xl3427"/>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a">
    <w:name w:val="Кат_нумерованный"/>
    <w:basedOn w:val="afff5"/>
    <w:uiPriority w:val="99"/>
    <w:qFormat/>
    <w:rsid w:val="0018489B"/>
    <w:pPr>
      <w:numPr>
        <w:numId w:val="13"/>
      </w:numPr>
      <w:tabs>
        <w:tab w:val="left" w:pos="357"/>
      </w:tabs>
      <w:spacing w:line="276" w:lineRule="auto"/>
      <w:ind w:left="0" w:firstLine="709"/>
      <w:jc w:val="both"/>
    </w:pPr>
    <w:rPr>
      <w:rFonts w:ascii="Times New Roman" w:hAnsi="Times New Roman"/>
    </w:rPr>
  </w:style>
  <w:style w:type="paragraph" w:customStyle="1" w:styleId="xl3504">
    <w:name w:val="xl3504"/>
    <w:basedOn w:val="a5"/>
    <w:uiPriority w:val="99"/>
    <w:qFormat/>
    <w:rsid w:val="0018489B"/>
    <w:pPr>
      <w:spacing w:before="100" w:beforeAutospacing="1" w:after="100" w:afterAutospacing="1" w:line="240" w:lineRule="auto"/>
      <w:jc w:val="center"/>
      <w:textAlignment w:val="center"/>
    </w:pPr>
    <w:rPr>
      <w:rFonts w:ascii="Times New Roman" w:hAnsi="Times New Roman"/>
      <w:szCs w:val="24"/>
    </w:rPr>
  </w:style>
  <w:style w:type="paragraph" w:customStyle="1" w:styleId="xl3505">
    <w:name w:val="xl3505"/>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0"/>
    </w:rPr>
  </w:style>
  <w:style w:type="paragraph" w:customStyle="1" w:styleId="xl3506">
    <w:name w:val="xl350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3507">
    <w:name w:val="xl3507"/>
    <w:basedOn w:val="a5"/>
    <w:uiPriority w:val="99"/>
    <w:qFormat/>
    <w:rsid w:val="0018489B"/>
    <w:pPr>
      <w:spacing w:before="100" w:beforeAutospacing="1" w:after="100" w:afterAutospacing="1" w:line="240" w:lineRule="auto"/>
      <w:textAlignment w:val="center"/>
    </w:pPr>
    <w:rPr>
      <w:rFonts w:ascii="Times New Roman" w:hAnsi="Times New Roman"/>
      <w:szCs w:val="24"/>
    </w:rPr>
  </w:style>
  <w:style w:type="paragraph" w:customStyle="1" w:styleId="xl3508">
    <w:name w:val="xl3508"/>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0"/>
    </w:rPr>
  </w:style>
  <w:style w:type="paragraph" w:customStyle="1" w:styleId="xl3509">
    <w:name w:val="xl350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3510">
    <w:name w:val="xl3510"/>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0"/>
    </w:rPr>
  </w:style>
  <w:style w:type="numbering" w:customStyle="1" w:styleId="156">
    <w:name w:val="Нет списка15"/>
    <w:next w:val="a8"/>
    <w:uiPriority w:val="99"/>
    <w:semiHidden/>
    <w:unhideWhenUsed/>
    <w:rsid w:val="0018489B"/>
  </w:style>
  <w:style w:type="numbering" w:customStyle="1" w:styleId="163">
    <w:name w:val="Нет списка16"/>
    <w:next w:val="a8"/>
    <w:uiPriority w:val="99"/>
    <w:semiHidden/>
    <w:unhideWhenUsed/>
    <w:rsid w:val="0018489B"/>
  </w:style>
  <w:style w:type="character" w:customStyle="1" w:styleId="118">
    <w:name w:val="Заголовок 1 Знак1"/>
    <w:aliases w:val="Заголовок 1 Знак Знак Знак2,Заголовок 1 Знак Знак Знак Знак1,Заголовок 1 уровень Знак1,Название главы с нумерацией Знак1,Заголовок 1 (табл) Знак,заголовок 1 Знак1,заголовок 1 Знак Знак,Заголовок 1 Знак2 Знак,Заголовок 1 Знак1 Знак Знак"/>
    <w:basedOn w:val="a6"/>
    <w:uiPriority w:val="9"/>
    <w:qFormat/>
    <w:rsid w:val="0018489B"/>
    <w:rPr>
      <w:rFonts w:asciiTheme="majorHAnsi" w:eastAsiaTheme="majorEastAsia" w:hAnsiTheme="majorHAnsi" w:cstheme="majorBidi"/>
      <w:b/>
      <w:bCs/>
      <w:color w:val="365F91" w:themeColor="accent1" w:themeShade="BF"/>
      <w:sz w:val="28"/>
      <w:szCs w:val="28"/>
    </w:rPr>
  </w:style>
  <w:style w:type="character" w:customStyle="1" w:styleId="217">
    <w:name w:val="Заголовок 2 Знак1"/>
    <w:aliases w:val="Знак2 Знак2,Знак2 Знак Знак1"/>
    <w:basedOn w:val="a6"/>
    <w:uiPriority w:val="9"/>
    <w:semiHidden/>
    <w:rsid w:val="0018489B"/>
    <w:rPr>
      <w:rFonts w:asciiTheme="majorHAnsi" w:eastAsiaTheme="majorEastAsia" w:hAnsiTheme="majorHAnsi" w:cstheme="majorBidi"/>
      <w:b/>
      <w:bCs/>
      <w:color w:val="4F81BD" w:themeColor="accent1"/>
      <w:sz w:val="26"/>
      <w:szCs w:val="26"/>
    </w:rPr>
  </w:style>
  <w:style w:type="character" w:customStyle="1" w:styleId="afff8">
    <w:name w:val="Обычный (веб) Знак"/>
    <w:aliases w:val="Обычный (Web)1 Знак,Обычный (веб)1 Знак,Обычный (веб)11 Знак,Обычный (Web) Знак"/>
    <w:link w:val="afff7"/>
    <w:uiPriority w:val="39"/>
    <w:locked/>
    <w:rsid w:val="0018489B"/>
    <w:rPr>
      <w:bCs/>
      <w:sz w:val="24"/>
      <w:szCs w:val="24"/>
    </w:rPr>
  </w:style>
  <w:style w:type="paragraph" w:customStyle="1" w:styleId="61">
    <w:name w:val="Заголовок 6.1"/>
    <w:basedOn w:val="2"/>
    <w:uiPriority w:val="99"/>
    <w:qFormat/>
    <w:rsid w:val="0018489B"/>
    <w:pPr>
      <w:keepNext/>
      <w:numPr>
        <w:ilvl w:val="0"/>
        <w:numId w:val="15"/>
      </w:numPr>
      <w:spacing w:before="240" w:after="60"/>
      <w:jc w:val="left"/>
    </w:pPr>
    <w:rPr>
      <w:bCs/>
      <w:iCs/>
      <w:sz w:val="28"/>
      <w:szCs w:val="28"/>
    </w:rPr>
  </w:style>
  <w:style w:type="paragraph" w:customStyle="1" w:styleId="affffff7">
    <w:name w:val="для Табл_Кат"/>
    <w:basedOn w:val="a5"/>
    <w:next w:val="a5"/>
    <w:uiPriority w:val="99"/>
    <w:qFormat/>
    <w:rsid w:val="0018489B"/>
    <w:pPr>
      <w:spacing w:line="240" w:lineRule="auto"/>
      <w:jc w:val="center"/>
    </w:pPr>
    <w:rPr>
      <w:rFonts w:ascii="Times New Roman" w:hAnsi="Times New Roman"/>
      <w:color w:val="000000"/>
      <w:sz w:val="20"/>
    </w:rPr>
  </w:style>
  <w:style w:type="paragraph" w:customStyle="1" w:styleId="xl11417">
    <w:name w:val="xl11417"/>
    <w:basedOn w:val="a5"/>
    <w:uiPriority w:val="99"/>
    <w:qFormat/>
    <w:rsid w:val="0018489B"/>
    <w:pPr>
      <w:spacing w:before="100" w:beforeAutospacing="1" w:after="100" w:afterAutospacing="1" w:line="240" w:lineRule="auto"/>
    </w:pPr>
    <w:rPr>
      <w:rFonts w:ascii="Times New Roman" w:hAnsi="Times New Roman"/>
      <w:sz w:val="20"/>
    </w:rPr>
  </w:style>
  <w:style w:type="paragraph" w:customStyle="1" w:styleId="xl11418">
    <w:name w:val="xl11418"/>
    <w:basedOn w:val="a5"/>
    <w:uiPriority w:val="99"/>
    <w:qFormat/>
    <w:rsid w:val="0018489B"/>
    <w:pPr>
      <w:spacing w:before="100" w:beforeAutospacing="1" w:after="100" w:afterAutospacing="1" w:line="240" w:lineRule="auto"/>
      <w:jc w:val="center"/>
    </w:pPr>
    <w:rPr>
      <w:rFonts w:ascii="Times New Roman" w:hAnsi="Times New Roman"/>
      <w:b/>
      <w:bCs/>
      <w:sz w:val="20"/>
    </w:rPr>
  </w:style>
  <w:style w:type="paragraph" w:customStyle="1" w:styleId="xl11419">
    <w:name w:val="xl1141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11420">
    <w:name w:val="xl11420"/>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11421">
    <w:name w:val="xl11421"/>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11422">
    <w:name w:val="xl11422"/>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i/>
      <w:iCs/>
      <w:sz w:val="20"/>
    </w:rPr>
  </w:style>
  <w:style w:type="paragraph" w:customStyle="1" w:styleId="xl11423">
    <w:name w:val="xl11423"/>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41">
    <w:name w:val="xl241"/>
    <w:basedOn w:val="a5"/>
    <w:uiPriority w:val="99"/>
    <w:qFormat/>
    <w:rsid w:val="0018489B"/>
    <w:pPr>
      <w:pBdr>
        <w:left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42">
    <w:name w:val="xl242"/>
    <w:basedOn w:val="a5"/>
    <w:uiPriority w:val="99"/>
    <w:qFormat/>
    <w:rsid w:val="0018489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43">
    <w:name w:val="xl243"/>
    <w:basedOn w:val="a5"/>
    <w:uiPriority w:val="99"/>
    <w:qFormat/>
    <w:rsid w:val="0018489B"/>
    <w:pPr>
      <w:shd w:val="clear" w:color="auto" w:fill="BFBFBF"/>
      <w:spacing w:before="100" w:beforeAutospacing="1" w:after="100" w:afterAutospacing="1" w:line="240" w:lineRule="auto"/>
      <w:jc w:val="center"/>
    </w:pPr>
    <w:rPr>
      <w:rFonts w:ascii="Times New Roman" w:hAnsi="Times New Roman"/>
      <w:b/>
      <w:bCs/>
      <w:sz w:val="20"/>
    </w:rPr>
  </w:style>
  <w:style w:type="paragraph" w:customStyle="1" w:styleId="xl244">
    <w:name w:val="xl244"/>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i/>
      <w:iCs/>
      <w:sz w:val="20"/>
    </w:rPr>
  </w:style>
  <w:style w:type="paragraph" w:customStyle="1" w:styleId="xl245">
    <w:name w:val="xl245"/>
    <w:basedOn w:val="a5"/>
    <w:uiPriority w:val="99"/>
    <w:qFormat/>
    <w:rsid w:val="0018489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46">
    <w:name w:val="xl246"/>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247">
    <w:name w:val="xl247"/>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i/>
      <w:iCs/>
      <w:sz w:val="20"/>
    </w:rPr>
  </w:style>
  <w:style w:type="paragraph" w:customStyle="1" w:styleId="xl248">
    <w:name w:val="xl248"/>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249">
    <w:name w:val="xl24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50">
    <w:name w:val="xl250"/>
    <w:basedOn w:val="a5"/>
    <w:uiPriority w:val="99"/>
    <w:qFormat/>
    <w:rsid w:val="0018489B"/>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hAnsi="Times New Roman"/>
      <w:b/>
      <w:bCs/>
      <w:sz w:val="20"/>
    </w:rPr>
  </w:style>
  <w:style w:type="paragraph" w:customStyle="1" w:styleId="xl251">
    <w:name w:val="xl251"/>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i/>
      <w:iCs/>
      <w:sz w:val="20"/>
      <w:u w:val="single"/>
    </w:rPr>
  </w:style>
  <w:style w:type="paragraph" w:customStyle="1" w:styleId="xl252">
    <w:name w:val="xl252"/>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53">
    <w:name w:val="xl253"/>
    <w:basedOn w:val="a5"/>
    <w:uiPriority w:val="99"/>
    <w:qFormat/>
    <w:rsid w:val="0018489B"/>
    <w:pPr>
      <w:pBdr>
        <w:left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54">
    <w:name w:val="xl254"/>
    <w:basedOn w:val="a5"/>
    <w:uiPriority w:val="99"/>
    <w:qFormat/>
    <w:rsid w:val="0018489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55">
    <w:name w:val="xl255"/>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i/>
      <w:iCs/>
      <w:sz w:val="20"/>
    </w:rPr>
  </w:style>
  <w:style w:type="paragraph" w:customStyle="1" w:styleId="xl256">
    <w:name w:val="xl256"/>
    <w:basedOn w:val="a5"/>
    <w:uiPriority w:val="99"/>
    <w:qFormat/>
    <w:rsid w:val="0018489B"/>
    <w:pPr>
      <w:pBdr>
        <w:top w:val="single" w:sz="4" w:space="0" w:color="auto"/>
        <w:left w:val="single" w:sz="4" w:space="0" w:color="auto"/>
        <w:bottom w:val="single" w:sz="4" w:space="0" w:color="auto"/>
        <w:right w:val="single" w:sz="4" w:space="0" w:color="auto"/>
      </w:pBdr>
      <w:shd w:val="clear" w:color="auto" w:fill="D7E4BC"/>
      <w:spacing w:before="100" w:beforeAutospacing="1" w:after="100" w:afterAutospacing="1" w:line="240" w:lineRule="auto"/>
      <w:jc w:val="center"/>
    </w:pPr>
    <w:rPr>
      <w:rFonts w:ascii="Times New Roman" w:hAnsi="Times New Roman"/>
      <w:b/>
      <w:bCs/>
      <w:sz w:val="20"/>
    </w:rPr>
  </w:style>
  <w:style w:type="paragraph" w:customStyle="1" w:styleId="218">
    <w:name w:val="Основной текст (2)1"/>
    <w:basedOn w:val="a5"/>
    <w:uiPriority w:val="99"/>
    <w:qFormat/>
    <w:rsid w:val="0018489B"/>
    <w:pPr>
      <w:widowControl w:val="0"/>
      <w:shd w:val="clear" w:color="auto" w:fill="FFFFFF"/>
      <w:spacing w:line="274" w:lineRule="exact"/>
      <w:jc w:val="both"/>
    </w:pPr>
    <w:rPr>
      <w:rFonts w:ascii="Times New Roman" w:hAnsi="Times New Roman"/>
      <w:color w:val="000000"/>
      <w:szCs w:val="24"/>
      <w:lang w:bidi="ru-RU"/>
    </w:rPr>
  </w:style>
  <w:style w:type="character" w:customStyle="1" w:styleId="6b">
    <w:name w:val="Заголовок №6_"/>
    <w:basedOn w:val="a6"/>
    <w:link w:val="6c"/>
    <w:locked/>
    <w:rsid w:val="0018489B"/>
    <w:rPr>
      <w:b/>
      <w:bCs/>
      <w:sz w:val="28"/>
      <w:szCs w:val="28"/>
      <w:shd w:val="clear" w:color="auto" w:fill="FFFFFF"/>
    </w:rPr>
  </w:style>
  <w:style w:type="paragraph" w:customStyle="1" w:styleId="6c">
    <w:name w:val="Заголовок №6"/>
    <w:basedOn w:val="a5"/>
    <w:link w:val="6b"/>
    <w:qFormat/>
    <w:rsid w:val="0018489B"/>
    <w:pPr>
      <w:widowControl w:val="0"/>
      <w:shd w:val="clear" w:color="auto" w:fill="FFFFFF"/>
      <w:spacing w:after="240" w:line="0" w:lineRule="atLeast"/>
      <w:outlineLvl w:val="5"/>
    </w:pPr>
    <w:rPr>
      <w:rFonts w:ascii="Times New Roman" w:hAnsi="Times New Roman"/>
      <w:b/>
      <w:bCs/>
      <w:sz w:val="28"/>
      <w:szCs w:val="28"/>
    </w:rPr>
  </w:style>
  <w:style w:type="paragraph" w:customStyle="1" w:styleId="a2">
    <w:name w:val="Маркированный кат"/>
    <w:basedOn w:val="afa"/>
    <w:next w:val="a5"/>
    <w:uiPriority w:val="99"/>
    <w:qFormat/>
    <w:rsid w:val="0018489B"/>
    <w:pPr>
      <w:numPr>
        <w:numId w:val="16"/>
      </w:numPr>
      <w:spacing w:after="60" w:line="240" w:lineRule="auto"/>
      <w:jc w:val="both"/>
    </w:pPr>
    <w:rPr>
      <w:rFonts w:ascii="Times New Roman" w:eastAsia="Calibri" w:hAnsi="Times New Roman"/>
      <w:szCs w:val="22"/>
      <w:lang w:eastAsia="en-US"/>
    </w:rPr>
  </w:style>
  <w:style w:type="paragraph" w:customStyle="1" w:styleId="S1">
    <w:name w:val="S_Заголовок 1"/>
    <w:basedOn w:val="a5"/>
    <w:uiPriority w:val="99"/>
    <w:qFormat/>
    <w:rsid w:val="0018489B"/>
    <w:pPr>
      <w:numPr>
        <w:numId w:val="17"/>
      </w:numPr>
      <w:jc w:val="center"/>
    </w:pPr>
    <w:rPr>
      <w:rFonts w:ascii="Times New Roman" w:hAnsi="Times New Roman"/>
      <w:b/>
      <w:caps/>
      <w:szCs w:val="24"/>
    </w:rPr>
  </w:style>
  <w:style w:type="paragraph" w:customStyle="1" w:styleId="2413pt">
    <w:name w:val="Основной текст (24) + 13 pt"/>
    <w:basedOn w:val="a1"/>
    <w:uiPriority w:val="99"/>
    <w:qFormat/>
    <w:rsid w:val="0018489B"/>
    <w:pPr>
      <w:numPr>
        <w:numId w:val="0"/>
      </w:numPr>
      <w:ind w:firstLine="709"/>
    </w:pPr>
    <w:rPr>
      <w:szCs w:val="20"/>
    </w:rPr>
  </w:style>
  <w:style w:type="paragraph" w:customStyle="1" w:styleId="S2">
    <w:name w:val="S_Заголовок 2"/>
    <w:basedOn w:val="2"/>
    <w:autoRedefine/>
    <w:uiPriority w:val="99"/>
    <w:qFormat/>
    <w:rsid w:val="0018489B"/>
    <w:pPr>
      <w:numPr>
        <w:numId w:val="17"/>
      </w:numPr>
      <w:spacing w:before="0" w:line="360" w:lineRule="auto"/>
      <w:ind w:right="194" w:firstLine="0"/>
      <w:jc w:val="left"/>
    </w:pPr>
    <w:rPr>
      <w:sz w:val="28"/>
      <w:szCs w:val="28"/>
      <w:u w:val="single"/>
    </w:rPr>
  </w:style>
  <w:style w:type="paragraph" w:customStyle="1" w:styleId="S4">
    <w:name w:val="S_Заголовок 4"/>
    <w:basedOn w:val="4"/>
    <w:autoRedefine/>
    <w:uiPriority w:val="99"/>
    <w:qFormat/>
    <w:rsid w:val="0018489B"/>
    <w:pPr>
      <w:keepNext w:val="0"/>
      <w:numPr>
        <w:numId w:val="17"/>
      </w:numPr>
      <w:spacing w:before="0" w:after="0"/>
    </w:pPr>
    <w:rPr>
      <w:rFonts w:ascii="Times New Roman" w:hAnsi="Times New Roman"/>
      <w:b w:val="0"/>
      <w:i/>
      <w:sz w:val="24"/>
      <w:szCs w:val="24"/>
    </w:rPr>
  </w:style>
  <w:style w:type="paragraph" w:customStyle="1" w:styleId="xl32171">
    <w:name w:val="xl32171"/>
    <w:basedOn w:val="a5"/>
    <w:uiPriority w:val="99"/>
    <w:qFormat/>
    <w:rsid w:val="0018489B"/>
    <w:pPr>
      <w:shd w:val="clear" w:color="auto" w:fill="FFFF00"/>
      <w:spacing w:before="100" w:beforeAutospacing="1" w:after="100" w:afterAutospacing="1" w:line="240" w:lineRule="auto"/>
    </w:pPr>
    <w:rPr>
      <w:rFonts w:ascii="Times New Roman" w:hAnsi="Times New Roman"/>
      <w:sz w:val="20"/>
    </w:rPr>
  </w:style>
  <w:style w:type="paragraph" w:customStyle="1" w:styleId="xl32172">
    <w:name w:val="xl32172"/>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32173">
    <w:name w:val="xl32173"/>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32174">
    <w:name w:val="xl32174"/>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32175">
    <w:name w:val="xl32175"/>
    <w:basedOn w:val="a5"/>
    <w:uiPriority w:val="99"/>
    <w:qFormat/>
    <w:rsid w:val="0018489B"/>
    <w:pPr>
      <w:spacing w:before="100" w:beforeAutospacing="1" w:after="100" w:afterAutospacing="1" w:line="240" w:lineRule="auto"/>
    </w:pPr>
    <w:rPr>
      <w:rFonts w:ascii="Times New Roman" w:hAnsi="Times New Roman"/>
      <w:sz w:val="20"/>
    </w:rPr>
  </w:style>
  <w:style w:type="paragraph" w:customStyle="1" w:styleId="xl32176">
    <w:name w:val="xl32176"/>
    <w:basedOn w:val="a5"/>
    <w:uiPriority w:val="99"/>
    <w:qFormat/>
    <w:rsid w:val="0018489B"/>
    <w:pPr>
      <w:spacing w:before="100" w:beforeAutospacing="1" w:after="100" w:afterAutospacing="1" w:line="240" w:lineRule="auto"/>
    </w:pPr>
    <w:rPr>
      <w:rFonts w:ascii="Times New Roman" w:hAnsi="Times New Roman"/>
      <w:sz w:val="20"/>
    </w:rPr>
  </w:style>
  <w:style w:type="paragraph" w:customStyle="1" w:styleId="xl32177">
    <w:name w:val="xl32177"/>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32178">
    <w:name w:val="xl32178"/>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32179">
    <w:name w:val="xl3217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32180">
    <w:name w:val="xl32180"/>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32181">
    <w:name w:val="xl32181"/>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32182">
    <w:name w:val="xl32182"/>
    <w:basedOn w:val="a5"/>
    <w:uiPriority w:val="99"/>
    <w:qFormat/>
    <w:rsid w:val="0018489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32183">
    <w:name w:val="xl32183"/>
    <w:basedOn w:val="a5"/>
    <w:uiPriority w:val="99"/>
    <w:qFormat/>
    <w:rsid w:val="0018489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32184">
    <w:name w:val="xl32184"/>
    <w:basedOn w:val="a5"/>
    <w:uiPriority w:val="99"/>
    <w:qFormat/>
    <w:rsid w:val="0018489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32185">
    <w:name w:val="xl32185"/>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2264">
    <w:name w:val="xl2264"/>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65">
    <w:name w:val="xl2265"/>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66">
    <w:name w:val="xl2266"/>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67">
    <w:name w:val="xl2267"/>
    <w:basedOn w:val="a5"/>
    <w:uiPriority w:val="99"/>
    <w:qFormat/>
    <w:rsid w:val="0018489B"/>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68">
    <w:name w:val="xl2268"/>
    <w:basedOn w:val="a5"/>
    <w:uiPriority w:val="99"/>
    <w:qFormat/>
    <w:rsid w:val="0018489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269">
    <w:name w:val="xl226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szCs w:val="24"/>
    </w:rPr>
  </w:style>
  <w:style w:type="paragraph" w:customStyle="1" w:styleId="xl2270">
    <w:name w:val="xl2270"/>
    <w:basedOn w:val="a5"/>
    <w:uiPriority w:val="99"/>
    <w:qFormat/>
    <w:rsid w:val="0018489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271">
    <w:name w:val="xl2271"/>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72">
    <w:name w:val="xl2272"/>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73">
    <w:name w:val="xl2273"/>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74">
    <w:name w:val="xl2274"/>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275">
    <w:name w:val="xl2275"/>
    <w:basedOn w:val="a5"/>
    <w:uiPriority w:val="99"/>
    <w:qFormat/>
    <w:rsid w:val="0018489B"/>
    <w:pPr>
      <w:pBdr>
        <w:top w:val="single" w:sz="4" w:space="0" w:color="auto"/>
        <w:left w:val="single" w:sz="8"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276">
    <w:name w:val="xl227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277">
    <w:name w:val="xl2277"/>
    <w:basedOn w:val="a5"/>
    <w:uiPriority w:val="99"/>
    <w:qFormat/>
    <w:rsid w:val="0018489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278">
    <w:name w:val="xl2278"/>
    <w:basedOn w:val="a5"/>
    <w:uiPriority w:val="99"/>
    <w:qFormat/>
    <w:rsid w:val="0018489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279">
    <w:name w:val="xl2279"/>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280">
    <w:name w:val="xl2280"/>
    <w:basedOn w:val="a5"/>
    <w:uiPriority w:val="99"/>
    <w:qFormat/>
    <w:rsid w:val="0018489B"/>
    <w:pPr>
      <w:pBdr>
        <w:top w:val="single" w:sz="4" w:space="0" w:color="auto"/>
        <w:left w:val="single" w:sz="8"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281">
    <w:name w:val="xl2281"/>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282">
    <w:name w:val="xl2282"/>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283">
    <w:name w:val="xl2283"/>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284">
    <w:name w:val="xl2284"/>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285">
    <w:name w:val="xl2285"/>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286">
    <w:name w:val="xl228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287">
    <w:name w:val="xl2287"/>
    <w:basedOn w:val="a5"/>
    <w:uiPriority w:val="99"/>
    <w:qFormat/>
    <w:rsid w:val="0018489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37">
    <w:name w:val="xl2337"/>
    <w:basedOn w:val="a5"/>
    <w:uiPriority w:val="99"/>
    <w:qFormat/>
    <w:rsid w:val="0018489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2338">
    <w:name w:val="xl2338"/>
    <w:basedOn w:val="a5"/>
    <w:uiPriority w:val="99"/>
    <w:qFormat/>
    <w:rsid w:val="0018489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szCs w:val="24"/>
    </w:rPr>
  </w:style>
  <w:style w:type="paragraph" w:customStyle="1" w:styleId="xl2339">
    <w:name w:val="xl233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340">
    <w:name w:val="xl2340"/>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341">
    <w:name w:val="xl2341"/>
    <w:basedOn w:val="a5"/>
    <w:uiPriority w:val="99"/>
    <w:qFormat/>
    <w:rsid w:val="0018489B"/>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42">
    <w:name w:val="xl2342"/>
    <w:basedOn w:val="a5"/>
    <w:uiPriority w:val="99"/>
    <w:qFormat/>
    <w:rsid w:val="0018489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343">
    <w:name w:val="xl2343"/>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344">
    <w:name w:val="xl2344"/>
    <w:basedOn w:val="a5"/>
    <w:uiPriority w:val="99"/>
    <w:qFormat/>
    <w:rsid w:val="0018489B"/>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45">
    <w:name w:val="xl2345"/>
    <w:basedOn w:val="a5"/>
    <w:uiPriority w:val="99"/>
    <w:qFormat/>
    <w:rsid w:val="0018489B"/>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46">
    <w:name w:val="xl234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47">
    <w:name w:val="xl2347"/>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48">
    <w:name w:val="xl2348"/>
    <w:basedOn w:val="a5"/>
    <w:uiPriority w:val="99"/>
    <w:qFormat/>
    <w:rsid w:val="0018489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49">
    <w:name w:val="xl2349"/>
    <w:basedOn w:val="a5"/>
    <w:uiPriority w:val="99"/>
    <w:qFormat/>
    <w:rsid w:val="0018489B"/>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50">
    <w:name w:val="xl2350"/>
    <w:basedOn w:val="a5"/>
    <w:uiPriority w:val="99"/>
    <w:qFormat/>
    <w:rsid w:val="0018489B"/>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Times New Roman" w:hAnsi="Times New Roman"/>
      <w:szCs w:val="24"/>
    </w:rPr>
  </w:style>
  <w:style w:type="paragraph" w:customStyle="1" w:styleId="xl2351">
    <w:name w:val="xl2351"/>
    <w:basedOn w:val="a5"/>
    <w:uiPriority w:val="99"/>
    <w:qFormat/>
    <w:rsid w:val="0018489B"/>
    <w:pPr>
      <w:pBdr>
        <w:top w:val="single" w:sz="4" w:space="0" w:color="auto"/>
        <w:left w:val="single" w:sz="4" w:space="0" w:color="auto"/>
        <w:bottom w:val="single" w:sz="4" w:space="0" w:color="auto"/>
        <w:right w:val="single" w:sz="8" w:space="0" w:color="auto"/>
      </w:pBdr>
      <w:shd w:val="clear" w:color="auto" w:fill="FF0000"/>
      <w:spacing w:before="100" w:beforeAutospacing="1" w:after="100" w:afterAutospacing="1" w:line="240" w:lineRule="auto"/>
      <w:jc w:val="center"/>
    </w:pPr>
    <w:rPr>
      <w:rFonts w:ascii="Times New Roman" w:hAnsi="Times New Roman"/>
      <w:szCs w:val="24"/>
    </w:rPr>
  </w:style>
  <w:style w:type="paragraph" w:customStyle="1" w:styleId="xl2352">
    <w:name w:val="xl2352"/>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353">
    <w:name w:val="xl2353"/>
    <w:basedOn w:val="a5"/>
    <w:uiPriority w:val="99"/>
    <w:qFormat/>
    <w:rsid w:val="0018489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54">
    <w:name w:val="xl2354"/>
    <w:basedOn w:val="a5"/>
    <w:uiPriority w:val="99"/>
    <w:qFormat/>
    <w:rsid w:val="0018489B"/>
    <w:pPr>
      <w:pBdr>
        <w:top w:val="single" w:sz="4" w:space="0" w:color="auto"/>
        <w:left w:val="single" w:sz="8"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355">
    <w:name w:val="xl2355"/>
    <w:basedOn w:val="a5"/>
    <w:uiPriority w:val="99"/>
    <w:qFormat/>
    <w:rsid w:val="0018489B"/>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56">
    <w:name w:val="xl2356"/>
    <w:basedOn w:val="a5"/>
    <w:uiPriority w:val="99"/>
    <w:qFormat/>
    <w:rsid w:val="0018489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357">
    <w:name w:val="xl2357"/>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358">
    <w:name w:val="xl2358"/>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359">
    <w:name w:val="xl2359"/>
    <w:basedOn w:val="a5"/>
    <w:uiPriority w:val="99"/>
    <w:qFormat/>
    <w:rsid w:val="0018489B"/>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b/>
      <w:bCs/>
      <w:szCs w:val="24"/>
    </w:rPr>
  </w:style>
  <w:style w:type="paragraph" w:customStyle="1" w:styleId="xl2360">
    <w:name w:val="xl2360"/>
    <w:basedOn w:val="a5"/>
    <w:uiPriority w:val="99"/>
    <w:qFormat/>
    <w:rsid w:val="0018489B"/>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61">
    <w:name w:val="xl2361"/>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62">
    <w:name w:val="xl2362"/>
    <w:basedOn w:val="a5"/>
    <w:uiPriority w:val="99"/>
    <w:qFormat/>
    <w:rsid w:val="0018489B"/>
    <w:pPr>
      <w:pBdr>
        <w:top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63">
    <w:name w:val="xl2363"/>
    <w:basedOn w:val="a5"/>
    <w:uiPriority w:val="99"/>
    <w:qFormat/>
    <w:rsid w:val="0018489B"/>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364">
    <w:name w:val="xl2364"/>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365">
    <w:name w:val="xl2365"/>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66">
    <w:name w:val="xl2366"/>
    <w:basedOn w:val="a5"/>
    <w:uiPriority w:val="99"/>
    <w:qFormat/>
    <w:rsid w:val="0018489B"/>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67">
    <w:name w:val="xl2367"/>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68">
    <w:name w:val="xl2368"/>
    <w:basedOn w:val="a5"/>
    <w:uiPriority w:val="99"/>
    <w:qFormat/>
    <w:rsid w:val="0018489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69">
    <w:name w:val="xl2369"/>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370">
    <w:name w:val="xl2370"/>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71">
    <w:name w:val="xl2371"/>
    <w:basedOn w:val="a5"/>
    <w:uiPriority w:val="99"/>
    <w:qFormat/>
    <w:rsid w:val="0018489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szCs w:val="24"/>
    </w:rPr>
  </w:style>
  <w:style w:type="paragraph" w:customStyle="1" w:styleId="xl2372">
    <w:name w:val="xl2372"/>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373">
    <w:name w:val="xl2373"/>
    <w:basedOn w:val="a5"/>
    <w:uiPriority w:val="99"/>
    <w:qFormat/>
    <w:rsid w:val="0018489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374">
    <w:name w:val="xl2374"/>
    <w:basedOn w:val="a5"/>
    <w:uiPriority w:val="99"/>
    <w:qFormat/>
    <w:rsid w:val="0018489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2375">
    <w:name w:val="xl2375"/>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76">
    <w:name w:val="xl2376"/>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77">
    <w:name w:val="xl2377"/>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78">
    <w:name w:val="xl2378"/>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79">
    <w:name w:val="xl2379"/>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80">
    <w:name w:val="xl2380"/>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381">
    <w:name w:val="xl2381"/>
    <w:basedOn w:val="a5"/>
    <w:uiPriority w:val="99"/>
    <w:qFormat/>
    <w:rsid w:val="0018489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82">
    <w:name w:val="xl2382"/>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83">
    <w:name w:val="xl2383"/>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84">
    <w:name w:val="xl2384"/>
    <w:basedOn w:val="a5"/>
    <w:uiPriority w:val="99"/>
    <w:qFormat/>
    <w:rsid w:val="0018489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85">
    <w:name w:val="xl2385"/>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386">
    <w:name w:val="xl238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387">
    <w:name w:val="xl2387"/>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388">
    <w:name w:val="xl2388"/>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2389">
    <w:name w:val="xl238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0">
    <w:name w:val="xl2390"/>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391">
    <w:name w:val="xl2391"/>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2">
    <w:name w:val="xl2392"/>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3">
    <w:name w:val="xl2393"/>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4">
    <w:name w:val="xl2394"/>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5">
    <w:name w:val="xl2395"/>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6">
    <w:name w:val="xl2396"/>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7">
    <w:name w:val="xl2397"/>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8">
    <w:name w:val="xl2398"/>
    <w:basedOn w:val="a5"/>
    <w:uiPriority w:val="99"/>
    <w:qFormat/>
    <w:rsid w:val="0018489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9">
    <w:name w:val="xl2399"/>
    <w:basedOn w:val="a5"/>
    <w:uiPriority w:val="99"/>
    <w:qFormat/>
    <w:rsid w:val="0018489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400">
    <w:name w:val="xl2400"/>
    <w:basedOn w:val="a5"/>
    <w:uiPriority w:val="99"/>
    <w:qFormat/>
    <w:rsid w:val="0018489B"/>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2401">
    <w:name w:val="xl2401"/>
    <w:basedOn w:val="a5"/>
    <w:uiPriority w:val="99"/>
    <w:qFormat/>
    <w:rsid w:val="0018489B"/>
    <w:pPr>
      <w:pBdr>
        <w:top w:val="single" w:sz="8" w:space="0" w:color="auto"/>
        <w:bottom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2402">
    <w:name w:val="xl2402"/>
    <w:basedOn w:val="a5"/>
    <w:uiPriority w:val="99"/>
    <w:qFormat/>
    <w:rsid w:val="0018489B"/>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 w:val="20"/>
    </w:rPr>
  </w:style>
  <w:style w:type="character" w:customStyle="1" w:styleId="147">
    <w:name w:val="Подпись к картинке (14)_"/>
    <w:basedOn w:val="a6"/>
    <w:rsid w:val="0018489B"/>
    <w:rPr>
      <w:rFonts w:ascii="Consolas" w:eastAsia="Consolas" w:hAnsi="Consolas" w:cs="Consolas" w:hint="default"/>
      <w:b w:val="0"/>
      <w:bCs w:val="0"/>
      <w:i w:val="0"/>
      <w:iCs w:val="0"/>
      <w:smallCaps w:val="0"/>
      <w:strike w:val="0"/>
      <w:dstrike w:val="0"/>
      <w:sz w:val="18"/>
      <w:szCs w:val="18"/>
      <w:u w:val="none"/>
      <w:effect w:val="none"/>
    </w:rPr>
  </w:style>
  <w:style w:type="character" w:customStyle="1" w:styleId="148">
    <w:name w:val="Подпись к картинке (14)"/>
    <w:basedOn w:val="147"/>
    <w:rsid w:val="0018489B"/>
    <w:rPr>
      <w:rFonts w:ascii="Consolas" w:eastAsia="Consolas" w:hAnsi="Consolas" w:cs="Consolas"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29pt0">
    <w:name w:val="Основной текст (2) + 9 pt"/>
    <w:basedOn w:val="a6"/>
    <w:rsid w:val="0018489B"/>
    <w:rPr>
      <w:rFonts w:ascii="Times New Roman" w:eastAsia="Times New Roman" w:hAnsi="Times New Roman" w:cs="Times New Roman" w:hint="default"/>
      <w:color w:val="000000"/>
      <w:spacing w:val="0"/>
      <w:w w:val="100"/>
      <w:position w:val="0"/>
      <w:sz w:val="18"/>
      <w:szCs w:val="18"/>
      <w:shd w:val="clear" w:color="auto" w:fill="FFFFFF"/>
      <w:lang w:val="ru-RU" w:eastAsia="ru-RU" w:bidi="ru-RU"/>
    </w:rPr>
  </w:style>
  <w:style w:type="character" w:customStyle="1" w:styleId="213pt">
    <w:name w:val="Основной текст (2) + 13 pt"/>
    <w:basedOn w:val="a6"/>
    <w:rsid w:val="0018489B"/>
    <w:rPr>
      <w:rFonts w:ascii="Times New Roman" w:eastAsia="Times New Roman" w:hAnsi="Times New Roman" w:cs="Times New Roman" w:hint="default"/>
      <w:b w:val="0"/>
      <w:bCs w:val="0"/>
      <w:i w:val="0"/>
      <w:iCs w:val="0"/>
      <w:smallCaps w:val="0"/>
      <w:strike w:val="0"/>
      <w:dstrike w:val="0"/>
      <w:color w:val="000000"/>
      <w:spacing w:val="-10"/>
      <w:w w:val="100"/>
      <w:position w:val="0"/>
      <w:sz w:val="26"/>
      <w:szCs w:val="26"/>
      <w:u w:val="none"/>
      <w:effect w:val="none"/>
      <w:shd w:val="clear" w:color="auto" w:fill="FFFFFF"/>
      <w:lang w:val="ru-RU" w:eastAsia="ru-RU" w:bidi="ru-RU"/>
    </w:rPr>
  </w:style>
  <w:style w:type="character" w:customStyle="1" w:styleId="2f9">
    <w:name w:val="Основной текст (2) + Малые прописные"/>
    <w:basedOn w:val="a6"/>
    <w:rsid w:val="0018489B"/>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shd w:val="clear" w:color="auto" w:fill="FFFFFF"/>
      <w:lang w:val="ru-RU" w:eastAsia="ru-RU" w:bidi="ru-RU"/>
    </w:rPr>
  </w:style>
  <w:style w:type="character" w:customStyle="1" w:styleId="32Exact">
    <w:name w:val="Основной текст (32) Exact"/>
    <w:basedOn w:val="a6"/>
    <w:rsid w:val="0018489B"/>
    <w:rPr>
      <w:rFonts w:ascii="Times New Roman" w:eastAsia="Times New Roman" w:hAnsi="Times New Roman" w:cs="Times New Roman" w:hint="default"/>
      <w:b w:val="0"/>
      <w:bCs w:val="0"/>
      <w:i w:val="0"/>
      <w:iCs w:val="0"/>
      <w:smallCaps w:val="0"/>
      <w:strike w:val="0"/>
      <w:dstrike w:val="0"/>
      <w:sz w:val="26"/>
      <w:szCs w:val="26"/>
      <w:u w:val="none"/>
      <w:effect w:val="none"/>
    </w:rPr>
  </w:style>
  <w:style w:type="character" w:customStyle="1" w:styleId="js-phone-number">
    <w:name w:val="js-phone-number"/>
    <w:basedOn w:val="a6"/>
    <w:rsid w:val="0018489B"/>
  </w:style>
  <w:style w:type="table" w:customStyle="1" w:styleId="272">
    <w:name w:val="Сетка таблицы27"/>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Colorful Grid Accent 6"/>
    <w:basedOn w:val="a7"/>
    <w:uiPriority w:val="73"/>
    <w:rsid w:val="0018489B"/>
    <w:rPr>
      <w:rFonts w:ascii="Calibri" w:eastAsia="Calibri" w:hAnsi="Calibr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1100">
    <w:name w:val="Сетка таблицы110"/>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7"/>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3">
    <w:name w:val="S_Заголовок 3"/>
    <w:basedOn w:val="a5"/>
    <w:uiPriority w:val="99"/>
    <w:qFormat/>
    <w:rsid w:val="0018489B"/>
    <w:pPr>
      <w:numPr>
        <w:ilvl w:val="2"/>
        <w:numId w:val="17"/>
      </w:numPr>
      <w:outlineLvl w:val="2"/>
    </w:pPr>
    <w:rPr>
      <w:rFonts w:ascii="Times New Roman" w:hAnsi="Times New Roman"/>
      <w:szCs w:val="24"/>
      <w:u w:val="single"/>
    </w:rPr>
  </w:style>
  <w:style w:type="numbering" w:customStyle="1" w:styleId="119">
    <w:name w:val="Раздел 1.1"/>
    <w:uiPriority w:val="99"/>
    <w:rsid w:val="0018489B"/>
  </w:style>
  <w:style w:type="numbering" w:customStyle="1" w:styleId="110">
    <w:name w:val="Стиль11"/>
    <w:uiPriority w:val="99"/>
    <w:rsid w:val="0018489B"/>
    <w:pPr>
      <w:numPr>
        <w:numId w:val="34"/>
      </w:numPr>
    </w:pPr>
  </w:style>
  <w:style w:type="numbering" w:customStyle="1" w:styleId="10">
    <w:name w:val="Раздел 1."/>
    <w:uiPriority w:val="99"/>
    <w:rsid w:val="0018489B"/>
    <w:pPr>
      <w:numPr>
        <w:numId w:val="19"/>
      </w:numPr>
    </w:pPr>
  </w:style>
  <w:style w:type="numbering" w:customStyle="1" w:styleId="11a">
    <w:name w:val="Заглавие 11"/>
    <w:uiPriority w:val="99"/>
    <w:rsid w:val="0018489B"/>
  </w:style>
  <w:style w:type="table" w:customStyle="1" w:styleId="372">
    <w:name w:val="Сетка таблицы37"/>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7">
    <w:name w:val="Заголовок 3 Знак1"/>
    <w:aliases w:val="Знак Знак1,Знак3 Знак2,Знак3 Знак Знак1,Заголовок 3 Знак Знак Знак Знак Знак Знак Знак Знак Знак Знак Знак Знак Знак Знак Знак Знак Знак Знак1"/>
    <w:basedOn w:val="a6"/>
    <w:uiPriority w:val="9"/>
    <w:rsid w:val="0018489B"/>
    <w:rPr>
      <w:rFonts w:asciiTheme="majorHAnsi" w:eastAsiaTheme="majorEastAsia" w:hAnsiTheme="majorHAnsi" w:cstheme="majorBidi"/>
      <w:b/>
      <w:bCs/>
      <w:color w:val="4F81BD" w:themeColor="accent1"/>
      <w:sz w:val="24"/>
      <w:lang w:eastAsia="ru-RU"/>
    </w:rPr>
  </w:style>
  <w:style w:type="numbering" w:customStyle="1" w:styleId="253">
    <w:name w:val="Нет списка25"/>
    <w:next w:val="a8"/>
    <w:uiPriority w:val="99"/>
    <w:semiHidden/>
    <w:unhideWhenUsed/>
    <w:rsid w:val="0018489B"/>
  </w:style>
  <w:style w:type="numbering" w:customStyle="1" w:styleId="1111">
    <w:name w:val="Нет списка111"/>
    <w:next w:val="a8"/>
    <w:uiPriority w:val="99"/>
    <w:semiHidden/>
    <w:unhideWhenUsed/>
    <w:rsid w:val="0018489B"/>
  </w:style>
  <w:style w:type="numbering" w:customStyle="1" w:styleId="126">
    <w:name w:val="Стиль12"/>
    <w:uiPriority w:val="99"/>
    <w:rsid w:val="0018489B"/>
  </w:style>
  <w:style w:type="numbering" w:customStyle="1" w:styleId="1112">
    <w:name w:val="Заглавие 111"/>
    <w:basedOn w:val="a8"/>
    <w:uiPriority w:val="99"/>
    <w:rsid w:val="0018489B"/>
  </w:style>
  <w:style w:type="table" w:customStyle="1" w:styleId="1ffc">
    <w:name w:val="Таблица1"/>
    <w:basedOn w:val="a7"/>
    <w:uiPriority w:val="99"/>
    <w:rsid w:val="0018489B"/>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trPr>
    </w:tblStylePr>
  </w:style>
  <w:style w:type="table" w:customStyle="1" w:styleId="-61">
    <w:name w:val="Цветная сетка - Акцент 61"/>
    <w:basedOn w:val="a7"/>
    <w:next w:val="-6"/>
    <w:uiPriority w:val="73"/>
    <w:rsid w:val="0018489B"/>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453">
    <w:name w:val="Сетка таблицы45"/>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4pt">
    <w:name w:val="Основной текст (2) + 14 pt;Полужирный"/>
    <w:basedOn w:val="a6"/>
    <w:rsid w:val="0018489B"/>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3pt0pt1">
    <w:name w:val="Основной текст (2) + 13 pt;Интервал 0 pt1"/>
    <w:basedOn w:val="a6"/>
    <w:rsid w:val="0018489B"/>
    <w:rPr>
      <w:rFonts w:ascii="Times New Roman" w:eastAsia="Times New Roman" w:hAnsi="Times New Roman" w:cs="Times New Roman"/>
      <w:b w:val="0"/>
      <w:bCs w:val="0"/>
      <w:i w:val="0"/>
      <w:iCs w:val="0"/>
      <w:smallCaps w:val="0"/>
      <w:strike w:val="0"/>
      <w:color w:val="000000"/>
      <w:spacing w:val="-10"/>
      <w:w w:val="100"/>
      <w:position w:val="0"/>
      <w:sz w:val="26"/>
      <w:szCs w:val="26"/>
      <w:u w:val="none"/>
      <w:shd w:val="clear" w:color="auto" w:fill="FFFFFF"/>
      <w:lang w:val="ru-RU" w:eastAsia="ru-RU" w:bidi="ru-RU"/>
    </w:rPr>
  </w:style>
  <w:style w:type="character" w:customStyle="1" w:styleId="213pt0pt">
    <w:name w:val="Основной текст (2) + 13 pt;Интервал 0 pt"/>
    <w:basedOn w:val="a6"/>
    <w:rsid w:val="0018489B"/>
    <w:rPr>
      <w:rFonts w:ascii="Times New Roman" w:eastAsia="Times New Roman" w:hAnsi="Times New Roman" w:cs="Times New Roman"/>
      <w:b w:val="0"/>
      <w:bCs w:val="0"/>
      <w:i w:val="0"/>
      <w:iCs w:val="0"/>
      <w:smallCaps w:val="0"/>
      <w:strike w:val="0"/>
      <w:color w:val="000000"/>
      <w:spacing w:val="-10"/>
      <w:w w:val="100"/>
      <w:position w:val="0"/>
      <w:sz w:val="26"/>
      <w:szCs w:val="26"/>
      <w:u w:val="none"/>
      <w:shd w:val="clear" w:color="auto" w:fill="FFFFFF"/>
      <w:lang w:val="ru-RU" w:eastAsia="ru-RU" w:bidi="ru-RU"/>
    </w:rPr>
  </w:style>
  <w:style w:type="character" w:customStyle="1" w:styleId="2413pt0">
    <w:name w:val="Основной текст (24) + 13 pt;Не курсив"/>
    <w:basedOn w:val="240"/>
    <w:rsid w:val="0018489B"/>
    <w:rPr>
      <w:rFonts w:ascii="Times New Roman" w:eastAsia="Times New Roman" w:hAnsi="Times New Roman" w:cs="Times New Roman"/>
      <w:i/>
      <w:iCs/>
      <w:color w:val="000000"/>
      <w:spacing w:val="0"/>
      <w:w w:val="100"/>
      <w:position w:val="0"/>
      <w:sz w:val="26"/>
      <w:szCs w:val="26"/>
      <w:shd w:val="clear" w:color="auto" w:fill="FFFFFF"/>
      <w:lang w:val="ru-RU" w:eastAsia="ru-RU" w:bidi="ru-RU"/>
    </w:rPr>
  </w:style>
  <w:style w:type="numbering" w:customStyle="1" w:styleId="127">
    <w:name w:val="Раздел 1.2"/>
    <w:uiPriority w:val="99"/>
    <w:rsid w:val="0018489B"/>
  </w:style>
  <w:style w:type="table" w:customStyle="1" w:styleId="1250">
    <w:name w:val="Сетка таблицы125"/>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8"/>
    <w:uiPriority w:val="99"/>
    <w:semiHidden/>
    <w:unhideWhenUsed/>
    <w:rsid w:val="0018489B"/>
  </w:style>
  <w:style w:type="numbering" w:customStyle="1" w:styleId="2111">
    <w:name w:val="Нет списка211"/>
    <w:next w:val="a8"/>
    <w:uiPriority w:val="99"/>
    <w:semiHidden/>
    <w:unhideWhenUsed/>
    <w:rsid w:val="0018489B"/>
  </w:style>
  <w:style w:type="numbering" w:customStyle="1" w:styleId="11111">
    <w:name w:val="Заглавие 1111"/>
    <w:basedOn w:val="a8"/>
    <w:uiPriority w:val="99"/>
    <w:rsid w:val="0018489B"/>
  </w:style>
  <w:style w:type="numbering" w:customStyle="1" w:styleId="344">
    <w:name w:val="Нет списка34"/>
    <w:next w:val="a8"/>
    <w:uiPriority w:val="99"/>
    <w:semiHidden/>
    <w:unhideWhenUsed/>
    <w:rsid w:val="0018489B"/>
  </w:style>
  <w:style w:type="numbering" w:customStyle="1" w:styleId="128">
    <w:name w:val="Заглавие 12"/>
    <w:basedOn w:val="a8"/>
    <w:uiPriority w:val="99"/>
    <w:rsid w:val="0018489B"/>
  </w:style>
  <w:style w:type="character" w:customStyle="1" w:styleId="295pt">
    <w:name w:val="Основной текст (2) + 9;5 pt;Полужирный;Не курсив"/>
    <w:rsid w:val="0018489B"/>
    <w:rPr>
      <w:b/>
      <w:bCs/>
      <w:i/>
      <w:iCs/>
      <w:color w:val="000000"/>
      <w:spacing w:val="0"/>
      <w:w w:val="100"/>
      <w:position w:val="0"/>
      <w:sz w:val="19"/>
      <w:szCs w:val="19"/>
      <w:shd w:val="clear" w:color="auto" w:fill="FFFFFF"/>
      <w:lang w:val="ru-RU" w:eastAsia="ru-RU" w:bidi="ru-RU"/>
    </w:rPr>
  </w:style>
  <w:style w:type="character" w:customStyle="1" w:styleId="295pt0">
    <w:name w:val="Основной текст (2) + 9;5 pt;Не курсив"/>
    <w:rsid w:val="0018489B"/>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table" w:customStyle="1" w:styleId="2112">
    <w:name w:val="Сетка таблицы21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Раздел 1.11"/>
    <w:uiPriority w:val="99"/>
    <w:rsid w:val="0018489B"/>
  </w:style>
  <w:style w:type="table" w:customStyle="1" w:styleId="11112">
    <w:name w:val="Сетка таблицы111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5pt">
    <w:name w:val="Основной текст (2) + 10;5 pt;Полужирный"/>
    <w:basedOn w:val="a6"/>
    <w:rsid w:val="0018489B"/>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211pt">
    <w:name w:val="Основной текст (2) + 11 pt;Полужирный"/>
    <w:basedOn w:val="a6"/>
    <w:rsid w:val="0018489B"/>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numbering" w:customStyle="1" w:styleId="111">
    <w:name w:val="Стиль111"/>
    <w:uiPriority w:val="99"/>
    <w:rsid w:val="0018489B"/>
    <w:pPr>
      <w:numPr>
        <w:numId w:val="37"/>
      </w:numPr>
    </w:pPr>
  </w:style>
  <w:style w:type="numbering" w:customStyle="1" w:styleId="137">
    <w:name w:val="Заглавие 13"/>
    <w:basedOn w:val="a8"/>
    <w:uiPriority w:val="99"/>
    <w:rsid w:val="0018489B"/>
  </w:style>
  <w:style w:type="numbering" w:customStyle="1" w:styleId="443">
    <w:name w:val="Нет списка44"/>
    <w:next w:val="a8"/>
    <w:uiPriority w:val="99"/>
    <w:semiHidden/>
    <w:unhideWhenUsed/>
    <w:rsid w:val="0018489B"/>
  </w:style>
  <w:style w:type="numbering" w:customStyle="1" w:styleId="1213">
    <w:name w:val="Нет списка121"/>
    <w:next w:val="a8"/>
    <w:uiPriority w:val="99"/>
    <w:semiHidden/>
    <w:unhideWhenUsed/>
    <w:rsid w:val="0018489B"/>
  </w:style>
  <w:style w:type="numbering" w:customStyle="1" w:styleId="130">
    <w:name w:val="Стиль13"/>
    <w:uiPriority w:val="99"/>
    <w:rsid w:val="0018489B"/>
    <w:pPr>
      <w:numPr>
        <w:numId w:val="17"/>
      </w:numPr>
    </w:pPr>
  </w:style>
  <w:style w:type="numbering" w:customStyle="1" w:styleId="14">
    <w:name w:val="Заглавие 14"/>
    <w:basedOn w:val="a8"/>
    <w:uiPriority w:val="99"/>
    <w:rsid w:val="0018489B"/>
    <w:pPr>
      <w:numPr>
        <w:numId w:val="18"/>
      </w:numPr>
    </w:pPr>
  </w:style>
  <w:style w:type="table" w:customStyle="1" w:styleId="2fa">
    <w:name w:val="Таблица2"/>
    <w:basedOn w:val="a7"/>
    <w:uiPriority w:val="99"/>
    <w:rsid w:val="0018489B"/>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trPr>
    </w:tblStylePr>
  </w:style>
  <w:style w:type="table" w:customStyle="1" w:styleId="-62">
    <w:name w:val="Цветная сетка - Акцент 62"/>
    <w:basedOn w:val="a7"/>
    <w:next w:val="-6"/>
    <w:uiPriority w:val="73"/>
    <w:rsid w:val="0018489B"/>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550">
    <w:name w:val="Сетка таблицы55"/>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8"/>
    <w:uiPriority w:val="99"/>
    <w:semiHidden/>
    <w:unhideWhenUsed/>
    <w:rsid w:val="0018489B"/>
  </w:style>
  <w:style w:type="numbering" w:customStyle="1" w:styleId="2210">
    <w:name w:val="Нет списка221"/>
    <w:next w:val="a8"/>
    <w:uiPriority w:val="99"/>
    <w:semiHidden/>
    <w:unhideWhenUsed/>
    <w:rsid w:val="0018489B"/>
  </w:style>
  <w:style w:type="numbering" w:customStyle="1" w:styleId="1122">
    <w:name w:val="Заглавие 112"/>
    <w:basedOn w:val="a8"/>
    <w:uiPriority w:val="99"/>
    <w:rsid w:val="0018489B"/>
  </w:style>
  <w:style w:type="numbering" w:customStyle="1" w:styleId="3110">
    <w:name w:val="Нет списка311"/>
    <w:next w:val="a8"/>
    <w:uiPriority w:val="99"/>
    <w:semiHidden/>
    <w:unhideWhenUsed/>
    <w:rsid w:val="0018489B"/>
  </w:style>
  <w:style w:type="numbering" w:customStyle="1" w:styleId="1214">
    <w:name w:val="Заглавие 121"/>
    <w:basedOn w:val="a8"/>
    <w:uiPriority w:val="99"/>
    <w:rsid w:val="0018489B"/>
  </w:style>
  <w:style w:type="table" w:customStyle="1" w:styleId="2211">
    <w:name w:val="Сетка таблицы22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Раздел 1.12"/>
    <w:uiPriority w:val="99"/>
    <w:rsid w:val="0018489B"/>
  </w:style>
  <w:style w:type="table" w:customStyle="1" w:styleId="11210">
    <w:name w:val="Сетка таблицы112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Стиль112"/>
    <w:uiPriority w:val="99"/>
    <w:rsid w:val="0018489B"/>
    <w:pPr>
      <w:numPr>
        <w:numId w:val="36"/>
      </w:numPr>
    </w:pPr>
  </w:style>
  <w:style w:type="numbering" w:customStyle="1" w:styleId="1311">
    <w:name w:val="Заглавие 131"/>
    <w:basedOn w:val="a8"/>
    <w:uiPriority w:val="99"/>
    <w:rsid w:val="0018489B"/>
  </w:style>
  <w:style w:type="numbering" w:customStyle="1" w:styleId="541">
    <w:name w:val="Нет списка54"/>
    <w:next w:val="a8"/>
    <w:uiPriority w:val="99"/>
    <w:semiHidden/>
    <w:unhideWhenUsed/>
    <w:rsid w:val="0018489B"/>
  </w:style>
  <w:style w:type="numbering" w:customStyle="1" w:styleId="642">
    <w:name w:val="Нет списка64"/>
    <w:next w:val="a8"/>
    <w:uiPriority w:val="99"/>
    <w:semiHidden/>
    <w:unhideWhenUsed/>
    <w:rsid w:val="0018489B"/>
  </w:style>
  <w:style w:type="numbering" w:customStyle="1" w:styleId="149">
    <w:name w:val="Стиль14"/>
    <w:uiPriority w:val="99"/>
    <w:rsid w:val="0018489B"/>
  </w:style>
  <w:style w:type="numbering" w:customStyle="1" w:styleId="1312">
    <w:name w:val="Нет списка131"/>
    <w:next w:val="a8"/>
    <w:uiPriority w:val="99"/>
    <w:semiHidden/>
    <w:unhideWhenUsed/>
    <w:rsid w:val="0018489B"/>
  </w:style>
  <w:style w:type="numbering" w:customStyle="1" w:styleId="1131">
    <w:name w:val="Стиль113"/>
    <w:uiPriority w:val="99"/>
    <w:rsid w:val="0018489B"/>
  </w:style>
  <w:style w:type="numbering" w:customStyle="1" w:styleId="1132">
    <w:name w:val="Нет списка113"/>
    <w:next w:val="a8"/>
    <w:uiPriority w:val="99"/>
    <w:semiHidden/>
    <w:unhideWhenUsed/>
    <w:rsid w:val="0018489B"/>
  </w:style>
  <w:style w:type="numbering" w:customStyle="1" w:styleId="1133">
    <w:name w:val="Раздел 1.13"/>
    <w:uiPriority w:val="99"/>
    <w:rsid w:val="0018489B"/>
  </w:style>
  <w:style w:type="numbering" w:customStyle="1" w:styleId="11113">
    <w:name w:val="Стиль1111"/>
    <w:uiPriority w:val="99"/>
    <w:rsid w:val="0018489B"/>
  </w:style>
  <w:style w:type="numbering" w:customStyle="1" w:styleId="14a">
    <w:name w:val="Раздел 1.4"/>
    <w:uiPriority w:val="99"/>
    <w:rsid w:val="0018489B"/>
  </w:style>
  <w:style w:type="numbering" w:customStyle="1" w:styleId="157">
    <w:name w:val="Заглавие 15"/>
    <w:uiPriority w:val="99"/>
    <w:rsid w:val="0018489B"/>
  </w:style>
  <w:style w:type="numbering" w:customStyle="1" w:styleId="2310">
    <w:name w:val="Нет списка231"/>
    <w:next w:val="a8"/>
    <w:uiPriority w:val="99"/>
    <w:semiHidden/>
    <w:unhideWhenUsed/>
    <w:rsid w:val="0018489B"/>
  </w:style>
  <w:style w:type="numbering" w:customStyle="1" w:styleId="111110">
    <w:name w:val="Нет списка11111"/>
    <w:next w:val="a8"/>
    <w:uiPriority w:val="99"/>
    <w:semiHidden/>
    <w:unhideWhenUsed/>
    <w:rsid w:val="0018489B"/>
  </w:style>
  <w:style w:type="numbering" w:customStyle="1" w:styleId="1215">
    <w:name w:val="Стиль121"/>
    <w:uiPriority w:val="99"/>
    <w:rsid w:val="0018489B"/>
  </w:style>
  <w:style w:type="numbering" w:customStyle="1" w:styleId="1134">
    <w:name w:val="Заглавие 113"/>
    <w:basedOn w:val="a8"/>
    <w:uiPriority w:val="99"/>
    <w:rsid w:val="0018489B"/>
  </w:style>
  <w:style w:type="numbering" w:customStyle="1" w:styleId="1216">
    <w:name w:val="Раздел 1.21"/>
    <w:uiPriority w:val="99"/>
    <w:rsid w:val="0018489B"/>
  </w:style>
  <w:style w:type="numbering" w:customStyle="1" w:styleId="111111">
    <w:name w:val="Нет списка111111"/>
    <w:next w:val="a8"/>
    <w:uiPriority w:val="99"/>
    <w:semiHidden/>
    <w:unhideWhenUsed/>
    <w:rsid w:val="0018489B"/>
  </w:style>
  <w:style w:type="numbering" w:customStyle="1" w:styleId="21110">
    <w:name w:val="Нет списка2111"/>
    <w:next w:val="a8"/>
    <w:uiPriority w:val="99"/>
    <w:semiHidden/>
    <w:unhideWhenUsed/>
    <w:rsid w:val="0018489B"/>
  </w:style>
  <w:style w:type="numbering" w:customStyle="1" w:styleId="111112">
    <w:name w:val="Заглавие 11111"/>
    <w:basedOn w:val="a8"/>
    <w:uiPriority w:val="99"/>
    <w:rsid w:val="0018489B"/>
  </w:style>
  <w:style w:type="numbering" w:customStyle="1" w:styleId="3212">
    <w:name w:val="Нет списка321"/>
    <w:next w:val="a8"/>
    <w:uiPriority w:val="99"/>
    <w:semiHidden/>
    <w:unhideWhenUsed/>
    <w:rsid w:val="0018489B"/>
  </w:style>
  <w:style w:type="numbering" w:customStyle="1" w:styleId="1221">
    <w:name w:val="Заглавие 122"/>
    <w:basedOn w:val="a8"/>
    <w:uiPriority w:val="99"/>
    <w:rsid w:val="0018489B"/>
  </w:style>
  <w:style w:type="numbering" w:customStyle="1" w:styleId="11114">
    <w:name w:val="Раздел 1.111"/>
    <w:uiPriority w:val="99"/>
    <w:rsid w:val="0018489B"/>
  </w:style>
  <w:style w:type="numbering" w:customStyle="1" w:styleId="111113">
    <w:name w:val="Стиль11111"/>
    <w:uiPriority w:val="99"/>
    <w:rsid w:val="0018489B"/>
  </w:style>
  <w:style w:type="numbering" w:customStyle="1" w:styleId="1321">
    <w:name w:val="Заглавие 132"/>
    <w:basedOn w:val="a8"/>
    <w:uiPriority w:val="99"/>
    <w:rsid w:val="0018489B"/>
  </w:style>
  <w:style w:type="numbering" w:customStyle="1" w:styleId="4110">
    <w:name w:val="Нет списка411"/>
    <w:next w:val="a8"/>
    <w:uiPriority w:val="99"/>
    <w:semiHidden/>
    <w:unhideWhenUsed/>
    <w:rsid w:val="0018489B"/>
  </w:style>
  <w:style w:type="numbering" w:customStyle="1" w:styleId="12110">
    <w:name w:val="Нет списка1211"/>
    <w:next w:val="a8"/>
    <w:uiPriority w:val="99"/>
    <w:semiHidden/>
    <w:unhideWhenUsed/>
    <w:rsid w:val="0018489B"/>
  </w:style>
  <w:style w:type="numbering" w:customStyle="1" w:styleId="1313">
    <w:name w:val="Стиль131"/>
    <w:uiPriority w:val="99"/>
    <w:rsid w:val="0018489B"/>
  </w:style>
  <w:style w:type="numbering" w:customStyle="1" w:styleId="1410">
    <w:name w:val="Заглавие 141"/>
    <w:basedOn w:val="a8"/>
    <w:uiPriority w:val="99"/>
    <w:rsid w:val="0018489B"/>
  </w:style>
  <w:style w:type="numbering" w:customStyle="1" w:styleId="1314">
    <w:name w:val="Раздел 1.31"/>
    <w:uiPriority w:val="99"/>
    <w:rsid w:val="0018489B"/>
  </w:style>
  <w:style w:type="numbering" w:customStyle="1" w:styleId="11211">
    <w:name w:val="Нет списка1121"/>
    <w:next w:val="a8"/>
    <w:uiPriority w:val="99"/>
    <w:semiHidden/>
    <w:unhideWhenUsed/>
    <w:rsid w:val="0018489B"/>
  </w:style>
  <w:style w:type="numbering" w:customStyle="1" w:styleId="22110">
    <w:name w:val="Нет списка2211"/>
    <w:next w:val="a8"/>
    <w:uiPriority w:val="99"/>
    <w:semiHidden/>
    <w:unhideWhenUsed/>
    <w:rsid w:val="0018489B"/>
  </w:style>
  <w:style w:type="numbering" w:customStyle="1" w:styleId="11212">
    <w:name w:val="Заглавие 1121"/>
    <w:basedOn w:val="a8"/>
    <w:uiPriority w:val="99"/>
    <w:rsid w:val="0018489B"/>
  </w:style>
  <w:style w:type="numbering" w:customStyle="1" w:styleId="3111">
    <w:name w:val="Нет списка3111"/>
    <w:next w:val="a8"/>
    <w:uiPriority w:val="99"/>
    <w:semiHidden/>
    <w:unhideWhenUsed/>
    <w:rsid w:val="0018489B"/>
  </w:style>
  <w:style w:type="numbering" w:customStyle="1" w:styleId="12111">
    <w:name w:val="Заглавие 1211"/>
    <w:basedOn w:val="a8"/>
    <w:uiPriority w:val="99"/>
    <w:rsid w:val="0018489B"/>
  </w:style>
  <w:style w:type="numbering" w:customStyle="1" w:styleId="11213">
    <w:name w:val="Раздел 1.121"/>
    <w:uiPriority w:val="99"/>
    <w:rsid w:val="0018489B"/>
  </w:style>
  <w:style w:type="numbering" w:customStyle="1" w:styleId="11214">
    <w:name w:val="Стиль1121"/>
    <w:uiPriority w:val="99"/>
    <w:rsid w:val="0018489B"/>
  </w:style>
  <w:style w:type="numbering" w:customStyle="1" w:styleId="13110">
    <w:name w:val="Заглавие 1311"/>
    <w:basedOn w:val="a8"/>
    <w:uiPriority w:val="99"/>
    <w:rsid w:val="0018489B"/>
  </w:style>
  <w:style w:type="numbering" w:customStyle="1" w:styleId="5110">
    <w:name w:val="Нет списка511"/>
    <w:next w:val="a8"/>
    <w:uiPriority w:val="99"/>
    <w:semiHidden/>
    <w:unhideWhenUsed/>
    <w:rsid w:val="0018489B"/>
  </w:style>
  <w:style w:type="numbering" w:customStyle="1" w:styleId="6110">
    <w:name w:val="Нет списка611"/>
    <w:next w:val="a8"/>
    <w:uiPriority w:val="99"/>
    <w:semiHidden/>
    <w:unhideWhenUsed/>
    <w:rsid w:val="0018489B"/>
  </w:style>
  <w:style w:type="numbering" w:customStyle="1" w:styleId="1411">
    <w:name w:val="Стиль141"/>
    <w:uiPriority w:val="99"/>
    <w:rsid w:val="0018489B"/>
  </w:style>
  <w:style w:type="numbering" w:customStyle="1" w:styleId="13111">
    <w:name w:val="Нет списка1311"/>
    <w:next w:val="a8"/>
    <w:uiPriority w:val="99"/>
    <w:semiHidden/>
    <w:unhideWhenUsed/>
    <w:rsid w:val="0018489B"/>
  </w:style>
  <w:style w:type="numbering" w:customStyle="1" w:styleId="11310">
    <w:name w:val="Раздел 1.131"/>
    <w:uiPriority w:val="99"/>
    <w:rsid w:val="0018489B"/>
  </w:style>
  <w:style w:type="numbering" w:customStyle="1" w:styleId="11311">
    <w:name w:val="Стиль1131"/>
    <w:uiPriority w:val="99"/>
    <w:rsid w:val="0018489B"/>
  </w:style>
  <w:style w:type="numbering" w:customStyle="1" w:styleId="1412">
    <w:name w:val="Раздел 1.41"/>
    <w:uiPriority w:val="99"/>
    <w:rsid w:val="0018489B"/>
  </w:style>
  <w:style w:type="numbering" w:customStyle="1" w:styleId="1510">
    <w:name w:val="Заглавие 151"/>
    <w:uiPriority w:val="99"/>
    <w:rsid w:val="0018489B"/>
  </w:style>
  <w:style w:type="numbering" w:customStyle="1" w:styleId="2311">
    <w:name w:val="Нет списка2311"/>
    <w:next w:val="a8"/>
    <w:uiPriority w:val="99"/>
    <w:semiHidden/>
    <w:unhideWhenUsed/>
    <w:rsid w:val="0018489B"/>
  </w:style>
  <w:style w:type="numbering" w:customStyle="1" w:styleId="11312">
    <w:name w:val="Нет списка1131"/>
    <w:next w:val="a8"/>
    <w:uiPriority w:val="99"/>
    <w:semiHidden/>
    <w:unhideWhenUsed/>
    <w:rsid w:val="0018489B"/>
  </w:style>
  <w:style w:type="numbering" w:customStyle="1" w:styleId="12112">
    <w:name w:val="Стиль1211"/>
    <w:uiPriority w:val="99"/>
    <w:rsid w:val="0018489B"/>
  </w:style>
  <w:style w:type="numbering" w:customStyle="1" w:styleId="11313">
    <w:name w:val="Заглавие 1131"/>
    <w:basedOn w:val="a8"/>
    <w:uiPriority w:val="99"/>
    <w:rsid w:val="0018489B"/>
  </w:style>
  <w:style w:type="numbering" w:customStyle="1" w:styleId="12113">
    <w:name w:val="Раздел 1.211"/>
    <w:uiPriority w:val="99"/>
    <w:rsid w:val="0018489B"/>
  </w:style>
  <w:style w:type="numbering" w:customStyle="1" w:styleId="11120">
    <w:name w:val="Нет списка1112"/>
    <w:next w:val="a8"/>
    <w:uiPriority w:val="99"/>
    <w:semiHidden/>
    <w:unhideWhenUsed/>
    <w:rsid w:val="0018489B"/>
  </w:style>
  <w:style w:type="numbering" w:customStyle="1" w:styleId="21111">
    <w:name w:val="Нет списка21111"/>
    <w:next w:val="a8"/>
    <w:uiPriority w:val="99"/>
    <w:semiHidden/>
    <w:unhideWhenUsed/>
    <w:rsid w:val="0018489B"/>
  </w:style>
  <w:style w:type="numbering" w:customStyle="1" w:styleId="1111110">
    <w:name w:val="Заглавие 111111"/>
    <w:basedOn w:val="a8"/>
    <w:uiPriority w:val="99"/>
    <w:rsid w:val="0018489B"/>
  </w:style>
  <w:style w:type="numbering" w:customStyle="1" w:styleId="32110">
    <w:name w:val="Нет списка3211"/>
    <w:next w:val="a8"/>
    <w:uiPriority w:val="99"/>
    <w:semiHidden/>
    <w:unhideWhenUsed/>
    <w:rsid w:val="0018489B"/>
  </w:style>
  <w:style w:type="numbering" w:customStyle="1" w:styleId="12210">
    <w:name w:val="Заглавие 1221"/>
    <w:basedOn w:val="a8"/>
    <w:uiPriority w:val="99"/>
    <w:rsid w:val="0018489B"/>
  </w:style>
  <w:style w:type="numbering" w:customStyle="1" w:styleId="111114">
    <w:name w:val="Раздел 1.1111"/>
    <w:uiPriority w:val="99"/>
    <w:rsid w:val="0018489B"/>
  </w:style>
  <w:style w:type="numbering" w:customStyle="1" w:styleId="11121">
    <w:name w:val="Стиль1112"/>
    <w:uiPriority w:val="99"/>
    <w:rsid w:val="0018489B"/>
  </w:style>
  <w:style w:type="numbering" w:customStyle="1" w:styleId="13210">
    <w:name w:val="Заглавие 1321"/>
    <w:basedOn w:val="a8"/>
    <w:uiPriority w:val="99"/>
    <w:rsid w:val="0018489B"/>
  </w:style>
  <w:style w:type="numbering" w:customStyle="1" w:styleId="4111">
    <w:name w:val="Нет списка4111"/>
    <w:next w:val="a8"/>
    <w:uiPriority w:val="99"/>
    <w:semiHidden/>
    <w:unhideWhenUsed/>
    <w:rsid w:val="0018489B"/>
  </w:style>
  <w:style w:type="numbering" w:customStyle="1" w:styleId="121110">
    <w:name w:val="Нет списка12111"/>
    <w:next w:val="a8"/>
    <w:uiPriority w:val="99"/>
    <w:semiHidden/>
    <w:unhideWhenUsed/>
    <w:rsid w:val="0018489B"/>
  </w:style>
  <w:style w:type="numbering" w:customStyle="1" w:styleId="13112">
    <w:name w:val="Стиль1311"/>
    <w:uiPriority w:val="99"/>
    <w:rsid w:val="0018489B"/>
  </w:style>
  <w:style w:type="numbering" w:customStyle="1" w:styleId="14110">
    <w:name w:val="Заглавие 1411"/>
    <w:basedOn w:val="a8"/>
    <w:uiPriority w:val="99"/>
    <w:rsid w:val="0018489B"/>
  </w:style>
  <w:style w:type="numbering" w:customStyle="1" w:styleId="13113">
    <w:name w:val="Раздел 1.311"/>
    <w:uiPriority w:val="99"/>
    <w:rsid w:val="0018489B"/>
  </w:style>
  <w:style w:type="numbering" w:customStyle="1" w:styleId="112110">
    <w:name w:val="Нет списка11211"/>
    <w:next w:val="a8"/>
    <w:uiPriority w:val="99"/>
    <w:semiHidden/>
    <w:unhideWhenUsed/>
    <w:rsid w:val="0018489B"/>
  </w:style>
  <w:style w:type="numbering" w:customStyle="1" w:styleId="22111">
    <w:name w:val="Нет списка22111"/>
    <w:next w:val="a8"/>
    <w:uiPriority w:val="99"/>
    <w:semiHidden/>
    <w:unhideWhenUsed/>
    <w:rsid w:val="0018489B"/>
  </w:style>
  <w:style w:type="numbering" w:customStyle="1" w:styleId="112111">
    <w:name w:val="Заглавие 11211"/>
    <w:basedOn w:val="a8"/>
    <w:uiPriority w:val="99"/>
    <w:rsid w:val="0018489B"/>
  </w:style>
  <w:style w:type="numbering" w:customStyle="1" w:styleId="31111">
    <w:name w:val="Нет списка31111"/>
    <w:next w:val="a8"/>
    <w:uiPriority w:val="99"/>
    <w:semiHidden/>
    <w:unhideWhenUsed/>
    <w:rsid w:val="0018489B"/>
  </w:style>
  <w:style w:type="numbering" w:customStyle="1" w:styleId="121111">
    <w:name w:val="Заглавие 12111"/>
    <w:basedOn w:val="a8"/>
    <w:uiPriority w:val="99"/>
    <w:rsid w:val="0018489B"/>
  </w:style>
  <w:style w:type="numbering" w:customStyle="1" w:styleId="112112">
    <w:name w:val="Раздел 1.1211"/>
    <w:uiPriority w:val="99"/>
    <w:rsid w:val="0018489B"/>
  </w:style>
  <w:style w:type="numbering" w:customStyle="1" w:styleId="112113">
    <w:name w:val="Стиль11211"/>
    <w:uiPriority w:val="99"/>
    <w:rsid w:val="0018489B"/>
  </w:style>
  <w:style w:type="numbering" w:customStyle="1" w:styleId="131110">
    <w:name w:val="Заглавие 13111"/>
    <w:basedOn w:val="a8"/>
    <w:uiPriority w:val="99"/>
    <w:rsid w:val="0018489B"/>
  </w:style>
  <w:style w:type="numbering" w:customStyle="1" w:styleId="5111">
    <w:name w:val="Нет списка5111"/>
    <w:next w:val="a8"/>
    <w:uiPriority w:val="99"/>
    <w:semiHidden/>
    <w:unhideWhenUsed/>
    <w:rsid w:val="0018489B"/>
  </w:style>
  <w:style w:type="table" w:customStyle="1" w:styleId="650">
    <w:name w:val="Сетка таблицы65"/>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
    <w:name w:val="Нет списка74"/>
    <w:next w:val="a8"/>
    <w:uiPriority w:val="99"/>
    <w:semiHidden/>
    <w:unhideWhenUsed/>
    <w:rsid w:val="0018489B"/>
  </w:style>
  <w:style w:type="numbering" w:customStyle="1" w:styleId="158">
    <w:name w:val="Стиль15"/>
    <w:uiPriority w:val="99"/>
    <w:rsid w:val="0018489B"/>
  </w:style>
  <w:style w:type="numbering" w:customStyle="1" w:styleId="1413">
    <w:name w:val="Нет списка141"/>
    <w:next w:val="a8"/>
    <w:uiPriority w:val="99"/>
    <w:semiHidden/>
    <w:unhideWhenUsed/>
    <w:rsid w:val="0018489B"/>
  </w:style>
  <w:style w:type="numbering" w:customStyle="1" w:styleId="1141">
    <w:name w:val="Раздел 1.14"/>
    <w:uiPriority w:val="99"/>
    <w:rsid w:val="0018489B"/>
  </w:style>
  <w:style w:type="numbering" w:customStyle="1" w:styleId="1142">
    <w:name w:val="Стиль114"/>
    <w:uiPriority w:val="99"/>
    <w:rsid w:val="0018489B"/>
  </w:style>
  <w:style w:type="numbering" w:customStyle="1" w:styleId="159">
    <w:name w:val="Раздел 1.5"/>
    <w:uiPriority w:val="99"/>
    <w:rsid w:val="0018489B"/>
  </w:style>
  <w:style w:type="numbering" w:customStyle="1" w:styleId="164">
    <w:name w:val="Заглавие 16"/>
    <w:uiPriority w:val="99"/>
    <w:rsid w:val="0018489B"/>
  </w:style>
  <w:style w:type="numbering" w:customStyle="1" w:styleId="2410">
    <w:name w:val="Нет списка241"/>
    <w:next w:val="a8"/>
    <w:uiPriority w:val="99"/>
    <w:semiHidden/>
    <w:unhideWhenUsed/>
    <w:rsid w:val="0018489B"/>
  </w:style>
  <w:style w:type="numbering" w:customStyle="1" w:styleId="1143">
    <w:name w:val="Нет списка114"/>
    <w:next w:val="a8"/>
    <w:uiPriority w:val="99"/>
    <w:semiHidden/>
    <w:unhideWhenUsed/>
    <w:rsid w:val="0018489B"/>
  </w:style>
  <w:style w:type="numbering" w:customStyle="1" w:styleId="1222">
    <w:name w:val="Стиль122"/>
    <w:uiPriority w:val="99"/>
    <w:rsid w:val="0018489B"/>
  </w:style>
  <w:style w:type="numbering" w:customStyle="1" w:styleId="1144">
    <w:name w:val="Заглавие 114"/>
    <w:basedOn w:val="a8"/>
    <w:uiPriority w:val="99"/>
    <w:rsid w:val="0018489B"/>
  </w:style>
  <w:style w:type="numbering" w:customStyle="1" w:styleId="1223">
    <w:name w:val="Раздел 1.22"/>
    <w:uiPriority w:val="99"/>
    <w:rsid w:val="0018489B"/>
  </w:style>
  <w:style w:type="numbering" w:customStyle="1" w:styleId="11130">
    <w:name w:val="Нет списка1113"/>
    <w:next w:val="a8"/>
    <w:uiPriority w:val="99"/>
    <w:semiHidden/>
    <w:unhideWhenUsed/>
    <w:rsid w:val="0018489B"/>
  </w:style>
  <w:style w:type="numbering" w:customStyle="1" w:styleId="2120">
    <w:name w:val="Нет списка212"/>
    <w:next w:val="a8"/>
    <w:uiPriority w:val="99"/>
    <w:semiHidden/>
    <w:unhideWhenUsed/>
    <w:rsid w:val="0018489B"/>
  </w:style>
  <w:style w:type="numbering" w:customStyle="1" w:styleId="11122">
    <w:name w:val="Заглавие 1112"/>
    <w:basedOn w:val="a8"/>
    <w:uiPriority w:val="99"/>
    <w:rsid w:val="0018489B"/>
  </w:style>
  <w:style w:type="numbering" w:customStyle="1" w:styleId="3310">
    <w:name w:val="Нет списка331"/>
    <w:next w:val="a8"/>
    <w:uiPriority w:val="99"/>
    <w:semiHidden/>
    <w:unhideWhenUsed/>
    <w:rsid w:val="0018489B"/>
  </w:style>
  <w:style w:type="numbering" w:customStyle="1" w:styleId="1231">
    <w:name w:val="Заглавие 123"/>
    <w:basedOn w:val="a8"/>
    <w:uiPriority w:val="99"/>
    <w:rsid w:val="0018489B"/>
  </w:style>
  <w:style w:type="numbering" w:customStyle="1" w:styleId="11123">
    <w:name w:val="Раздел 1.112"/>
    <w:uiPriority w:val="99"/>
    <w:rsid w:val="0018489B"/>
  </w:style>
  <w:style w:type="numbering" w:customStyle="1" w:styleId="11131">
    <w:name w:val="Стиль1113"/>
    <w:uiPriority w:val="99"/>
    <w:rsid w:val="0018489B"/>
  </w:style>
  <w:style w:type="numbering" w:customStyle="1" w:styleId="1330">
    <w:name w:val="Заглавие 133"/>
    <w:basedOn w:val="a8"/>
    <w:uiPriority w:val="99"/>
    <w:rsid w:val="0018489B"/>
  </w:style>
  <w:style w:type="numbering" w:customStyle="1" w:styleId="4210">
    <w:name w:val="Нет списка421"/>
    <w:next w:val="a8"/>
    <w:uiPriority w:val="99"/>
    <w:semiHidden/>
    <w:unhideWhenUsed/>
    <w:rsid w:val="0018489B"/>
  </w:style>
  <w:style w:type="numbering" w:customStyle="1" w:styleId="1224">
    <w:name w:val="Нет списка122"/>
    <w:next w:val="a8"/>
    <w:uiPriority w:val="99"/>
    <w:semiHidden/>
    <w:unhideWhenUsed/>
    <w:rsid w:val="0018489B"/>
  </w:style>
  <w:style w:type="numbering" w:customStyle="1" w:styleId="1322">
    <w:name w:val="Стиль132"/>
    <w:uiPriority w:val="99"/>
    <w:rsid w:val="0018489B"/>
  </w:style>
  <w:style w:type="numbering" w:customStyle="1" w:styleId="1420">
    <w:name w:val="Заглавие 142"/>
    <w:basedOn w:val="a8"/>
    <w:uiPriority w:val="99"/>
    <w:rsid w:val="0018489B"/>
  </w:style>
  <w:style w:type="numbering" w:customStyle="1" w:styleId="1323">
    <w:name w:val="Раздел 1.32"/>
    <w:uiPriority w:val="99"/>
    <w:rsid w:val="0018489B"/>
  </w:style>
  <w:style w:type="numbering" w:customStyle="1" w:styleId="11220">
    <w:name w:val="Нет списка1122"/>
    <w:next w:val="a8"/>
    <w:uiPriority w:val="99"/>
    <w:semiHidden/>
    <w:unhideWhenUsed/>
    <w:rsid w:val="0018489B"/>
  </w:style>
  <w:style w:type="numbering" w:customStyle="1" w:styleId="2220">
    <w:name w:val="Нет списка222"/>
    <w:next w:val="a8"/>
    <w:uiPriority w:val="99"/>
    <w:semiHidden/>
    <w:unhideWhenUsed/>
    <w:rsid w:val="0018489B"/>
  </w:style>
  <w:style w:type="numbering" w:customStyle="1" w:styleId="11221">
    <w:name w:val="Заглавие 1122"/>
    <w:basedOn w:val="a8"/>
    <w:uiPriority w:val="99"/>
    <w:rsid w:val="0018489B"/>
  </w:style>
  <w:style w:type="numbering" w:customStyle="1" w:styleId="3120">
    <w:name w:val="Нет списка312"/>
    <w:next w:val="a8"/>
    <w:uiPriority w:val="99"/>
    <w:semiHidden/>
    <w:unhideWhenUsed/>
    <w:rsid w:val="0018489B"/>
  </w:style>
  <w:style w:type="numbering" w:customStyle="1" w:styleId="12120">
    <w:name w:val="Заглавие 1212"/>
    <w:basedOn w:val="a8"/>
    <w:uiPriority w:val="99"/>
    <w:rsid w:val="0018489B"/>
  </w:style>
  <w:style w:type="numbering" w:customStyle="1" w:styleId="11222">
    <w:name w:val="Раздел 1.122"/>
    <w:uiPriority w:val="99"/>
    <w:rsid w:val="0018489B"/>
  </w:style>
  <w:style w:type="numbering" w:customStyle="1" w:styleId="11223">
    <w:name w:val="Стиль1122"/>
    <w:uiPriority w:val="99"/>
    <w:rsid w:val="0018489B"/>
  </w:style>
  <w:style w:type="numbering" w:customStyle="1" w:styleId="13120">
    <w:name w:val="Заглавие 1312"/>
    <w:basedOn w:val="a8"/>
    <w:uiPriority w:val="99"/>
    <w:rsid w:val="0018489B"/>
  </w:style>
  <w:style w:type="numbering" w:customStyle="1" w:styleId="5210">
    <w:name w:val="Нет списка521"/>
    <w:next w:val="a8"/>
    <w:uiPriority w:val="99"/>
    <w:semiHidden/>
    <w:unhideWhenUsed/>
    <w:rsid w:val="0018489B"/>
  </w:style>
  <w:style w:type="numbering" w:customStyle="1" w:styleId="813">
    <w:name w:val="Нет списка81"/>
    <w:next w:val="a8"/>
    <w:uiPriority w:val="99"/>
    <w:semiHidden/>
    <w:unhideWhenUsed/>
    <w:rsid w:val="0018489B"/>
  </w:style>
  <w:style w:type="numbering" w:customStyle="1" w:styleId="165">
    <w:name w:val="Стиль16"/>
    <w:uiPriority w:val="99"/>
    <w:rsid w:val="0018489B"/>
  </w:style>
  <w:style w:type="numbering" w:customStyle="1" w:styleId="1512">
    <w:name w:val="Нет списка151"/>
    <w:next w:val="a8"/>
    <w:uiPriority w:val="99"/>
    <w:semiHidden/>
    <w:unhideWhenUsed/>
    <w:rsid w:val="0018489B"/>
  </w:style>
  <w:style w:type="numbering" w:customStyle="1" w:styleId="1151">
    <w:name w:val="Раздел 1.15"/>
    <w:uiPriority w:val="99"/>
    <w:rsid w:val="0018489B"/>
  </w:style>
  <w:style w:type="numbering" w:customStyle="1" w:styleId="1152">
    <w:name w:val="Стиль115"/>
    <w:uiPriority w:val="99"/>
    <w:rsid w:val="0018489B"/>
  </w:style>
  <w:style w:type="numbering" w:customStyle="1" w:styleId="166">
    <w:name w:val="Раздел 1.6"/>
    <w:uiPriority w:val="99"/>
    <w:rsid w:val="0018489B"/>
  </w:style>
  <w:style w:type="numbering" w:customStyle="1" w:styleId="173">
    <w:name w:val="Заглавие 17"/>
    <w:uiPriority w:val="99"/>
    <w:rsid w:val="0018489B"/>
  </w:style>
  <w:style w:type="numbering" w:customStyle="1" w:styleId="2510">
    <w:name w:val="Нет списка251"/>
    <w:next w:val="a8"/>
    <w:uiPriority w:val="99"/>
    <w:semiHidden/>
    <w:unhideWhenUsed/>
    <w:rsid w:val="0018489B"/>
  </w:style>
  <w:style w:type="numbering" w:customStyle="1" w:styleId="1153">
    <w:name w:val="Нет списка115"/>
    <w:next w:val="a8"/>
    <w:uiPriority w:val="99"/>
    <w:semiHidden/>
    <w:unhideWhenUsed/>
    <w:rsid w:val="0018489B"/>
  </w:style>
  <w:style w:type="numbering" w:customStyle="1" w:styleId="1232">
    <w:name w:val="Стиль123"/>
    <w:uiPriority w:val="99"/>
    <w:rsid w:val="0018489B"/>
  </w:style>
  <w:style w:type="numbering" w:customStyle="1" w:styleId="1154">
    <w:name w:val="Заглавие 115"/>
    <w:basedOn w:val="a8"/>
    <w:uiPriority w:val="99"/>
    <w:rsid w:val="0018489B"/>
  </w:style>
  <w:style w:type="numbering" w:customStyle="1" w:styleId="1233">
    <w:name w:val="Раздел 1.23"/>
    <w:uiPriority w:val="99"/>
    <w:rsid w:val="0018489B"/>
  </w:style>
  <w:style w:type="numbering" w:customStyle="1" w:styleId="1114">
    <w:name w:val="Нет списка1114"/>
    <w:next w:val="a8"/>
    <w:uiPriority w:val="99"/>
    <w:semiHidden/>
    <w:unhideWhenUsed/>
    <w:rsid w:val="0018489B"/>
  </w:style>
  <w:style w:type="numbering" w:customStyle="1" w:styleId="2130">
    <w:name w:val="Нет списка213"/>
    <w:next w:val="a8"/>
    <w:uiPriority w:val="99"/>
    <w:semiHidden/>
    <w:unhideWhenUsed/>
    <w:rsid w:val="0018489B"/>
  </w:style>
  <w:style w:type="numbering" w:customStyle="1" w:styleId="11132">
    <w:name w:val="Заглавие 1113"/>
    <w:basedOn w:val="a8"/>
    <w:uiPriority w:val="99"/>
    <w:rsid w:val="0018489B"/>
  </w:style>
  <w:style w:type="numbering" w:customStyle="1" w:styleId="3410">
    <w:name w:val="Нет списка341"/>
    <w:next w:val="a8"/>
    <w:uiPriority w:val="99"/>
    <w:semiHidden/>
    <w:unhideWhenUsed/>
    <w:rsid w:val="0018489B"/>
  </w:style>
  <w:style w:type="numbering" w:customStyle="1" w:styleId="1241">
    <w:name w:val="Заглавие 124"/>
    <w:basedOn w:val="a8"/>
    <w:uiPriority w:val="99"/>
    <w:rsid w:val="0018489B"/>
  </w:style>
  <w:style w:type="numbering" w:customStyle="1" w:styleId="11133">
    <w:name w:val="Раздел 1.113"/>
    <w:uiPriority w:val="99"/>
    <w:rsid w:val="0018489B"/>
  </w:style>
  <w:style w:type="numbering" w:customStyle="1" w:styleId="11140">
    <w:name w:val="Стиль1114"/>
    <w:uiPriority w:val="99"/>
    <w:rsid w:val="0018489B"/>
  </w:style>
  <w:style w:type="numbering" w:customStyle="1" w:styleId="1340">
    <w:name w:val="Заглавие 134"/>
    <w:basedOn w:val="a8"/>
    <w:uiPriority w:val="99"/>
    <w:rsid w:val="0018489B"/>
  </w:style>
  <w:style w:type="numbering" w:customStyle="1" w:styleId="4310">
    <w:name w:val="Нет списка431"/>
    <w:next w:val="a8"/>
    <w:uiPriority w:val="99"/>
    <w:semiHidden/>
    <w:unhideWhenUsed/>
    <w:rsid w:val="0018489B"/>
  </w:style>
  <w:style w:type="numbering" w:customStyle="1" w:styleId="1234">
    <w:name w:val="Нет списка123"/>
    <w:next w:val="a8"/>
    <w:uiPriority w:val="99"/>
    <w:semiHidden/>
    <w:unhideWhenUsed/>
    <w:rsid w:val="0018489B"/>
  </w:style>
  <w:style w:type="numbering" w:customStyle="1" w:styleId="1331">
    <w:name w:val="Стиль133"/>
    <w:uiPriority w:val="99"/>
    <w:rsid w:val="0018489B"/>
  </w:style>
  <w:style w:type="numbering" w:customStyle="1" w:styleId="1430">
    <w:name w:val="Заглавие 143"/>
    <w:basedOn w:val="a8"/>
    <w:uiPriority w:val="99"/>
    <w:rsid w:val="0018489B"/>
  </w:style>
  <w:style w:type="numbering" w:customStyle="1" w:styleId="1332">
    <w:name w:val="Раздел 1.33"/>
    <w:uiPriority w:val="99"/>
    <w:rsid w:val="0018489B"/>
  </w:style>
  <w:style w:type="numbering" w:customStyle="1" w:styleId="11230">
    <w:name w:val="Нет списка1123"/>
    <w:next w:val="a8"/>
    <w:uiPriority w:val="99"/>
    <w:semiHidden/>
    <w:unhideWhenUsed/>
    <w:rsid w:val="0018489B"/>
  </w:style>
  <w:style w:type="numbering" w:customStyle="1" w:styleId="2230">
    <w:name w:val="Нет списка223"/>
    <w:next w:val="a8"/>
    <w:uiPriority w:val="99"/>
    <w:semiHidden/>
    <w:unhideWhenUsed/>
    <w:rsid w:val="0018489B"/>
  </w:style>
  <w:style w:type="numbering" w:customStyle="1" w:styleId="11231">
    <w:name w:val="Заглавие 1123"/>
    <w:basedOn w:val="a8"/>
    <w:uiPriority w:val="99"/>
    <w:rsid w:val="0018489B"/>
  </w:style>
  <w:style w:type="numbering" w:customStyle="1" w:styleId="3130">
    <w:name w:val="Нет списка313"/>
    <w:next w:val="a8"/>
    <w:uiPriority w:val="99"/>
    <w:semiHidden/>
    <w:unhideWhenUsed/>
    <w:rsid w:val="0018489B"/>
  </w:style>
  <w:style w:type="numbering" w:customStyle="1" w:styleId="12130">
    <w:name w:val="Заглавие 1213"/>
    <w:basedOn w:val="a8"/>
    <w:uiPriority w:val="99"/>
    <w:rsid w:val="0018489B"/>
  </w:style>
  <w:style w:type="numbering" w:customStyle="1" w:styleId="11232">
    <w:name w:val="Раздел 1.123"/>
    <w:uiPriority w:val="99"/>
    <w:rsid w:val="0018489B"/>
  </w:style>
  <w:style w:type="numbering" w:customStyle="1" w:styleId="11233">
    <w:name w:val="Стиль1123"/>
    <w:uiPriority w:val="99"/>
    <w:rsid w:val="0018489B"/>
  </w:style>
  <w:style w:type="numbering" w:customStyle="1" w:styleId="13130">
    <w:name w:val="Заглавие 1313"/>
    <w:basedOn w:val="a8"/>
    <w:uiPriority w:val="99"/>
    <w:rsid w:val="0018489B"/>
  </w:style>
  <w:style w:type="numbering" w:customStyle="1" w:styleId="5310">
    <w:name w:val="Нет списка531"/>
    <w:next w:val="a8"/>
    <w:uiPriority w:val="99"/>
    <w:semiHidden/>
    <w:unhideWhenUsed/>
    <w:rsid w:val="0018489B"/>
  </w:style>
  <w:style w:type="numbering" w:customStyle="1" w:styleId="913">
    <w:name w:val="Нет списка91"/>
    <w:next w:val="a8"/>
    <w:uiPriority w:val="99"/>
    <w:semiHidden/>
    <w:unhideWhenUsed/>
    <w:rsid w:val="0018489B"/>
  </w:style>
  <w:style w:type="numbering" w:customStyle="1" w:styleId="174">
    <w:name w:val="Стиль17"/>
    <w:uiPriority w:val="99"/>
    <w:rsid w:val="0018489B"/>
  </w:style>
  <w:style w:type="numbering" w:customStyle="1" w:styleId="1610">
    <w:name w:val="Нет списка161"/>
    <w:next w:val="a8"/>
    <w:uiPriority w:val="99"/>
    <w:semiHidden/>
    <w:unhideWhenUsed/>
    <w:rsid w:val="0018489B"/>
  </w:style>
  <w:style w:type="numbering" w:customStyle="1" w:styleId="1160">
    <w:name w:val="Раздел 1.16"/>
    <w:uiPriority w:val="99"/>
    <w:rsid w:val="0018489B"/>
  </w:style>
  <w:style w:type="numbering" w:customStyle="1" w:styleId="1161">
    <w:name w:val="Стиль116"/>
    <w:uiPriority w:val="99"/>
    <w:rsid w:val="0018489B"/>
  </w:style>
  <w:style w:type="numbering" w:customStyle="1" w:styleId="175">
    <w:name w:val="Раздел 1.7"/>
    <w:uiPriority w:val="99"/>
    <w:rsid w:val="0018489B"/>
  </w:style>
  <w:style w:type="numbering" w:customStyle="1" w:styleId="183">
    <w:name w:val="Заглавие 18"/>
    <w:uiPriority w:val="99"/>
    <w:rsid w:val="0018489B"/>
  </w:style>
  <w:style w:type="numbering" w:customStyle="1" w:styleId="265">
    <w:name w:val="Нет списка26"/>
    <w:next w:val="a8"/>
    <w:uiPriority w:val="99"/>
    <w:semiHidden/>
    <w:unhideWhenUsed/>
    <w:rsid w:val="0018489B"/>
  </w:style>
  <w:style w:type="numbering" w:customStyle="1" w:styleId="1162">
    <w:name w:val="Нет списка116"/>
    <w:next w:val="a8"/>
    <w:uiPriority w:val="99"/>
    <w:semiHidden/>
    <w:unhideWhenUsed/>
    <w:rsid w:val="0018489B"/>
  </w:style>
  <w:style w:type="numbering" w:customStyle="1" w:styleId="1242">
    <w:name w:val="Стиль124"/>
    <w:uiPriority w:val="99"/>
    <w:rsid w:val="0018489B"/>
  </w:style>
  <w:style w:type="numbering" w:customStyle="1" w:styleId="1163">
    <w:name w:val="Заглавие 116"/>
    <w:basedOn w:val="a8"/>
    <w:uiPriority w:val="99"/>
    <w:rsid w:val="0018489B"/>
  </w:style>
  <w:style w:type="numbering" w:customStyle="1" w:styleId="1243">
    <w:name w:val="Раздел 1.24"/>
    <w:uiPriority w:val="99"/>
    <w:rsid w:val="0018489B"/>
  </w:style>
  <w:style w:type="numbering" w:customStyle="1" w:styleId="1115">
    <w:name w:val="Нет списка1115"/>
    <w:next w:val="a8"/>
    <w:uiPriority w:val="99"/>
    <w:semiHidden/>
    <w:unhideWhenUsed/>
    <w:rsid w:val="0018489B"/>
  </w:style>
  <w:style w:type="numbering" w:customStyle="1" w:styleId="2140">
    <w:name w:val="Нет списка214"/>
    <w:next w:val="a8"/>
    <w:uiPriority w:val="99"/>
    <w:semiHidden/>
    <w:unhideWhenUsed/>
    <w:rsid w:val="0018489B"/>
  </w:style>
  <w:style w:type="numbering" w:customStyle="1" w:styleId="11141">
    <w:name w:val="Заглавие 1114"/>
    <w:basedOn w:val="a8"/>
    <w:uiPriority w:val="99"/>
    <w:rsid w:val="0018489B"/>
  </w:style>
  <w:style w:type="numbering" w:customStyle="1" w:styleId="354">
    <w:name w:val="Нет списка35"/>
    <w:next w:val="a8"/>
    <w:uiPriority w:val="99"/>
    <w:semiHidden/>
    <w:unhideWhenUsed/>
    <w:rsid w:val="0018489B"/>
  </w:style>
  <w:style w:type="numbering" w:customStyle="1" w:styleId="1251">
    <w:name w:val="Заглавие 125"/>
    <w:basedOn w:val="a8"/>
    <w:uiPriority w:val="99"/>
    <w:rsid w:val="0018489B"/>
  </w:style>
  <w:style w:type="numbering" w:customStyle="1" w:styleId="11142">
    <w:name w:val="Раздел 1.114"/>
    <w:uiPriority w:val="99"/>
    <w:rsid w:val="0018489B"/>
  </w:style>
  <w:style w:type="numbering" w:customStyle="1" w:styleId="11150">
    <w:name w:val="Стиль1115"/>
    <w:uiPriority w:val="99"/>
    <w:rsid w:val="0018489B"/>
  </w:style>
  <w:style w:type="numbering" w:customStyle="1" w:styleId="1350">
    <w:name w:val="Заглавие 135"/>
    <w:basedOn w:val="a8"/>
    <w:uiPriority w:val="99"/>
    <w:rsid w:val="0018489B"/>
  </w:style>
  <w:style w:type="numbering" w:customStyle="1" w:styleId="4410">
    <w:name w:val="Нет списка441"/>
    <w:next w:val="a8"/>
    <w:uiPriority w:val="99"/>
    <w:semiHidden/>
    <w:unhideWhenUsed/>
    <w:rsid w:val="0018489B"/>
  </w:style>
  <w:style w:type="numbering" w:customStyle="1" w:styleId="1244">
    <w:name w:val="Нет списка124"/>
    <w:next w:val="a8"/>
    <w:uiPriority w:val="99"/>
    <w:semiHidden/>
    <w:unhideWhenUsed/>
    <w:rsid w:val="0018489B"/>
  </w:style>
  <w:style w:type="numbering" w:customStyle="1" w:styleId="1341">
    <w:name w:val="Стиль134"/>
    <w:uiPriority w:val="99"/>
    <w:rsid w:val="0018489B"/>
  </w:style>
  <w:style w:type="numbering" w:customStyle="1" w:styleId="1440">
    <w:name w:val="Заглавие 144"/>
    <w:basedOn w:val="a8"/>
    <w:uiPriority w:val="99"/>
    <w:rsid w:val="0018489B"/>
  </w:style>
  <w:style w:type="numbering" w:customStyle="1" w:styleId="1342">
    <w:name w:val="Раздел 1.34"/>
    <w:uiPriority w:val="99"/>
    <w:rsid w:val="0018489B"/>
  </w:style>
  <w:style w:type="numbering" w:customStyle="1" w:styleId="1124">
    <w:name w:val="Нет списка1124"/>
    <w:next w:val="a8"/>
    <w:uiPriority w:val="99"/>
    <w:semiHidden/>
    <w:unhideWhenUsed/>
    <w:rsid w:val="0018489B"/>
  </w:style>
  <w:style w:type="numbering" w:customStyle="1" w:styleId="224">
    <w:name w:val="Нет списка224"/>
    <w:next w:val="a8"/>
    <w:uiPriority w:val="99"/>
    <w:semiHidden/>
    <w:unhideWhenUsed/>
    <w:rsid w:val="0018489B"/>
  </w:style>
  <w:style w:type="numbering" w:customStyle="1" w:styleId="11240">
    <w:name w:val="Заглавие 1124"/>
    <w:basedOn w:val="a8"/>
    <w:uiPriority w:val="99"/>
    <w:rsid w:val="0018489B"/>
  </w:style>
  <w:style w:type="numbering" w:customStyle="1" w:styleId="3140">
    <w:name w:val="Нет списка314"/>
    <w:next w:val="a8"/>
    <w:uiPriority w:val="99"/>
    <w:semiHidden/>
    <w:unhideWhenUsed/>
    <w:rsid w:val="0018489B"/>
  </w:style>
  <w:style w:type="numbering" w:customStyle="1" w:styleId="12140">
    <w:name w:val="Заглавие 1214"/>
    <w:basedOn w:val="a8"/>
    <w:uiPriority w:val="99"/>
    <w:rsid w:val="0018489B"/>
  </w:style>
  <w:style w:type="numbering" w:customStyle="1" w:styleId="11241">
    <w:name w:val="Раздел 1.124"/>
    <w:uiPriority w:val="99"/>
    <w:rsid w:val="0018489B"/>
  </w:style>
  <w:style w:type="numbering" w:customStyle="1" w:styleId="11242">
    <w:name w:val="Стиль1124"/>
    <w:uiPriority w:val="99"/>
    <w:rsid w:val="0018489B"/>
  </w:style>
  <w:style w:type="numbering" w:customStyle="1" w:styleId="13140">
    <w:name w:val="Заглавие 1314"/>
    <w:basedOn w:val="a8"/>
    <w:uiPriority w:val="99"/>
    <w:rsid w:val="0018489B"/>
  </w:style>
  <w:style w:type="numbering" w:customStyle="1" w:styleId="5410">
    <w:name w:val="Нет списка541"/>
    <w:next w:val="a8"/>
    <w:uiPriority w:val="99"/>
    <w:semiHidden/>
    <w:unhideWhenUsed/>
    <w:rsid w:val="0018489B"/>
  </w:style>
  <w:style w:type="numbering" w:customStyle="1" w:styleId="1011">
    <w:name w:val="Нет списка101"/>
    <w:next w:val="a8"/>
    <w:uiPriority w:val="99"/>
    <w:semiHidden/>
    <w:unhideWhenUsed/>
    <w:rsid w:val="0018489B"/>
  </w:style>
  <w:style w:type="numbering" w:customStyle="1" w:styleId="184">
    <w:name w:val="Стиль18"/>
    <w:uiPriority w:val="99"/>
    <w:rsid w:val="0018489B"/>
  </w:style>
  <w:style w:type="numbering" w:customStyle="1" w:styleId="176">
    <w:name w:val="Нет списка17"/>
    <w:next w:val="a8"/>
    <w:uiPriority w:val="99"/>
    <w:semiHidden/>
    <w:unhideWhenUsed/>
    <w:rsid w:val="0018489B"/>
  </w:style>
  <w:style w:type="numbering" w:customStyle="1" w:styleId="1170">
    <w:name w:val="Раздел 1.17"/>
    <w:uiPriority w:val="99"/>
    <w:rsid w:val="0018489B"/>
  </w:style>
  <w:style w:type="numbering" w:customStyle="1" w:styleId="1171">
    <w:name w:val="Стиль117"/>
    <w:uiPriority w:val="99"/>
    <w:rsid w:val="0018489B"/>
  </w:style>
  <w:style w:type="numbering" w:customStyle="1" w:styleId="185">
    <w:name w:val="Раздел 1.8"/>
    <w:uiPriority w:val="99"/>
    <w:rsid w:val="0018489B"/>
  </w:style>
  <w:style w:type="numbering" w:customStyle="1" w:styleId="193">
    <w:name w:val="Заглавие 19"/>
    <w:uiPriority w:val="99"/>
    <w:rsid w:val="0018489B"/>
  </w:style>
  <w:style w:type="numbering" w:customStyle="1" w:styleId="273">
    <w:name w:val="Нет списка27"/>
    <w:next w:val="a8"/>
    <w:uiPriority w:val="99"/>
    <w:semiHidden/>
    <w:unhideWhenUsed/>
    <w:rsid w:val="0018489B"/>
  </w:style>
  <w:style w:type="numbering" w:customStyle="1" w:styleId="1172">
    <w:name w:val="Нет списка117"/>
    <w:next w:val="a8"/>
    <w:uiPriority w:val="99"/>
    <w:semiHidden/>
    <w:unhideWhenUsed/>
    <w:rsid w:val="0018489B"/>
  </w:style>
  <w:style w:type="numbering" w:customStyle="1" w:styleId="1252">
    <w:name w:val="Стиль125"/>
    <w:uiPriority w:val="99"/>
    <w:rsid w:val="0018489B"/>
  </w:style>
  <w:style w:type="numbering" w:customStyle="1" w:styleId="1173">
    <w:name w:val="Заглавие 117"/>
    <w:basedOn w:val="a8"/>
    <w:uiPriority w:val="99"/>
    <w:rsid w:val="0018489B"/>
  </w:style>
  <w:style w:type="numbering" w:customStyle="1" w:styleId="1253">
    <w:name w:val="Раздел 1.25"/>
    <w:uiPriority w:val="99"/>
    <w:rsid w:val="0018489B"/>
  </w:style>
  <w:style w:type="numbering" w:customStyle="1" w:styleId="1116">
    <w:name w:val="Нет списка1116"/>
    <w:next w:val="a8"/>
    <w:uiPriority w:val="99"/>
    <w:semiHidden/>
    <w:unhideWhenUsed/>
    <w:rsid w:val="0018489B"/>
  </w:style>
  <w:style w:type="numbering" w:customStyle="1" w:styleId="2150">
    <w:name w:val="Нет списка215"/>
    <w:next w:val="a8"/>
    <w:uiPriority w:val="99"/>
    <w:semiHidden/>
    <w:unhideWhenUsed/>
    <w:rsid w:val="0018489B"/>
  </w:style>
  <w:style w:type="numbering" w:customStyle="1" w:styleId="11151">
    <w:name w:val="Заглавие 1115"/>
    <w:basedOn w:val="a8"/>
    <w:uiPriority w:val="99"/>
    <w:rsid w:val="0018489B"/>
  </w:style>
  <w:style w:type="numbering" w:customStyle="1" w:styleId="363">
    <w:name w:val="Нет списка36"/>
    <w:next w:val="a8"/>
    <w:uiPriority w:val="99"/>
    <w:semiHidden/>
    <w:unhideWhenUsed/>
    <w:rsid w:val="0018489B"/>
  </w:style>
  <w:style w:type="numbering" w:customStyle="1" w:styleId="1260">
    <w:name w:val="Заглавие 126"/>
    <w:basedOn w:val="a8"/>
    <w:uiPriority w:val="99"/>
    <w:rsid w:val="0018489B"/>
  </w:style>
  <w:style w:type="numbering" w:customStyle="1" w:styleId="11152">
    <w:name w:val="Раздел 1.115"/>
    <w:uiPriority w:val="99"/>
    <w:rsid w:val="0018489B"/>
  </w:style>
  <w:style w:type="numbering" w:customStyle="1" w:styleId="11160">
    <w:name w:val="Стиль1116"/>
    <w:uiPriority w:val="99"/>
    <w:rsid w:val="0018489B"/>
  </w:style>
  <w:style w:type="numbering" w:customStyle="1" w:styleId="1360">
    <w:name w:val="Заглавие 136"/>
    <w:basedOn w:val="a8"/>
    <w:uiPriority w:val="99"/>
    <w:rsid w:val="0018489B"/>
  </w:style>
  <w:style w:type="numbering" w:customStyle="1" w:styleId="454">
    <w:name w:val="Нет списка45"/>
    <w:next w:val="a8"/>
    <w:uiPriority w:val="99"/>
    <w:semiHidden/>
    <w:unhideWhenUsed/>
    <w:rsid w:val="0018489B"/>
  </w:style>
  <w:style w:type="numbering" w:customStyle="1" w:styleId="1254">
    <w:name w:val="Нет списка125"/>
    <w:next w:val="a8"/>
    <w:uiPriority w:val="99"/>
    <w:semiHidden/>
    <w:unhideWhenUsed/>
    <w:rsid w:val="0018489B"/>
  </w:style>
  <w:style w:type="numbering" w:customStyle="1" w:styleId="1351">
    <w:name w:val="Стиль135"/>
    <w:uiPriority w:val="99"/>
    <w:rsid w:val="0018489B"/>
  </w:style>
  <w:style w:type="numbering" w:customStyle="1" w:styleId="1450">
    <w:name w:val="Заглавие 145"/>
    <w:basedOn w:val="a8"/>
    <w:uiPriority w:val="99"/>
    <w:rsid w:val="0018489B"/>
  </w:style>
  <w:style w:type="numbering" w:customStyle="1" w:styleId="1352">
    <w:name w:val="Раздел 1.35"/>
    <w:uiPriority w:val="99"/>
    <w:rsid w:val="0018489B"/>
  </w:style>
  <w:style w:type="numbering" w:customStyle="1" w:styleId="1125">
    <w:name w:val="Нет списка1125"/>
    <w:next w:val="a8"/>
    <w:uiPriority w:val="99"/>
    <w:semiHidden/>
    <w:unhideWhenUsed/>
    <w:rsid w:val="0018489B"/>
  </w:style>
  <w:style w:type="numbering" w:customStyle="1" w:styleId="225">
    <w:name w:val="Нет списка225"/>
    <w:next w:val="a8"/>
    <w:uiPriority w:val="99"/>
    <w:semiHidden/>
    <w:unhideWhenUsed/>
    <w:rsid w:val="0018489B"/>
  </w:style>
  <w:style w:type="numbering" w:customStyle="1" w:styleId="11250">
    <w:name w:val="Заглавие 1125"/>
    <w:basedOn w:val="a8"/>
    <w:uiPriority w:val="99"/>
    <w:rsid w:val="0018489B"/>
  </w:style>
  <w:style w:type="numbering" w:customStyle="1" w:styleId="3150">
    <w:name w:val="Нет списка315"/>
    <w:next w:val="a8"/>
    <w:uiPriority w:val="99"/>
    <w:semiHidden/>
    <w:unhideWhenUsed/>
    <w:rsid w:val="0018489B"/>
  </w:style>
  <w:style w:type="numbering" w:customStyle="1" w:styleId="12150">
    <w:name w:val="Заглавие 1215"/>
    <w:basedOn w:val="a8"/>
    <w:uiPriority w:val="99"/>
    <w:rsid w:val="0018489B"/>
  </w:style>
  <w:style w:type="numbering" w:customStyle="1" w:styleId="11251">
    <w:name w:val="Раздел 1.125"/>
    <w:uiPriority w:val="99"/>
    <w:rsid w:val="0018489B"/>
  </w:style>
  <w:style w:type="numbering" w:customStyle="1" w:styleId="11252">
    <w:name w:val="Стиль1125"/>
    <w:uiPriority w:val="99"/>
    <w:rsid w:val="0018489B"/>
  </w:style>
  <w:style w:type="numbering" w:customStyle="1" w:styleId="1315">
    <w:name w:val="Заглавие 1315"/>
    <w:basedOn w:val="a8"/>
    <w:uiPriority w:val="99"/>
    <w:rsid w:val="0018489B"/>
  </w:style>
  <w:style w:type="numbering" w:customStyle="1" w:styleId="551">
    <w:name w:val="Нет списка55"/>
    <w:next w:val="a8"/>
    <w:uiPriority w:val="99"/>
    <w:semiHidden/>
    <w:unhideWhenUsed/>
    <w:rsid w:val="0018489B"/>
  </w:style>
  <w:style w:type="numbering" w:customStyle="1" w:styleId="186">
    <w:name w:val="Нет списка18"/>
    <w:next w:val="a8"/>
    <w:uiPriority w:val="99"/>
    <w:semiHidden/>
    <w:unhideWhenUsed/>
    <w:rsid w:val="0018489B"/>
  </w:style>
  <w:style w:type="numbering" w:customStyle="1" w:styleId="194">
    <w:name w:val="Стиль19"/>
    <w:uiPriority w:val="99"/>
    <w:rsid w:val="0018489B"/>
  </w:style>
  <w:style w:type="numbering" w:customStyle="1" w:styleId="195">
    <w:name w:val="Нет списка19"/>
    <w:next w:val="a8"/>
    <w:uiPriority w:val="99"/>
    <w:semiHidden/>
    <w:unhideWhenUsed/>
    <w:rsid w:val="0018489B"/>
  </w:style>
  <w:style w:type="numbering" w:customStyle="1" w:styleId="1180">
    <w:name w:val="Раздел 1.18"/>
    <w:uiPriority w:val="99"/>
    <w:rsid w:val="0018489B"/>
  </w:style>
  <w:style w:type="numbering" w:customStyle="1" w:styleId="1181">
    <w:name w:val="Стиль118"/>
    <w:uiPriority w:val="99"/>
    <w:rsid w:val="0018489B"/>
  </w:style>
  <w:style w:type="numbering" w:customStyle="1" w:styleId="196">
    <w:name w:val="Раздел 1.9"/>
    <w:uiPriority w:val="99"/>
    <w:rsid w:val="0018489B"/>
  </w:style>
  <w:style w:type="numbering" w:customStyle="1" w:styleId="1101">
    <w:name w:val="Заглавие 110"/>
    <w:uiPriority w:val="99"/>
    <w:rsid w:val="0018489B"/>
  </w:style>
  <w:style w:type="numbering" w:customStyle="1" w:styleId="283">
    <w:name w:val="Нет списка28"/>
    <w:next w:val="a8"/>
    <w:uiPriority w:val="99"/>
    <w:semiHidden/>
    <w:unhideWhenUsed/>
    <w:rsid w:val="0018489B"/>
  </w:style>
  <w:style w:type="numbering" w:customStyle="1" w:styleId="1182">
    <w:name w:val="Нет списка118"/>
    <w:next w:val="a8"/>
    <w:uiPriority w:val="99"/>
    <w:semiHidden/>
    <w:unhideWhenUsed/>
    <w:rsid w:val="0018489B"/>
  </w:style>
  <w:style w:type="numbering" w:customStyle="1" w:styleId="1261">
    <w:name w:val="Стиль126"/>
    <w:uiPriority w:val="99"/>
    <w:rsid w:val="0018489B"/>
  </w:style>
  <w:style w:type="numbering" w:customStyle="1" w:styleId="1183">
    <w:name w:val="Заглавие 118"/>
    <w:basedOn w:val="a8"/>
    <w:uiPriority w:val="99"/>
    <w:rsid w:val="0018489B"/>
  </w:style>
  <w:style w:type="numbering" w:customStyle="1" w:styleId="1262">
    <w:name w:val="Раздел 1.26"/>
    <w:uiPriority w:val="99"/>
    <w:rsid w:val="0018489B"/>
  </w:style>
  <w:style w:type="numbering" w:customStyle="1" w:styleId="1117">
    <w:name w:val="Нет списка1117"/>
    <w:next w:val="a8"/>
    <w:uiPriority w:val="99"/>
    <w:semiHidden/>
    <w:unhideWhenUsed/>
    <w:rsid w:val="0018489B"/>
  </w:style>
  <w:style w:type="numbering" w:customStyle="1" w:styleId="2160">
    <w:name w:val="Нет списка216"/>
    <w:next w:val="a8"/>
    <w:uiPriority w:val="99"/>
    <w:semiHidden/>
    <w:unhideWhenUsed/>
    <w:rsid w:val="0018489B"/>
  </w:style>
  <w:style w:type="numbering" w:customStyle="1" w:styleId="11161">
    <w:name w:val="Заглавие 1116"/>
    <w:basedOn w:val="a8"/>
    <w:uiPriority w:val="99"/>
    <w:rsid w:val="0018489B"/>
  </w:style>
  <w:style w:type="numbering" w:customStyle="1" w:styleId="373">
    <w:name w:val="Нет списка37"/>
    <w:next w:val="a8"/>
    <w:uiPriority w:val="99"/>
    <w:semiHidden/>
    <w:unhideWhenUsed/>
    <w:rsid w:val="0018489B"/>
  </w:style>
  <w:style w:type="numbering" w:customStyle="1" w:styleId="1271">
    <w:name w:val="Заглавие 127"/>
    <w:basedOn w:val="a8"/>
    <w:uiPriority w:val="99"/>
    <w:rsid w:val="0018489B"/>
  </w:style>
  <w:style w:type="numbering" w:customStyle="1" w:styleId="11162">
    <w:name w:val="Раздел 1.116"/>
    <w:uiPriority w:val="99"/>
    <w:rsid w:val="0018489B"/>
  </w:style>
  <w:style w:type="numbering" w:customStyle="1" w:styleId="11170">
    <w:name w:val="Стиль1117"/>
    <w:uiPriority w:val="99"/>
    <w:rsid w:val="0018489B"/>
  </w:style>
  <w:style w:type="numbering" w:customStyle="1" w:styleId="1370">
    <w:name w:val="Заглавие 137"/>
    <w:basedOn w:val="a8"/>
    <w:uiPriority w:val="99"/>
    <w:rsid w:val="0018489B"/>
  </w:style>
  <w:style w:type="numbering" w:customStyle="1" w:styleId="464">
    <w:name w:val="Нет списка46"/>
    <w:next w:val="a8"/>
    <w:uiPriority w:val="99"/>
    <w:semiHidden/>
    <w:unhideWhenUsed/>
    <w:rsid w:val="0018489B"/>
  </w:style>
  <w:style w:type="numbering" w:customStyle="1" w:styleId="1263">
    <w:name w:val="Нет списка126"/>
    <w:next w:val="a8"/>
    <w:uiPriority w:val="99"/>
    <w:semiHidden/>
    <w:unhideWhenUsed/>
    <w:rsid w:val="0018489B"/>
  </w:style>
  <w:style w:type="numbering" w:customStyle="1" w:styleId="1361">
    <w:name w:val="Стиль136"/>
    <w:uiPriority w:val="99"/>
    <w:rsid w:val="0018489B"/>
  </w:style>
  <w:style w:type="numbering" w:customStyle="1" w:styleId="1460">
    <w:name w:val="Заглавие 146"/>
    <w:basedOn w:val="a8"/>
    <w:uiPriority w:val="99"/>
    <w:rsid w:val="0018489B"/>
  </w:style>
  <w:style w:type="numbering" w:customStyle="1" w:styleId="1362">
    <w:name w:val="Раздел 1.36"/>
    <w:uiPriority w:val="99"/>
    <w:rsid w:val="0018489B"/>
  </w:style>
  <w:style w:type="numbering" w:customStyle="1" w:styleId="1126">
    <w:name w:val="Нет списка1126"/>
    <w:next w:val="a8"/>
    <w:uiPriority w:val="99"/>
    <w:semiHidden/>
    <w:unhideWhenUsed/>
    <w:rsid w:val="0018489B"/>
  </w:style>
  <w:style w:type="numbering" w:customStyle="1" w:styleId="226">
    <w:name w:val="Нет списка226"/>
    <w:next w:val="a8"/>
    <w:uiPriority w:val="99"/>
    <w:semiHidden/>
    <w:unhideWhenUsed/>
    <w:rsid w:val="0018489B"/>
  </w:style>
  <w:style w:type="numbering" w:customStyle="1" w:styleId="11260">
    <w:name w:val="Заглавие 1126"/>
    <w:basedOn w:val="a8"/>
    <w:uiPriority w:val="99"/>
    <w:rsid w:val="0018489B"/>
  </w:style>
  <w:style w:type="numbering" w:customStyle="1" w:styleId="3160">
    <w:name w:val="Нет списка316"/>
    <w:next w:val="a8"/>
    <w:uiPriority w:val="99"/>
    <w:semiHidden/>
    <w:unhideWhenUsed/>
    <w:rsid w:val="0018489B"/>
  </w:style>
  <w:style w:type="numbering" w:customStyle="1" w:styleId="12160">
    <w:name w:val="Заглавие 1216"/>
    <w:basedOn w:val="a8"/>
    <w:uiPriority w:val="99"/>
    <w:rsid w:val="0018489B"/>
  </w:style>
  <w:style w:type="numbering" w:customStyle="1" w:styleId="11261">
    <w:name w:val="Раздел 1.126"/>
    <w:uiPriority w:val="99"/>
    <w:rsid w:val="0018489B"/>
  </w:style>
  <w:style w:type="numbering" w:customStyle="1" w:styleId="11262">
    <w:name w:val="Стиль1126"/>
    <w:uiPriority w:val="99"/>
    <w:rsid w:val="0018489B"/>
  </w:style>
  <w:style w:type="numbering" w:customStyle="1" w:styleId="1316">
    <w:name w:val="Заглавие 1316"/>
    <w:basedOn w:val="a8"/>
    <w:uiPriority w:val="99"/>
    <w:rsid w:val="0018489B"/>
  </w:style>
  <w:style w:type="numbering" w:customStyle="1" w:styleId="560">
    <w:name w:val="Нет списка56"/>
    <w:next w:val="a8"/>
    <w:uiPriority w:val="99"/>
    <w:semiHidden/>
    <w:unhideWhenUsed/>
    <w:rsid w:val="0018489B"/>
  </w:style>
  <w:style w:type="numbering" w:customStyle="1" w:styleId="203">
    <w:name w:val="Нет списка20"/>
    <w:next w:val="a8"/>
    <w:uiPriority w:val="99"/>
    <w:semiHidden/>
    <w:unhideWhenUsed/>
    <w:rsid w:val="0018489B"/>
  </w:style>
  <w:style w:type="numbering" w:customStyle="1" w:styleId="1102">
    <w:name w:val="Стиль110"/>
    <w:uiPriority w:val="99"/>
    <w:rsid w:val="0018489B"/>
  </w:style>
  <w:style w:type="numbering" w:customStyle="1" w:styleId="1103">
    <w:name w:val="Нет списка110"/>
    <w:next w:val="a8"/>
    <w:uiPriority w:val="99"/>
    <w:semiHidden/>
    <w:unhideWhenUsed/>
    <w:rsid w:val="0018489B"/>
  </w:style>
  <w:style w:type="numbering" w:customStyle="1" w:styleId="1190">
    <w:name w:val="Раздел 1.19"/>
    <w:uiPriority w:val="99"/>
    <w:rsid w:val="0018489B"/>
  </w:style>
  <w:style w:type="numbering" w:customStyle="1" w:styleId="1191">
    <w:name w:val="Стиль119"/>
    <w:uiPriority w:val="99"/>
    <w:rsid w:val="0018489B"/>
  </w:style>
  <w:style w:type="numbering" w:customStyle="1" w:styleId="1104">
    <w:name w:val="Раздел 1.10"/>
    <w:uiPriority w:val="99"/>
    <w:rsid w:val="0018489B"/>
  </w:style>
  <w:style w:type="numbering" w:customStyle="1" w:styleId="1192">
    <w:name w:val="Заглавие 119"/>
    <w:uiPriority w:val="99"/>
    <w:rsid w:val="0018489B"/>
  </w:style>
  <w:style w:type="numbering" w:customStyle="1" w:styleId="292">
    <w:name w:val="Нет списка29"/>
    <w:next w:val="a8"/>
    <w:uiPriority w:val="99"/>
    <w:semiHidden/>
    <w:unhideWhenUsed/>
    <w:rsid w:val="0018489B"/>
  </w:style>
  <w:style w:type="numbering" w:customStyle="1" w:styleId="1193">
    <w:name w:val="Нет списка119"/>
    <w:next w:val="a8"/>
    <w:uiPriority w:val="99"/>
    <w:semiHidden/>
    <w:unhideWhenUsed/>
    <w:rsid w:val="0018489B"/>
  </w:style>
  <w:style w:type="numbering" w:customStyle="1" w:styleId="1272">
    <w:name w:val="Стиль127"/>
    <w:uiPriority w:val="99"/>
    <w:rsid w:val="0018489B"/>
  </w:style>
  <w:style w:type="numbering" w:customStyle="1" w:styleId="11100">
    <w:name w:val="Заглавие 1110"/>
    <w:basedOn w:val="a8"/>
    <w:uiPriority w:val="99"/>
    <w:rsid w:val="0018489B"/>
  </w:style>
  <w:style w:type="numbering" w:customStyle="1" w:styleId="1273">
    <w:name w:val="Раздел 1.27"/>
    <w:uiPriority w:val="99"/>
    <w:rsid w:val="0018489B"/>
  </w:style>
  <w:style w:type="numbering" w:customStyle="1" w:styleId="1118">
    <w:name w:val="Нет списка1118"/>
    <w:next w:val="a8"/>
    <w:uiPriority w:val="99"/>
    <w:semiHidden/>
    <w:unhideWhenUsed/>
    <w:rsid w:val="0018489B"/>
  </w:style>
  <w:style w:type="numbering" w:customStyle="1" w:styleId="2170">
    <w:name w:val="Нет списка217"/>
    <w:next w:val="a8"/>
    <w:uiPriority w:val="99"/>
    <w:semiHidden/>
    <w:unhideWhenUsed/>
    <w:rsid w:val="0018489B"/>
  </w:style>
  <w:style w:type="numbering" w:customStyle="1" w:styleId="11171">
    <w:name w:val="Заглавие 1117"/>
    <w:basedOn w:val="a8"/>
    <w:uiPriority w:val="99"/>
    <w:rsid w:val="0018489B"/>
  </w:style>
  <w:style w:type="numbering" w:customStyle="1" w:styleId="382">
    <w:name w:val="Нет списка38"/>
    <w:next w:val="a8"/>
    <w:uiPriority w:val="99"/>
    <w:semiHidden/>
    <w:unhideWhenUsed/>
    <w:rsid w:val="0018489B"/>
  </w:style>
  <w:style w:type="numbering" w:customStyle="1" w:styleId="1280">
    <w:name w:val="Заглавие 128"/>
    <w:basedOn w:val="a8"/>
    <w:uiPriority w:val="99"/>
    <w:rsid w:val="0018489B"/>
  </w:style>
  <w:style w:type="numbering" w:customStyle="1" w:styleId="11172">
    <w:name w:val="Раздел 1.117"/>
    <w:uiPriority w:val="99"/>
    <w:rsid w:val="0018489B"/>
  </w:style>
  <w:style w:type="numbering" w:customStyle="1" w:styleId="11180">
    <w:name w:val="Стиль1118"/>
    <w:uiPriority w:val="99"/>
    <w:rsid w:val="0018489B"/>
  </w:style>
  <w:style w:type="numbering" w:customStyle="1" w:styleId="138">
    <w:name w:val="Заглавие 138"/>
    <w:basedOn w:val="a8"/>
    <w:uiPriority w:val="99"/>
    <w:rsid w:val="0018489B"/>
  </w:style>
  <w:style w:type="numbering" w:customStyle="1" w:styleId="470">
    <w:name w:val="Нет списка47"/>
    <w:next w:val="a8"/>
    <w:uiPriority w:val="99"/>
    <w:semiHidden/>
    <w:unhideWhenUsed/>
    <w:rsid w:val="0018489B"/>
  </w:style>
  <w:style w:type="numbering" w:customStyle="1" w:styleId="1274">
    <w:name w:val="Нет списка127"/>
    <w:next w:val="a8"/>
    <w:uiPriority w:val="99"/>
    <w:semiHidden/>
    <w:unhideWhenUsed/>
    <w:rsid w:val="0018489B"/>
  </w:style>
  <w:style w:type="numbering" w:customStyle="1" w:styleId="1371">
    <w:name w:val="Стиль137"/>
    <w:uiPriority w:val="99"/>
    <w:rsid w:val="0018489B"/>
  </w:style>
  <w:style w:type="numbering" w:customStyle="1" w:styleId="1470">
    <w:name w:val="Заглавие 147"/>
    <w:basedOn w:val="a8"/>
    <w:uiPriority w:val="99"/>
    <w:rsid w:val="0018489B"/>
  </w:style>
  <w:style w:type="numbering" w:customStyle="1" w:styleId="1372">
    <w:name w:val="Раздел 1.37"/>
    <w:uiPriority w:val="99"/>
    <w:rsid w:val="0018489B"/>
  </w:style>
  <w:style w:type="numbering" w:customStyle="1" w:styleId="1127">
    <w:name w:val="Нет списка1127"/>
    <w:next w:val="a8"/>
    <w:uiPriority w:val="99"/>
    <w:semiHidden/>
    <w:unhideWhenUsed/>
    <w:rsid w:val="0018489B"/>
  </w:style>
  <w:style w:type="numbering" w:customStyle="1" w:styleId="227">
    <w:name w:val="Нет списка227"/>
    <w:next w:val="a8"/>
    <w:uiPriority w:val="99"/>
    <w:semiHidden/>
    <w:unhideWhenUsed/>
    <w:rsid w:val="0018489B"/>
  </w:style>
  <w:style w:type="numbering" w:customStyle="1" w:styleId="11270">
    <w:name w:val="Заглавие 1127"/>
    <w:basedOn w:val="a8"/>
    <w:uiPriority w:val="99"/>
    <w:rsid w:val="0018489B"/>
  </w:style>
  <w:style w:type="numbering" w:customStyle="1" w:styleId="3170">
    <w:name w:val="Нет списка317"/>
    <w:next w:val="a8"/>
    <w:uiPriority w:val="99"/>
    <w:semiHidden/>
    <w:unhideWhenUsed/>
    <w:rsid w:val="0018489B"/>
  </w:style>
  <w:style w:type="numbering" w:customStyle="1" w:styleId="1217">
    <w:name w:val="Заглавие 1217"/>
    <w:basedOn w:val="a8"/>
    <w:uiPriority w:val="99"/>
    <w:rsid w:val="0018489B"/>
  </w:style>
  <w:style w:type="numbering" w:customStyle="1" w:styleId="11271">
    <w:name w:val="Раздел 1.127"/>
    <w:uiPriority w:val="99"/>
    <w:rsid w:val="0018489B"/>
  </w:style>
  <w:style w:type="numbering" w:customStyle="1" w:styleId="11272">
    <w:name w:val="Стиль1127"/>
    <w:uiPriority w:val="99"/>
    <w:rsid w:val="0018489B"/>
  </w:style>
  <w:style w:type="numbering" w:customStyle="1" w:styleId="1317">
    <w:name w:val="Заглавие 1317"/>
    <w:basedOn w:val="a8"/>
    <w:uiPriority w:val="99"/>
    <w:rsid w:val="0018489B"/>
  </w:style>
  <w:style w:type="numbering" w:customStyle="1" w:styleId="570">
    <w:name w:val="Нет списка57"/>
    <w:next w:val="a8"/>
    <w:uiPriority w:val="99"/>
    <w:semiHidden/>
    <w:unhideWhenUsed/>
    <w:rsid w:val="0018489B"/>
  </w:style>
  <w:style w:type="numbering" w:customStyle="1" w:styleId="302">
    <w:name w:val="Нет списка30"/>
    <w:next w:val="a8"/>
    <w:uiPriority w:val="99"/>
    <w:semiHidden/>
    <w:unhideWhenUsed/>
    <w:rsid w:val="0018489B"/>
  </w:style>
  <w:style w:type="numbering" w:customStyle="1" w:styleId="1200">
    <w:name w:val="Стиль120"/>
    <w:uiPriority w:val="99"/>
    <w:rsid w:val="0018489B"/>
  </w:style>
  <w:style w:type="numbering" w:customStyle="1" w:styleId="1201">
    <w:name w:val="Нет списка120"/>
    <w:next w:val="a8"/>
    <w:uiPriority w:val="99"/>
    <w:semiHidden/>
    <w:unhideWhenUsed/>
    <w:rsid w:val="0018489B"/>
  </w:style>
  <w:style w:type="table" w:customStyle="1" w:styleId="7110">
    <w:name w:val="Сетка таблицы7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Цветная сетка - Акцент 63"/>
    <w:basedOn w:val="a7"/>
    <w:next w:val="-6"/>
    <w:uiPriority w:val="73"/>
    <w:rsid w:val="0018489B"/>
    <w:rPr>
      <w:rFonts w:ascii="Calibri" w:eastAsia="Calibri" w:hAnsi="Calibr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3f2">
    <w:name w:val="Таблица3"/>
    <w:basedOn w:val="a7"/>
    <w:uiPriority w:val="99"/>
    <w:rsid w:val="0018489B"/>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Autospacing="1" w:afterLines="0" w:afterAutospacing="1" w:line="240" w:lineRule="auto"/>
        <w:ind w:leftChars="0" w:left="0" w:rightChars="0" w:right="0" w:firstLineChars="0" w:firstLine="0"/>
        <w:jc w:val="center"/>
      </w:pPr>
      <w:rPr>
        <w:rFonts w:ascii="Times New Roman" w:hAnsi="Times New Roman" w:cs="Times New Roman" w:hint="default"/>
        <w:b/>
        <w:sz w:val="20"/>
        <w:szCs w:val="20"/>
      </w:rPr>
    </w:tblStylePr>
  </w:style>
  <w:style w:type="table" w:customStyle="1" w:styleId="1414">
    <w:name w:val="Сетка таблицы14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4">
    <w:name w:val="Сетка таблицы113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1">
    <w:name w:val="Раздел 1.110"/>
    <w:uiPriority w:val="99"/>
    <w:rsid w:val="0018489B"/>
  </w:style>
  <w:style w:type="numbering" w:customStyle="1" w:styleId="11102">
    <w:name w:val="Стиль1110"/>
    <w:uiPriority w:val="99"/>
    <w:rsid w:val="0018489B"/>
  </w:style>
  <w:style w:type="numbering" w:customStyle="1" w:styleId="1202">
    <w:name w:val="Раздел 1.20"/>
    <w:uiPriority w:val="99"/>
    <w:rsid w:val="0018489B"/>
  </w:style>
  <w:style w:type="numbering" w:customStyle="1" w:styleId="1203">
    <w:name w:val="Заглавие 120"/>
    <w:uiPriority w:val="99"/>
    <w:rsid w:val="0018489B"/>
  </w:style>
  <w:style w:type="table" w:customStyle="1" w:styleId="3112">
    <w:name w:val="Сетка таблицы311"/>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0">
    <w:name w:val="Нет списка210"/>
    <w:next w:val="a8"/>
    <w:uiPriority w:val="99"/>
    <w:semiHidden/>
    <w:unhideWhenUsed/>
    <w:rsid w:val="0018489B"/>
  </w:style>
  <w:style w:type="numbering" w:customStyle="1" w:styleId="11103">
    <w:name w:val="Нет списка1110"/>
    <w:next w:val="a8"/>
    <w:uiPriority w:val="99"/>
    <w:semiHidden/>
    <w:unhideWhenUsed/>
    <w:rsid w:val="0018489B"/>
  </w:style>
  <w:style w:type="numbering" w:customStyle="1" w:styleId="1281">
    <w:name w:val="Стиль128"/>
    <w:uiPriority w:val="99"/>
    <w:rsid w:val="0018489B"/>
  </w:style>
  <w:style w:type="numbering" w:customStyle="1" w:styleId="11181">
    <w:name w:val="Заглавие 1118"/>
    <w:basedOn w:val="a8"/>
    <w:uiPriority w:val="99"/>
    <w:rsid w:val="0018489B"/>
  </w:style>
  <w:style w:type="table" w:customStyle="1" w:styleId="11b">
    <w:name w:val="Таблица11"/>
    <w:basedOn w:val="a7"/>
    <w:uiPriority w:val="99"/>
    <w:rsid w:val="0018489B"/>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trPr>
    </w:tblStylePr>
  </w:style>
  <w:style w:type="table" w:customStyle="1" w:styleId="-611">
    <w:name w:val="Цветная сетка - Акцент 611"/>
    <w:basedOn w:val="a7"/>
    <w:next w:val="-6"/>
    <w:uiPriority w:val="73"/>
    <w:rsid w:val="0018489B"/>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4112">
    <w:name w:val="Сетка таблицы411"/>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Раздел 1.28"/>
    <w:uiPriority w:val="99"/>
    <w:rsid w:val="0018489B"/>
  </w:style>
  <w:style w:type="table" w:customStyle="1" w:styleId="12114">
    <w:name w:val="Сетка таблицы121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
    <w:name w:val="Нет списка1119"/>
    <w:next w:val="a8"/>
    <w:uiPriority w:val="99"/>
    <w:semiHidden/>
    <w:unhideWhenUsed/>
    <w:rsid w:val="0018489B"/>
  </w:style>
  <w:style w:type="numbering" w:customStyle="1" w:styleId="2180">
    <w:name w:val="Нет списка218"/>
    <w:next w:val="a8"/>
    <w:uiPriority w:val="99"/>
    <w:semiHidden/>
    <w:unhideWhenUsed/>
    <w:rsid w:val="0018489B"/>
  </w:style>
  <w:style w:type="numbering" w:customStyle="1" w:styleId="11190">
    <w:name w:val="Заглавие 1119"/>
    <w:basedOn w:val="a8"/>
    <w:uiPriority w:val="99"/>
    <w:rsid w:val="0018489B"/>
  </w:style>
  <w:style w:type="numbering" w:customStyle="1" w:styleId="392">
    <w:name w:val="Нет списка39"/>
    <w:next w:val="a8"/>
    <w:uiPriority w:val="99"/>
    <w:semiHidden/>
    <w:unhideWhenUsed/>
    <w:rsid w:val="0018489B"/>
  </w:style>
  <w:style w:type="numbering" w:customStyle="1" w:styleId="129">
    <w:name w:val="Заглавие 129"/>
    <w:basedOn w:val="a8"/>
    <w:uiPriority w:val="99"/>
    <w:rsid w:val="0018489B"/>
  </w:style>
  <w:style w:type="numbering" w:customStyle="1" w:styleId="11182">
    <w:name w:val="Раздел 1.118"/>
    <w:uiPriority w:val="99"/>
    <w:rsid w:val="0018489B"/>
  </w:style>
  <w:style w:type="numbering" w:customStyle="1" w:styleId="11191">
    <w:name w:val="Стиль1119"/>
    <w:uiPriority w:val="99"/>
    <w:rsid w:val="0018489B"/>
  </w:style>
  <w:style w:type="numbering" w:customStyle="1" w:styleId="139">
    <w:name w:val="Заглавие 139"/>
    <w:basedOn w:val="a8"/>
    <w:uiPriority w:val="99"/>
    <w:rsid w:val="0018489B"/>
  </w:style>
  <w:style w:type="numbering" w:customStyle="1" w:styleId="480">
    <w:name w:val="Нет списка48"/>
    <w:next w:val="a8"/>
    <w:uiPriority w:val="99"/>
    <w:semiHidden/>
    <w:unhideWhenUsed/>
    <w:rsid w:val="0018489B"/>
  </w:style>
  <w:style w:type="numbering" w:customStyle="1" w:styleId="1283">
    <w:name w:val="Нет списка128"/>
    <w:next w:val="a8"/>
    <w:uiPriority w:val="99"/>
    <w:semiHidden/>
    <w:unhideWhenUsed/>
    <w:rsid w:val="0018489B"/>
  </w:style>
  <w:style w:type="numbering" w:customStyle="1" w:styleId="1380">
    <w:name w:val="Стиль138"/>
    <w:uiPriority w:val="99"/>
    <w:rsid w:val="0018489B"/>
  </w:style>
  <w:style w:type="numbering" w:customStyle="1" w:styleId="1480">
    <w:name w:val="Заглавие 148"/>
    <w:basedOn w:val="a8"/>
    <w:uiPriority w:val="99"/>
    <w:rsid w:val="0018489B"/>
  </w:style>
  <w:style w:type="table" w:customStyle="1" w:styleId="219">
    <w:name w:val="Таблица21"/>
    <w:basedOn w:val="a7"/>
    <w:uiPriority w:val="99"/>
    <w:rsid w:val="0018489B"/>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trPr>
    </w:tblStylePr>
  </w:style>
  <w:style w:type="table" w:customStyle="1" w:styleId="-621">
    <w:name w:val="Цветная сетка - Акцент 621"/>
    <w:basedOn w:val="a7"/>
    <w:next w:val="-6"/>
    <w:uiPriority w:val="73"/>
    <w:rsid w:val="0018489B"/>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5112">
    <w:name w:val="Сетка таблицы511"/>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1">
    <w:name w:val="Раздел 1.38"/>
    <w:uiPriority w:val="99"/>
    <w:rsid w:val="0018489B"/>
  </w:style>
  <w:style w:type="table" w:customStyle="1" w:styleId="13114">
    <w:name w:val="Сетка таблицы131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
    <w:name w:val="Нет списка1128"/>
    <w:next w:val="a8"/>
    <w:uiPriority w:val="99"/>
    <w:semiHidden/>
    <w:unhideWhenUsed/>
    <w:rsid w:val="0018489B"/>
  </w:style>
  <w:style w:type="numbering" w:customStyle="1" w:styleId="228">
    <w:name w:val="Нет списка228"/>
    <w:next w:val="a8"/>
    <w:uiPriority w:val="99"/>
    <w:semiHidden/>
    <w:unhideWhenUsed/>
    <w:rsid w:val="0018489B"/>
  </w:style>
  <w:style w:type="numbering" w:customStyle="1" w:styleId="11280">
    <w:name w:val="Заглавие 1128"/>
    <w:basedOn w:val="a8"/>
    <w:uiPriority w:val="99"/>
    <w:rsid w:val="0018489B"/>
  </w:style>
  <w:style w:type="numbering" w:customStyle="1" w:styleId="318">
    <w:name w:val="Нет списка318"/>
    <w:next w:val="a8"/>
    <w:uiPriority w:val="99"/>
    <w:semiHidden/>
    <w:unhideWhenUsed/>
    <w:rsid w:val="0018489B"/>
  </w:style>
  <w:style w:type="numbering" w:customStyle="1" w:styleId="1218">
    <w:name w:val="Заглавие 1218"/>
    <w:basedOn w:val="a8"/>
    <w:uiPriority w:val="99"/>
    <w:rsid w:val="0018489B"/>
  </w:style>
  <w:style w:type="numbering" w:customStyle="1" w:styleId="11281">
    <w:name w:val="Раздел 1.128"/>
    <w:uiPriority w:val="99"/>
    <w:rsid w:val="0018489B"/>
  </w:style>
  <w:style w:type="numbering" w:customStyle="1" w:styleId="11282">
    <w:name w:val="Стиль1128"/>
    <w:uiPriority w:val="99"/>
    <w:rsid w:val="0018489B"/>
  </w:style>
  <w:style w:type="numbering" w:customStyle="1" w:styleId="1318">
    <w:name w:val="Заглавие 1318"/>
    <w:basedOn w:val="a8"/>
    <w:uiPriority w:val="99"/>
    <w:rsid w:val="0018489B"/>
  </w:style>
  <w:style w:type="numbering" w:customStyle="1" w:styleId="580">
    <w:name w:val="Нет списка58"/>
    <w:next w:val="a8"/>
    <w:uiPriority w:val="99"/>
    <w:semiHidden/>
    <w:unhideWhenUsed/>
    <w:rsid w:val="0018489B"/>
  </w:style>
  <w:style w:type="numbering" w:customStyle="1" w:styleId="402">
    <w:name w:val="Нет списка40"/>
    <w:next w:val="a8"/>
    <w:uiPriority w:val="99"/>
    <w:semiHidden/>
    <w:unhideWhenUsed/>
    <w:rsid w:val="0018489B"/>
  </w:style>
  <w:style w:type="numbering" w:customStyle="1" w:styleId="1290">
    <w:name w:val="Стиль129"/>
    <w:uiPriority w:val="99"/>
    <w:rsid w:val="0018489B"/>
  </w:style>
  <w:style w:type="numbering" w:customStyle="1" w:styleId="1291">
    <w:name w:val="Нет списка129"/>
    <w:next w:val="a8"/>
    <w:uiPriority w:val="99"/>
    <w:semiHidden/>
    <w:unhideWhenUsed/>
    <w:rsid w:val="0018489B"/>
  </w:style>
  <w:style w:type="numbering" w:customStyle="1" w:styleId="11192">
    <w:name w:val="Раздел 1.119"/>
    <w:uiPriority w:val="99"/>
    <w:rsid w:val="0018489B"/>
  </w:style>
  <w:style w:type="numbering" w:customStyle="1" w:styleId="11200">
    <w:name w:val="Стиль1120"/>
    <w:uiPriority w:val="99"/>
    <w:rsid w:val="0018489B"/>
  </w:style>
  <w:style w:type="numbering" w:customStyle="1" w:styleId="1292">
    <w:name w:val="Раздел 1.29"/>
    <w:uiPriority w:val="99"/>
    <w:rsid w:val="0018489B"/>
  </w:style>
  <w:style w:type="numbering" w:customStyle="1" w:styleId="1300">
    <w:name w:val="Заглавие 130"/>
    <w:uiPriority w:val="99"/>
    <w:rsid w:val="0018489B"/>
  </w:style>
  <w:style w:type="numbering" w:customStyle="1" w:styleId="2190">
    <w:name w:val="Нет списка219"/>
    <w:next w:val="a8"/>
    <w:uiPriority w:val="99"/>
    <w:semiHidden/>
    <w:unhideWhenUsed/>
    <w:rsid w:val="0018489B"/>
  </w:style>
  <w:style w:type="numbering" w:customStyle="1" w:styleId="11201">
    <w:name w:val="Нет списка1120"/>
    <w:next w:val="a8"/>
    <w:uiPriority w:val="99"/>
    <w:semiHidden/>
    <w:unhideWhenUsed/>
    <w:rsid w:val="0018489B"/>
  </w:style>
  <w:style w:type="numbering" w:customStyle="1" w:styleId="12100">
    <w:name w:val="Стиль1210"/>
    <w:uiPriority w:val="99"/>
    <w:rsid w:val="0018489B"/>
  </w:style>
  <w:style w:type="numbering" w:customStyle="1" w:styleId="11202">
    <w:name w:val="Заглавие 1120"/>
    <w:basedOn w:val="a8"/>
    <w:uiPriority w:val="99"/>
    <w:rsid w:val="0018489B"/>
  </w:style>
  <w:style w:type="numbering" w:customStyle="1" w:styleId="12101">
    <w:name w:val="Раздел 1.210"/>
    <w:uiPriority w:val="99"/>
    <w:rsid w:val="0018489B"/>
  </w:style>
  <w:style w:type="numbering" w:customStyle="1" w:styleId="111100">
    <w:name w:val="Нет списка11110"/>
    <w:next w:val="a8"/>
    <w:uiPriority w:val="99"/>
    <w:semiHidden/>
    <w:unhideWhenUsed/>
    <w:rsid w:val="0018489B"/>
  </w:style>
  <w:style w:type="numbering" w:customStyle="1" w:styleId="21100">
    <w:name w:val="Нет списка2110"/>
    <w:next w:val="a8"/>
    <w:uiPriority w:val="99"/>
    <w:semiHidden/>
    <w:unhideWhenUsed/>
    <w:rsid w:val="0018489B"/>
  </w:style>
  <w:style w:type="numbering" w:customStyle="1" w:styleId="111101">
    <w:name w:val="Заглавие 11110"/>
    <w:basedOn w:val="a8"/>
    <w:uiPriority w:val="99"/>
    <w:rsid w:val="0018489B"/>
  </w:style>
  <w:style w:type="numbering" w:customStyle="1" w:styleId="3100">
    <w:name w:val="Нет списка310"/>
    <w:next w:val="a8"/>
    <w:uiPriority w:val="99"/>
    <w:semiHidden/>
    <w:unhideWhenUsed/>
    <w:rsid w:val="0018489B"/>
  </w:style>
  <w:style w:type="numbering" w:customStyle="1" w:styleId="12102">
    <w:name w:val="Заглавие 1210"/>
    <w:basedOn w:val="a8"/>
    <w:uiPriority w:val="99"/>
    <w:rsid w:val="0018489B"/>
  </w:style>
  <w:style w:type="numbering" w:customStyle="1" w:styleId="111102">
    <w:name w:val="Раздел 1.1110"/>
    <w:uiPriority w:val="99"/>
    <w:rsid w:val="0018489B"/>
  </w:style>
  <w:style w:type="numbering" w:customStyle="1" w:styleId="111103">
    <w:name w:val="Стиль11110"/>
    <w:uiPriority w:val="99"/>
    <w:rsid w:val="0018489B"/>
  </w:style>
  <w:style w:type="numbering" w:customStyle="1" w:styleId="13100">
    <w:name w:val="Заглавие 1310"/>
    <w:basedOn w:val="a8"/>
    <w:uiPriority w:val="99"/>
    <w:rsid w:val="0018489B"/>
  </w:style>
  <w:style w:type="numbering" w:customStyle="1" w:styleId="490">
    <w:name w:val="Нет списка49"/>
    <w:next w:val="a8"/>
    <w:uiPriority w:val="99"/>
    <w:semiHidden/>
    <w:unhideWhenUsed/>
    <w:rsid w:val="0018489B"/>
  </w:style>
  <w:style w:type="numbering" w:customStyle="1" w:styleId="12103">
    <w:name w:val="Нет списка1210"/>
    <w:next w:val="a8"/>
    <w:uiPriority w:val="99"/>
    <w:semiHidden/>
    <w:unhideWhenUsed/>
    <w:rsid w:val="0018489B"/>
  </w:style>
  <w:style w:type="numbering" w:customStyle="1" w:styleId="1390">
    <w:name w:val="Стиль139"/>
    <w:uiPriority w:val="99"/>
    <w:rsid w:val="0018489B"/>
  </w:style>
  <w:style w:type="numbering" w:customStyle="1" w:styleId="1490">
    <w:name w:val="Заглавие 149"/>
    <w:basedOn w:val="a8"/>
    <w:uiPriority w:val="99"/>
    <w:rsid w:val="0018489B"/>
  </w:style>
  <w:style w:type="numbering" w:customStyle="1" w:styleId="1391">
    <w:name w:val="Раздел 1.39"/>
    <w:uiPriority w:val="99"/>
    <w:rsid w:val="0018489B"/>
  </w:style>
  <w:style w:type="numbering" w:customStyle="1" w:styleId="1129">
    <w:name w:val="Нет списка1129"/>
    <w:next w:val="a8"/>
    <w:uiPriority w:val="99"/>
    <w:semiHidden/>
    <w:unhideWhenUsed/>
    <w:rsid w:val="0018489B"/>
  </w:style>
  <w:style w:type="numbering" w:customStyle="1" w:styleId="229">
    <w:name w:val="Нет списка229"/>
    <w:next w:val="a8"/>
    <w:uiPriority w:val="99"/>
    <w:semiHidden/>
    <w:unhideWhenUsed/>
    <w:rsid w:val="0018489B"/>
  </w:style>
  <w:style w:type="numbering" w:customStyle="1" w:styleId="11290">
    <w:name w:val="Заглавие 1129"/>
    <w:basedOn w:val="a8"/>
    <w:uiPriority w:val="99"/>
    <w:rsid w:val="0018489B"/>
  </w:style>
  <w:style w:type="numbering" w:customStyle="1" w:styleId="319">
    <w:name w:val="Нет списка319"/>
    <w:next w:val="a8"/>
    <w:uiPriority w:val="99"/>
    <w:semiHidden/>
    <w:unhideWhenUsed/>
    <w:rsid w:val="0018489B"/>
  </w:style>
  <w:style w:type="numbering" w:customStyle="1" w:styleId="1219">
    <w:name w:val="Заглавие 1219"/>
    <w:basedOn w:val="a8"/>
    <w:uiPriority w:val="99"/>
    <w:rsid w:val="0018489B"/>
  </w:style>
  <w:style w:type="numbering" w:customStyle="1" w:styleId="11291">
    <w:name w:val="Раздел 1.129"/>
    <w:uiPriority w:val="99"/>
    <w:rsid w:val="0018489B"/>
  </w:style>
  <w:style w:type="numbering" w:customStyle="1" w:styleId="11292">
    <w:name w:val="Стиль1129"/>
    <w:uiPriority w:val="99"/>
    <w:rsid w:val="0018489B"/>
  </w:style>
  <w:style w:type="numbering" w:customStyle="1" w:styleId="1319">
    <w:name w:val="Заглавие 1319"/>
    <w:basedOn w:val="a8"/>
    <w:uiPriority w:val="99"/>
    <w:rsid w:val="0018489B"/>
  </w:style>
  <w:style w:type="numbering" w:customStyle="1" w:styleId="590">
    <w:name w:val="Нет списка59"/>
    <w:next w:val="a8"/>
    <w:uiPriority w:val="99"/>
    <w:semiHidden/>
    <w:unhideWhenUsed/>
    <w:rsid w:val="0018489B"/>
  </w:style>
  <w:style w:type="numbering" w:customStyle="1" w:styleId="500">
    <w:name w:val="Нет списка50"/>
    <w:next w:val="a8"/>
    <w:uiPriority w:val="99"/>
    <w:semiHidden/>
    <w:unhideWhenUsed/>
    <w:rsid w:val="0018489B"/>
  </w:style>
  <w:style w:type="numbering" w:customStyle="1" w:styleId="1302">
    <w:name w:val="Стиль130"/>
    <w:uiPriority w:val="99"/>
    <w:rsid w:val="0018489B"/>
  </w:style>
  <w:style w:type="numbering" w:customStyle="1" w:styleId="1303">
    <w:name w:val="Нет списка130"/>
    <w:next w:val="a8"/>
    <w:uiPriority w:val="99"/>
    <w:semiHidden/>
    <w:unhideWhenUsed/>
    <w:rsid w:val="0018489B"/>
  </w:style>
  <w:style w:type="numbering" w:customStyle="1" w:styleId="11203">
    <w:name w:val="Раздел 1.120"/>
    <w:uiPriority w:val="99"/>
    <w:rsid w:val="0018489B"/>
  </w:style>
  <w:style w:type="numbering" w:customStyle="1" w:styleId="11300">
    <w:name w:val="Стиль1130"/>
    <w:uiPriority w:val="99"/>
    <w:rsid w:val="0018489B"/>
  </w:style>
  <w:style w:type="numbering" w:customStyle="1" w:styleId="1304">
    <w:name w:val="Раздел 1.30"/>
    <w:uiPriority w:val="99"/>
    <w:rsid w:val="0018489B"/>
  </w:style>
  <w:style w:type="numbering" w:customStyle="1" w:styleId="1400">
    <w:name w:val="Заглавие 140"/>
    <w:uiPriority w:val="99"/>
    <w:rsid w:val="0018489B"/>
  </w:style>
  <w:style w:type="numbering" w:customStyle="1" w:styleId="2200">
    <w:name w:val="Нет списка220"/>
    <w:next w:val="a8"/>
    <w:uiPriority w:val="99"/>
    <w:semiHidden/>
    <w:unhideWhenUsed/>
    <w:rsid w:val="0018489B"/>
  </w:style>
  <w:style w:type="numbering" w:customStyle="1" w:styleId="11301">
    <w:name w:val="Нет списка1130"/>
    <w:next w:val="a8"/>
    <w:uiPriority w:val="99"/>
    <w:semiHidden/>
    <w:unhideWhenUsed/>
    <w:rsid w:val="0018489B"/>
  </w:style>
  <w:style w:type="numbering" w:customStyle="1" w:styleId="121112">
    <w:name w:val="Стиль12111"/>
    <w:uiPriority w:val="99"/>
    <w:rsid w:val="0018489B"/>
  </w:style>
  <w:style w:type="numbering" w:customStyle="1" w:styleId="11302">
    <w:name w:val="Заглавие 1130"/>
    <w:basedOn w:val="a8"/>
    <w:uiPriority w:val="99"/>
    <w:rsid w:val="0018489B"/>
  </w:style>
  <w:style w:type="numbering" w:customStyle="1" w:styleId="121113">
    <w:name w:val="Раздел 1.2111"/>
    <w:uiPriority w:val="99"/>
    <w:rsid w:val="0018489B"/>
  </w:style>
  <w:style w:type="numbering" w:customStyle="1" w:styleId="1111111">
    <w:name w:val="Нет списка1111111"/>
    <w:next w:val="a8"/>
    <w:uiPriority w:val="99"/>
    <w:semiHidden/>
    <w:unhideWhenUsed/>
    <w:rsid w:val="0018489B"/>
  </w:style>
  <w:style w:type="numbering" w:customStyle="1" w:styleId="211111">
    <w:name w:val="Нет списка211111"/>
    <w:next w:val="a8"/>
    <w:uiPriority w:val="99"/>
    <w:semiHidden/>
    <w:unhideWhenUsed/>
    <w:rsid w:val="0018489B"/>
  </w:style>
  <w:style w:type="numbering" w:customStyle="1" w:styleId="11111110">
    <w:name w:val="Заглавие 1111111"/>
    <w:basedOn w:val="a8"/>
    <w:uiPriority w:val="99"/>
    <w:rsid w:val="0018489B"/>
  </w:style>
  <w:style w:type="numbering" w:customStyle="1" w:styleId="3200">
    <w:name w:val="Нет списка320"/>
    <w:next w:val="a8"/>
    <w:uiPriority w:val="99"/>
    <w:semiHidden/>
    <w:unhideWhenUsed/>
    <w:rsid w:val="0018489B"/>
  </w:style>
  <w:style w:type="numbering" w:customStyle="1" w:styleId="12200">
    <w:name w:val="Заглавие 1220"/>
    <w:basedOn w:val="a8"/>
    <w:uiPriority w:val="99"/>
    <w:rsid w:val="0018489B"/>
  </w:style>
  <w:style w:type="numbering" w:customStyle="1" w:styleId="1111113">
    <w:name w:val="Раздел 1.11111"/>
    <w:uiPriority w:val="99"/>
    <w:rsid w:val="0018489B"/>
  </w:style>
  <w:style w:type="numbering" w:customStyle="1" w:styleId="1111114">
    <w:name w:val="Стиль111111"/>
    <w:uiPriority w:val="99"/>
    <w:rsid w:val="0018489B"/>
  </w:style>
  <w:style w:type="numbering" w:customStyle="1" w:styleId="13200">
    <w:name w:val="Заглавие 1320"/>
    <w:basedOn w:val="a8"/>
    <w:uiPriority w:val="99"/>
    <w:rsid w:val="0018489B"/>
  </w:style>
  <w:style w:type="numbering" w:customStyle="1" w:styleId="4100">
    <w:name w:val="Нет списка410"/>
    <w:next w:val="a8"/>
    <w:uiPriority w:val="99"/>
    <w:semiHidden/>
    <w:unhideWhenUsed/>
    <w:rsid w:val="0018489B"/>
  </w:style>
  <w:style w:type="numbering" w:customStyle="1" w:styleId="1211110">
    <w:name w:val="Нет списка121111"/>
    <w:next w:val="a8"/>
    <w:uiPriority w:val="99"/>
    <w:semiHidden/>
    <w:unhideWhenUsed/>
    <w:rsid w:val="0018489B"/>
  </w:style>
  <w:style w:type="numbering" w:customStyle="1" w:styleId="13102">
    <w:name w:val="Стиль1310"/>
    <w:uiPriority w:val="99"/>
    <w:rsid w:val="0018489B"/>
  </w:style>
  <w:style w:type="numbering" w:customStyle="1" w:styleId="14100">
    <w:name w:val="Заглавие 1410"/>
    <w:basedOn w:val="a8"/>
    <w:uiPriority w:val="99"/>
    <w:rsid w:val="0018489B"/>
  </w:style>
  <w:style w:type="numbering" w:customStyle="1" w:styleId="13103">
    <w:name w:val="Раздел 1.310"/>
    <w:uiPriority w:val="99"/>
    <w:rsid w:val="0018489B"/>
  </w:style>
  <w:style w:type="numbering" w:customStyle="1" w:styleId="112100">
    <w:name w:val="Нет списка11210"/>
    <w:next w:val="a8"/>
    <w:uiPriority w:val="99"/>
    <w:semiHidden/>
    <w:unhideWhenUsed/>
    <w:rsid w:val="0018489B"/>
  </w:style>
  <w:style w:type="numbering" w:customStyle="1" w:styleId="22100">
    <w:name w:val="Нет списка2210"/>
    <w:next w:val="a8"/>
    <w:uiPriority w:val="99"/>
    <w:semiHidden/>
    <w:unhideWhenUsed/>
    <w:rsid w:val="0018489B"/>
  </w:style>
  <w:style w:type="numbering" w:customStyle="1" w:styleId="112101">
    <w:name w:val="Заглавие 11210"/>
    <w:basedOn w:val="a8"/>
    <w:uiPriority w:val="99"/>
    <w:rsid w:val="0018489B"/>
  </w:style>
  <w:style w:type="numbering" w:customStyle="1" w:styleId="31100">
    <w:name w:val="Нет списка3110"/>
    <w:next w:val="a8"/>
    <w:uiPriority w:val="99"/>
    <w:semiHidden/>
    <w:unhideWhenUsed/>
    <w:rsid w:val="0018489B"/>
  </w:style>
  <w:style w:type="numbering" w:customStyle="1" w:styleId="121100">
    <w:name w:val="Заглавие 12110"/>
    <w:basedOn w:val="a8"/>
    <w:uiPriority w:val="99"/>
    <w:rsid w:val="0018489B"/>
  </w:style>
  <w:style w:type="numbering" w:customStyle="1" w:styleId="112102">
    <w:name w:val="Раздел 1.1210"/>
    <w:uiPriority w:val="99"/>
    <w:rsid w:val="0018489B"/>
  </w:style>
  <w:style w:type="numbering" w:customStyle="1" w:styleId="112103">
    <w:name w:val="Стиль11210"/>
    <w:uiPriority w:val="99"/>
    <w:rsid w:val="0018489B"/>
  </w:style>
  <w:style w:type="numbering" w:customStyle="1" w:styleId="131100">
    <w:name w:val="Заглавие 13110"/>
    <w:basedOn w:val="a8"/>
    <w:uiPriority w:val="99"/>
    <w:rsid w:val="0018489B"/>
  </w:style>
  <w:style w:type="numbering" w:customStyle="1" w:styleId="5100">
    <w:name w:val="Нет списка510"/>
    <w:next w:val="a8"/>
    <w:uiPriority w:val="99"/>
    <w:semiHidden/>
    <w:unhideWhenUsed/>
    <w:rsid w:val="0018489B"/>
  </w:style>
  <w:style w:type="numbering" w:customStyle="1" w:styleId="600">
    <w:name w:val="Нет списка60"/>
    <w:next w:val="a8"/>
    <w:uiPriority w:val="99"/>
    <w:semiHidden/>
    <w:unhideWhenUsed/>
    <w:rsid w:val="0018489B"/>
  </w:style>
  <w:style w:type="table" w:customStyle="1" w:styleId="820">
    <w:name w:val="Сетка таблицы82"/>
    <w:basedOn w:val="a7"/>
    <w:next w:val="af8"/>
    <w:uiPriority w:val="3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
    <w:name w:val="Нет списка132"/>
    <w:next w:val="a8"/>
    <w:uiPriority w:val="99"/>
    <w:semiHidden/>
    <w:unhideWhenUsed/>
    <w:rsid w:val="0018489B"/>
  </w:style>
  <w:style w:type="numbering" w:customStyle="1" w:styleId="24201">
    <w:name w:val="Статья / Раздел24201"/>
    <w:rsid w:val="0018489B"/>
  </w:style>
  <w:style w:type="table" w:customStyle="1" w:styleId="2121">
    <w:name w:val="Сетка таблицы212"/>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0">
    <w:name w:val="Сетка таблицы3111"/>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3">
    <w:name w:val="Сетка таблицы151"/>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11">
    <w:name w:val="Сетка таблицы241"/>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1">
    <w:name w:val="Сетка таблицы421"/>
    <w:basedOn w:val="a7"/>
    <w:uiPriority w:val="3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
    <w:basedOn w:val="a7"/>
    <w:uiPriority w:val="3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Сетка таблицы1141"/>
    <w:basedOn w:val="a7"/>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1">
    <w:name w:val="1 / 1.1 / 1.1.1141"/>
    <w:rsid w:val="0018489B"/>
    <w:pPr>
      <w:numPr>
        <w:numId w:val="35"/>
      </w:numPr>
    </w:pPr>
  </w:style>
  <w:style w:type="table" w:customStyle="1" w:styleId="6111">
    <w:name w:val="Сетка таблицы611"/>
    <w:basedOn w:val="a7"/>
    <w:next w:val="af8"/>
    <w:uiPriority w:val="3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00">
    <w:name w:val="Нет списка230"/>
    <w:next w:val="a8"/>
    <w:uiPriority w:val="99"/>
    <w:semiHidden/>
    <w:unhideWhenUsed/>
    <w:rsid w:val="0018489B"/>
  </w:style>
  <w:style w:type="numbering" w:customStyle="1" w:styleId="11320">
    <w:name w:val="Нет списка1132"/>
    <w:next w:val="a8"/>
    <w:uiPriority w:val="99"/>
    <w:semiHidden/>
    <w:unhideWhenUsed/>
    <w:rsid w:val="0018489B"/>
  </w:style>
  <w:style w:type="table" w:customStyle="1" w:styleId="-53">
    <w:name w:val="Светлая заливка - Акцент 53"/>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2211">
    <w:name w:val="Сетка таблицы1221"/>
    <w:basedOn w:val="a7"/>
    <w:next w:val="af8"/>
    <w:uiPriority w:val="3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20">
    <w:name w:val="Сетка таблицы71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2">
    <w:name w:val="Светлая заливка - Акцент 512"/>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20">
    <w:name w:val="Нет списка2112"/>
    <w:next w:val="a8"/>
    <w:uiPriority w:val="99"/>
    <w:semiHidden/>
    <w:unhideWhenUsed/>
    <w:rsid w:val="0018489B"/>
  </w:style>
  <w:style w:type="numbering" w:customStyle="1" w:styleId="3220">
    <w:name w:val="Нет списка322"/>
    <w:next w:val="a8"/>
    <w:uiPriority w:val="99"/>
    <w:semiHidden/>
    <w:unhideWhenUsed/>
    <w:rsid w:val="0018489B"/>
  </w:style>
  <w:style w:type="table" w:customStyle="1" w:styleId="23110">
    <w:name w:val="Сетка таблицы231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20">
    <w:name w:val="Нет списка412"/>
    <w:next w:val="a8"/>
    <w:uiPriority w:val="99"/>
    <w:semiHidden/>
    <w:unhideWhenUsed/>
    <w:rsid w:val="0018489B"/>
  </w:style>
  <w:style w:type="table" w:customStyle="1" w:styleId="3312">
    <w:name w:val="Сетка таблицы33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10">
    <w:name w:val="Сетка таблицы41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0">
    <w:name w:val="Нет списка512"/>
    <w:next w:val="a8"/>
    <w:uiPriority w:val="99"/>
    <w:semiHidden/>
    <w:unhideWhenUsed/>
    <w:rsid w:val="0018489B"/>
  </w:style>
  <w:style w:type="table" w:customStyle="1" w:styleId="51110">
    <w:name w:val="Сетка таблицы51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Сетка таблицы61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Сетка таблицы111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10">
    <w:name w:val="Нет списка621"/>
    <w:next w:val="a8"/>
    <w:uiPriority w:val="99"/>
    <w:semiHidden/>
    <w:unhideWhenUsed/>
    <w:rsid w:val="0018489B"/>
  </w:style>
  <w:style w:type="table" w:customStyle="1" w:styleId="8110">
    <w:name w:val="Сетка таблицы8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Сетка таблицы121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
    <w:name w:val="Нет списка711"/>
    <w:next w:val="a8"/>
    <w:uiPriority w:val="99"/>
    <w:semiHidden/>
    <w:unhideWhenUsed/>
    <w:rsid w:val="0018489B"/>
  </w:style>
  <w:style w:type="table" w:customStyle="1" w:styleId="13211">
    <w:name w:val="Сетка таблицы132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1">
    <w:name w:val="Нет списка811"/>
    <w:next w:val="a8"/>
    <w:uiPriority w:val="99"/>
    <w:semiHidden/>
    <w:unhideWhenUsed/>
    <w:rsid w:val="0018489B"/>
  </w:style>
  <w:style w:type="numbering" w:customStyle="1" w:styleId="12121">
    <w:name w:val="Нет списка1212"/>
    <w:next w:val="a8"/>
    <w:uiPriority w:val="99"/>
    <w:semiHidden/>
    <w:unhideWhenUsed/>
    <w:rsid w:val="0018489B"/>
  </w:style>
  <w:style w:type="table" w:customStyle="1" w:styleId="-521">
    <w:name w:val="Светлая заливка - Акцент 521"/>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11">
    <w:name w:val="Сетка таблицы141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1">
    <w:name w:val="Светлая заливка - Акцент 5111"/>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2">
    <w:name w:val="Нет списка2212"/>
    <w:next w:val="a8"/>
    <w:uiPriority w:val="99"/>
    <w:semiHidden/>
    <w:unhideWhenUsed/>
    <w:rsid w:val="0018489B"/>
  </w:style>
  <w:style w:type="numbering" w:customStyle="1" w:styleId="31120">
    <w:name w:val="Нет списка3112"/>
    <w:next w:val="a8"/>
    <w:uiPriority w:val="99"/>
    <w:semiHidden/>
    <w:unhideWhenUsed/>
    <w:rsid w:val="0018489B"/>
  </w:style>
  <w:style w:type="numbering" w:customStyle="1" w:styleId="4130">
    <w:name w:val="Нет списка413"/>
    <w:next w:val="a8"/>
    <w:uiPriority w:val="99"/>
    <w:semiHidden/>
    <w:unhideWhenUsed/>
    <w:rsid w:val="0018489B"/>
  </w:style>
  <w:style w:type="table" w:customStyle="1" w:styleId="3411">
    <w:name w:val="Сетка таблицы34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10">
    <w:name w:val="Сетка таблицы42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0">
    <w:name w:val="Нет списка513"/>
    <w:next w:val="a8"/>
    <w:uiPriority w:val="99"/>
    <w:semiHidden/>
    <w:unhideWhenUsed/>
    <w:rsid w:val="0018489B"/>
  </w:style>
  <w:style w:type="table" w:customStyle="1" w:styleId="52110">
    <w:name w:val="Сетка таблицы52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
    <w:name w:val="Сетка таблицы112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111">
    <w:name w:val="Нет списка6111"/>
    <w:next w:val="a8"/>
    <w:uiPriority w:val="99"/>
    <w:semiHidden/>
    <w:unhideWhenUsed/>
    <w:rsid w:val="0018489B"/>
  </w:style>
  <w:style w:type="table" w:customStyle="1" w:styleId="7210">
    <w:name w:val="Сетка таблицы72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0">
    <w:name w:val="Сетка таблицы10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Сетка таблицы122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0">
    <w:name w:val="Нет списка7111"/>
    <w:next w:val="a8"/>
    <w:uiPriority w:val="99"/>
    <w:semiHidden/>
    <w:unhideWhenUsed/>
    <w:rsid w:val="0018489B"/>
  </w:style>
  <w:style w:type="table" w:customStyle="1" w:styleId="131111">
    <w:name w:val="Сетка таблицы131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0">
    <w:name w:val="Сетка таблицы74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1">
    <w:name w:val="Нет списка911"/>
    <w:next w:val="a8"/>
    <w:uiPriority w:val="99"/>
    <w:semiHidden/>
    <w:unhideWhenUsed/>
    <w:rsid w:val="0018489B"/>
  </w:style>
  <w:style w:type="numbering" w:customStyle="1" w:styleId="1333">
    <w:name w:val="Нет списка133"/>
    <w:next w:val="a8"/>
    <w:uiPriority w:val="99"/>
    <w:semiHidden/>
    <w:unhideWhenUsed/>
    <w:rsid w:val="0018489B"/>
  </w:style>
  <w:style w:type="table" w:customStyle="1" w:styleId="1611">
    <w:name w:val="Сетка таблицы16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10">
    <w:name w:val="Сетка таблицы17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0">
    <w:name w:val="Нет списка232"/>
    <w:next w:val="a8"/>
    <w:uiPriority w:val="99"/>
    <w:semiHidden/>
    <w:unhideWhenUsed/>
    <w:rsid w:val="0018489B"/>
  </w:style>
  <w:style w:type="numbering" w:customStyle="1" w:styleId="3230">
    <w:name w:val="Нет списка323"/>
    <w:next w:val="a8"/>
    <w:uiPriority w:val="99"/>
    <w:semiHidden/>
    <w:unhideWhenUsed/>
    <w:rsid w:val="0018489B"/>
  </w:style>
  <w:style w:type="table" w:customStyle="1" w:styleId="2511">
    <w:name w:val="Сетка таблицы25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111">
    <w:name w:val="Нет списка4211"/>
    <w:next w:val="a8"/>
    <w:uiPriority w:val="99"/>
    <w:semiHidden/>
    <w:unhideWhenUsed/>
    <w:rsid w:val="0018489B"/>
  </w:style>
  <w:style w:type="table" w:customStyle="1" w:styleId="3511">
    <w:name w:val="Сетка таблицы35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11">
    <w:name w:val="Сетка таблицы43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11">
    <w:name w:val="Нет списка5211"/>
    <w:next w:val="a8"/>
    <w:uiPriority w:val="99"/>
    <w:semiHidden/>
    <w:unhideWhenUsed/>
    <w:rsid w:val="0018489B"/>
  </w:style>
  <w:style w:type="table" w:customStyle="1" w:styleId="5311">
    <w:name w:val="Сетка таблицы53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0">
    <w:name w:val="Сетка таблицы63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0">
    <w:name w:val="Сетка таблицы1131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110">
    <w:name w:val="Нет списка6211"/>
    <w:next w:val="a8"/>
    <w:uiPriority w:val="99"/>
    <w:semiHidden/>
    <w:unhideWhenUsed/>
    <w:rsid w:val="0018489B"/>
  </w:style>
  <w:style w:type="table" w:customStyle="1" w:styleId="751">
    <w:name w:val="Сетка таблицы75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Сетка таблицы123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1">
    <w:name w:val="Нет списка721"/>
    <w:next w:val="a8"/>
    <w:uiPriority w:val="99"/>
    <w:semiHidden/>
    <w:unhideWhenUsed/>
    <w:rsid w:val="0018489B"/>
  </w:style>
  <w:style w:type="numbering" w:customStyle="1" w:styleId="10111">
    <w:name w:val="Нет списка1011"/>
    <w:next w:val="a8"/>
    <w:uiPriority w:val="99"/>
    <w:semiHidden/>
    <w:unhideWhenUsed/>
    <w:rsid w:val="0018489B"/>
  </w:style>
  <w:style w:type="numbering" w:customStyle="1" w:styleId="14112">
    <w:name w:val="Нет списка1411"/>
    <w:next w:val="a8"/>
    <w:uiPriority w:val="99"/>
    <w:semiHidden/>
    <w:unhideWhenUsed/>
    <w:rsid w:val="0018489B"/>
  </w:style>
  <w:style w:type="table" w:customStyle="1" w:styleId="1810">
    <w:name w:val="Сетка таблицы18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Сетка таблицы19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110">
    <w:name w:val="Нет списка2411"/>
    <w:next w:val="a8"/>
    <w:uiPriority w:val="99"/>
    <w:semiHidden/>
    <w:unhideWhenUsed/>
    <w:rsid w:val="0018489B"/>
  </w:style>
  <w:style w:type="numbering" w:customStyle="1" w:styleId="33110">
    <w:name w:val="Нет списка3311"/>
    <w:next w:val="a8"/>
    <w:uiPriority w:val="99"/>
    <w:semiHidden/>
    <w:unhideWhenUsed/>
    <w:rsid w:val="0018489B"/>
  </w:style>
  <w:style w:type="table" w:customStyle="1" w:styleId="2611">
    <w:name w:val="Сетка таблицы26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110">
    <w:name w:val="Нет списка4311"/>
    <w:next w:val="a8"/>
    <w:uiPriority w:val="99"/>
    <w:semiHidden/>
    <w:unhideWhenUsed/>
    <w:rsid w:val="0018489B"/>
  </w:style>
  <w:style w:type="table" w:customStyle="1" w:styleId="3610">
    <w:name w:val="Сетка таблицы36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11">
    <w:name w:val="Сетка таблицы44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10">
    <w:name w:val="Нет списка5311"/>
    <w:next w:val="a8"/>
    <w:uiPriority w:val="99"/>
    <w:semiHidden/>
    <w:unhideWhenUsed/>
    <w:rsid w:val="0018489B"/>
  </w:style>
  <w:style w:type="table" w:customStyle="1" w:styleId="5411">
    <w:name w:val="Сетка таблицы54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11">
    <w:name w:val="Нет списка631"/>
    <w:next w:val="a8"/>
    <w:uiPriority w:val="99"/>
    <w:semiHidden/>
    <w:unhideWhenUsed/>
    <w:rsid w:val="0018489B"/>
  </w:style>
  <w:style w:type="table" w:customStyle="1" w:styleId="761">
    <w:name w:val="Сетка таблицы76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Сетка таблицы124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1">
    <w:name w:val="Нет списка731"/>
    <w:next w:val="a8"/>
    <w:uiPriority w:val="99"/>
    <w:semiHidden/>
    <w:unhideWhenUsed/>
    <w:rsid w:val="0018489B"/>
  </w:style>
  <w:style w:type="table" w:customStyle="1" w:styleId="771">
    <w:name w:val="Сетка таблицы77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1">
    <w:name w:val="Сетка таблицы78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1">
    <w:name w:val="Сетка таблицы79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1">
    <w:name w:val="Сетка таблицы710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Заглавие 150"/>
    <w:basedOn w:val="a8"/>
    <w:uiPriority w:val="99"/>
    <w:rsid w:val="0018489B"/>
  </w:style>
  <w:style w:type="numbering" w:customStyle="1" w:styleId="6411">
    <w:name w:val="Нет списка641"/>
    <w:next w:val="a8"/>
    <w:uiPriority w:val="99"/>
    <w:semiHidden/>
    <w:unhideWhenUsed/>
    <w:rsid w:val="0018489B"/>
  </w:style>
  <w:style w:type="table" w:customStyle="1" w:styleId="2710">
    <w:name w:val="Сетка таблицы27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Нет списка134"/>
    <w:next w:val="a8"/>
    <w:uiPriority w:val="99"/>
    <w:semiHidden/>
    <w:unhideWhenUsed/>
    <w:rsid w:val="0018489B"/>
  </w:style>
  <w:style w:type="numbering" w:customStyle="1" w:styleId="242011">
    <w:name w:val="Статья / Раздел242011"/>
    <w:rsid w:val="0018489B"/>
  </w:style>
  <w:style w:type="table" w:customStyle="1" w:styleId="2131">
    <w:name w:val="Сетка таблицы213"/>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
    <w:name w:val="Сетка таблицы312"/>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0">
    <w:name w:val="Сетка таблицы1101"/>
    <w:basedOn w:val="a7"/>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10">
    <w:name w:val="Сетка таблицы281"/>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710">
    <w:name w:val="Сетка таблицы371"/>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0">
    <w:name w:val="Сетка таблицы45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Сетка таблицы55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Сетка таблицы223"/>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411">
    <w:name w:val="1 / 1.1 / 1.1.11411"/>
    <w:rsid w:val="0018489B"/>
    <w:pPr>
      <w:numPr>
        <w:numId w:val="23"/>
      </w:numPr>
    </w:pPr>
  </w:style>
  <w:style w:type="table" w:customStyle="1" w:styleId="651">
    <w:name w:val="Сетка таблицы65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0">
    <w:name w:val="Нет списка233"/>
    <w:next w:val="a8"/>
    <w:uiPriority w:val="99"/>
    <w:semiHidden/>
    <w:unhideWhenUsed/>
    <w:rsid w:val="0018489B"/>
  </w:style>
  <w:style w:type="numbering" w:customStyle="1" w:styleId="11330">
    <w:name w:val="Нет списка1133"/>
    <w:next w:val="a8"/>
    <w:uiPriority w:val="99"/>
    <w:semiHidden/>
    <w:unhideWhenUsed/>
    <w:rsid w:val="0018489B"/>
  </w:style>
  <w:style w:type="table" w:customStyle="1" w:styleId="12510">
    <w:name w:val="Сетка таблицы125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3">
    <w:name w:val="Нет списка2113"/>
    <w:next w:val="a8"/>
    <w:uiPriority w:val="99"/>
    <w:semiHidden/>
    <w:unhideWhenUsed/>
    <w:rsid w:val="0018489B"/>
  </w:style>
  <w:style w:type="numbering" w:customStyle="1" w:styleId="3240">
    <w:name w:val="Нет списка324"/>
    <w:next w:val="a8"/>
    <w:uiPriority w:val="99"/>
    <w:semiHidden/>
    <w:unhideWhenUsed/>
    <w:rsid w:val="0018489B"/>
  </w:style>
  <w:style w:type="table" w:customStyle="1" w:styleId="2321">
    <w:name w:val="Сетка таблицы23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40">
    <w:name w:val="Нет списка414"/>
    <w:next w:val="a8"/>
    <w:uiPriority w:val="99"/>
    <w:semiHidden/>
    <w:unhideWhenUsed/>
    <w:rsid w:val="0018489B"/>
  </w:style>
  <w:style w:type="table" w:customStyle="1" w:styleId="4121">
    <w:name w:val="Сетка таблицы41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
    <w:name w:val="Нет списка514"/>
    <w:next w:val="a8"/>
    <w:uiPriority w:val="99"/>
    <w:semiHidden/>
    <w:unhideWhenUsed/>
    <w:rsid w:val="0018489B"/>
  </w:style>
  <w:style w:type="table" w:customStyle="1" w:styleId="5121">
    <w:name w:val="Сетка таблицы51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Сетка таблицы1113"/>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52">
    <w:name w:val="Нет списка65"/>
    <w:next w:val="a8"/>
    <w:uiPriority w:val="99"/>
    <w:semiHidden/>
    <w:unhideWhenUsed/>
    <w:rsid w:val="0018489B"/>
  </w:style>
  <w:style w:type="table" w:customStyle="1" w:styleId="7130">
    <w:name w:val="Сетка таблицы713"/>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Сетка таблицы121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1">
    <w:name w:val="Нет списка741"/>
    <w:next w:val="a8"/>
    <w:uiPriority w:val="99"/>
    <w:semiHidden/>
    <w:unhideWhenUsed/>
    <w:rsid w:val="0018489B"/>
  </w:style>
  <w:style w:type="table" w:customStyle="1" w:styleId="1334">
    <w:name w:val="Сетка таблицы133"/>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2">
    <w:name w:val="Нет списка82"/>
    <w:next w:val="a8"/>
    <w:uiPriority w:val="99"/>
    <w:semiHidden/>
    <w:unhideWhenUsed/>
    <w:rsid w:val="0018489B"/>
  </w:style>
  <w:style w:type="numbering" w:customStyle="1" w:styleId="12131">
    <w:name w:val="Нет списка1213"/>
    <w:next w:val="a8"/>
    <w:uiPriority w:val="99"/>
    <w:semiHidden/>
    <w:unhideWhenUsed/>
    <w:rsid w:val="0018489B"/>
  </w:style>
  <w:style w:type="table" w:customStyle="1" w:styleId="1421">
    <w:name w:val="Сетка таблицы14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3">
    <w:name w:val="Нет списка2213"/>
    <w:next w:val="a8"/>
    <w:uiPriority w:val="99"/>
    <w:semiHidden/>
    <w:unhideWhenUsed/>
    <w:rsid w:val="0018489B"/>
  </w:style>
  <w:style w:type="numbering" w:customStyle="1" w:styleId="3113">
    <w:name w:val="Нет списка3113"/>
    <w:next w:val="a8"/>
    <w:uiPriority w:val="99"/>
    <w:semiHidden/>
    <w:unhideWhenUsed/>
    <w:rsid w:val="0018489B"/>
  </w:style>
  <w:style w:type="numbering" w:customStyle="1" w:styleId="415">
    <w:name w:val="Нет списка415"/>
    <w:next w:val="a8"/>
    <w:uiPriority w:val="99"/>
    <w:semiHidden/>
    <w:unhideWhenUsed/>
    <w:rsid w:val="0018489B"/>
  </w:style>
  <w:style w:type="table" w:customStyle="1" w:styleId="4220">
    <w:name w:val="Сетка таблицы42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
    <w:name w:val="Нет списка515"/>
    <w:next w:val="a8"/>
    <w:uiPriority w:val="99"/>
    <w:semiHidden/>
    <w:unhideWhenUsed/>
    <w:rsid w:val="0018489B"/>
  </w:style>
  <w:style w:type="table" w:customStyle="1" w:styleId="5220">
    <w:name w:val="Сетка таблицы52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Сетка таблицы1123"/>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21">
    <w:name w:val="Нет списка612"/>
    <w:next w:val="a8"/>
    <w:uiPriority w:val="99"/>
    <w:semiHidden/>
    <w:unhideWhenUsed/>
    <w:rsid w:val="0018489B"/>
  </w:style>
  <w:style w:type="table" w:customStyle="1" w:styleId="12220">
    <w:name w:val="Сетка таблицы122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1">
    <w:name w:val="Нет списка712"/>
    <w:next w:val="a8"/>
    <w:uiPriority w:val="99"/>
    <w:semiHidden/>
    <w:unhideWhenUsed/>
    <w:rsid w:val="0018489B"/>
  </w:style>
  <w:style w:type="table" w:customStyle="1" w:styleId="13121">
    <w:name w:val="Сетка таблицы131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1">
    <w:name w:val="Нет списка92"/>
    <w:next w:val="a8"/>
    <w:uiPriority w:val="99"/>
    <w:semiHidden/>
    <w:unhideWhenUsed/>
    <w:rsid w:val="0018489B"/>
  </w:style>
  <w:style w:type="numbering" w:customStyle="1" w:styleId="1353">
    <w:name w:val="Нет списка135"/>
    <w:next w:val="a8"/>
    <w:uiPriority w:val="99"/>
    <w:semiHidden/>
    <w:unhideWhenUsed/>
    <w:rsid w:val="0018489B"/>
  </w:style>
  <w:style w:type="numbering" w:customStyle="1" w:styleId="234">
    <w:name w:val="Нет списка234"/>
    <w:next w:val="a8"/>
    <w:uiPriority w:val="99"/>
    <w:semiHidden/>
    <w:unhideWhenUsed/>
    <w:rsid w:val="0018489B"/>
  </w:style>
  <w:style w:type="numbering" w:customStyle="1" w:styleId="3250">
    <w:name w:val="Нет списка325"/>
    <w:next w:val="a8"/>
    <w:uiPriority w:val="99"/>
    <w:semiHidden/>
    <w:unhideWhenUsed/>
    <w:rsid w:val="0018489B"/>
  </w:style>
  <w:style w:type="numbering" w:customStyle="1" w:styleId="4221">
    <w:name w:val="Нет списка422"/>
    <w:next w:val="a8"/>
    <w:uiPriority w:val="99"/>
    <w:semiHidden/>
    <w:unhideWhenUsed/>
    <w:rsid w:val="0018489B"/>
  </w:style>
  <w:style w:type="numbering" w:customStyle="1" w:styleId="5221">
    <w:name w:val="Нет списка522"/>
    <w:next w:val="a8"/>
    <w:uiPriority w:val="99"/>
    <w:semiHidden/>
    <w:unhideWhenUsed/>
    <w:rsid w:val="0018489B"/>
  </w:style>
  <w:style w:type="table" w:customStyle="1" w:styleId="11321">
    <w:name w:val="Сетка таблицы113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20">
    <w:name w:val="Нет списка622"/>
    <w:next w:val="a8"/>
    <w:uiPriority w:val="99"/>
    <w:semiHidden/>
    <w:unhideWhenUsed/>
    <w:rsid w:val="0018489B"/>
  </w:style>
  <w:style w:type="numbering" w:customStyle="1" w:styleId="72110">
    <w:name w:val="Нет списка7211"/>
    <w:next w:val="a8"/>
    <w:uiPriority w:val="99"/>
    <w:semiHidden/>
    <w:unhideWhenUsed/>
    <w:rsid w:val="0018489B"/>
  </w:style>
  <w:style w:type="numbering" w:customStyle="1" w:styleId="1021">
    <w:name w:val="Нет списка102"/>
    <w:next w:val="a8"/>
    <w:uiPriority w:val="99"/>
    <w:semiHidden/>
    <w:unhideWhenUsed/>
    <w:rsid w:val="0018489B"/>
  </w:style>
  <w:style w:type="numbering" w:customStyle="1" w:styleId="1422">
    <w:name w:val="Нет списка142"/>
    <w:next w:val="a8"/>
    <w:uiPriority w:val="99"/>
    <w:semiHidden/>
    <w:unhideWhenUsed/>
    <w:rsid w:val="0018489B"/>
  </w:style>
  <w:style w:type="numbering" w:customStyle="1" w:styleId="2421">
    <w:name w:val="Нет списка242"/>
    <w:next w:val="a8"/>
    <w:uiPriority w:val="99"/>
    <w:semiHidden/>
    <w:unhideWhenUsed/>
    <w:rsid w:val="0018489B"/>
  </w:style>
  <w:style w:type="numbering" w:customStyle="1" w:styleId="3320">
    <w:name w:val="Нет списка332"/>
    <w:next w:val="a8"/>
    <w:uiPriority w:val="99"/>
    <w:semiHidden/>
    <w:unhideWhenUsed/>
    <w:rsid w:val="0018489B"/>
  </w:style>
  <w:style w:type="numbering" w:customStyle="1" w:styleId="4320">
    <w:name w:val="Нет списка432"/>
    <w:next w:val="a8"/>
    <w:uiPriority w:val="99"/>
    <w:semiHidden/>
    <w:unhideWhenUsed/>
    <w:rsid w:val="0018489B"/>
  </w:style>
  <w:style w:type="numbering" w:customStyle="1" w:styleId="532">
    <w:name w:val="Нет списка532"/>
    <w:next w:val="a8"/>
    <w:uiPriority w:val="99"/>
    <w:semiHidden/>
    <w:unhideWhenUsed/>
    <w:rsid w:val="0018489B"/>
  </w:style>
  <w:style w:type="table" w:customStyle="1" w:styleId="11420">
    <w:name w:val="Сетка таблицы114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110">
    <w:name w:val="Нет списка6311"/>
    <w:next w:val="a8"/>
    <w:uiPriority w:val="99"/>
    <w:semiHidden/>
    <w:unhideWhenUsed/>
    <w:rsid w:val="0018489B"/>
  </w:style>
  <w:style w:type="numbering" w:customStyle="1" w:styleId="73110">
    <w:name w:val="Нет списка7311"/>
    <w:next w:val="a8"/>
    <w:uiPriority w:val="99"/>
    <w:semiHidden/>
    <w:unhideWhenUsed/>
    <w:rsid w:val="0018489B"/>
  </w:style>
  <w:style w:type="numbering" w:customStyle="1" w:styleId="1521">
    <w:name w:val="Заглавие 152"/>
    <w:basedOn w:val="a8"/>
    <w:uiPriority w:val="99"/>
    <w:rsid w:val="0018489B"/>
  </w:style>
  <w:style w:type="numbering" w:customStyle="1" w:styleId="660">
    <w:name w:val="Нет списка66"/>
    <w:next w:val="a8"/>
    <w:uiPriority w:val="99"/>
    <w:semiHidden/>
    <w:unhideWhenUsed/>
    <w:rsid w:val="0018489B"/>
  </w:style>
  <w:style w:type="character" w:customStyle="1" w:styleId="04-0">
    <w:name w:val="0.4 Список - Знак"/>
    <w:aliases w:val="- Знак"/>
    <w:link w:val="04-"/>
    <w:uiPriority w:val="99"/>
    <w:locked/>
    <w:rsid w:val="0018489B"/>
    <w:rPr>
      <w:sz w:val="28"/>
    </w:rPr>
  </w:style>
  <w:style w:type="paragraph" w:customStyle="1" w:styleId="04-">
    <w:name w:val="0.4 Список -"/>
    <w:aliases w:val="-"/>
    <w:basedOn w:val="a5"/>
    <w:link w:val="04-0"/>
    <w:uiPriority w:val="99"/>
    <w:qFormat/>
    <w:rsid w:val="0018489B"/>
    <w:pPr>
      <w:numPr>
        <w:numId w:val="30"/>
      </w:numPr>
      <w:snapToGrid w:val="0"/>
      <w:spacing w:after="40" w:line="300" w:lineRule="auto"/>
      <w:ind w:left="1135" w:hanging="284"/>
      <w:contextualSpacing/>
      <w:jc w:val="both"/>
    </w:pPr>
    <w:rPr>
      <w:rFonts w:ascii="Times New Roman" w:hAnsi="Times New Roman"/>
      <w:sz w:val="28"/>
    </w:rPr>
  </w:style>
  <w:style w:type="paragraph" w:customStyle="1" w:styleId="12">
    <w:name w:val="1.2 Заг. Глав"/>
    <w:next w:val="13"/>
    <w:uiPriority w:val="99"/>
    <w:qFormat/>
    <w:rsid w:val="0018489B"/>
    <w:pPr>
      <w:keepNext/>
      <w:keepLines/>
      <w:pageBreakBefore/>
      <w:numPr>
        <w:ilvl w:val="1"/>
        <w:numId w:val="31"/>
      </w:numPr>
      <w:spacing w:after="120" w:line="300" w:lineRule="auto"/>
      <w:jc w:val="both"/>
      <w:outlineLvl w:val="1"/>
    </w:pPr>
    <w:rPr>
      <w:b/>
      <w:caps/>
      <w:spacing w:val="20"/>
      <w:sz w:val="28"/>
      <w:szCs w:val="26"/>
      <w:lang w:eastAsia="en-US"/>
    </w:rPr>
  </w:style>
  <w:style w:type="paragraph" w:customStyle="1" w:styleId="11">
    <w:name w:val="1.1 Заг. Частей"/>
    <w:basedOn w:val="a5"/>
    <w:next w:val="12"/>
    <w:uiPriority w:val="99"/>
    <w:qFormat/>
    <w:rsid w:val="0018489B"/>
    <w:pPr>
      <w:widowControl w:val="0"/>
      <w:numPr>
        <w:numId w:val="31"/>
      </w:numPr>
      <w:snapToGrid w:val="0"/>
      <w:spacing w:before="6600" w:after="120" w:line="300" w:lineRule="auto"/>
      <w:ind w:right="709"/>
      <w:jc w:val="center"/>
      <w:outlineLvl w:val="0"/>
    </w:pPr>
    <w:rPr>
      <w:rFonts w:ascii="Times New Roman" w:hAnsi="Times New Roman"/>
      <w:b/>
      <w:iCs/>
      <w:caps/>
      <w:spacing w:val="20"/>
      <w:sz w:val="28"/>
      <w:szCs w:val="22"/>
      <w:lang w:eastAsia="ja-JP"/>
    </w:rPr>
  </w:style>
  <w:style w:type="paragraph" w:customStyle="1" w:styleId="13">
    <w:name w:val="1.3 Заг. Частей Глав"/>
    <w:next w:val="00"/>
    <w:link w:val="13a"/>
    <w:uiPriority w:val="99"/>
    <w:qFormat/>
    <w:rsid w:val="0018489B"/>
    <w:pPr>
      <w:keepNext/>
      <w:keepLines/>
      <w:numPr>
        <w:ilvl w:val="2"/>
        <w:numId w:val="31"/>
      </w:numPr>
      <w:spacing w:after="120" w:line="300" w:lineRule="auto"/>
      <w:jc w:val="both"/>
      <w:outlineLvl w:val="2"/>
    </w:pPr>
    <w:rPr>
      <w:b/>
      <w:smallCaps/>
      <w:spacing w:val="20"/>
      <w:sz w:val="28"/>
      <w:szCs w:val="24"/>
      <w:lang w:eastAsia="en-US"/>
    </w:rPr>
  </w:style>
  <w:style w:type="character" w:customStyle="1" w:styleId="13a">
    <w:name w:val="1.3 Заг. Частей Глав Знак"/>
    <w:link w:val="13"/>
    <w:uiPriority w:val="99"/>
    <w:locked/>
    <w:rsid w:val="0018489B"/>
    <w:rPr>
      <w:b/>
      <w:smallCaps/>
      <w:spacing w:val="20"/>
      <w:sz w:val="28"/>
      <w:szCs w:val="24"/>
      <w:lang w:eastAsia="en-US"/>
    </w:rPr>
  </w:style>
  <w:style w:type="character" w:customStyle="1" w:styleId="204">
    <w:name w:val="2.0 Наз. Рис. Знак"/>
    <w:link w:val="20"/>
    <w:uiPriority w:val="99"/>
    <w:locked/>
    <w:rsid w:val="0018489B"/>
    <w:rPr>
      <w:i/>
      <w:iCs/>
      <w:spacing w:val="10"/>
      <w:sz w:val="28"/>
    </w:rPr>
  </w:style>
  <w:style w:type="paragraph" w:customStyle="1" w:styleId="20">
    <w:name w:val="2.0 Наз. Рис."/>
    <w:link w:val="204"/>
    <w:uiPriority w:val="99"/>
    <w:qFormat/>
    <w:rsid w:val="0018489B"/>
    <w:pPr>
      <w:keepLines/>
      <w:numPr>
        <w:ilvl w:val="6"/>
        <w:numId w:val="31"/>
      </w:numPr>
      <w:snapToGrid w:val="0"/>
      <w:spacing w:before="160" w:after="320" w:line="252" w:lineRule="auto"/>
      <w:jc w:val="center"/>
    </w:pPr>
    <w:rPr>
      <w:i/>
      <w:iCs/>
      <w:spacing w:val="10"/>
      <w:sz w:val="28"/>
    </w:rPr>
  </w:style>
  <w:style w:type="character" w:customStyle="1" w:styleId="14b">
    <w:name w:val="1.4 Заг. Подглав Знак"/>
    <w:link w:val="140"/>
    <w:uiPriority w:val="99"/>
    <w:locked/>
    <w:rsid w:val="0018489B"/>
    <w:rPr>
      <w:b/>
      <w:iCs/>
      <w:spacing w:val="20"/>
      <w:sz w:val="28"/>
    </w:rPr>
  </w:style>
  <w:style w:type="paragraph" w:customStyle="1" w:styleId="140">
    <w:name w:val="1.4 Заг. Подглав"/>
    <w:next w:val="00"/>
    <w:link w:val="14b"/>
    <w:uiPriority w:val="99"/>
    <w:qFormat/>
    <w:rsid w:val="0018489B"/>
    <w:pPr>
      <w:keepNext/>
      <w:keepLines/>
      <w:numPr>
        <w:ilvl w:val="5"/>
        <w:numId w:val="31"/>
      </w:numPr>
      <w:spacing w:after="120" w:line="300" w:lineRule="auto"/>
      <w:jc w:val="both"/>
      <w:outlineLvl w:val="3"/>
    </w:pPr>
    <w:rPr>
      <w:b/>
      <w:iCs/>
      <w:spacing w:val="20"/>
      <w:sz w:val="28"/>
    </w:rPr>
  </w:style>
  <w:style w:type="paragraph" w:customStyle="1" w:styleId="15a">
    <w:name w:val="1.5 Заг. Параграфов"/>
    <w:next w:val="00"/>
    <w:uiPriority w:val="99"/>
    <w:qFormat/>
    <w:rsid w:val="0018489B"/>
    <w:pPr>
      <w:keepNext/>
      <w:keepLines/>
      <w:snapToGrid w:val="0"/>
      <w:spacing w:after="120" w:line="300" w:lineRule="auto"/>
      <w:ind w:firstLine="709"/>
      <w:jc w:val="both"/>
    </w:pPr>
    <w:rPr>
      <w:b/>
      <w:i/>
      <w:iCs/>
      <w:spacing w:val="20"/>
      <w:sz w:val="28"/>
      <w:szCs w:val="22"/>
      <w:lang w:eastAsia="en-US"/>
    </w:rPr>
  </w:style>
  <w:style w:type="paragraph" w:customStyle="1" w:styleId="167">
    <w:name w:val="1.6 Заг. Подпараграфов"/>
    <w:next w:val="00"/>
    <w:uiPriority w:val="99"/>
    <w:qFormat/>
    <w:rsid w:val="0018489B"/>
    <w:pPr>
      <w:keepNext/>
      <w:keepLines/>
      <w:snapToGrid w:val="0"/>
      <w:spacing w:after="160" w:line="256" w:lineRule="auto"/>
      <w:ind w:firstLine="709"/>
      <w:jc w:val="both"/>
    </w:pPr>
    <w:rPr>
      <w:i/>
      <w:iCs/>
      <w:spacing w:val="20"/>
      <w:sz w:val="28"/>
      <w:szCs w:val="22"/>
      <w:lang w:eastAsia="en-US"/>
    </w:rPr>
  </w:style>
  <w:style w:type="paragraph" w:customStyle="1" w:styleId="303">
    <w:name w:val="3.0 Т. Наз."/>
    <w:uiPriority w:val="99"/>
    <w:qFormat/>
    <w:rsid w:val="0018489B"/>
    <w:pPr>
      <w:keepNext/>
      <w:keepLines/>
      <w:snapToGrid w:val="0"/>
      <w:spacing w:before="120" w:after="240" w:line="252" w:lineRule="auto"/>
      <w:jc w:val="center"/>
    </w:pPr>
    <w:rPr>
      <w:i/>
      <w:iCs/>
      <w:spacing w:val="10"/>
      <w:sz w:val="28"/>
      <w:szCs w:val="22"/>
      <w:lang w:eastAsia="en-US"/>
    </w:rPr>
  </w:style>
  <w:style w:type="character" w:customStyle="1" w:styleId="03">
    <w:name w:val="0.3 Центр Знак"/>
    <w:link w:val="030"/>
    <w:locked/>
    <w:rsid w:val="0018489B"/>
    <w:rPr>
      <w:sz w:val="28"/>
    </w:rPr>
  </w:style>
  <w:style w:type="paragraph" w:customStyle="1" w:styleId="030">
    <w:name w:val="0.3 Центр"/>
    <w:basedOn w:val="a5"/>
    <w:link w:val="03"/>
    <w:qFormat/>
    <w:rsid w:val="0018489B"/>
    <w:pPr>
      <w:keepNext/>
      <w:snapToGrid w:val="0"/>
      <w:spacing w:line="300" w:lineRule="auto"/>
      <w:contextualSpacing/>
      <w:jc w:val="center"/>
    </w:pPr>
    <w:rPr>
      <w:rFonts w:ascii="Times New Roman" w:hAnsi="Times New Roman"/>
      <w:sz w:val="28"/>
    </w:rPr>
  </w:style>
  <w:style w:type="character" w:customStyle="1" w:styleId="051">
    <w:name w:val="0.5 Список 1 Знак"/>
    <w:link w:val="0510"/>
    <w:locked/>
    <w:rsid w:val="0018489B"/>
    <w:rPr>
      <w:sz w:val="28"/>
    </w:rPr>
  </w:style>
  <w:style w:type="paragraph" w:customStyle="1" w:styleId="0510">
    <w:name w:val="0.5 Список 1"/>
    <w:basedOn w:val="00"/>
    <w:link w:val="051"/>
    <w:qFormat/>
    <w:rsid w:val="0018489B"/>
    <w:pPr>
      <w:spacing w:after="40"/>
      <w:ind w:left="1276" w:hanging="425"/>
      <w:contextualSpacing w:val="0"/>
    </w:pPr>
    <w:rPr>
      <w:rFonts w:eastAsia="Times New Roman" w:cs="Times New Roman"/>
      <w:szCs w:val="20"/>
      <w:lang w:eastAsia="ru-RU"/>
    </w:rPr>
  </w:style>
  <w:style w:type="character" w:customStyle="1" w:styleId="01">
    <w:name w:val="0.1 Пробел Знак"/>
    <w:link w:val="010"/>
    <w:locked/>
    <w:rsid w:val="0018489B"/>
    <w:rPr>
      <w:sz w:val="28"/>
    </w:rPr>
  </w:style>
  <w:style w:type="paragraph" w:customStyle="1" w:styleId="010">
    <w:name w:val="0.1 Пробел"/>
    <w:basedOn w:val="00"/>
    <w:link w:val="01"/>
    <w:qFormat/>
    <w:rsid w:val="0018489B"/>
    <w:pPr>
      <w:spacing w:after="40"/>
    </w:pPr>
    <w:rPr>
      <w:rFonts w:eastAsia="Times New Roman" w:cs="Times New Roman"/>
      <w:szCs w:val="20"/>
      <w:lang w:eastAsia="ru-RU"/>
    </w:rPr>
  </w:style>
  <w:style w:type="character" w:customStyle="1" w:styleId="1ffd">
    <w:name w:val="Обычный 1 Знак"/>
    <w:link w:val="1ffe"/>
    <w:locked/>
    <w:rsid w:val="0018489B"/>
    <w:rPr>
      <w:rFonts w:ascii="Arial" w:hAnsi="Arial" w:cs="Arial"/>
      <w:sz w:val="24"/>
      <w:szCs w:val="24"/>
    </w:rPr>
  </w:style>
  <w:style w:type="paragraph" w:customStyle="1" w:styleId="1ffe">
    <w:name w:val="Обычный 1"/>
    <w:basedOn w:val="a5"/>
    <w:link w:val="1ffd"/>
    <w:qFormat/>
    <w:rsid w:val="0018489B"/>
    <w:pPr>
      <w:spacing w:before="120" w:after="120" w:line="240" w:lineRule="auto"/>
    </w:pPr>
    <w:rPr>
      <w:rFonts w:cs="Arial"/>
      <w:szCs w:val="24"/>
    </w:rPr>
  </w:style>
  <w:style w:type="paragraph" w:customStyle="1" w:styleId="affffff8">
    <w:name w:val="Для таблиц"/>
    <w:basedOn w:val="a5"/>
    <w:next w:val="a5"/>
    <w:uiPriority w:val="99"/>
    <w:qFormat/>
    <w:rsid w:val="0018489B"/>
    <w:pPr>
      <w:spacing w:line="240" w:lineRule="auto"/>
      <w:jc w:val="center"/>
    </w:pPr>
    <w:rPr>
      <w:rFonts w:ascii="Times New Roman" w:hAnsi="Times New Roman"/>
      <w:sz w:val="20"/>
      <w:szCs w:val="24"/>
    </w:rPr>
  </w:style>
  <w:style w:type="paragraph" w:customStyle="1" w:styleId="xl2446">
    <w:name w:val="xl244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szCs w:val="24"/>
    </w:rPr>
  </w:style>
  <w:style w:type="paragraph" w:customStyle="1" w:styleId="xl2447">
    <w:name w:val="xl2447"/>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48">
    <w:name w:val="xl2448"/>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szCs w:val="24"/>
    </w:rPr>
  </w:style>
  <w:style w:type="paragraph" w:customStyle="1" w:styleId="xl2449">
    <w:name w:val="xl2449"/>
    <w:basedOn w:val="a5"/>
    <w:uiPriority w:val="99"/>
    <w:qFormat/>
    <w:rsid w:val="0018489B"/>
    <w:pPr>
      <w:spacing w:before="100" w:beforeAutospacing="1" w:after="100" w:afterAutospacing="1" w:line="240" w:lineRule="auto"/>
      <w:jc w:val="center"/>
    </w:pPr>
    <w:rPr>
      <w:rFonts w:ascii="Times New Roman" w:hAnsi="Times New Roman"/>
      <w:sz w:val="20"/>
      <w:szCs w:val="24"/>
    </w:rPr>
  </w:style>
  <w:style w:type="paragraph" w:customStyle="1" w:styleId="xl2450">
    <w:name w:val="xl2450"/>
    <w:basedOn w:val="a5"/>
    <w:uiPriority w:val="99"/>
    <w:qFormat/>
    <w:rsid w:val="0018489B"/>
    <w:pPr>
      <w:spacing w:before="100" w:beforeAutospacing="1" w:after="100" w:afterAutospacing="1" w:line="240" w:lineRule="auto"/>
    </w:pPr>
    <w:rPr>
      <w:rFonts w:ascii="Times New Roman" w:hAnsi="Times New Roman"/>
      <w:sz w:val="20"/>
      <w:szCs w:val="24"/>
    </w:rPr>
  </w:style>
  <w:style w:type="paragraph" w:customStyle="1" w:styleId="xl2451">
    <w:name w:val="xl2451"/>
    <w:basedOn w:val="a5"/>
    <w:uiPriority w:val="99"/>
    <w:qFormat/>
    <w:rsid w:val="0018489B"/>
    <w:pPr>
      <w:spacing w:before="100" w:beforeAutospacing="1" w:after="100" w:afterAutospacing="1" w:line="240" w:lineRule="auto"/>
    </w:pPr>
    <w:rPr>
      <w:rFonts w:ascii="Times New Roman" w:hAnsi="Times New Roman"/>
      <w:b/>
      <w:bCs/>
      <w:sz w:val="20"/>
      <w:szCs w:val="24"/>
    </w:rPr>
  </w:style>
  <w:style w:type="paragraph" w:customStyle="1" w:styleId="xl2452">
    <w:name w:val="xl2452"/>
    <w:basedOn w:val="a5"/>
    <w:uiPriority w:val="99"/>
    <w:qFormat/>
    <w:rsid w:val="0018489B"/>
    <w:pPr>
      <w:spacing w:before="100" w:beforeAutospacing="1" w:after="100" w:afterAutospacing="1" w:line="240" w:lineRule="auto"/>
      <w:jc w:val="center"/>
    </w:pPr>
    <w:rPr>
      <w:rFonts w:ascii="Times New Roman" w:hAnsi="Times New Roman"/>
      <w:sz w:val="20"/>
      <w:szCs w:val="24"/>
    </w:rPr>
  </w:style>
  <w:style w:type="paragraph" w:customStyle="1" w:styleId="xl2453">
    <w:name w:val="xl2453"/>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54">
    <w:name w:val="xl2454"/>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55">
    <w:name w:val="xl2455"/>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56">
    <w:name w:val="xl245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57">
    <w:name w:val="xl2457"/>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58">
    <w:name w:val="xl2458"/>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59">
    <w:name w:val="xl245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szCs w:val="24"/>
    </w:rPr>
  </w:style>
  <w:style w:type="paragraph" w:customStyle="1" w:styleId="xl2460">
    <w:name w:val="xl2460"/>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61">
    <w:name w:val="xl2461"/>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62">
    <w:name w:val="xl2462"/>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63">
    <w:name w:val="xl2463"/>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szCs w:val="24"/>
    </w:rPr>
  </w:style>
  <w:style w:type="paragraph" w:customStyle="1" w:styleId="affffff9">
    <w:name w:val="Руслан"/>
    <w:basedOn w:val="a5"/>
    <w:autoRedefine/>
    <w:uiPriority w:val="99"/>
    <w:qFormat/>
    <w:rsid w:val="0018489B"/>
    <w:pPr>
      <w:tabs>
        <w:tab w:val="left" w:pos="851"/>
      </w:tabs>
      <w:spacing w:line="360" w:lineRule="exact"/>
      <w:ind w:firstLine="567"/>
    </w:pPr>
    <w:rPr>
      <w:rFonts w:ascii="Times New Roman" w:eastAsia="Calibri" w:hAnsi="Times New Roman"/>
      <w:sz w:val="28"/>
      <w:szCs w:val="28"/>
      <w:lang w:eastAsia="en-US"/>
    </w:rPr>
  </w:style>
  <w:style w:type="paragraph" w:customStyle="1" w:styleId="ConsPlusNonformat">
    <w:name w:val="ConsPlusNonformat"/>
    <w:uiPriority w:val="99"/>
    <w:qFormat/>
    <w:rsid w:val="0018489B"/>
    <w:pPr>
      <w:widowControl w:val="0"/>
      <w:suppressAutoHyphens/>
      <w:autoSpaceDE w:val="0"/>
    </w:pPr>
    <w:rPr>
      <w:rFonts w:ascii="Courier New" w:hAnsi="Courier New" w:cs="Courier New"/>
      <w:kern w:val="2"/>
      <w:lang w:eastAsia="zh-CN"/>
    </w:rPr>
  </w:style>
  <w:style w:type="paragraph" w:customStyle="1" w:styleId="1">
    <w:name w:val="#ПЕРЕЧЕНЬ ур 1"/>
    <w:basedOn w:val="a5"/>
    <w:uiPriority w:val="99"/>
    <w:qFormat/>
    <w:rsid w:val="0018489B"/>
    <w:pPr>
      <w:numPr>
        <w:numId w:val="32"/>
      </w:numPr>
      <w:tabs>
        <w:tab w:val="left" w:pos="709"/>
      </w:tabs>
      <w:spacing w:line="288" w:lineRule="auto"/>
    </w:pPr>
    <w:rPr>
      <w:rFonts w:cs="Arial"/>
      <w:sz w:val="28"/>
      <w:szCs w:val="24"/>
      <w:lang w:eastAsia="zh-CN"/>
    </w:rPr>
  </w:style>
  <w:style w:type="paragraph" w:customStyle="1" w:styleId="affffffa">
    <w:name w:val="# ОСНОВНОЙ ТЕКСТ ТАБЛИЦЫ"/>
    <w:basedOn w:val="a5"/>
    <w:uiPriority w:val="99"/>
    <w:qFormat/>
    <w:rsid w:val="0018489B"/>
    <w:pPr>
      <w:widowControl w:val="0"/>
      <w:spacing w:line="240" w:lineRule="auto"/>
      <w:jc w:val="center"/>
    </w:pPr>
    <w:rPr>
      <w:rFonts w:cs="Arial"/>
      <w:sz w:val="20"/>
      <w:szCs w:val="24"/>
      <w:lang w:eastAsia="zh-CN"/>
    </w:rPr>
  </w:style>
  <w:style w:type="paragraph" w:customStyle="1" w:styleId="affffffb">
    <w:name w:val="Содержимое таблицы"/>
    <w:basedOn w:val="a5"/>
    <w:uiPriority w:val="99"/>
    <w:qFormat/>
    <w:rsid w:val="0018489B"/>
    <w:pPr>
      <w:suppressLineNumbers/>
      <w:spacing w:line="240" w:lineRule="auto"/>
    </w:pPr>
    <w:rPr>
      <w:rFonts w:cs="Arial"/>
      <w:sz w:val="28"/>
      <w:szCs w:val="24"/>
      <w:lang w:eastAsia="zh-CN"/>
    </w:rPr>
  </w:style>
  <w:style w:type="character" w:customStyle="1" w:styleId="ConsPlusNormal0">
    <w:name w:val="ConsPlusNormal Знак"/>
    <w:link w:val="ConsPlusNormal"/>
    <w:uiPriority w:val="99"/>
    <w:locked/>
    <w:rsid w:val="0018489B"/>
    <w:rPr>
      <w:rFonts w:ascii="Arial" w:hAnsi="Arial" w:cs="Arial"/>
    </w:rPr>
  </w:style>
  <w:style w:type="paragraph" w:customStyle="1" w:styleId="affffffc">
    <w:name w:val="Обычный кат"/>
    <w:basedOn w:val="a5"/>
    <w:uiPriority w:val="99"/>
    <w:qFormat/>
    <w:rsid w:val="0018489B"/>
    <w:pPr>
      <w:spacing w:after="120"/>
    </w:pPr>
    <w:rPr>
      <w:rFonts w:ascii="Times New Roman" w:eastAsia="Calibri" w:hAnsi="Times New Roman"/>
      <w:sz w:val="28"/>
      <w:szCs w:val="22"/>
      <w:lang w:eastAsia="en-US"/>
    </w:rPr>
  </w:style>
  <w:style w:type="paragraph" w:customStyle="1" w:styleId="affffffd">
    <w:name w:val="для названия табл"/>
    <w:basedOn w:val="af1"/>
    <w:uiPriority w:val="99"/>
    <w:qFormat/>
    <w:rsid w:val="0018489B"/>
    <w:pPr>
      <w:spacing w:before="0" w:after="120"/>
      <w:jc w:val="left"/>
    </w:pPr>
    <w:rPr>
      <w:rFonts w:eastAsia="Calibri"/>
      <w:bCs/>
      <w:sz w:val="22"/>
      <w:szCs w:val="18"/>
      <w:lang w:eastAsia="en-US"/>
    </w:rPr>
  </w:style>
  <w:style w:type="paragraph" w:customStyle="1" w:styleId="xl1104">
    <w:name w:val="xl1104"/>
    <w:basedOn w:val="a5"/>
    <w:uiPriority w:val="99"/>
    <w:qFormat/>
    <w:rsid w:val="0018489B"/>
    <w:pPr>
      <w:pBdr>
        <w:top w:val="single" w:sz="4" w:space="0" w:color="auto"/>
        <w:lef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105">
    <w:name w:val="xl1105"/>
    <w:basedOn w:val="a5"/>
    <w:uiPriority w:val="99"/>
    <w:qFormat/>
    <w:rsid w:val="0018489B"/>
    <w:pPr>
      <w:pBdr>
        <w:top w:val="single" w:sz="8" w:space="0" w:color="auto"/>
        <w:left w:val="single" w:sz="8"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106">
    <w:name w:val="xl1106"/>
    <w:basedOn w:val="a5"/>
    <w:uiPriority w:val="99"/>
    <w:qFormat/>
    <w:rsid w:val="0018489B"/>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107">
    <w:name w:val="xl1107"/>
    <w:basedOn w:val="a5"/>
    <w:uiPriority w:val="99"/>
    <w:qFormat/>
    <w:rsid w:val="0018489B"/>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108">
    <w:name w:val="xl1108"/>
    <w:basedOn w:val="a5"/>
    <w:uiPriority w:val="99"/>
    <w:qFormat/>
    <w:rsid w:val="0018489B"/>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109">
    <w:name w:val="xl1109"/>
    <w:basedOn w:val="a5"/>
    <w:uiPriority w:val="99"/>
    <w:qFormat/>
    <w:rsid w:val="0018489B"/>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110">
    <w:name w:val="xl1110"/>
    <w:basedOn w:val="a5"/>
    <w:uiPriority w:val="99"/>
    <w:qFormat/>
    <w:rsid w:val="0018489B"/>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111">
    <w:name w:val="xl1111"/>
    <w:basedOn w:val="a5"/>
    <w:uiPriority w:val="99"/>
    <w:qFormat/>
    <w:rsid w:val="0018489B"/>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112">
    <w:name w:val="xl1112"/>
    <w:basedOn w:val="a5"/>
    <w:uiPriority w:val="99"/>
    <w:qFormat/>
    <w:rsid w:val="0018489B"/>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113">
    <w:name w:val="xl1113"/>
    <w:basedOn w:val="a5"/>
    <w:uiPriority w:val="99"/>
    <w:qFormat/>
    <w:rsid w:val="0018489B"/>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cs="Arial"/>
      <w:b/>
      <w:bCs/>
      <w:szCs w:val="24"/>
    </w:rPr>
  </w:style>
  <w:style w:type="paragraph" w:customStyle="1" w:styleId="xl1114">
    <w:name w:val="xl1114"/>
    <w:basedOn w:val="a5"/>
    <w:uiPriority w:val="99"/>
    <w:qFormat/>
    <w:rsid w:val="0018489B"/>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1115">
    <w:name w:val="xl1115"/>
    <w:basedOn w:val="a5"/>
    <w:uiPriority w:val="99"/>
    <w:qFormat/>
    <w:rsid w:val="0018489B"/>
    <w:pPr>
      <w:pBdr>
        <w:top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1116">
    <w:name w:val="xl1116"/>
    <w:basedOn w:val="a5"/>
    <w:uiPriority w:val="99"/>
    <w:qFormat/>
    <w:rsid w:val="0018489B"/>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1117">
    <w:name w:val="xl1117"/>
    <w:basedOn w:val="a5"/>
    <w:uiPriority w:val="99"/>
    <w:qFormat/>
    <w:rsid w:val="0018489B"/>
    <w:pPr>
      <w:pBdr>
        <w:top w:val="single" w:sz="4"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18">
    <w:name w:val="xl1118"/>
    <w:basedOn w:val="a5"/>
    <w:uiPriority w:val="99"/>
    <w:qFormat/>
    <w:rsid w:val="0018489B"/>
    <w:pPr>
      <w:pBdr>
        <w:top w:val="single" w:sz="4" w:space="0" w:color="auto"/>
        <w:bottom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19">
    <w:name w:val="xl1119"/>
    <w:basedOn w:val="a5"/>
    <w:uiPriority w:val="99"/>
    <w:qFormat/>
    <w:rsid w:val="0018489B"/>
    <w:pPr>
      <w:pBdr>
        <w:top w:val="single" w:sz="4"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20">
    <w:name w:val="xl1120"/>
    <w:basedOn w:val="a5"/>
    <w:uiPriority w:val="99"/>
    <w:qFormat/>
    <w:rsid w:val="0018489B"/>
    <w:pPr>
      <w:pBdr>
        <w:top w:val="single" w:sz="8"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hAnsi="Times New Roman"/>
      <w:szCs w:val="24"/>
    </w:rPr>
  </w:style>
  <w:style w:type="paragraph" w:customStyle="1" w:styleId="xl1121">
    <w:name w:val="xl1121"/>
    <w:basedOn w:val="a5"/>
    <w:uiPriority w:val="99"/>
    <w:qFormat/>
    <w:rsid w:val="0018489B"/>
    <w:pPr>
      <w:pBdr>
        <w:top w:val="single" w:sz="8" w:space="0" w:color="auto"/>
        <w:bottom w:val="single" w:sz="4" w:space="0" w:color="auto"/>
      </w:pBdr>
      <w:shd w:val="clear" w:color="auto" w:fill="CCFFFF"/>
      <w:spacing w:before="100" w:beforeAutospacing="1" w:after="100" w:afterAutospacing="1" w:line="240" w:lineRule="auto"/>
    </w:pPr>
    <w:rPr>
      <w:rFonts w:ascii="Times New Roman" w:hAnsi="Times New Roman"/>
      <w:szCs w:val="24"/>
    </w:rPr>
  </w:style>
  <w:style w:type="paragraph" w:customStyle="1" w:styleId="xl1122">
    <w:name w:val="xl1122"/>
    <w:basedOn w:val="a5"/>
    <w:uiPriority w:val="99"/>
    <w:qFormat/>
    <w:rsid w:val="0018489B"/>
    <w:pPr>
      <w:pBdr>
        <w:top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szCs w:val="24"/>
    </w:rPr>
  </w:style>
  <w:style w:type="paragraph" w:customStyle="1" w:styleId="xl1123">
    <w:name w:val="xl1123"/>
    <w:basedOn w:val="a5"/>
    <w:uiPriority w:val="99"/>
    <w:qFormat/>
    <w:rsid w:val="0018489B"/>
    <w:pPr>
      <w:pBdr>
        <w:top w:val="single" w:sz="8"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24">
    <w:name w:val="xl1124"/>
    <w:basedOn w:val="a5"/>
    <w:uiPriority w:val="99"/>
    <w:qFormat/>
    <w:rsid w:val="0018489B"/>
    <w:pPr>
      <w:pBdr>
        <w:top w:val="single" w:sz="8" w:space="0" w:color="auto"/>
        <w:bottom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25">
    <w:name w:val="xl1125"/>
    <w:basedOn w:val="a5"/>
    <w:uiPriority w:val="99"/>
    <w:qFormat/>
    <w:rsid w:val="0018489B"/>
    <w:pPr>
      <w:pBdr>
        <w:top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26">
    <w:name w:val="xl1126"/>
    <w:basedOn w:val="a5"/>
    <w:uiPriority w:val="99"/>
    <w:qFormat/>
    <w:rsid w:val="0018489B"/>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Cs w:val="24"/>
    </w:rPr>
  </w:style>
  <w:style w:type="paragraph" w:customStyle="1" w:styleId="xl1127">
    <w:name w:val="xl1127"/>
    <w:basedOn w:val="a5"/>
    <w:uiPriority w:val="99"/>
    <w:qFormat/>
    <w:rsid w:val="0018489B"/>
    <w:pPr>
      <w:pBdr>
        <w:top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Cs w:val="24"/>
    </w:rPr>
  </w:style>
  <w:style w:type="character" w:customStyle="1" w:styleId="affffffe">
    <w:name w:val="Основной текст + Полужирный"/>
    <w:rsid w:val="0018489B"/>
    <w:rPr>
      <w:b/>
      <w:bCs/>
      <w:i/>
      <w:iCs/>
      <w:color w:val="000000"/>
      <w:spacing w:val="0"/>
      <w:w w:val="100"/>
      <w:position w:val="0"/>
      <w:shd w:val="clear" w:color="auto" w:fill="FFFFFF"/>
      <w:lang w:val="ru-RU"/>
    </w:rPr>
  </w:style>
  <w:style w:type="character" w:customStyle="1" w:styleId="afffffff">
    <w:name w:val="Основной текст + Не курсив"/>
    <w:rsid w:val="0018489B"/>
    <w:rPr>
      <w:i/>
      <w:iCs/>
      <w:color w:val="000000"/>
      <w:spacing w:val="0"/>
      <w:w w:val="100"/>
      <w:position w:val="0"/>
      <w:shd w:val="clear" w:color="auto" w:fill="FFFFFF"/>
      <w:lang w:val="ru-RU"/>
    </w:rPr>
  </w:style>
  <w:style w:type="character" w:customStyle="1" w:styleId="21a">
    <w:name w:val="Цитата 2 Знак1"/>
    <w:basedOn w:val="a6"/>
    <w:uiPriority w:val="29"/>
    <w:rsid w:val="0018489B"/>
    <w:rPr>
      <w:rFonts w:ascii="Times New Roman" w:eastAsia="Times New Roman" w:hAnsi="Times New Roman" w:cs="Times New Roman"/>
      <w:i/>
      <w:iCs/>
      <w:color w:val="000000" w:themeColor="text1"/>
      <w:sz w:val="24"/>
      <w:szCs w:val="24"/>
      <w:lang w:eastAsia="ru-RU"/>
    </w:rPr>
  </w:style>
  <w:style w:type="table" w:customStyle="1" w:styleId="293">
    <w:name w:val="Сетка таблицы29"/>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Medium Shading 1 Accent 5"/>
    <w:basedOn w:val="a7"/>
    <w:uiPriority w:val="63"/>
    <w:rsid w:val="0018489B"/>
    <w:rPr>
      <w:rFonts w:ascii="Calibri" w:eastAsia="Calibri" w:hAnsi="Calibri"/>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Autospacing="0" w:afterLines="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0" w:afterLines="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83">
    <w:name w:val="Сетка таблицы38"/>
    <w:basedOn w:val="a7"/>
    <w:uiPriority w:val="59"/>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
    <w:name w:val="Сетка таблицы214"/>
    <w:basedOn w:val="a7"/>
    <w:uiPriority w:val="59"/>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7"/>
    <w:uiPriority w:val="59"/>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4">
    <w:name w:val="Сетка таблицы116"/>
    <w:basedOn w:val="a7"/>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1">
    <w:name w:val="Сетка таблицы210"/>
    <w:basedOn w:val="a7"/>
    <w:uiPriority w:val="59"/>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5">
    <w:name w:val="Сетка таблицы46"/>
    <w:basedOn w:val="a7"/>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
    <w:basedOn w:val="a7"/>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7"/>
    <w:uiPriority w:val="59"/>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7"/>
    <w:uiPriority w:val="59"/>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2">
    <w:name w:val="1 / 1.1 / 1.1.12"/>
    <w:rsid w:val="0018489B"/>
    <w:pPr>
      <w:numPr>
        <w:numId w:val="29"/>
      </w:numPr>
    </w:pPr>
  </w:style>
  <w:style w:type="numbering" w:customStyle="1" w:styleId="1111111511">
    <w:name w:val="1 / 1.1 / 1.1.11511"/>
    <w:rsid w:val="0018489B"/>
    <w:pPr>
      <w:numPr>
        <w:numId w:val="33"/>
      </w:numPr>
    </w:pPr>
  </w:style>
  <w:style w:type="numbering" w:customStyle="1" w:styleId="24202">
    <w:name w:val="Статья / Раздел24202"/>
    <w:rsid w:val="0018489B"/>
    <w:pPr>
      <w:numPr>
        <w:numId w:val="21"/>
      </w:numPr>
    </w:pPr>
  </w:style>
  <w:style w:type="numbering" w:customStyle="1" w:styleId="111111142">
    <w:name w:val="1 / 1.1 / 1.1.1142"/>
    <w:rsid w:val="0018489B"/>
    <w:pPr>
      <w:numPr>
        <w:numId w:val="22"/>
      </w:numPr>
    </w:pPr>
  </w:style>
  <w:style w:type="table" w:customStyle="1" w:styleId="304">
    <w:name w:val="Сетка таблицы30"/>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ailrucssattributepostfix">
    <w:name w:val="a_mailru_css_attribute_postfix"/>
    <w:basedOn w:val="a5"/>
    <w:uiPriority w:val="99"/>
    <w:qFormat/>
    <w:rsid w:val="0018489B"/>
    <w:pPr>
      <w:spacing w:before="100" w:beforeAutospacing="1" w:after="100" w:afterAutospacing="1" w:line="240" w:lineRule="auto"/>
    </w:pPr>
    <w:rPr>
      <w:rFonts w:ascii="Times New Roman" w:hAnsi="Times New Roman"/>
      <w:szCs w:val="24"/>
    </w:rPr>
  </w:style>
  <w:style w:type="numbering" w:customStyle="1" w:styleId="670">
    <w:name w:val="Нет списка67"/>
    <w:next w:val="a8"/>
    <w:uiPriority w:val="99"/>
    <w:semiHidden/>
    <w:unhideWhenUsed/>
    <w:rsid w:val="0018489B"/>
  </w:style>
  <w:style w:type="numbering" w:customStyle="1" w:styleId="1363">
    <w:name w:val="Нет списка136"/>
    <w:next w:val="a8"/>
    <w:uiPriority w:val="99"/>
    <w:semiHidden/>
    <w:unhideWhenUsed/>
    <w:rsid w:val="0018489B"/>
  </w:style>
  <w:style w:type="numbering" w:customStyle="1" w:styleId="1401">
    <w:name w:val="Стиль140"/>
    <w:uiPriority w:val="99"/>
    <w:rsid w:val="0018489B"/>
  </w:style>
  <w:style w:type="numbering" w:customStyle="1" w:styleId="11340">
    <w:name w:val="Нет списка1134"/>
    <w:next w:val="a8"/>
    <w:uiPriority w:val="99"/>
    <w:semiHidden/>
    <w:unhideWhenUsed/>
    <w:rsid w:val="0018489B"/>
  </w:style>
  <w:style w:type="numbering" w:customStyle="1" w:styleId="11322">
    <w:name w:val="Стиль1132"/>
    <w:uiPriority w:val="99"/>
    <w:rsid w:val="0018489B"/>
  </w:style>
  <w:style w:type="numbering" w:customStyle="1" w:styleId="111120">
    <w:name w:val="Нет списка11112"/>
    <w:next w:val="a8"/>
    <w:uiPriority w:val="99"/>
    <w:semiHidden/>
    <w:unhideWhenUsed/>
    <w:rsid w:val="0018489B"/>
  </w:style>
  <w:style w:type="numbering" w:customStyle="1" w:styleId="11303">
    <w:name w:val="Раздел 1.130"/>
    <w:uiPriority w:val="99"/>
    <w:rsid w:val="0018489B"/>
  </w:style>
  <w:style w:type="numbering" w:customStyle="1" w:styleId="111121">
    <w:name w:val="Стиль11112"/>
    <w:uiPriority w:val="99"/>
    <w:rsid w:val="0018489B"/>
  </w:style>
  <w:style w:type="numbering" w:customStyle="1" w:styleId="1402">
    <w:name w:val="Раздел 1.40"/>
    <w:uiPriority w:val="99"/>
    <w:rsid w:val="0018489B"/>
  </w:style>
  <w:style w:type="numbering" w:customStyle="1" w:styleId="1530">
    <w:name w:val="Заглавие 153"/>
    <w:uiPriority w:val="99"/>
    <w:rsid w:val="0018489B"/>
  </w:style>
  <w:style w:type="numbering" w:customStyle="1" w:styleId="235">
    <w:name w:val="Нет списка235"/>
    <w:next w:val="a8"/>
    <w:uiPriority w:val="99"/>
    <w:semiHidden/>
    <w:unhideWhenUsed/>
    <w:rsid w:val="0018489B"/>
  </w:style>
  <w:style w:type="numbering" w:customStyle="1" w:styleId="111130">
    <w:name w:val="Нет списка11113"/>
    <w:next w:val="a8"/>
    <w:uiPriority w:val="99"/>
    <w:semiHidden/>
    <w:unhideWhenUsed/>
    <w:rsid w:val="0018489B"/>
  </w:style>
  <w:style w:type="numbering" w:customStyle="1" w:styleId="12123">
    <w:name w:val="Стиль1212"/>
    <w:uiPriority w:val="99"/>
    <w:rsid w:val="0018489B"/>
  </w:style>
  <w:style w:type="numbering" w:customStyle="1" w:styleId="11323">
    <w:name w:val="Заглавие 1132"/>
    <w:basedOn w:val="a8"/>
    <w:uiPriority w:val="99"/>
    <w:rsid w:val="0018489B"/>
  </w:style>
  <w:style w:type="numbering" w:customStyle="1" w:styleId="12124">
    <w:name w:val="Раздел 1.212"/>
    <w:uiPriority w:val="99"/>
    <w:rsid w:val="0018489B"/>
  </w:style>
  <w:style w:type="numbering" w:customStyle="1" w:styleId="1111120">
    <w:name w:val="Нет списка111112"/>
    <w:next w:val="a8"/>
    <w:uiPriority w:val="99"/>
    <w:semiHidden/>
    <w:unhideWhenUsed/>
    <w:rsid w:val="0018489B"/>
  </w:style>
  <w:style w:type="numbering" w:customStyle="1" w:styleId="2114">
    <w:name w:val="Нет списка2114"/>
    <w:next w:val="a8"/>
    <w:uiPriority w:val="99"/>
    <w:semiHidden/>
    <w:unhideWhenUsed/>
    <w:rsid w:val="0018489B"/>
  </w:style>
  <w:style w:type="numbering" w:customStyle="1" w:styleId="111122">
    <w:name w:val="Заглавие 11112"/>
    <w:basedOn w:val="a8"/>
    <w:uiPriority w:val="99"/>
    <w:rsid w:val="0018489B"/>
  </w:style>
  <w:style w:type="numbering" w:customStyle="1" w:styleId="326">
    <w:name w:val="Нет списка326"/>
    <w:next w:val="a8"/>
    <w:uiPriority w:val="99"/>
    <w:semiHidden/>
    <w:unhideWhenUsed/>
    <w:rsid w:val="0018489B"/>
  </w:style>
  <w:style w:type="numbering" w:customStyle="1" w:styleId="12221">
    <w:name w:val="Заглавие 1222"/>
    <w:basedOn w:val="a8"/>
    <w:uiPriority w:val="99"/>
    <w:rsid w:val="0018489B"/>
  </w:style>
  <w:style w:type="numbering" w:customStyle="1" w:styleId="111123">
    <w:name w:val="Раздел 1.1112"/>
    <w:uiPriority w:val="99"/>
    <w:rsid w:val="0018489B"/>
  </w:style>
  <w:style w:type="numbering" w:customStyle="1" w:styleId="111131">
    <w:name w:val="Стиль11113"/>
    <w:uiPriority w:val="99"/>
    <w:rsid w:val="0018489B"/>
  </w:style>
  <w:style w:type="numbering" w:customStyle="1" w:styleId="13220">
    <w:name w:val="Заглавие 1322"/>
    <w:basedOn w:val="a8"/>
    <w:uiPriority w:val="99"/>
    <w:rsid w:val="0018489B"/>
  </w:style>
  <w:style w:type="numbering" w:customStyle="1" w:styleId="416">
    <w:name w:val="Нет списка416"/>
    <w:next w:val="a8"/>
    <w:uiPriority w:val="99"/>
    <w:semiHidden/>
    <w:unhideWhenUsed/>
    <w:rsid w:val="0018489B"/>
  </w:style>
  <w:style w:type="numbering" w:customStyle="1" w:styleId="12141">
    <w:name w:val="Нет списка1214"/>
    <w:next w:val="a8"/>
    <w:uiPriority w:val="99"/>
    <w:semiHidden/>
    <w:unhideWhenUsed/>
    <w:rsid w:val="0018489B"/>
  </w:style>
  <w:style w:type="numbering" w:customStyle="1" w:styleId="13122">
    <w:name w:val="Стиль1312"/>
    <w:uiPriority w:val="99"/>
    <w:rsid w:val="0018489B"/>
  </w:style>
  <w:style w:type="numbering" w:customStyle="1" w:styleId="14120">
    <w:name w:val="Заглавие 1412"/>
    <w:basedOn w:val="a8"/>
    <w:uiPriority w:val="99"/>
    <w:rsid w:val="0018489B"/>
  </w:style>
  <w:style w:type="numbering" w:customStyle="1" w:styleId="13123">
    <w:name w:val="Раздел 1.312"/>
    <w:uiPriority w:val="99"/>
    <w:rsid w:val="0018489B"/>
  </w:style>
  <w:style w:type="numbering" w:customStyle="1" w:styleId="112120">
    <w:name w:val="Нет списка11212"/>
    <w:next w:val="a8"/>
    <w:uiPriority w:val="99"/>
    <w:semiHidden/>
    <w:unhideWhenUsed/>
    <w:rsid w:val="0018489B"/>
  </w:style>
  <w:style w:type="numbering" w:customStyle="1" w:styleId="2214">
    <w:name w:val="Нет списка2214"/>
    <w:next w:val="a8"/>
    <w:uiPriority w:val="99"/>
    <w:semiHidden/>
    <w:unhideWhenUsed/>
    <w:rsid w:val="0018489B"/>
  </w:style>
  <w:style w:type="numbering" w:customStyle="1" w:styleId="112121">
    <w:name w:val="Заглавие 11212"/>
    <w:basedOn w:val="a8"/>
    <w:uiPriority w:val="99"/>
    <w:rsid w:val="0018489B"/>
  </w:style>
  <w:style w:type="numbering" w:customStyle="1" w:styleId="3114">
    <w:name w:val="Нет списка3114"/>
    <w:next w:val="a8"/>
    <w:uiPriority w:val="99"/>
    <w:semiHidden/>
    <w:unhideWhenUsed/>
    <w:rsid w:val="0018489B"/>
  </w:style>
  <w:style w:type="numbering" w:customStyle="1" w:styleId="121120">
    <w:name w:val="Заглавие 12112"/>
    <w:basedOn w:val="a8"/>
    <w:uiPriority w:val="99"/>
    <w:rsid w:val="0018489B"/>
  </w:style>
  <w:style w:type="numbering" w:customStyle="1" w:styleId="112122">
    <w:name w:val="Раздел 1.1212"/>
    <w:uiPriority w:val="99"/>
    <w:rsid w:val="0018489B"/>
  </w:style>
  <w:style w:type="numbering" w:customStyle="1" w:styleId="112123">
    <w:name w:val="Стиль11212"/>
    <w:uiPriority w:val="99"/>
    <w:rsid w:val="0018489B"/>
  </w:style>
  <w:style w:type="numbering" w:customStyle="1" w:styleId="131120">
    <w:name w:val="Заглавие 13112"/>
    <w:basedOn w:val="a8"/>
    <w:uiPriority w:val="99"/>
    <w:rsid w:val="0018489B"/>
  </w:style>
  <w:style w:type="numbering" w:customStyle="1" w:styleId="516">
    <w:name w:val="Нет списка516"/>
    <w:next w:val="a8"/>
    <w:uiPriority w:val="99"/>
    <w:semiHidden/>
    <w:unhideWhenUsed/>
    <w:rsid w:val="0018489B"/>
  </w:style>
  <w:style w:type="numbering" w:customStyle="1" w:styleId="680">
    <w:name w:val="Нет списка68"/>
    <w:next w:val="a8"/>
    <w:uiPriority w:val="99"/>
    <w:semiHidden/>
    <w:unhideWhenUsed/>
    <w:rsid w:val="0018489B"/>
  </w:style>
  <w:style w:type="numbering" w:customStyle="1" w:styleId="1423">
    <w:name w:val="Стиль142"/>
    <w:uiPriority w:val="99"/>
    <w:rsid w:val="0018489B"/>
  </w:style>
  <w:style w:type="numbering" w:customStyle="1" w:styleId="1373">
    <w:name w:val="Нет списка137"/>
    <w:next w:val="a8"/>
    <w:uiPriority w:val="99"/>
    <w:semiHidden/>
    <w:unhideWhenUsed/>
    <w:rsid w:val="0018489B"/>
  </w:style>
  <w:style w:type="numbering" w:customStyle="1" w:styleId="11324">
    <w:name w:val="Раздел 1.132"/>
    <w:uiPriority w:val="99"/>
    <w:rsid w:val="0018489B"/>
  </w:style>
  <w:style w:type="numbering" w:customStyle="1" w:styleId="11331">
    <w:name w:val="Стиль1133"/>
    <w:uiPriority w:val="99"/>
    <w:rsid w:val="0018489B"/>
  </w:style>
  <w:style w:type="numbering" w:customStyle="1" w:styleId="1424">
    <w:name w:val="Раздел 1.42"/>
    <w:uiPriority w:val="99"/>
    <w:rsid w:val="0018489B"/>
  </w:style>
  <w:style w:type="numbering" w:customStyle="1" w:styleId="1540">
    <w:name w:val="Заглавие 154"/>
    <w:uiPriority w:val="99"/>
    <w:rsid w:val="0018489B"/>
  </w:style>
  <w:style w:type="numbering" w:customStyle="1" w:styleId="236">
    <w:name w:val="Нет списка236"/>
    <w:next w:val="a8"/>
    <w:uiPriority w:val="99"/>
    <w:semiHidden/>
    <w:unhideWhenUsed/>
    <w:rsid w:val="0018489B"/>
  </w:style>
  <w:style w:type="numbering" w:customStyle="1" w:styleId="11350">
    <w:name w:val="Нет списка1135"/>
    <w:next w:val="a8"/>
    <w:uiPriority w:val="99"/>
    <w:semiHidden/>
    <w:unhideWhenUsed/>
    <w:rsid w:val="0018489B"/>
  </w:style>
  <w:style w:type="numbering" w:customStyle="1" w:styleId="12132">
    <w:name w:val="Стиль1213"/>
    <w:uiPriority w:val="99"/>
    <w:rsid w:val="0018489B"/>
  </w:style>
  <w:style w:type="numbering" w:customStyle="1" w:styleId="11332">
    <w:name w:val="Заглавие 1133"/>
    <w:basedOn w:val="a8"/>
    <w:uiPriority w:val="99"/>
    <w:rsid w:val="0018489B"/>
  </w:style>
  <w:style w:type="numbering" w:customStyle="1" w:styleId="12133">
    <w:name w:val="Раздел 1.213"/>
    <w:uiPriority w:val="99"/>
    <w:rsid w:val="0018489B"/>
  </w:style>
  <w:style w:type="numbering" w:customStyle="1" w:styleId="111210">
    <w:name w:val="Нет списка11121"/>
    <w:next w:val="a8"/>
    <w:uiPriority w:val="99"/>
    <w:semiHidden/>
    <w:unhideWhenUsed/>
    <w:rsid w:val="0018489B"/>
  </w:style>
  <w:style w:type="numbering" w:customStyle="1" w:styleId="2115">
    <w:name w:val="Нет списка2115"/>
    <w:next w:val="a8"/>
    <w:uiPriority w:val="99"/>
    <w:semiHidden/>
    <w:unhideWhenUsed/>
    <w:rsid w:val="0018489B"/>
  </w:style>
  <w:style w:type="numbering" w:customStyle="1" w:styleId="111132">
    <w:name w:val="Заглавие 11113"/>
    <w:basedOn w:val="a8"/>
    <w:uiPriority w:val="99"/>
    <w:rsid w:val="0018489B"/>
  </w:style>
  <w:style w:type="numbering" w:customStyle="1" w:styleId="327">
    <w:name w:val="Нет списка327"/>
    <w:next w:val="a8"/>
    <w:uiPriority w:val="99"/>
    <w:semiHidden/>
    <w:unhideWhenUsed/>
    <w:rsid w:val="0018489B"/>
  </w:style>
  <w:style w:type="numbering" w:customStyle="1" w:styleId="12230">
    <w:name w:val="Заглавие 1223"/>
    <w:basedOn w:val="a8"/>
    <w:uiPriority w:val="99"/>
    <w:rsid w:val="0018489B"/>
  </w:style>
  <w:style w:type="numbering" w:customStyle="1" w:styleId="111133">
    <w:name w:val="Раздел 1.1113"/>
    <w:uiPriority w:val="99"/>
    <w:rsid w:val="0018489B"/>
  </w:style>
  <w:style w:type="numbering" w:customStyle="1" w:styleId="111211">
    <w:name w:val="Стиль11121"/>
    <w:uiPriority w:val="99"/>
    <w:rsid w:val="0018489B"/>
  </w:style>
  <w:style w:type="numbering" w:customStyle="1" w:styleId="13230">
    <w:name w:val="Заглавие 1323"/>
    <w:basedOn w:val="a8"/>
    <w:uiPriority w:val="99"/>
    <w:rsid w:val="0018489B"/>
  </w:style>
  <w:style w:type="numbering" w:customStyle="1" w:styleId="417">
    <w:name w:val="Нет списка417"/>
    <w:next w:val="a8"/>
    <w:uiPriority w:val="99"/>
    <w:semiHidden/>
    <w:unhideWhenUsed/>
    <w:rsid w:val="0018489B"/>
  </w:style>
  <w:style w:type="numbering" w:customStyle="1" w:styleId="12151">
    <w:name w:val="Нет списка1215"/>
    <w:next w:val="a8"/>
    <w:uiPriority w:val="99"/>
    <w:semiHidden/>
    <w:unhideWhenUsed/>
    <w:rsid w:val="0018489B"/>
  </w:style>
  <w:style w:type="numbering" w:customStyle="1" w:styleId="13131">
    <w:name w:val="Стиль1313"/>
    <w:uiPriority w:val="99"/>
    <w:rsid w:val="0018489B"/>
  </w:style>
  <w:style w:type="numbering" w:customStyle="1" w:styleId="14130">
    <w:name w:val="Заглавие 1413"/>
    <w:basedOn w:val="a8"/>
    <w:uiPriority w:val="99"/>
    <w:rsid w:val="0018489B"/>
  </w:style>
  <w:style w:type="numbering" w:customStyle="1" w:styleId="13132">
    <w:name w:val="Раздел 1.313"/>
    <w:uiPriority w:val="99"/>
    <w:rsid w:val="0018489B"/>
  </w:style>
  <w:style w:type="numbering" w:customStyle="1" w:styleId="112130">
    <w:name w:val="Нет списка11213"/>
    <w:next w:val="a8"/>
    <w:uiPriority w:val="99"/>
    <w:semiHidden/>
    <w:unhideWhenUsed/>
    <w:rsid w:val="0018489B"/>
  </w:style>
  <w:style w:type="numbering" w:customStyle="1" w:styleId="2215">
    <w:name w:val="Нет списка2215"/>
    <w:next w:val="a8"/>
    <w:uiPriority w:val="99"/>
    <w:semiHidden/>
    <w:unhideWhenUsed/>
    <w:rsid w:val="0018489B"/>
  </w:style>
  <w:style w:type="numbering" w:customStyle="1" w:styleId="112131">
    <w:name w:val="Заглавие 11213"/>
    <w:basedOn w:val="a8"/>
    <w:uiPriority w:val="99"/>
    <w:rsid w:val="0018489B"/>
  </w:style>
  <w:style w:type="numbering" w:customStyle="1" w:styleId="3115">
    <w:name w:val="Нет списка3115"/>
    <w:next w:val="a8"/>
    <w:uiPriority w:val="99"/>
    <w:semiHidden/>
    <w:unhideWhenUsed/>
    <w:rsid w:val="0018489B"/>
  </w:style>
  <w:style w:type="numbering" w:customStyle="1" w:styleId="121130">
    <w:name w:val="Заглавие 12113"/>
    <w:basedOn w:val="a8"/>
    <w:uiPriority w:val="99"/>
    <w:rsid w:val="0018489B"/>
  </w:style>
  <w:style w:type="numbering" w:customStyle="1" w:styleId="112132">
    <w:name w:val="Раздел 1.1213"/>
    <w:uiPriority w:val="99"/>
    <w:rsid w:val="0018489B"/>
  </w:style>
  <w:style w:type="numbering" w:customStyle="1" w:styleId="112133">
    <w:name w:val="Стиль11213"/>
    <w:uiPriority w:val="99"/>
    <w:rsid w:val="0018489B"/>
  </w:style>
  <w:style w:type="numbering" w:customStyle="1" w:styleId="131130">
    <w:name w:val="Заглавие 13113"/>
    <w:basedOn w:val="a8"/>
    <w:uiPriority w:val="99"/>
    <w:rsid w:val="0018489B"/>
  </w:style>
  <w:style w:type="numbering" w:customStyle="1" w:styleId="517">
    <w:name w:val="Нет списка517"/>
    <w:next w:val="a8"/>
    <w:uiPriority w:val="99"/>
    <w:semiHidden/>
    <w:unhideWhenUsed/>
    <w:rsid w:val="0018489B"/>
  </w:style>
  <w:style w:type="numbering" w:customStyle="1" w:styleId="752">
    <w:name w:val="Нет списка75"/>
    <w:next w:val="a8"/>
    <w:uiPriority w:val="99"/>
    <w:semiHidden/>
    <w:unhideWhenUsed/>
    <w:rsid w:val="0018489B"/>
  </w:style>
  <w:style w:type="numbering" w:customStyle="1" w:styleId="1514">
    <w:name w:val="Стиль151"/>
    <w:uiPriority w:val="99"/>
    <w:rsid w:val="0018489B"/>
  </w:style>
  <w:style w:type="numbering" w:customStyle="1" w:styleId="1431">
    <w:name w:val="Нет списка143"/>
    <w:next w:val="a8"/>
    <w:uiPriority w:val="99"/>
    <w:semiHidden/>
    <w:unhideWhenUsed/>
    <w:rsid w:val="0018489B"/>
  </w:style>
  <w:style w:type="numbering" w:customStyle="1" w:styleId="11412">
    <w:name w:val="Раздел 1.141"/>
    <w:uiPriority w:val="99"/>
    <w:rsid w:val="0018489B"/>
  </w:style>
  <w:style w:type="numbering" w:customStyle="1" w:styleId="11413">
    <w:name w:val="Стиль1141"/>
    <w:uiPriority w:val="99"/>
    <w:rsid w:val="0018489B"/>
  </w:style>
  <w:style w:type="numbering" w:customStyle="1" w:styleId="1515">
    <w:name w:val="Раздел 1.51"/>
    <w:uiPriority w:val="99"/>
    <w:rsid w:val="0018489B"/>
  </w:style>
  <w:style w:type="numbering" w:customStyle="1" w:styleId="1612">
    <w:name w:val="Заглавие 161"/>
    <w:uiPriority w:val="99"/>
    <w:rsid w:val="0018489B"/>
  </w:style>
  <w:style w:type="numbering" w:customStyle="1" w:styleId="2430">
    <w:name w:val="Нет списка243"/>
    <w:next w:val="a8"/>
    <w:uiPriority w:val="99"/>
    <w:semiHidden/>
    <w:unhideWhenUsed/>
    <w:rsid w:val="0018489B"/>
  </w:style>
  <w:style w:type="numbering" w:customStyle="1" w:styleId="11414">
    <w:name w:val="Нет списка1141"/>
    <w:next w:val="a8"/>
    <w:uiPriority w:val="99"/>
    <w:semiHidden/>
    <w:unhideWhenUsed/>
    <w:rsid w:val="0018489B"/>
  </w:style>
  <w:style w:type="numbering" w:customStyle="1" w:styleId="12212">
    <w:name w:val="Стиль1221"/>
    <w:uiPriority w:val="99"/>
    <w:rsid w:val="0018489B"/>
  </w:style>
  <w:style w:type="numbering" w:customStyle="1" w:styleId="11415">
    <w:name w:val="Заглавие 1141"/>
    <w:basedOn w:val="a8"/>
    <w:uiPriority w:val="99"/>
    <w:rsid w:val="0018489B"/>
  </w:style>
  <w:style w:type="numbering" w:customStyle="1" w:styleId="12213">
    <w:name w:val="Раздел 1.221"/>
    <w:uiPriority w:val="99"/>
    <w:rsid w:val="0018489B"/>
  </w:style>
  <w:style w:type="numbering" w:customStyle="1" w:styleId="111310">
    <w:name w:val="Нет списка11131"/>
    <w:next w:val="a8"/>
    <w:uiPriority w:val="99"/>
    <w:semiHidden/>
    <w:unhideWhenUsed/>
    <w:rsid w:val="0018489B"/>
  </w:style>
  <w:style w:type="numbering" w:customStyle="1" w:styleId="21210">
    <w:name w:val="Нет списка2121"/>
    <w:next w:val="a8"/>
    <w:uiPriority w:val="99"/>
    <w:semiHidden/>
    <w:unhideWhenUsed/>
    <w:rsid w:val="0018489B"/>
  </w:style>
  <w:style w:type="numbering" w:customStyle="1" w:styleId="111212">
    <w:name w:val="Заглавие 11121"/>
    <w:basedOn w:val="a8"/>
    <w:uiPriority w:val="99"/>
    <w:rsid w:val="0018489B"/>
  </w:style>
  <w:style w:type="numbering" w:customStyle="1" w:styleId="3330">
    <w:name w:val="Нет списка333"/>
    <w:next w:val="a8"/>
    <w:uiPriority w:val="99"/>
    <w:semiHidden/>
    <w:unhideWhenUsed/>
    <w:rsid w:val="0018489B"/>
  </w:style>
  <w:style w:type="numbering" w:customStyle="1" w:styleId="12311">
    <w:name w:val="Заглавие 1231"/>
    <w:basedOn w:val="a8"/>
    <w:uiPriority w:val="99"/>
    <w:rsid w:val="0018489B"/>
  </w:style>
  <w:style w:type="numbering" w:customStyle="1" w:styleId="111213">
    <w:name w:val="Раздел 1.1121"/>
    <w:uiPriority w:val="99"/>
    <w:rsid w:val="0018489B"/>
  </w:style>
  <w:style w:type="numbering" w:customStyle="1" w:styleId="111311">
    <w:name w:val="Стиль11131"/>
    <w:uiPriority w:val="99"/>
    <w:rsid w:val="0018489B"/>
  </w:style>
  <w:style w:type="numbering" w:customStyle="1" w:styleId="13310">
    <w:name w:val="Заглавие 1331"/>
    <w:basedOn w:val="a8"/>
    <w:uiPriority w:val="99"/>
    <w:rsid w:val="0018489B"/>
  </w:style>
  <w:style w:type="numbering" w:customStyle="1" w:styleId="4230">
    <w:name w:val="Нет списка423"/>
    <w:next w:val="a8"/>
    <w:uiPriority w:val="99"/>
    <w:semiHidden/>
    <w:unhideWhenUsed/>
    <w:rsid w:val="0018489B"/>
  </w:style>
  <w:style w:type="numbering" w:customStyle="1" w:styleId="12214">
    <w:name w:val="Нет списка1221"/>
    <w:next w:val="a8"/>
    <w:uiPriority w:val="99"/>
    <w:semiHidden/>
    <w:unhideWhenUsed/>
    <w:rsid w:val="0018489B"/>
  </w:style>
  <w:style w:type="numbering" w:customStyle="1" w:styleId="13212">
    <w:name w:val="Стиль1321"/>
    <w:uiPriority w:val="99"/>
    <w:rsid w:val="0018489B"/>
  </w:style>
  <w:style w:type="numbering" w:customStyle="1" w:styleId="14210">
    <w:name w:val="Заглавие 1421"/>
    <w:basedOn w:val="a8"/>
    <w:uiPriority w:val="99"/>
    <w:rsid w:val="0018489B"/>
  </w:style>
  <w:style w:type="numbering" w:customStyle="1" w:styleId="13213">
    <w:name w:val="Раздел 1.321"/>
    <w:uiPriority w:val="99"/>
    <w:rsid w:val="0018489B"/>
  </w:style>
  <w:style w:type="numbering" w:customStyle="1" w:styleId="112210">
    <w:name w:val="Нет списка11221"/>
    <w:next w:val="a8"/>
    <w:uiPriority w:val="99"/>
    <w:semiHidden/>
    <w:unhideWhenUsed/>
    <w:rsid w:val="0018489B"/>
  </w:style>
  <w:style w:type="numbering" w:customStyle="1" w:styleId="22210">
    <w:name w:val="Нет списка2221"/>
    <w:next w:val="a8"/>
    <w:uiPriority w:val="99"/>
    <w:semiHidden/>
    <w:unhideWhenUsed/>
    <w:rsid w:val="0018489B"/>
  </w:style>
  <w:style w:type="numbering" w:customStyle="1" w:styleId="112211">
    <w:name w:val="Заглавие 11221"/>
    <w:basedOn w:val="a8"/>
    <w:uiPriority w:val="99"/>
    <w:rsid w:val="0018489B"/>
  </w:style>
  <w:style w:type="numbering" w:customStyle="1" w:styleId="31210">
    <w:name w:val="Нет списка3121"/>
    <w:next w:val="a8"/>
    <w:uiPriority w:val="99"/>
    <w:semiHidden/>
    <w:unhideWhenUsed/>
    <w:rsid w:val="0018489B"/>
  </w:style>
  <w:style w:type="numbering" w:customStyle="1" w:styleId="121210">
    <w:name w:val="Заглавие 12121"/>
    <w:basedOn w:val="a8"/>
    <w:uiPriority w:val="99"/>
    <w:rsid w:val="0018489B"/>
  </w:style>
  <w:style w:type="numbering" w:customStyle="1" w:styleId="112212">
    <w:name w:val="Раздел 1.1221"/>
    <w:uiPriority w:val="99"/>
    <w:rsid w:val="0018489B"/>
  </w:style>
  <w:style w:type="numbering" w:customStyle="1" w:styleId="112213">
    <w:name w:val="Стиль11221"/>
    <w:uiPriority w:val="99"/>
    <w:rsid w:val="0018489B"/>
  </w:style>
  <w:style w:type="numbering" w:customStyle="1" w:styleId="131210">
    <w:name w:val="Заглавие 13121"/>
    <w:basedOn w:val="a8"/>
    <w:uiPriority w:val="99"/>
    <w:rsid w:val="0018489B"/>
  </w:style>
  <w:style w:type="numbering" w:customStyle="1" w:styleId="523">
    <w:name w:val="Нет списка523"/>
    <w:next w:val="a8"/>
    <w:uiPriority w:val="99"/>
    <w:semiHidden/>
    <w:unhideWhenUsed/>
    <w:rsid w:val="0018489B"/>
  </w:style>
  <w:style w:type="numbering" w:customStyle="1" w:styleId="830">
    <w:name w:val="Нет списка83"/>
    <w:next w:val="a8"/>
    <w:uiPriority w:val="99"/>
    <w:semiHidden/>
    <w:unhideWhenUsed/>
    <w:rsid w:val="0018489B"/>
  </w:style>
  <w:style w:type="numbering" w:customStyle="1" w:styleId="1613">
    <w:name w:val="Стиль161"/>
    <w:uiPriority w:val="99"/>
    <w:rsid w:val="0018489B"/>
  </w:style>
  <w:style w:type="numbering" w:customStyle="1" w:styleId="15110">
    <w:name w:val="Нет списка1511"/>
    <w:next w:val="a8"/>
    <w:uiPriority w:val="99"/>
    <w:semiHidden/>
    <w:unhideWhenUsed/>
    <w:rsid w:val="0018489B"/>
  </w:style>
  <w:style w:type="numbering" w:customStyle="1" w:styleId="11510">
    <w:name w:val="Раздел 1.151"/>
    <w:uiPriority w:val="99"/>
    <w:rsid w:val="0018489B"/>
  </w:style>
  <w:style w:type="numbering" w:customStyle="1" w:styleId="11511">
    <w:name w:val="Стиль1151"/>
    <w:uiPriority w:val="99"/>
    <w:rsid w:val="0018489B"/>
  </w:style>
  <w:style w:type="numbering" w:customStyle="1" w:styleId="1614">
    <w:name w:val="Раздел 1.61"/>
    <w:uiPriority w:val="99"/>
    <w:rsid w:val="0018489B"/>
  </w:style>
  <w:style w:type="numbering" w:customStyle="1" w:styleId="1711">
    <w:name w:val="Заглавие 171"/>
    <w:uiPriority w:val="99"/>
    <w:rsid w:val="0018489B"/>
  </w:style>
  <w:style w:type="numbering" w:customStyle="1" w:styleId="25110">
    <w:name w:val="Нет списка2511"/>
    <w:next w:val="a8"/>
    <w:uiPriority w:val="99"/>
    <w:semiHidden/>
    <w:unhideWhenUsed/>
    <w:rsid w:val="0018489B"/>
  </w:style>
  <w:style w:type="numbering" w:customStyle="1" w:styleId="11512">
    <w:name w:val="Нет списка1151"/>
    <w:next w:val="a8"/>
    <w:uiPriority w:val="99"/>
    <w:semiHidden/>
    <w:unhideWhenUsed/>
    <w:rsid w:val="0018489B"/>
  </w:style>
  <w:style w:type="numbering" w:customStyle="1" w:styleId="12312">
    <w:name w:val="Стиль1231"/>
    <w:uiPriority w:val="99"/>
    <w:rsid w:val="0018489B"/>
  </w:style>
  <w:style w:type="numbering" w:customStyle="1" w:styleId="11513">
    <w:name w:val="Заглавие 1151"/>
    <w:basedOn w:val="a8"/>
    <w:uiPriority w:val="99"/>
    <w:rsid w:val="0018489B"/>
  </w:style>
  <w:style w:type="numbering" w:customStyle="1" w:styleId="12313">
    <w:name w:val="Раздел 1.231"/>
    <w:uiPriority w:val="99"/>
    <w:rsid w:val="0018489B"/>
  </w:style>
  <w:style w:type="numbering" w:customStyle="1" w:styleId="111410">
    <w:name w:val="Нет списка11141"/>
    <w:next w:val="a8"/>
    <w:uiPriority w:val="99"/>
    <w:semiHidden/>
    <w:unhideWhenUsed/>
    <w:rsid w:val="0018489B"/>
  </w:style>
  <w:style w:type="numbering" w:customStyle="1" w:styleId="21310">
    <w:name w:val="Нет списка2131"/>
    <w:next w:val="a8"/>
    <w:uiPriority w:val="99"/>
    <w:semiHidden/>
    <w:unhideWhenUsed/>
    <w:rsid w:val="0018489B"/>
  </w:style>
  <w:style w:type="numbering" w:customStyle="1" w:styleId="111312">
    <w:name w:val="Заглавие 11131"/>
    <w:basedOn w:val="a8"/>
    <w:uiPriority w:val="99"/>
    <w:rsid w:val="0018489B"/>
  </w:style>
  <w:style w:type="numbering" w:customStyle="1" w:styleId="34110">
    <w:name w:val="Нет списка3411"/>
    <w:next w:val="a8"/>
    <w:uiPriority w:val="99"/>
    <w:semiHidden/>
    <w:unhideWhenUsed/>
    <w:rsid w:val="0018489B"/>
  </w:style>
  <w:style w:type="numbering" w:customStyle="1" w:styleId="12411">
    <w:name w:val="Заглавие 1241"/>
    <w:basedOn w:val="a8"/>
    <w:uiPriority w:val="99"/>
    <w:rsid w:val="0018489B"/>
  </w:style>
  <w:style w:type="numbering" w:customStyle="1" w:styleId="111313">
    <w:name w:val="Раздел 1.1131"/>
    <w:uiPriority w:val="99"/>
    <w:rsid w:val="0018489B"/>
  </w:style>
  <w:style w:type="numbering" w:customStyle="1" w:styleId="111411">
    <w:name w:val="Стиль11141"/>
    <w:uiPriority w:val="99"/>
    <w:rsid w:val="0018489B"/>
  </w:style>
  <w:style w:type="numbering" w:customStyle="1" w:styleId="13410">
    <w:name w:val="Заглавие 1341"/>
    <w:basedOn w:val="a8"/>
    <w:uiPriority w:val="99"/>
    <w:rsid w:val="0018489B"/>
  </w:style>
  <w:style w:type="numbering" w:customStyle="1" w:styleId="4330">
    <w:name w:val="Нет списка433"/>
    <w:next w:val="a8"/>
    <w:uiPriority w:val="99"/>
    <w:semiHidden/>
    <w:unhideWhenUsed/>
    <w:rsid w:val="0018489B"/>
  </w:style>
  <w:style w:type="numbering" w:customStyle="1" w:styleId="12314">
    <w:name w:val="Нет списка1231"/>
    <w:next w:val="a8"/>
    <w:uiPriority w:val="99"/>
    <w:semiHidden/>
    <w:unhideWhenUsed/>
    <w:rsid w:val="0018489B"/>
  </w:style>
  <w:style w:type="numbering" w:customStyle="1" w:styleId="13311">
    <w:name w:val="Стиль1331"/>
    <w:uiPriority w:val="99"/>
    <w:rsid w:val="0018489B"/>
  </w:style>
  <w:style w:type="numbering" w:customStyle="1" w:styleId="14310">
    <w:name w:val="Заглавие 1431"/>
    <w:basedOn w:val="a8"/>
    <w:uiPriority w:val="99"/>
    <w:rsid w:val="0018489B"/>
  </w:style>
  <w:style w:type="numbering" w:customStyle="1" w:styleId="13312">
    <w:name w:val="Раздел 1.331"/>
    <w:uiPriority w:val="99"/>
    <w:rsid w:val="0018489B"/>
  </w:style>
  <w:style w:type="numbering" w:customStyle="1" w:styleId="112310">
    <w:name w:val="Нет списка11231"/>
    <w:next w:val="a8"/>
    <w:uiPriority w:val="99"/>
    <w:semiHidden/>
    <w:unhideWhenUsed/>
    <w:rsid w:val="0018489B"/>
  </w:style>
  <w:style w:type="numbering" w:customStyle="1" w:styleId="22310">
    <w:name w:val="Нет списка2231"/>
    <w:next w:val="a8"/>
    <w:uiPriority w:val="99"/>
    <w:semiHidden/>
    <w:unhideWhenUsed/>
    <w:rsid w:val="0018489B"/>
  </w:style>
  <w:style w:type="numbering" w:customStyle="1" w:styleId="112311">
    <w:name w:val="Заглавие 11231"/>
    <w:basedOn w:val="a8"/>
    <w:uiPriority w:val="99"/>
    <w:rsid w:val="0018489B"/>
  </w:style>
  <w:style w:type="numbering" w:customStyle="1" w:styleId="31310">
    <w:name w:val="Нет списка3131"/>
    <w:next w:val="a8"/>
    <w:uiPriority w:val="99"/>
    <w:semiHidden/>
    <w:unhideWhenUsed/>
    <w:rsid w:val="0018489B"/>
  </w:style>
  <w:style w:type="numbering" w:customStyle="1" w:styleId="121310">
    <w:name w:val="Заглавие 12131"/>
    <w:basedOn w:val="a8"/>
    <w:uiPriority w:val="99"/>
    <w:rsid w:val="0018489B"/>
  </w:style>
  <w:style w:type="numbering" w:customStyle="1" w:styleId="112312">
    <w:name w:val="Раздел 1.1231"/>
    <w:uiPriority w:val="99"/>
    <w:rsid w:val="0018489B"/>
  </w:style>
  <w:style w:type="numbering" w:customStyle="1" w:styleId="112313">
    <w:name w:val="Стиль11231"/>
    <w:uiPriority w:val="99"/>
    <w:rsid w:val="0018489B"/>
  </w:style>
  <w:style w:type="numbering" w:customStyle="1" w:styleId="131310">
    <w:name w:val="Заглавие 13131"/>
    <w:basedOn w:val="a8"/>
    <w:uiPriority w:val="99"/>
    <w:rsid w:val="0018489B"/>
  </w:style>
  <w:style w:type="numbering" w:customStyle="1" w:styleId="533">
    <w:name w:val="Нет списка533"/>
    <w:next w:val="a8"/>
    <w:uiPriority w:val="99"/>
    <w:semiHidden/>
    <w:unhideWhenUsed/>
    <w:rsid w:val="0018489B"/>
  </w:style>
  <w:style w:type="numbering" w:customStyle="1" w:styleId="930">
    <w:name w:val="Нет списка93"/>
    <w:next w:val="a8"/>
    <w:uiPriority w:val="99"/>
    <w:semiHidden/>
    <w:unhideWhenUsed/>
    <w:rsid w:val="0018489B"/>
  </w:style>
  <w:style w:type="numbering" w:customStyle="1" w:styleId="1712">
    <w:name w:val="Стиль171"/>
    <w:uiPriority w:val="99"/>
    <w:rsid w:val="0018489B"/>
  </w:style>
  <w:style w:type="numbering" w:customStyle="1" w:styleId="16110">
    <w:name w:val="Нет списка1611"/>
    <w:next w:val="a8"/>
    <w:uiPriority w:val="99"/>
    <w:semiHidden/>
    <w:unhideWhenUsed/>
    <w:rsid w:val="0018489B"/>
  </w:style>
  <w:style w:type="numbering" w:customStyle="1" w:styleId="11610">
    <w:name w:val="Раздел 1.161"/>
    <w:uiPriority w:val="99"/>
    <w:rsid w:val="0018489B"/>
  </w:style>
  <w:style w:type="numbering" w:customStyle="1" w:styleId="11611">
    <w:name w:val="Стиль1161"/>
    <w:uiPriority w:val="99"/>
    <w:rsid w:val="0018489B"/>
  </w:style>
  <w:style w:type="numbering" w:customStyle="1" w:styleId="1713">
    <w:name w:val="Раздел 1.71"/>
    <w:uiPriority w:val="99"/>
    <w:rsid w:val="0018489B"/>
  </w:style>
  <w:style w:type="numbering" w:customStyle="1" w:styleId="1811">
    <w:name w:val="Заглавие 181"/>
    <w:uiPriority w:val="99"/>
    <w:rsid w:val="0018489B"/>
  </w:style>
  <w:style w:type="numbering" w:customStyle="1" w:styleId="2612">
    <w:name w:val="Нет списка261"/>
    <w:next w:val="a8"/>
    <w:uiPriority w:val="99"/>
    <w:semiHidden/>
    <w:unhideWhenUsed/>
    <w:rsid w:val="0018489B"/>
  </w:style>
  <w:style w:type="numbering" w:customStyle="1" w:styleId="11612">
    <w:name w:val="Нет списка1161"/>
    <w:next w:val="a8"/>
    <w:uiPriority w:val="99"/>
    <w:semiHidden/>
    <w:unhideWhenUsed/>
    <w:rsid w:val="0018489B"/>
  </w:style>
  <w:style w:type="numbering" w:customStyle="1" w:styleId="12412">
    <w:name w:val="Стиль1241"/>
    <w:uiPriority w:val="99"/>
    <w:rsid w:val="0018489B"/>
  </w:style>
  <w:style w:type="numbering" w:customStyle="1" w:styleId="11613">
    <w:name w:val="Заглавие 1161"/>
    <w:basedOn w:val="a8"/>
    <w:uiPriority w:val="99"/>
    <w:rsid w:val="0018489B"/>
  </w:style>
  <w:style w:type="numbering" w:customStyle="1" w:styleId="12413">
    <w:name w:val="Раздел 1.241"/>
    <w:uiPriority w:val="99"/>
    <w:rsid w:val="0018489B"/>
  </w:style>
  <w:style w:type="numbering" w:customStyle="1" w:styleId="111510">
    <w:name w:val="Нет списка11151"/>
    <w:next w:val="a8"/>
    <w:uiPriority w:val="99"/>
    <w:semiHidden/>
    <w:unhideWhenUsed/>
    <w:rsid w:val="0018489B"/>
  </w:style>
  <w:style w:type="numbering" w:customStyle="1" w:styleId="21410">
    <w:name w:val="Нет списка2141"/>
    <w:next w:val="a8"/>
    <w:uiPriority w:val="99"/>
    <w:semiHidden/>
    <w:unhideWhenUsed/>
    <w:rsid w:val="0018489B"/>
  </w:style>
  <w:style w:type="numbering" w:customStyle="1" w:styleId="111412">
    <w:name w:val="Заглавие 11141"/>
    <w:basedOn w:val="a8"/>
    <w:uiPriority w:val="99"/>
    <w:rsid w:val="0018489B"/>
  </w:style>
  <w:style w:type="numbering" w:customStyle="1" w:styleId="3512">
    <w:name w:val="Нет списка351"/>
    <w:next w:val="a8"/>
    <w:uiPriority w:val="99"/>
    <w:semiHidden/>
    <w:unhideWhenUsed/>
    <w:rsid w:val="0018489B"/>
  </w:style>
  <w:style w:type="numbering" w:customStyle="1" w:styleId="12511">
    <w:name w:val="Заглавие 1251"/>
    <w:basedOn w:val="a8"/>
    <w:uiPriority w:val="99"/>
    <w:rsid w:val="0018489B"/>
  </w:style>
  <w:style w:type="numbering" w:customStyle="1" w:styleId="111413">
    <w:name w:val="Раздел 1.1141"/>
    <w:uiPriority w:val="99"/>
    <w:rsid w:val="0018489B"/>
  </w:style>
  <w:style w:type="numbering" w:customStyle="1" w:styleId="111511">
    <w:name w:val="Стиль11151"/>
    <w:uiPriority w:val="99"/>
    <w:rsid w:val="0018489B"/>
  </w:style>
  <w:style w:type="numbering" w:customStyle="1" w:styleId="13510">
    <w:name w:val="Заглавие 1351"/>
    <w:basedOn w:val="a8"/>
    <w:uiPriority w:val="99"/>
    <w:rsid w:val="0018489B"/>
  </w:style>
  <w:style w:type="numbering" w:customStyle="1" w:styleId="44110">
    <w:name w:val="Нет списка4411"/>
    <w:next w:val="a8"/>
    <w:uiPriority w:val="99"/>
    <w:semiHidden/>
    <w:unhideWhenUsed/>
    <w:rsid w:val="0018489B"/>
  </w:style>
  <w:style w:type="numbering" w:customStyle="1" w:styleId="12414">
    <w:name w:val="Нет списка1241"/>
    <w:next w:val="a8"/>
    <w:uiPriority w:val="99"/>
    <w:semiHidden/>
    <w:unhideWhenUsed/>
    <w:rsid w:val="0018489B"/>
  </w:style>
  <w:style w:type="numbering" w:customStyle="1" w:styleId="13411">
    <w:name w:val="Стиль1341"/>
    <w:uiPriority w:val="99"/>
    <w:rsid w:val="0018489B"/>
  </w:style>
  <w:style w:type="numbering" w:customStyle="1" w:styleId="1441">
    <w:name w:val="Заглавие 1441"/>
    <w:basedOn w:val="a8"/>
    <w:uiPriority w:val="99"/>
    <w:rsid w:val="0018489B"/>
  </w:style>
  <w:style w:type="numbering" w:customStyle="1" w:styleId="13412">
    <w:name w:val="Раздел 1.341"/>
    <w:uiPriority w:val="99"/>
    <w:rsid w:val="0018489B"/>
  </w:style>
  <w:style w:type="numbering" w:customStyle="1" w:styleId="112410">
    <w:name w:val="Нет списка11241"/>
    <w:next w:val="a8"/>
    <w:uiPriority w:val="99"/>
    <w:semiHidden/>
    <w:unhideWhenUsed/>
    <w:rsid w:val="0018489B"/>
  </w:style>
  <w:style w:type="numbering" w:customStyle="1" w:styleId="2241">
    <w:name w:val="Нет списка2241"/>
    <w:next w:val="a8"/>
    <w:uiPriority w:val="99"/>
    <w:semiHidden/>
    <w:unhideWhenUsed/>
    <w:rsid w:val="0018489B"/>
  </w:style>
  <w:style w:type="numbering" w:customStyle="1" w:styleId="112411">
    <w:name w:val="Заглавие 11241"/>
    <w:basedOn w:val="a8"/>
    <w:uiPriority w:val="99"/>
    <w:rsid w:val="0018489B"/>
  </w:style>
  <w:style w:type="numbering" w:customStyle="1" w:styleId="3141">
    <w:name w:val="Нет списка3141"/>
    <w:next w:val="a8"/>
    <w:uiPriority w:val="99"/>
    <w:semiHidden/>
    <w:unhideWhenUsed/>
    <w:rsid w:val="0018489B"/>
  </w:style>
  <w:style w:type="numbering" w:customStyle="1" w:styleId="121410">
    <w:name w:val="Заглавие 12141"/>
    <w:basedOn w:val="a8"/>
    <w:uiPriority w:val="99"/>
    <w:rsid w:val="0018489B"/>
  </w:style>
  <w:style w:type="numbering" w:customStyle="1" w:styleId="112412">
    <w:name w:val="Раздел 1.1241"/>
    <w:uiPriority w:val="99"/>
    <w:rsid w:val="0018489B"/>
  </w:style>
  <w:style w:type="numbering" w:customStyle="1" w:styleId="112413">
    <w:name w:val="Стиль11241"/>
    <w:uiPriority w:val="99"/>
    <w:rsid w:val="0018489B"/>
  </w:style>
  <w:style w:type="numbering" w:customStyle="1" w:styleId="13141">
    <w:name w:val="Заглавие 13141"/>
    <w:basedOn w:val="a8"/>
    <w:uiPriority w:val="99"/>
    <w:rsid w:val="0018489B"/>
  </w:style>
  <w:style w:type="numbering" w:customStyle="1" w:styleId="54110">
    <w:name w:val="Нет списка5411"/>
    <w:next w:val="a8"/>
    <w:uiPriority w:val="99"/>
    <w:semiHidden/>
    <w:unhideWhenUsed/>
    <w:rsid w:val="0018489B"/>
  </w:style>
  <w:style w:type="numbering" w:customStyle="1" w:styleId="1030">
    <w:name w:val="Нет списка103"/>
    <w:next w:val="a8"/>
    <w:uiPriority w:val="99"/>
    <w:semiHidden/>
    <w:unhideWhenUsed/>
    <w:rsid w:val="0018489B"/>
  </w:style>
  <w:style w:type="numbering" w:customStyle="1" w:styleId="1812">
    <w:name w:val="Стиль181"/>
    <w:uiPriority w:val="99"/>
    <w:rsid w:val="0018489B"/>
  </w:style>
  <w:style w:type="numbering" w:customStyle="1" w:styleId="1714">
    <w:name w:val="Нет списка171"/>
    <w:next w:val="a8"/>
    <w:uiPriority w:val="99"/>
    <w:semiHidden/>
    <w:unhideWhenUsed/>
    <w:rsid w:val="0018489B"/>
  </w:style>
  <w:style w:type="numbering" w:customStyle="1" w:styleId="11710">
    <w:name w:val="Раздел 1.171"/>
    <w:uiPriority w:val="99"/>
    <w:rsid w:val="0018489B"/>
  </w:style>
  <w:style w:type="numbering" w:customStyle="1" w:styleId="11711">
    <w:name w:val="Стиль1171"/>
    <w:uiPriority w:val="99"/>
    <w:rsid w:val="0018489B"/>
  </w:style>
  <w:style w:type="numbering" w:customStyle="1" w:styleId="1813">
    <w:name w:val="Раздел 1.81"/>
    <w:uiPriority w:val="99"/>
    <w:rsid w:val="0018489B"/>
  </w:style>
  <w:style w:type="numbering" w:customStyle="1" w:styleId="1911">
    <w:name w:val="Заглавие 191"/>
    <w:uiPriority w:val="99"/>
    <w:rsid w:val="0018489B"/>
  </w:style>
  <w:style w:type="numbering" w:customStyle="1" w:styleId="2711">
    <w:name w:val="Нет списка271"/>
    <w:next w:val="a8"/>
    <w:uiPriority w:val="99"/>
    <w:semiHidden/>
    <w:unhideWhenUsed/>
    <w:rsid w:val="0018489B"/>
  </w:style>
  <w:style w:type="numbering" w:customStyle="1" w:styleId="11712">
    <w:name w:val="Нет списка1171"/>
    <w:next w:val="a8"/>
    <w:uiPriority w:val="99"/>
    <w:semiHidden/>
    <w:unhideWhenUsed/>
    <w:rsid w:val="0018489B"/>
  </w:style>
  <w:style w:type="numbering" w:customStyle="1" w:styleId="12512">
    <w:name w:val="Стиль1251"/>
    <w:uiPriority w:val="99"/>
    <w:rsid w:val="0018489B"/>
  </w:style>
  <w:style w:type="numbering" w:customStyle="1" w:styleId="11713">
    <w:name w:val="Заглавие 1171"/>
    <w:basedOn w:val="a8"/>
    <w:uiPriority w:val="99"/>
    <w:rsid w:val="0018489B"/>
  </w:style>
  <w:style w:type="numbering" w:customStyle="1" w:styleId="12513">
    <w:name w:val="Раздел 1.251"/>
    <w:uiPriority w:val="99"/>
    <w:rsid w:val="0018489B"/>
  </w:style>
  <w:style w:type="numbering" w:customStyle="1" w:styleId="111610">
    <w:name w:val="Нет списка11161"/>
    <w:next w:val="a8"/>
    <w:uiPriority w:val="99"/>
    <w:semiHidden/>
    <w:unhideWhenUsed/>
    <w:rsid w:val="0018489B"/>
  </w:style>
  <w:style w:type="numbering" w:customStyle="1" w:styleId="2151">
    <w:name w:val="Нет списка2151"/>
    <w:next w:val="a8"/>
    <w:uiPriority w:val="99"/>
    <w:semiHidden/>
    <w:unhideWhenUsed/>
    <w:rsid w:val="0018489B"/>
  </w:style>
  <w:style w:type="numbering" w:customStyle="1" w:styleId="111512">
    <w:name w:val="Заглавие 11151"/>
    <w:basedOn w:val="a8"/>
    <w:uiPriority w:val="99"/>
    <w:rsid w:val="0018489B"/>
  </w:style>
  <w:style w:type="numbering" w:customStyle="1" w:styleId="3611">
    <w:name w:val="Нет списка361"/>
    <w:next w:val="a8"/>
    <w:uiPriority w:val="99"/>
    <w:semiHidden/>
    <w:unhideWhenUsed/>
    <w:rsid w:val="0018489B"/>
  </w:style>
  <w:style w:type="numbering" w:customStyle="1" w:styleId="12610">
    <w:name w:val="Заглавие 1261"/>
    <w:basedOn w:val="a8"/>
    <w:uiPriority w:val="99"/>
    <w:rsid w:val="0018489B"/>
  </w:style>
  <w:style w:type="numbering" w:customStyle="1" w:styleId="111513">
    <w:name w:val="Раздел 1.1151"/>
    <w:uiPriority w:val="99"/>
    <w:rsid w:val="0018489B"/>
  </w:style>
  <w:style w:type="numbering" w:customStyle="1" w:styleId="111611">
    <w:name w:val="Стиль11161"/>
    <w:uiPriority w:val="99"/>
    <w:rsid w:val="0018489B"/>
  </w:style>
  <w:style w:type="numbering" w:customStyle="1" w:styleId="13610">
    <w:name w:val="Заглавие 1361"/>
    <w:basedOn w:val="a8"/>
    <w:uiPriority w:val="99"/>
    <w:rsid w:val="0018489B"/>
  </w:style>
  <w:style w:type="numbering" w:customStyle="1" w:styleId="4511">
    <w:name w:val="Нет списка451"/>
    <w:next w:val="a8"/>
    <w:uiPriority w:val="99"/>
    <w:semiHidden/>
    <w:unhideWhenUsed/>
    <w:rsid w:val="0018489B"/>
  </w:style>
  <w:style w:type="numbering" w:customStyle="1" w:styleId="12514">
    <w:name w:val="Нет списка1251"/>
    <w:next w:val="a8"/>
    <w:uiPriority w:val="99"/>
    <w:semiHidden/>
    <w:unhideWhenUsed/>
    <w:rsid w:val="0018489B"/>
  </w:style>
  <w:style w:type="numbering" w:customStyle="1" w:styleId="13511">
    <w:name w:val="Стиль1351"/>
    <w:uiPriority w:val="99"/>
    <w:rsid w:val="0018489B"/>
  </w:style>
  <w:style w:type="numbering" w:customStyle="1" w:styleId="1451">
    <w:name w:val="Заглавие 1451"/>
    <w:basedOn w:val="a8"/>
    <w:uiPriority w:val="99"/>
    <w:rsid w:val="0018489B"/>
  </w:style>
  <w:style w:type="numbering" w:customStyle="1" w:styleId="13512">
    <w:name w:val="Раздел 1.351"/>
    <w:uiPriority w:val="99"/>
    <w:rsid w:val="0018489B"/>
  </w:style>
  <w:style w:type="numbering" w:customStyle="1" w:styleId="112510">
    <w:name w:val="Нет списка11251"/>
    <w:next w:val="a8"/>
    <w:uiPriority w:val="99"/>
    <w:semiHidden/>
    <w:unhideWhenUsed/>
    <w:rsid w:val="0018489B"/>
  </w:style>
  <w:style w:type="numbering" w:customStyle="1" w:styleId="2251">
    <w:name w:val="Нет списка2251"/>
    <w:next w:val="a8"/>
    <w:uiPriority w:val="99"/>
    <w:semiHidden/>
    <w:unhideWhenUsed/>
    <w:rsid w:val="0018489B"/>
  </w:style>
  <w:style w:type="numbering" w:customStyle="1" w:styleId="112511">
    <w:name w:val="Заглавие 11251"/>
    <w:basedOn w:val="a8"/>
    <w:uiPriority w:val="99"/>
    <w:rsid w:val="0018489B"/>
  </w:style>
  <w:style w:type="numbering" w:customStyle="1" w:styleId="3151">
    <w:name w:val="Нет списка3151"/>
    <w:next w:val="a8"/>
    <w:uiPriority w:val="99"/>
    <w:semiHidden/>
    <w:unhideWhenUsed/>
    <w:rsid w:val="0018489B"/>
  </w:style>
  <w:style w:type="numbering" w:customStyle="1" w:styleId="121510">
    <w:name w:val="Заглавие 12151"/>
    <w:basedOn w:val="a8"/>
    <w:uiPriority w:val="99"/>
    <w:rsid w:val="0018489B"/>
  </w:style>
  <w:style w:type="numbering" w:customStyle="1" w:styleId="112512">
    <w:name w:val="Раздел 1.1251"/>
    <w:uiPriority w:val="99"/>
    <w:rsid w:val="0018489B"/>
  </w:style>
  <w:style w:type="numbering" w:customStyle="1" w:styleId="112513">
    <w:name w:val="Стиль11251"/>
    <w:uiPriority w:val="99"/>
    <w:rsid w:val="0018489B"/>
  </w:style>
  <w:style w:type="numbering" w:customStyle="1" w:styleId="13151">
    <w:name w:val="Заглавие 13151"/>
    <w:basedOn w:val="a8"/>
    <w:uiPriority w:val="99"/>
    <w:rsid w:val="0018489B"/>
  </w:style>
  <w:style w:type="numbering" w:customStyle="1" w:styleId="5511">
    <w:name w:val="Нет списка551"/>
    <w:next w:val="a8"/>
    <w:uiPriority w:val="99"/>
    <w:semiHidden/>
    <w:unhideWhenUsed/>
    <w:rsid w:val="0018489B"/>
  </w:style>
  <w:style w:type="numbering" w:customStyle="1" w:styleId="1814">
    <w:name w:val="Нет списка181"/>
    <w:next w:val="a8"/>
    <w:uiPriority w:val="99"/>
    <w:semiHidden/>
    <w:unhideWhenUsed/>
    <w:rsid w:val="0018489B"/>
  </w:style>
  <w:style w:type="numbering" w:customStyle="1" w:styleId="1912">
    <w:name w:val="Стиль191"/>
    <w:uiPriority w:val="99"/>
    <w:rsid w:val="0018489B"/>
  </w:style>
  <w:style w:type="numbering" w:customStyle="1" w:styleId="1913">
    <w:name w:val="Нет списка191"/>
    <w:next w:val="a8"/>
    <w:uiPriority w:val="99"/>
    <w:semiHidden/>
    <w:unhideWhenUsed/>
    <w:rsid w:val="0018489B"/>
  </w:style>
  <w:style w:type="numbering" w:customStyle="1" w:styleId="11810">
    <w:name w:val="Раздел 1.181"/>
    <w:uiPriority w:val="99"/>
    <w:rsid w:val="0018489B"/>
  </w:style>
  <w:style w:type="numbering" w:customStyle="1" w:styleId="11811">
    <w:name w:val="Стиль1181"/>
    <w:uiPriority w:val="99"/>
    <w:rsid w:val="0018489B"/>
  </w:style>
  <w:style w:type="numbering" w:customStyle="1" w:styleId="1914">
    <w:name w:val="Раздел 1.91"/>
    <w:uiPriority w:val="99"/>
    <w:rsid w:val="0018489B"/>
  </w:style>
  <w:style w:type="numbering" w:customStyle="1" w:styleId="11011">
    <w:name w:val="Заглавие 1101"/>
    <w:uiPriority w:val="99"/>
    <w:rsid w:val="0018489B"/>
  </w:style>
  <w:style w:type="numbering" w:customStyle="1" w:styleId="2811">
    <w:name w:val="Нет списка281"/>
    <w:next w:val="a8"/>
    <w:uiPriority w:val="99"/>
    <w:semiHidden/>
    <w:unhideWhenUsed/>
    <w:rsid w:val="0018489B"/>
  </w:style>
  <w:style w:type="numbering" w:customStyle="1" w:styleId="11812">
    <w:name w:val="Нет списка1181"/>
    <w:next w:val="a8"/>
    <w:uiPriority w:val="99"/>
    <w:semiHidden/>
    <w:unhideWhenUsed/>
    <w:rsid w:val="0018489B"/>
  </w:style>
  <w:style w:type="numbering" w:customStyle="1" w:styleId="12611">
    <w:name w:val="Стиль1261"/>
    <w:uiPriority w:val="99"/>
    <w:rsid w:val="0018489B"/>
  </w:style>
  <w:style w:type="numbering" w:customStyle="1" w:styleId="11813">
    <w:name w:val="Заглавие 1181"/>
    <w:basedOn w:val="a8"/>
    <w:uiPriority w:val="99"/>
    <w:rsid w:val="0018489B"/>
  </w:style>
  <w:style w:type="numbering" w:customStyle="1" w:styleId="12612">
    <w:name w:val="Раздел 1.261"/>
    <w:uiPriority w:val="99"/>
    <w:rsid w:val="0018489B"/>
  </w:style>
  <w:style w:type="numbering" w:customStyle="1" w:styleId="111710">
    <w:name w:val="Нет списка11171"/>
    <w:next w:val="a8"/>
    <w:uiPriority w:val="99"/>
    <w:semiHidden/>
    <w:unhideWhenUsed/>
    <w:rsid w:val="0018489B"/>
  </w:style>
  <w:style w:type="numbering" w:customStyle="1" w:styleId="2161">
    <w:name w:val="Нет списка2161"/>
    <w:next w:val="a8"/>
    <w:uiPriority w:val="99"/>
    <w:semiHidden/>
    <w:unhideWhenUsed/>
    <w:rsid w:val="0018489B"/>
  </w:style>
  <w:style w:type="numbering" w:customStyle="1" w:styleId="111612">
    <w:name w:val="Заглавие 11161"/>
    <w:basedOn w:val="a8"/>
    <w:uiPriority w:val="99"/>
    <w:rsid w:val="0018489B"/>
  </w:style>
  <w:style w:type="numbering" w:customStyle="1" w:styleId="3711">
    <w:name w:val="Нет списка371"/>
    <w:next w:val="a8"/>
    <w:uiPriority w:val="99"/>
    <w:semiHidden/>
    <w:unhideWhenUsed/>
    <w:rsid w:val="0018489B"/>
  </w:style>
  <w:style w:type="numbering" w:customStyle="1" w:styleId="12710">
    <w:name w:val="Заглавие 1271"/>
    <w:basedOn w:val="a8"/>
    <w:uiPriority w:val="99"/>
    <w:rsid w:val="0018489B"/>
  </w:style>
  <w:style w:type="numbering" w:customStyle="1" w:styleId="111613">
    <w:name w:val="Раздел 1.1161"/>
    <w:uiPriority w:val="99"/>
    <w:rsid w:val="0018489B"/>
  </w:style>
  <w:style w:type="numbering" w:customStyle="1" w:styleId="111711">
    <w:name w:val="Стиль11171"/>
    <w:uiPriority w:val="99"/>
    <w:rsid w:val="0018489B"/>
  </w:style>
  <w:style w:type="numbering" w:customStyle="1" w:styleId="13710">
    <w:name w:val="Заглавие 1371"/>
    <w:basedOn w:val="a8"/>
    <w:uiPriority w:val="99"/>
    <w:rsid w:val="0018489B"/>
  </w:style>
  <w:style w:type="numbering" w:customStyle="1" w:styleId="4610">
    <w:name w:val="Нет списка461"/>
    <w:next w:val="a8"/>
    <w:uiPriority w:val="99"/>
    <w:semiHidden/>
    <w:unhideWhenUsed/>
    <w:rsid w:val="0018489B"/>
  </w:style>
  <w:style w:type="numbering" w:customStyle="1" w:styleId="12613">
    <w:name w:val="Нет списка1261"/>
    <w:next w:val="a8"/>
    <w:uiPriority w:val="99"/>
    <w:semiHidden/>
    <w:unhideWhenUsed/>
    <w:rsid w:val="0018489B"/>
  </w:style>
  <w:style w:type="numbering" w:customStyle="1" w:styleId="13611">
    <w:name w:val="Стиль1361"/>
    <w:uiPriority w:val="99"/>
    <w:rsid w:val="0018489B"/>
  </w:style>
  <w:style w:type="numbering" w:customStyle="1" w:styleId="1461">
    <w:name w:val="Заглавие 1461"/>
    <w:basedOn w:val="a8"/>
    <w:uiPriority w:val="99"/>
    <w:rsid w:val="0018489B"/>
  </w:style>
  <w:style w:type="numbering" w:customStyle="1" w:styleId="13612">
    <w:name w:val="Раздел 1.361"/>
    <w:uiPriority w:val="99"/>
    <w:rsid w:val="0018489B"/>
  </w:style>
  <w:style w:type="numbering" w:customStyle="1" w:styleId="112610">
    <w:name w:val="Нет списка11261"/>
    <w:next w:val="a8"/>
    <w:uiPriority w:val="99"/>
    <w:semiHidden/>
    <w:unhideWhenUsed/>
    <w:rsid w:val="0018489B"/>
  </w:style>
  <w:style w:type="numbering" w:customStyle="1" w:styleId="2261">
    <w:name w:val="Нет списка2261"/>
    <w:next w:val="a8"/>
    <w:uiPriority w:val="99"/>
    <w:semiHidden/>
    <w:unhideWhenUsed/>
    <w:rsid w:val="0018489B"/>
  </w:style>
  <w:style w:type="numbering" w:customStyle="1" w:styleId="112611">
    <w:name w:val="Заглавие 11261"/>
    <w:basedOn w:val="a8"/>
    <w:uiPriority w:val="99"/>
    <w:rsid w:val="0018489B"/>
  </w:style>
  <w:style w:type="numbering" w:customStyle="1" w:styleId="3161">
    <w:name w:val="Нет списка3161"/>
    <w:next w:val="a8"/>
    <w:uiPriority w:val="99"/>
    <w:semiHidden/>
    <w:unhideWhenUsed/>
    <w:rsid w:val="0018489B"/>
  </w:style>
  <w:style w:type="numbering" w:customStyle="1" w:styleId="12161">
    <w:name w:val="Заглавие 12161"/>
    <w:basedOn w:val="a8"/>
    <w:uiPriority w:val="99"/>
    <w:rsid w:val="0018489B"/>
  </w:style>
  <w:style w:type="numbering" w:customStyle="1" w:styleId="112612">
    <w:name w:val="Раздел 1.1261"/>
    <w:uiPriority w:val="99"/>
    <w:rsid w:val="0018489B"/>
  </w:style>
  <w:style w:type="numbering" w:customStyle="1" w:styleId="112613">
    <w:name w:val="Стиль11261"/>
    <w:uiPriority w:val="99"/>
    <w:rsid w:val="0018489B"/>
  </w:style>
  <w:style w:type="numbering" w:customStyle="1" w:styleId="13161">
    <w:name w:val="Заглавие 13161"/>
    <w:basedOn w:val="a8"/>
    <w:uiPriority w:val="99"/>
    <w:rsid w:val="0018489B"/>
  </w:style>
  <w:style w:type="numbering" w:customStyle="1" w:styleId="5610">
    <w:name w:val="Нет списка561"/>
    <w:next w:val="a8"/>
    <w:uiPriority w:val="99"/>
    <w:semiHidden/>
    <w:unhideWhenUsed/>
    <w:rsid w:val="0018489B"/>
  </w:style>
  <w:style w:type="numbering" w:customStyle="1" w:styleId="2011">
    <w:name w:val="Нет списка201"/>
    <w:next w:val="a8"/>
    <w:uiPriority w:val="99"/>
    <w:semiHidden/>
    <w:unhideWhenUsed/>
    <w:rsid w:val="0018489B"/>
  </w:style>
  <w:style w:type="numbering" w:customStyle="1" w:styleId="11012">
    <w:name w:val="Стиль1101"/>
    <w:uiPriority w:val="99"/>
    <w:rsid w:val="0018489B"/>
  </w:style>
  <w:style w:type="numbering" w:customStyle="1" w:styleId="11013">
    <w:name w:val="Нет списка1101"/>
    <w:next w:val="a8"/>
    <w:uiPriority w:val="99"/>
    <w:semiHidden/>
    <w:unhideWhenUsed/>
    <w:rsid w:val="0018489B"/>
  </w:style>
  <w:style w:type="numbering" w:customStyle="1" w:styleId="11910">
    <w:name w:val="Раздел 1.191"/>
    <w:uiPriority w:val="99"/>
    <w:rsid w:val="0018489B"/>
  </w:style>
  <w:style w:type="numbering" w:customStyle="1" w:styleId="11911">
    <w:name w:val="Стиль1191"/>
    <w:uiPriority w:val="99"/>
    <w:rsid w:val="0018489B"/>
  </w:style>
  <w:style w:type="numbering" w:customStyle="1" w:styleId="11014">
    <w:name w:val="Раздел 1.101"/>
    <w:uiPriority w:val="99"/>
    <w:rsid w:val="0018489B"/>
  </w:style>
  <w:style w:type="numbering" w:customStyle="1" w:styleId="11912">
    <w:name w:val="Заглавие 1191"/>
    <w:uiPriority w:val="99"/>
    <w:rsid w:val="0018489B"/>
  </w:style>
  <w:style w:type="numbering" w:customStyle="1" w:styleId="2910">
    <w:name w:val="Нет списка291"/>
    <w:next w:val="a8"/>
    <w:uiPriority w:val="99"/>
    <w:semiHidden/>
    <w:unhideWhenUsed/>
    <w:rsid w:val="0018489B"/>
  </w:style>
  <w:style w:type="numbering" w:customStyle="1" w:styleId="11913">
    <w:name w:val="Нет списка1191"/>
    <w:next w:val="a8"/>
    <w:uiPriority w:val="99"/>
    <w:semiHidden/>
    <w:unhideWhenUsed/>
    <w:rsid w:val="0018489B"/>
  </w:style>
  <w:style w:type="numbering" w:customStyle="1" w:styleId="12711">
    <w:name w:val="Стиль1271"/>
    <w:uiPriority w:val="99"/>
    <w:rsid w:val="0018489B"/>
  </w:style>
  <w:style w:type="numbering" w:customStyle="1" w:styleId="111010">
    <w:name w:val="Заглавие 11101"/>
    <w:basedOn w:val="a8"/>
    <w:uiPriority w:val="99"/>
    <w:rsid w:val="0018489B"/>
  </w:style>
  <w:style w:type="numbering" w:customStyle="1" w:styleId="12712">
    <w:name w:val="Раздел 1.271"/>
    <w:uiPriority w:val="99"/>
    <w:rsid w:val="0018489B"/>
  </w:style>
  <w:style w:type="numbering" w:customStyle="1" w:styleId="111810">
    <w:name w:val="Нет списка11181"/>
    <w:next w:val="a8"/>
    <w:uiPriority w:val="99"/>
    <w:semiHidden/>
    <w:unhideWhenUsed/>
    <w:rsid w:val="0018489B"/>
  </w:style>
  <w:style w:type="numbering" w:customStyle="1" w:styleId="2171">
    <w:name w:val="Нет списка2171"/>
    <w:next w:val="a8"/>
    <w:uiPriority w:val="99"/>
    <w:semiHidden/>
    <w:unhideWhenUsed/>
    <w:rsid w:val="0018489B"/>
  </w:style>
  <w:style w:type="numbering" w:customStyle="1" w:styleId="111712">
    <w:name w:val="Заглавие 11171"/>
    <w:basedOn w:val="a8"/>
    <w:uiPriority w:val="99"/>
    <w:rsid w:val="0018489B"/>
  </w:style>
  <w:style w:type="numbering" w:customStyle="1" w:styleId="3810">
    <w:name w:val="Нет списка381"/>
    <w:next w:val="a8"/>
    <w:uiPriority w:val="99"/>
    <w:semiHidden/>
    <w:unhideWhenUsed/>
    <w:rsid w:val="0018489B"/>
  </w:style>
  <w:style w:type="numbering" w:customStyle="1" w:styleId="12810">
    <w:name w:val="Заглавие 1281"/>
    <w:basedOn w:val="a8"/>
    <w:uiPriority w:val="99"/>
    <w:rsid w:val="0018489B"/>
  </w:style>
  <w:style w:type="numbering" w:customStyle="1" w:styleId="111713">
    <w:name w:val="Раздел 1.1171"/>
    <w:uiPriority w:val="99"/>
    <w:rsid w:val="0018489B"/>
  </w:style>
  <w:style w:type="numbering" w:customStyle="1" w:styleId="111811">
    <w:name w:val="Стиль11181"/>
    <w:uiPriority w:val="99"/>
    <w:rsid w:val="0018489B"/>
  </w:style>
  <w:style w:type="numbering" w:customStyle="1" w:styleId="13810">
    <w:name w:val="Заглавие 1381"/>
    <w:basedOn w:val="a8"/>
    <w:uiPriority w:val="99"/>
    <w:rsid w:val="0018489B"/>
  </w:style>
  <w:style w:type="numbering" w:customStyle="1" w:styleId="471">
    <w:name w:val="Нет списка471"/>
    <w:next w:val="a8"/>
    <w:uiPriority w:val="99"/>
    <w:semiHidden/>
    <w:unhideWhenUsed/>
    <w:rsid w:val="0018489B"/>
  </w:style>
  <w:style w:type="numbering" w:customStyle="1" w:styleId="12713">
    <w:name w:val="Нет списка1271"/>
    <w:next w:val="a8"/>
    <w:uiPriority w:val="99"/>
    <w:semiHidden/>
    <w:unhideWhenUsed/>
    <w:rsid w:val="0018489B"/>
  </w:style>
  <w:style w:type="numbering" w:customStyle="1" w:styleId="13711">
    <w:name w:val="Стиль1371"/>
    <w:uiPriority w:val="99"/>
    <w:rsid w:val="0018489B"/>
  </w:style>
  <w:style w:type="numbering" w:customStyle="1" w:styleId="1471">
    <w:name w:val="Заглавие 1471"/>
    <w:basedOn w:val="a8"/>
    <w:uiPriority w:val="99"/>
    <w:rsid w:val="0018489B"/>
  </w:style>
  <w:style w:type="numbering" w:customStyle="1" w:styleId="13712">
    <w:name w:val="Раздел 1.371"/>
    <w:uiPriority w:val="99"/>
    <w:rsid w:val="0018489B"/>
  </w:style>
  <w:style w:type="numbering" w:customStyle="1" w:styleId="112710">
    <w:name w:val="Нет списка11271"/>
    <w:next w:val="a8"/>
    <w:uiPriority w:val="99"/>
    <w:semiHidden/>
    <w:unhideWhenUsed/>
    <w:rsid w:val="0018489B"/>
  </w:style>
  <w:style w:type="numbering" w:customStyle="1" w:styleId="2271">
    <w:name w:val="Нет списка2271"/>
    <w:next w:val="a8"/>
    <w:uiPriority w:val="99"/>
    <w:semiHidden/>
    <w:unhideWhenUsed/>
    <w:rsid w:val="0018489B"/>
  </w:style>
  <w:style w:type="numbering" w:customStyle="1" w:styleId="112711">
    <w:name w:val="Заглавие 11271"/>
    <w:basedOn w:val="a8"/>
    <w:uiPriority w:val="99"/>
    <w:rsid w:val="0018489B"/>
  </w:style>
  <w:style w:type="numbering" w:customStyle="1" w:styleId="3171">
    <w:name w:val="Нет списка3171"/>
    <w:next w:val="a8"/>
    <w:uiPriority w:val="99"/>
    <w:semiHidden/>
    <w:unhideWhenUsed/>
    <w:rsid w:val="0018489B"/>
  </w:style>
  <w:style w:type="numbering" w:customStyle="1" w:styleId="12171">
    <w:name w:val="Заглавие 12171"/>
    <w:basedOn w:val="a8"/>
    <w:uiPriority w:val="99"/>
    <w:rsid w:val="0018489B"/>
  </w:style>
  <w:style w:type="numbering" w:customStyle="1" w:styleId="112712">
    <w:name w:val="Раздел 1.1271"/>
    <w:uiPriority w:val="99"/>
    <w:rsid w:val="0018489B"/>
  </w:style>
  <w:style w:type="numbering" w:customStyle="1" w:styleId="112713">
    <w:name w:val="Стиль11271"/>
    <w:uiPriority w:val="99"/>
    <w:rsid w:val="0018489B"/>
  </w:style>
  <w:style w:type="numbering" w:customStyle="1" w:styleId="13171">
    <w:name w:val="Заглавие 13171"/>
    <w:basedOn w:val="a8"/>
    <w:uiPriority w:val="99"/>
    <w:rsid w:val="0018489B"/>
  </w:style>
  <w:style w:type="numbering" w:customStyle="1" w:styleId="571">
    <w:name w:val="Нет списка571"/>
    <w:next w:val="a8"/>
    <w:uiPriority w:val="99"/>
    <w:semiHidden/>
    <w:unhideWhenUsed/>
    <w:rsid w:val="0018489B"/>
  </w:style>
  <w:style w:type="numbering" w:customStyle="1" w:styleId="3010">
    <w:name w:val="Нет списка301"/>
    <w:next w:val="a8"/>
    <w:uiPriority w:val="99"/>
    <w:semiHidden/>
    <w:unhideWhenUsed/>
    <w:rsid w:val="0018489B"/>
  </w:style>
  <w:style w:type="numbering" w:customStyle="1" w:styleId="12010">
    <w:name w:val="Стиль1201"/>
    <w:uiPriority w:val="99"/>
    <w:rsid w:val="0018489B"/>
  </w:style>
  <w:style w:type="numbering" w:customStyle="1" w:styleId="12011">
    <w:name w:val="Нет списка1201"/>
    <w:next w:val="a8"/>
    <w:uiPriority w:val="99"/>
    <w:semiHidden/>
    <w:unhideWhenUsed/>
    <w:rsid w:val="0018489B"/>
  </w:style>
  <w:style w:type="numbering" w:customStyle="1" w:styleId="111011">
    <w:name w:val="Раздел 1.1101"/>
    <w:uiPriority w:val="99"/>
    <w:rsid w:val="0018489B"/>
  </w:style>
  <w:style w:type="numbering" w:customStyle="1" w:styleId="111012">
    <w:name w:val="Стиль11101"/>
    <w:uiPriority w:val="99"/>
    <w:rsid w:val="0018489B"/>
  </w:style>
  <w:style w:type="numbering" w:customStyle="1" w:styleId="12012">
    <w:name w:val="Раздел 1.201"/>
    <w:uiPriority w:val="99"/>
    <w:rsid w:val="0018489B"/>
  </w:style>
  <w:style w:type="numbering" w:customStyle="1" w:styleId="12013">
    <w:name w:val="Заглавие 1201"/>
    <w:uiPriority w:val="99"/>
    <w:rsid w:val="0018489B"/>
  </w:style>
  <w:style w:type="numbering" w:customStyle="1" w:styleId="21010">
    <w:name w:val="Нет списка2101"/>
    <w:next w:val="a8"/>
    <w:uiPriority w:val="99"/>
    <w:semiHidden/>
    <w:unhideWhenUsed/>
    <w:rsid w:val="0018489B"/>
  </w:style>
  <w:style w:type="numbering" w:customStyle="1" w:styleId="111013">
    <w:name w:val="Нет списка11101"/>
    <w:next w:val="a8"/>
    <w:uiPriority w:val="99"/>
    <w:semiHidden/>
    <w:unhideWhenUsed/>
    <w:rsid w:val="0018489B"/>
  </w:style>
  <w:style w:type="numbering" w:customStyle="1" w:styleId="12811">
    <w:name w:val="Стиль1281"/>
    <w:uiPriority w:val="99"/>
    <w:rsid w:val="0018489B"/>
  </w:style>
  <w:style w:type="numbering" w:customStyle="1" w:styleId="111812">
    <w:name w:val="Заглавие 11181"/>
    <w:basedOn w:val="a8"/>
    <w:uiPriority w:val="99"/>
    <w:rsid w:val="0018489B"/>
  </w:style>
  <w:style w:type="numbering" w:customStyle="1" w:styleId="12812">
    <w:name w:val="Раздел 1.281"/>
    <w:uiPriority w:val="99"/>
    <w:rsid w:val="0018489B"/>
  </w:style>
  <w:style w:type="numbering" w:customStyle="1" w:styleId="111910">
    <w:name w:val="Нет списка11191"/>
    <w:next w:val="a8"/>
    <w:uiPriority w:val="99"/>
    <w:semiHidden/>
    <w:unhideWhenUsed/>
    <w:rsid w:val="0018489B"/>
  </w:style>
  <w:style w:type="numbering" w:customStyle="1" w:styleId="2181">
    <w:name w:val="Нет списка2181"/>
    <w:next w:val="a8"/>
    <w:uiPriority w:val="99"/>
    <w:semiHidden/>
    <w:unhideWhenUsed/>
    <w:rsid w:val="0018489B"/>
  </w:style>
  <w:style w:type="numbering" w:customStyle="1" w:styleId="111911">
    <w:name w:val="Заглавие 11191"/>
    <w:basedOn w:val="a8"/>
    <w:uiPriority w:val="99"/>
    <w:rsid w:val="0018489B"/>
  </w:style>
  <w:style w:type="numbering" w:customStyle="1" w:styleId="3910">
    <w:name w:val="Нет списка391"/>
    <w:next w:val="a8"/>
    <w:uiPriority w:val="99"/>
    <w:semiHidden/>
    <w:unhideWhenUsed/>
    <w:rsid w:val="0018489B"/>
  </w:style>
  <w:style w:type="numbering" w:customStyle="1" w:styleId="12910">
    <w:name w:val="Заглавие 1291"/>
    <w:basedOn w:val="a8"/>
    <w:uiPriority w:val="99"/>
    <w:rsid w:val="0018489B"/>
  </w:style>
  <w:style w:type="numbering" w:customStyle="1" w:styleId="111813">
    <w:name w:val="Раздел 1.1181"/>
    <w:uiPriority w:val="99"/>
    <w:rsid w:val="0018489B"/>
  </w:style>
  <w:style w:type="numbering" w:customStyle="1" w:styleId="111912">
    <w:name w:val="Стиль11191"/>
    <w:uiPriority w:val="99"/>
    <w:rsid w:val="0018489B"/>
  </w:style>
  <w:style w:type="numbering" w:customStyle="1" w:styleId="13910">
    <w:name w:val="Заглавие 1391"/>
    <w:basedOn w:val="a8"/>
    <w:uiPriority w:val="99"/>
    <w:rsid w:val="0018489B"/>
  </w:style>
  <w:style w:type="numbering" w:customStyle="1" w:styleId="481">
    <w:name w:val="Нет списка481"/>
    <w:next w:val="a8"/>
    <w:uiPriority w:val="99"/>
    <w:semiHidden/>
    <w:unhideWhenUsed/>
    <w:rsid w:val="0018489B"/>
  </w:style>
  <w:style w:type="numbering" w:customStyle="1" w:styleId="12813">
    <w:name w:val="Нет списка1281"/>
    <w:next w:val="a8"/>
    <w:uiPriority w:val="99"/>
    <w:semiHidden/>
    <w:unhideWhenUsed/>
    <w:rsid w:val="0018489B"/>
  </w:style>
  <w:style w:type="numbering" w:customStyle="1" w:styleId="13811">
    <w:name w:val="Стиль1381"/>
    <w:uiPriority w:val="99"/>
    <w:rsid w:val="0018489B"/>
  </w:style>
  <w:style w:type="numbering" w:customStyle="1" w:styleId="1481">
    <w:name w:val="Заглавие 1481"/>
    <w:basedOn w:val="a8"/>
    <w:uiPriority w:val="99"/>
    <w:rsid w:val="0018489B"/>
  </w:style>
  <w:style w:type="numbering" w:customStyle="1" w:styleId="13812">
    <w:name w:val="Раздел 1.381"/>
    <w:uiPriority w:val="99"/>
    <w:rsid w:val="0018489B"/>
  </w:style>
  <w:style w:type="numbering" w:customStyle="1" w:styleId="112810">
    <w:name w:val="Нет списка11281"/>
    <w:next w:val="a8"/>
    <w:uiPriority w:val="99"/>
    <w:semiHidden/>
    <w:unhideWhenUsed/>
    <w:rsid w:val="0018489B"/>
  </w:style>
  <w:style w:type="numbering" w:customStyle="1" w:styleId="2281">
    <w:name w:val="Нет списка2281"/>
    <w:next w:val="a8"/>
    <w:uiPriority w:val="99"/>
    <w:semiHidden/>
    <w:unhideWhenUsed/>
    <w:rsid w:val="0018489B"/>
  </w:style>
  <w:style w:type="numbering" w:customStyle="1" w:styleId="112811">
    <w:name w:val="Заглавие 11281"/>
    <w:basedOn w:val="a8"/>
    <w:uiPriority w:val="99"/>
    <w:rsid w:val="0018489B"/>
  </w:style>
  <w:style w:type="numbering" w:customStyle="1" w:styleId="3181">
    <w:name w:val="Нет списка3181"/>
    <w:next w:val="a8"/>
    <w:uiPriority w:val="99"/>
    <w:semiHidden/>
    <w:unhideWhenUsed/>
    <w:rsid w:val="0018489B"/>
  </w:style>
  <w:style w:type="numbering" w:customStyle="1" w:styleId="12181">
    <w:name w:val="Заглавие 12181"/>
    <w:basedOn w:val="a8"/>
    <w:uiPriority w:val="99"/>
    <w:rsid w:val="0018489B"/>
  </w:style>
  <w:style w:type="numbering" w:customStyle="1" w:styleId="112812">
    <w:name w:val="Раздел 1.1281"/>
    <w:uiPriority w:val="99"/>
    <w:rsid w:val="0018489B"/>
  </w:style>
  <w:style w:type="numbering" w:customStyle="1" w:styleId="112813">
    <w:name w:val="Стиль11281"/>
    <w:uiPriority w:val="99"/>
    <w:rsid w:val="0018489B"/>
  </w:style>
  <w:style w:type="numbering" w:customStyle="1" w:styleId="13181">
    <w:name w:val="Заглавие 13181"/>
    <w:basedOn w:val="a8"/>
    <w:uiPriority w:val="99"/>
    <w:rsid w:val="0018489B"/>
  </w:style>
  <w:style w:type="numbering" w:customStyle="1" w:styleId="581">
    <w:name w:val="Нет списка581"/>
    <w:next w:val="a8"/>
    <w:uiPriority w:val="99"/>
    <w:semiHidden/>
    <w:unhideWhenUsed/>
    <w:rsid w:val="0018489B"/>
  </w:style>
  <w:style w:type="numbering" w:customStyle="1" w:styleId="4010">
    <w:name w:val="Нет списка401"/>
    <w:next w:val="a8"/>
    <w:uiPriority w:val="99"/>
    <w:semiHidden/>
    <w:unhideWhenUsed/>
    <w:rsid w:val="0018489B"/>
  </w:style>
  <w:style w:type="numbering" w:customStyle="1" w:styleId="12911">
    <w:name w:val="Стиль1291"/>
    <w:uiPriority w:val="99"/>
    <w:rsid w:val="0018489B"/>
  </w:style>
  <w:style w:type="numbering" w:customStyle="1" w:styleId="12912">
    <w:name w:val="Нет списка1291"/>
    <w:next w:val="a8"/>
    <w:uiPriority w:val="99"/>
    <w:semiHidden/>
    <w:unhideWhenUsed/>
    <w:rsid w:val="0018489B"/>
  </w:style>
  <w:style w:type="numbering" w:customStyle="1" w:styleId="111913">
    <w:name w:val="Раздел 1.1191"/>
    <w:uiPriority w:val="99"/>
    <w:rsid w:val="0018489B"/>
  </w:style>
  <w:style w:type="numbering" w:customStyle="1" w:styleId="112010">
    <w:name w:val="Стиль11201"/>
    <w:uiPriority w:val="99"/>
    <w:rsid w:val="0018489B"/>
  </w:style>
  <w:style w:type="numbering" w:customStyle="1" w:styleId="12913">
    <w:name w:val="Раздел 1.291"/>
    <w:uiPriority w:val="99"/>
    <w:rsid w:val="0018489B"/>
  </w:style>
  <w:style w:type="numbering" w:customStyle="1" w:styleId="13010">
    <w:name w:val="Заглавие 1301"/>
    <w:uiPriority w:val="99"/>
    <w:rsid w:val="0018489B"/>
  </w:style>
  <w:style w:type="numbering" w:customStyle="1" w:styleId="2191">
    <w:name w:val="Нет списка2191"/>
    <w:next w:val="a8"/>
    <w:uiPriority w:val="99"/>
    <w:semiHidden/>
    <w:unhideWhenUsed/>
    <w:rsid w:val="0018489B"/>
  </w:style>
  <w:style w:type="numbering" w:customStyle="1" w:styleId="112011">
    <w:name w:val="Нет списка11201"/>
    <w:next w:val="a8"/>
    <w:uiPriority w:val="99"/>
    <w:semiHidden/>
    <w:unhideWhenUsed/>
    <w:rsid w:val="0018489B"/>
  </w:style>
  <w:style w:type="numbering" w:customStyle="1" w:styleId="121010">
    <w:name w:val="Стиль12101"/>
    <w:uiPriority w:val="99"/>
    <w:rsid w:val="0018489B"/>
  </w:style>
  <w:style w:type="numbering" w:customStyle="1" w:styleId="112012">
    <w:name w:val="Заглавие 11201"/>
    <w:basedOn w:val="a8"/>
    <w:uiPriority w:val="99"/>
    <w:rsid w:val="0018489B"/>
  </w:style>
  <w:style w:type="numbering" w:customStyle="1" w:styleId="121011">
    <w:name w:val="Раздел 1.2101"/>
    <w:uiPriority w:val="99"/>
    <w:rsid w:val="0018489B"/>
  </w:style>
  <w:style w:type="numbering" w:customStyle="1" w:styleId="1111010">
    <w:name w:val="Нет списка111101"/>
    <w:next w:val="a8"/>
    <w:uiPriority w:val="99"/>
    <w:semiHidden/>
    <w:unhideWhenUsed/>
    <w:rsid w:val="0018489B"/>
  </w:style>
  <w:style w:type="numbering" w:customStyle="1" w:styleId="21101">
    <w:name w:val="Нет списка21101"/>
    <w:next w:val="a8"/>
    <w:uiPriority w:val="99"/>
    <w:semiHidden/>
    <w:unhideWhenUsed/>
    <w:rsid w:val="0018489B"/>
  </w:style>
  <w:style w:type="numbering" w:customStyle="1" w:styleId="1111011">
    <w:name w:val="Заглавие 111101"/>
    <w:basedOn w:val="a8"/>
    <w:uiPriority w:val="99"/>
    <w:rsid w:val="0018489B"/>
  </w:style>
  <w:style w:type="numbering" w:customStyle="1" w:styleId="3101">
    <w:name w:val="Нет списка3101"/>
    <w:next w:val="a8"/>
    <w:uiPriority w:val="99"/>
    <w:semiHidden/>
    <w:unhideWhenUsed/>
    <w:rsid w:val="0018489B"/>
  </w:style>
  <w:style w:type="numbering" w:customStyle="1" w:styleId="121012">
    <w:name w:val="Заглавие 12101"/>
    <w:basedOn w:val="a8"/>
    <w:uiPriority w:val="99"/>
    <w:rsid w:val="0018489B"/>
  </w:style>
  <w:style w:type="numbering" w:customStyle="1" w:styleId="1111012">
    <w:name w:val="Раздел 1.11101"/>
    <w:uiPriority w:val="99"/>
    <w:rsid w:val="0018489B"/>
  </w:style>
  <w:style w:type="numbering" w:customStyle="1" w:styleId="1111013">
    <w:name w:val="Стиль111101"/>
    <w:uiPriority w:val="99"/>
    <w:rsid w:val="0018489B"/>
  </w:style>
  <w:style w:type="numbering" w:customStyle="1" w:styleId="131010">
    <w:name w:val="Заглавие 13101"/>
    <w:basedOn w:val="a8"/>
    <w:uiPriority w:val="99"/>
    <w:rsid w:val="0018489B"/>
  </w:style>
  <w:style w:type="numbering" w:customStyle="1" w:styleId="491">
    <w:name w:val="Нет списка491"/>
    <w:next w:val="a8"/>
    <w:uiPriority w:val="99"/>
    <w:semiHidden/>
    <w:unhideWhenUsed/>
    <w:rsid w:val="0018489B"/>
  </w:style>
  <w:style w:type="numbering" w:customStyle="1" w:styleId="121013">
    <w:name w:val="Нет списка12101"/>
    <w:next w:val="a8"/>
    <w:uiPriority w:val="99"/>
    <w:semiHidden/>
    <w:unhideWhenUsed/>
    <w:rsid w:val="0018489B"/>
  </w:style>
  <w:style w:type="numbering" w:customStyle="1" w:styleId="13911">
    <w:name w:val="Стиль1391"/>
    <w:uiPriority w:val="99"/>
    <w:rsid w:val="0018489B"/>
  </w:style>
  <w:style w:type="numbering" w:customStyle="1" w:styleId="1491">
    <w:name w:val="Заглавие 1491"/>
    <w:basedOn w:val="a8"/>
    <w:uiPriority w:val="99"/>
    <w:rsid w:val="0018489B"/>
  </w:style>
  <w:style w:type="numbering" w:customStyle="1" w:styleId="13912">
    <w:name w:val="Раздел 1.391"/>
    <w:uiPriority w:val="99"/>
    <w:rsid w:val="0018489B"/>
  </w:style>
  <w:style w:type="numbering" w:customStyle="1" w:styleId="112910">
    <w:name w:val="Нет списка11291"/>
    <w:next w:val="a8"/>
    <w:uiPriority w:val="99"/>
    <w:semiHidden/>
    <w:unhideWhenUsed/>
    <w:rsid w:val="0018489B"/>
  </w:style>
  <w:style w:type="numbering" w:customStyle="1" w:styleId="2291">
    <w:name w:val="Нет списка2291"/>
    <w:next w:val="a8"/>
    <w:uiPriority w:val="99"/>
    <w:semiHidden/>
    <w:unhideWhenUsed/>
    <w:rsid w:val="0018489B"/>
  </w:style>
  <w:style w:type="numbering" w:customStyle="1" w:styleId="112911">
    <w:name w:val="Заглавие 11291"/>
    <w:basedOn w:val="a8"/>
    <w:uiPriority w:val="99"/>
    <w:rsid w:val="0018489B"/>
  </w:style>
  <w:style w:type="numbering" w:customStyle="1" w:styleId="3191">
    <w:name w:val="Нет списка3191"/>
    <w:next w:val="a8"/>
    <w:uiPriority w:val="99"/>
    <w:semiHidden/>
    <w:unhideWhenUsed/>
    <w:rsid w:val="0018489B"/>
  </w:style>
  <w:style w:type="numbering" w:customStyle="1" w:styleId="12191">
    <w:name w:val="Заглавие 12191"/>
    <w:basedOn w:val="a8"/>
    <w:uiPriority w:val="99"/>
    <w:rsid w:val="0018489B"/>
  </w:style>
  <w:style w:type="numbering" w:customStyle="1" w:styleId="112912">
    <w:name w:val="Раздел 1.1291"/>
    <w:uiPriority w:val="99"/>
    <w:rsid w:val="0018489B"/>
  </w:style>
  <w:style w:type="numbering" w:customStyle="1" w:styleId="112913">
    <w:name w:val="Стиль11291"/>
    <w:uiPriority w:val="99"/>
    <w:rsid w:val="0018489B"/>
  </w:style>
  <w:style w:type="numbering" w:customStyle="1" w:styleId="13191">
    <w:name w:val="Заглавие 13191"/>
    <w:basedOn w:val="a8"/>
    <w:uiPriority w:val="99"/>
    <w:rsid w:val="0018489B"/>
  </w:style>
  <w:style w:type="numbering" w:customStyle="1" w:styleId="591">
    <w:name w:val="Нет списка591"/>
    <w:next w:val="a8"/>
    <w:uiPriority w:val="99"/>
    <w:semiHidden/>
    <w:unhideWhenUsed/>
    <w:rsid w:val="0018489B"/>
  </w:style>
  <w:style w:type="numbering" w:customStyle="1" w:styleId="501">
    <w:name w:val="Нет списка501"/>
    <w:next w:val="a8"/>
    <w:uiPriority w:val="99"/>
    <w:semiHidden/>
    <w:unhideWhenUsed/>
    <w:rsid w:val="0018489B"/>
  </w:style>
  <w:style w:type="numbering" w:customStyle="1" w:styleId="13011">
    <w:name w:val="Стиль1301"/>
    <w:uiPriority w:val="99"/>
    <w:rsid w:val="0018489B"/>
  </w:style>
  <w:style w:type="numbering" w:customStyle="1" w:styleId="13012">
    <w:name w:val="Нет списка1301"/>
    <w:next w:val="a8"/>
    <w:uiPriority w:val="99"/>
    <w:semiHidden/>
    <w:unhideWhenUsed/>
    <w:rsid w:val="0018489B"/>
  </w:style>
  <w:style w:type="numbering" w:customStyle="1" w:styleId="112013">
    <w:name w:val="Раздел 1.1201"/>
    <w:uiPriority w:val="99"/>
    <w:rsid w:val="0018489B"/>
  </w:style>
  <w:style w:type="numbering" w:customStyle="1" w:styleId="113010">
    <w:name w:val="Стиль11301"/>
    <w:uiPriority w:val="99"/>
    <w:rsid w:val="0018489B"/>
  </w:style>
  <w:style w:type="numbering" w:customStyle="1" w:styleId="1301">
    <w:name w:val="Раздел 1.301"/>
    <w:uiPriority w:val="99"/>
    <w:rsid w:val="0018489B"/>
    <w:pPr>
      <w:numPr>
        <w:numId w:val="5"/>
      </w:numPr>
    </w:pPr>
  </w:style>
  <w:style w:type="numbering" w:customStyle="1" w:styleId="14010">
    <w:name w:val="Заглавие 1401"/>
    <w:uiPriority w:val="99"/>
    <w:rsid w:val="0018489B"/>
  </w:style>
  <w:style w:type="numbering" w:customStyle="1" w:styleId="2201">
    <w:name w:val="Нет списка2201"/>
    <w:next w:val="a8"/>
    <w:uiPriority w:val="99"/>
    <w:semiHidden/>
    <w:unhideWhenUsed/>
    <w:rsid w:val="0018489B"/>
  </w:style>
  <w:style w:type="numbering" w:customStyle="1" w:styleId="113011">
    <w:name w:val="Нет списка11301"/>
    <w:next w:val="a8"/>
    <w:uiPriority w:val="99"/>
    <w:semiHidden/>
    <w:unhideWhenUsed/>
    <w:rsid w:val="0018489B"/>
  </w:style>
  <w:style w:type="numbering" w:customStyle="1" w:styleId="121121">
    <w:name w:val="Стиль12112"/>
    <w:uiPriority w:val="99"/>
    <w:rsid w:val="0018489B"/>
  </w:style>
  <w:style w:type="numbering" w:customStyle="1" w:styleId="113012">
    <w:name w:val="Заглавие 11301"/>
    <w:basedOn w:val="a8"/>
    <w:uiPriority w:val="99"/>
    <w:rsid w:val="0018489B"/>
  </w:style>
  <w:style w:type="numbering" w:customStyle="1" w:styleId="121122">
    <w:name w:val="Раздел 1.2112"/>
    <w:uiPriority w:val="99"/>
    <w:rsid w:val="0018489B"/>
  </w:style>
  <w:style w:type="numbering" w:customStyle="1" w:styleId="11111111">
    <w:name w:val="Нет списка11111111"/>
    <w:next w:val="a8"/>
    <w:uiPriority w:val="99"/>
    <w:semiHidden/>
    <w:unhideWhenUsed/>
    <w:rsid w:val="0018489B"/>
  </w:style>
  <w:style w:type="numbering" w:customStyle="1" w:styleId="21112">
    <w:name w:val="Нет списка21112"/>
    <w:next w:val="a8"/>
    <w:uiPriority w:val="99"/>
    <w:semiHidden/>
    <w:unhideWhenUsed/>
    <w:rsid w:val="0018489B"/>
  </w:style>
  <w:style w:type="numbering" w:customStyle="1" w:styleId="1111121">
    <w:name w:val="Заглавие 111112"/>
    <w:basedOn w:val="a8"/>
    <w:uiPriority w:val="99"/>
    <w:rsid w:val="0018489B"/>
  </w:style>
  <w:style w:type="numbering" w:customStyle="1" w:styleId="3201">
    <w:name w:val="Нет списка3201"/>
    <w:next w:val="a8"/>
    <w:uiPriority w:val="99"/>
    <w:semiHidden/>
    <w:unhideWhenUsed/>
    <w:rsid w:val="0018489B"/>
  </w:style>
  <w:style w:type="numbering" w:customStyle="1" w:styleId="12201">
    <w:name w:val="Заглавие 12201"/>
    <w:basedOn w:val="a8"/>
    <w:uiPriority w:val="99"/>
    <w:rsid w:val="0018489B"/>
  </w:style>
  <w:style w:type="numbering" w:customStyle="1" w:styleId="1111122">
    <w:name w:val="Раздел 1.11112"/>
    <w:uiPriority w:val="99"/>
    <w:rsid w:val="0018489B"/>
  </w:style>
  <w:style w:type="numbering" w:customStyle="1" w:styleId="1111123">
    <w:name w:val="Стиль111112"/>
    <w:uiPriority w:val="99"/>
    <w:rsid w:val="0018489B"/>
  </w:style>
  <w:style w:type="numbering" w:customStyle="1" w:styleId="13201">
    <w:name w:val="Заглавие 13201"/>
    <w:basedOn w:val="a8"/>
    <w:uiPriority w:val="99"/>
    <w:rsid w:val="0018489B"/>
  </w:style>
  <w:style w:type="numbering" w:customStyle="1" w:styleId="4101">
    <w:name w:val="Нет списка4101"/>
    <w:next w:val="a8"/>
    <w:uiPriority w:val="99"/>
    <w:semiHidden/>
    <w:unhideWhenUsed/>
    <w:rsid w:val="0018489B"/>
  </w:style>
  <w:style w:type="numbering" w:customStyle="1" w:styleId="121123">
    <w:name w:val="Нет списка12112"/>
    <w:next w:val="a8"/>
    <w:uiPriority w:val="99"/>
    <w:semiHidden/>
    <w:unhideWhenUsed/>
    <w:rsid w:val="0018489B"/>
  </w:style>
  <w:style w:type="numbering" w:customStyle="1" w:styleId="131011">
    <w:name w:val="Стиль13101"/>
    <w:uiPriority w:val="99"/>
    <w:rsid w:val="0018489B"/>
  </w:style>
  <w:style w:type="numbering" w:customStyle="1" w:styleId="14101">
    <w:name w:val="Заглавие 14101"/>
    <w:basedOn w:val="a8"/>
    <w:uiPriority w:val="99"/>
    <w:rsid w:val="0018489B"/>
  </w:style>
  <w:style w:type="numbering" w:customStyle="1" w:styleId="13101">
    <w:name w:val="Раздел 1.3101"/>
    <w:uiPriority w:val="99"/>
    <w:rsid w:val="0018489B"/>
    <w:pPr>
      <w:numPr>
        <w:numId w:val="16"/>
      </w:numPr>
    </w:pPr>
  </w:style>
  <w:style w:type="numbering" w:customStyle="1" w:styleId="1121010">
    <w:name w:val="Нет списка112101"/>
    <w:next w:val="a8"/>
    <w:uiPriority w:val="99"/>
    <w:semiHidden/>
    <w:unhideWhenUsed/>
    <w:rsid w:val="0018489B"/>
  </w:style>
  <w:style w:type="numbering" w:customStyle="1" w:styleId="22101">
    <w:name w:val="Нет списка22101"/>
    <w:next w:val="a8"/>
    <w:uiPriority w:val="99"/>
    <w:semiHidden/>
    <w:unhideWhenUsed/>
    <w:rsid w:val="0018489B"/>
  </w:style>
  <w:style w:type="numbering" w:customStyle="1" w:styleId="1121011">
    <w:name w:val="Заглавие 112101"/>
    <w:basedOn w:val="a8"/>
    <w:uiPriority w:val="99"/>
    <w:rsid w:val="0018489B"/>
  </w:style>
  <w:style w:type="numbering" w:customStyle="1" w:styleId="31101">
    <w:name w:val="Нет списка31101"/>
    <w:next w:val="a8"/>
    <w:uiPriority w:val="99"/>
    <w:semiHidden/>
    <w:unhideWhenUsed/>
    <w:rsid w:val="0018489B"/>
  </w:style>
  <w:style w:type="numbering" w:customStyle="1" w:styleId="121101">
    <w:name w:val="Заглавие 121101"/>
    <w:basedOn w:val="a8"/>
    <w:uiPriority w:val="99"/>
    <w:rsid w:val="0018489B"/>
  </w:style>
  <w:style w:type="numbering" w:customStyle="1" w:styleId="1121012">
    <w:name w:val="Раздел 1.12101"/>
    <w:uiPriority w:val="99"/>
    <w:rsid w:val="0018489B"/>
  </w:style>
  <w:style w:type="numbering" w:customStyle="1" w:styleId="1121013">
    <w:name w:val="Стиль112101"/>
    <w:uiPriority w:val="99"/>
    <w:rsid w:val="0018489B"/>
  </w:style>
  <w:style w:type="numbering" w:customStyle="1" w:styleId="131101">
    <w:name w:val="Заглавие 131101"/>
    <w:basedOn w:val="a8"/>
    <w:uiPriority w:val="99"/>
    <w:rsid w:val="0018489B"/>
  </w:style>
  <w:style w:type="numbering" w:customStyle="1" w:styleId="5101">
    <w:name w:val="Нет списка5101"/>
    <w:next w:val="a8"/>
    <w:uiPriority w:val="99"/>
    <w:semiHidden/>
    <w:unhideWhenUsed/>
    <w:rsid w:val="0018489B"/>
  </w:style>
  <w:style w:type="character" w:customStyle="1" w:styleId="1fff">
    <w:name w:val="Гиперссылка1"/>
    <w:uiPriority w:val="99"/>
    <w:unhideWhenUsed/>
    <w:rsid w:val="0018489B"/>
    <w:rPr>
      <w:color w:val="0000FF"/>
      <w:u w:val="single"/>
    </w:rPr>
  </w:style>
  <w:style w:type="character" w:customStyle="1" w:styleId="1fff0">
    <w:name w:val="Просмотренная гиперссылка1"/>
    <w:uiPriority w:val="99"/>
    <w:semiHidden/>
    <w:unhideWhenUsed/>
    <w:rsid w:val="0018489B"/>
    <w:rPr>
      <w:color w:val="800080"/>
      <w:u w:val="single"/>
    </w:rPr>
  </w:style>
  <w:style w:type="character" w:customStyle="1" w:styleId="FontStyle24">
    <w:name w:val="Font Style24"/>
    <w:uiPriority w:val="99"/>
    <w:rsid w:val="0018489B"/>
    <w:rPr>
      <w:rFonts w:ascii="Times New Roman" w:hAnsi="Times New Roman" w:cs="Times New Roman"/>
      <w:sz w:val="26"/>
      <w:szCs w:val="26"/>
    </w:rPr>
  </w:style>
  <w:style w:type="numbering" w:customStyle="1" w:styleId="111111244">
    <w:name w:val="1 / 1.1 / 1.1.1244"/>
    <w:basedOn w:val="a8"/>
    <w:next w:val="1111115"/>
    <w:rsid w:val="0018489B"/>
  </w:style>
  <w:style w:type="numbering" w:styleId="1111115">
    <w:name w:val="Outline List 2"/>
    <w:aliases w:val="1 / 1.1 / 1.1."/>
    <w:basedOn w:val="a8"/>
    <w:uiPriority w:val="99"/>
    <w:unhideWhenUsed/>
    <w:rsid w:val="0018489B"/>
  </w:style>
  <w:style w:type="paragraph" w:customStyle="1" w:styleId="2fb">
    <w:name w:val="Заголовок оглавления2"/>
    <w:basedOn w:val="15"/>
    <w:next w:val="a5"/>
    <w:uiPriority w:val="39"/>
    <w:semiHidden/>
    <w:unhideWhenUsed/>
    <w:qFormat/>
    <w:rsid w:val="0018489B"/>
    <w:pPr>
      <w:keepLines/>
      <w:tabs>
        <w:tab w:val="clear" w:pos="1100"/>
        <w:tab w:val="num" w:pos="720"/>
      </w:tabs>
      <w:suppressAutoHyphens w:val="0"/>
      <w:spacing w:before="480" w:line="276" w:lineRule="auto"/>
      <w:ind w:left="720" w:hanging="720"/>
      <w:outlineLvl w:val="9"/>
    </w:pPr>
    <w:rPr>
      <w:rFonts w:ascii="Cambria" w:hAnsi="Cambria"/>
      <w:color w:val="365F91"/>
      <w:kern w:val="0"/>
    </w:rPr>
  </w:style>
  <w:style w:type="numbering" w:customStyle="1" w:styleId="24203">
    <w:name w:val="Статья / Раздел24203"/>
    <w:rsid w:val="0018489B"/>
    <w:pPr>
      <w:numPr>
        <w:numId w:val="24"/>
      </w:numPr>
    </w:pPr>
  </w:style>
  <w:style w:type="numbering" w:customStyle="1" w:styleId="111111143">
    <w:name w:val="1 / 1.1 / 1.1.1143"/>
    <w:rsid w:val="0018489B"/>
  </w:style>
  <w:style w:type="table" w:customStyle="1" w:styleId="6130">
    <w:name w:val="Сетка таблицы613"/>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Сетка таблицы423"/>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1">
    <w:name w:val="Нет списка613"/>
    <w:next w:val="a8"/>
    <w:uiPriority w:val="99"/>
    <w:semiHidden/>
    <w:unhideWhenUsed/>
    <w:rsid w:val="0018489B"/>
  </w:style>
  <w:style w:type="table" w:customStyle="1" w:styleId="12231">
    <w:name w:val="Сетка таблицы1223"/>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1">
    <w:name w:val="Нет списка713"/>
    <w:next w:val="a8"/>
    <w:uiPriority w:val="99"/>
    <w:semiHidden/>
    <w:unhideWhenUsed/>
    <w:rsid w:val="0018489B"/>
  </w:style>
  <w:style w:type="numbering" w:customStyle="1" w:styleId="623">
    <w:name w:val="Нет списка623"/>
    <w:next w:val="a8"/>
    <w:uiPriority w:val="99"/>
    <w:semiHidden/>
    <w:unhideWhenUsed/>
    <w:rsid w:val="0018489B"/>
  </w:style>
  <w:style w:type="numbering" w:customStyle="1" w:styleId="722">
    <w:name w:val="Нет списка722"/>
    <w:next w:val="a8"/>
    <w:uiPriority w:val="99"/>
    <w:semiHidden/>
    <w:unhideWhenUsed/>
    <w:rsid w:val="0018489B"/>
  </w:style>
  <w:style w:type="table" w:customStyle="1" w:styleId="11430">
    <w:name w:val="Сетка таблицы1143"/>
    <w:basedOn w:val="a7"/>
    <w:next w:val="af8"/>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20">
    <w:name w:val="Нет списка632"/>
    <w:next w:val="a8"/>
    <w:uiPriority w:val="99"/>
    <w:semiHidden/>
    <w:unhideWhenUsed/>
    <w:rsid w:val="0018489B"/>
  </w:style>
  <w:style w:type="numbering" w:customStyle="1" w:styleId="732">
    <w:name w:val="Нет списка732"/>
    <w:next w:val="a8"/>
    <w:uiPriority w:val="99"/>
    <w:semiHidden/>
    <w:unhideWhenUsed/>
    <w:rsid w:val="0018489B"/>
  </w:style>
  <w:style w:type="table" w:customStyle="1" w:styleId="-531">
    <w:name w:val="Светлая заливка - Акцент 531"/>
    <w:basedOn w:val="a7"/>
    <w:uiPriority w:val="99"/>
    <w:rsid w:val="0018489B"/>
    <w:rPr>
      <w:rFonts w:ascii="Calibri" w:hAnsi="Calibri"/>
      <w:color w:val="31849B"/>
      <w:lang w:eastAsia="en-U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1">
    <w:name w:val="Светлая заливка - Акцент 5121"/>
    <w:basedOn w:val="a7"/>
    <w:uiPriority w:val="99"/>
    <w:rsid w:val="0018489B"/>
    <w:rPr>
      <w:rFonts w:ascii="Calibri" w:hAnsi="Calibri"/>
      <w:color w:val="31849B"/>
      <w:lang w:eastAsia="en-U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211">
    <w:name w:val="Светлая заливка - Акцент 5211"/>
    <w:basedOn w:val="a7"/>
    <w:uiPriority w:val="99"/>
    <w:rsid w:val="0018489B"/>
    <w:rPr>
      <w:rFonts w:ascii="Calibri" w:hAnsi="Calibri"/>
      <w:color w:val="31849B"/>
      <w:lang w:eastAsia="en-U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111">
    <w:name w:val="Светлая заливка - Акцент 51111"/>
    <w:basedOn w:val="a7"/>
    <w:uiPriority w:val="99"/>
    <w:rsid w:val="0018489B"/>
    <w:rPr>
      <w:rFonts w:ascii="Calibri" w:hAnsi="Calibri"/>
      <w:color w:val="31849B"/>
      <w:lang w:eastAsia="en-U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numbering" w:customStyle="1" w:styleId="15210">
    <w:name w:val="Заглавие 1521"/>
    <w:uiPriority w:val="99"/>
    <w:rsid w:val="0018489B"/>
  </w:style>
  <w:style w:type="numbering" w:customStyle="1" w:styleId="11111114111">
    <w:name w:val="1 / 1.1 / 1.1.114111"/>
    <w:rsid w:val="0018489B"/>
    <w:pPr>
      <w:numPr>
        <w:numId w:val="26"/>
      </w:numPr>
    </w:pPr>
  </w:style>
  <w:style w:type="numbering" w:customStyle="1" w:styleId="2420111">
    <w:name w:val="Статья / Раздел2420111"/>
    <w:rsid w:val="0018489B"/>
  </w:style>
  <w:style w:type="numbering" w:customStyle="1" w:styleId="601">
    <w:name w:val="Нет списка601"/>
    <w:next w:val="a8"/>
    <w:uiPriority w:val="99"/>
    <w:semiHidden/>
    <w:unhideWhenUsed/>
    <w:rsid w:val="0018489B"/>
  </w:style>
  <w:style w:type="numbering" w:customStyle="1" w:styleId="14011">
    <w:name w:val="Стиль1401"/>
    <w:uiPriority w:val="99"/>
    <w:rsid w:val="0018489B"/>
  </w:style>
  <w:style w:type="numbering" w:customStyle="1" w:styleId="131112">
    <w:name w:val="Нет списка13111"/>
    <w:next w:val="a8"/>
    <w:uiPriority w:val="99"/>
    <w:semiHidden/>
    <w:unhideWhenUsed/>
    <w:rsid w:val="0018489B"/>
  </w:style>
  <w:style w:type="numbering" w:customStyle="1" w:styleId="113013">
    <w:name w:val="Раздел 1.1301"/>
    <w:uiPriority w:val="99"/>
    <w:rsid w:val="0018489B"/>
  </w:style>
  <w:style w:type="numbering" w:customStyle="1" w:styleId="113111">
    <w:name w:val="Стиль11311"/>
    <w:uiPriority w:val="99"/>
    <w:rsid w:val="0018489B"/>
  </w:style>
  <w:style w:type="numbering" w:customStyle="1" w:styleId="14012">
    <w:name w:val="Раздел 1.401"/>
    <w:uiPriority w:val="99"/>
    <w:rsid w:val="0018489B"/>
  </w:style>
  <w:style w:type="numbering" w:customStyle="1" w:styleId="1501">
    <w:name w:val="Заглавие 1501"/>
    <w:uiPriority w:val="99"/>
    <w:rsid w:val="0018489B"/>
  </w:style>
  <w:style w:type="numbering" w:customStyle="1" w:styleId="2301">
    <w:name w:val="Нет списка2301"/>
    <w:next w:val="a8"/>
    <w:uiPriority w:val="99"/>
    <w:semiHidden/>
    <w:unhideWhenUsed/>
    <w:rsid w:val="0018489B"/>
  </w:style>
  <w:style w:type="numbering" w:customStyle="1" w:styleId="113112">
    <w:name w:val="Нет списка11311"/>
    <w:next w:val="a8"/>
    <w:uiPriority w:val="99"/>
    <w:semiHidden/>
    <w:unhideWhenUsed/>
    <w:rsid w:val="0018489B"/>
  </w:style>
  <w:style w:type="numbering" w:customStyle="1" w:styleId="121211">
    <w:name w:val="Стиль12121"/>
    <w:uiPriority w:val="99"/>
    <w:rsid w:val="0018489B"/>
  </w:style>
  <w:style w:type="numbering" w:customStyle="1" w:styleId="113113">
    <w:name w:val="Заглавие 11311"/>
    <w:basedOn w:val="a8"/>
    <w:uiPriority w:val="99"/>
    <w:rsid w:val="0018489B"/>
  </w:style>
  <w:style w:type="numbering" w:customStyle="1" w:styleId="121212">
    <w:name w:val="Раздел 1.2121"/>
    <w:uiPriority w:val="99"/>
    <w:rsid w:val="0018489B"/>
  </w:style>
  <w:style w:type="numbering" w:customStyle="1" w:styleId="1111210">
    <w:name w:val="Нет списка111121"/>
    <w:next w:val="a8"/>
    <w:uiPriority w:val="99"/>
    <w:semiHidden/>
    <w:unhideWhenUsed/>
    <w:rsid w:val="0018489B"/>
  </w:style>
  <w:style w:type="numbering" w:customStyle="1" w:styleId="21121">
    <w:name w:val="Нет списка21121"/>
    <w:next w:val="a8"/>
    <w:uiPriority w:val="99"/>
    <w:semiHidden/>
    <w:unhideWhenUsed/>
    <w:rsid w:val="0018489B"/>
  </w:style>
  <w:style w:type="numbering" w:customStyle="1" w:styleId="1111211">
    <w:name w:val="Заглавие 111121"/>
    <w:basedOn w:val="a8"/>
    <w:uiPriority w:val="99"/>
    <w:rsid w:val="0018489B"/>
  </w:style>
  <w:style w:type="numbering" w:customStyle="1" w:styleId="32111">
    <w:name w:val="Нет списка32111"/>
    <w:next w:val="a8"/>
    <w:uiPriority w:val="99"/>
    <w:semiHidden/>
    <w:unhideWhenUsed/>
    <w:rsid w:val="0018489B"/>
  </w:style>
  <w:style w:type="numbering" w:customStyle="1" w:styleId="122111">
    <w:name w:val="Заглавие 12211"/>
    <w:basedOn w:val="a8"/>
    <w:uiPriority w:val="99"/>
    <w:rsid w:val="0018489B"/>
  </w:style>
  <w:style w:type="numbering" w:customStyle="1" w:styleId="1111212">
    <w:name w:val="Раздел 1.11121"/>
    <w:uiPriority w:val="99"/>
    <w:rsid w:val="0018489B"/>
  </w:style>
  <w:style w:type="numbering" w:customStyle="1" w:styleId="1111213">
    <w:name w:val="Стиль111121"/>
    <w:uiPriority w:val="99"/>
    <w:rsid w:val="0018489B"/>
  </w:style>
  <w:style w:type="numbering" w:customStyle="1" w:styleId="132110">
    <w:name w:val="Заглавие 13211"/>
    <w:basedOn w:val="a8"/>
    <w:uiPriority w:val="99"/>
    <w:rsid w:val="0018489B"/>
  </w:style>
  <w:style w:type="numbering" w:customStyle="1" w:styleId="41111">
    <w:name w:val="Нет списка41111"/>
    <w:next w:val="a8"/>
    <w:uiPriority w:val="99"/>
    <w:semiHidden/>
    <w:unhideWhenUsed/>
    <w:rsid w:val="0018489B"/>
  </w:style>
  <w:style w:type="numbering" w:customStyle="1" w:styleId="121213">
    <w:name w:val="Нет списка12121"/>
    <w:next w:val="a8"/>
    <w:uiPriority w:val="99"/>
    <w:semiHidden/>
    <w:unhideWhenUsed/>
    <w:rsid w:val="0018489B"/>
  </w:style>
  <w:style w:type="numbering" w:customStyle="1" w:styleId="131113">
    <w:name w:val="Стиль13111"/>
    <w:uiPriority w:val="99"/>
    <w:rsid w:val="0018489B"/>
  </w:style>
  <w:style w:type="numbering" w:customStyle="1" w:styleId="141110">
    <w:name w:val="Заглавие 14111"/>
    <w:basedOn w:val="a8"/>
    <w:uiPriority w:val="99"/>
    <w:rsid w:val="0018489B"/>
  </w:style>
  <w:style w:type="numbering" w:customStyle="1" w:styleId="131114">
    <w:name w:val="Раздел 1.3111"/>
    <w:uiPriority w:val="99"/>
    <w:rsid w:val="0018489B"/>
  </w:style>
  <w:style w:type="numbering" w:customStyle="1" w:styleId="1121110">
    <w:name w:val="Нет списка112111"/>
    <w:next w:val="a8"/>
    <w:uiPriority w:val="99"/>
    <w:semiHidden/>
    <w:unhideWhenUsed/>
    <w:rsid w:val="0018489B"/>
  </w:style>
  <w:style w:type="numbering" w:customStyle="1" w:styleId="221111">
    <w:name w:val="Нет списка221111"/>
    <w:next w:val="a8"/>
    <w:uiPriority w:val="99"/>
    <w:semiHidden/>
    <w:unhideWhenUsed/>
    <w:rsid w:val="0018489B"/>
  </w:style>
  <w:style w:type="numbering" w:customStyle="1" w:styleId="1121111">
    <w:name w:val="Заглавие 112111"/>
    <w:basedOn w:val="a8"/>
    <w:uiPriority w:val="99"/>
    <w:rsid w:val="0018489B"/>
  </w:style>
  <w:style w:type="numbering" w:customStyle="1" w:styleId="311111">
    <w:name w:val="Нет списка311111"/>
    <w:next w:val="a8"/>
    <w:uiPriority w:val="99"/>
    <w:semiHidden/>
    <w:unhideWhenUsed/>
    <w:rsid w:val="0018489B"/>
  </w:style>
  <w:style w:type="numbering" w:customStyle="1" w:styleId="1211111">
    <w:name w:val="Заглавие 121111"/>
    <w:basedOn w:val="a8"/>
    <w:uiPriority w:val="99"/>
    <w:rsid w:val="0018489B"/>
  </w:style>
  <w:style w:type="numbering" w:customStyle="1" w:styleId="1121112">
    <w:name w:val="Раздел 1.12111"/>
    <w:uiPriority w:val="99"/>
    <w:rsid w:val="0018489B"/>
  </w:style>
  <w:style w:type="numbering" w:customStyle="1" w:styleId="1121113">
    <w:name w:val="Стиль112111"/>
    <w:uiPriority w:val="99"/>
    <w:rsid w:val="0018489B"/>
  </w:style>
  <w:style w:type="numbering" w:customStyle="1" w:styleId="1311110">
    <w:name w:val="Заглавие 131111"/>
    <w:basedOn w:val="a8"/>
    <w:uiPriority w:val="99"/>
    <w:rsid w:val="0018489B"/>
  </w:style>
  <w:style w:type="numbering" w:customStyle="1" w:styleId="51111">
    <w:name w:val="Нет списка51111"/>
    <w:next w:val="a8"/>
    <w:uiPriority w:val="99"/>
    <w:semiHidden/>
    <w:unhideWhenUsed/>
    <w:rsid w:val="0018489B"/>
  </w:style>
  <w:style w:type="numbering" w:customStyle="1" w:styleId="64110">
    <w:name w:val="Нет списка6411"/>
    <w:next w:val="a8"/>
    <w:uiPriority w:val="99"/>
    <w:semiHidden/>
    <w:unhideWhenUsed/>
    <w:rsid w:val="0018489B"/>
  </w:style>
  <w:style w:type="numbering" w:customStyle="1" w:styleId="14113">
    <w:name w:val="Стиль1411"/>
    <w:uiPriority w:val="99"/>
    <w:rsid w:val="0018489B"/>
  </w:style>
  <w:style w:type="numbering" w:customStyle="1" w:styleId="13214">
    <w:name w:val="Нет списка1321"/>
    <w:next w:val="a8"/>
    <w:uiPriority w:val="99"/>
    <w:semiHidden/>
    <w:unhideWhenUsed/>
    <w:rsid w:val="0018489B"/>
  </w:style>
  <w:style w:type="numbering" w:customStyle="1" w:styleId="113210">
    <w:name w:val="Стиль11321"/>
    <w:uiPriority w:val="99"/>
    <w:rsid w:val="0018489B"/>
  </w:style>
  <w:style w:type="numbering" w:customStyle="1" w:styleId="113211">
    <w:name w:val="Нет списка11321"/>
    <w:next w:val="a8"/>
    <w:uiPriority w:val="99"/>
    <w:semiHidden/>
    <w:unhideWhenUsed/>
    <w:rsid w:val="0018489B"/>
  </w:style>
  <w:style w:type="numbering" w:customStyle="1" w:styleId="113114">
    <w:name w:val="Раздел 1.1311"/>
    <w:uiPriority w:val="99"/>
    <w:rsid w:val="0018489B"/>
  </w:style>
  <w:style w:type="numbering" w:customStyle="1" w:styleId="1111310">
    <w:name w:val="Стиль111131"/>
    <w:uiPriority w:val="99"/>
    <w:rsid w:val="0018489B"/>
  </w:style>
  <w:style w:type="numbering" w:customStyle="1" w:styleId="14114">
    <w:name w:val="Раздел 1.411"/>
    <w:uiPriority w:val="99"/>
    <w:rsid w:val="0018489B"/>
  </w:style>
  <w:style w:type="numbering" w:customStyle="1" w:styleId="15112">
    <w:name w:val="Заглавие 1511"/>
    <w:uiPriority w:val="99"/>
    <w:rsid w:val="0018489B"/>
  </w:style>
  <w:style w:type="numbering" w:customStyle="1" w:styleId="23111">
    <w:name w:val="Нет списка23111"/>
    <w:next w:val="a8"/>
    <w:uiPriority w:val="99"/>
    <w:semiHidden/>
    <w:unhideWhenUsed/>
    <w:rsid w:val="0018489B"/>
  </w:style>
  <w:style w:type="numbering" w:customStyle="1" w:styleId="1111311">
    <w:name w:val="Нет списка111131"/>
    <w:next w:val="a8"/>
    <w:uiPriority w:val="99"/>
    <w:semiHidden/>
    <w:unhideWhenUsed/>
    <w:rsid w:val="0018489B"/>
  </w:style>
  <w:style w:type="numbering" w:customStyle="1" w:styleId="121311">
    <w:name w:val="Стиль12131"/>
    <w:uiPriority w:val="99"/>
    <w:rsid w:val="0018489B"/>
  </w:style>
  <w:style w:type="numbering" w:customStyle="1" w:styleId="113212">
    <w:name w:val="Заглавие 11321"/>
    <w:basedOn w:val="a8"/>
    <w:uiPriority w:val="99"/>
    <w:rsid w:val="0018489B"/>
  </w:style>
  <w:style w:type="numbering" w:customStyle="1" w:styleId="121312">
    <w:name w:val="Раздел 1.2131"/>
    <w:uiPriority w:val="99"/>
    <w:rsid w:val="0018489B"/>
  </w:style>
  <w:style w:type="numbering" w:customStyle="1" w:styleId="111111111">
    <w:name w:val="Нет списка111111111"/>
    <w:next w:val="a8"/>
    <w:uiPriority w:val="99"/>
    <w:semiHidden/>
    <w:unhideWhenUsed/>
    <w:rsid w:val="0018489B"/>
  </w:style>
  <w:style w:type="numbering" w:customStyle="1" w:styleId="21131">
    <w:name w:val="Нет списка21131"/>
    <w:next w:val="a8"/>
    <w:uiPriority w:val="99"/>
    <w:semiHidden/>
    <w:unhideWhenUsed/>
    <w:rsid w:val="0018489B"/>
  </w:style>
  <w:style w:type="numbering" w:customStyle="1" w:styleId="1111312">
    <w:name w:val="Заглавие 111131"/>
    <w:basedOn w:val="a8"/>
    <w:uiPriority w:val="99"/>
    <w:rsid w:val="0018489B"/>
  </w:style>
  <w:style w:type="numbering" w:customStyle="1" w:styleId="32210">
    <w:name w:val="Нет списка3221"/>
    <w:next w:val="a8"/>
    <w:uiPriority w:val="99"/>
    <w:semiHidden/>
    <w:unhideWhenUsed/>
    <w:rsid w:val="0018489B"/>
  </w:style>
  <w:style w:type="numbering" w:customStyle="1" w:styleId="122210">
    <w:name w:val="Заглавие 12221"/>
    <w:basedOn w:val="a8"/>
    <w:uiPriority w:val="99"/>
    <w:rsid w:val="0018489B"/>
  </w:style>
  <w:style w:type="numbering" w:customStyle="1" w:styleId="1111313">
    <w:name w:val="Раздел 1.11131"/>
    <w:uiPriority w:val="99"/>
    <w:rsid w:val="0018489B"/>
  </w:style>
  <w:style w:type="numbering" w:customStyle="1" w:styleId="11111112">
    <w:name w:val="Стиль1111111"/>
    <w:uiPriority w:val="99"/>
    <w:rsid w:val="0018489B"/>
  </w:style>
  <w:style w:type="numbering" w:customStyle="1" w:styleId="13221">
    <w:name w:val="Заглавие 13221"/>
    <w:basedOn w:val="a8"/>
    <w:uiPriority w:val="99"/>
    <w:rsid w:val="0018489B"/>
  </w:style>
  <w:style w:type="numbering" w:customStyle="1" w:styleId="41210">
    <w:name w:val="Нет списка4121"/>
    <w:next w:val="a8"/>
    <w:uiPriority w:val="99"/>
    <w:semiHidden/>
    <w:unhideWhenUsed/>
    <w:rsid w:val="0018489B"/>
  </w:style>
  <w:style w:type="numbering" w:customStyle="1" w:styleId="121313">
    <w:name w:val="Нет списка12131"/>
    <w:next w:val="a8"/>
    <w:uiPriority w:val="99"/>
    <w:semiHidden/>
    <w:unhideWhenUsed/>
    <w:rsid w:val="0018489B"/>
  </w:style>
  <w:style w:type="numbering" w:customStyle="1" w:styleId="131211">
    <w:name w:val="Стиль13121"/>
    <w:uiPriority w:val="99"/>
    <w:rsid w:val="0018489B"/>
  </w:style>
  <w:style w:type="numbering" w:customStyle="1" w:styleId="14121">
    <w:name w:val="Заглавие 14121"/>
    <w:basedOn w:val="a8"/>
    <w:uiPriority w:val="99"/>
    <w:rsid w:val="0018489B"/>
  </w:style>
  <w:style w:type="numbering" w:customStyle="1" w:styleId="131212">
    <w:name w:val="Раздел 1.3121"/>
    <w:uiPriority w:val="99"/>
    <w:rsid w:val="0018489B"/>
  </w:style>
  <w:style w:type="numbering" w:customStyle="1" w:styleId="1121210">
    <w:name w:val="Нет списка112121"/>
    <w:next w:val="a8"/>
    <w:uiPriority w:val="99"/>
    <w:semiHidden/>
    <w:unhideWhenUsed/>
    <w:rsid w:val="0018489B"/>
  </w:style>
  <w:style w:type="numbering" w:customStyle="1" w:styleId="22121">
    <w:name w:val="Нет списка22121"/>
    <w:next w:val="a8"/>
    <w:uiPriority w:val="99"/>
    <w:semiHidden/>
    <w:unhideWhenUsed/>
    <w:rsid w:val="0018489B"/>
  </w:style>
  <w:style w:type="numbering" w:customStyle="1" w:styleId="1121211">
    <w:name w:val="Заглавие 112121"/>
    <w:basedOn w:val="a8"/>
    <w:uiPriority w:val="99"/>
    <w:rsid w:val="0018489B"/>
  </w:style>
  <w:style w:type="numbering" w:customStyle="1" w:styleId="31121">
    <w:name w:val="Нет списка31121"/>
    <w:next w:val="a8"/>
    <w:uiPriority w:val="99"/>
    <w:semiHidden/>
    <w:unhideWhenUsed/>
    <w:rsid w:val="0018489B"/>
  </w:style>
  <w:style w:type="numbering" w:customStyle="1" w:styleId="1211210">
    <w:name w:val="Заглавие 121121"/>
    <w:basedOn w:val="a8"/>
    <w:uiPriority w:val="99"/>
    <w:rsid w:val="0018489B"/>
  </w:style>
  <w:style w:type="numbering" w:customStyle="1" w:styleId="1121212">
    <w:name w:val="Раздел 1.12121"/>
    <w:uiPriority w:val="99"/>
    <w:rsid w:val="0018489B"/>
  </w:style>
  <w:style w:type="numbering" w:customStyle="1" w:styleId="1121213">
    <w:name w:val="Стиль112121"/>
    <w:uiPriority w:val="99"/>
    <w:rsid w:val="0018489B"/>
  </w:style>
  <w:style w:type="numbering" w:customStyle="1" w:styleId="131121">
    <w:name w:val="Заглавие 131121"/>
    <w:basedOn w:val="a8"/>
    <w:uiPriority w:val="99"/>
    <w:rsid w:val="0018489B"/>
  </w:style>
  <w:style w:type="numbering" w:customStyle="1" w:styleId="51210">
    <w:name w:val="Нет списка5121"/>
    <w:next w:val="a8"/>
    <w:uiPriority w:val="99"/>
    <w:semiHidden/>
    <w:unhideWhenUsed/>
    <w:rsid w:val="0018489B"/>
  </w:style>
  <w:style w:type="numbering" w:customStyle="1" w:styleId="611110">
    <w:name w:val="Нет списка61111"/>
    <w:next w:val="a8"/>
    <w:uiPriority w:val="99"/>
    <w:semiHidden/>
    <w:unhideWhenUsed/>
    <w:rsid w:val="0018489B"/>
  </w:style>
  <w:style w:type="numbering" w:customStyle="1" w:styleId="141111">
    <w:name w:val="Стиль14111"/>
    <w:uiPriority w:val="99"/>
    <w:rsid w:val="0018489B"/>
  </w:style>
  <w:style w:type="numbering" w:customStyle="1" w:styleId="1311111">
    <w:name w:val="Нет списка131111"/>
    <w:next w:val="a8"/>
    <w:uiPriority w:val="99"/>
    <w:semiHidden/>
    <w:unhideWhenUsed/>
    <w:rsid w:val="0018489B"/>
  </w:style>
  <w:style w:type="numbering" w:customStyle="1" w:styleId="1131110">
    <w:name w:val="Раздел 1.13111"/>
    <w:uiPriority w:val="99"/>
    <w:rsid w:val="0018489B"/>
  </w:style>
  <w:style w:type="numbering" w:customStyle="1" w:styleId="1131111">
    <w:name w:val="Стиль113111"/>
    <w:uiPriority w:val="99"/>
    <w:rsid w:val="0018489B"/>
  </w:style>
  <w:style w:type="numbering" w:customStyle="1" w:styleId="141112">
    <w:name w:val="Раздел 1.4111"/>
    <w:uiPriority w:val="99"/>
    <w:rsid w:val="0018489B"/>
  </w:style>
  <w:style w:type="numbering" w:customStyle="1" w:styleId="151110">
    <w:name w:val="Заглавие 15111"/>
    <w:uiPriority w:val="99"/>
    <w:rsid w:val="0018489B"/>
  </w:style>
  <w:style w:type="numbering" w:customStyle="1" w:styleId="231111">
    <w:name w:val="Нет списка231111"/>
    <w:next w:val="a8"/>
    <w:uiPriority w:val="99"/>
    <w:semiHidden/>
    <w:unhideWhenUsed/>
    <w:rsid w:val="0018489B"/>
  </w:style>
  <w:style w:type="numbering" w:customStyle="1" w:styleId="1131112">
    <w:name w:val="Нет списка113111"/>
    <w:next w:val="a8"/>
    <w:uiPriority w:val="99"/>
    <w:semiHidden/>
    <w:unhideWhenUsed/>
    <w:rsid w:val="0018489B"/>
  </w:style>
  <w:style w:type="numbering" w:customStyle="1" w:styleId="1211112">
    <w:name w:val="Стиль121111"/>
    <w:uiPriority w:val="99"/>
    <w:rsid w:val="0018489B"/>
  </w:style>
  <w:style w:type="numbering" w:customStyle="1" w:styleId="1131113">
    <w:name w:val="Заглавие 113111"/>
    <w:basedOn w:val="a8"/>
    <w:uiPriority w:val="99"/>
    <w:rsid w:val="0018489B"/>
  </w:style>
  <w:style w:type="numbering" w:customStyle="1" w:styleId="1211113">
    <w:name w:val="Раздел 1.21111"/>
    <w:uiPriority w:val="99"/>
    <w:rsid w:val="0018489B"/>
  </w:style>
  <w:style w:type="numbering" w:customStyle="1" w:styleId="1112110">
    <w:name w:val="Нет списка111211"/>
    <w:next w:val="a8"/>
    <w:uiPriority w:val="99"/>
    <w:semiHidden/>
    <w:unhideWhenUsed/>
    <w:rsid w:val="0018489B"/>
  </w:style>
  <w:style w:type="numbering" w:customStyle="1" w:styleId="2111111">
    <w:name w:val="Нет списка2111111"/>
    <w:next w:val="a8"/>
    <w:uiPriority w:val="99"/>
    <w:semiHidden/>
    <w:unhideWhenUsed/>
    <w:rsid w:val="0018489B"/>
  </w:style>
  <w:style w:type="numbering" w:customStyle="1" w:styleId="111111110">
    <w:name w:val="Заглавие 11111111"/>
    <w:basedOn w:val="a8"/>
    <w:uiPriority w:val="99"/>
    <w:rsid w:val="0018489B"/>
  </w:style>
  <w:style w:type="numbering" w:customStyle="1" w:styleId="321111">
    <w:name w:val="Нет списка321111"/>
    <w:next w:val="a8"/>
    <w:uiPriority w:val="99"/>
    <w:semiHidden/>
    <w:unhideWhenUsed/>
    <w:rsid w:val="0018489B"/>
  </w:style>
  <w:style w:type="numbering" w:customStyle="1" w:styleId="1221110">
    <w:name w:val="Заглавие 122111"/>
    <w:basedOn w:val="a8"/>
    <w:uiPriority w:val="99"/>
    <w:rsid w:val="0018489B"/>
  </w:style>
  <w:style w:type="numbering" w:customStyle="1" w:styleId="11111113">
    <w:name w:val="Раздел 1.111111"/>
    <w:uiPriority w:val="99"/>
    <w:rsid w:val="0018489B"/>
  </w:style>
  <w:style w:type="numbering" w:customStyle="1" w:styleId="1112111">
    <w:name w:val="Стиль111211"/>
    <w:uiPriority w:val="99"/>
    <w:rsid w:val="0018489B"/>
  </w:style>
  <w:style w:type="numbering" w:customStyle="1" w:styleId="132111">
    <w:name w:val="Заглавие 132111"/>
    <w:basedOn w:val="a8"/>
    <w:uiPriority w:val="99"/>
    <w:rsid w:val="0018489B"/>
  </w:style>
  <w:style w:type="numbering" w:customStyle="1" w:styleId="411111">
    <w:name w:val="Нет списка411111"/>
    <w:next w:val="a8"/>
    <w:uiPriority w:val="99"/>
    <w:semiHidden/>
    <w:unhideWhenUsed/>
    <w:rsid w:val="0018489B"/>
  </w:style>
  <w:style w:type="numbering" w:customStyle="1" w:styleId="12111110">
    <w:name w:val="Нет списка1211111"/>
    <w:next w:val="a8"/>
    <w:uiPriority w:val="99"/>
    <w:semiHidden/>
    <w:unhideWhenUsed/>
    <w:rsid w:val="0018489B"/>
  </w:style>
  <w:style w:type="numbering" w:customStyle="1" w:styleId="1311112">
    <w:name w:val="Стиль131111"/>
    <w:uiPriority w:val="99"/>
    <w:rsid w:val="0018489B"/>
  </w:style>
  <w:style w:type="numbering" w:customStyle="1" w:styleId="1411110">
    <w:name w:val="Заглавие 141111"/>
    <w:basedOn w:val="a8"/>
    <w:uiPriority w:val="99"/>
    <w:rsid w:val="0018489B"/>
  </w:style>
  <w:style w:type="numbering" w:customStyle="1" w:styleId="1311113">
    <w:name w:val="Раздел 1.31111"/>
    <w:uiPriority w:val="99"/>
    <w:rsid w:val="0018489B"/>
  </w:style>
  <w:style w:type="numbering" w:customStyle="1" w:styleId="11211110">
    <w:name w:val="Нет списка1121111"/>
    <w:next w:val="a8"/>
    <w:uiPriority w:val="99"/>
    <w:semiHidden/>
    <w:unhideWhenUsed/>
    <w:rsid w:val="0018489B"/>
  </w:style>
  <w:style w:type="numbering" w:customStyle="1" w:styleId="2211111">
    <w:name w:val="Нет списка2211111"/>
    <w:next w:val="a8"/>
    <w:uiPriority w:val="99"/>
    <w:semiHidden/>
    <w:unhideWhenUsed/>
    <w:rsid w:val="0018489B"/>
  </w:style>
  <w:style w:type="numbering" w:customStyle="1" w:styleId="11211111">
    <w:name w:val="Заглавие 1121111"/>
    <w:basedOn w:val="a8"/>
    <w:uiPriority w:val="99"/>
    <w:rsid w:val="0018489B"/>
  </w:style>
  <w:style w:type="numbering" w:customStyle="1" w:styleId="3111111">
    <w:name w:val="Нет списка3111111"/>
    <w:next w:val="a8"/>
    <w:uiPriority w:val="99"/>
    <w:semiHidden/>
    <w:unhideWhenUsed/>
    <w:rsid w:val="0018489B"/>
  </w:style>
  <w:style w:type="numbering" w:customStyle="1" w:styleId="12111111">
    <w:name w:val="Заглавие 1211111"/>
    <w:basedOn w:val="a8"/>
    <w:uiPriority w:val="99"/>
    <w:rsid w:val="0018489B"/>
  </w:style>
  <w:style w:type="numbering" w:customStyle="1" w:styleId="11211112">
    <w:name w:val="Раздел 1.121111"/>
    <w:uiPriority w:val="99"/>
    <w:rsid w:val="0018489B"/>
  </w:style>
  <w:style w:type="numbering" w:customStyle="1" w:styleId="11211113">
    <w:name w:val="Стиль1121111"/>
    <w:uiPriority w:val="99"/>
    <w:rsid w:val="0018489B"/>
  </w:style>
  <w:style w:type="numbering" w:customStyle="1" w:styleId="13111110">
    <w:name w:val="Заглавие 1311111"/>
    <w:basedOn w:val="a8"/>
    <w:uiPriority w:val="99"/>
    <w:rsid w:val="0018489B"/>
  </w:style>
  <w:style w:type="numbering" w:customStyle="1" w:styleId="511111">
    <w:name w:val="Нет списка511111"/>
    <w:next w:val="a8"/>
    <w:uiPriority w:val="99"/>
    <w:semiHidden/>
    <w:unhideWhenUsed/>
    <w:rsid w:val="0018489B"/>
  </w:style>
  <w:style w:type="numbering" w:customStyle="1" w:styleId="74110">
    <w:name w:val="Нет списка7411"/>
    <w:next w:val="a8"/>
    <w:uiPriority w:val="99"/>
    <w:semiHidden/>
    <w:unhideWhenUsed/>
    <w:rsid w:val="0018489B"/>
  </w:style>
  <w:style w:type="numbering" w:customStyle="1" w:styleId="15113">
    <w:name w:val="Стиль1511"/>
    <w:uiPriority w:val="99"/>
    <w:rsid w:val="0018489B"/>
  </w:style>
  <w:style w:type="numbering" w:customStyle="1" w:styleId="141113">
    <w:name w:val="Нет списка14111"/>
    <w:next w:val="a8"/>
    <w:uiPriority w:val="99"/>
    <w:semiHidden/>
    <w:unhideWhenUsed/>
    <w:rsid w:val="0018489B"/>
  </w:style>
  <w:style w:type="numbering" w:customStyle="1" w:styleId="114110">
    <w:name w:val="Раздел 1.1411"/>
    <w:uiPriority w:val="99"/>
    <w:rsid w:val="0018489B"/>
  </w:style>
  <w:style w:type="numbering" w:customStyle="1" w:styleId="114111">
    <w:name w:val="Стиль11411"/>
    <w:uiPriority w:val="99"/>
    <w:rsid w:val="0018489B"/>
  </w:style>
  <w:style w:type="numbering" w:customStyle="1" w:styleId="15114">
    <w:name w:val="Раздел 1.511"/>
    <w:uiPriority w:val="99"/>
    <w:rsid w:val="0018489B"/>
  </w:style>
  <w:style w:type="numbering" w:customStyle="1" w:styleId="16111">
    <w:name w:val="Заглавие 1611"/>
    <w:uiPriority w:val="99"/>
    <w:rsid w:val="0018489B"/>
  </w:style>
  <w:style w:type="numbering" w:customStyle="1" w:styleId="24111">
    <w:name w:val="Нет списка24111"/>
    <w:next w:val="a8"/>
    <w:uiPriority w:val="99"/>
    <w:semiHidden/>
    <w:unhideWhenUsed/>
    <w:rsid w:val="0018489B"/>
  </w:style>
  <w:style w:type="numbering" w:customStyle="1" w:styleId="114112">
    <w:name w:val="Нет списка11411"/>
    <w:next w:val="a8"/>
    <w:uiPriority w:val="99"/>
    <w:semiHidden/>
    <w:unhideWhenUsed/>
    <w:rsid w:val="0018489B"/>
  </w:style>
  <w:style w:type="numbering" w:customStyle="1" w:styleId="122112">
    <w:name w:val="Стиль12211"/>
    <w:uiPriority w:val="99"/>
    <w:rsid w:val="0018489B"/>
  </w:style>
  <w:style w:type="numbering" w:customStyle="1" w:styleId="114113">
    <w:name w:val="Заглавие 11411"/>
    <w:basedOn w:val="a8"/>
    <w:uiPriority w:val="99"/>
    <w:rsid w:val="0018489B"/>
  </w:style>
  <w:style w:type="numbering" w:customStyle="1" w:styleId="122113">
    <w:name w:val="Раздел 1.2211"/>
    <w:uiPriority w:val="99"/>
    <w:rsid w:val="0018489B"/>
  </w:style>
  <w:style w:type="numbering" w:customStyle="1" w:styleId="1113110">
    <w:name w:val="Нет списка111311"/>
    <w:next w:val="a8"/>
    <w:uiPriority w:val="99"/>
    <w:semiHidden/>
    <w:unhideWhenUsed/>
    <w:rsid w:val="0018489B"/>
  </w:style>
  <w:style w:type="numbering" w:customStyle="1" w:styleId="21211">
    <w:name w:val="Нет списка21211"/>
    <w:next w:val="a8"/>
    <w:uiPriority w:val="99"/>
    <w:semiHidden/>
    <w:unhideWhenUsed/>
    <w:rsid w:val="0018489B"/>
  </w:style>
  <w:style w:type="numbering" w:customStyle="1" w:styleId="1112112">
    <w:name w:val="Заглавие 111211"/>
    <w:basedOn w:val="a8"/>
    <w:uiPriority w:val="99"/>
    <w:rsid w:val="0018489B"/>
  </w:style>
  <w:style w:type="numbering" w:customStyle="1" w:styleId="33111">
    <w:name w:val="Нет списка33111"/>
    <w:next w:val="a8"/>
    <w:uiPriority w:val="99"/>
    <w:semiHidden/>
    <w:unhideWhenUsed/>
    <w:rsid w:val="0018489B"/>
  </w:style>
  <w:style w:type="numbering" w:customStyle="1" w:styleId="123110">
    <w:name w:val="Заглавие 12311"/>
    <w:basedOn w:val="a8"/>
    <w:uiPriority w:val="99"/>
    <w:rsid w:val="0018489B"/>
  </w:style>
  <w:style w:type="numbering" w:customStyle="1" w:styleId="1112113">
    <w:name w:val="Раздел 1.11211"/>
    <w:uiPriority w:val="99"/>
    <w:rsid w:val="0018489B"/>
  </w:style>
  <w:style w:type="numbering" w:customStyle="1" w:styleId="1113111">
    <w:name w:val="Стиль111311"/>
    <w:uiPriority w:val="99"/>
    <w:rsid w:val="0018489B"/>
  </w:style>
  <w:style w:type="numbering" w:customStyle="1" w:styleId="133110">
    <w:name w:val="Заглавие 13311"/>
    <w:basedOn w:val="a8"/>
    <w:uiPriority w:val="99"/>
    <w:rsid w:val="0018489B"/>
  </w:style>
  <w:style w:type="numbering" w:customStyle="1" w:styleId="421110">
    <w:name w:val="Нет списка42111"/>
    <w:next w:val="a8"/>
    <w:uiPriority w:val="99"/>
    <w:semiHidden/>
    <w:unhideWhenUsed/>
    <w:rsid w:val="0018489B"/>
  </w:style>
  <w:style w:type="numbering" w:customStyle="1" w:styleId="122114">
    <w:name w:val="Нет списка12211"/>
    <w:next w:val="a8"/>
    <w:uiPriority w:val="99"/>
    <w:semiHidden/>
    <w:unhideWhenUsed/>
    <w:rsid w:val="0018489B"/>
  </w:style>
  <w:style w:type="numbering" w:customStyle="1" w:styleId="132112">
    <w:name w:val="Стиль13211"/>
    <w:uiPriority w:val="99"/>
    <w:rsid w:val="0018489B"/>
  </w:style>
  <w:style w:type="numbering" w:customStyle="1" w:styleId="14211">
    <w:name w:val="Заглавие 14211"/>
    <w:basedOn w:val="a8"/>
    <w:uiPriority w:val="99"/>
    <w:rsid w:val="0018489B"/>
  </w:style>
  <w:style w:type="numbering" w:customStyle="1" w:styleId="132113">
    <w:name w:val="Раздел 1.3211"/>
    <w:uiPriority w:val="99"/>
    <w:rsid w:val="0018489B"/>
  </w:style>
  <w:style w:type="numbering" w:customStyle="1" w:styleId="1122110">
    <w:name w:val="Нет списка112211"/>
    <w:next w:val="a8"/>
    <w:uiPriority w:val="99"/>
    <w:semiHidden/>
    <w:unhideWhenUsed/>
    <w:rsid w:val="0018489B"/>
  </w:style>
  <w:style w:type="numbering" w:customStyle="1" w:styleId="22211">
    <w:name w:val="Нет списка22211"/>
    <w:next w:val="a8"/>
    <w:uiPriority w:val="99"/>
    <w:semiHidden/>
    <w:unhideWhenUsed/>
    <w:rsid w:val="0018489B"/>
  </w:style>
  <w:style w:type="numbering" w:customStyle="1" w:styleId="1122111">
    <w:name w:val="Заглавие 112211"/>
    <w:basedOn w:val="a8"/>
    <w:uiPriority w:val="99"/>
    <w:rsid w:val="0018489B"/>
  </w:style>
  <w:style w:type="numbering" w:customStyle="1" w:styleId="31211">
    <w:name w:val="Нет списка31211"/>
    <w:next w:val="a8"/>
    <w:uiPriority w:val="99"/>
    <w:semiHidden/>
    <w:unhideWhenUsed/>
    <w:rsid w:val="0018489B"/>
  </w:style>
  <w:style w:type="numbering" w:customStyle="1" w:styleId="1212110">
    <w:name w:val="Заглавие 121211"/>
    <w:basedOn w:val="a8"/>
    <w:uiPriority w:val="99"/>
    <w:rsid w:val="0018489B"/>
  </w:style>
  <w:style w:type="numbering" w:customStyle="1" w:styleId="1122112">
    <w:name w:val="Раздел 1.12211"/>
    <w:uiPriority w:val="99"/>
    <w:rsid w:val="0018489B"/>
  </w:style>
  <w:style w:type="numbering" w:customStyle="1" w:styleId="1122113">
    <w:name w:val="Стиль112211"/>
    <w:uiPriority w:val="99"/>
    <w:rsid w:val="0018489B"/>
  </w:style>
  <w:style w:type="numbering" w:customStyle="1" w:styleId="1312110">
    <w:name w:val="Заглавие 131211"/>
    <w:basedOn w:val="a8"/>
    <w:uiPriority w:val="99"/>
    <w:rsid w:val="0018489B"/>
  </w:style>
  <w:style w:type="numbering" w:customStyle="1" w:styleId="521110">
    <w:name w:val="Нет списка52111"/>
    <w:next w:val="a8"/>
    <w:uiPriority w:val="99"/>
    <w:semiHidden/>
    <w:unhideWhenUsed/>
    <w:rsid w:val="0018489B"/>
  </w:style>
  <w:style w:type="numbering" w:customStyle="1" w:styleId="81110">
    <w:name w:val="Нет списка8111"/>
    <w:next w:val="a8"/>
    <w:uiPriority w:val="99"/>
    <w:semiHidden/>
    <w:unhideWhenUsed/>
    <w:rsid w:val="0018489B"/>
  </w:style>
  <w:style w:type="numbering" w:customStyle="1" w:styleId="16112">
    <w:name w:val="Стиль1611"/>
    <w:uiPriority w:val="99"/>
    <w:rsid w:val="0018489B"/>
  </w:style>
  <w:style w:type="numbering" w:customStyle="1" w:styleId="151111">
    <w:name w:val="Нет списка15111"/>
    <w:next w:val="a8"/>
    <w:uiPriority w:val="99"/>
    <w:semiHidden/>
    <w:unhideWhenUsed/>
    <w:rsid w:val="0018489B"/>
  </w:style>
  <w:style w:type="numbering" w:customStyle="1" w:styleId="115110">
    <w:name w:val="Раздел 1.1511"/>
    <w:uiPriority w:val="99"/>
    <w:rsid w:val="0018489B"/>
  </w:style>
  <w:style w:type="numbering" w:customStyle="1" w:styleId="115111">
    <w:name w:val="Стиль11511"/>
    <w:uiPriority w:val="99"/>
    <w:rsid w:val="0018489B"/>
  </w:style>
  <w:style w:type="numbering" w:customStyle="1" w:styleId="16113">
    <w:name w:val="Раздел 1.611"/>
    <w:uiPriority w:val="99"/>
    <w:rsid w:val="0018489B"/>
  </w:style>
  <w:style w:type="numbering" w:customStyle="1" w:styleId="17110">
    <w:name w:val="Заглавие 1711"/>
    <w:uiPriority w:val="99"/>
    <w:rsid w:val="0018489B"/>
  </w:style>
  <w:style w:type="numbering" w:customStyle="1" w:styleId="25111">
    <w:name w:val="Нет списка25111"/>
    <w:next w:val="a8"/>
    <w:uiPriority w:val="99"/>
    <w:semiHidden/>
    <w:unhideWhenUsed/>
    <w:rsid w:val="0018489B"/>
  </w:style>
  <w:style w:type="numbering" w:customStyle="1" w:styleId="115112">
    <w:name w:val="Нет списка11511"/>
    <w:next w:val="a8"/>
    <w:uiPriority w:val="99"/>
    <w:semiHidden/>
    <w:unhideWhenUsed/>
    <w:rsid w:val="0018489B"/>
  </w:style>
  <w:style w:type="numbering" w:customStyle="1" w:styleId="123111">
    <w:name w:val="Стиль12311"/>
    <w:uiPriority w:val="99"/>
    <w:rsid w:val="0018489B"/>
  </w:style>
  <w:style w:type="numbering" w:customStyle="1" w:styleId="115113">
    <w:name w:val="Заглавие 11511"/>
    <w:basedOn w:val="a8"/>
    <w:uiPriority w:val="99"/>
    <w:rsid w:val="0018489B"/>
  </w:style>
  <w:style w:type="numbering" w:customStyle="1" w:styleId="123112">
    <w:name w:val="Раздел 1.2311"/>
    <w:uiPriority w:val="99"/>
    <w:rsid w:val="0018489B"/>
  </w:style>
  <w:style w:type="numbering" w:customStyle="1" w:styleId="1114110">
    <w:name w:val="Нет списка111411"/>
    <w:next w:val="a8"/>
    <w:uiPriority w:val="99"/>
    <w:semiHidden/>
    <w:unhideWhenUsed/>
    <w:rsid w:val="0018489B"/>
  </w:style>
  <w:style w:type="numbering" w:customStyle="1" w:styleId="21311">
    <w:name w:val="Нет списка21311"/>
    <w:next w:val="a8"/>
    <w:uiPriority w:val="99"/>
    <w:semiHidden/>
    <w:unhideWhenUsed/>
    <w:rsid w:val="0018489B"/>
  </w:style>
  <w:style w:type="numbering" w:customStyle="1" w:styleId="1113112">
    <w:name w:val="Заглавие 111311"/>
    <w:basedOn w:val="a8"/>
    <w:uiPriority w:val="99"/>
    <w:rsid w:val="0018489B"/>
  </w:style>
  <w:style w:type="numbering" w:customStyle="1" w:styleId="34111">
    <w:name w:val="Нет списка34111"/>
    <w:next w:val="a8"/>
    <w:uiPriority w:val="99"/>
    <w:semiHidden/>
    <w:unhideWhenUsed/>
    <w:rsid w:val="0018489B"/>
  </w:style>
  <w:style w:type="numbering" w:customStyle="1" w:styleId="124110">
    <w:name w:val="Заглавие 12411"/>
    <w:basedOn w:val="a8"/>
    <w:uiPriority w:val="99"/>
    <w:rsid w:val="0018489B"/>
  </w:style>
  <w:style w:type="numbering" w:customStyle="1" w:styleId="1113113">
    <w:name w:val="Раздел 1.11311"/>
    <w:uiPriority w:val="99"/>
    <w:rsid w:val="0018489B"/>
  </w:style>
  <w:style w:type="numbering" w:customStyle="1" w:styleId="1114111">
    <w:name w:val="Стиль111411"/>
    <w:uiPriority w:val="99"/>
    <w:rsid w:val="0018489B"/>
  </w:style>
  <w:style w:type="numbering" w:customStyle="1" w:styleId="134110">
    <w:name w:val="Заглавие 13411"/>
    <w:basedOn w:val="a8"/>
    <w:uiPriority w:val="99"/>
    <w:rsid w:val="0018489B"/>
  </w:style>
  <w:style w:type="numbering" w:customStyle="1" w:styleId="43111">
    <w:name w:val="Нет списка43111"/>
    <w:next w:val="a8"/>
    <w:uiPriority w:val="99"/>
    <w:semiHidden/>
    <w:unhideWhenUsed/>
    <w:rsid w:val="0018489B"/>
  </w:style>
  <w:style w:type="numbering" w:customStyle="1" w:styleId="123113">
    <w:name w:val="Нет списка12311"/>
    <w:next w:val="a8"/>
    <w:uiPriority w:val="99"/>
    <w:semiHidden/>
    <w:unhideWhenUsed/>
    <w:rsid w:val="0018489B"/>
  </w:style>
  <w:style w:type="numbering" w:customStyle="1" w:styleId="133111">
    <w:name w:val="Стиль13311"/>
    <w:uiPriority w:val="99"/>
    <w:rsid w:val="0018489B"/>
  </w:style>
  <w:style w:type="numbering" w:customStyle="1" w:styleId="14311">
    <w:name w:val="Заглавие 14311"/>
    <w:basedOn w:val="a8"/>
    <w:uiPriority w:val="99"/>
    <w:rsid w:val="0018489B"/>
  </w:style>
  <w:style w:type="numbering" w:customStyle="1" w:styleId="133112">
    <w:name w:val="Раздел 1.3311"/>
    <w:uiPriority w:val="99"/>
    <w:rsid w:val="0018489B"/>
  </w:style>
  <w:style w:type="numbering" w:customStyle="1" w:styleId="1123110">
    <w:name w:val="Нет списка112311"/>
    <w:next w:val="a8"/>
    <w:uiPriority w:val="99"/>
    <w:semiHidden/>
    <w:unhideWhenUsed/>
    <w:rsid w:val="0018489B"/>
  </w:style>
  <w:style w:type="numbering" w:customStyle="1" w:styleId="22311">
    <w:name w:val="Нет списка22311"/>
    <w:next w:val="a8"/>
    <w:uiPriority w:val="99"/>
    <w:semiHidden/>
    <w:unhideWhenUsed/>
    <w:rsid w:val="0018489B"/>
  </w:style>
  <w:style w:type="numbering" w:customStyle="1" w:styleId="1123111">
    <w:name w:val="Заглавие 112311"/>
    <w:basedOn w:val="a8"/>
    <w:uiPriority w:val="99"/>
    <w:rsid w:val="0018489B"/>
  </w:style>
  <w:style w:type="numbering" w:customStyle="1" w:styleId="31311">
    <w:name w:val="Нет списка31311"/>
    <w:next w:val="a8"/>
    <w:uiPriority w:val="99"/>
    <w:semiHidden/>
    <w:unhideWhenUsed/>
    <w:rsid w:val="0018489B"/>
  </w:style>
  <w:style w:type="numbering" w:customStyle="1" w:styleId="1213110">
    <w:name w:val="Заглавие 121311"/>
    <w:basedOn w:val="a8"/>
    <w:uiPriority w:val="99"/>
    <w:rsid w:val="0018489B"/>
  </w:style>
  <w:style w:type="numbering" w:customStyle="1" w:styleId="1123112">
    <w:name w:val="Раздел 1.12311"/>
    <w:uiPriority w:val="99"/>
    <w:rsid w:val="0018489B"/>
  </w:style>
  <w:style w:type="numbering" w:customStyle="1" w:styleId="1123113">
    <w:name w:val="Стиль112311"/>
    <w:uiPriority w:val="99"/>
    <w:rsid w:val="0018489B"/>
  </w:style>
  <w:style w:type="numbering" w:customStyle="1" w:styleId="131311">
    <w:name w:val="Заглавие 131311"/>
    <w:basedOn w:val="a8"/>
    <w:uiPriority w:val="99"/>
    <w:rsid w:val="0018489B"/>
  </w:style>
  <w:style w:type="numbering" w:customStyle="1" w:styleId="53111">
    <w:name w:val="Нет списка53111"/>
    <w:next w:val="a8"/>
    <w:uiPriority w:val="99"/>
    <w:semiHidden/>
    <w:unhideWhenUsed/>
    <w:rsid w:val="0018489B"/>
  </w:style>
  <w:style w:type="numbering" w:customStyle="1" w:styleId="91110">
    <w:name w:val="Нет списка9111"/>
    <w:next w:val="a8"/>
    <w:uiPriority w:val="99"/>
    <w:semiHidden/>
    <w:unhideWhenUsed/>
    <w:rsid w:val="0018489B"/>
  </w:style>
  <w:style w:type="numbering" w:customStyle="1" w:styleId="17111">
    <w:name w:val="Стиль1711"/>
    <w:uiPriority w:val="99"/>
    <w:rsid w:val="0018489B"/>
  </w:style>
  <w:style w:type="numbering" w:customStyle="1" w:styleId="161110">
    <w:name w:val="Нет списка16111"/>
    <w:next w:val="a8"/>
    <w:uiPriority w:val="99"/>
    <w:semiHidden/>
    <w:unhideWhenUsed/>
    <w:rsid w:val="0018489B"/>
  </w:style>
  <w:style w:type="numbering" w:customStyle="1" w:styleId="116110">
    <w:name w:val="Раздел 1.1611"/>
    <w:uiPriority w:val="99"/>
    <w:rsid w:val="0018489B"/>
  </w:style>
  <w:style w:type="numbering" w:customStyle="1" w:styleId="116111">
    <w:name w:val="Стиль11611"/>
    <w:uiPriority w:val="99"/>
    <w:rsid w:val="0018489B"/>
  </w:style>
  <w:style w:type="numbering" w:customStyle="1" w:styleId="17112">
    <w:name w:val="Раздел 1.711"/>
    <w:uiPriority w:val="99"/>
    <w:rsid w:val="0018489B"/>
  </w:style>
  <w:style w:type="numbering" w:customStyle="1" w:styleId="18110">
    <w:name w:val="Заглавие 1811"/>
    <w:uiPriority w:val="99"/>
    <w:rsid w:val="0018489B"/>
  </w:style>
  <w:style w:type="numbering" w:customStyle="1" w:styleId="26110">
    <w:name w:val="Нет списка2611"/>
    <w:next w:val="a8"/>
    <w:uiPriority w:val="99"/>
    <w:semiHidden/>
    <w:unhideWhenUsed/>
    <w:rsid w:val="0018489B"/>
  </w:style>
  <w:style w:type="numbering" w:customStyle="1" w:styleId="116112">
    <w:name w:val="Нет списка11611"/>
    <w:next w:val="a8"/>
    <w:uiPriority w:val="99"/>
    <w:semiHidden/>
    <w:unhideWhenUsed/>
    <w:rsid w:val="0018489B"/>
  </w:style>
  <w:style w:type="numbering" w:customStyle="1" w:styleId="124111">
    <w:name w:val="Стиль12411"/>
    <w:uiPriority w:val="99"/>
    <w:rsid w:val="0018489B"/>
  </w:style>
  <w:style w:type="numbering" w:customStyle="1" w:styleId="116113">
    <w:name w:val="Заглавие 11611"/>
    <w:basedOn w:val="a8"/>
    <w:uiPriority w:val="99"/>
    <w:rsid w:val="0018489B"/>
  </w:style>
  <w:style w:type="numbering" w:customStyle="1" w:styleId="124112">
    <w:name w:val="Раздел 1.2411"/>
    <w:uiPriority w:val="99"/>
    <w:rsid w:val="0018489B"/>
  </w:style>
  <w:style w:type="numbering" w:customStyle="1" w:styleId="1115110">
    <w:name w:val="Нет списка111511"/>
    <w:next w:val="a8"/>
    <w:uiPriority w:val="99"/>
    <w:semiHidden/>
    <w:unhideWhenUsed/>
    <w:rsid w:val="0018489B"/>
  </w:style>
  <w:style w:type="numbering" w:customStyle="1" w:styleId="21411">
    <w:name w:val="Нет списка21411"/>
    <w:next w:val="a8"/>
    <w:uiPriority w:val="99"/>
    <w:semiHidden/>
    <w:unhideWhenUsed/>
    <w:rsid w:val="0018489B"/>
  </w:style>
  <w:style w:type="numbering" w:customStyle="1" w:styleId="1114112">
    <w:name w:val="Заглавие 111411"/>
    <w:basedOn w:val="a8"/>
    <w:uiPriority w:val="99"/>
    <w:rsid w:val="0018489B"/>
  </w:style>
  <w:style w:type="numbering" w:customStyle="1" w:styleId="35110">
    <w:name w:val="Нет списка3511"/>
    <w:next w:val="a8"/>
    <w:uiPriority w:val="99"/>
    <w:semiHidden/>
    <w:unhideWhenUsed/>
    <w:rsid w:val="0018489B"/>
  </w:style>
  <w:style w:type="numbering" w:customStyle="1" w:styleId="125110">
    <w:name w:val="Заглавие 12511"/>
    <w:basedOn w:val="a8"/>
    <w:uiPriority w:val="99"/>
    <w:rsid w:val="0018489B"/>
  </w:style>
  <w:style w:type="numbering" w:customStyle="1" w:styleId="1114113">
    <w:name w:val="Раздел 1.11411"/>
    <w:uiPriority w:val="99"/>
    <w:rsid w:val="0018489B"/>
  </w:style>
  <w:style w:type="numbering" w:customStyle="1" w:styleId="1115111">
    <w:name w:val="Стиль111511"/>
    <w:uiPriority w:val="99"/>
    <w:rsid w:val="0018489B"/>
  </w:style>
  <w:style w:type="numbering" w:customStyle="1" w:styleId="135110">
    <w:name w:val="Заглавие 13511"/>
    <w:basedOn w:val="a8"/>
    <w:uiPriority w:val="99"/>
    <w:rsid w:val="0018489B"/>
  </w:style>
  <w:style w:type="numbering" w:customStyle="1" w:styleId="44111">
    <w:name w:val="Нет списка44111"/>
    <w:next w:val="a8"/>
    <w:uiPriority w:val="99"/>
    <w:semiHidden/>
    <w:unhideWhenUsed/>
    <w:rsid w:val="0018489B"/>
  </w:style>
  <w:style w:type="numbering" w:customStyle="1" w:styleId="124113">
    <w:name w:val="Нет списка12411"/>
    <w:next w:val="a8"/>
    <w:uiPriority w:val="99"/>
    <w:semiHidden/>
    <w:unhideWhenUsed/>
    <w:rsid w:val="0018489B"/>
  </w:style>
  <w:style w:type="numbering" w:customStyle="1" w:styleId="134111">
    <w:name w:val="Стиль13411"/>
    <w:uiPriority w:val="99"/>
    <w:rsid w:val="0018489B"/>
  </w:style>
  <w:style w:type="numbering" w:customStyle="1" w:styleId="14411">
    <w:name w:val="Заглавие 14411"/>
    <w:basedOn w:val="a8"/>
    <w:uiPriority w:val="99"/>
    <w:rsid w:val="0018489B"/>
  </w:style>
  <w:style w:type="numbering" w:customStyle="1" w:styleId="134112">
    <w:name w:val="Раздел 1.3411"/>
    <w:uiPriority w:val="99"/>
    <w:rsid w:val="0018489B"/>
  </w:style>
  <w:style w:type="numbering" w:customStyle="1" w:styleId="1124110">
    <w:name w:val="Нет списка112411"/>
    <w:next w:val="a8"/>
    <w:uiPriority w:val="99"/>
    <w:semiHidden/>
    <w:unhideWhenUsed/>
    <w:rsid w:val="0018489B"/>
  </w:style>
  <w:style w:type="numbering" w:customStyle="1" w:styleId="22411">
    <w:name w:val="Нет списка22411"/>
    <w:next w:val="a8"/>
    <w:uiPriority w:val="99"/>
    <w:semiHidden/>
    <w:unhideWhenUsed/>
    <w:rsid w:val="0018489B"/>
  </w:style>
  <w:style w:type="numbering" w:customStyle="1" w:styleId="1124111">
    <w:name w:val="Заглавие 112411"/>
    <w:basedOn w:val="a8"/>
    <w:uiPriority w:val="99"/>
    <w:rsid w:val="0018489B"/>
  </w:style>
  <w:style w:type="numbering" w:customStyle="1" w:styleId="31411">
    <w:name w:val="Нет списка31411"/>
    <w:next w:val="a8"/>
    <w:uiPriority w:val="99"/>
    <w:semiHidden/>
    <w:unhideWhenUsed/>
    <w:rsid w:val="0018489B"/>
  </w:style>
  <w:style w:type="numbering" w:customStyle="1" w:styleId="121411">
    <w:name w:val="Заглавие 121411"/>
    <w:basedOn w:val="a8"/>
    <w:uiPriority w:val="99"/>
    <w:rsid w:val="0018489B"/>
  </w:style>
  <w:style w:type="numbering" w:customStyle="1" w:styleId="1124112">
    <w:name w:val="Раздел 1.12411"/>
    <w:uiPriority w:val="99"/>
    <w:rsid w:val="0018489B"/>
  </w:style>
  <w:style w:type="numbering" w:customStyle="1" w:styleId="1124113">
    <w:name w:val="Стиль112411"/>
    <w:uiPriority w:val="99"/>
    <w:rsid w:val="0018489B"/>
  </w:style>
  <w:style w:type="numbering" w:customStyle="1" w:styleId="131411">
    <w:name w:val="Заглавие 131411"/>
    <w:basedOn w:val="a8"/>
    <w:uiPriority w:val="99"/>
    <w:rsid w:val="0018489B"/>
  </w:style>
  <w:style w:type="numbering" w:customStyle="1" w:styleId="54111">
    <w:name w:val="Нет списка54111"/>
    <w:next w:val="a8"/>
    <w:uiPriority w:val="99"/>
    <w:semiHidden/>
    <w:unhideWhenUsed/>
    <w:rsid w:val="0018489B"/>
  </w:style>
  <w:style w:type="numbering" w:customStyle="1" w:styleId="101110">
    <w:name w:val="Нет списка10111"/>
    <w:next w:val="a8"/>
    <w:uiPriority w:val="99"/>
    <w:semiHidden/>
    <w:unhideWhenUsed/>
    <w:rsid w:val="0018489B"/>
  </w:style>
  <w:style w:type="numbering" w:customStyle="1" w:styleId="18111">
    <w:name w:val="Стиль1811"/>
    <w:uiPriority w:val="99"/>
    <w:rsid w:val="0018489B"/>
  </w:style>
  <w:style w:type="numbering" w:customStyle="1" w:styleId="17113">
    <w:name w:val="Нет списка1711"/>
    <w:next w:val="a8"/>
    <w:uiPriority w:val="99"/>
    <w:semiHidden/>
    <w:unhideWhenUsed/>
    <w:rsid w:val="0018489B"/>
  </w:style>
  <w:style w:type="numbering" w:customStyle="1" w:styleId="117110">
    <w:name w:val="Раздел 1.1711"/>
    <w:uiPriority w:val="99"/>
    <w:rsid w:val="0018489B"/>
  </w:style>
  <w:style w:type="numbering" w:customStyle="1" w:styleId="117111">
    <w:name w:val="Стиль11711"/>
    <w:uiPriority w:val="99"/>
    <w:rsid w:val="0018489B"/>
  </w:style>
  <w:style w:type="numbering" w:customStyle="1" w:styleId="18112">
    <w:name w:val="Раздел 1.811"/>
    <w:uiPriority w:val="99"/>
    <w:rsid w:val="0018489B"/>
  </w:style>
  <w:style w:type="numbering" w:customStyle="1" w:styleId="19110">
    <w:name w:val="Заглавие 1911"/>
    <w:uiPriority w:val="99"/>
    <w:rsid w:val="0018489B"/>
  </w:style>
  <w:style w:type="numbering" w:customStyle="1" w:styleId="27110">
    <w:name w:val="Нет списка2711"/>
    <w:next w:val="a8"/>
    <w:uiPriority w:val="99"/>
    <w:semiHidden/>
    <w:unhideWhenUsed/>
    <w:rsid w:val="0018489B"/>
  </w:style>
  <w:style w:type="numbering" w:customStyle="1" w:styleId="117112">
    <w:name w:val="Нет списка11711"/>
    <w:next w:val="a8"/>
    <w:uiPriority w:val="99"/>
    <w:semiHidden/>
    <w:unhideWhenUsed/>
    <w:rsid w:val="0018489B"/>
  </w:style>
  <w:style w:type="numbering" w:customStyle="1" w:styleId="125111">
    <w:name w:val="Стиль12511"/>
    <w:uiPriority w:val="99"/>
    <w:rsid w:val="0018489B"/>
  </w:style>
  <w:style w:type="numbering" w:customStyle="1" w:styleId="117113">
    <w:name w:val="Заглавие 11711"/>
    <w:basedOn w:val="a8"/>
    <w:uiPriority w:val="99"/>
    <w:rsid w:val="0018489B"/>
  </w:style>
  <w:style w:type="numbering" w:customStyle="1" w:styleId="125112">
    <w:name w:val="Раздел 1.2511"/>
    <w:uiPriority w:val="99"/>
    <w:rsid w:val="0018489B"/>
  </w:style>
  <w:style w:type="numbering" w:customStyle="1" w:styleId="1116110">
    <w:name w:val="Нет списка111611"/>
    <w:next w:val="a8"/>
    <w:uiPriority w:val="99"/>
    <w:semiHidden/>
    <w:unhideWhenUsed/>
    <w:rsid w:val="0018489B"/>
  </w:style>
  <w:style w:type="numbering" w:customStyle="1" w:styleId="21511">
    <w:name w:val="Нет списка21511"/>
    <w:next w:val="a8"/>
    <w:uiPriority w:val="99"/>
    <w:semiHidden/>
    <w:unhideWhenUsed/>
    <w:rsid w:val="0018489B"/>
  </w:style>
  <w:style w:type="numbering" w:customStyle="1" w:styleId="1115112">
    <w:name w:val="Заглавие 111511"/>
    <w:basedOn w:val="a8"/>
    <w:uiPriority w:val="99"/>
    <w:rsid w:val="0018489B"/>
  </w:style>
  <w:style w:type="numbering" w:customStyle="1" w:styleId="36110">
    <w:name w:val="Нет списка3611"/>
    <w:next w:val="a8"/>
    <w:uiPriority w:val="99"/>
    <w:semiHidden/>
    <w:unhideWhenUsed/>
    <w:rsid w:val="0018489B"/>
  </w:style>
  <w:style w:type="numbering" w:customStyle="1" w:styleId="126110">
    <w:name w:val="Заглавие 12611"/>
    <w:basedOn w:val="a8"/>
    <w:uiPriority w:val="99"/>
    <w:rsid w:val="0018489B"/>
  </w:style>
  <w:style w:type="numbering" w:customStyle="1" w:styleId="1115113">
    <w:name w:val="Раздел 1.11511"/>
    <w:uiPriority w:val="99"/>
    <w:rsid w:val="0018489B"/>
  </w:style>
  <w:style w:type="numbering" w:customStyle="1" w:styleId="1116111">
    <w:name w:val="Стиль111611"/>
    <w:uiPriority w:val="99"/>
    <w:rsid w:val="0018489B"/>
  </w:style>
  <w:style w:type="numbering" w:customStyle="1" w:styleId="136110">
    <w:name w:val="Заглавие 13611"/>
    <w:basedOn w:val="a8"/>
    <w:uiPriority w:val="99"/>
    <w:rsid w:val="0018489B"/>
  </w:style>
  <w:style w:type="numbering" w:customStyle="1" w:styleId="45110">
    <w:name w:val="Нет списка4511"/>
    <w:next w:val="a8"/>
    <w:uiPriority w:val="99"/>
    <w:semiHidden/>
    <w:unhideWhenUsed/>
    <w:rsid w:val="0018489B"/>
  </w:style>
  <w:style w:type="numbering" w:customStyle="1" w:styleId="125113">
    <w:name w:val="Нет списка12511"/>
    <w:next w:val="a8"/>
    <w:uiPriority w:val="99"/>
    <w:semiHidden/>
    <w:unhideWhenUsed/>
    <w:rsid w:val="0018489B"/>
  </w:style>
  <w:style w:type="numbering" w:customStyle="1" w:styleId="135111">
    <w:name w:val="Стиль13511"/>
    <w:uiPriority w:val="99"/>
    <w:rsid w:val="0018489B"/>
  </w:style>
  <w:style w:type="numbering" w:customStyle="1" w:styleId="14511">
    <w:name w:val="Заглавие 14511"/>
    <w:basedOn w:val="a8"/>
    <w:uiPriority w:val="99"/>
    <w:rsid w:val="0018489B"/>
  </w:style>
  <w:style w:type="numbering" w:customStyle="1" w:styleId="135112">
    <w:name w:val="Раздел 1.3511"/>
    <w:uiPriority w:val="99"/>
    <w:rsid w:val="0018489B"/>
  </w:style>
  <w:style w:type="numbering" w:customStyle="1" w:styleId="1125110">
    <w:name w:val="Нет списка112511"/>
    <w:next w:val="a8"/>
    <w:uiPriority w:val="99"/>
    <w:semiHidden/>
    <w:unhideWhenUsed/>
    <w:rsid w:val="0018489B"/>
  </w:style>
  <w:style w:type="numbering" w:customStyle="1" w:styleId="22511">
    <w:name w:val="Нет списка22511"/>
    <w:next w:val="a8"/>
    <w:uiPriority w:val="99"/>
    <w:semiHidden/>
    <w:unhideWhenUsed/>
    <w:rsid w:val="0018489B"/>
  </w:style>
  <w:style w:type="numbering" w:customStyle="1" w:styleId="1125111">
    <w:name w:val="Заглавие 112511"/>
    <w:basedOn w:val="a8"/>
    <w:uiPriority w:val="99"/>
    <w:rsid w:val="0018489B"/>
  </w:style>
  <w:style w:type="numbering" w:customStyle="1" w:styleId="31511">
    <w:name w:val="Нет списка31511"/>
    <w:next w:val="a8"/>
    <w:uiPriority w:val="99"/>
    <w:semiHidden/>
    <w:unhideWhenUsed/>
    <w:rsid w:val="0018489B"/>
  </w:style>
  <w:style w:type="numbering" w:customStyle="1" w:styleId="121511">
    <w:name w:val="Заглавие 121511"/>
    <w:basedOn w:val="a8"/>
    <w:uiPriority w:val="99"/>
    <w:rsid w:val="0018489B"/>
  </w:style>
  <w:style w:type="numbering" w:customStyle="1" w:styleId="1125112">
    <w:name w:val="Раздел 1.12511"/>
    <w:uiPriority w:val="99"/>
    <w:rsid w:val="0018489B"/>
  </w:style>
  <w:style w:type="numbering" w:customStyle="1" w:styleId="1125113">
    <w:name w:val="Стиль112511"/>
    <w:uiPriority w:val="99"/>
    <w:rsid w:val="0018489B"/>
  </w:style>
  <w:style w:type="numbering" w:customStyle="1" w:styleId="131511">
    <w:name w:val="Заглавие 131511"/>
    <w:basedOn w:val="a8"/>
    <w:uiPriority w:val="99"/>
    <w:rsid w:val="0018489B"/>
  </w:style>
  <w:style w:type="numbering" w:customStyle="1" w:styleId="55110">
    <w:name w:val="Нет списка5511"/>
    <w:next w:val="a8"/>
    <w:uiPriority w:val="99"/>
    <w:semiHidden/>
    <w:unhideWhenUsed/>
    <w:rsid w:val="0018489B"/>
  </w:style>
  <w:style w:type="numbering" w:customStyle="1" w:styleId="18113">
    <w:name w:val="Нет списка1811"/>
    <w:next w:val="a8"/>
    <w:uiPriority w:val="99"/>
    <w:semiHidden/>
    <w:unhideWhenUsed/>
    <w:rsid w:val="0018489B"/>
  </w:style>
  <w:style w:type="numbering" w:customStyle="1" w:styleId="19111">
    <w:name w:val="Стиль1911"/>
    <w:uiPriority w:val="99"/>
    <w:rsid w:val="0018489B"/>
  </w:style>
  <w:style w:type="numbering" w:customStyle="1" w:styleId="19112">
    <w:name w:val="Нет списка1911"/>
    <w:next w:val="a8"/>
    <w:uiPriority w:val="99"/>
    <w:semiHidden/>
    <w:unhideWhenUsed/>
    <w:rsid w:val="0018489B"/>
  </w:style>
  <w:style w:type="numbering" w:customStyle="1" w:styleId="118110">
    <w:name w:val="Раздел 1.1811"/>
    <w:uiPriority w:val="99"/>
    <w:rsid w:val="0018489B"/>
  </w:style>
  <w:style w:type="numbering" w:customStyle="1" w:styleId="118111">
    <w:name w:val="Стиль11811"/>
    <w:uiPriority w:val="99"/>
    <w:rsid w:val="0018489B"/>
  </w:style>
  <w:style w:type="numbering" w:customStyle="1" w:styleId="19113">
    <w:name w:val="Раздел 1.911"/>
    <w:uiPriority w:val="99"/>
    <w:rsid w:val="0018489B"/>
  </w:style>
  <w:style w:type="numbering" w:customStyle="1" w:styleId="110110">
    <w:name w:val="Заглавие 11011"/>
    <w:uiPriority w:val="99"/>
    <w:rsid w:val="0018489B"/>
  </w:style>
  <w:style w:type="numbering" w:customStyle="1" w:styleId="28110">
    <w:name w:val="Нет списка2811"/>
    <w:next w:val="a8"/>
    <w:uiPriority w:val="99"/>
    <w:semiHidden/>
    <w:unhideWhenUsed/>
    <w:rsid w:val="0018489B"/>
  </w:style>
  <w:style w:type="numbering" w:customStyle="1" w:styleId="118112">
    <w:name w:val="Нет списка11811"/>
    <w:next w:val="a8"/>
    <w:uiPriority w:val="99"/>
    <w:semiHidden/>
    <w:unhideWhenUsed/>
    <w:rsid w:val="0018489B"/>
  </w:style>
  <w:style w:type="numbering" w:customStyle="1" w:styleId="126111">
    <w:name w:val="Стиль12611"/>
    <w:uiPriority w:val="99"/>
    <w:rsid w:val="0018489B"/>
  </w:style>
  <w:style w:type="numbering" w:customStyle="1" w:styleId="118113">
    <w:name w:val="Заглавие 11811"/>
    <w:basedOn w:val="a8"/>
    <w:uiPriority w:val="99"/>
    <w:rsid w:val="0018489B"/>
  </w:style>
  <w:style w:type="numbering" w:customStyle="1" w:styleId="126112">
    <w:name w:val="Раздел 1.2611"/>
    <w:uiPriority w:val="99"/>
    <w:rsid w:val="0018489B"/>
  </w:style>
  <w:style w:type="numbering" w:customStyle="1" w:styleId="1117110">
    <w:name w:val="Нет списка111711"/>
    <w:next w:val="a8"/>
    <w:uiPriority w:val="99"/>
    <w:semiHidden/>
    <w:unhideWhenUsed/>
    <w:rsid w:val="0018489B"/>
  </w:style>
  <w:style w:type="numbering" w:customStyle="1" w:styleId="21611">
    <w:name w:val="Нет списка21611"/>
    <w:next w:val="a8"/>
    <w:uiPriority w:val="99"/>
    <w:semiHidden/>
    <w:unhideWhenUsed/>
    <w:rsid w:val="0018489B"/>
  </w:style>
  <w:style w:type="numbering" w:customStyle="1" w:styleId="1116112">
    <w:name w:val="Заглавие 111611"/>
    <w:basedOn w:val="a8"/>
    <w:uiPriority w:val="99"/>
    <w:rsid w:val="0018489B"/>
  </w:style>
  <w:style w:type="numbering" w:customStyle="1" w:styleId="37110">
    <w:name w:val="Нет списка3711"/>
    <w:next w:val="a8"/>
    <w:uiPriority w:val="99"/>
    <w:semiHidden/>
    <w:unhideWhenUsed/>
    <w:rsid w:val="0018489B"/>
  </w:style>
  <w:style w:type="numbering" w:customStyle="1" w:styleId="127110">
    <w:name w:val="Заглавие 12711"/>
    <w:basedOn w:val="a8"/>
    <w:uiPriority w:val="99"/>
    <w:rsid w:val="0018489B"/>
  </w:style>
  <w:style w:type="numbering" w:customStyle="1" w:styleId="1116113">
    <w:name w:val="Раздел 1.11611"/>
    <w:uiPriority w:val="99"/>
    <w:rsid w:val="0018489B"/>
  </w:style>
  <w:style w:type="numbering" w:customStyle="1" w:styleId="1117111">
    <w:name w:val="Стиль111711"/>
    <w:uiPriority w:val="99"/>
    <w:rsid w:val="0018489B"/>
  </w:style>
  <w:style w:type="numbering" w:customStyle="1" w:styleId="137110">
    <w:name w:val="Заглавие 13711"/>
    <w:basedOn w:val="a8"/>
    <w:uiPriority w:val="99"/>
    <w:rsid w:val="0018489B"/>
  </w:style>
  <w:style w:type="numbering" w:customStyle="1" w:styleId="4611">
    <w:name w:val="Нет списка4611"/>
    <w:next w:val="a8"/>
    <w:uiPriority w:val="99"/>
    <w:semiHidden/>
    <w:unhideWhenUsed/>
    <w:rsid w:val="0018489B"/>
  </w:style>
  <w:style w:type="numbering" w:customStyle="1" w:styleId="126113">
    <w:name w:val="Нет списка12611"/>
    <w:next w:val="a8"/>
    <w:uiPriority w:val="99"/>
    <w:semiHidden/>
    <w:unhideWhenUsed/>
    <w:rsid w:val="0018489B"/>
  </w:style>
  <w:style w:type="numbering" w:customStyle="1" w:styleId="136111">
    <w:name w:val="Стиль13611"/>
    <w:uiPriority w:val="99"/>
    <w:rsid w:val="0018489B"/>
  </w:style>
  <w:style w:type="numbering" w:customStyle="1" w:styleId="14611">
    <w:name w:val="Заглавие 14611"/>
    <w:basedOn w:val="a8"/>
    <w:uiPriority w:val="99"/>
    <w:rsid w:val="0018489B"/>
  </w:style>
  <w:style w:type="numbering" w:customStyle="1" w:styleId="136112">
    <w:name w:val="Раздел 1.3611"/>
    <w:uiPriority w:val="99"/>
    <w:rsid w:val="0018489B"/>
  </w:style>
  <w:style w:type="numbering" w:customStyle="1" w:styleId="1126110">
    <w:name w:val="Нет списка112611"/>
    <w:next w:val="a8"/>
    <w:uiPriority w:val="99"/>
    <w:semiHidden/>
    <w:unhideWhenUsed/>
    <w:rsid w:val="0018489B"/>
  </w:style>
  <w:style w:type="numbering" w:customStyle="1" w:styleId="22611">
    <w:name w:val="Нет списка22611"/>
    <w:next w:val="a8"/>
    <w:uiPriority w:val="99"/>
    <w:semiHidden/>
    <w:unhideWhenUsed/>
    <w:rsid w:val="0018489B"/>
  </w:style>
  <w:style w:type="numbering" w:customStyle="1" w:styleId="1126111">
    <w:name w:val="Заглавие 112611"/>
    <w:basedOn w:val="a8"/>
    <w:uiPriority w:val="99"/>
    <w:rsid w:val="0018489B"/>
  </w:style>
  <w:style w:type="numbering" w:customStyle="1" w:styleId="31611">
    <w:name w:val="Нет списка31611"/>
    <w:next w:val="a8"/>
    <w:uiPriority w:val="99"/>
    <w:semiHidden/>
    <w:unhideWhenUsed/>
    <w:rsid w:val="0018489B"/>
  </w:style>
  <w:style w:type="numbering" w:customStyle="1" w:styleId="121611">
    <w:name w:val="Заглавие 121611"/>
    <w:basedOn w:val="a8"/>
    <w:uiPriority w:val="99"/>
    <w:rsid w:val="0018489B"/>
  </w:style>
  <w:style w:type="numbering" w:customStyle="1" w:styleId="1126112">
    <w:name w:val="Раздел 1.12611"/>
    <w:uiPriority w:val="99"/>
    <w:rsid w:val="0018489B"/>
  </w:style>
  <w:style w:type="numbering" w:customStyle="1" w:styleId="1126113">
    <w:name w:val="Стиль112611"/>
    <w:uiPriority w:val="99"/>
    <w:rsid w:val="0018489B"/>
  </w:style>
  <w:style w:type="numbering" w:customStyle="1" w:styleId="131611">
    <w:name w:val="Заглавие 131611"/>
    <w:basedOn w:val="a8"/>
    <w:uiPriority w:val="99"/>
    <w:rsid w:val="0018489B"/>
  </w:style>
  <w:style w:type="numbering" w:customStyle="1" w:styleId="5611">
    <w:name w:val="Нет списка5611"/>
    <w:next w:val="a8"/>
    <w:uiPriority w:val="99"/>
    <w:semiHidden/>
    <w:unhideWhenUsed/>
    <w:rsid w:val="0018489B"/>
  </w:style>
  <w:style w:type="numbering" w:customStyle="1" w:styleId="20110">
    <w:name w:val="Нет списка2011"/>
    <w:next w:val="a8"/>
    <w:uiPriority w:val="99"/>
    <w:semiHidden/>
    <w:unhideWhenUsed/>
    <w:rsid w:val="0018489B"/>
  </w:style>
  <w:style w:type="numbering" w:customStyle="1" w:styleId="110111">
    <w:name w:val="Стиль11011"/>
    <w:uiPriority w:val="99"/>
    <w:rsid w:val="0018489B"/>
  </w:style>
  <w:style w:type="numbering" w:customStyle="1" w:styleId="110112">
    <w:name w:val="Нет списка11011"/>
    <w:next w:val="a8"/>
    <w:uiPriority w:val="99"/>
    <w:semiHidden/>
    <w:unhideWhenUsed/>
    <w:rsid w:val="0018489B"/>
  </w:style>
  <w:style w:type="numbering" w:customStyle="1" w:styleId="119110">
    <w:name w:val="Раздел 1.1911"/>
    <w:uiPriority w:val="99"/>
    <w:rsid w:val="0018489B"/>
  </w:style>
  <w:style w:type="numbering" w:customStyle="1" w:styleId="119111">
    <w:name w:val="Стиль11911"/>
    <w:uiPriority w:val="99"/>
    <w:rsid w:val="0018489B"/>
  </w:style>
  <w:style w:type="numbering" w:customStyle="1" w:styleId="110113">
    <w:name w:val="Раздел 1.1011"/>
    <w:uiPriority w:val="99"/>
    <w:rsid w:val="0018489B"/>
  </w:style>
  <w:style w:type="numbering" w:customStyle="1" w:styleId="119112">
    <w:name w:val="Заглавие 11911"/>
    <w:uiPriority w:val="99"/>
    <w:rsid w:val="0018489B"/>
  </w:style>
  <w:style w:type="numbering" w:customStyle="1" w:styleId="2911">
    <w:name w:val="Нет списка2911"/>
    <w:next w:val="a8"/>
    <w:uiPriority w:val="99"/>
    <w:semiHidden/>
    <w:unhideWhenUsed/>
    <w:rsid w:val="0018489B"/>
  </w:style>
  <w:style w:type="numbering" w:customStyle="1" w:styleId="119113">
    <w:name w:val="Нет списка11911"/>
    <w:next w:val="a8"/>
    <w:uiPriority w:val="99"/>
    <w:semiHidden/>
    <w:unhideWhenUsed/>
    <w:rsid w:val="0018489B"/>
  </w:style>
  <w:style w:type="numbering" w:customStyle="1" w:styleId="127111">
    <w:name w:val="Стиль12711"/>
    <w:uiPriority w:val="99"/>
    <w:rsid w:val="0018489B"/>
  </w:style>
  <w:style w:type="numbering" w:customStyle="1" w:styleId="1110110">
    <w:name w:val="Заглавие 111011"/>
    <w:basedOn w:val="a8"/>
    <w:uiPriority w:val="99"/>
    <w:rsid w:val="0018489B"/>
  </w:style>
  <w:style w:type="numbering" w:customStyle="1" w:styleId="127112">
    <w:name w:val="Раздел 1.2711"/>
    <w:uiPriority w:val="99"/>
    <w:rsid w:val="0018489B"/>
  </w:style>
  <w:style w:type="numbering" w:customStyle="1" w:styleId="1118110">
    <w:name w:val="Нет списка111811"/>
    <w:next w:val="a8"/>
    <w:uiPriority w:val="99"/>
    <w:semiHidden/>
    <w:unhideWhenUsed/>
    <w:rsid w:val="0018489B"/>
  </w:style>
  <w:style w:type="numbering" w:customStyle="1" w:styleId="21711">
    <w:name w:val="Нет списка21711"/>
    <w:next w:val="a8"/>
    <w:uiPriority w:val="99"/>
    <w:semiHidden/>
    <w:unhideWhenUsed/>
    <w:rsid w:val="0018489B"/>
  </w:style>
  <w:style w:type="numbering" w:customStyle="1" w:styleId="1117112">
    <w:name w:val="Заглавие 111711"/>
    <w:basedOn w:val="a8"/>
    <w:uiPriority w:val="99"/>
    <w:rsid w:val="0018489B"/>
  </w:style>
  <w:style w:type="numbering" w:customStyle="1" w:styleId="3811">
    <w:name w:val="Нет списка3811"/>
    <w:next w:val="a8"/>
    <w:uiPriority w:val="99"/>
    <w:semiHidden/>
    <w:unhideWhenUsed/>
    <w:rsid w:val="0018489B"/>
  </w:style>
  <w:style w:type="numbering" w:customStyle="1" w:styleId="128110">
    <w:name w:val="Заглавие 12811"/>
    <w:basedOn w:val="a8"/>
    <w:uiPriority w:val="99"/>
    <w:rsid w:val="0018489B"/>
  </w:style>
  <w:style w:type="numbering" w:customStyle="1" w:styleId="1117113">
    <w:name w:val="Раздел 1.11711"/>
    <w:uiPriority w:val="99"/>
    <w:rsid w:val="0018489B"/>
  </w:style>
  <w:style w:type="numbering" w:customStyle="1" w:styleId="1118111">
    <w:name w:val="Стиль111811"/>
    <w:uiPriority w:val="99"/>
    <w:rsid w:val="0018489B"/>
  </w:style>
  <w:style w:type="numbering" w:customStyle="1" w:styleId="138110">
    <w:name w:val="Заглавие 13811"/>
    <w:basedOn w:val="a8"/>
    <w:uiPriority w:val="99"/>
    <w:rsid w:val="0018489B"/>
  </w:style>
  <w:style w:type="numbering" w:customStyle="1" w:styleId="4711">
    <w:name w:val="Нет списка4711"/>
    <w:next w:val="a8"/>
    <w:uiPriority w:val="99"/>
    <w:semiHidden/>
    <w:unhideWhenUsed/>
    <w:rsid w:val="0018489B"/>
  </w:style>
  <w:style w:type="numbering" w:customStyle="1" w:styleId="127113">
    <w:name w:val="Нет списка12711"/>
    <w:next w:val="a8"/>
    <w:uiPriority w:val="99"/>
    <w:semiHidden/>
    <w:unhideWhenUsed/>
    <w:rsid w:val="0018489B"/>
  </w:style>
  <w:style w:type="numbering" w:customStyle="1" w:styleId="137111">
    <w:name w:val="Стиль13711"/>
    <w:uiPriority w:val="99"/>
    <w:rsid w:val="0018489B"/>
  </w:style>
  <w:style w:type="numbering" w:customStyle="1" w:styleId="14711">
    <w:name w:val="Заглавие 14711"/>
    <w:basedOn w:val="a8"/>
    <w:uiPriority w:val="99"/>
    <w:rsid w:val="0018489B"/>
  </w:style>
  <w:style w:type="numbering" w:customStyle="1" w:styleId="137112">
    <w:name w:val="Раздел 1.3711"/>
    <w:uiPriority w:val="99"/>
    <w:rsid w:val="0018489B"/>
  </w:style>
  <w:style w:type="numbering" w:customStyle="1" w:styleId="1127110">
    <w:name w:val="Нет списка112711"/>
    <w:next w:val="a8"/>
    <w:uiPriority w:val="99"/>
    <w:semiHidden/>
    <w:unhideWhenUsed/>
    <w:rsid w:val="0018489B"/>
  </w:style>
  <w:style w:type="numbering" w:customStyle="1" w:styleId="22711">
    <w:name w:val="Нет списка22711"/>
    <w:next w:val="a8"/>
    <w:uiPriority w:val="99"/>
    <w:semiHidden/>
    <w:unhideWhenUsed/>
    <w:rsid w:val="0018489B"/>
  </w:style>
  <w:style w:type="numbering" w:customStyle="1" w:styleId="1127111">
    <w:name w:val="Заглавие 112711"/>
    <w:basedOn w:val="a8"/>
    <w:uiPriority w:val="99"/>
    <w:rsid w:val="0018489B"/>
  </w:style>
  <w:style w:type="numbering" w:customStyle="1" w:styleId="31711">
    <w:name w:val="Нет списка31711"/>
    <w:next w:val="a8"/>
    <w:uiPriority w:val="99"/>
    <w:semiHidden/>
    <w:unhideWhenUsed/>
    <w:rsid w:val="0018489B"/>
  </w:style>
  <w:style w:type="numbering" w:customStyle="1" w:styleId="121711">
    <w:name w:val="Заглавие 121711"/>
    <w:basedOn w:val="a8"/>
    <w:uiPriority w:val="99"/>
    <w:rsid w:val="0018489B"/>
  </w:style>
  <w:style w:type="numbering" w:customStyle="1" w:styleId="1127112">
    <w:name w:val="Раздел 1.12711"/>
    <w:uiPriority w:val="99"/>
    <w:rsid w:val="0018489B"/>
  </w:style>
  <w:style w:type="numbering" w:customStyle="1" w:styleId="1127113">
    <w:name w:val="Стиль112711"/>
    <w:uiPriority w:val="99"/>
    <w:rsid w:val="0018489B"/>
  </w:style>
  <w:style w:type="numbering" w:customStyle="1" w:styleId="131711">
    <w:name w:val="Заглавие 131711"/>
    <w:basedOn w:val="a8"/>
    <w:uiPriority w:val="99"/>
    <w:rsid w:val="0018489B"/>
  </w:style>
  <w:style w:type="numbering" w:customStyle="1" w:styleId="5711">
    <w:name w:val="Нет списка5711"/>
    <w:next w:val="a8"/>
    <w:uiPriority w:val="99"/>
    <w:semiHidden/>
    <w:unhideWhenUsed/>
    <w:rsid w:val="0018489B"/>
  </w:style>
  <w:style w:type="numbering" w:customStyle="1" w:styleId="30110">
    <w:name w:val="Нет списка3011"/>
    <w:next w:val="a8"/>
    <w:uiPriority w:val="99"/>
    <w:semiHidden/>
    <w:unhideWhenUsed/>
    <w:rsid w:val="0018489B"/>
  </w:style>
  <w:style w:type="numbering" w:customStyle="1" w:styleId="120110">
    <w:name w:val="Стиль12011"/>
    <w:uiPriority w:val="99"/>
    <w:rsid w:val="0018489B"/>
  </w:style>
  <w:style w:type="numbering" w:customStyle="1" w:styleId="120111">
    <w:name w:val="Нет списка12011"/>
    <w:next w:val="a8"/>
    <w:uiPriority w:val="99"/>
    <w:semiHidden/>
    <w:unhideWhenUsed/>
    <w:rsid w:val="0018489B"/>
  </w:style>
  <w:style w:type="numbering" w:customStyle="1" w:styleId="1110111">
    <w:name w:val="Раздел 1.11011"/>
    <w:uiPriority w:val="99"/>
    <w:rsid w:val="0018489B"/>
  </w:style>
  <w:style w:type="numbering" w:customStyle="1" w:styleId="1110112">
    <w:name w:val="Стиль111011"/>
    <w:uiPriority w:val="99"/>
    <w:rsid w:val="0018489B"/>
  </w:style>
  <w:style w:type="numbering" w:customStyle="1" w:styleId="120112">
    <w:name w:val="Раздел 1.2011"/>
    <w:uiPriority w:val="99"/>
    <w:rsid w:val="0018489B"/>
  </w:style>
  <w:style w:type="numbering" w:customStyle="1" w:styleId="120113">
    <w:name w:val="Заглавие 12011"/>
    <w:uiPriority w:val="99"/>
    <w:rsid w:val="0018489B"/>
  </w:style>
  <w:style w:type="numbering" w:customStyle="1" w:styleId="21011">
    <w:name w:val="Нет списка21011"/>
    <w:next w:val="a8"/>
    <w:uiPriority w:val="99"/>
    <w:semiHidden/>
    <w:unhideWhenUsed/>
    <w:rsid w:val="0018489B"/>
  </w:style>
  <w:style w:type="numbering" w:customStyle="1" w:styleId="1110113">
    <w:name w:val="Нет списка111011"/>
    <w:next w:val="a8"/>
    <w:uiPriority w:val="99"/>
    <w:semiHidden/>
    <w:unhideWhenUsed/>
    <w:rsid w:val="0018489B"/>
  </w:style>
  <w:style w:type="numbering" w:customStyle="1" w:styleId="128111">
    <w:name w:val="Стиль12811"/>
    <w:uiPriority w:val="99"/>
    <w:rsid w:val="0018489B"/>
  </w:style>
  <w:style w:type="numbering" w:customStyle="1" w:styleId="1118112">
    <w:name w:val="Заглавие 111811"/>
    <w:basedOn w:val="a8"/>
    <w:uiPriority w:val="99"/>
    <w:rsid w:val="0018489B"/>
  </w:style>
  <w:style w:type="numbering" w:customStyle="1" w:styleId="128112">
    <w:name w:val="Раздел 1.2811"/>
    <w:uiPriority w:val="99"/>
    <w:rsid w:val="0018489B"/>
  </w:style>
  <w:style w:type="numbering" w:customStyle="1" w:styleId="1119110">
    <w:name w:val="Нет списка111911"/>
    <w:next w:val="a8"/>
    <w:uiPriority w:val="99"/>
    <w:semiHidden/>
    <w:unhideWhenUsed/>
    <w:rsid w:val="0018489B"/>
  </w:style>
  <w:style w:type="numbering" w:customStyle="1" w:styleId="21811">
    <w:name w:val="Нет списка21811"/>
    <w:next w:val="a8"/>
    <w:uiPriority w:val="99"/>
    <w:semiHidden/>
    <w:unhideWhenUsed/>
    <w:rsid w:val="0018489B"/>
  </w:style>
  <w:style w:type="numbering" w:customStyle="1" w:styleId="1119111">
    <w:name w:val="Заглавие 111911"/>
    <w:basedOn w:val="a8"/>
    <w:uiPriority w:val="99"/>
    <w:rsid w:val="0018489B"/>
  </w:style>
  <w:style w:type="numbering" w:customStyle="1" w:styleId="39110">
    <w:name w:val="Нет списка3911"/>
    <w:next w:val="a8"/>
    <w:uiPriority w:val="99"/>
    <w:semiHidden/>
    <w:unhideWhenUsed/>
    <w:rsid w:val="0018489B"/>
  </w:style>
  <w:style w:type="numbering" w:customStyle="1" w:styleId="129110">
    <w:name w:val="Заглавие 12911"/>
    <w:basedOn w:val="a8"/>
    <w:uiPriority w:val="99"/>
    <w:rsid w:val="0018489B"/>
  </w:style>
  <w:style w:type="numbering" w:customStyle="1" w:styleId="1118113">
    <w:name w:val="Раздел 1.11811"/>
    <w:uiPriority w:val="99"/>
    <w:rsid w:val="0018489B"/>
  </w:style>
  <w:style w:type="numbering" w:customStyle="1" w:styleId="1119112">
    <w:name w:val="Стиль111911"/>
    <w:uiPriority w:val="99"/>
    <w:rsid w:val="0018489B"/>
  </w:style>
  <w:style w:type="numbering" w:customStyle="1" w:styleId="139110">
    <w:name w:val="Заглавие 13911"/>
    <w:basedOn w:val="a8"/>
    <w:uiPriority w:val="99"/>
    <w:rsid w:val="0018489B"/>
  </w:style>
  <w:style w:type="numbering" w:customStyle="1" w:styleId="4811">
    <w:name w:val="Нет списка4811"/>
    <w:next w:val="a8"/>
    <w:uiPriority w:val="99"/>
    <w:semiHidden/>
    <w:unhideWhenUsed/>
    <w:rsid w:val="0018489B"/>
  </w:style>
  <w:style w:type="numbering" w:customStyle="1" w:styleId="128113">
    <w:name w:val="Нет списка12811"/>
    <w:next w:val="a8"/>
    <w:uiPriority w:val="99"/>
    <w:semiHidden/>
    <w:unhideWhenUsed/>
    <w:rsid w:val="0018489B"/>
  </w:style>
  <w:style w:type="numbering" w:customStyle="1" w:styleId="138111">
    <w:name w:val="Стиль13811"/>
    <w:uiPriority w:val="99"/>
    <w:rsid w:val="0018489B"/>
  </w:style>
  <w:style w:type="numbering" w:customStyle="1" w:styleId="14811">
    <w:name w:val="Заглавие 14811"/>
    <w:basedOn w:val="a8"/>
    <w:uiPriority w:val="99"/>
    <w:rsid w:val="0018489B"/>
  </w:style>
  <w:style w:type="numbering" w:customStyle="1" w:styleId="138112">
    <w:name w:val="Раздел 1.3811"/>
    <w:uiPriority w:val="99"/>
    <w:rsid w:val="0018489B"/>
  </w:style>
  <w:style w:type="numbering" w:customStyle="1" w:styleId="1128110">
    <w:name w:val="Нет списка112811"/>
    <w:next w:val="a8"/>
    <w:uiPriority w:val="99"/>
    <w:semiHidden/>
    <w:unhideWhenUsed/>
    <w:rsid w:val="0018489B"/>
  </w:style>
  <w:style w:type="numbering" w:customStyle="1" w:styleId="22811">
    <w:name w:val="Нет списка22811"/>
    <w:next w:val="a8"/>
    <w:uiPriority w:val="99"/>
    <w:semiHidden/>
    <w:unhideWhenUsed/>
    <w:rsid w:val="0018489B"/>
  </w:style>
  <w:style w:type="numbering" w:customStyle="1" w:styleId="1128111">
    <w:name w:val="Заглавие 112811"/>
    <w:basedOn w:val="a8"/>
    <w:uiPriority w:val="99"/>
    <w:rsid w:val="0018489B"/>
  </w:style>
  <w:style w:type="numbering" w:customStyle="1" w:styleId="31811">
    <w:name w:val="Нет списка31811"/>
    <w:next w:val="a8"/>
    <w:uiPriority w:val="99"/>
    <w:semiHidden/>
    <w:unhideWhenUsed/>
    <w:rsid w:val="0018489B"/>
  </w:style>
  <w:style w:type="numbering" w:customStyle="1" w:styleId="121811">
    <w:name w:val="Заглавие 121811"/>
    <w:basedOn w:val="a8"/>
    <w:uiPriority w:val="99"/>
    <w:rsid w:val="0018489B"/>
  </w:style>
  <w:style w:type="numbering" w:customStyle="1" w:styleId="1128112">
    <w:name w:val="Раздел 1.12811"/>
    <w:uiPriority w:val="99"/>
    <w:rsid w:val="0018489B"/>
  </w:style>
  <w:style w:type="numbering" w:customStyle="1" w:styleId="1128113">
    <w:name w:val="Стиль112811"/>
    <w:uiPriority w:val="99"/>
    <w:rsid w:val="0018489B"/>
  </w:style>
  <w:style w:type="numbering" w:customStyle="1" w:styleId="131811">
    <w:name w:val="Заглавие 131811"/>
    <w:basedOn w:val="a8"/>
    <w:uiPriority w:val="99"/>
    <w:rsid w:val="0018489B"/>
  </w:style>
  <w:style w:type="numbering" w:customStyle="1" w:styleId="5811">
    <w:name w:val="Нет списка5811"/>
    <w:next w:val="a8"/>
    <w:uiPriority w:val="99"/>
    <w:semiHidden/>
    <w:unhideWhenUsed/>
    <w:rsid w:val="0018489B"/>
  </w:style>
  <w:style w:type="numbering" w:customStyle="1" w:styleId="4011">
    <w:name w:val="Нет списка4011"/>
    <w:next w:val="a8"/>
    <w:uiPriority w:val="99"/>
    <w:semiHidden/>
    <w:unhideWhenUsed/>
    <w:rsid w:val="0018489B"/>
  </w:style>
  <w:style w:type="numbering" w:customStyle="1" w:styleId="129111">
    <w:name w:val="Стиль12911"/>
    <w:uiPriority w:val="99"/>
    <w:rsid w:val="0018489B"/>
  </w:style>
  <w:style w:type="numbering" w:customStyle="1" w:styleId="129112">
    <w:name w:val="Нет списка12911"/>
    <w:next w:val="a8"/>
    <w:uiPriority w:val="99"/>
    <w:semiHidden/>
    <w:unhideWhenUsed/>
    <w:rsid w:val="0018489B"/>
  </w:style>
  <w:style w:type="numbering" w:customStyle="1" w:styleId="1119113">
    <w:name w:val="Раздел 1.11911"/>
    <w:uiPriority w:val="99"/>
    <w:rsid w:val="0018489B"/>
  </w:style>
  <w:style w:type="numbering" w:customStyle="1" w:styleId="1120110">
    <w:name w:val="Стиль112011"/>
    <w:uiPriority w:val="99"/>
    <w:rsid w:val="0018489B"/>
  </w:style>
  <w:style w:type="numbering" w:customStyle="1" w:styleId="129113">
    <w:name w:val="Раздел 1.2911"/>
    <w:uiPriority w:val="99"/>
    <w:rsid w:val="0018489B"/>
  </w:style>
  <w:style w:type="numbering" w:customStyle="1" w:styleId="130110">
    <w:name w:val="Заглавие 13011"/>
    <w:uiPriority w:val="99"/>
    <w:rsid w:val="0018489B"/>
  </w:style>
  <w:style w:type="numbering" w:customStyle="1" w:styleId="21911">
    <w:name w:val="Нет списка21911"/>
    <w:next w:val="a8"/>
    <w:uiPriority w:val="99"/>
    <w:semiHidden/>
    <w:unhideWhenUsed/>
    <w:rsid w:val="0018489B"/>
  </w:style>
  <w:style w:type="numbering" w:customStyle="1" w:styleId="1120111">
    <w:name w:val="Нет списка112011"/>
    <w:next w:val="a8"/>
    <w:uiPriority w:val="99"/>
    <w:semiHidden/>
    <w:unhideWhenUsed/>
    <w:rsid w:val="0018489B"/>
  </w:style>
  <w:style w:type="numbering" w:customStyle="1" w:styleId="1210110">
    <w:name w:val="Стиль121011"/>
    <w:uiPriority w:val="99"/>
    <w:rsid w:val="0018489B"/>
  </w:style>
  <w:style w:type="numbering" w:customStyle="1" w:styleId="1120112">
    <w:name w:val="Заглавие 112011"/>
    <w:basedOn w:val="a8"/>
    <w:uiPriority w:val="99"/>
    <w:rsid w:val="0018489B"/>
  </w:style>
  <w:style w:type="numbering" w:customStyle="1" w:styleId="1210111">
    <w:name w:val="Раздел 1.21011"/>
    <w:uiPriority w:val="99"/>
    <w:rsid w:val="0018489B"/>
  </w:style>
  <w:style w:type="numbering" w:customStyle="1" w:styleId="11110110">
    <w:name w:val="Нет списка1111011"/>
    <w:next w:val="a8"/>
    <w:uiPriority w:val="99"/>
    <w:semiHidden/>
    <w:unhideWhenUsed/>
    <w:rsid w:val="0018489B"/>
  </w:style>
  <w:style w:type="numbering" w:customStyle="1" w:styleId="211011">
    <w:name w:val="Нет списка211011"/>
    <w:next w:val="a8"/>
    <w:uiPriority w:val="99"/>
    <w:semiHidden/>
    <w:unhideWhenUsed/>
    <w:rsid w:val="0018489B"/>
  </w:style>
  <w:style w:type="numbering" w:customStyle="1" w:styleId="11110111">
    <w:name w:val="Заглавие 1111011"/>
    <w:basedOn w:val="a8"/>
    <w:uiPriority w:val="99"/>
    <w:rsid w:val="0018489B"/>
  </w:style>
  <w:style w:type="numbering" w:customStyle="1" w:styleId="31011">
    <w:name w:val="Нет списка31011"/>
    <w:next w:val="a8"/>
    <w:uiPriority w:val="99"/>
    <w:semiHidden/>
    <w:unhideWhenUsed/>
    <w:rsid w:val="0018489B"/>
  </w:style>
  <w:style w:type="numbering" w:customStyle="1" w:styleId="1210112">
    <w:name w:val="Заглавие 121011"/>
    <w:basedOn w:val="a8"/>
    <w:uiPriority w:val="99"/>
    <w:rsid w:val="0018489B"/>
  </w:style>
  <w:style w:type="numbering" w:customStyle="1" w:styleId="11110112">
    <w:name w:val="Раздел 1.111011"/>
    <w:uiPriority w:val="99"/>
    <w:rsid w:val="0018489B"/>
  </w:style>
  <w:style w:type="numbering" w:customStyle="1" w:styleId="11110113">
    <w:name w:val="Стиль1111011"/>
    <w:uiPriority w:val="99"/>
    <w:rsid w:val="0018489B"/>
  </w:style>
  <w:style w:type="numbering" w:customStyle="1" w:styleId="1310110">
    <w:name w:val="Заглавие 131011"/>
    <w:basedOn w:val="a8"/>
    <w:uiPriority w:val="99"/>
    <w:rsid w:val="0018489B"/>
  </w:style>
  <w:style w:type="numbering" w:customStyle="1" w:styleId="4911">
    <w:name w:val="Нет списка4911"/>
    <w:next w:val="a8"/>
    <w:uiPriority w:val="99"/>
    <w:semiHidden/>
    <w:unhideWhenUsed/>
    <w:rsid w:val="0018489B"/>
  </w:style>
  <w:style w:type="numbering" w:customStyle="1" w:styleId="1210113">
    <w:name w:val="Нет списка121011"/>
    <w:next w:val="a8"/>
    <w:uiPriority w:val="99"/>
    <w:semiHidden/>
    <w:unhideWhenUsed/>
    <w:rsid w:val="0018489B"/>
  </w:style>
  <w:style w:type="numbering" w:customStyle="1" w:styleId="139111">
    <w:name w:val="Стиль13911"/>
    <w:uiPriority w:val="99"/>
    <w:rsid w:val="0018489B"/>
  </w:style>
  <w:style w:type="numbering" w:customStyle="1" w:styleId="14911">
    <w:name w:val="Заглавие 14911"/>
    <w:basedOn w:val="a8"/>
    <w:uiPriority w:val="99"/>
    <w:rsid w:val="0018489B"/>
  </w:style>
  <w:style w:type="numbering" w:customStyle="1" w:styleId="139112">
    <w:name w:val="Раздел 1.3911"/>
    <w:uiPriority w:val="99"/>
    <w:rsid w:val="0018489B"/>
  </w:style>
  <w:style w:type="numbering" w:customStyle="1" w:styleId="1129110">
    <w:name w:val="Нет списка112911"/>
    <w:next w:val="a8"/>
    <w:uiPriority w:val="99"/>
    <w:semiHidden/>
    <w:unhideWhenUsed/>
    <w:rsid w:val="0018489B"/>
  </w:style>
  <w:style w:type="numbering" w:customStyle="1" w:styleId="22911">
    <w:name w:val="Нет списка22911"/>
    <w:next w:val="a8"/>
    <w:uiPriority w:val="99"/>
    <w:semiHidden/>
    <w:unhideWhenUsed/>
    <w:rsid w:val="0018489B"/>
  </w:style>
  <w:style w:type="numbering" w:customStyle="1" w:styleId="1129111">
    <w:name w:val="Заглавие 112911"/>
    <w:basedOn w:val="a8"/>
    <w:uiPriority w:val="99"/>
    <w:rsid w:val="0018489B"/>
  </w:style>
  <w:style w:type="numbering" w:customStyle="1" w:styleId="31911">
    <w:name w:val="Нет списка31911"/>
    <w:next w:val="a8"/>
    <w:uiPriority w:val="99"/>
    <w:semiHidden/>
    <w:unhideWhenUsed/>
    <w:rsid w:val="0018489B"/>
  </w:style>
  <w:style w:type="numbering" w:customStyle="1" w:styleId="121911">
    <w:name w:val="Заглавие 121911"/>
    <w:basedOn w:val="a8"/>
    <w:uiPriority w:val="99"/>
    <w:rsid w:val="0018489B"/>
  </w:style>
  <w:style w:type="numbering" w:customStyle="1" w:styleId="1129112">
    <w:name w:val="Раздел 1.12911"/>
    <w:uiPriority w:val="99"/>
    <w:rsid w:val="0018489B"/>
  </w:style>
  <w:style w:type="numbering" w:customStyle="1" w:styleId="1129113">
    <w:name w:val="Стиль112911"/>
    <w:uiPriority w:val="99"/>
    <w:rsid w:val="0018489B"/>
  </w:style>
  <w:style w:type="numbering" w:customStyle="1" w:styleId="131911">
    <w:name w:val="Заглавие 131911"/>
    <w:basedOn w:val="a8"/>
    <w:uiPriority w:val="99"/>
    <w:rsid w:val="0018489B"/>
  </w:style>
  <w:style w:type="numbering" w:customStyle="1" w:styleId="5911">
    <w:name w:val="Нет списка5911"/>
    <w:next w:val="a8"/>
    <w:uiPriority w:val="99"/>
    <w:semiHidden/>
    <w:unhideWhenUsed/>
    <w:rsid w:val="0018489B"/>
  </w:style>
  <w:style w:type="numbering" w:customStyle="1" w:styleId="5011">
    <w:name w:val="Нет списка5011"/>
    <w:next w:val="a8"/>
    <w:uiPriority w:val="99"/>
    <w:semiHidden/>
    <w:unhideWhenUsed/>
    <w:rsid w:val="0018489B"/>
  </w:style>
  <w:style w:type="numbering" w:customStyle="1" w:styleId="130111">
    <w:name w:val="Стиль13011"/>
    <w:uiPriority w:val="99"/>
    <w:rsid w:val="0018489B"/>
  </w:style>
  <w:style w:type="numbering" w:customStyle="1" w:styleId="130112">
    <w:name w:val="Нет списка13011"/>
    <w:next w:val="a8"/>
    <w:uiPriority w:val="99"/>
    <w:semiHidden/>
    <w:unhideWhenUsed/>
    <w:rsid w:val="0018489B"/>
  </w:style>
  <w:style w:type="numbering" w:customStyle="1" w:styleId="1120113">
    <w:name w:val="Раздел 1.12011"/>
    <w:uiPriority w:val="99"/>
    <w:rsid w:val="0018489B"/>
  </w:style>
  <w:style w:type="numbering" w:customStyle="1" w:styleId="1130110">
    <w:name w:val="Стиль113011"/>
    <w:uiPriority w:val="99"/>
    <w:rsid w:val="0018489B"/>
  </w:style>
  <w:style w:type="numbering" w:customStyle="1" w:styleId="130113">
    <w:name w:val="Раздел 1.3011"/>
    <w:uiPriority w:val="99"/>
    <w:rsid w:val="0018489B"/>
  </w:style>
  <w:style w:type="numbering" w:customStyle="1" w:styleId="140110">
    <w:name w:val="Заглавие 14011"/>
    <w:uiPriority w:val="99"/>
    <w:rsid w:val="0018489B"/>
  </w:style>
  <w:style w:type="numbering" w:customStyle="1" w:styleId="22011">
    <w:name w:val="Нет списка22011"/>
    <w:next w:val="a8"/>
    <w:uiPriority w:val="99"/>
    <w:semiHidden/>
    <w:unhideWhenUsed/>
    <w:rsid w:val="0018489B"/>
  </w:style>
  <w:style w:type="numbering" w:customStyle="1" w:styleId="1130111">
    <w:name w:val="Нет списка113011"/>
    <w:next w:val="a8"/>
    <w:uiPriority w:val="99"/>
    <w:semiHidden/>
    <w:unhideWhenUsed/>
    <w:rsid w:val="0018489B"/>
  </w:style>
  <w:style w:type="numbering" w:customStyle="1" w:styleId="12111112">
    <w:name w:val="Стиль1211111"/>
    <w:uiPriority w:val="99"/>
    <w:rsid w:val="0018489B"/>
  </w:style>
  <w:style w:type="numbering" w:customStyle="1" w:styleId="1130112">
    <w:name w:val="Заглавие 113011"/>
    <w:basedOn w:val="a8"/>
    <w:uiPriority w:val="99"/>
    <w:rsid w:val="0018489B"/>
  </w:style>
  <w:style w:type="numbering" w:customStyle="1" w:styleId="12111113">
    <w:name w:val="Раздел 1.211111"/>
    <w:uiPriority w:val="99"/>
    <w:rsid w:val="0018489B"/>
  </w:style>
  <w:style w:type="numbering" w:customStyle="1" w:styleId="1111111111">
    <w:name w:val="Нет списка1111111111"/>
    <w:next w:val="a8"/>
    <w:uiPriority w:val="99"/>
    <w:semiHidden/>
    <w:unhideWhenUsed/>
    <w:rsid w:val="0018489B"/>
  </w:style>
  <w:style w:type="numbering" w:customStyle="1" w:styleId="21111111">
    <w:name w:val="Нет списка21111111"/>
    <w:next w:val="a8"/>
    <w:uiPriority w:val="99"/>
    <w:semiHidden/>
    <w:unhideWhenUsed/>
    <w:rsid w:val="0018489B"/>
  </w:style>
  <w:style w:type="numbering" w:customStyle="1" w:styleId="1111111110">
    <w:name w:val="Заглавие 111111111"/>
    <w:basedOn w:val="a8"/>
    <w:uiPriority w:val="99"/>
    <w:rsid w:val="0018489B"/>
  </w:style>
  <w:style w:type="numbering" w:customStyle="1" w:styleId="32011">
    <w:name w:val="Нет списка32011"/>
    <w:next w:val="a8"/>
    <w:uiPriority w:val="99"/>
    <w:semiHidden/>
    <w:unhideWhenUsed/>
    <w:rsid w:val="0018489B"/>
  </w:style>
  <w:style w:type="numbering" w:customStyle="1" w:styleId="122011">
    <w:name w:val="Заглавие 122011"/>
    <w:basedOn w:val="a8"/>
    <w:uiPriority w:val="99"/>
    <w:rsid w:val="0018489B"/>
  </w:style>
  <w:style w:type="numbering" w:customStyle="1" w:styleId="111111112">
    <w:name w:val="Раздел 1.1111111"/>
    <w:uiPriority w:val="99"/>
    <w:rsid w:val="0018489B"/>
  </w:style>
  <w:style w:type="numbering" w:customStyle="1" w:styleId="111111113">
    <w:name w:val="Стиль11111111"/>
    <w:uiPriority w:val="99"/>
    <w:rsid w:val="0018489B"/>
  </w:style>
  <w:style w:type="numbering" w:customStyle="1" w:styleId="132011">
    <w:name w:val="Заглавие 132011"/>
    <w:basedOn w:val="a8"/>
    <w:uiPriority w:val="99"/>
    <w:rsid w:val="0018489B"/>
  </w:style>
  <w:style w:type="numbering" w:customStyle="1" w:styleId="41011">
    <w:name w:val="Нет списка41011"/>
    <w:next w:val="a8"/>
    <w:uiPriority w:val="99"/>
    <w:semiHidden/>
    <w:unhideWhenUsed/>
    <w:rsid w:val="0018489B"/>
  </w:style>
  <w:style w:type="numbering" w:customStyle="1" w:styleId="121111110">
    <w:name w:val="Нет списка12111111"/>
    <w:next w:val="a8"/>
    <w:uiPriority w:val="99"/>
    <w:semiHidden/>
    <w:unhideWhenUsed/>
    <w:rsid w:val="0018489B"/>
  </w:style>
  <w:style w:type="numbering" w:customStyle="1" w:styleId="1310111">
    <w:name w:val="Стиль131011"/>
    <w:uiPriority w:val="99"/>
    <w:rsid w:val="0018489B"/>
  </w:style>
  <w:style w:type="numbering" w:customStyle="1" w:styleId="141011">
    <w:name w:val="Заглавие 141011"/>
    <w:basedOn w:val="a8"/>
    <w:uiPriority w:val="99"/>
    <w:rsid w:val="0018489B"/>
  </w:style>
  <w:style w:type="numbering" w:customStyle="1" w:styleId="1310112">
    <w:name w:val="Раздел 1.31011"/>
    <w:uiPriority w:val="99"/>
    <w:rsid w:val="0018489B"/>
  </w:style>
  <w:style w:type="numbering" w:customStyle="1" w:styleId="11210110">
    <w:name w:val="Нет списка1121011"/>
    <w:next w:val="a8"/>
    <w:uiPriority w:val="99"/>
    <w:semiHidden/>
    <w:unhideWhenUsed/>
    <w:rsid w:val="0018489B"/>
  </w:style>
  <w:style w:type="numbering" w:customStyle="1" w:styleId="221011">
    <w:name w:val="Нет списка221011"/>
    <w:next w:val="a8"/>
    <w:uiPriority w:val="99"/>
    <w:semiHidden/>
    <w:unhideWhenUsed/>
    <w:rsid w:val="0018489B"/>
  </w:style>
  <w:style w:type="numbering" w:customStyle="1" w:styleId="11210111">
    <w:name w:val="Заглавие 1121011"/>
    <w:basedOn w:val="a8"/>
    <w:uiPriority w:val="99"/>
    <w:rsid w:val="0018489B"/>
  </w:style>
  <w:style w:type="numbering" w:customStyle="1" w:styleId="311011">
    <w:name w:val="Нет списка311011"/>
    <w:next w:val="a8"/>
    <w:uiPriority w:val="99"/>
    <w:semiHidden/>
    <w:unhideWhenUsed/>
    <w:rsid w:val="0018489B"/>
  </w:style>
  <w:style w:type="numbering" w:customStyle="1" w:styleId="1211011">
    <w:name w:val="Заглавие 1211011"/>
    <w:basedOn w:val="a8"/>
    <w:uiPriority w:val="99"/>
    <w:rsid w:val="0018489B"/>
  </w:style>
  <w:style w:type="numbering" w:customStyle="1" w:styleId="11210112">
    <w:name w:val="Раздел 1.121011"/>
    <w:uiPriority w:val="99"/>
    <w:rsid w:val="0018489B"/>
  </w:style>
  <w:style w:type="numbering" w:customStyle="1" w:styleId="11210113">
    <w:name w:val="Стиль1121011"/>
    <w:uiPriority w:val="99"/>
    <w:rsid w:val="0018489B"/>
  </w:style>
  <w:style w:type="numbering" w:customStyle="1" w:styleId="1311011">
    <w:name w:val="Заглавие 1311011"/>
    <w:basedOn w:val="a8"/>
    <w:uiPriority w:val="99"/>
    <w:rsid w:val="0018489B"/>
  </w:style>
  <w:style w:type="numbering" w:customStyle="1" w:styleId="51011">
    <w:name w:val="Нет списка51011"/>
    <w:next w:val="a8"/>
    <w:uiPriority w:val="99"/>
    <w:semiHidden/>
    <w:unhideWhenUsed/>
    <w:rsid w:val="0018489B"/>
  </w:style>
  <w:style w:type="numbering" w:customStyle="1" w:styleId="6011">
    <w:name w:val="Нет списка6011"/>
    <w:next w:val="a8"/>
    <w:uiPriority w:val="99"/>
    <w:semiHidden/>
    <w:unhideWhenUsed/>
    <w:rsid w:val="0018489B"/>
  </w:style>
  <w:style w:type="table" w:customStyle="1" w:styleId="8310">
    <w:name w:val="Сетка таблицы83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4">
    <w:name w:val="Нет списка13211"/>
    <w:next w:val="a8"/>
    <w:uiPriority w:val="99"/>
    <w:semiHidden/>
    <w:unhideWhenUsed/>
    <w:rsid w:val="0018489B"/>
  </w:style>
  <w:style w:type="numbering" w:customStyle="1" w:styleId="242021">
    <w:name w:val="Статья / Раздел242021"/>
    <w:rsid w:val="0018489B"/>
  </w:style>
  <w:style w:type="table" w:customStyle="1" w:styleId="42310">
    <w:name w:val="Сетка таблицы423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
    <w:name w:val="Сетка таблицы523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
    <w:name w:val="Сетка таблицы11431"/>
    <w:basedOn w:val="a7"/>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21">
    <w:name w:val="1 / 1.1 / 1.1.11421"/>
    <w:rsid w:val="0018489B"/>
  </w:style>
  <w:style w:type="table" w:customStyle="1" w:styleId="61310">
    <w:name w:val="Сетка таблицы613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011">
    <w:name w:val="Нет списка23011"/>
    <w:next w:val="a8"/>
    <w:uiPriority w:val="99"/>
    <w:semiHidden/>
    <w:unhideWhenUsed/>
    <w:rsid w:val="0018489B"/>
  </w:style>
  <w:style w:type="numbering" w:customStyle="1" w:styleId="1132110">
    <w:name w:val="Нет списка113211"/>
    <w:next w:val="a8"/>
    <w:uiPriority w:val="99"/>
    <w:semiHidden/>
    <w:unhideWhenUsed/>
    <w:rsid w:val="0018489B"/>
  </w:style>
  <w:style w:type="table" w:customStyle="1" w:styleId="122310">
    <w:name w:val="Сетка таблицы1223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41">
    <w:name w:val="Сетка таблицы714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211">
    <w:name w:val="Нет списка211211"/>
    <w:next w:val="a8"/>
    <w:uiPriority w:val="99"/>
    <w:semiHidden/>
    <w:unhideWhenUsed/>
    <w:rsid w:val="0018489B"/>
  </w:style>
  <w:style w:type="numbering" w:customStyle="1" w:styleId="32211">
    <w:name w:val="Нет списка32211"/>
    <w:next w:val="a8"/>
    <w:uiPriority w:val="99"/>
    <w:semiHidden/>
    <w:unhideWhenUsed/>
    <w:rsid w:val="0018489B"/>
  </w:style>
  <w:style w:type="numbering" w:customStyle="1" w:styleId="41211">
    <w:name w:val="Нет списка41211"/>
    <w:next w:val="a8"/>
    <w:uiPriority w:val="99"/>
    <w:semiHidden/>
    <w:unhideWhenUsed/>
    <w:rsid w:val="0018489B"/>
  </w:style>
  <w:style w:type="numbering" w:customStyle="1" w:styleId="51211">
    <w:name w:val="Нет списка51211"/>
    <w:next w:val="a8"/>
    <w:uiPriority w:val="99"/>
    <w:semiHidden/>
    <w:unhideWhenUsed/>
    <w:rsid w:val="0018489B"/>
  </w:style>
  <w:style w:type="numbering" w:customStyle="1" w:styleId="62111">
    <w:name w:val="Нет списка62111"/>
    <w:next w:val="a8"/>
    <w:uiPriority w:val="99"/>
    <w:semiHidden/>
    <w:unhideWhenUsed/>
    <w:rsid w:val="0018489B"/>
  </w:style>
  <w:style w:type="numbering" w:customStyle="1" w:styleId="71111">
    <w:name w:val="Нет списка71111"/>
    <w:next w:val="a8"/>
    <w:uiPriority w:val="99"/>
    <w:semiHidden/>
    <w:unhideWhenUsed/>
    <w:rsid w:val="0018489B"/>
  </w:style>
  <w:style w:type="numbering" w:customStyle="1" w:styleId="81111">
    <w:name w:val="Нет списка81111"/>
    <w:next w:val="a8"/>
    <w:uiPriority w:val="99"/>
    <w:semiHidden/>
    <w:unhideWhenUsed/>
    <w:rsid w:val="0018489B"/>
  </w:style>
  <w:style w:type="numbering" w:customStyle="1" w:styleId="1212111">
    <w:name w:val="Нет списка121211"/>
    <w:next w:val="a8"/>
    <w:uiPriority w:val="99"/>
    <w:semiHidden/>
    <w:unhideWhenUsed/>
    <w:rsid w:val="0018489B"/>
  </w:style>
  <w:style w:type="numbering" w:customStyle="1" w:styleId="221211">
    <w:name w:val="Нет списка221211"/>
    <w:next w:val="a8"/>
    <w:uiPriority w:val="99"/>
    <w:semiHidden/>
    <w:unhideWhenUsed/>
    <w:rsid w:val="0018489B"/>
  </w:style>
  <w:style w:type="numbering" w:customStyle="1" w:styleId="311211">
    <w:name w:val="Нет списка311211"/>
    <w:next w:val="a8"/>
    <w:uiPriority w:val="99"/>
    <w:semiHidden/>
    <w:unhideWhenUsed/>
    <w:rsid w:val="0018489B"/>
  </w:style>
  <w:style w:type="numbering" w:customStyle="1" w:styleId="4131">
    <w:name w:val="Нет списка4131"/>
    <w:next w:val="a8"/>
    <w:uiPriority w:val="99"/>
    <w:semiHidden/>
    <w:unhideWhenUsed/>
    <w:rsid w:val="0018489B"/>
  </w:style>
  <w:style w:type="numbering" w:customStyle="1" w:styleId="5131">
    <w:name w:val="Нет списка5131"/>
    <w:next w:val="a8"/>
    <w:uiPriority w:val="99"/>
    <w:semiHidden/>
    <w:unhideWhenUsed/>
    <w:rsid w:val="0018489B"/>
  </w:style>
  <w:style w:type="numbering" w:customStyle="1" w:styleId="611111">
    <w:name w:val="Нет списка611111"/>
    <w:next w:val="a8"/>
    <w:uiPriority w:val="99"/>
    <w:semiHidden/>
    <w:unhideWhenUsed/>
    <w:rsid w:val="0018489B"/>
  </w:style>
  <w:style w:type="numbering" w:customStyle="1" w:styleId="711111">
    <w:name w:val="Нет списка711111"/>
    <w:next w:val="a8"/>
    <w:uiPriority w:val="99"/>
    <w:semiHidden/>
    <w:unhideWhenUsed/>
    <w:rsid w:val="0018489B"/>
  </w:style>
  <w:style w:type="numbering" w:customStyle="1" w:styleId="91111">
    <w:name w:val="Нет списка91111"/>
    <w:next w:val="a8"/>
    <w:uiPriority w:val="99"/>
    <w:semiHidden/>
    <w:unhideWhenUsed/>
    <w:rsid w:val="0018489B"/>
  </w:style>
  <w:style w:type="numbering" w:customStyle="1" w:styleId="13313">
    <w:name w:val="Нет списка1331"/>
    <w:next w:val="a8"/>
    <w:uiPriority w:val="99"/>
    <w:semiHidden/>
    <w:unhideWhenUsed/>
    <w:rsid w:val="0018489B"/>
  </w:style>
  <w:style w:type="numbering" w:customStyle="1" w:styleId="23210">
    <w:name w:val="Нет списка2321"/>
    <w:next w:val="a8"/>
    <w:uiPriority w:val="99"/>
    <w:semiHidden/>
    <w:unhideWhenUsed/>
    <w:rsid w:val="0018489B"/>
  </w:style>
  <w:style w:type="numbering" w:customStyle="1" w:styleId="3231">
    <w:name w:val="Нет списка3231"/>
    <w:next w:val="a8"/>
    <w:uiPriority w:val="99"/>
    <w:semiHidden/>
    <w:unhideWhenUsed/>
    <w:rsid w:val="0018489B"/>
  </w:style>
  <w:style w:type="numbering" w:customStyle="1" w:styleId="421111">
    <w:name w:val="Нет списка421111"/>
    <w:next w:val="a8"/>
    <w:uiPriority w:val="99"/>
    <w:semiHidden/>
    <w:unhideWhenUsed/>
    <w:rsid w:val="0018489B"/>
  </w:style>
  <w:style w:type="numbering" w:customStyle="1" w:styleId="521111">
    <w:name w:val="Нет списка521111"/>
    <w:next w:val="a8"/>
    <w:uiPriority w:val="99"/>
    <w:semiHidden/>
    <w:unhideWhenUsed/>
    <w:rsid w:val="0018489B"/>
  </w:style>
  <w:style w:type="numbering" w:customStyle="1" w:styleId="621111">
    <w:name w:val="Нет списка621111"/>
    <w:next w:val="a8"/>
    <w:uiPriority w:val="99"/>
    <w:semiHidden/>
    <w:unhideWhenUsed/>
    <w:rsid w:val="0018489B"/>
  </w:style>
  <w:style w:type="numbering" w:customStyle="1" w:styleId="72111">
    <w:name w:val="Нет списка72111"/>
    <w:next w:val="a8"/>
    <w:uiPriority w:val="99"/>
    <w:semiHidden/>
    <w:unhideWhenUsed/>
    <w:rsid w:val="0018489B"/>
  </w:style>
  <w:style w:type="numbering" w:customStyle="1" w:styleId="101111">
    <w:name w:val="Нет списка101111"/>
    <w:next w:val="a8"/>
    <w:uiPriority w:val="99"/>
    <w:semiHidden/>
    <w:unhideWhenUsed/>
    <w:rsid w:val="0018489B"/>
  </w:style>
  <w:style w:type="numbering" w:customStyle="1" w:styleId="1411111">
    <w:name w:val="Нет списка141111"/>
    <w:next w:val="a8"/>
    <w:uiPriority w:val="99"/>
    <w:semiHidden/>
    <w:unhideWhenUsed/>
    <w:rsid w:val="0018489B"/>
  </w:style>
  <w:style w:type="numbering" w:customStyle="1" w:styleId="241111">
    <w:name w:val="Нет списка241111"/>
    <w:next w:val="a8"/>
    <w:uiPriority w:val="99"/>
    <w:semiHidden/>
    <w:unhideWhenUsed/>
    <w:rsid w:val="0018489B"/>
  </w:style>
  <w:style w:type="numbering" w:customStyle="1" w:styleId="331111">
    <w:name w:val="Нет списка331111"/>
    <w:next w:val="a8"/>
    <w:uiPriority w:val="99"/>
    <w:semiHidden/>
    <w:unhideWhenUsed/>
    <w:rsid w:val="0018489B"/>
  </w:style>
  <w:style w:type="numbering" w:customStyle="1" w:styleId="431111">
    <w:name w:val="Нет списка431111"/>
    <w:next w:val="a8"/>
    <w:uiPriority w:val="99"/>
    <w:semiHidden/>
    <w:unhideWhenUsed/>
    <w:rsid w:val="0018489B"/>
  </w:style>
  <w:style w:type="numbering" w:customStyle="1" w:styleId="531111">
    <w:name w:val="Нет списка531111"/>
    <w:next w:val="a8"/>
    <w:uiPriority w:val="99"/>
    <w:semiHidden/>
    <w:unhideWhenUsed/>
    <w:rsid w:val="0018489B"/>
  </w:style>
  <w:style w:type="numbering" w:customStyle="1" w:styleId="63111">
    <w:name w:val="Нет списка63111"/>
    <w:next w:val="a8"/>
    <w:uiPriority w:val="99"/>
    <w:semiHidden/>
    <w:unhideWhenUsed/>
    <w:rsid w:val="0018489B"/>
  </w:style>
  <w:style w:type="numbering" w:customStyle="1" w:styleId="73111">
    <w:name w:val="Нет списка73111"/>
    <w:next w:val="a8"/>
    <w:uiPriority w:val="99"/>
    <w:semiHidden/>
    <w:unhideWhenUsed/>
    <w:rsid w:val="0018489B"/>
  </w:style>
  <w:style w:type="numbering" w:customStyle="1" w:styleId="15011">
    <w:name w:val="Заглавие 15011"/>
    <w:basedOn w:val="a8"/>
    <w:uiPriority w:val="99"/>
    <w:rsid w:val="0018489B"/>
  </w:style>
  <w:style w:type="numbering" w:customStyle="1" w:styleId="64111">
    <w:name w:val="Нет списка64111"/>
    <w:next w:val="a8"/>
    <w:uiPriority w:val="99"/>
    <w:semiHidden/>
    <w:unhideWhenUsed/>
    <w:rsid w:val="0018489B"/>
  </w:style>
  <w:style w:type="numbering" w:customStyle="1" w:styleId="13413">
    <w:name w:val="Нет списка1341"/>
    <w:next w:val="a8"/>
    <w:uiPriority w:val="99"/>
    <w:semiHidden/>
    <w:unhideWhenUsed/>
    <w:rsid w:val="0018489B"/>
  </w:style>
  <w:style w:type="numbering" w:customStyle="1" w:styleId="24201111">
    <w:name w:val="Статья / Раздел24201111"/>
    <w:rsid w:val="0018489B"/>
  </w:style>
  <w:style w:type="numbering" w:customStyle="1" w:styleId="111111141111">
    <w:name w:val="1 / 1.1 / 1.1.1141111"/>
    <w:rsid w:val="0018489B"/>
  </w:style>
  <w:style w:type="numbering" w:customStyle="1" w:styleId="2331">
    <w:name w:val="Нет списка2331"/>
    <w:next w:val="a8"/>
    <w:uiPriority w:val="99"/>
    <w:semiHidden/>
    <w:unhideWhenUsed/>
    <w:rsid w:val="0018489B"/>
  </w:style>
  <w:style w:type="numbering" w:customStyle="1" w:styleId="113310">
    <w:name w:val="Нет списка11331"/>
    <w:next w:val="a8"/>
    <w:uiPriority w:val="99"/>
    <w:semiHidden/>
    <w:unhideWhenUsed/>
    <w:rsid w:val="0018489B"/>
  </w:style>
  <w:style w:type="table" w:customStyle="1" w:styleId="-5311">
    <w:name w:val="Светлая заливка - Акцент 5311"/>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11">
    <w:name w:val="Светлая заливка - Акцент 51211"/>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311">
    <w:name w:val="Нет списка211311"/>
    <w:next w:val="a8"/>
    <w:uiPriority w:val="99"/>
    <w:semiHidden/>
    <w:unhideWhenUsed/>
    <w:rsid w:val="0018489B"/>
  </w:style>
  <w:style w:type="numbering" w:customStyle="1" w:styleId="3241">
    <w:name w:val="Нет списка3241"/>
    <w:next w:val="a8"/>
    <w:uiPriority w:val="99"/>
    <w:semiHidden/>
    <w:unhideWhenUsed/>
    <w:rsid w:val="0018489B"/>
  </w:style>
  <w:style w:type="numbering" w:customStyle="1" w:styleId="4141">
    <w:name w:val="Нет списка4141"/>
    <w:next w:val="a8"/>
    <w:uiPriority w:val="99"/>
    <w:semiHidden/>
    <w:unhideWhenUsed/>
    <w:rsid w:val="0018489B"/>
  </w:style>
  <w:style w:type="numbering" w:customStyle="1" w:styleId="5141">
    <w:name w:val="Нет списка5141"/>
    <w:next w:val="a8"/>
    <w:uiPriority w:val="99"/>
    <w:semiHidden/>
    <w:unhideWhenUsed/>
    <w:rsid w:val="0018489B"/>
  </w:style>
  <w:style w:type="numbering" w:customStyle="1" w:styleId="6510">
    <w:name w:val="Нет списка651"/>
    <w:next w:val="a8"/>
    <w:uiPriority w:val="99"/>
    <w:semiHidden/>
    <w:unhideWhenUsed/>
    <w:rsid w:val="0018489B"/>
  </w:style>
  <w:style w:type="numbering" w:customStyle="1" w:styleId="74111">
    <w:name w:val="Нет списка74111"/>
    <w:next w:val="a8"/>
    <w:uiPriority w:val="99"/>
    <w:semiHidden/>
    <w:unhideWhenUsed/>
    <w:rsid w:val="0018489B"/>
  </w:style>
  <w:style w:type="numbering" w:customStyle="1" w:styleId="8210">
    <w:name w:val="Нет списка821"/>
    <w:next w:val="a8"/>
    <w:uiPriority w:val="99"/>
    <w:semiHidden/>
    <w:unhideWhenUsed/>
    <w:rsid w:val="0018489B"/>
  </w:style>
  <w:style w:type="numbering" w:customStyle="1" w:styleId="1213111">
    <w:name w:val="Нет списка121311"/>
    <w:next w:val="a8"/>
    <w:uiPriority w:val="99"/>
    <w:semiHidden/>
    <w:unhideWhenUsed/>
    <w:rsid w:val="0018489B"/>
  </w:style>
  <w:style w:type="table" w:customStyle="1" w:styleId="-52111">
    <w:name w:val="Светлая заливка - Акцент 52111"/>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1111">
    <w:name w:val="Светлая заливка - Акцент 511111"/>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31">
    <w:name w:val="Нет списка22131"/>
    <w:next w:val="a8"/>
    <w:uiPriority w:val="99"/>
    <w:semiHidden/>
    <w:unhideWhenUsed/>
    <w:rsid w:val="0018489B"/>
  </w:style>
  <w:style w:type="numbering" w:customStyle="1" w:styleId="31131">
    <w:name w:val="Нет списка31131"/>
    <w:next w:val="a8"/>
    <w:uiPriority w:val="99"/>
    <w:semiHidden/>
    <w:unhideWhenUsed/>
    <w:rsid w:val="0018489B"/>
  </w:style>
  <w:style w:type="numbering" w:customStyle="1" w:styleId="4151">
    <w:name w:val="Нет списка4151"/>
    <w:next w:val="a8"/>
    <w:uiPriority w:val="99"/>
    <w:semiHidden/>
    <w:unhideWhenUsed/>
    <w:rsid w:val="0018489B"/>
  </w:style>
  <w:style w:type="numbering" w:customStyle="1" w:styleId="5151">
    <w:name w:val="Нет списка5151"/>
    <w:next w:val="a8"/>
    <w:uiPriority w:val="99"/>
    <w:semiHidden/>
    <w:unhideWhenUsed/>
    <w:rsid w:val="0018489B"/>
  </w:style>
  <w:style w:type="numbering" w:customStyle="1" w:styleId="61210">
    <w:name w:val="Нет списка6121"/>
    <w:next w:val="a8"/>
    <w:uiPriority w:val="99"/>
    <w:semiHidden/>
    <w:unhideWhenUsed/>
    <w:rsid w:val="0018489B"/>
  </w:style>
  <w:style w:type="numbering" w:customStyle="1" w:styleId="71210">
    <w:name w:val="Нет списка7121"/>
    <w:next w:val="a8"/>
    <w:uiPriority w:val="99"/>
    <w:semiHidden/>
    <w:unhideWhenUsed/>
    <w:rsid w:val="0018489B"/>
  </w:style>
  <w:style w:type="numbering" w:customStyle="1" w:styleId="9210">
    <w:name w:val="Нет списка921"/>
    <w:next w:val="a8"/>
    <w:uiPriority w:val="99"/>
    <w:semiHidden/>
    <w:unhideWhenUsed/>
    <w:rsid w:val="0018489B"/>
  </w:style>
  <w:style w:type="numbering" w:customStyle="1" w:styleId="13513">
    <w:name w:val="Нет списка1351"/>
    <w:next w:val="a8"/>
    <w:uiPriority w:val="99"/>
    <w:semiHidden/>
    <w:unhideWhenUsed/>
    <w:rsid w:val="0018489B"/>
  </w:style>
  <w:style w:type="numbering" w:customStyle="1" w:styleId="2341">
    <w:name w:val="Нет списка2341"/>
    <w:next w:val="a8"/>
    <w:uiPriority w:val="99"/>
    <w:semiHidden/>
    <w:unhideWhenUsed/>
    <w:rsid w:val="0018489B"/>
  </w:style>
  <w:style w:type="numbering" w:customStyle="1" w:styleId="3251">
    <w:name w:val="Нет списка3251"/>
    <w:next w:val="a8"/>
    <w:uiPriority w:val="99"/>
    <w:semiHidden/>
    <w:unhideWhenUsed/>
    <w:rsid w:val="0018489B"/>
  </w:style>
  <w:style w:type="numbering" w:customStyle="1" w:styleId="42210">
    <w:name w:val="Нет списка4221"/>
    <w:next w:val="a8"/>
    <w:uiPriority w:val="99"/>
    <w:semiHidden/>
    <w:unhideWhenUsed/>
    <w:rsid w:val="0018489B"/>
  </w:style>
  <w:style w:type="numbering" w:customStyle="1" w:styleId="52210">
    <w:name w:val="Нет списка5221"/>
    <w:next w:val="a8"/>
    <w:uiPriority w:val="99"/>
    <w:semiHidden/>
    <w:unhideWhenUsed/>
    <w:rsid w:val="0018489B"/>
  </w:style>
  <w:style w:type="numbering" w:customStyle="1" w:styleId="6221">
    <w:name w:val="Нет списка6221"/>
    <w:next w:val="a8"/>
    <w:uiPriority w:val="99"/>
    <w:semiHidden/>
    <w:unhideWhenUsed/>
    <w:rsid w:val="0018489B"/>
  </w:style>
  <w:style w:type="numbering" w:customStyle="1" w:styleId="721111">
    <w:name w:val="Нет списка721111"/>
    <w:next w:val="a8"/>
    <w:uiPriority w:val="99"/>
    <w:semiHidden/>
    <w:unhideWhenUsed/>
    <w:rsid w:val="0018489B"/>
  </w:style>
  <w:style w:type="numbering" w:customStyle="1" w:styleId="10210">
    <w:name w:val="Нет списка1021"/>
    <w:next w:val="a8"/>
    <w:uiPriority w:val="99"/>
    <w:semiHidden/>
    <w:unhideWhenUsed/>
    <w:rsid w:val="0018489B"/>
  </w:style>
  <w:style w:type="numbering" w:customStyle="1" w:styleId="14212">
    <w:name w:val="Нет списка1421"/>
    <w:next w:val="a8"/>
    <w:uiPriority w:val="99"/>
    <w:semiHidden/>
    <w:unhideWhenUsed/>
    <w:rsid w:val="0018489B"/>
  </w:style>
  <w:style w:type="numbering" w:customStyle="1" w:styleId="24210">
    <w:name w:val="Нет списка2421"/>
    <w:next w:val="a8"/>
    <w:uiPriority w:val="99"/>
    <w:semiHidden/>
    <w:unhideWhenUsed/>
    <w:rsid w:val="0018489B"/>
  </w:style>
  <w:style w:type="numbering" w:customStyle="1" w:styleId="3321">
    <w:name w:val="Нет списка3321"/>
    <w:next w:val="a8"/>
    <w:uiPriority w:val="99"/>
    <w:semiHidden/>
    <w:unhideWhenUsed/>
    <w:rsid w:val="0018489B"/>
  </w:style>
  <w:style w:type="numbering" w:customStyle="1" w:styleId="4321">
    <w:name w:val="Нет списка4321"/>
    <w:next w:val="a8"/>
    <w:uiPriority w:val="99"/>
    <w:semiHidden/>
    <w:unhideWhenUsed/>
    <w:rsid w:val="0018489B"/>
  </w:style>
  <w:style w:type="numbering" w:customStyle="1" w:styleId="5321">
    <w:name w:val="Нет списка5321"/>
    <w:next w:val="a8"/>
    <w:uiPriority w:val="99"/>
    <w:semiHidden/>
    <w:unhideWhenUsed/>
    <w:rsid w:val="0018489B"/>
  </w:style>
  <w:style w:type="numbering" w:customStyle="1" w:styleId="631111">
    <w:name w:val="Нет списка631111"/>
    <w:next w:val="a8"/>
    <w:uiPriority w:val="99"/>
    <w:semiHidden/>
    <w:unhideWhenUsed/>
    <w:rsid w:val="0018489B"/>
  </w:style>
  <w:style w:type="numbering" w:customStyle="1" w:styleId="731111">
    <w:name w:val="Нет списка731111"/>
    <w:next w:val="a8"/>
    <w:uiPriority w:val="99"/>
    <w:semiHidden/>
    <w:unhideWhenUsed/>
    <w:rsid w:val="0018489B"/>
  </w:style>
  <w:style w:type="numbering" w:customStyle="1" w:styleId="15211">
    <w:name w:val="Заглавие 15211"/>
    <w:basedOn w:val="a8"/>
    <w:uiPriority w:val="99"/>
    <w:rsid w:val="0018489B"/>
  </w:style>
  <w:style w:type="numbering" w:customStyle="1" w:styleId="661">
    <w:name w:val="Нет списка661"/>
    <w:next w:val="a8"/>
    <w:uiPriority w:val="99"/>
    <w:semiHidden/>
    <w:unhideWhenUsed/>
    <w:rsid w:val="0018489B"/>
  </w:style>
  <w:style w:type="numbering" w:customStyle="1" w:styleId="11111121">
    <w:name w:val="1 / 1.1 / 1.1.121"/>
    <w:rsid w:val="0018489B"/>
    <w:pPr>
      <w:numPr>
        <w:numId w:val="27"/>
      </w:numPr>
    </w:pPr>
  </w:style>
  <w:style w:type="numbering" w:customStyle="1" w:styleId="11111115111">
    <w:name w:val="1 / 1.1 / 1.1.115111"/>
    <w:rsid w:val="0018489B"/>
    <w:pPr>
      <w:numPr>
        <w:numId w:val="28"/>
      </w:numPr>
    </w:pPr>
  </w:style>
  <w:style w:type="numbering" w:customStyle="1" w:styleId="2420211">
    <w:name w:val="Статья / Раздел2420211"/>
    <w:rsid w:val="0018489B"/>
  </w:style>
  <w:style w:type="numbering" w:customStyle="1" w:styleId="11111114211">
    <w:name w:val="1 / 1.1 / 1.1.114211"/>
    <w:rsid w:val="0018489B"/>
  </w:style>
  <w:style w:type="numbering" w:customStyle="1" w:styleId="242022">
    <w:name w:val="Статья / Раздел242022"/>
    <w:rsid w:val="0018489B"/>
  </w:style>
  <w:style w:type="numbering" w:customStyle="1" w:styleId="671">
    <w:name w:val="Нет списка671"/>
    <w:next w:val="a8"/>
    <w:uiPriority w:val="99"/>
    <w:semiHidden/>
    <w:unhideWhenUsed/>
    <w:rsid w:val="0018489B"/>
  </w:style>
  <w:style w:type="numbering" w:customStyle="1" w:styleId="14213">
    <w:name w:val="Стиль1421"/>
    <w:uiPriority w:val="99"/>
    <w:rsid w:val="0018489B"/>
  </w:style>
  <w:style w:type="numbering" w:customStyle="1" w:styleId="13613">
    <w:name w:val="Нет списка1361"/>
    <w:next w:val="a8"/>
    <w:uiPriority w:val="99"/>
    <w:semiHidden/>
    <w:unhideWhenUsed/>
    <w:rsid w:val="0018489B"/>
  </w:style>
  <w:style w:type="numbering" w:customStyle="1" w:styleId="113213">
    <w:name w:val="Раздел 1.1321"/>
    <w:uiPriority w:val="99"/>
    <w:rsid w:val="0018489B"/>
  </w:style>
  <w:style w:type="numbering" w:customStyle="1" w:styleId="113311">
    <w:name w:val="Стиль11331"/>
    <w:uiPriority w:val="99"/>
    <w:rsid w:val="0018489B"/>
  </w:style>
  <w:style w:type="numbering" w:customStyle="1" w:styleId="14214">
    <w:name w:val="Раздел 1.421"/>
    <w:uiPriority w:val="99"/>
    <w:rsid w:val="0018489B"/>
  </w:style>
  <w:style w:type="numbering" w:customStyle="1" w:styleId="1531">
    <w:name w:val="Заглавие 1531"/>
    <w:uiPriority w:val="99"/>
    <w:rsid w:val="0018489B"/>
  </w:style>
  <w:style w:type="numbering" w:customStyle="1" w:styleId="2351">
    <w:name w:val="Нет списка2351"/>
    <w:next w:val="a8"/>
    <w:uiPriority w:val="99"/>
    <w:semiHidden/>
    <w:unhideWhenUsed/>
    <w:rsid w:val="0018489B"/>
  </w:style>
  <w:style w:type="numbering" w:customStyle="1" w:styleId="11341">
    <w:name w:val="Нет списка11341"/>
    <w:next w:val="a8"/>
    <w:uiPriority w:val="99"/>
    <w:semiHidden/>
    <w:unhideWhenUsed/>
    <w:rsid w:val="0018489B"/>
  </w:style>
  <w:style w:type="numbering" w:customStyle="1" w:styleId="12142">
    <w:name w:val="Стиль1214"/>
    <w:uiPriority w:val="99"/>
    <w:rsid w:val="0018489B"/>
  </w:style>
  <w:style w:type="numbering" w:customStyle="1" w:styleId="113312">
    <w:name w:val="Заглавие 11331"/>
    <w:basedOn w:val="a8"/>
    <w:uiPriority w:val="99"/>
    <w:rsid w:val="0018489B"/>
  </w:style>
  <w:style w:type="numbering" w:customStyle="1" w:styleId="12143">
    <w:name w:val="Раздел 1.214"/>
    <w:uiPriority w:val="99"/>
    <w:rsid w:val="0018489B"/>
  </w:style>
  <w:style w:type="numbering" w:customStyle="1" w:styleId="111140">
    <w:name w:val="Нет списка11114"/>
    <w:next w:val="a8"/>
    <w:uiPriority w:val="99"/>
    <w:semiHidden/>
    <w:unhideWhenUsed/>
    <w:rsid w:val="0018489B"/>
  </w:style>
  <w:style w:type="numbering" w:customStyle="1" w:styleId="21141">
    <w:name w:val="Нет списка21141"/>
    <w:next w:val="a8"/>
    <w:uiPriority w:val="99"/>
    <w:semiHidden/>
    <w:unhideWhenUsed/>
    <w:rsid w:val="0018489B"/>
  </w:style>
  <w:style w:type="numbering" w:customStyle="1" w:styleId="111141">
    <w:name w:val="Заглавие 11114"/>
    <w:basedOn w:val="a8"/>
    <w:uiPriority w:val="99"/>
    <w:rsid w:val="0018489B"/>
  </w:style>
  <w:style w:type="numbering" w:customStyle="1" w:styleId="3261">
    <w:name w:val="Нет списка3261"/>
    <w:next w:val="a8"/>
    <w:uiPriority w:val="99"/>
    <w:semiHidden/>
    <w:unhideWhenUsed/>
    <w:rsid w:val="0018489B"/>
  </w:style>
  <w:style w:type="numbering" w:customStyle="1" w:styleId="122311">
    <w:name w:val="Заглавие 12231"/>
    <w:basedOn w:val="a8"/>
    <w:uiPriority w:val="99"/>
    <w:rsid w:val="0018489B"/>
  </w:style>
  <w:style w:type="numbering" w:customStyle="1" w:styleId="111142">
    <w:name w:val="Раздел 1.1114"/>
    <w:uiPriority w:val="99"/>
    <w:rsid w:val="0018489B"/>
  </w:style>
  <w:style w:type="numbering" w:customStyle="1" w:styleId="111143">
    <w:name w:val="Стиль11114"/>
    <w:uiPriority w:val="99"/>
    <w:rsid w:val="0018489B"/>
  </w:style>
  <w:style w:type="numbering" w:customStyle="1" w:styleId="13231">
    <w:name w:val="Заглавие 13231"/>
    <w:basedOn w:val="a8"/>
    <w:uiPriority w:val="99"/>
    <w:rsid w:val="0018489B"/>
  </w:style>
  <w:style w:type="numbering" w:customStyle="1" w:styleId="4161">
    <w:name w:val="Нет списка4161"/>
    <w:next w:val="a8"/>
    <w:uiPriority w:val="99"/>
    <w:semiHidden/>
    <w:unhideWhenUsed/>
    <w:rsid w:val="0018489B"/>
  </w:style>
  <w:style w:type="numbering" w:customStyle="1" w:styleId="121412">
    <w:name w:val="Нет списка12141"/>
    <w:next w:val="a8"/>
    <w:uiPriority w:val="99"/>
    <w:semiHidden/>
    <w:unhideWhenUsed/>
    <w:rsid w:val="0018489B"/>
  </w:style>
  <w:style w:type="numbering" w:customStyle="1" w:styleId="131312">
    <w:name w:val="Стиль13131"/>
    <w:uiPriority w:val="99"/>
    <w:rsid w:val="0018489B"/>
  </w:style>
  <w:style w:type="numbering" w:customStyle="1" w:styleId="14131">
    <w:name w:val="Заглавие 14131"/>
    <w:basedOn w:val="a8"/>
    <w:uiPriority w:val="99"/>
    <w:rsid w:val="0018489B"/>
  </w:style>
  <w:style w:type="numbering" w:customStyle="1" w:styleId="131313">
    <w:name w:val="Раздел 1.3131"/>
    <w:uiPriority w:val="99"/>
    <w:rsid w:val="0018489B"/>
  </w:style>
  <w:style w:type="numbering" w:customStyle="1" w:styleId="1121310">
    <w:name w:val="Нет списка112131"/>
    <w:next w:val="a8"/>
    <w:uiPriority w:val="99"/>
    <w:semiHidden/>
    <w:unhideWhenUsed/>
    <w:rsid w:val="0018489B"/>
  </w:style>
  <w:style w:type="numbering" w:customStyle="1" w:styleId="22141">
    <w:name w:val="Нет списка22141"/>
    <w:next w:val="a8"/>
    <w:uiPriority w:val="99"/>
    <w:semiHidden/>
    <w:unhideWhenUsed/>
    <w:rsid w:val="0018489B"/>
  </w:style>
  <w:style w:type="numbering" w:customStyle="1" w:styleId="1121311">
    <w:name w:val="Заглавие 112131"/>
    <w:basedOn w:val="a8"/>
    <w:uiPriority w:val="99"/>
    <w:rsid w:val="0018489B"/>
  </w:style>
  <w:style w:type="numbering" w:customStyle="1" w:styleId="31141">
    <w:name w:val="Нет списка31141"/>
    <w:next w:val="a8"/>
    <w:uiPriority w:val="99"/>
    <w:semiHidden/>
    <w:unhideWhenUsed/>
    <w:rsid w:val="0018489B"/>
  </w:style>
  <w:style w:type="numbering" w:customStyle="1" w:styleId="121131">
    <w:name w:val="Заглавие 121131"/>
    <w:basedOn w:val="a8"/>
    <w:uiPriority w:val="99"/>
    <w:rsid w:val="0018489B"/>
  </w:style>
  <w:style w:type="numbering" w:customStyle="1" w:styleId="1121312">
    <w:name w:val="Раздел 1.12131"/>
    <w:uiPriority w:val="99"/>
    <w:rsid w:val="0018489B"/>
  </w:style>
  <w:style w:type="numbering" w:customStyle="1" w:styleId="1121313">
    <w:name w:val="Стиль112131"/>
    <w:uiPriority w:val="99"/>
    <w:rsid w:val="0018489B"/>
  </w:style>
  <w:style w:type="numbering" w:customStyle="1" w:styleId="131131">
    <w:name w:val="Заглавие 131131"/>
    <w:basedOn w:val="a8"/>
    <w:uiPriority w:val="99"/>
    <w:rsid w:val="0018489B"/>
  </w:style>
  <w:style w:type="numbering" w:customStyle="1" w:styleId="5161">
    <w:name w:val="Нет списка5161"/>
    <w:next w:val="a8"/>
    <w:uiPriority w:val="99"/>
    <w:semiHidden/>
    <w:unhideWhenUsed/>
    <w:rsid w:val="0018489B"/>
  </w:style>
  <w:style w:type="numbering" w:customStyle="1" w:styleId="681">
    <w:name w:val="Нет списка681"/>
    <w:next w:val="a8"/>
    <w:uiPriority w:val="99"/>
    <w:semiHidden/>
    <w:unhideWhenUsed/>
    <w:rsid w:val="0018489B"/>
  </w:style>
  <w:style w:type="numbering" w:customStyle="1" w:styleId="1432">
    <w:name w:val="Стиль143"/>
    <w:uiPriority w:val="99"/>
    <w:rsid w:val="0018489B"/>
  </w:style>
  <w:style w:type="numbering" w:customStyle="1" w:styleId="13713">
    <w:name w:val="Нет списка1371"/>
    <w:next w:val="a8"/>
    <w:uiPriority w:val="99"/>
    <w:semiHidden/>
    <w:unhideWhenUsed/>
    <w:rsid w:val="0018489B"/>
  </w:style>
  <w:style w:type="numbering" w:customStyle="1" w:styleId="11342">
    <w:name w:val="Стиль1134"/>
    <w:uiPriority w:val="99"/>
    <w:rsid w:val="0018489B"/>
  </w:style>
  <w:style w:type="numbering" w:customStyle="1" w:styleId="11351">
    <w:name w:val="Нет списка11351"/>
    <w:next w:val="a8"/>
    <w:uiPriority w:val="99"/>
    <w:semiHidden/>
    <w:unhideWhenUsed/>
    <w:rsid w:val="0018489B"/>
  </w:style>
  <w:style w:type="numbering" w:customStyle="1" w:styleId="11333">
    <w:name w:val="Раздел 1.133"/>
    <w:uiPriority w:val="99"/>
    <w:rsid w:val="0018489B"/>
  </w:style>
  <w:style w:type="numbering" w:customStyle="1" w:styleId="11115">
    <w:name w:val="Стиль11115"/>
    <w:uiPriority w:val="99"/>
    <w:rsid w:val="0018489B"/>
  </w:style>
  <w:style w:type="numbering" w:customStyle="1" w:styleId="1433">
    <w:name w:val="Раздел 1.43"/>
    <w:uiPriority w:val="99"/>
    <w:rsid w:val="0018489B"/>
  </w:style>
  <w:style w:type="numbering" w:customStyle="1" w:styleId="1541">
    <w:name w:val="Заглавие 1541"/>
    <w:uiPriority w:val="99"/>
    <w:rsid w:val="0018489B"/>
  </w:style>
  <w:style w:type="numbering" w:customStyle="1" w:styleId="2361">
    <w:name w:val="Нет списка2361"/>
    <w:next w:val="a8"/>
    <w:uiPriority w:val="99"/>
    <w:semiHidden/>
    <w:unhideWhenUsed/>
    <w:rsid w:val="0018489B"/>
  </w:style>
  <w:style w:type="numbering" w:customStyle="1" w:styleId="111150">
    <w:name w:val="Нет списка11115"/>
    <w:next w:val="a8"/>
    <w:uiPriority w:val="99"/>
    <w:semiHidden/>
    <w:unhideWhenUsed/>
    <w:rsid w:val="0018489B"/>
  </w:style>
  <w:style w:type="numbering" w:customStyle="1" w:styleId="12152">
    <w:name w:val="Стиль1215"/>
    <w:uiPriority w:val="99"/>
    <w:rsid w:val="0018489B"/>
  </w:style>
  <w:style w:type="numbering" w:customStyle="1" w:styleId="11343">
    <w:name w:val="Заглавие 1134"/>
    <w:basedOn w:val="a8"/>
    <w:uiPriority w:val="99"/>
    <w:rsid w:val="0018489B"/>
  </w:style>
  <w:style w:type="numbering" w:customStyle="1" w:styleId="12153">
    <w:name w:val="Раздел 1.215"/>
    <w:uiPriority w:val="99"/>
    <w:rsid w:val="0018489B"/>
  </w:style>
  <w:style w:type="numbering" w:customStyle="1" w:styleId="11111210">
    <w:name w:val="Нет списка1111121"/>
    <w:next w:val="a8"/>
    <w:uiPriority w:val="99"/>
    <w:semiHidden/>
    <w:unhideWhenUsed/>
    <w:rsid w:val="0018489B"/>
  </w:style>
  <w:style w:type="numbering" w:customStyle="1" w:styleId="21151">
    <w:name w:val="Нет списка21151"/>
    <w:next w:val="a8"/>
    <w:uiPriority w:val="99"/>
    <w:semiHidden/>
    <w:unhideWhenUsed/>
    <w:rsid w:val="0018489B"/>
  </w:style>
  <w:style w:type="numbering" w:customStyle="1" w:styleId="111151">
    <w:name w:val="Заглавие 11115"/>
    <w:basedOn w:val="a8"/>
    <w:uiPriority w:val="99"/>
    <w:rsid w:val="0018489B"/>
  </w:style>
  <w:style w:type="numbering" w:customStyle="1" w:styleId="3271">
    <w:name w:val="Нет списка3271"/>
    <w:next w:val="a8"/>
    <w:uiPriority w:val="99"/>
    <w:semiHidden/>
    <w:unhideWhenUsed/>
    <w:rsid w:val="0018489B"/>
  </w:style>
  <w:style w:type="numbering" w:customStyle="1" w:styleId="12240">
    <w:name w:val="Заглавие 1224"/>
    <w:basedOn w:val="a8"/>
    <w:uiPriority w:val="99"/>
    <w:rsid w:val="0018489B"/>
  </w:style>
  <w:style w:type="numbering" w:customStyle="1" w:styleId="111152">
    <w:name w:val="Раздел 1.1115"/>
    <w:uiPriority w:val="99"/>
    <w:rsid w:val="0018489B"/>
  </w:style>
  <w:style w:type="numbering" w:customStyle="1" w:styleId="11111211">
    <w:name w:val="Стиль1111121"/>
    <w:uiPriority w:val="99"/>
    <w:rsid w:val="0018489B"/>
  </w:style>
  <w:style w:type="numbering" w:customStyle="1" w:styleId="13240">
    <w:name w:val="Заглавие 1324"/>
    <w:basedOn w:val="a8"/>
    <w:uiPriority w:val="99"/>
    <w:rsid w:val="0018489B"/>
  </w:style>
  <w:style w:type="numbering" w:customStyle="1" w:styleId="4171">
    <w:name w:val="Нет списка4171"/>
    <w:next w:val="a8"/>
    <w:uiPriority w:val="99"/>
    <w:semiHidden/>
    <w:unhideWhenUsed/>
    <w:rsid w:val="0018489B"/>
  </w:style>
  <w:style w:type="numbering" w:customStyle="1" w:styleId="121512">
    <w:name w:val="Нет списка12151"/>
    <w:next w:val="a8"/>
    <w:uiPriority w:val="99"/>
    <w:semiHidden/>
    <w:unhideWhenUsed/>
    <w:rsid w:val="0018489B"/>
  </w:style>
  <w:style w:type="numbering" w:customStyle="1" w:styleId="13142">
    <w:name w:val="Стиль1314"/>
    <w:uiPriority w:val="99"/>
    <w:rsid w:val="0018489B"/>
  </w:style>
  <w:style w:type="numbering" w:customStyle="1" w:styleId="14140">
    <w:name w:val="Заглавие 1414"/>
    <w:basedOn w:val="a8"/>
    <w:uiPriority w:val="99"/>
    <w:rsid w:val="0018489B"/>
  </w:style>
  <w:style w:type="numbering" w:customStyle="1" w:styleId="13143">
    <w:name w:val="Раздел 1.314"/>
    <w:uiPriority w:val="99"/>
    <w:rsid w:val="0018489B"/>
  </w:style>
  <w:style w:type="numbering" w:customStyle="1" w:styleId="112140">
    <w:name w:val="Нет списка11214"/>
    <w:next w:val="a8"/>
    <w:uiPriority w:val="99"/>
    <w:semiHidden/>
    <w:unhideWhenUsed/>
    <w:rsid w:val="0018489B"/>
  </w:style>
  <w:style w:type="numbering" w:customStyle="1" w:styleId="22151">
    <w:name w:val="Нет списка22151"/>
    <w:next w:val="a8"/>
    <w:uiPriority w:val="99"/>
    <w:semiHidden/>
    <w:unhideWhenUsed/>
    <w:rsid w:val="0018489B"/>
  </w:style>
  <w:style w:type="numbering" w:customStyle="1" w:styleId="112141">
    <w:name w:val="Заглавие 11214"/>
    <w:basedOn w:val="a8"/>
    <w:uiPriority w:val="99"/>
    <w:rsid w:val="0018489B"/>
  </w:style>
  <w:style w:type="numbering" w:customStyle="1" w:styleId="31151">
    <w:name w:val="Нет списка31151"/>
    <w:next w:val="a8"/>
    <w:uiPriority w:val="99"/>
    <w:semiHidden/>
    <w:unhideWhenUsed/>
    <w:rsid w:val="0018489B"/>
  </w:style>
  <w:style w:type="numbering" w:customStyle="1" w:styleId="121140">
    <w:name w:val="Заглавие 12114"/>
    <w:basedOn w:val="a8"/>
    <w:uiPriority w:val="99"/>
    <w:rsid w:val="0018489B"/>
  </w:style>
  <w:style w:type="numbering" w:customStyle="1" w:styleId="112142">
    <w:name w:val="Раздел 1.1214"/>
    <w:uiPriority w:val="99"/>
    <w:rsid w:val="0018489B"/>
  </w:style>
  <w:style w:type="numbering" w:customStyle="1" w:styleId="112143">
    <w:name w:val="Стиль11214"/>
    <w:uiPriority w:val="99"/>
    <w:rsid w:val="0018489B"/>
  </w:style>
  <w:style w:type="numbering" w:customStyle="1" w:styleId="131140">
    <w:name w:val="Заглавие 13114"/>
    <w:basedOn w:val="a8"/>
    <w:uiPriority w:val="99"/>
    <w:rsid w:val="0018489B"/>
  </w:style>
  <w:style w:type="numbering" w:customStyle="1" w:styleId="5171">
    <w:name w:val="Нет списка5171"/>
    <w:next w:val="a8"/>
    <w:uiPriority w:val="99"/>
    <w:semiHidden/>
    <w:unhideWhenUsed/>
    <w:rsid w:val="0018489B"/>
  </w:style>
  <w:style w:type="numbering" w:customStyle="1" w:styleId="61311">
    <w:name w:val="Нет списка6131"/>
    <w:next w:val="a8"/>
    <w:uiPriority w:val="99"/>
    <w:semiHidden/>
    <w:unhideWhenUsed/>
    <w:rsid w:val="0018489B"/>
  </w:style>
  <w:style w:type="numbering" w:customStyle="1" w:styleId="14122">
    <w:name w:val="Стиль1412"/>
    <w:uiPriority w:val="99"/>
    <w:rsid w:val="0018489B"/>
  </w:style>
  <w:style w:type="numbering" w:customStyle="1" w:styleId="13124">
    <w:name w:val="Нет списка1312"/>
    <w:next w:val="a8"/>
    <w:uiPriority w:val="99"/>
    <w:semiHidden/>
    <w:unhideWhenUsed/>
    <w:rsid w:val="0018489B"/>
  </w:style>
  <w:style w:type="numbering" w:customStyle="1" w:styleId="113120">
    <w:name w:val="Раздел 1.1312"/>
    <w:uiPriority w:val="99"/>
    <w:rsid w:val="0018489B"/>
  </w:style>
  <w:style w:type="numbering" w:customStyle="1" w:styleId="113121">
    <w:name w:val="Стиль11312"/>
    <w:uiPriority w:val="99"/>
    <w:rsid w:val="0018489B"/>
  </w:style>
  <w:style w:type="numbering" w:customStyle="1" w:styleId="14123">
    <w:name w:val="Раздел 1.412"/>
    <w:uiPriority w:val="99"/>
    <w:rsid w:val="0018489B"/>
  </w:style>
  <w:style w:type="numbering" w:customStyle="1" w:styleId="15120">
    <w:name w:val="Заглавие 1512"/>
    <w:uiPriority w:val="99"/>
    <w:rsid w:val="0018489B"/>
  </w:style>
  <w:style w:type="numbering" w:customStyle="1" w:styleId="23120">
    <w:name w:val="Нет списка2312"/>
    <w:next w:val="a8"/>
    <w:uiPriority w:val="99"/>
    <w:semiHidden/>
    <w:unhideWhenUsed/>
    <w:rsid w:val="0018489B"/>
  </w:style>
  <w:style w:type="numbering" w:customStyle="1" w:styleId="113122">
    <w:name w:val="Нет списка11312"/>
    <w:next w:val="a8"/>
    <w:uiPriority w:val="99"/>
    <w:semiHidden/>
    <w:unhideWhenUsed/>
    <w:rsid w:val="0018489B"/>
  </w:style>
  <w:style w:type="numbering" w:customStyle="1" w:styleId="1211211">
    <w:name w:val="Стиль121121"/>
    <w:uiPriority w:val="99"/>
    <w:rsid w:val="0018489B"/>
  </w:style>
  <w:style w:type="numbering" w:customStyle="1" w:styleId="113123">
    <w:name w:val="Заглавие 11312"/>
    <w:basedOn w:val="a8"/>
    <w:uiPriority w:val="99"/>
    <w:rsid w:val="0018489B"/>
  </w:style>
  <w:style w:type="numbering" w:customStyle="1" w:styleId="1211212">
    <w:name w:val="Раздел 1.21121"/>
    <w:uiPriority w:val="99"/>
    <w:rsid w:val="0018489B"/>
  </w:style>
  <w:style w:type="numbering" w:customStyle="1" w:styleId="111220">
    <w:name w:val="Нет списка11122"/>
    <w:next w:val="a8"/>
    <w:uiPriority w:val="99"/>
    <w:semiHidden/>
    <w:unhideWhenUsed/>
    <w:rsid w:val="0018489B"/>
  </w:style>
  <w:style w:type="numbering" w:customStyle="1" w:styleId="211121">
    <w:name w:val="Нет списка211121"/>
    <w:next w:val="a8"/>
    <w:uiPriority w:val="99"/>
    <w:semiHidden/>
    <w:unhideWhenUsed/>
    <w:rsid w:val="0018489B"/>
  </w:style>
  <w:style w:type="numbering" w:customStyle="1" w:styleId="11111212">
    <w:name w:val="Заглавие 1111121"/>
    <w:basedOn w:val="a8"/>
    <w:uiPriority w:val="99"/>
    <w:rsid w:val="0018489B"/>
  </w:style>
  <w:style w:type="numbering" w:customStyle="1" w:styleId="32120">
    <w:name w:val="Нет списка3212"/>
    <w:next w:val="a8"/>
    <w:uiPriority w:val="99"/>
    <w:semiHidden/>
    <w:unhideWhenUsed/>
    <w:rsid w:val="0018489B"/>
  </w:style>
  <w:style w:type="numbering" w:customStyle="1" w:styleId="122120">
    <w:name w:val="Заглавие 12212"/>
    <w:basedOn w:val="a8"/>
    <w:uiPriority w:val="99"/>
    <w:rsid w:val="0018489B"/>
  </w:style>
  <w:style w:type="numbering" w:customStyle="1" w:styleId="11111213">
    <w:name w:val="Раздел 1.111121"/>
    <w:uiPriority w:val="99"/>
    <w:rsid w:val="0018489B"/>
  </w:style>
  <w:style w:type="numbering" w:customStyle="1" w:styleId="111221">
    <w:name w:val="Стиль11122"/>
    <w:uiPriority w:val="99"/>
    <w:rsid w:val="0018489B"/>
  </w:style>
  <w:style w:type="numbering" w:customStyle="1" w:styleId="132120">
    <w:name w:val="Заглавие 13212"/>
    <w:basedOn w:val="a8"/>
    <w:uiPriority w:val="99"/>
    <w:rsid w:val="0018489B"/>
  </w:style>
  <w:style w:type="numbering" w:customStyle="1" w:styleId="41120">
    <w:name w:val="Нет списка4112"/>
    <w:next w:val="a8"/>
    <w:uiPriority w:val="99"/>
    <w:semiHidden/>
    <w:unhideWhenUsed/>
    <w:rsid w:val="0018489B"/>
  </w:style>
  <w:style w:type="numbering" w:customStyle="1" w:styleId="1211213">
    <w:name w:val="Нет списка121121"/>
    <w:next w:val="a8"/>
    <w:uiPriority w:val="99"/>
    <w:semiHidden/>
    <w:unhideWhenUsed/>
    <w:rsid w:val="0018489B"/>
  </w:style>
  <w:style w:type="numbering" w:customStyle="1" w:styleId="131122">
    <w:name w:val="Стиль13112"/>
    <w:uiPriority w:val="99"/>
    <w:rsid w:val="0018489B"/>
  </w:style>
  <w:style w:type="numbering" w:customStyle="1" w:styleId="141120">
    <w:name w:val="Заглавие 14112"/>
    <w:basedOn w:val="a8"/>
    <w:uiPriority w:val="99"/>
    <w:rsid w:val="0018489B"/>
  </w:style>
  <w:style w:type="numbering" w:customStyle="1" w:styleId="131123">
    <w:name w:val="Раздел 1.3112"/>
    <w:uiPriority w:val="99"/>
    <w:rsid w:val="0018489B"/>
  </w:style>
  <w:style w:type="numbering" w:customStyle="1" w:styleId="1121120">
    <w:name w:val="Нет списка112112"/>
    <w:next w:val="a8"/>
    <w:uiPriority w:val="99"/>
    <w:semiHidden/>
    <w:unhideWhenUsed/>
    <w:rsid w:val="0018489B"/>
  </w:style>
  <w:style w:type="numbering" w:customStyle="1" w:styleId="22112">
    <w:name w:val="Нет списка22112"/>
    <w:next w:val="a8"/>
    <w:uiPriority w:val="99"/>
    <w:semiHidden/>
    <w:unhideWhenUsed/>
    <w:rsid w:val="0018489B"/>
  </w:style>
  <w:style w:type="numbering" w:customStyle="1" w:styleId="1121121">
    <w:name w:val="Заглавие 112112"/>
    <w:basedOn w:val="a8"/>
    <w:uiPriority w:val="99"/>
    <w:rsid w:val="0018489B"/>
  </w:style>
  <w:style w:type="numbering" w:customStyle="1" w:styleId="31112">
    <w:name w:val="Нет списка31112"/>
    <w:next w:val="a8"/>
    <w:uiPriority w:val="99"/>
    <w:semiHidden/>
    <w:unhideWhenUsed/>
    <w:rsid w:val="0018489B"/>
  </w:style>
  <w:style w:type="numbering" w:customStyle="1" w:styleId="1211120">
    <w:name w:val="Заглавие 121112"/>
    <w:basedOn w:val="a8"/>
    <w:uiPriority w:val="99"/>
    <w:rsid w:val="0018489B"/>
  </w:style>
  <w:style w:type="numbering" w:customStyle="1" w:styleId="1121122">
    <w:name w:val="Раздел 1.12112"/>
    <w:uiPriority w:val="99"/>
    <w:rsid w:val="0018489B"/>
  </w:style>
  <w:style w:type="numbering" w:customStyle="1" w:styleId="1121123">
    <w:name w:val="Стиль112112"/>
    <w:uiPriority w:val="99"/>
    <w:rsid w:val="0018489B"/>
  </w:style>
  <w:style w:type="numbering" w:customStyle="1" w:styleId="1311120">
    <w:name w:val="Заглавие 131112"/>
    <w:basedOn w:val="a8"/>
    <w:uiPriority w:val="99"/>
    <w:rsid w:val="0018489B"/>
  </w:style>
  <w:style w:type="numbering" w:customStyle="1" w:styleId="51120">
    <w:name w:val="Нет списка5112"/>
    <w:next w:val="a8"/>
    <w:uiPriority w:val="99"/>
    <w:semiHidden/>
    <w:unhideWhenUsed/>
    <w:rsid w:val="0018489B"/>
  </w:style>
  <w:style w:type="numbering" w:customStyle="1" w:styleId="7510">
    <w:name w:val="Нет списка751"/>
    <w:next w:val="a8"/>
    <w:uiPriority w:val="99"/>
    <w:semiHidden/>
    <w:unhideWhenUsed/>
    <w:rsid w:val="0018489B"/>
  </w:style>
  <w:style w:type="numbering" w:customStyle="1" w:styleId="1522">
    <w:name w:val="Стиль152"/>
    <w:uiPriority w:val="99"/>
    <w:rsid w:val="0018489B"/>
  </w:style>
  <w:style w:type="numbering" w:customStyle="1" w:styleId="14312">
    <w:name w:val="Нет списка1431"/>
    <w:next w:val="a8"/>
    <w:uiPriority w:val="99"/>
    <w:semiHidden/>
    <w:unhideWhenUsed/>
    <w:rsid w:val="0018489B"/>
  </w:style>
  <w:style w:type="numbering" w:customStyle="1" w:styleId="11421">
    <w:name w:val="Раздел 1.142"/>
    <w:uiPriority w:val="99"/>
    <w:rsid w:val="0018489B"/>
  </w:style>
  <w:style w:type="numbering" w:customStyle="1" w:styleId="11422">
    <w:name w:val="Стиль1142"/>
    <w:uiPriority w:val="99"/>
    <w:rsid w:val="0018489B"/>
  </w:style>
  <w:style w:type="numbering" w:customStyle="1" w:styleId="1525">
    <w:name w:val="Раздел 1.52"/>
    <w:uiPriority w:val="99"/>
    <w:rsid w:val="0018489B"/>
  </w:style>
  <w:style w:type="numbering" w:customStyle="1" w:styleId="1620">
    <w:name w:val="Заглавие 162"/>
    <w:uiPriority w:val="99"/>
    <w:rsid w:val="0018489B"/>
  </w:style>
  <w:style w:type="numbering" w:customStyle="1" w:styleId="2431">
    <w:name w:val="Нет списка2431"/>
    <w:next w:val="a8"/>
    <w:uiPriority w:val="99"/>
    <w:semiHidden/>
    <w:unhideWhenUsed/>
    <w:rsid w:val="0018489B"/>
  </w:style>
  <w:style w:type="numbering" w:customStyle="1" w:styleId="11423">
    <w:name w:val="Нет списка1142"/>
    <w:next w:val="a8"/>
    <w:uiPriority w:val="99"/>
    <w:semiHidden/>
    <w:unhideWhenUsed/>
    <w:rsid w:val="0018489B"/>
  </w:style>
  <w:style w:type="numbering" w:customStyle="1" w:styleId="12222">
    <w:name w:val="Стиль1222"/>
    <w:uiPriority w:val="99"/>
    <w:rsid w:val="0018489B"/>
  </w:style>
  <w:style w:type="numbering" w:customStyle="1" w:styleId="11424">
    <w:name w:val="Заглавие 1142"/>
    <w:basedOn w:val="a8"/>
    <w:uiPriority w:val="99"/>
    <w:rsid w:val="0018489B"/>
  </w:style>
  <w:style w:type="numbering" w:customStyle="1" w:styleId="12223">
    <w:name w:val="Раздел 1.222"/>
    <w:uiPriority w:val="99"/>
    <w:rsid w:val="0018489B"/>
  </w:style>
  <w:style w:type="numbering" w:customStyle="1" w:styleId="111320">
    <w:name w:val="Нет списка11132"/>
    <w:next w:val="a8"/>
    <w:uiPriority w:val="99"/>
    <w:semiHidden/>
    <w:unhideWhenUsed/>
    <w:rsid w:val="0018489B"/>
  </w:style>
  <w:style w:type="numbering" w:customStyle="1" w:styleId="2122">
    <w:name w:val="Нет списка2122"/>
    <w:next w:val="a8"/>
    <w:uiPriority w:val="99"/>
    <w:semiHidden/>
    <w:unhideWhenUsed/>
    <w:rsid w:val="0018489B"/>
  </w:style>
  <w:style w:type="numbering" w:customStyle="1" w:styleId="111222">
    <w:name w:val="Заглавие 11122"/>
    <w:basedOn w:val="a8"/>
    <w:uiPriority w:val="99"/>
    <w:rsid w:val="0018489B"/>
  </w:style>
  <w:style w:type="numbering" w:customStyle="1" w:styleId="3331">
    <w:name w:val="Нет списка3331"/>
    <w:next w:val="a8"/>
    <w:uiPriority w:val="99"/>
    <w:semiHidden/>
    <w:unhideWhenUsed/>
    <w:rsid w:val="0018489B"/>
  </w:style>
  <w:style w:type="numbering" w:customStyle="1" w:styleId="12320">
    <w:name w:val="Заглавие 1232"/>
    <w:basedOn w:val="a8"/>
    <w:uiPriority w:val="99"/>
    <w:rsid w:val="0018489B"/>
  </w:style>
  <w:style w:type="numbering" w:customStyle="1" w:styleId="111223">
    <w:name w:val="Раздел 1.1122"/>
    <w:uiPriority w:val="99"/>
    <w:rsid w:val="0018489B"/>
  </w:style>
  <w:style w:type="numbering" w:customStyle="1" w:styleId="111321">
    <w:name w:val="Стиль11132"/>
    <w:uiPriority w:val="99"/>
    <w:rsid w:val="0018489B"/>
  </w:style>
  <w:style w:type="numbering" w:customStyle="1" w:styleId="13320">
    <w:name w:val="Заглавие 1332"/>
    <w:basedOn w:val="a8"/>
    <w:uiPriority w:val="99"/>
    <w:rsid w:val="0018489B"/>
  </w:style>
  <w:style w:type="numbering" w:customStyle="1" w:styleId="42311">
    <w:name w:val="Нет списка4231"/>
    <w:next w:val="a8"/>
    <w:uiPriority w:val="99"/>
    <w:semiHidden/>
    <w:unhideWhenUsed/>
    <w:rsid w:val="0018489B"/>
  </w:style>
  <w:style w:type="numbering" w:customStyle="1" w:styleId="12224">
    <w:name w:val="Нет списка1222"/>
    <w:next w:val="a8"/>
    <w:uiPriority w:val="99"/>
    <w:semiHidden/>
    <w:unhideWhenUsed/>
    <w:rsid w:val="0018489B"/>
  </w:style>
  <w:style w:type="numbering" w:customStyle="1" w:styleId="13222">
    <w:name w:val="Стиль1322"/>
    <w:uiPriority w:val="99"/>
    <w:rsid w:val="0018489B"/>
  </w:style>
  <w:style w:type="numbering" w:customStyle="1" w:styleId="14220">
    <w:name w:val="Заглавие 1422"/>
    <w:basedOn w:val="a8"/>
    <w:uiPriority w:val="99"/>
    <w:rsid w:val="0018489B"/>
  </w:style>
  <w:style w:type="numbering" w:customStyle="1" w:styleId="13223">
    <w:name w:val="Раздел 1.322"/>
    <w:uiPriority w:val="99"/>
    <w:rsid w:val="0018489B"/>
  </w:style>
  <w:style w:type="numbering" w:customStyle="1" w:styleId="112220">
    <w:name w:val="Нет списка11222"/>
    <w:next w:val="a8"/>
    <w:uiPriority w:val="99"/>
    <w:semiHidden/>
    <w:unhideWhenUsed/>
    <w:rsid w:val="0018489B"/>
  </w:style>
  <w:style w:type="numbering" w:customStyle="1" w:styleId="2222">
    <w:name w:val="Нет списка2222"/>
    <w:next w:val="a8"/>
    <w:uiPriority w:val="99"/>
    <w:semiHidden/>
    <w:unhideWhenUsed/>
    <w:rsid w:val="0018489B"/>
  </w:style>
  <w:style w:type="numbering" w:customStyle="1" w:styleId="112221">
    <w:name w:val="Заглавие 11222"/>
    <w:basedOn w:val="a8"/>
    <w:uiPriority w:val="99"/>
    <w:rsid w:val="0018489B"/>
  </w:style>
  <w:style w:type="numbering" w:customStyle="1" w:styleId="3122">
    <w:name w:val="Нет списка3122"/>
    <w:next w:val="a8"/>
    <w:uiPriority w:val="99"/>
    <w:semiHidden/>
    <w:unhideWhenUsed/>
    <w:rsid w:val="0018489B"/>
  </w:style>
  <w:style w:type="numbering" w:customStyle="1" w:styleId="121220">
    <w:name w:val="Заглавие 12122"/>
    <w:basedOn w:val="a8"/>
    <w:uiPriority w:val="99"/>
    <w:rsid w:val="0018489B"/>
  </w:style>
  <w:style w:type="numbering" w:customStyle="1" w:styleId="112222">
    <w:name w:val="Раздел 1.1222"/>
    <w:uiPriority w:val="99"/>
    <w:rsid w:val="0018489B"/>
  </w:style>
  <w:style w:type="numbering" w:customStyle="1" w:styleId="112223">
    <w:name w:val="Стиль11222"/>
    <w:uiPriority w:val="99"/>
    <w:rsid w:val="0018489B"/>
  </w:style>
  <w:style w:type="numbering" w:customStyle="1" w:styleId="131220">
    <w:name w:val="Заглавие 13122"/>
    <w:basedOn w:val="a8"/>
    <w:uiPriority w:val="99"/>
    <w:rsid w:val="0018489B"/>
  </w:style>
  <w:style w:type="numbering" w:customStyle="1" w:styleId="52310">
    <w:name w:val="Нет списка5231"/>
    <w:next w:val="a8"/>
    <w:uiPriority w:val="99"/>
    <w:semiHidden/>
    <w:unhideWhenUsed/>
    <w:rsid w:val="0018489B"/>
  </w:style>
  <w:style w:type="numbering" w:customStyle="1" w:styleId="8311">
    <w:name w:val="Нет списка831"/>
    <w:next w:val="a8"/>
    <w:uiPriority w:val="99"/>
    <w:semiHidden/>
    <w:unhideWhenUsed/>
    <w:rsid w:val="0018489B"/>
  </w:style>
  <w:style w:type="numbering" w:customStyle="1" w:styleId="1621">
    <w:name w:val="Стиль162"/>
    <w:uiPriority w:val="99"/>
    <w:rsid w:val="0018489B"/>
  </w:style>
  <w:style w:type="numbering" w:customStyle="1" w:styleId="1526">
    <w:name w:val="Нет списка152"/>
    <w:next w:val="a8"/>
    <w:uiPriority w:val="99"/>
    <w:semiHidden/>
    <w:unhideWhenUsed/>
    <w:rsid w:val="0018489B"/>
  </w:style>
  <w:style w:type="numbering" w:customStyle="1" w:styleId="11520">
    <w:name w:val="Раздел 1.152"/>
    <w:uiPriority w:val="99"/>
    <w:rsid w:val="0018489B"/>
  </w:style>
  <w:style w:type="numbering" w:customStyle="1" w:styleId="11521">
    <w:name w:val="Стиль1152"/>
    <w:uiPriority w:val="99"/>
    <w:rsid w:val="0018489B"/>
  </w:style>
  <w:style w:type="numbering" w:customStyle="1" w:styleId="1622">
    <w:name w:val="Раздел 1.62"/>
    <w:uiPriority w:val="99"/>
    <w:rsid w:val="0018489B"/>
  </w:style>
  <w:style w:type="numbering" w:customStyle="1" w:styleId="1720">
    <w:name w:val="Заглавие 172"/>
    <w:uiPriority w:val="99"/>
    <w:rsid w:val="0018489B"/>
  </w:style>
  <w:style w:type="numbering" w:customStyle="1" w:styleId="2520">
    <w:name w:val="Нет списка252"/>
    <w:next w:val="a8"/>
    <w:uiPriority w:val="99"/>
    <w:semiHidden/>
    <w:unhideWhenUsed/>
    <w:rsid w:val="0018489B"/>
  </w:style>
  <w:style w:type="numbering" w:customStyle="1" w:styleId="11522">
    <w:name w:val="Нет списка1152"/>
    <w:next w:val="a8"/>
    <w:uiPriority w:val="99"/>
    <w:semiHidden/>
    <w:unhideWhenUsed/>
    <w:rsid w:val="0018489B"/>
  </w:style>
  <w:style w:type="numbering" w:customStyle="1" w:styleId="12321">
    <w:name w:val="Стиль1232"/>
    <w:uiPriority w:val="99"/>
    <w:rsid w:val="0018489B"/>
  </w:style>
  <w:style w:type="numbering" w:customStyle="1" w:styleId="11523">
    <w:name w:val="Заглавие 1152"/>
    <w:basedOn w:val="a8"/>
    <w:uiPriority w:val="99"/>
    <w:rsid w:val="0018489B"/>
  </w:style>
  <w:style w:type="numbering" w:customStyle="1" w:styleId="12322">
    <w:name w:val="Раздел 1.232"/>
    <w:uiPriority w:val="99"/>
    <w:rsid w:val="0018489B"/>
  </w:style>
  <w:style w:type="numbering" w:customStyle="1" w:styleId="111420">
    <w:name w:val="Нет списка11142"/>
    <w:next w:val="a8"/>
    <w:uiPriority w:val="99"/>
    <w:semiHidden/>
    <w:unhideWhenUsed/>
    <w:rsid w:val="0018489B"/>
  </w:style>
  <w:style w:type="numbering" w:customStyle="1" w:styleId="2132">
    <w:name w:val="Нет списка2132"/>
    <w:next w:val="a8"/>
    <w:uiPriority w:val="99"/>
    <w:semiHidden/>
    <w:unhideWhenUsed/>
    <w:rsid w:val="0018489B"/>
  </w:style>
  <w:style w:type="numbering" w:customStyle="1" w:styleId="111322">
    <w:name w:val="Заглавие 11132"/>
    <w:basedOn w:val="a8"/>
    <w:uiPriority w:val="99"/>
    <w:rsid w:val="0018489B"/>
  </w:style>
  <w:style w:type="numbering" w:customStyle="1" w:styleId="3420">
    <w:name w:val="Нет списка342"/>
    <w:next w:val="a8"/>
    <w:uiPriority w:val="99"/>
    <w:semiHidden/>
    <w:unhideWhenUsed/>
    <w:rsid w:val="0018489B"/>
  </w:style>
  <w:style w:type="numbering" w:customStyle="1" w:styleId="12420">
    <w:name w:val="Заглавие 1242"/>
    <w:basedOn w:val="a8"/>
    <w:uiPriority w:val="99"/>
    <w:rsid w:val="0018489B"/>
  </w:style>
  <w:style w:type="numbering" w:customStyle="1" w:styleId="111323">
    <w:name w:val="Раздел 1.1132"/>
    <w:uiPriority w:val="99"/>
    <w:rsid w:val="0018489B"/>
  </w:style>
  <w:style w:type="numbering" w:customStyle="1" w:styleId="111421">
    <w:name w:val="Стиль11142"/>
    <w:uiPriority w:val="99"/>
    <w:rsid w:val="0018489B"/>
  </w:style>
  <w:style w:type="numbering" w:customStyle="1" w:styleId="13420">
    <w:name w:val="Заглавие 1342"/>
    <w:basedOn w:val="a8"/>
    <w:uiPriority w:val="99"/>
    <w:rsid w:val="0018489B"/>
  </w:style>
  <w:style w:type="numbering" w:customStyle="1" w:styleId="4331">
    <w:name w:val="Нет списка4331"/>
    <w:next w:val="a8"/>
    <w:uiPriority w:val="99"/>
    <w:semiHidden/>
    <w:unhideWhenUsed/>
    <w:rsid w:val="0018489B"/>
  </w:style>
  <w:style w:type="numbering" w:customStyle="1" w:styleId="12323">
    <w:name w:val="Нет списка1232"/>
    <w:next w:val="a8"/>
    <w:uiPriority w:val="99"/>
    <w:semiHidden/>
    <w:unhideWhenUsed/>
    <w:rsid w:val="0018489B"/>
  </w:style>
  <w:style w:type="numbering" w:customStyle="1" w:styleId="13321">
    <w:name w:val="Стиль1332"/>
    <w:uiPriority w:val="99"/>
    <w:rsid w:val="0018489B"/>
  </w:style>
  <w:style w:type="numbering" w:customStyle="1" w:styleId="14320">
    <w:name w:val="Заглавие 1432"/>
    <w:basedOn w:val="a8"/>
    <w:uiPriority w:val="99"/>
    <w:rsid w:val="0018489B"/>
  </w:style>
  <w:style w:type="numbering" w:customStyle="1" w:styleId="13322">
    <w:name w:val="Раздел 1.332"/>
    <w:uiPriority w:val="99"/>
    <w:rsid w:val="0018489B"/>
  </w:style>
  <w:style w:type="numbering" w:customStyle="1" w:styleId="112320">
    <w:name w:val="Нет списка11232"/>
    <w:next w:val="a8"/>
    <w:uiPriority w:val="99"/>
    <w:semiHidden/>
    <w:unhideWhenUsed/>
    <w:rsid w:val="0018489B"/>
  </w:style>
  <w:style w:type="numbering" w:customStyle="1" w:styleId="2232">
    <w:name w:val="Нет списка2232"/>
    <w:next w:val="a8"/>
    <w:uiPriority w:val="99"/>
    <w:semiHidden/>
    <w:unhideWhenUsed/>
    <w:rsid w:val="0018489B"/>
  </w:style>
  <w:style w:type="numbering" w:customStyle="1" w:styleId="112321">
    <w:name w:val="Заглавие 11232"/>
    <w:basedOn w:val="a8"/>
    <w:uiPriority w:val="99"/>
    <w:rsid w:val="0018489B"/>
  </w:style>
  <w:style w:type="numbering" w:customStyle="1" w:styleId="3132">
    <w:name w:val="Нет списка3132"/>
    <w:next w:val="a8"/>
    <w:uiPriority w:val="99"/>
    <w:semiHidden/>
    <w:unhideWhenUsed/>
    <w:rsid w:val="0018489B"/>
  </w:style>
  <w:style w:type="numbering" w:customStyle="1" w:styleId="121320">
    <w:name w:val="Заглавие 12132"/>
    <w:basedOn w:val="a8"/>
    <w:uiPriority w:val="99"/>
    <w:rsid w:val="0018489B"/>
  </w:style>
  <w:style w:type="numbering" w:customStyle="1" w:styleId="112322">
    <w:name w:val="Раздел 1.1232"/>
    <w:uiPriority w:val="99"/>
    <w:rsid w:val="0018489B"/>
  </w:style>
  <w:style w:type="numbering" w:customStyle="1" w:styleId="112323">
    <w:name w:val="Стиль11232"/>
    <w:uiPriority w:val="99"/>
    <w:rsid w:val="0018489B"/>
  </w:style>
  <w:style w:type="numbering" w:customStyle="1" w:styleId="131320">
    <w:name w:val="Заглавие 13132"/>
    <w:basedOn w:val="a8"/>
    <w:uiPriority w:val="99"/>
    <w:rsid w:val="0018489B"/>
  </w:style>
  <w:style w:type="numbering" w:customStyle="1" w:styleId="5331">
    <w:name w:val="Нет списка5331"/>
    <w:next w:val="a8"/>
    <w:uiPriority w:val="99"/>
    <w:semiHidden/>
    <w:unhideWhenUsed/>
    <w:rsid w:val="0018489B"/>
  </w:style>
  <w:style w:type="numbering" w:customStyle="1" w:styleId="931">
    <w:name w:val="Нет списка931"/>
    <w:next w:val="a8"/>
    <w:uiPriority w:val="99"/>
    <w:semiHidden/>
    <w:unhideWhenUsed/>
    <w:rsid w:val="0018489B"/>
  </w:style>
  <w:style w:type="numbering" w:customStyle="1" w:styleId="1721">
    <w:name w:val="Стиль172"/>
    <w:uiPriority w:val="99"/>
    <w:rsid w:val="0018489B"/>
  </w:style>
  <w:style w:type="numbering" w:customStyle="1" w:styleId="1623">
    <w:name w:val="Нет списка162"/>
    <w:next w:val="a8"/>
    <w:uiPriority w:val="99"/>
    <w:semiHidden/>
    <w:unhideWhenUsed/>
    <w:rsid w:val="0018489B"/>
  </w:style>
  <w:style w:type="numbering" w:customStyle="1" w:styleId="11620">
    <w:name w:val="Раздел 1.162"/>
    <w:uiPriority w:val="99"/>
    <w:rsid w:val="0018489B"/>
  </w:style>
  <w:style w:type="numbering" w:customStyle="1" w:styleId="11621">
    <w:name w:val="Стиль1162"/>
    <w:uiPriority w:val="99"/>
    <w:rsid w:val="0018489B"/>
  </w:style>
  <w:style w:type="numbering" w:customStyle="1" w:styleId="1722">
    <w:name w:val="Раздел 1.72"/>
    <w:uiPriority w:val="99"/>
    <w:rsid w:val="0018489B"/>
  </w:style>
  <w:style w:type="numbering" w:customStyle="1" w:styleId="1820">
    <w:name w:val="Заглавие 182"/>
    <w:uiPriority w:val="99"/>
    <w:rsid w:val="0018489B"/>
  </w:style>
  <w:style w:type="numbering" w:customStyle="1" w:styleId="2621">
    <w:name w:val="Нет списка262"/>
    <w:next w:val="a8"/>
    <w:uiPriority w:val="99"/>
    <w:semiHidden/>
    <w:unhideWhenUsed/>
    <w:rsid w:val="0018489B"/>
  </w:style>
  <w:style w:type="numbering" w:customStyle="1" w:styleId="11622">
    <w:name w:val="Нет списка1162"/>
    <w:next w:val="a8"/>
    <w:uiPriority w:val="99"/>
    <w:semiHidden/>
    <w:unhideWhenUsed/>
    <w:rsid w:val="0018489B"/>
  </w:style>
  <w:style w:type="numbering" w:customStyle="1" w:styleId="12421">
    <w:name w:val="Стиль1242"/>
    <w:uiPriority w:val="99"/>
    <w:rsid w:val="0018489B"/>
  </w:style>
  <w:style w:type="numbering" w:customStyle="1" w:styleId="11623">
    <w:name w:val="Заглавие 1162"/>
    <w:basedOn w:val="a8"/>
    <w:uiPriority w:val="99"/>
    <w:rsid w:val="0018489B"/>
  </w:style>
  <w:style w:type="numbering" w:customStyle="1" w:styleId="12422">
    <w:name w:val="Раздел 1.242"/>
    <w:uiPriority w:val="99"/>
    <w:rsid w:val="0018489B"/>
  </w:style>
  <w:style w:type="numbering" w:customStyle="1" w:styleId="111520">
    <w:name w:val="Нет списка11152"/>
    <w:next w:val="a8"/>
    <w:uiPriority w:val="99"/>
    <w:semiHidden/>
    <w:unhideWhenUsed/>
    <w:rsid w:val="0018489B"/>
  </w:style>
  <w:style w:type="numbering" w:customStyle="1" w:styleId="2142">
    <w:name w:val="Нет списка2142"/>
    <w:next w:val="a8"/>
    <w:uiPriority w:val="99"/>
    <w:semiHidden/>
    <w:unhideWhenUsed/>
    <w:rsid w:val="0018489B"/>
  </w:style>
  <w:style w:type="numbering" w:customStyle="1" w:styleId="111422">
    <w:name w:val="Заглавие 11142"/>
    <w:basedOn w:val="a8"/>
    <w:uiPriority w:val="99"/>
    <w:rsid w:val="0018489B"/>
  </w:style>
  <w:style w:type="numbering" w:customStyle="1" w:styleId="3520">
    <w:name w:val="Нет списка352"/>
    <w:next w:val="a8"/>
    <w:uiPriority w:val="99"/>
    <w:semiHidden/>
    <w:unhideWhenUsed/>
    <w:rsid w:val="0018489B"/>
  </w:style>
  <w:style w:type="numbering" w:customStyle="1" w:styleId="12520">
    <w:name w:val="Заглавие 1252"/>
    <w:basedOn w:val="a8"/>
    <w:uiPriority w:val="99"/>
    <w:rsid w:val="0018489B"/>
  </w:style>
  <w:style w:type="numbering" w:customStyle="1" w:styleId="111423">
    <w:name w:val="Раздел 1.1142"/>
    <w:uiPriority w:val="99"/>
    <w:rsid w:val="0018489B"/>
  </w:style>
  <w:style w:type="numbering" w:customStyle="1" w:styleId="111521">
    <w:name w:val="Стиль11152"/>
    <w:uiPriority w:val="99"/>
    <w:rsid w:val="0018489B"/>
  </w:style>
  <w:style w:type="numbering" w:customStyle="1" w:styleId="13520">
    <w:name w:val="Заглавие 1352"/>
    <w:basedOn w:val="a8"/>
    <w:uiPriority w:val="99"/>
    <w:rsid w:val="0018489B"/>
  </w:style>
  <w:style w:type="numbering" w:customStyle="1" w:styleId="4420">
    <w:name w:val="Нет списка442"/>
    <w:next w:val="a8"/>
    <w:uiPriority w:val="99"/>
    <w:semiHidden/>
    <w:unhideWhenUsed/>
    <w:rsid w:val="0018489B"/>
  </w:style>
  <w:style w:type="numbering" w:customStyle="1" w:styleId="12423">
    <w:name w:val="Нет списка1242"/>
    <w:next w:val="a8"/>
    <w:uiPriority w:val="99"/>
    <w:semiHidden/>
    <w:unhideWhenUsed/>
    <w:rsid w:val="0018489B"/>
  </w:style>
  <w:style w:type="numbering" w:customStyle="1" w:styleId="13421">
    <w:name w:val="Стиль1342"/>
    <w:uiPriority w:val="99"/>
    <w:rsid w:val="0018489B"/>
  </w:style>
  <w:style w:type="numbering" w:customStyle="1" w:styleId="1442">
    <w:name w:val="Заглавие 1442"/>
    <w:basedOn w:val="a8"/>
    <w:uiPriority w:val="99"/>
    <w:rsid w:val="0018489B"/>
  </w:style>
  <w:style w:type="numbering" w:customStyle="1" w:styleId="13422">
    <w:name w:val="Раздел 1.342"/>
    <w:uiPriority w:val="99"/>
    <w:rsid w:val="0018489B"/>
  </w:style>
  <w:style w:type="numbering" w:customStyle="1" w:styleId="112420">
    <w:name w:val="Нет списка11242"/>
    <w:next w:val="a8"/>
    <w:uiPriority w:val="99"/>
    <w:semiHidden/>
    <w:unhideWhenUsed/>
    <w:rsid w:val="0018489B"/>
  </w:style>
  <w:style w:type="numbering" w:customStyle="1" w:styleId="2242">
    <w:name w:val="Нет списка2242"/>
    <w:next w:val="a8"/>
    <w:uiPriority w:val="99"/>
    <w:semiHidden/>
    <w:unhideWhenUsed/>
    <w:rsid w:val="0018489B"/>
  </w:style>
  <w:style w:type="numbering" w:customStyle="1" w:styleId="112421">
    <w:name w:val="Заглавие 11242"/>
    <w:basedOn w:val="a8"/>
    <w:uiPriority w:val="99"/>
    <w:rsid w:val="0018489B"/>
  </w:style>
  <w:style w:type="numbering" w:customStyle="1" w:styleId="3142">
    <w:name w:val="Нет списка3142"/>
    <w:next w:val="a8"/>
    <w:uiPriority w:val="99"/>
    <w:semiHidden/>
    <w:unhideWhenUsed/>
    <w:rsid w:val="0018489B"/>
  </w:style>
  <w:style w:type="numbering" w:customStyle="1" w:styleId="121420">
    <w:name w:val="Заглавие 12142"/>
    <w:basedOn w:val="a8"/>
    <w:uiPriority w:val="99"/>
    <w:rsid w:val="0018489B"/>
  </w:style>
  <w:style w:type="numbering" w:customStyle="1" w:styleId="112422">
    <w:name w:val="Раздел 1.1242"/>
    <w:uiPriority w:val="99"/>
    <w:rsid w:val="0018489B"/>
  </w:style>
  <w:style w:type="numbering" w:customStyle="1" w:styleId="112423">
    <w:name w:val="Стиль11242"/>
    <w:uiPriority w:val="99"/>
    <w:rsid w:val="0018489B"/>
  </w:style>
  <w:style w:type="numbering" w:customStyle="1" w:styleId="131420">
    <w:name w:val="Заглавие 13142"/>
    <w:basedOn w:val="a8"/>
    <w:uiPriority w:val="99"/>
    <w:rsid w:val="0018489B"/>
  </w:style>
  <w:style w:type="numbering" w:customStyle="1" w:styleId="542">
    <w:name w:val="Нет списка542"/>
    <w:next w:val="a8"/>
    <w:uiPriority w:val="99"/>
    <w:semiHidden/>
    <w:unhideWhenUsed/>
    <w:rsid w:val="0018489B"/>
  </w:style>
  <w:style w:type="numbering" w:customStyle="1" w:styleId="1031">
    <w:name w:val="Нет списка1031"/>
    <w:next w:val="a8"/>
    <w:uiPriority w:val="99"/>
    <w:semiHidden/>
    <w:unhideWhenUsed/>
    <w:rsid w:val="0018489B"/>
  </w:style>
  <w:style w:type="numbering" w:customStyle="1" w:styleId="1821">
    <w:name w:val="Стиль182"/>
    <w:uiPriority w:val="99"/>
    <w:rsid w:val="0018489B"/>
  </w:style>
  <w:style w:type="numbering" w:customStyle="1" w:styleId="1723">
    <w:name w:val="Нет списка172"/>
    <w:next w:val="a8"/>
    <w:uiPriority w:val="99"/>
    <w:semiHidden/>
    <w:unhideWhenUsed/>
    <w:rsid w:val="0018489B"/>
  </w:style>
  <w:style w:type="numbering" w:customStyle="1" w:styleId="11720">
    <w:name w:val="Раздел 1.172"/>
    <w:uiPriority w:val="99"/>
    <w:rsid w:val="0018489B"/>
  </w:style>
  <w:style w:type="numbering" w:customStyle="1" w:styleId="11721">
    <w:name w:val="Стиль1172"/>
    <w:uiPriority w:val="99"/>
    <w:rsid w:val="0018489B"/>
  </w:style>
  <w:style w:type="numbering" w:customStyle="1" w:styleId="1822">
    <w:name w:val="Раздел 1.82"/>
    <w:uiPriority w:val="99"/>
    <w:rsid w:val="0018489B"/>
  </w:style>
  <w:style w:type="numbering" w:customStyle="1" w:styleId="1920">
    <w:name w:val="Заглавие 192"/>
    <w:uiPriority w:val="99"/>
    <w:rsid w:val="0018489B"/>
  </w:style>
  <w:style w:type="numbering" w:customStyle="1" w:styleId="2720">
    <w:name w:val="Нет списка272"/>
    <w:next w:val="a8"/>
    <w:uiPriority w:val="99"/>
    <w:semiHidden/>
    <w:unhideWhenUsed/>
    <w:rsid w:val="0018489B"/>
  </w:style>
  <w:style w:type="numbering" w:customStyle="1" w:styleId="11722">
    <w:name w:val="Нет списка1172"/>
    <w:next w:val="a8"/>
    <w:uiPriority w:val="99"/>
    <w:semiHidden/>
    <w:unhideWhenUsed/>
    <w:rsid w:val="0018489B"/>
  </w:style>
  <w:style w:type="numbering" w:customStyle="1" w:styleId="12521">
    <w:name w:val="Стиль1252"/>
    <w:uiPriority w:val="99"/>
    <w:rsid w:val="0018489B"/>
  </w:style>
  <w:style w:type="numbering" w:customStyle="1" w:styleId="11723">
    <w:name w:val="Заглавие 1172"/>
    <w:basedOn w:val="a8"/>
    <w:uiPriority w:val="99"/>
    <w:rsid w:val="0018489B"/>
  </w:style>
  <w:style w:type="numbering" w:customStyle="1" w:styleId="12522">
    <w:name w:val="Раздел 1.252"/>
    <w:uiPriority w:val="99"/>
    <w:rsid w:val="0018489B"/>
  </w:style>
  <w:style w:type="numbering" w:customStyle="1" w:styleId="111620">
    <w:name w:val="Нет списка11162"/>
    <w:next w:val="a8"/>
    <w:uiPriority w:val="99"/>
    <w:semiHidden/>
    <w:unhideWhenUsed/>
    <w:rsid w:val="0018489B"/>
  </w:style>
  <w:style w:type="numbering" w:customStyle="1" w:styleId="2152">
    <w:name w:val="Нет списка2152"/>
    <w:next w:val="a8"/>
    <w:uiPriority w:val="99"/>
    <w:semiHidden/>
    <w:unhideWhenUsed/>
    <w:rsid w:val="0018489B"/>
  </w:style>
  <w:style w:type="numbering" w:customStyle="1" w:styleId="111522">
    <w:name w:val="Заглавие 11152"/>
    <w:basedOn w:val="a8"/>
    <w:uiPriority w:val="99"/>
    <w:rsid w:val="0018489B"/>
  </w:style>
  <w:style w:type="numbering" w:customStyle="1" w:styleId="3620">
    <w:name w:val="Нет списка362"/>
    <w:next w:val="a8"/>
    <w:uiPriority w:val="99"/>
    <w:semiHidden/>
    <w:unhideWhenUsed/>
    <w:rsid w:val="0018489B"/>
  </w:style>
  <w:style w:type="numbering" w:customStyle="1" w:styleId="12620">
    <w:name w:val="Заглавие 1262"/>
    <w:basedOn w:val="a8"/>
    <w:uiPriority w:val="99"/>
    <w:rsid w:val="0018489B"/>
  </w:style>
  <w:style w:type="numbering" w:customStyle="1" w:styleId="111523">
    <w:name w:val="Раздел 1.1152"/>
    <w:uiPriority w:val="99"/>
    <w:rsid w:val="0018489B"/>
  </w:style>
  <w:style w:type="numbering" w:customStyle="1" w:styleId="111621">
    <w:name w:val="Стиль11162"/>
    <w:uiPriority w:val="99"/>
    <w:rsid w:val="0018489B"/>
  </w:style>
  <w:style w:type="numbering" w:customStyle="1" w:styleId="13620">
    <w:name w:val="Заглавие 1362"/>
    <w:basedOn w:val="a8"/>
    <w:uiPriority w:val="99"/>
    <w:rsid w:val="0018489B"/>
  </w:style>
  <w:style w:type="numbering" w:customStyle="1" w:styleId="4520">
    <w:name w:val="Нет списка452"/>
    <w:next w:val="a8"/>
    <w:uiPriority w:val="99"/>
    <w:semiHidden/>
    <w:unhideWhenUsed/>
    <w:rsid w:val="0018489B"/>
  </w:style>
  <w:style w:type="numbering" w:customStyle="1" w:styleId="12523">
    <w:name w:val="Нет списка1252"/>
    <w:next w:val="a8"/>
    <w:uiPriority w:val="99"/>
    <w:semiHidden/>
    <w:unhideWhenUsed/>
    <w:rsid w:val="0018489B"/>
  </w:style>
  <w:style w:type="numbering" w:customStyle="1" w:styleId="13521">
    <w:name w:val="Стиль1352"/>
    <w:uiPriority w:val="99"/>
    <w:rsid w:val="0018489B"/>
  </w:style>
  <w:style w:type="numbering" w:customStyle="1" w:styleId="1452">
    <w:name w:val="Заглавие 1452"/>
    <w:basedOn w:val="a8"/>
    <w:uiPriority w:val="99"/>
    <w:rsid w:val="0018489B"/>
  </w:style>
  <w:style w:type="numbering" w:customStyle="1" w:styleId="13522">
    <w:name w:val="Раздел 1.352"/>
    <w:uiPriority w:val="99"/>
    <w:rsid w:val="0018489B"/>
  </w:style>
  <w:style w:type="numbering" w:customStyle="1" w:styleId="112520">
    <w:name w:val="Нет списка11252"/>
    <w:next w:val="a8"/>
    <w:uiPriority w:val="99"/>
    <w:semiHidden/>
    <w:unhideWhenUsed/>
    <w:rsid w:val="0018489B"/>
  </w:style>
  <w:style w:type="numbering" w:customStyle="1" w:styleId="2252">
    <w:name w:val="Нет списка2252"/>
    <w:next w:val="a8"/>
    <w:uiPriority w:val="99"/>
    <w:semiHidden/>
    <w:unhideWhenUsed/>
    <w:rsid w:val="0018489B"/>
  </w:style>
  <w:style w:type="numbering" w:customStyle="1" w:styleId="112521">
    <w:name w:val="Заглавие 11252"/>
    <w:basedOn w:val="a8"/>
    <w:uiPriority w:val="99"/>
    <w:rsid w:val="0018489B"/>
  </w:style>
  <w:style w:type="numbering" w:customStyle="1" w:styleId="3152">
    <w:name w:val="Нет списка3152"/>
    <w:next w:val="a8"/>
    <w:uiPriority w:val="99"/>
    <w:semiHidden/>
    <w:unhideWhenUsed/>
    <w:rsid w:val="0018489B"/>
  </w:style>
  <w:style w:type="numbering" w:customStyle="1" w:styleId="121520">
    <w:name w:val="Заглавие 12152"/>
    <w:basedOn w:val="a8"/>
    <w:uiPriority w:val="99"/>
    <w:rsid w:val="0018489B"/>
  </w:style>
  <w:style w:type="numbering" w:customStyle="1" w:styleId="112522">
    <w:name w:val="Раздел 1.1252"/>
    <w:uiPriority w:val="99"/>
    <w:rsid w:val="0018489B"/>
  </w:style>
  <w:style w:type="numbering" w:customStyle="1" w:styleId="112523">
    <w:name w:val="Стиль11252"/>
    <w:uiPriority w:val="99"/>
    <w:rsid w:val="0018489B"/>
  </w:style>
  <w:style w:type="numbering" w:customStyle="1" w:styleId="13152">
    <w:name w:val="Заглавие 13152"/>
    <w:basedOn w:val="a8"/>
    <w:uiPriority w:val="99"/>
    <w:rsid w:val="0018489B"/>
  </w:style>
  <w:style w:type="numbering" w:customStyle="1" w:styleId="552">
    <w:name w:val="Нет списка552"/>
    <w:next w:val="a8"/>
    <w:uiPriority w:val="99"/>
    <w:semiHidden/>
    <w:unhideWhenUsed/>
    <w:rsid w:val="0018489B"/>
  </w:style>
  <w:style w:type="numbering" w:customStyle="1" w:styleId="1823">
    <w:name w:val="Нет списка182"/>
    <w:next w:val="a8"/>
    <w:uiPriority w:val="99"/>
    <w:semiHidden/>
    <w:unhideWhenUsed/>
    <w:rsid w:val="0018489B"/>
  </w:style>
  <w:style w:type="numbering" w:customStyle="1" w:styleId="1921">
    <w:name w:val="Стиль192"/>
    <w:uiPriority w:val="99"/>
    <w:rsid w:val="0018489B"/>
  </w:style>
  <w:style w:type="numbering" w:customStyle="1" w:styleId="1922">
    <w:name w:val="Нет списка192"/>
    <w:next w:val="a8"/>
    <w:uiPriority w:val="99"/>
    <w:semiHidden/>
    <w:unhideWhenUsed/>
    <w:rsid w:val="0018489B"/>
  </w:style>
  <w:style w:type="numbering" w:customStyle="1" w:styleId="11820">
    <w:name w:val="Раздел 1.182"/>
    <w:uiPriority w:val="99"/>
    <w:rsid w:val="0018489B"/>
  </w:style>
  <w:style w:type="numbering" w:customStyle="1" w:styleId="11821">
    <w:name w:val="Стиль1182"/>
    <w:uiPriority w:val="99"/>
    <w:rsid w:val="0018489B"/>
  </w:style>
  <w:style w:type="numbering" w:customStyle="1" w:styleId="1923">
    <w:name w:val="Раздел 1.92"/>
    <w:uiPriority w:val="99"/>
    <w:rsid w:val="0018489B"/>
  </w:style>
  <w:style w:type="numbering" w:customStyle="1" w:styleId="11020">
    <w:name w:val="Заглавие 1102"/>
    <w:uiPriority w:val="99"/>
    <w:rsid w:val="0018489B"/>
  </w:style>
  <w:style w:type="numbering" w:customStyle="1" w:styleId="2820">
    <w:name w:val="Нет списка282"/>
    <w:next w:val="a8"/>
    <w:uiPriority w:val="99"/>
    <w:semiHidden/>
    <w:unhideWhenUsed/>
    <w:rsid w:val="0018489B"/>
  </w:style>
  <w:style w:type="numbering" w:customStyle="1" w:styleId="11822">
    <w:name w:val="Нет списка1182"/>
    <w:next w:val="a8"/>
    <w:uiPriority w:val="99"/>
    <w:semiHidden/>
    <w:unhideWhenUsed/>
    <w:rsid w:val="0018489B"/>
  </w:style>
  <w:style w:type="numbering" w:customStyle="1" w:styleId="12621">
    <w:name w:val="Стиль1262"/>
    <w:uiPriority w:val="99"/>
    <w:rsid w:val="0018489B"/>
  </w:style>
  <w:style w:type="numbering" w:customStyle="1" w:styleId="11823">
    <w:name w:val="Заглавие 1182"/>
    <w:basedOn w:val="a8"/>
    <w:uiPriority w:val="99"/>
    <w:rsid w:val="0018489B"/>
  </w:style>
  <w:style w:type="numbering" w:customStyle="1" w:styleId="12622">
    <w:name w:val="Раздел 1.262"/>
    <w:uiPriority w:val="99"/>
    <w:rsid w:val="0018489B"/>
  </w:style>
  <w:style w:type="numbering" w:customStyle="1" w:styleId="111720">
    <w:name w:val="Нет списка11172"/>
    <w:next w:val="a8"/>
    <w:uiPriority w:val="99"/>
    <w:semiHidden/>
    <w:unhideWhenUsed/>
    <w:rsid w:val="0018489B"/>
  </w:style>
  <w:style w:type="numbering" w:customStyle="1" w:styleId="2162">
    <w:name w:val="Нет списка2162"/>
    <w:next w:val="a8"/>
    <w:uiPriority w:val="99"/>
    <w:semiHidden/>
    <w:unhideWhenUsed/>
    <w:rsid w:val="0018489B"/>
  </w:style>
  <w:style w:type="numbering" w:customStyle="1" w:styleId="111622">
    <w:name w:val="Заглавие 11162"/>
    <w:basedOn w:val="a8"/>
    <w:uiPriority w:val="99"/>
    <w:rsid w:val="0018489B"/>
  </w:style>
  <w:style w:type="numbering" w:customStyle="1" w:styleId="3720">
    <w:name w:val="Нет списка372"/>
    <w:next w:val="a8"/>
    <w:uiPriority w:val="99"/>
    <w:semiHidden/>
    <w:unhideWhenUsed/>
    <w:rsid w:val="0018489B"/>
  </w:style>
  <w:style w:type="numbering" w:customStyle="1" w:styleId="12720">
    <w:name w:val="Заглавие 1272"/>
    <w:basedOn w:val="a8"/>
    <w:uiPriority w:val="99"/>
    <w:rsid w:val="0018489B"/>
  </w:style>
  <w:style w:type="numbering" w:customStyle="1" w:styleId="111623">
    <w:name w:val="Раздел 1.1162"/>
    <w:uiPriority w:val="99"/>
    <w:rsid w:val="0018489B"/>
  </w:style>
  <w:style w:type="numbering" w:customStyle="1" w:styleId="111721">
    <w:name w:val="Стиль11172"/>
    <w:uiPriority w:val="99"/>
    <w:rsid w:val="0018489B"/>
  </w:style>
  <w:style w:type="numbering" w:customStyle="1" w:styleId="13720">
    <w:name w:val="Заглавие 1372"/>
    <w:basedOn w:val="a8"/>
    <w:uiPriority w:val="99"/>
    <w:rsid w:val="0018489B"/>
  </w:style>
  <w:style w:type="numbering" w:customStyle="1" w:styleId="4621">
    <w:name w:val="Нет списка462"/>
    <w:next w:val="a8"/>
    <w:uiPriority w:val="99"/>
    <w:semiHidden/>
    <w:unhideWhenUsed/>
    <w:rsid w:val="0018489B"/>
  </w:style>
  <w:style w:type="numbering" w:customStyle="1" w:styleId="12623">
    <w:name w:val="Нет списка1262"/>
    <w:next w:val="a8"/>
    <w:uiPriority w:val="99"/>
    <w:semiHidden/>
    <w:unhideWhenUsed/>
    <w:rsid w:val="0018489B"/>
  </w:style>
  <w:style w:type="numbering" w:customStyle="1" w:styleId="13621">
    <w:name w:val="Стиль1362"/>
    <w:uiPriority w:val="99"/>
    <w:rsid w:val="0018489B"/>
  </w:style>
  <w:style w:type="numbering" w:customStyle="1" w:styleId="1462">
    <w:name w:val="Заглавие 1462"/>
    <w:basedOn w:val="a8"/>
    <w:uiPriority w:val="99"/>
    <w:rsid w:val="0018489B"/>
  </w:style>
  <w:style w:type="numbering" w:customStyle="1" w:styleId="13622">
    <w:name w:val="Раздел 1.362"/>
    <w:uiPriority w:val="99"/>
    <w:rsid w:val="0018489B"/>
  </w:style>
  <w:style w:type="numbering" w:customStyle="1" w:styleId="112620">
    <w:name w:val="Нет списка11262"/>
    <w:next w:val="a8"/>
    <w:uiPriority w:val="99"/>
    <w:semiHidden/>
    <w:unhideWhenUsed/>
    <w:rsid w:val="0018489B"/>
  </w:style>
  <w:style w:type="numbering" w:customStyle="1" w:styleId="2262">
    <w:name w:val="Нет списка2262"/>
    <w:next w:val="a8"/>
    <w:uiPriority w:val="99"/>
    <w:semiHidden/>
    <w:unhideWhenUsed/>
    <w:rsid w:val="0018489B"/>
  </w:style>
  <w:style w:type="numbering" w:customStyle="1" w:styleId="112621">
    <w:name w:val="Заглавие 11262"/>
    <w:basedOn w:val="a8"/>
    <w:uiPriority w:val="99"/>
    <w:rsid w:val="0018489B"/>
  </w:style>
  <w:style w:type="numbering" w:customStyle="1" w:styleId="3162">
    <w:name w:val="Нет списка3162"/>
    <w:next w:val="a8"/>
    <w:uiPriority w:val="99"/>
    <w:semiHidden/>
    <w:unhideWhenUsed/>
    <w:rsid w:val="0018489B"/>
  </w:style>
  <w:style w:type="numbering" w:customStyle="1" w:styleId="12162">
    <w:name w:val="Заглавие 12162"/>
    <w:basedOn w:val="a8"/>
    <w:uiPriority w:val="99"/>
    <w:rsid w:val="0018489B"/>
  </w:style>
  <w:style w:type="numbering" w:customStyle="1" w:styleId="112622">
    <w:name w:val="Раздел 1.1262"/>
    <w:uiPriority w:val="99"/>
    <w:rsid w:val="0018489B"/>
  </w:style>
  <w:style w:type="numbering" w:customStyle="1" w:styleId="112623">
    <w:name w:val="Стиль11262"/>
    <w:uiPriority w:val="99"/>
    <w:rsid w:val="0018489B"/>
  </w:style>
  <w:style w:type="numbering" w:customStyle="1" w:styleId="13162">
    <w:name w:val="Заглавие 13162"/>
    <w:basedOn w:val="a8"/>
    <w:uiPriority w:val="99"/>
    <w:rsid w:val="0018489B"/>
  </w:style>
  <w:style w:type="numbering" w:customStyle="1" w:styleId="562">
    <w:name w:val="Нет списка562"/>
    <w:next w:val="a8"/>
    <w:uiPriority w:val="99"/>
    <w:semiHidden/>
    <w:unhideWhenUsed/>
    <w:rsid w:val="0018489B"/>
  </w:style>
  <w:style w:type="numbering" w:customStyle="1" w:styleId="2020">
    <w:name w:val="Нет списка202"/>
    <w:next w:val="a8"/>
    <w:uiPriority w:val="99"/>
    <w:semiHidden/>
    <w:unhideWhenUsed/>
    <w:rsid w:val="0018489B"/>
  </w:style>
  <w:style w:type="numbering" w:customStyle="1" w:styleId="11021">
    <w:name w:val="Стиль1102"/>
    <w:uiPriority w:val="99"/>
    <w:rsid w:val="0018489B"/>
  </w:style>
  <w:style w:type="numbering" w:customStyle="1" w:styleId="11022">
    <w:name w:val="Нет списка1102"/>
    <w:next w:val="a8"/>
    <w:uiPriority w:val="99"/>
    <w:semiHidden/>
    <w:unhideWhenUsed/>
    <w:rsid w:val="0018489B"/>
  </w:style>
  <w:style w:type="numbering" w:customStyle="1" w:styleId="11920">
    <w:name w:val="Раздел 1.192"/>
    <w:uiPriority w:val="99"/>
    <w:rsid w:val="0018489B"/>
  </w:style>
  <w:style w:type="numbering" w:customStyle="1" w:styleId="11921">
    <w:name w:val="Стиль1192"/>
    <w:uiPriority w:val="99"/>
    <w:rsid w:val="0018489B"/>
  </w:style>
  <w:style w:type="numbering" w:customStyle="1" w:styleId="11023">
    <w:name w:val="Раздел 1.102"/>
    <w:uiPriority w:val="99"/>
    <w:rsid w:val="0018489B"/>
  </w:style>
  <w:style w:type="numbering" w:customStyle="1" w:styleId="11922">
    <w:name w:val="Заглавие 1192"/>
    <w:uiPriority w:val="99"/>
    <w:rsid w:val="0018489B"/>
  </w:style>
  <w:style w:type="numbering" w:customStyle="1" w:styleId="2920">
    <w:name w:val="Нет списка292"/>
    <w:next w:val="a8"/>
    <w:uiPriority w:val="99"/>
    <w:semiHidden/>
    <w:unhideWhenUsed/>
    <w:rsid w:val="0018489B"/>
  </w:style>
  <w:style w:type="numbering" w:customStyle="1" w:styleId="11923">
    <w:name w:val="Нет списка1192"/>
    <w:next w:val="a8"/>
    <w:uiPriority w:val="99"/>
    <w:semiHidden/>
    <w:unhideWhenUsed/>
    <w:rsid w:val="0018489B"/>
  </w:style>
  <w:style w:type="numbering" w:customStyle="1" w:styleId="12721">
    <w:name w:val="Стиль1272"/>
    <w:uiPriority w:val="99"/>
    <w:rsid w:val="0018489B"/>
  </w:style>
  <w:style w:type="numbering" w:customStyle="1" w:styleId="111020">
    <w:name w:val="Заглавие 11102"/>
    <w:basedOn w:val="a8"/>
    <w:uiPriority w:val="99"/>
    <w:rsid w:val="0018489B"/>
  </w:style>
  <w:style w:type="numbering" w:customStyle="1" w:styleId="12722">
    <w:name w:val="Раздел 1.272"/>
    <w:uiPriority w:val="99"/>
    <w:rsid w:val="0018489B"/>
  </w:style>
  <w:style w:type="numbering" w:customStyle="1" w:styleId="111820">
    <w:name w:val="Нет списка11182"/>
    <w:next w:val="a8"/>
    <w:uiPriority w:val="99"/>
    <w:semiHidden/>
    <w:unhideWhenUsed/>
    <w:rsid w:val="0018489B"/>
  </w:style>
  <w:style w:type="numbering" w:customStyle="1" w:styleId="2172">
    <w:name w:val="Нет списка2172"/>
    <w:next w:val="a8"/>
    <w:uiPriority w:val="99"/>
    <w:semiHidden/>
    <w:unhideWhenUsed/>
    <w:rsid w:val="0018489B"/>
  </w:style>
  <w:style w:type="numbering" w:customStyle="1" w:styleId="111722">
    <w:name w:val="Заглавие 11172"/>
    <w:basedOn w:val="a8"/>
    <w:uiPriority w:val="99"/>
    <w:rsid w:val="0018489B"/>
  </w:style>
  <w:style w:type="numbering" w:customStyle="1" w:styleId="3820">
    <w:name w:val="Нет списка382"/>
    <w:next w:val="a8"/>
    <w:uiPriority w:val="99"/>
    <w:semiHidden/>
    <w:unhideWhenUsed/>
    <w:rsid w:val="0018489B"/>
  </w:style>
  <w:style w:type="numbering" w:customStyle="1" w:styleId="12820">
    <w:name w:val="Заглавие 1282"/>
    <w:basedOn w:val="a8"/>
    <w:uiPriority w:val="99"/>
    <w:rsid w:val="0018489B"/>
  </w:style>
  <w:style w:type="numbering" w:customStyle="1" w:styleId="111723">
    <w:name w:val="Раздел 1.1172"/>
    <w:uiPriority w:val="99"/>
    <w:rsid w:val="0018489B"/>
  </w:style>
  <w:style w:type="numbering" w:customStyle="1" w:styleId="111821">
    <w:name w:val="Стиль11182"/>
    <w:uiPriority w:val="99"/>
    <w:rsid w:val="0018489B"/>
  </w:style>
  <w:style w:type="numbering" w:customStyle="1" w:styleId="1382">
    <w:name w:val="Заглавие 1382"/>
    <w:basedOn w:val="a8"/>
    <w:uiPriority w:val="99"/>
    <w:rsid w:val="0018489B"/>
  </w:style>
  <w:style w:type="numbering" w:customStyle="1" w:styleId="472">
    <w:name w:val="Нет списка472"/>
    <w:next w:val="a8"/>
    <w:uiPriority w:val="99"/>
    <w:semiHidden/>
    <w:unhideWhenUsed/>
    <w:rsid w:val="0018489B"/>
  </w:style>
  <w:style w:type="numbering" w:customStyle="1" w:styleId="12723">
    <w:name w:val="Нет списка1272"/>
    <w:next w:val="a8"/>
    <w:uiPriority w:val="99"/>
    <w:semiHidden/>
    <w:unhideWhenUsed/>
    <w:rsid w:val="0018489B"/>
  </w:style>
  <w:style w:type="numbering" w:customStyle="1" w:styleId="13721">
    <w:name w:val="Стиль1372"/>
    <w:uiPriority w:val="99"/>
    <w:rsid w:val="0018489B"/>
  </w:style>
  <w:style w:type="numbering" w:customStyle="1" w:styleId="1472">
    <w:name w:val="Заглавие 1472"/>
    <w:basedOn w:val="a8"/>
    <w:uiPriority w:val="99"/>
    <w:rsid w:val="0018489B"/>
  </w:style>
  <w:style w:type="numbering" w:customStyle="1" w:styleId="13722">
    <w:name w:val="Раздел 1.372"/>
    <w:uiPriority w:val="99"/>
    <w:rsid w:val="0018489B"/>
  </w:style>
  <w:style w:type="numbering" w:customStyle="1" w:styleId="112720">
    <w:name w:val="Нет списка11272"/>
    <w:next w:val="a8"/>
    <w:uiPriority w:val="99"/>
    <w:semiHidden/>
    <w:unhideWhenUsed/>
    <w:rsid w:val="0018489B"/>
  </w:style>
  <w:style w:type="numbering" w:customStyle="1" w:styleId="2272">
    <w:name w:val="Нет списка2272"/>
    <w:next w:val="a8"/>
    <w:uiPriority w:val="99"/>
    <w:semiHidden/>
    <w:unhideWhenUsed/>
    <w:rsid w:val="0018489B"/>
  </w:style>
  <w:style w:type="numbering" w:customStyle="1" w:styleId="112721">
    <w:name w:val="Заглавие 11272"/>
    <w:basedOn w:val="a8"/>
    <w:uiPriority w:val="99"/>
    <w:rsid w:val="0018489B"/>
  </w:style>
  <w:style w:type="numbering" w:customStyle="1" w:styleId="3172">
    <w:name w:val="Нет списка3172"/>
    <w:next w:val="a8"/>
    <w:uiPriority w:val="99"/>
    <w:semiHidden/>
    <w:unhideWhenUsed/>
    <w:rsid w:val="0018489B"/>
  </w:style>
  <w:style w:type="numbering" w:customStyle="1" w:styleId="12172">
    <w:name w:val="Заглавие 12172"/>
    <w:basedOn w:val="a8"/>
    <w:uiPriority w:val="99"/>
    <w:rsid w:val="0018489B"/>
  </w:style>
  <w:style w:type="numbering" w:customStyle="1" w:styleId="112722">
    <w:name w:val="Раздел 1.1272"/>
    <w:uiPriority w:val="99"/>
    <w:rsid w:val="0018489B"/>
  </w:style>
  <w:style w:type="numbering" w:customStyle="1" w:styleId="112723">
    <w:name w:val="Стиль11272"/>
    <w:uiPriority w:val="99"/>
    <w:rsid w:val="0018489B"/>
  </w:style>
  <w:style w:type="numbering" w:customStyle="1" w:styleId="13172">
    <w:name w:val="Заглавие 13172"/>
    <w:basedOn w:val="a8"/>
    <w:uiPriority w:val="99"/>
    <w:rsid w:val="0018489B"/>
  </w:style>
  <w:style w:type="numbering" w:customStyle="1" w:styleId="572">
    <w:name w:val="Нет списка572"/>
    <w:next w:val="a8"/>
    <w:uiPriority w:val="99"/>
    <w:semiHidden/>
    <w:unhideWhenUsed/>
    <w:rsid w:val="0018489B"/>
  </w:style>
  <w:style w:type="numbering" w:customStyle="1" w:styleId="3020">
    <w:name w:val="Нет списка302"/>
    <w:next w:val="a8"/>
    <w:uiPriority w:val="99"/>
    <w:semiHidden/>
    <w:unhideWhenUsed/>
    <w:rsid w:val="0018489B"/>
  </w:style>
  <w:style w:type="numbering" w:customStyle="1" w:styleId="12020">
    <w:name w:val="Стиль1202"/>
    <w:uiPriority w:val="99"/>
    <w:rsid w:val="0018489B"/>
  </w:style>
  <w:style w:type="numbering" w:customStyle="1" w:styleId="12021">
    <w:name w:val="Нет списка1202"/>
    <w:next w:val="a8"/>
    <w:uiPriority w:val="99"/>
    <w:semiHidden/>
    <w:unhideWhenUsed/>
    <w:rsid w:val="0018489B"/>
  </w:style>
  <w:style w:type="numbering" w:customStyle="1" w:styleId="111021">
    <w:name w:val="Раздел 1.1102"/>
    <w:uiPriority w:val="99"/>
    <w:rsid w:val="0018489B"/>
  </w:style>
  <w:style w:type="numbering" w:customStyle="1" w:styleId="111022">
    <w:name w:val="Стиль11102"/>
    <w:uiPriority w:val="99"/>
    <w:rsid w:val="0018489B"/>
  </w:style>
  <w:style w:type="numbering" w:customStyle="1" w:styleId="12022">
    <w:name w:val="Раздел 1.202"/>
    <w:uiPriority w:val="99"/>
    <w:rsid w:val="0018489B"/>
  </w:style>
  <w:style w:type="numbering" w:customStyle="1" w:styleId="12023">
    <w:name w:val="Заглавие 1202"/>
    <w:uiPriority w:val="99"/>
    <w:rsid w:val="0018489B"/>
  </w:style>
  <w:style w:type="numbering" w:customStyle="1" w:styleId="2102">
    <w:name w:val="Нет списка2102"/>
    <w:next w:val="a8"/>
    <w:uiPriority w:val="99"/>
    <w:semiHidden/>
    <w:unhideWhenUsed/>
    <w:rsid w:val="0018489B"/>
  </w:style>
  <w:style w:type="numbering" w:customStyle="1" w:styleId="111023">
    <w:name w:val="Нет списка11102"/>
    <w:next w:val="a8"/>
    <w:uiPriority w:val="99"/>
    <w:semiHidden/>
    <w:unhideWhenUsed/>
    <w:rsid w:val="0018489B"/>
  </w:style>
  <w:style w:type="numbering" w:customStyle="1" w:styleId="12821">
    <w:name w:val="Стиль1282"/>
    <w:uiPriority w:val="99"/>
    <w:rsid w:val="0018489B"/>
  </w:style>
  <w:style w:type="numbering" w:customStyle="1" w:styleId="111822">
    <w:name w:val="Заглавие 11182"/>
    <w:basedOn w:val="a8"/>
    <w:uiPriority w:val="99"/>
    <w:rsid w:val="0018489B"/>
  </w:style>
  <w:style w:type="numbering" w:customStyle="1" w:styleId="12822">
    <w:name w:val="Раздел 1.282"/>
    <w:uiPriority w:val="99"/>
    <w:rsid w:val="0018489B"/>
  </w:style>
  <w:style w:type="numbering" w:customStyle="1" w:styleId="111920">
    <w:name w:val="Нет списка11192"/>
    <w:next w:val="a8"/>
    <w:uiPriority w:val="99"/>
    <w:semiHidden/>
    <w:unhideWhenUsed/>
    <w:rsid w:val="0018489B"/>
  </w:style>
  <w:style w:type="numbering" w:customStyle="1" w:styleId="2182">
    <w:name w:val="Нет списка2182"/>
    <w:next w:val="a8"/>
    <w:uiPriority w:val="99"/>
    <w:semiHidden/>
    <w:unhideWhenUsed/>
    <w:rsid w:val="0018489B"/>
  </w:style>
  <w:style w:type="numbering" w:customStyle="1" w:styleId="111921">
    <w:name w:val="Заглавие 11192"/>
    <w:basedOn w:val="a8"/>
    <w:uiPriority w:val="99"/>
    <w:rsid w:val="0018489B"/>
  </w:style>
  <w:style w:type="numbering" w:customStyle="1" w:styleId="3920">
    <w:name w:val="Нет списка392"/>
    <w:next w:val="a8"/>
    <w:uiPriority w:val="99"/>
    <w:semiHidden/>
    <w:unhideWhenUsed/>
    <w:rsid w:val="0018489B"/>
  </w:style>
  <w:style w:type="numbering" w:customStyle="1" w:styleId="12920">
    <w:name w:val="Заглавие 1292"/>
    <w:basedOn w:val="a8"/>
    <w:uiPriority w:val="99"/>
    <w:rsid w:val="0018489B"/>
  </w:style>
  <w:style w:type="numbering" w:customStyle="1" w:styleId="111823">
    <w:name w:val="Раздел 1.1182"/>
    <w:uiPriority w:val="99"/>
    <w:rsid w:val="0018489B"/>
  </w:style>
  <w:style w:type="numbering" w:customStyle="1" w:styleId="111922">
    <w:name w:val="Стиль11192"/>
    <w:uiPriority w:val="99"/>
    <w:rsid w:val="0018489B"/>
  </w:style>
  <w:style w:type="numbering" w:customStyle="1" w:styleId="1392">
    <w:name w:val="Заглавие 1392"/>
    <w:basedOn w:val="a8"/>
    <w:uiPriority w:val="99"/>
    <w:rsid w:val="0018489B"/>
  </w:style>
  <w:style w:type="numbering" w:customStyle="1" w:styleId="482">
    <w:name w:val="Нет списка482"/>
    <w:next w:val="a8"/>
    <w:uiPriority w:val="99"/>
    <w:semiHidden/>
    <w:unhideWhenUsed/>
    <w:rsid w:val="0018489B"/>
  </w:style>
  <w:style w:type="numbering" w:customStyle="1" w:styleId="12823">
    <w:name w:val="Нет списка1282"/>
    <w:next w:val="a8"/>
    <w:uiPriority w:val="99"/>
    <w:semiHidden/>
    <w:unhideWhenUsed/>
    <w:rsid w:val="0018489B"/>
  </w:style>
  <w:style w:type="numbering" w:customStyle="1" w:styleId="13820">
    <w:name w:val="Стиль1382"/>
    <w:uiPriority w:val="99"/>
    <w:rsid w:val="0018489B"/>
  </w:style>
  <w:style w:type="numbering" w:customStyle="1" w:styleId="1482">
    <w:name w:val="Заглавие 1482"/>
    <w:basedOn w:val="a8"/>
    <w:uiPriority w:val="99"/>
    <w:rsid w:val="0018489B"/>
  </w:style>
  <w:style w:type="numbering" w:customStyle="1" w:styleId="13821">
    <w:name w:val="Раздел 1.382"/>
    <w:uiPriority w:val="99"/>
    <w:rsid w:val="0018489B"/>
  </w:style>
  <w:style w:type="numbering" w:customStyle="1" w:styleId="112820">
    <w:name w:val="Нет списка11282"/>
    <w:next w:val="a8"/>
    <w:uiPriority w:val="99"/>
    <w:semiHidden/>
    <w:unhideWhenUsed/>
    <w:rsid w:val="0018489B"/>
  </w:style>
  <w:style w:type="numbering" w:customStyle="1" w:styleId="2282">
    <w:name w:val="Нет списка2282"/>
    <w:next w:val="a8"/>
    <w:uiPriority w:val="99"/>
    <w:semiHidden/>
    <w:unhideWhenUsed/>
    <w:rsid w:val="0018489B"/>
  </w:style>
  <w:style w:type="numbering" w:customStyle="1" w:styleId="112821">
    <w:name w:val="Заглавие 11282"/>
    <w:basedOn w:val="a8"/>
    <w:uiPriority w:val="99"/>
    <w:rsid w:val="0018489B"/>
  </w:style>
  <w:style w:type="numbering" w:customStyle="1" w:styleId="3182">
    <w:name w:val="Нет списка3182"/>
    <w:next w:val="a8"/>
    <w:uiPriority w:val="99"/>
    <w:semiHidden/>
    <w:unhideWhenUsed/>
    <w:rsid w:val="0018489B"/>
  </w:style>
  <w:style w:type="numbering" w:customStyle="1" w:styleId="12182">
    <w:name w:val="Заглавие 12182"/>
    <w:basedOn w:val="a8"/>
    <w:uiPriority w:val="99"/>
    <w:rsid w:val="0018489B"/>
  </w:style>
  <w:style w:type="numbering" w:customStyle="1" w:styleId="112822">
    <w:name w:val="Раздел 1.1282"/>
    <w:uiPriority w:val="99"/>
    <w:rsid w:val="0018489B"/>
  </w:style>
  <w:style w:type="numbering" w:customStyle="1" w:styleId="112823">
    <w:name w:val="Стиль11282"/>
    <w:uiPriority w:val="99"/>
    <w:rsid w:val="0018489B"/>
  </w:style>
  <w:style w:type="numbering" w:customStyle="1" w:styleId="13182">
    <w:name w:val="Заглавие 13182"/>
    <w:basedOn w:val="a8"/>
    <w:uiPriority w:val="99"/>
    <w:rsid w:val="0018489B"/>
  </w:style>
  <w:style w:type="numbering" w:customStyle="1" w:styleId="582">
    <w:name w:val="Нет списка582"/>
    <w:next w:val="a8"/>
    <w:uiPriority w:val="99"/>
    <w:semiHidden/>
    <w:unhideWhenUsed/>
    <w:rsid w:val="0018489B"/>
  </w:style>
  <w:style w:type="numbering" w:customStyle="1" w:styleId="4020">
    <w:name w:val="Нет списка402"/>
    <w:next w:val="a8"/>
    <w:uiPriority w:val="99"/>
    <w:semiHidden/>
    <w:unhideWhenUsed/>
    <w:rsid w:val="0018489B"/>
  </w:style>
  <w:style w:type="numbering" w:customStyle="1" w:styleId="12921">
    <w:name w:val="Стиль1292"/>
    <w:uiPriority w:val="99"/>
    <w:rsid w:val="0018489B"/>
  </w:style>
  <w:style w:type="numbering" w:customStyle="1" w:styleId="12922">
    <w:name w:val="Нет списка1292"/>
    <w:next w:val="a8"/>
    <w:uiPriority w:val="99"/>
    <w:semiHidden/>
    <w:unhideWhenUsed/>
    <w:rsid w:val="0018489B"/>
  </w:style>
  <w:style w:type="numbering" w:customStyle="1" w:styleId="111923">
    <w:name w:val="Раздел 1.1192"/>
    <w:uiPriority w:val="99"/>
    <w:rsid w:val="0018489B"/>
  </w:style>
  <w:style w:type="numbering" w:customStyle="1" w:styleId="112020">
    <w:name w:val="Стиль11202"/>
    <w:uiPriority w:val="99"/>
    <w:rsid w:val="0018489B"/>
  </w:style>
  <w:style w:type="numbering" w:customStyle="1" w:styleId="12923">
    <w:name w:val="Раздел 1.292"/>
    <w:uiPriority w:val="99"/>
    <w:rsid w:val="0018489B"/>
  </w:style>
  <w:style w:type="numbering" w:customStyle="1" w:styleId="13020">
    <w:name w:val="Заглавие 1302"/>
    <w:uiPriority w:val="99"/>
    <w:rsid w:val="0018489B"/>
  </w:style>
  <w:style w:type="numbering" w:customStyle="1" w:styleId="2192">
    <w:name w:val="Нет списка2192"/>
    <w:next w:val="a8"/>
    <w:uiPriority w:val="99"/>
    <w:semiHidden/>
    <w:unhideWhenUsed/>
    <w:rsid w:val="0018489B"/>
  </w:style>
  <w:style w:type="numbering" w:customStyle="1" w:styleId="112021">
    <w:name w:val="Нет списка11202"/>
    <w:next w:val="a8"/>
    <w:uiPriority w:val="99"/>
    <w:semiHidden/>
    <w:unhideWhenUsed/>
    <w:rsid w:val="0018489B"/>
  </w:style>
  <w:style w:type="numbering" w:customStyle="1" w:styleId="121020">
    <w:name w:val="Стиль12102"/>
    <w:uiPriority w:val="99"/>
    <w:rsid w:val="0018489B"/>
  </w:style>
  <w:style w:type="numbering" w:customStyle="1" w:styleId="112022">
    <w:name w:val="Заглавие 11202"/>
    <w:basedOn w:val="a8"/>
    <w:uiPriority w:val="99"/>
    <w:rsid w:val="0018489B"/>
  </w:style>
  <w:style w:type="numbering" w:customStyle="1" w:styleId="121021">
    <w:name w:val="Раздел 1.2102"/>
    <w:uiPriority w:val="99"/>
    <w:rsid w:val="0018489B"/>
  </w:style>
  <w:style w:type="numbering" w:customStyle="1" w:styleId="1111020">
    <w:name w:val="Нет списка111102"/>
    <w:next w:val="a8"/>
    <w:uiPriority w:val="99"/>
    <w:semiHidden/>
    <w:unhideWhenUsed/>
    <w:rsid w:val="0018489B"/>
  </w:style>
  <w:style w:type="numbering" w:customStyle="1" w:styleId="21102">
    <w:name w:val="Нет списка21102"/>
    <w:next w:val="a8"/>
    <w:uiPriority w:val="99"/>
    <w:semiHidden/>
    <w:unhideWhenUsed/>
    <w:rsid w:val="0018489B"/>
  </w:style>
  <w:style w:type="numbering" w:customStyle="1" w:styleId="1111021">
    <w:name w:val="Заглавие 111102"/>
    <w:basedOn w:val="a8"/>
    <w:uiPriority w:val="99"/>
    <w:rsid w:val="0018489B"/>
  </w:style>
  <w:style w:type="numbering" w:customStyle="1" w:styleId="3102">
    <w:name w:val="Нет списка3102"/>
    <w:next w:val="a8"/>
    <w:uiPriority w:val="99"/>
    <w:semiHidden/>
    <w:unhideWhenUsed/>
    <w:rsid w:val="0018489B"/>
  </w:style>
  <w:style w:type="numbering" w:customStyle="1" w:styleId="121022">
    <w:name w:val="Заглавие 12102"/>
    <w:basedOn w:val="a8"/>
    <w:uiPriority w:val="99"/>
    <w:rsid w:val="0018489B"/>
  </w:style>
  <w:style w:type="numbering" w:customStyle="1" w:styleId="1111022">
    <w:name w:val="Раздел 1.11102"/>
    <w:uiPriority w:val="99"/>
    <w:rsid w:val="0018489B"/>
  </w:style>
  <w:style w:type="numbering" w:customStyle="1" w:styleId="1111023">
    <w:name w:val="Стиль111102"/>
    <w:uiPriority w:val="99"/>
    <w:rsid w:val="0018489B"/>
  </w:style>
  <w:style w:type="numbering" w:customStyle="1" w:styleId="131020">
    <w:name w:val="Заглавие 13102"/>
    <w:basedOn w:val="a8"/>
    <w:uiPriority w:val="99"/>
    <w:rsid w:val="0018489B"/>
  </w:style>
  <w:style w:type="numbering" w:customStyle="1" w:styleId="492">
    <w:name w:val="Нет списка492"/>
    <w:next w:val="a8"/>
    <w:uiPriority w:val="99"/>
    <w:semiHidden/>
    <w:unhideWhenUsed/>
    <w:rsid w:val="0018489B"/>
  </w:style>
  <w:style w:type="numbering" w:customStyle="1" w:styleId="121023">
    <w:name w:val="Нет списка12102"/>
    <w:next w:val="a8"/>
    <w:uiPriority w:val="99"/>
    <w:semiHidden/>
    <w:unhideWhenUsed/>
    <w:rsid w:val="0018489B"/>
  </w:style>
  <w:style w:type="numbering" w:customStyle="1" w:styleId="13920">
    <w:name w:val="Стиль1392"/>
    <w:uiPriority w:val="99"/>
    <w:rsid w:val="0018489B"/>
  </w:style>
  <w:style w:type="numbering" w:customStyle="1" w:styleId="1492">
    <w:name w:val="Заглавие 1492"/>
    <w:basedOn w:val="a8"/>
    <w:uiPriority w:val="99"/>
    <w:rsid w:val="0018489B"/>
  </w:style>
  <w:style w:type="numbering" w:customStyle="1" w:styleId="13921">
    <w:name w:val="Раздел 1.392"/>
    <w:uiPriority w:val="99"/>
    <w:rsid w:val="0018489B"/>
  </w:style>
  <w:style w:type="numbering" w:customStyle="1" w:styleId="112920">
    <w:name w:val="Нет списка11292"/>
    <w:next w:val="a8"/>
    <w:uiPriority w:val="99"/>
    <w:semiHidden/>
    <w:unhideWhenUsed/>
    <w:rsid w:val="0018489B"/>
  </w:style>
  <w:style w:type="numbering" w:customStyle="1" w:styleId="2292">
    <w:name w:val="Нет списка2292"/>
    <w:next w:val="a8"/>
    <w:uiPriority w:val="99"/>
    <w:semiHidden/>
    <w:unhideWhenUsed/>
    <w:rsid w:val="0018489B"/>
  </w:style>
  <w:style w:type="numbering" w:customStyle="1" w:styleId="112921">
    <w:name w:val="Заглавие 11292"/>
    <w:basedOn w:val="a8"/>
    <w:uiPriority w:val="99"/>
    <w:rsid w:val="0018489B"/>
  </w:style>
  <w:style w:type="numbering" w:customStyle="1" w:styleId="3192">
    <w:name w:val="Нет списка3192"/>
    <w:next w:val="a8"/>
    <w:uiPriority w:val="99"/>
    <w:semiHidden/>
    <w:unhideWhenUsed/>
    <w:rsid w:val="0018489B"/>
  </w:style>
  <w:style w:type="numbering" w:customStyle="1" w:styleId="12192">
    <w:name w:val="Заглавие 12192"/>
    <w:basedOn w:val="a8"/>
    <w:uiPriority w:val="99"/>
    <w:rsid w:val="0018489B"/>
  </w:style>
  <w:style w:type="numbering" w:customStyle="1" w:styleId="112922">
    <w:name w:val="Раздел 1.1292"/>
    <w:uiPriority w:val="99"/>
    <w:rsid w:val="0018489B"/>
  </w:style>
  <w:style w:type="numbering" w:customStyle="1" w:styleId="112923">
    <w:name w:val="Стиль11292"/>
    <w:uiPriority w:val="99"/>
    <w:rsid w:val="0018489B"/>
  </w:style>
  <w:style w:type="numbering" w:customStyle="1" w:styleId="13192">
    <w:name w:val="Заглавие 13192"/>
    <w:basedOn w:val="a8"/>
    <w:uiPriority w:val="99"/>
    <w:rsid w:val="0018489B"/>
  </w:style>
  <w:style w:type="numbering" w:customStyle="1" w:styleId="592">
    <w:name w:val="Нет списка592"/>
    <w:next w:val="a8"/>
    <w:uiPriority w:val="99"/>
    <w:semiHidden/>
    <w:unhideWhenUsed/>
    <w:rsid w:val="0018489B"/>
  </w:style>
  <w:style w:type="numbering" w:customStyle="1" w:styleId="502">
    <w:name w:val="Нет списка502"/>
    <w:next w:val="a8"/>
    <w:uiPriority w:val="99"/>
    <w:semiHidden/>
    <w:unhideWhenUsed/>
    <w:rsid w:val="0018489B"/>
  </w:style>
  <w:style w:type="numbering" w:customStyle="1" w:styleId="13021">
    <w:name w:val="Стиль1302"/>
    <w:uiPriority w:val="99"/>
    <w:rsid w:val="0018489B"/>
  </w:style>
  <w:style w:type="numbering" w:customStyle="1" w:styleId="13022">
    <w:name w:val="Нет списка1302"/>
    <w:next w:val="a8"/>
    <w:uiPriority w:val="99"/>
    <w:semiHidden/>
    <w:unhideWhenUsed/>
    <w:rsid w:val="0018489B"/>
  </w:style>
  <w:style w:type="numbering" w:customStyle="1" w:styleId="112023">
    <w:name w:val="Раздел 1.1202"/>
    <w:uiPriority w:val="99"/>
    <w:rsid w:val="0018489B"/>
  </w:style>
  <w:style w:type="numbering" w:customStyle="1" w:styleId="113020">
    <w:name w:val="Стиль11302"/>
    <w:uiPriority w:val="99"/>
    <w:rsid w:val="0018489B"/>
  </w:style>
  <w:style w:type="numbering" w:customStyle="1" w:styleId="13023">
    <w:name w:val="Раздел 1.302"/>
    <w:uiPriority w:val="99"/>
    <w:rsid w:val="0018489B"/>
  </w:style>
  <w:style w:type="numbering" w:customStyle="1" w:styleId="14020">
    <w:name w:val="Заглавие 1402"/>
    <w:uiPriority w:val="99"/>
    <w:rsid w:val="0018489B"/>
  </w:style>
  <w:style w:type="numbering" w:customStyle="1" w:styleId="2202">
    <w:name w:val="Нет списка2202"/>
    <w:next w:val="a8"/>
    <w:uiPriority w:val="99"/>
    <w:semiHidden/>
    <w:unhideWhenUsed/>
    <w:rsid w:val="0018489B"/>
  </w:style>
  <w:style w:type="numbering" w:customStyle="1" w:styleId="113021">
    <w:name w:val="Нет списка11302"/>
    <w:next w:val="a8"/>
    <w:uiPriority w:val="99"/>
    <w:semiHidden/>
    <w:unhideWhenUsed/>
    <w:rsid w:val="0018489B"/>
  </w:style>
  <w:style w:type="numbering" w:customStyle="1" w:styleId="1211121">
    <w:name w:val="Стиль121112"/>
    <w:uiPriority w:val="99"/>
    <w:rsid w:val="0018489B"/>
  </w:style>
  <w:style w:type="numbering" w:customStyle="1" w:styleId="113022">
    <w:name w:val="Заглавие 11302"/>
    <w:basedOn w:val="a8"/>
    <w:uiPriority w:val="99"/>
    <w:rsid w:val="0018489B"/>
  </w:style>
  <w:style w:type="numbering" w:customStyle="1" w:styleId="1211122">
    <w:name w:val="Раздел 1.21112"/>
    <w:uiPriority w:val="99"/>
    <w:rsid w:val="0018489B"/>
  </w:style>
  <w:style w:type="numbering" w:customStyle="1" w:styleId="11111120">
    <w:name w:val="Нет списка1111112"/>
    <w:next w:val="a8"/>
    <w:uiPriority w:val="99"/>
    <w:semiHidden/>
    <w:unhideWhenUsed/>
    <w:rsid w:val="0018489B"/>
  </w:style>
  <w:style w:type="numbering" w:customStyle="1" w:styleId="211112">
    <w:name w:val="Нет списка211112"/>
    <w:next w:val="a8"/>
    <w:uiPriority w:val="99"/>
    <w:semiHidden/>
    <w:unhideWhenUsed/>
    <w:rsid w:val="0018489B"/>
  </w:style>
  <w:style w:type="numbering" w:customStyle="1" w:styleId="11111122">
    <w:name w:val="Заглавие 1111112"/>
    <w:basedOn w:val="a8"/>
    <w:uiPriority w:val="99"/>
    <w:rsid w:val="0018489B"/>
  </w:style>
  <w:style w:type="numbering" w:customStyle="1" w:styleId="3202">
    <w:name w:val="Нет списка3202"/>
    <w:next w:val="a8"/>
    <w:uiPriority w:val="99"/>
    <w:semiHidden/>
    <w:unhideWhenUsed/>
    <w:rsid w:val="0018489B"/>
  </w:style>
  <w:style w:type="numbering" w:customStyle="1" w:styleId="12202">
    <w:name w:val="Заглавие 12202"/>
    <w:basedOn w:val="a8"/>
    <w:uiPriority w:val="99"/>
    <w:rsid w:val="0018489B"/>
  </w:style>
  <w:style w:type="numbering" w:customStyle="1" w:styleId="11111123">
    <w:name w:val="Раздел 1.111112"/>
    <w:uiPriority w:val="99"/>
    <w:rsid w:val="0018489B"/>
  </w:style>
  <w:style w:type="numbering" w:customStyle="1" w:styleId="11111124">
    <w:name w:val="Стиль1111112"/>
    <w:uiPriority w:val="99"/>
    <w:rsid w:val="0018489B"/>
  </w:style>
  <w:style w:type="numbering" w:customStyle="1" w:styleId="13202">
    <w:name w:val="Заглавие 13202"/>
    <w:basedOn w:val="a8"/>
    <w:uiPriority w:val="99"/>
    <w:rsid w:val="0018489B"/>
  </w:style>
  <w:style w:type="numbering" w:customStyle="1" w:styleId="4102">
    <w:name w:val="Нет списка4102"/>
    <w:next w:val="a8"/>
    <w:uiPriority w:val="99"/>
    <w:semiHidden/>
    <w:unhideWhenUsed/>
    <w:rsid w:val="0018489B"/>
  </w:style>
  <w:style w:type="numbering" w:customStyle="1" w:styleId="1211123">
    <w:name w:val="Нет списка121112"/>
    <w:next w:val="a8"/>
    <w:uiPriority w:val="99"/>
    <w:semiHidden/>
    <w:unhideWhenUsed/>
    <w:rsid w:val="0018489B"/>
  </w:style>
  <w:style w:type="numbering" w:customStyle="1" w:styleId="131021">
    <w:name w:val="Стиль13102"/>
    <w:uiPriority w:val="99"/>
    <w:rsid w:val="0018489B"/>
  </w:style>
  <w:style w:type="numbering" w:customStyle="1" w:styleId="14102">
    <w:name w:val="Заглавие 14102"/>
    <w:basedOn w:val="a8"/>
    <w:uiPriority w:val="99"/>
    <w:rsid w:val="0018489B"/>
  </w:style>
  <w:style w:type="numbering" w:customStyle="1" w:styleId="131022">
    <w:name w:val="Раздел 1.3102"/>
    <w:uiPriority w:val="99"/>
    <w:rsid w:val="0018489B"/>
  </w:style>
  <w:style w:type="numbering" w:customStyle="1" w:styleId="1121020">
    <w:name w:val="Нет списка112102"/>
    <w:next w:val="a8"/>
    <w:uiPriority w:val="99"/>
    <w:semiHidden/>
    <w:unhideWhenUsed/>
    <w:rsid w:val="0018489B"/>
  </w:style>
  <w:style w:type="numbering" w:customStyle="1" w:styleId="22102">
    <w:name w:val="Нет списка22102"/>
    <w:next w:val="a8"/>
    <w:uiPriority w:val="99"/>
    <w:semiHidden/>
    <w:unhideWhenUsed/>
    <w:rsid w:val="0018489B"/>
  </w:style>
  <w:style w:type="numbering" w:customStyle="1" w:styleId="1121021">
    <w:name w:val="Заглавие 112102"/>
    <w:basedOn w:val="a8"/>
    <w:uiPriority w:val="99"/>
    <w:rsid w:val="0018489B"/>
  </w:style>
  <w:style w:type="numbering" w:customStyle="1" w:styleId="31102">
    <w:name w:val="Нет списка31102"/>
    <w:next w:val="a8"/>
    <w:uiPriority w:val="99"/>
    <w:semiHidden/>
    <w:unhideWhenUsed/>
    <w:rsid w:val="0018489B"/>
  </w:style>
  <w:style w:type="numbering" w:customStyle="1" w:styleId="121102">
    <w:name w:val="Заглавие 121102"/>
    <w:basedOn w:val="a8"/>
    <w:uiPriority w:val="99"/>
    <w:rsid w:val="0018489B"/>
  </w:style>
  <w:style w:type="numbering" w:customStyle="1" w:styleId="1121022">
    <w:name w:val="Раздел 1.12102"/>
    <w:uiPriority w:val="99"/>
    <w:rsid w:val="0018489B"/>
  </w:style>
  <w:style w:type="numbering" w:customStyle="1" w:styleId="1121023">
    <w:name w:val="Стиль112102"/>
    <w:uiPriority w:val="99"/>
    <w:rsid w:val="0018489B"/>
  </w:style>
  <w:style w:type="numbering" w:customStyle="1" w:styleId="131102">
    <w:name w:val="Заглавие 131102"/>
    <w:basedOn w:val="a8"/>
    <w:uiPriority w:val="99"/>
    <w:rsid w:val="0018489B"/>
  </w:style>
  <w:style w:type="numbering" w:customStyle="1" w:styleId="5102">
    <w:name w:val="Нет списка5102"/>
    <w:next w:val="a8"/>
    <w:uiPriority w:val="99"/>
    <w:semiHidden/>
    <w:unhideWhenUsed/>
    <w:rsid w:val="0018489B"/>
  </w:style>
  <w:style w:type="numbering" w:customStyle="1" w:styleId="602">
    <w:name w:val="Нет списка602"/>
    <w:next w:val="a8"/>
    <w:uiPriority w:val="99"/>
    <w:semiHidden/>
    <w:unhideWhenUsed/>
    <w:rsid w:val="0018489B"/>
  </w:style>
  <w:style w:type="table" w:customStyle="1" w:styleId="840">
    <w:name w:val="Сетка таблицы84"/>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4">
    <w:name w:val="Нет списка1322"/>
    <w:next w:val="a8"/>
    <w:uiPriority w:val="99"/>
    <w:semiHidden/>
    <w:unhideWhenUsed/>
    <w:rsid w:val="0018489B"/>
  </w:style>
  <w:style w:type="numbering" w:customStyle="1" w:styleId="242031">
    <w:name w:val="Статья / Раздел242031"/>
    <w:rsid w:val="0018489B"/>
  </w:style>
  <w:style w:type="table" w:customStyle="1" w:styleId="424">
    <w:name w:val="Сетка таблицы424"/>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Сетка таблицы524"/>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Сетка таблицы1144"/>
    <w:basedOn w:val="a7"/>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31">
    <w:name w:val="1 / 1.1 / 1.1.11431"/>
    <w:rsid w:val="0018489B"/>
  </w:style>
  <w:style w:type="table" w:customStyle="1" w:styleId="614">
    <w:name w:val="Сетка таблицы614"/>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02">
    <w:name w:val="Нет списка2302"/>
    <w:next w:val="a8"/>
    <w:uiPriority w:val="99"/>
    <w:semiHidden/>
    <w:unhideWhenUsed/>
    <w:rsid w:val="0018489B"/>
  </w:style>
  <w:style w:type="numbering" w:customStyle="1" w:styleId="113220">
    <w:name w:val="Нет списка11322"/>
    <w:next w:val="a8"/>
    <w:uiPriority w:val="99"/>
    <w:semiHidden/>
    <w:unhideWhenUsed/>
    <w:rsid w:val="0018489B"/>
  </w:style>
  <w:style w:type="table" w:customStyle="1" w:styleId="12241">
    <w:name w:val="Сетка таблицы1224"/>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5">
    <w:name w:val="Сетка таблицы715"/>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22">
    <w:name w:val="Нет списка21122"/>
    <w:next w:val="a8"/>
    <w:uiPriority w:val="99"/>
    <w:semiHidden/>
    <w:unhideWhenUsed/>
    <w:rsid w:val="0018489B"/>
  </w:style>
  <w:style w:type="numbering" w:customStyle="1" w:styleId="3222">
    <w:name w:val="Нет списка3222"/>
    <w:next w:val="a8"/>
    <w:uiPriority w:val="99"/>
    <w:semiHidden/>
    <w:unhideWhenUsed/>
    <w:rsid w:val="0018489B"/>
  </w:style>
  <w:style w:type="numbering" w:customStyle="1" w:styleId="4122">
    <w:name w:val="Нет списка4122"/>
    <w:next w:val="a8"/>
    <w:uiPriority w:val="99"/>
    <w:semiHidden/>
    <w:unhideWhenUsed/>
    <w:rsid w:val="0018489B"/>
  </w:style>
  <w:style w:type="numbering" w:customStyle="1" w:styleId="5122">
    <w:name w:val="Нет списка5122"/>
    <w:next w:val="a8"/>
    <w:uiPriority w:val="99"/>
    <w:semiHidden/>
    <w:unhideWhenUsed/>
    <w:rsid w:val="0018489B"/>
  </w:style>
  <w:style w:type="numbering" w:customStyle="1" w:styleId="6231">
    <w:name w:val="Нет списка6231"/>
    <w:next w:val="a8"/>
    <w:uiPriority w:val="99"/>
    <w:semiHidden/>
    <w:unhideWhenUsed/>
    <w:rsid w:val="0018489B"/>
  </w:style>
  <w:style w:type="numbering" w:customStyle="1" w:styleId="71310">
    <w:name w:val="Нет списка7131"/>
    <w:next w:val="a8"/>
    <w:uiPriority w:val="99"/>
    <w:semiHidden/>
    <w:unhideWhenUsed/>
    <w:rsid w:val="0018489B"/>
  </w:style>
  <w:style w:type="numbering" w:customStyle="1" w:styleId="8120">
    <w:name w:val="Нет списка812"/>
    <w:next w:val="a8"/>
    <w:uiPriority w:val="99"/>
    <w:semiHidden/>
    <w:unhideWhenUsed/>
    <w:rsid w:val="0018489B"/>
  </w:style>
  <w:style w:type="numbering" w:customStyle="1" w:styleId="121221">
    <w:name w:val="Нет списка12122"/>
    <w:next w:val="a8"/>
    <w:uiPriority w:val="99"/>
    <w:semiHidden/>
    <w:unhideWhenUsed/>
    <w:rsid w:val="0018489B"/>
  </w:style>
  <w:style w:type="numbering" w:customStyle="1" w:styleId="22122">
    <w:name w:val="Нет списка22122"/>
    <w:next w:val="a8"/>
    <w:uiPriority w:val="99"/>
    <w:semiHidden/>
    <w:unhideWhenUsed/>
    <w:rsid w:val="0018489B"/>
  </w:style>
  <w:style w:type="numbering" w:customStyle="1" w:styleId="31122">
    <w:name w:val="Нет списка31122"/>
    <w:next w:val="a8"/>
    <w:uiPriority w:val="99"/>
    <w:semiHidden/>
    <w:unhideWhenUsed/>
    <w:rsid w:val="0018489B"/>
  </w:style>
  <w:style w:type="numbering" w:customStyle="1" w:styleId="41311">
    <w:name w:val="Нет списка41311"/>
    <w:next w:val="a8"/>
    <w:uiPriority w:val="99"/>
    <w:semiHidden/>
    <w:unhideWhenUsed/>
    <w:rsid w:val="0018489B"/>
  </w:style>
  <w:style w:type="numbering" w:customStyle="1" w:styleId="51311">
    <w:name w:val="Нет списка51311"/>
    <w:next w:val="a8"/>
    <w:uiPriority w:val="99"/>
    <w:semiHidden/>
    <w:unhideWhenUsed/>
    <w:rsid w:val="0018489B"/>
  </w:style>
  <w:style w:type="numbering" w:customStyle="1" w:styleId="6112">
    <w:name w:val="Нет списка6112"/>
    <w:next w:val="a8"/>
    <w:uiPriority w:val="99"/>
    <w:semiHidden/>
    <w:unhideWhenUsed/>
    <w:rsid w:val="0018489B"/>
  </w:style>
  <w:style w:type="numbering" w:customStyle="1" w:styleId="7112">
    <w:name w:val="Нет списка7112"/>
    <w:next w:val="a8"/>
    <w:uiPriority w:val="99"/>
    <w:semiHidden/>
    <w:unhideWhenUsed/>
    <w:rsid w:val="0018489B"/>
  </w:style>
  <w:style w:type="numbering" w:customStyle="1" w:styleId="9120">
    <w:name w:val="Нет списка912"/>
    <w:next w:val="a8"/>
    <w:uiPriority w:val="99"/>
    <w:semiHidden/>
    <w:unhideWhenUsed/>
    <w:rsid w:val="0018489B"/>
  </w:style>
  <w:style w:type="numbering" w:customStyle="1" w:styleId="133113">
    <w:name w:val="Нет списка13311"/>
    <w:next w:val="a8"/>
    <w:uiPriority w:val="99"/>
    <w:semiHidden/>
    <w:unhideWhenUsed/>
    <w:rsid w:val="0018489B"/>
  </w:style>
  <w:style w:type="numbering" w:customStyle="1" w:styleId="23211">
    <w:name w:val="Нет списка23211"/>
    <w:next w:val="a8"/>
    <w:uiPriority w:val="99"/>
    <w:semiHidden/>
    <w:unhideWhenUsed/>
    <w:rsid w:val="0018489B"/>
  </w:style>
  <w:style w:type="numbering" w:customStyle="1" w:styleId="32311">
    <w:name w:val="Нет списка32311"/>
    <w:next w:val="a8"/>
    <w:uiPriority w:val="99"/>
    <w:semiHidden/>
    <w:unhideWhenUsed/>
    <w:rsid w:val="0018489B"/>
  </w:style>
  <w:style w:type="numbering" w:customStyle="1" w:styleId="4212">
    <w:name w:val="Нет списка4212"/>
    <w:next w:val="a8"/>
    <w:uiPriority w:val="99"/>
    <w:semiHidden/>
    <w:unhideWhenUsed/>
    <w:rsid w:val="0018489B"/>
  </w:style>
  <w:style w:type="numbering" w:customStyle="1" w:styleId="5212">
    <w:name w:val="Нет списка5212"/>
    <w:next w:val="a8"/>
    <w:uiPriority w:val="99"/>
    <w:semiHidden/>
    <w:unhideWhenUsed/>
    <w:rsid w:val="0018489B"/>
  </w:style>
  <w:style w:type="numbering" w:customStyle="1" w:styleId="6212">
    <w:name w:val="Нет списка6212"/>
    <w:next w:val="a8"/>
    <w:uiPriority w:val="99"/>
    <w:semiHidden/>
    <w:unhideWhenUsed/>
    <w:rsid w:val="0018489B"/>
  </w:style>
  <w:style w:type="numbering" w:customStyle="1" w:styleId="7221">
    <w:name w:val="Нет списка7221"/>
    <w:next w:val="a8"/>
    <w:uiPriority w:val="99"/>
    <w:semiHidden/>
    <w:unhideWhenUsed/>
    <w:rsid w:val="0018489B"/>
  </w:style>
  <w:style w:type="numbering" w:customStyle="1" w:styleId="1012">
    <w:name w:val="Нет списка1012"/>
    <w:next w:val="a8"/>
    <w:uiPriority w:val="99"/>
    <w:semiHidden/>
    <w:unhideWhenUsed/>
    <w:rsid w:val="0018489B"/>
  </w:style>
  <w:style w:type="numbering" w:customStyle="1" w:styleId="14124">
    <w:name w:val="Нет списка1412"/>
    <w:next w:val="a8"/>
    <w:uiPriority w:val="99"/>
    <w:semiHidden/>
    <w:unhideWhenUsed/>
    <w:rsid w:val="0018489B"/>
  </w:style>
  <w:style w:type="numbering" w:customStyle="1" w:styleId="2412">
    <w:name w:val="Нет списка2412"/>
    <w:next w:val="a8"/>
    <w:uiPriority w:val="99"/>
    <w:semiHidden/>
    <w:unhideWhenUsed/>
    <w:rsid w:val="0018489B"/>
  </w:style>
  <w:style w:type="numbering" w:customStyle="1" w:styleId="33120">
    <w:name w:val="Нет списка3312"/>
    <w:next w:val="a8"/>
    <w:uiPriority w:val="99"/>
    <w:semiHidden/>
    <w:unhideWhenUsed/>
    <w:rsid w:val="0018489B"/>
  </w:style>
  <w:style w:type="numbering" w:customStyle="1" w:styleId="4312">
    <w:name w:val="Нет списка4312"/>
    <w:next w:val="a8"/>
    <w:uiPriority w:val="99"/>
    <w:semiHidden/>
    <w:unhideWhenUsed/>
    <w:rsid w:val="0018489B"/>
  </w:style>
  <w:style w:type="numbering" w:customStyle="1" w:styleId="5312">
    <w:name w:val="Нет списка5312"/>
    <w:next w:val="a8"/>
    <w:uiPriority w:val="99"/>
    <w:semiHidden/>
    <w:unhideWhenUsed/>
    <w:rsid w:val="0018489B"/>
  </w:style>
  <w:style w:type="numbering" w:customStyle="1" w:styleId="6321">
    <w:name w:val="Нет списка6321"/>
    <w:next w:val="a8"/>
    <w:uiPriority w:val="99"/>
    <w:semiHidden/>
    <w:unhideWhenUsed/>
    <w:rsid w:val="0018489B"/>
  </w:style>
  <w:style w:type="numbering" w:customStyle="1" w:styleId="7321">
    <w:name w:val="Нет списка7321"/>
    <w:next w:val="a8"/>
    <w:uiPriority w:val="99"/>
    <w:semiHidden/>
    <w:unhideWhenUsed/>
    <w:rsid w:val="0018489B"/>
  </w:style>
  <w:style w:type="numbering" w:customStyle="1" w:styleId="1502">
    <w:name w:val="Заглавие 1502"/>
    <w:basedOn w:val="a8"/>
    <w:uiPriority w:val="99"/>
    <w:rsid w:val="0018489B"/>
  </w:style>
  <w:style w:type="numbering" w:customStyle="1" w:styleId="6420">
    <w:name w:val="Нет списка642"/>
    <w:next w:val="a8"/>
    <w:uiPriority w:val="99"/>
    <w:semiHidden/>
    <w:unhideWhenUsed/>
    <w:rsid w:val="0018489B"/>
  </w:style>
  <w:style w:type="numbering" w:customStyle="1" w:styleId="134113">
    <w:name w:val="Нет списка13411"/>
    <w:next w:val="a8"/>
    <w:uiPriority w:val="99"/>
    <w:semiHidden/>
    <w:unhideWhenUsed/>
    <w:rsid w:val="0018489B"/>
  </w:style>
  <w:style w:type="numbering" w:customStyle="1" w:styleId="242012">
    <w:name w:val="Статья / Раздел242012"/>
    <w:rsid w:val="0018489B"/>
  </w:style>
  <w:style w:type="numbering" w:customStyle="1" w:styleId="1111111412">
    <w:name w:val="1 / 1.1 / 1.1.11412"/>
    <w:rsid w:val="0018489B"/>
  </w:style>
  <w:style w:type="numbering" w:customStyle="1" w:styleId="23311">
    <w:name w:val="Нет списка23311"/>
    <w:next w:val="a8"/>
    <w:uiPriority w:val="99"/>
    <w:semiHidden/>
    <w:unhideWhenUsed/>
    <w:rsid w:val="0018489B"/>
  </w:style>
  <w:style w:type="numbering" w:customStyle="1" w:styleId="1133110">
    <w:name w:val="Нет списка113311"/>
    <w:next w:val="a8"/>
    <w:uiPriority w:val="99"/>
    <w:semiHidden/>
    <w:unhideWhenUsed/>
    <w:rsid w:val="0018489B"/>
  </w:style>
  <w:style w:type="table" w:customStyle="1" w:styleId="-532">
    <w:name w:val="Светлая заливка - Акцент 532"/>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2">
    <w:name w:val="Светлая заливка - Акцент 5122"/>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32">
    <w:name w:val="Нет списка21132"/>
    <w:next w:val="a8"/>
    <w:uiPriority w:val="99"/>
    <w:semiHidden/>
    <w:unhideWhenUsed/>
    <w:rsid w:val="0018489B"/>
  </w:style>
  <w:style w:type="numbering" w:customStyle="1" w:styleId="32411">
    <w:name w:val="Нет списка32411"/>
    <w:next w:val="a8"/>
    <w:uiPriority w:val="99"/>
    <w:semiHidden/>
    <w:unhideWhenUsed/>
    <w:rsid w:val="0018489B"/>
  </w:style>
  <w:style w:type="numbering" w:customStyle="1" w:styleId="41411">
    <w:name w:val="Нет списка41411"/>
    <w:next w:val="a8"/>
    <w:uiPriority w:val="99"/>
    <w:semiHidden/>
    <w:unhideWhenUsed/>
    <w:rsid w:val="0018489B"/>
  </w:style>
  <w:style w:type="numbering" w:customStyle="1" w:styleId="51411">
    <w:name w:val="Нет списка51411"/>
    <w:next w:val="a8"/>
    <w:uiPriority w:val="99"/>
    <w:semiHidden/>
    <w:unhideWhenUsed/>
    <w:rsid w:val="0018489B"/>
  </w:style>
  <w:style w:type="numbering" w:customStyle="1" w:styleId="6511">
    <w:name w:val="Нет списка6511"/>
    <w:next w:val="a8"/>
    <w:uiPriority w:val="99"/>
    <w:semiHidden/>
    <w:unhideWhenUsed/>
    <w:rsid w:val="0018489B"/>
  </w:style>
  <w:style w:type="numbering" w:customStyle="1" w:styleId="742">
    <w:name w:val="Нет списка742"/>
    <w:next w:val="a8"/>
    <w:uiPriority w:val="99"/>
    <w:semiHidden/>
    <w:unhideWhenUsed/>
    <w:rsid w:val="0018489B"/>
  </w:style>
  <w:style w:type="numbering" w:customStyle="1" w:styleId="8211">
    <w:name w:val="Нет списка8211"/>
    <w:next w:val="a8"/>
    <w:uiPriority w:val="99"/>
    <w:semiHidden/>
    <w:unhideWhenUsed/>
    <w:rsid w:val="0018489B"/>
  </w:style>
  <w:style w:type="numbering" w:customStyle="1" w:styleId="121321">
    <w:name w:val="Нет списка12132"/>
    <w:next w:val="a8"/>
    <w:uiPriority w:val="99"/>
    <w:semiHidden/>
    <w:unhideWhenUsed/>
    <w:rsid w:val="0018489B"/>
  </w:style>
  <w:style w:type="table" w:customStyle="1" w:styleId="-5212">
    <w:name w:val="Светлая заливка - Акцент 5212"/>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112">
    <w:name w:val="Светлая заливка - Акцент 51112"/>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311">
    <w:name w:val="Нет списка221311"/>
    <w:next w:val="a8"/>
    <w:uiPriority w:val="99"/>
    <w:semiHidden/>
    <w:unhideWhenUsed/>
    <w:rsid w:val="0018489B"/>
  </w:style>
  <w:style w:type="numbering" w:customStyle="1" w:styleId="311311">
    <w:name w:val="Нет списка311311"/>
    <w:next w:val="a8"/>
    <w:uiPriority w:val="99"/>
    <w:semiHidden/>
    <w:unhideWhenUsed/>
    <w:rsid w:val="0018489B"/>
  </w:style>
  <w:style w:type="numbering" w:customStyle="1" w:styleId="41511">
    <w:name w:val="Нет списка41511"/>
    <w:next w:val="a8"/>
    <w:uiPriority w:val="99"/>
    <w:semiHidden/>
    <w:unhideWhenUsed/>
    <w:rsid w:val="0018489B"/>
  </w:style>
  <w:style w:type="numbering" w:customStyle="1" w:styleId="51511">
    <w:name w:val="Нет списка51511"/>
    <w:next w:val="a8"/>
    <w:uiPriority w:val="99"/>
    <w:semiHidden/>
    <w:unhideWhenUsed/>
    <w:rsid w:val="0018489B"/>
  </w:style>
  <w:style w:type="numbering" w:customStyle="1" w:styleId="61211">
    <w:name w:val="Нет списка61211"/>
    <w:next w:val="a8"/>
    <w:uiPriority w:val="99"/>
    <w:semiHidden/>
    <w:unhideWhenUsed/>
    <w:rsid w:val="0018489B"/>
  </w:style>
  <w:style w:type="numbering" w:customStyle="1" w:styleId="71211">
    <w:name w:val="Нет списка71211"/>
    <w:next w:val="a8"/>
    <w:uiPriority w:val="99"/>
    <w:semiHidden/>
    <w:unhideWhenUsed/>
    <w:rsid w:val="0018489B"/>
  </w:style>
  <w:style w:type="numbering" w:customStyle="1" w:styleId="9211">
    <w:name w:val="Нет списка9211"/>
    <w:next w:val="a8"/>
    <w:uiPriority w:val="99"/>
    <w:semiHidden/>
    <w:unhideWhenUsed/>
    <w:rsid w:val="0018489B"/>
  </w:style>
  <w:style w:type="numbering" w:customStyle="1" w:styleId="135113">
    <w:name w:val="Нет списка13511"/>
    <w:next w:val="a8"/>
    <w:uiPriority w:val="99"/>
    <w:semiHidden/>
    <w:unhideWhenUsed/>
    <w:rsid w:val="0018489B"/>
  </w:style>
  <w:style w:type="numbering" w:customStyle="1" w:styleId="23411">
    <w:name w:val="Нет списка23411"/>
    <w:next w:val="a8"/>
    <w:uiPriority w:val="99"/>
    <w:semiHidden/>
    <w:unhideWhenUsed/>
    <w:rsid w:val="0018489B"/>
  </w:style>
  <w:style w:type="numbering" w:customStyle="1" w:styleId="32511">
    <w:name w:val="Нет списка32511"/>
    <w:next w:val="a8"/>
    <w:uiPriority w:val="99"/>
    <w:semiHidden/>
    <w:unhideWhenUsed/>
    <w:rsid w:val="0018489B"/>
  </w:style>
  <w:style w:type="numbering" w:customStyle="1" w:styleId="42211">
    <w:name w:val="Нет списка42211"/>
    <w:next w:val="a8"/>
    <w:uiPriority w:val="99"/>
    <w:semiHidden/>
    <w:unhideWhenUsed/>
    <w:rsid w:val="0018489B"/>
  </w:style>
  <w:style w:type="numbering" w:customStyle="1" w:styleId="52211">
    <w:name w:val="Нет списка52211"/>
    <w:next w:val="a8"/>
    <w:uiPriority w:val="99"/>
    <w:semiHidden/>
    <w:unhideWhenUsed/>
    <w:rsid w:val="0018489B"/>
  </w:style>
  <w:style w:type="numbering" w:customStyle="1" w:styleId="62211">
    <w:name w:val="Нет списка62211"/>
    <w:next w:val="a8"/>
    <w:uiPriority w:val="99"/>
    <w:semiHidden/>
    <w:unhideWhenUsed/>
    <w:rsid w:val="0018489B"/>
  </w:style>
  <w:style w:type="numbering" w:customStyle="1" w:styleId="7212">
    <w:name w:val="Нет списка7212"/>
    <w:next w:val="a8"/>
    <w:uiPriority w:val="99"/>
    <w:semiHidden/>
    <w:unhideWhenUsed/>
    <w:rsid w:val="0018489B"/>
  </w:style>
  <w:style w:type="numbering" w:customStyle="1" w:styleId="10211">
    <w:name w:val="Нет списка10211"/>
    <w:next w:val="a8"/>
    <w:uiPriority w:val="99"/>
    <w:semiHidden/>
    <w:unhideWhenUsed/>
    <w:rsid w:val="0018489B"/>
  </w:style>
  <w:style w:type="numbering" w:customStyle="1" w:styleId="142110">
    <w:name w:val="Нет списка14211"/>
    <w:next w:val="a8"/>
    <w:uiPriority w:val="99"/>
    <w:semiHidden/>
    <w:unhideWhenUsed/>
    <w:rsid w:val="0018489B"/>
  </w:style>
  <w:style w:type="numbering" w:customStyle="1" w:styleId="24211">
    <w:name w:val="Нет списка24211"/>
    <w:next w:val="a8"/>
    <w:uiPriority w:val="99"/>
    <w:semiHidden/>
    <w:unhideWhenUsed/>
    <w:rsid w:val="0018489B"/>
  </w:style>
  <w:style w:type="numbering" w:customStyle="1" w:styleId="33211">
    <w:name w:val="Нет списка33211"/>
    <w:next w:val="a8"/>
    <w:uiPriority w:val="99"/>
    <w:semiHidden/>
    <w:unhideWhenUsed/>
    <w:rsid w:val="0018489B"/>
  </w:style>
  <w:style w:type="numbering" w:customStyle="1" w:styleId="43211">
    <w:name w:val="Нет списка43211"/>
    <w:next w:val="a8"/>
    <w:uiPriority w:val="99"/>
    <w:semiHidden/>
    <w:unhideWhenUsed/>
    <w:rsid w:val="0018489B"/>
  </w:style>
  <w:style w:type="numbering" w:customStyle="1" w:styleId="53211">
    <w:name w:val="Нет списка53211"/>
    <w:next w:val="a8"/>
    <w:uiPriority w:val="99"/>
    <w:semiHidden/>
    <w:unhideWhenUsed/>
    <w:rsid w:val="0018489B"/>
  </w:style>
  <w:style w:type="numbering" w:customStyle="1" w:styleId="6312">
    <w:name w:val="Нет списка6312"/>
    <w:next w:val="a8"/>
    <w:uiPriority w:val="99"/>
    <w:semiHidden/>
    <w:unhideWhenUsed/>
    <w:rsid w:val="0018489B"/>
  </w:style>
  <w:style w:type="numbering" w:customStyle="1" w:styleId="7312">
    <w:name w:val="Нет списка7312"/>
    <w:next w:val="a8"/>
    <w:uiPriority w:val="99"/>
    <w:semiHidden/>
    <w:unhideWhenUsed/>
    <w:rsid w:val="0018489B"/>
  </w:style>
  <w:style w:type="numbering" w:customStyle="1" w:styleId="15220">
    <w:name w:val="Заглавие 1522"/>
    <w:basedOn w:val="a8"/>
    <w:uiPriority w:val="99"/>
    <w:rsid w:val="0018489B"/>
  </w:style>
  <w:style w:type="numbering" w:customStyle="1" w:styleId="6611">
    <w:name w:val="Нет списка6611"/>
    <w:next w:val="a8"/>
    <w:uiPriority w:val="99"/>
    <w:semiHidden/>
    <w:unhideWhenUsed/>
    <w:rsid w:val="0018489B"/>
  </w:style>
  <w:style w:type="numbering" w:customStyle="1" w:styleId="111111211">
    <w:name w:val="1 / 1.1 / 1.1.1211"/>
    <w:rsid w:val="0018489B"/>
  </w:style>
  <w:style w:type="numbering" w:customStyle="1" w:styleId="111111151111">
    <w:name w:val="1 / 1.1 / 1.1.1151111"/>
    <w:rsid w:val="0018489B"/>
  </w:style>
  <w:style w:type="numbering" w:customStyle="1" w:styleId="242023">
    <w:name w:val="Статья / Раздел242023"/>
    <w:rsid w:val="0018489B"/>
  </w:style>
  <w:style w:type="numbering" w:customStyle="1" w:styleId="1111111422">
    <w:name w:val="1 / 1.1 / 1.1.11422"/>
    <w:rsid w:val="0018489B"/>
  </w:style>
  <w:style w:type="numbering" w:customStyle="1" w:styleId="690">
    <w:name w:val="Нет списка69"/>
    <w:next w:val="a8"/>
    <w:uiPriority w:val="99"/>
    <w:semiHidden/>
    <w:unhideWhenUsed/>
    <w:rsid w:val="0018489B"/>
  </w:style>
  <w:style w:type="numbering" w:customStyle="1" w:styleId="1443">
    <w:name w:val="Стиль144"/>
    <w:uiPriority w:val="99"/>
    <w:rsid w:val="0018489B"/>
  </w:style>
  <w:style w:type="numbering" w:customStyle="1" w:styleId="1383">
    <w:name w:val="Нет списка138"/>
    <w:next w:val="a8"/>
    <w:uiPriority w:val="99"/>
    <w:semiHidden/>
    <w:unhideWhenUsed/>
    <w:rsid w:val="0018489B"/>
  </w:style>
  <w:style w:type="numbering" w:customStyle="1" w:styleId="11344">
    <w:name w:val="Раздел 1.134"/>
    <w:uiPriority w:val="99"/>
    <w:rsid w:val="0018489B"/>
  </w:style>
  <w:style w:type="numbering" w:customStyle="1" w:styleId="1135">
    <w:name w:val="Стиль1135"/>
    <w:uiPriority w:val="99"/>
    <w:rsid w:val="0018489B"/>
    <w:pPr>
      <w:numPr>
        <w:numId w:val="25"/>
      </w:numPr>
    </w:pPr>
  </w:style>
  <w:style w:type="numbering" w:customStyle="1" w:styleId="1444">
    <w:name w:val="Раздел 1.44"/>
    <w:uiPriority w:val="99"/>
    <w:rsid w:val="0018489B"/>
  </w:style>
  <w:style w:type="numbering" w:customStyle="1" w:styleId="1550">
    <w:name w:val="Заглавие 155"/>
    <w:uiPriority w:val="99"/>
    <w:rsid w:val="0018489B"/>
  </w:style>
  <w:style w:type="numbering" w:customStyle="1" w:styleId="237">
    <w:name w:val="Нет списка237"/>
    <w:next w:val="a8"/>
    <w:uiPriority w:val="99"/>
    <w:semiHidden/>
    <w:unhideWhenUsed/>
    <w:rsid w:val="0018489B"/>
  </w:style>
  <w:style w:type="numbering" w:customStyle="1" w:styleId="1136">
    <w:name w:val="Нет списка1136"/>
    <w:next w:val="a8"/>
    <w:uiPriority w:val="99"/>
    <w:semiHidden/>
    <w:unhideWhenUsed/>
    <w:rsid w:val="0018489B"/>
  </w:style>
  <w:style w:type="numbering" w:customStyle="1" w:styleId="12163">
    <w:name w:val="Стиль1216"/>
    <w:uiPriority w:val="99"/>
    <w:rsid w:val="0018489B"/>
  </w:style>
  <w:style w:type="numbering" w:customStyle="1" w:styleId="11352">
    <w:name w:val="Заглавие 1135"/>
    <w:basedOn w:val="a8"/>
    <w:uiPriority w:val="99"/>
    <w:rsid w:val="0018489B"/>
  </w:style>
  <w:style w:type="numbering" w:customStyle="1" w:styleId="12164">
    <w:name w:val="Раздел 1.216"/>
    <w:uiPriority w:val="99"/>
    <w:rsid w:val="0018489B"/>
  </w:style>
  <w:style w:type="numbering" w:customStyle="1" w:styleId="11116">
    <w:name w:val="Нет списка11116"/>
    <w:next w:val="a8"/>
    <w:uiPriority w:val="99"/>
    <w:semiHidden/>
    <w:unhideWhenUsed/>
    <w:rsid w:val="0018489B"/>
  </w:style>
  <w:style w:type="numbering" w:customStyle="1" w:styleId="2116">
    <w:name w:val="Нет списка2116"/>
    <w:next w:val="a8"/>
    <w:uiPriority w:val="99"/>
    <w:semiHidden/>
    <w:unhideWhenUsed/>
    <w:rsid w:val="0018489B"/>
  </w:style>
  <w:style w:type="numbering" w:customStyle="1" w:styleId="111160">
    <w:name w:val="Заглавие 11116"/>
    <w:basedOn w:val="a8"/>
    <w:uiPriority w:val="99"/>
    <w:rsid w:val="0018489B"/>
  </w:style>
  <w:style w:type="numbering" w:customStyle="1" w:styleId="328">
    <w:name w:val="Нет списка328"/>
    <w:next w:val="a8"/>
    <w:uiPriority w:val="99"/>
    <w:semiHidden/>
    <w:unhideWhenUsed/>
    <w:rsid w:val="0018489B"/>
  </w:style>
  <w:style w:type="numbering" w:customStyle="1" w:styleId="1225">
    <w:name w:val="Заглавие 1225"/>
    <w:basedOn w:val="a8"/>
    <w:uiPriority w:val="99"/>
    <w:rsid w:val="0018489B"/>
  </w:style>
  <w:style w:type="numbering" w:customStyle="1" w:styleId="111161">
    <w:name w:val="Раздел 1.1116"/>
    <w:uiPriority w:val="99"/>
    <w:rsid w:val="0018489B"/>
  </w:style>
  <w:style w:type="numbering" w:customStyle="1" w:styleId="111162">
    <w:name w:val="Стиль11116"/>
    <w:uiPriority w:val="99"/>
    <w:rsid w:val="0018489B"/>
  </w:style>
  <w:style w:type="numbering" w:customStyle="1" w:styleId="1325">
    <w:name w:val="Заглавие 1325"/>
    <w:basedOn w:val="a8"/>
    <w:uiPriority w:val="99"/>
    <w:rsid w:val="0018489B"/>
  </w:style>
  <w:style w:type="numbering" w:customStyle="1" w:styleId="418">
    <w:name w:val="Нет списка418"/>
    <w:next w:val="a8"/>
    <w:uiPriority w:val="99"/>
    <w:semiHidden/>
    <w:unhideWhenUsed/>
    <w:rsid w:val="0018489B"/>
  </w:style>
  <w:style w:type="numbering" w:customStyle="1" w:styleId="12165">
    <w:name w:val="Нет списка1216"/>
    <w:next w:val="a8"/>
    <w:uiPriority w:val="99"/>
    <w:semiHidden/>
    <w:unhideWhenUsed/>
    <w:rsid w:val="0018489B"/>
  </w:style>
  <w:style w:type="numbering" w:customStyle="1" w:styleId="13150">
    <w:name w:val="Стиль1315"/>
    <w:uiPriority w:val="99"/>
    <w:rsid w:val="0018489B"/>
  </w:style>
  <w:style w:type="numbering" w:customStyle="1" w:styleId="1415">
    <w:name w:val="Заглавие 1415"/>
    <w:basedOn w:val="a8"/>
    <w:uiPriority w:val="99"/>
    <w:rsid w:val="0018489B"/>
  </w:style>
  <w:style w:type="numbering" w:customStyle="1" w:styleId="13153">
    <w:name w:val="Раздел 1.315"/>
    <w:uiPriority w:val="99"/>
    <w:rsid w:val="0018489B"/>
  </w:style>
  <w:style w:type="numbering" w:customStyle="1" w:styleId="11215">
    <w:name w:val="Нет списка11215"/>
    <w:next w:val="a8"/>
    <w:uiPriority w:val="99"/>
    <w:semiHidden/>
    <w:unhideWhenUsed/>
    <w:rsid w:val="0018489B"/>
  </w:style>
  <w:style w:type="numbering" w:customStyle="1" w:styleId="2216">
    <w:name w:val="Нет списка2216"/>
    <w:next w:val="a8"/>
    <w:uiPriority w:val="99"/>
    <w:semiHidden/>
    <w:unhideWhenUsed/>
    <w:rsid w:val="0018489B"/>
  </w:style>
  <w:style w:type="numbering" w:customStyle="1" w:styleId="112150">
    <w:name w:val="Заглавие 11215"/>
    <w:basedOn w:val="a8"/>
    <w:uiPriority w:val="99"/>
    <w:rsid w:val="0018489B"/>
  </w:style>
  <w:style w:type="numbering" w:customStyle="1" w:styleId="3116">
    <w:name w:val="Нет списка3116"/>
    <w:next w:val="a8"/>
    <w:uiPriority w:val="99"/>
    <w:semiHidden/>
    <w:unhideWhenUsed/>
    <w:rsid w:val="0018489B"/>
  </w:style>
  <w:style w:type="numbering" w:customStyle="1" w:styleId="12115">
    <w:name w:val="Заглавие 12115"/>
    <w:basedOn w:val="a8"/>
    <w:uiPriority w:val="99"/>
    <w:rsid w:val="0018489B"/>
  </w:style>
  <w:style w:type="numbering" w:customStyle="1" w:styleId="112151">
    <w:name w:val="Раздел 1.1215"/>
    <w:uiPriority w:val="99"/>
    <w:rsid w:val="0018489B"/>
  </w:style>
  <w:style w:type="numbering" w:customStyle="1" w:styleId="112152">
    <w:name w:val="Стиль11215"/>
    <w:uiPriority w:val="99"/>
    <w:rsid w:val="0018489B"/>
  </w:style>
  <w:style w:type="numbering" w:customStyle="1" w:styleId="13115">
    <w:name w:val="Заглавие 13115"/>
    <w:basedOn w:val="a8"/>
    <w:uiPriority w:val="99"/>
    <w:rsid w:val="0018489B"/>
  </w:style>
  <w:style w:type="numbering" w:customStyle="1" w:styleId="518">
    <w:name w:val="Нет списка518"/>
    <w:next w:val="a8"/>
    <w:uiPriority w:val="99"/>
    <w:semiHidden/>
    <w:unhideWhenUsed/>
    <w:rsid w:val="0018489B"/>
  </w:style>
  <w:style w:type="numbering" w:customStyle="1" w:styleId="6100">
    <w:name w:val="Нет списка610"/>
    <w:next w:val="a8"/>
    <w:uiPriority w:val="99"/>
    <w:semiHidden/>
    <w:unhideWhenUsed/>
    <w:rsid w:val="0018489B"/>
  </w:style>
  <w:style w:type="numbering" w:customStyle="1" w:styleId="1453">
    <w:name w:val="Стиль145"/>
    <w:uiPriority w:val="99"/>
    <w:rsid w:val="0018489B"/>
  </w:style>
  <w:style w:type="numbering" w:customStyle="1" w:styleId="1393">
    <w:name w:val="Нет списка139"/>
    <w:next w:val="a8"/>
    <w:uiPriority w:val="99"/>
    <w:semiHidden/>
    <w:unhideWhenUsed/>
    <w:rsid w:val="0018489B"/>
  </w:style>
  <w:style w:type="numbering" w:customStyle="1" w:styleId="11360">
    <w:name w:val="Стиль1136"/>
    <w:uiPriority w:val="99"/>
    <w:rsid w:val="0018489B"/>
  </w:style>
  <w:style w:type="numbering" w:customStyle="1" w:styleId="1137">
    <w:name w:val="Нет списка1137"/>
    <w:next w:val="a8"/>
    <w:uiPriority w:val="99"/>
    <w:semiHidden/>
    <w:unhideWhenUsed/>
    <w:rsid w:val="0018489B"/>
  </w:style>
  <w:style w:type="numbering" w:customStyle="1" w:styleId="11353">
    <w:name w:val="Раздел 1.135"/>
    <w:uiPriority w:val="99"/>
    <w:rsid w:val="0018489B"/>
  </w:style>
  <w:style w:type="numbering" w:customStyle="1" w:styleId="11117">
    <w:name w:val="Стиль11117"/>
    <w:uiPriority w:val="99"/>
    <w:rsid w:val="0018489B"/>
  </w:style>
  <w:style w:type="numbering" w:customStyle="1" w:styleId="1454">
    <w:name w:val="Раздел 1.45"/>
    <w:uiPriority w:val="99"/>
    <w:rsid w:val="0018489B"/>
  </w:style>
  <w:style w:type="numbering" w:customStyle="1" w:styleId="1560">
    <w:name w:val="Заглавие 156"/>
    <w:uiPriority w:val="99"/>
    <w:rsid w:val="0018489B"/>
  </w:style>
  <w:style w:type="numbering" w:customStyle="1" w:styleId="238">
    <w:name w:val="Нет списка238"/>
    <w:next w:val="a8"/>
    <w:uiPriority w:val="99"/>
    <w:semiHidden/>
    <w:unhideWhenUsed/>
    <w:rsid w:val="0018489B"/>
  </w:style>
  <w:style w:type="numbering" w:customStyle="1" w:styleId="111170">
    <w:name w:val="Нет списка11117"/>
    <w:next w:val="a8"/>
    <w:uiPriority w:val="99"/>
    <w:semiHidden/>
    <w:unhideWhenUsed/>
    <w:rsid w:val="0018489B"/>
  </w:style>
  <w:style w:type="numbering" w:customStyle="1" w:styleId="12170">
    <w:name w:val="Стиль1217"/>
    <w:uiPriority w:val="99"/>
    <w:rsid w:val="0018489B"/>
  </w:style>
  <w:style w:type="numbering" w:customStyle="1" w:styleId="11361">
    <w:name w:val="Заглавие 1136"/>
    <w:basedOn w:val="a8"/>
    <w:uiPriority w:val="99"/>
    <w:rsid w:val="0018489B"/>
  </w:style>
  <w:style w:type="numbering" w:customStyle="1" w:styleId="12173">
    <w:name w:val="Раздел 1.217"/>
    <w:uiPriority w:val="99"/>
    <w:rsid w:val="0018489B"/>
  </w:style>
  <w:style w:type="numbering" w:customStyle="1" w:styleId="1111130">
    <w:name w:val="Нет списка111113"/>
    <w:next w:val="a8"/>
    <w:uiPriority w:val="99"/>
    <w:semiHidden/>
    <w:unhideWhenUsed/>
    <w:rsid w:val="0018489B"/>
  </w:style>
  <w:style w:type="numbering" w:customStyle="1" w:styleId="2117">
    <w:name w:val="Нет списка2117"/>
    <w:next w:val="a8"/>
    <w:uiPriority w:val="99"/>
    <w:semiHidden/>
    <w:unhideWhenUsed/>
    <w:rsid w:val="0018489B"/>
  </w:style>
  <w:style w:type="numbering" w:customStyle="1" w:styleId="111171">
    <w:name w:val="Заглавие 11117"/>
    <w:basedOn w:val="a8"/>
    <w:uiPriority w:val="99"/>
    <w:rsid w:val="0018489B"/>
  </w:style>
  <w:style w:type="numbering" w:customStyle="1" w:styleId="329">
    <w:name w:val="Нет списка329"/>
    <w:next w:val="a8"/>
    <w:uiPriority w:val="99"/>
    <w:semiHidden/>
    <w:unhideWhenUsed/>
    <w:rsid w:val="0018489B"/>
  </w:style>
  <w:style w:type="numbering" w:customStyle="1" w:styleId="1226">
    <w:name w:val="Заглавие 1226"/>
    <w:basedOn w:val="a8"/>
    <w:uiPriority w:val="99"/>
    <w:rsid w:val="0018489B"/>
  </w:style>
  <w:style w:type="numbering" w:customStyle="1" w:styleId="111172">
    <w:name w:val="Раздел 1.1117"/>
    <w:uiPriority w:val="99"/>
    <w:rsid w:val="0018489B"/>
  </w:style>
  <w:style w:type="numbering" w:customStyle="1" w:styleId="1111131">
    <w:name w:val="Стиль111113"/>
    <w:uiPriority w:val="99"/>
    <w:rsid w:val="0018489B"/>
  </w:style>
  <w:style w:type="numbering" w:customStyle="1" w:styleId="1326">
    <w:name w:val="Заглавие 1326"/>
    <w:basedOn w:val="a8"/>
    <w:uiPriority w:val="99"/>
    <w:rsid w:val="0018489B"/>
  </w:style>
  <w:style w:type="numbering" w:customStyle="1" w:styleId="419">
    <w:name w:val="Нет списка419"/>
    <w:next w:val="a8"/>
    <w:uiPriority w:val="99"/>
    <w:semiHidden/>
    <w:unhideWhenUsed/>
    <w:rsid w:val="0018489B"/>
  </w:style>
  <w:style w:type="numbering" w:customStyle="1" w:styleId="12174">
    <w:name w:val="Нет списка1217"/>
    <w:next w:val="a8"/>
    <w:uiPriority w:val="99"/>
    <w:semiHidden/>
    <w:unhideWhenUsed/>
    <w:rsid w:val="0018489B"/>
  </w:style>
  <w:style w:type="numbering" w:customStyle="1" w:styleId="13160">
    <w:name w:val="Стиль1316"/>
    <w:uiPriority w:val="99"/>
    <w:rsid w:val="0018489B"/>
  </w:style>
  <w:style w:type="numbering" w:customStyle="1" w:styleId="1416">
    <w:name w:val="Заглавие 1416"/>
    <w:basedOn w:val="a8"/>
    <w:uiPriority w:val="99"/>
    <w:rsid w:val="0018489B"/>
  </w:style>
  <w:style w:type="numbering" w:customStyle="1" w:styleId="13163">
    <w:name w:val="Раздел 1.316"/>
    <w:uiPriority w:val="99"/>
    <w:rsid w:val="0018489B"/>
  </w:style>
  <w:style w:type="numbering" w:customStyle="1" w:styleId="11216">
    <w:name w:val="Нет списка11216"/>
    <w:next w:val="a8"/>
    <w:uiPriority w:val="99"/>
    <w:semiHidden/>
    <w:unhideWhenUsed/>
    <w:rsid w:val="0018489B"/>
  </w:style>
  <w:style w:type="numbering" w:customStyle="1" w:styleId="2217">
    <w:name w:val="Нет списка2217"/>
    <w:next w:val="a8"/>
    <w:uiPriority w:val="99"/>
    <w:semiHidden/>
    <w:unhideWhenUsed/>
    <w:rsid w:val="0018489B"/>
  </w:style>
  <w:style w:type="numbering" w:customStyle="1" w:styleId="112160">
    <w:name w:val="Заглавие 11216"/>
    <w:basedOn w:val="a8"/>
    <w:uiPriority w:val="99"/>
    <w:rsid w:val="0018489B"/>
  </w:style>
  <w:style w:type="numbering" w:customStyle="1" w:styleId="3117">
    <w:name w:val="Нет списка3117"/>
    <w:next w:val="a8"/>
    <w:uiPriority w:val="99"/>
    <w:semiHidden/>
    <w:unhideWhenUsed/>
    <w:rsid w:val="0018489B"/>
  </w:style>
  <w:style w:type="numbering" w:customStyle="1" w:styleId="12116">
    <w:name w:val="Заглавие 12116"/>
    <w:basedOn w:val="a8"/>
    <w:uiPriority w:val="99"/>
    <w:rsid w:val="0018489B"/>
  </w:style>
  <w:style w:type="numbering" w:customStyle="1" w:styleId="112161">
    <w:name w:val="Раздел 1.1216"/>
    <w:uiPriority w:val="99"/>
    <w:rsid w:val="0018489B"/>
  </w:style>
  <w:style w:type="numbering" w:customStyle="1" w:styleId="112162">
    <w:name w:val="Стиль11216"/>
    <w:uiPriority w:val="99"/>
    <w:rsid w:val="0018489B"/>
  </w:style>
  <w:style w:type="numbering" w:customStyle="1" w:styleId="13116">
    <w:name w:val="Заглавие 13116"/>
    <w:basedOn w:val="a8"/>
    <w:uiPriority w:val="99"/>
    <w:rsid w:val="0018489B"/>
  </w:style>
  <w:style w:type="numbering" w:customStyle="1" w:styleId="519">
    <w:name w:val="Нет списка519"/>
    <w:next w:val="a8"/>
    <w:uiPriority w:val="99"/>
    <w:semiHidden/>
    <w:unhideWhenUsed/>
    <w:rsid w:val="0018489B"/>
  </w:style>
  <w:style w:type="numbering" w:customStyle="1" w:styleId="6140">
    <w:name w:val="Нет списка614"/>
    <w:next w:val="a8"/>
    <w:uiPriority w:val="99"/>
    <w:semiHidden/>
    <w:unhideWhenUsed/>
    <w:rsid w:val="0018489B"/>
  </w:style>
  <w:style w:type="numbering" w:customStyle="1" w:styleId="14132">
    <w:name w:val="Стиль1413"/>
    <w:uiPriority w:val="99"/>
    <w:rsid w:val="0018489B"/>
  </w:style>
  <w:style w:type="numbering" w:customStyle="1" w:styleId="13133">
    <w:name w:val="Нет списка1313"/>
    <w:next w:val="a8"/>
    <w:uiPriority w:val="99"/>
    <w:semiHidden/>
    <w:unhideWhenUsed/>
    <w:rsid w:val="0018489B"/>
  </w:style>
  <w:style w:type="numbering" w:customStyle="1" w:styleId="113130">
    <w:name w:val="Раздел 1.1313"/>
    <w:uiPriority w:val="99"/>
    <w:rsid w:val="0018489B"/>
  </w:style>
  <w:style w:type="numbering" w:customStyle="1" w:styleId="113131">
    <w:name w:val="Стиль11313"/>
    <w:uiPriority w:val="99"/>
    <w:rsid w:val="0018489B"/>
  </w:style>
  <w:style w:type="numbering" w:customStyle="1" w:styleId="14133">
    <w:name w:val="Раздел 1.413"/>
    <w:uiPriority w:val="99"/>
    <w:rsid w:val="0018489B"/>
  </w:style>
  <w:style w:type="numbering" w:customStyle="1" w:styleId="15130">
    <w:name w:val="Заглавие 1513"/>
    <w:uiPriority w:val="99"/>
    <w:rsid w:val="0018489B"/>
  </w:style>
  <w:style w:type="numbering" w:customStyle="1" w:styleId="2313">
    <w:name w:val="Нет списка2313"/>
    <w:next w:val="a8"/>
    <w:uiPriority w:val="99"/>
    <w:semiHidden/>
    <w:unhideWhenUsed/>
    <w:rsid w:val="0018489B"/>
  </w:style>
  <w:style w:type="numbering" w:customStyle="1" w:styleId="113132">
    <w:name w:val="Нет списка11313"/>
    <w:next w:val="a8"/>
    <w:uiPriority w:val="99"/>
    <w:semiHidden/>
    <w:unhideWhenUsed/>
    <w:rsid w:val="0018489B"/>
  </w:style>
  <w:style w:type="numbering" w:customStyle="1" w:styleId="121132">
    <w:name w:val="Стиль12113"/>
    <w:uiPriority w:val="99"/>
    <w:rsid w:val="0018489B"/>
  </w:style>
  <w:style w:type="numbering" w:customStyle="1" w:styleId="113133">
    <w:name w:val="Заглавие 11313"/>
    <w:basedOn w:val="a8"/>
    <w:uiPriority w:val="99"/>
    <w:rsid w:val="0018489B"/>
  </w:style>
  <w:style w:type="numbering" w:customStyle="1" w:styleId="121133">
    <w:name w:val="Раздел 1.2113"/>
    <w:uiPriority w:val="99"/>
    <w:rsid w:val="0018489B"/>
  </w:style>
  <w:style w:type="numbering" w:customStyle="1" w:styleId="111230">
    <w:name w:val="Нет списка11123"/>
    <w:next w:val="a8"/>
    <w:uiPriority w:val="99"/>
    <w:semiHidden/>
    <w:unhideWhenUsed/>
    <w:rsid w:val="0018489B"/>
  </w:style>
  <w:style w:type="numbering" w:customStyle="1" w:styleId="21113">
    <w:name w:val="Нет списка21113"/>
    <w:next w:val="a8"/>
    <w:uiPriority w:val="99"/>
    <w:semiHidden/>
    <w:unhideWhenUsed/>
    <w:rsid w:val="0018489B"/>
  </w:style>
  <w:style w:type="numbering" w:customStyle="1" w:styleId="1111132">
    <w:name w:val="Заглавие 111113"/>
    <w:basedOn w:val="a8"/>
    <w:uiPriority w:val="99"/>
    <w:rsid w:val="0018489B"/>
  </w:style>
  <w:style w:type="numbering" w:customStyle="1" w:styleId="32130">
    <w:name w:val="Нет списка3213"/>
    <w:next w:val="a8"/>
    <w:uiPriority w:val="99"/>
    <w:semiHidden/>
    <w:unhideWhenUsed/>
    <w:rsid w:val="0018489B"/>
  </w:style>
  <w:style w:type="numbering" w:customStyle="1" w:styleId="122130">
    <w:name w:val="Заглавие 12213"/>
    <w:basedOn w:val="a8"/>
    <w:uiPriority w:val="99"/>
    <w:rsid w:val="0018489B"/>
  </w:style>
  <w:style w:type="numbering" w:customStyle="1" w:styleId="1111133">
    <w:name w:val="Раздел 1.11113"/>
    <w:uiPriority w:val="99"/>
    <w:rsid w:val="0018489B"/>
  </w:style>
  <w:style w:type="numbering" w:customStyle="1" w:styleId="111231">
    <w:name w:val="Стиль11123"/>
    <w:uiPriority w:val="99"/>
    <w:rsid w:val="0018489B"/>
  </w:style>
  <w:style w:type="numbering" w:customStyle="1" w:styleId="132130">
    <w:name w:val="Заглавие 13213"/>
    <w:basedOn w:val="a8"/>
    <w:uiPriority w:val="99"/>
    <w:rsid w:val="0018489B"/>
  </w:style>
  <w:style w:type="numbering" w:customStyle="1" w:styleId="4113">
    <w:name w:val="Нет списка4113"/>
    <w:next w:val="a8"/>
    <w:uiPriority w:val="99"/>
    <w:semiHidden/>
    <w:unhideWhenUsed/>
    <w:rsid w:val="0018489B"/>
  </w:style>
  <w:style w:type="numbering" w:customStyle="1" w:styleId="121134">
    <w:name w:val="Нет списка12113"/>
    <w:next w:val="a8"/>
    <w:uiPriority w:val="99"/>
    <w:semiHidden/>
    <w:unhideWhenUsed/>
    <w:rsid w:val="0018489B"/>
  </w:style>
  <w:style w:type="numbering" w:customStyle="1" w:styleId="131132">
    <w:name w:val="Стиль13113"/>
    <w:uiPriority w:val="99"/>
    <w:rsid w:val="0018489B"/>
  </w:style>
  <w:style w:type="numbering" w:customStyle="1" w:styleId="141130">
    <w:name w:val="Заглавие 14113"/>
    <w:basedOn w:val="a8"/>
    <w:uiPriority w:val="99"/>
    <w:rsid w:val="0018489B"/>
  </w:style>
  <w:style w:type="numbering" w:customStyle="1" w:styleId="131133">
    <w:name w:val="Раздел 1.3113"/>
    <w:uiPriority w:val="99"/>
    <w:rsid w:val="0018489B"/>
  </w:style>
  <w:style w:type="numbering" w:customStyle="1" w:styleId="1121130">
    <w:name w:val="Нет списка112113"/>
    <w:next w:val="a8"/>
    <w:uiPriority w:val="99"/>
    <w:semiHidden/>
    <w:unhideWhenUsed/>
    <w:rsid w:val="0018489B"/>
  </w:style>
  <w:style w:type="numbering" w:customStyle="1" w:styleId="22113">
    <w:name w:val="Нет списка22113"/>
    <w:next w:val="a8"/>
    <w:uiPriority w:val="99"/>
    <w:semiHidden/>
    <w:unhideWhenUsed/>
    <w:rsid w:val="0018489B"/>
  </w:style>
  <w:style w:type="numbering" w:customStyle="1" w:styleId="1121131">
    <w:name w:val="Заглавие 112113"/>
    <w:basedOn w:val="a8"/>
    <w:uiPriority w:val="99"/>
    <w:rsid w:val="0018489B"/>
  </w:style>
  <w:style w:type="numbering" w:customStyle="1" w:styleId="31113">
    <w:name w:val="Нет списка31113"/>
    <w:next w:val="a8"/>
    <w:uiPriority w:val="99"/>
    <w:semiHidden/>
    <w:unhideWhenUsed/>
    <w:rsid w:val="0018489B"/>
  </w:style>
  <w:style w:type="numbering" w:customStyle="1" w:styleId="1211130">
    <w:name w:val="Заглавие 121113"/>
    <w:basedOn w:val="a8"/>
    <w:uiPriority w:val="99"/>
    <w:rsid w:val="0018489B"/>
  </w:style>
  <w:style w:type="numbering" w:customStyle="1" w:styleId="1121132">
    <w:name w:val="Раздел 1.12113"/>
    <w:uiPriority w:val="99"/>
    <w:rsid w:val="0018489B"/>
  </w:style>
  <w:style w:type="numbering" w:customStyle="1" w:styleId="1121133">
    <w:name w:val="Стиль112113"/>
    <w:uiPriority w:val="99"/>
    <w:rsid w:val="0018489B"/>
  </w:style>
  <w:style w:type="numbering" w:customStyle="1" w:styleId="1311130">
    <w:name w:val="Заглавие 131113"/>
    <w:basedOn w:val="a8"/>
    <w:uiPriority w:val="99"/>
    <w:rsid w:val="0018489B"/>
  </w:style>
  <w:style w:type="numbering" w:customStyle="1" w:styleId="5113">
    <w:name w:val="Нет списка5113"/>
    <w:next w:val="a8"/>
    <w:uiPriority w:val="99"/>
    <w:semiHidden/>
    <w:unhideWhenUsed/>
    <w:rsid w:val="0018489B"/>
  </w:style>
  <w:style w:type="numbering" w:customStyle="1" w:styleId="762">
    <w:name w:val="Нет списка76"/>
    <w:next w:val="a8"/>
    <w:uiPriority w:val="99"/>
    <w:semiHidden/>
    <w:unhideWhenUsed/>
    <w:rsid w:val="0018489B"/>
  </w:style>
  <w:style w:type="numbering" w:customStyle="1" w:styleId="1532">
    <w:name w:val="Стиль153"/>
    <w:uiPriority w:val="99"/>
    <w:rsid w:val="0018489B"/>
  </w:style>
  <w:style w:type="numbering" w:customStyle="1" w:styleId="1445">
    <w:name w:val="Нет списка144"/>
    <w:next w:val="a8"/>
    <w:uiPriority w:val="99"/>
    <w:semiHidden/>
    <w:unhideWhenUsed/>
    <w:rsid w:val="0018489B"/>
  </w:style>
  <w:style w:type="numbering" w:customStyle="1" w:styleId="11432">
    <w:name w:val="Раздел 1.143"/>
    <w:uiPriority w:val="99"/>
    <w:rsid w:val="0018489B"/>
  </w:style>
  <w:style w:type="numbering" w:customStyle="1" w:styleId="11433">
    <w:name w:val="Стиль1143"/>
    <w:uiPriority w:val="99"/>
    <w:rsid w:val="0018489B"/>
  </w:style>
  <w:style w:type="numbering" w:customStyle="1" w:styleId="1533">
    <w:name w:val="Раздел 1.53"/>
    <w:uiPriority w:val="99"/>
    <w:rsid w:val="0018489B"/>
  </w:style>
  <w:style w:type="numbering" w:customStyle="1" w:styleId="1630">
    <w:name w:val="Заглавие 163"/>
    <w:uiPriority w:val="99"/>
    <w:rsid w:val="0018489B"/>
  </w:style>
  <w:style w:type="numbering" w:customStyle="1" w:styleId="244">
    <w:name w:val="Нет списка244"/>
    <w:next w:val="a8"/>
    <w:uiPriority w:val="99"/>
    <w:semiHidden/>
    <w:unhideWhenUsed/>
    <w:rsid w:val="0018489B"/>
  </w:style>
  <w:style w:type="numbering" w:customStyle="1" w:styleId="11434">
    <w:name w:val="Нет списка1143"/>
    <w:next w:val="a8"/>
    <w:uiPriority w:val="99"/>
    <w:semiHidden/>
    <w:unhideWhenUsed/>
    <w:rsid w:val="0018489B"/>
  </w:style>
  <w:style w:type="numbering" w:customStyle="1" w:styleId="12232">
    <w:name w:val="Стиль1223"/>
    <w:uiPriority w:val="99"/>
    <w:rsid w:val="0018489B"/>
  </w:style>
  <w:style w:type="numbering" w:customStyle="1" w:styleId="11435">
    <w:name w:val="Заглавие 1143"/>
    <w:basedOn w:val="a8"/>
    <w:uiPriority w:val="99"/>
    <w:rsid w:val="0018489B"/>
  </w:style>
  <w:style w:type="numbering" w:customStyle="1" w:styleId="12233">
    <w:name w:val="Раздел 1.223"/>
    <w:uiPriority w:val="99"/>
    <w:rsid w:val="0018489B"/>
  </w:style>
  <w:style w:type="numbering" w:customStyle="1" w:styleId="111330">
    <w:name w:val="Нет списка11133"/>
    <w:next w:val="a8"/>
    <w:uiPriority w:val="99"/>
    <w:semiHidden/>
    <w:unhideWhenUsed/>
    <w:rsid w:val="0018489B"/>
  </w:style>
  <w:style w:type="numbering" w:customStyle="1" w:styleId="2123">
    <w:name w:val="Нет списка2123"/>
    <w:next w:val="a8"/>
    <w:uiPriority w:val="99"/>
    <w:semiHidden/>
    <w:unhideWhenUsed/>
    <w:rsid w:val="0018489B"/>
  </w:style>
  <w:style w:type="numbering" w:customStyle="1" w:styleId="111232">
    <w:name w:val="Заглавие 11123"/>
    <w:basedOn w:val="a8"/>
    <w:uiPriority w:val="99"/>
    <w:rsid w:val="0018489B"/>
  </w:style>
  <w:style w:type="numbering" w:customStyle="1" w:styleId="3340">
    <w:name w:val="Нет списка334"/>
    <w:next w:val="a8"/>
    <w:uiPriority w:val="99"/>
    <w:semiHidden/>
    <w:unhideWhenUsed/>
    <w:rsid w:val="0018489B"/>
  </w:style>
  <w:style w:type="numbering" w:customStyle="1" w:styleId="12330">
    <w:name w:val="Заглавие 1233"/>
    <w:basedOn w:val="a8"/>
    <w:uiPriority w:val="99"/>
    <w:rsid w:val="0018489B"/>
  </w:style>
  <w:style w:type="numbering" w:customStyle="1" w:styleId="111233">
    <w:name w:val="Раздел 1.1123"/>
    <w:uiPriority w:val="99"/>
    <w:rsid w:val="0018489B"/>
  </w:style>
  <w:style w:type="numbering" w:customStyle="1" w:styleId="111331">
    <w:name w:val="Стиль11133"/>
    <w:uiPriority w:val="99"/>
    <w:rsid w:val="0018489B"/>
  </w:style>
  <w:style w:type="numbering" w:customStyle="1" w:styleId="13330">
    <w:name w:val="Заглавие 1333"/>
    <w:basedOn w:val="a8"/>
    <w:uiPriority w:val="99"/>
    <w:rsid w:val="0018489B"/>
  </w:style>
  <w:style w:type="numbering" w:customStyle="1" w:styleId="4240">
    <w:name w:val="Нет списка424"/>
    <w:next w:val="a8"/>
    <w:uiPriority w:val="99"/>
    <w:semiHidden/>
    <w:unhideWhenUsed/>
    <w:rsid w:val="0018489B"/>
  </w:style>
  <w:style w:type="numbering" w:customStyle="1" w:styleId="12234">
    <w:name w:val="Нет списка1223"/>
    <w:next w:val="a8"/>
    <w:uiPriority w:val="99"/>
    <w:semiHidden/>
    <w:unhideWhenUsed/>
    <w:rsid w:val="0018489B"/>
  </w:style>
  <w:style w:type="numbering" w:customStyle="1" w:styleId="13232">
    <w:name w:val="Стиль1323"/>
    <w:uiPriority w:val="99"/>
    <w:rsid w:val="0018489B"/>
  </w:style>
  <w:style w:type="numbering" w:customStyle="1" w:styleId="14230">
    <w:name w:val="Заглавие 1423"/>
    <w:basedOn w:val="a8"/>
    <w:uiPriority w:val="99"/>
    <w:rsid w:val="0018489B"/>
  </w:style>
  <w:style w:type="numbering" w:customStyle="1" w:styleId="13233">
    <w:name w:val="Раздел 1.323"/>
    <w:uiPriority w:val="99"/>
    <w:rsid w:val="0018489B"/>
  </w:style>
  <w:style w:type="numbering" w:customStyle="1" w:styleId="112230">
    <w:name w:val="Нет списка11223"/>
    <w:next w:val="a8"/>
    <w:uiPriority w:val="99"/>
    <w:semiHidden/>
    <w:unhideWhenUsed/>
    <w:rsid w:val="0018489B"/>
  </w:style>
  <w:style w:type="numbering" w:customStyle="1" w:styleId="2223">
    <w:name w:val="Нет списка2223"/>
    <w:next w:val="a8"/>
    <w:uiPriority w:val="99"/>
    <w:semiHidden/>
    <w:unhideWhenUsed/>
    <w:rsid w:val="0018489B"/>
  </w:style>
  <w:style w:type="numbering" w:customStyle="1" w:styleId="112231">
    <w:name w:val="Заглавие 11223"/>
    <w:basedOn w:val="a8"/>
    <w:uiPriority w:val="99"/>
    <w:rsid w:val="0018489B"/>
  </w:style>
  <w:style w:type="numbering" w:customStyle="1" w:styleId="3123">
    <w:name w:val="Нет списка3123"/>
    <w:next w:val="a8"/>
    <w:uiPriority w:val="99"/>
    <w:semiHidden/>
    <w:unhideWhenUsed/>
    <w:rsid w:val="0018489B"/>
  </w:style>
  <w:style w:type="numbering" w:customStyle="1" w:styleId="121230">
    <w:name w:val="Заглавие 12123"/>
    <w:basedOn w:val="a8"/>
    <w:uiPriority w:val="99"/>
    <w:rsid w:val="0018489B"/>
  </w:style>
  <w:style w:type="numbering" w:customStyle="1" w:styleId="112232">
    <w:name w:val="Раздел 1.1223"/>
    <w:uiPriority w:val="99"/>
    <w:rsid w:val="0018489B"/>
  </w:style>
  <w:style w:type="numbering" w:customStyle="1" w:styleId="112233">
    <w:name w:val="Стиль11223"/>
    <w:uiPriority w:val="99"/>
    <w:rsid w:val="0018489B"/>
  </w:style>
  <w:style w:type="numbering" w:customStyle="1" w:styleId="131230">
    <w:name w:val="Заглавие 13123"/>
    <w:basedOn w:val="a8"/>
    <w:uiPriority w:val="99"/>
    <w:rsid w:val="0018489B"/>
  </w:style>
  <w:style w:type="numbering" w:customStyle="1" w:styleId="5240">
    <w:name w:val="Нет списка524"/>
    <w:next w:val="a8"/>
    <w:uiPriority w:val="99"/>
    <w:semiHidden/>
    <w:unhideWhenUsed/>
    <w:rsid w:val="0018489B"/>
  </w:style>
  <w:style w:type="numbering" w:customStyle="1" w:styleId="841">
    <w:name w:val="Нет списка84"/>
    <w:next w:val="a8"/>
    <w:uiPriority w:val="99"/>
    <w:semiHidden/>
    <w:unhideWhenUsed/>
    <w:rsid w:val="0018489B"/>
  </w:style>
  <w:style w:type="numbering" w:customStyle="1" w:styleId="1631">
    <w:name w:val="Стиль163"/>
    <w:uiPriority w:val="99"/>
    <w:rsid w:val="0018489B"/>
  </w:style>
  <w:style w:type="numbering" w:customStyle="1" w:styleId="1534">
    <w:name w:val="Нет списка153"/>
    <w:next w:val="a8"/>
    <w:uiPriority w:val="99"/>
    <w:semiHidden/>
    <w:unhideWhenUsed/>
    <w:rsid w:val="0018489B"/>
  </w:style>
  <w:style w:type="numbering" w:customStyle="1" w:styleId="11530">
    <w:name w:val="Раздел 1.153"/>
    <w:uiPriority w:val="99"/>
    <w:rsid w:val="0018489B"/>
  </w:style>
  <w:style w:type="numbering" w:customStyle="1" w:styleId="11531">
    <w:name w:val="Стиль1153"/>
    <w:uiPriority w:val="99"/>
    <w:rsid w:val="0018489B"/>
  </w:style>
  <w:style w:type="numbering" w:customStyle="1" w:styleId="1632">
    <w:name w:val="Раздел 1.63"/>
    <w:uiPriority w:val="99"/>
    <w:rsid w:val="0018489B"/>
  </w:style>
  <w:style w:type="numbering" w:customStyle="1" w:styleId="1730">
    <w:name w:val="Заглавие 173"/>
    <w:uiPriority w:val="99"/>
    <w:rsid w:val="0018489B"/>
  </w:style>
  <w:style w:type="numbering" w:customStyle="1" w:styleId="2530">
    <w:name w:val="Нет списка253"/>
    <w:next w:val="a8"/>
    <w:uiPriority w:val="99"/>
    <w:semiHidden/>
    <w:unhideWhenUsed/>
    <w:rsid w:val="0018489B"/>
  </w:style>
  <w:style w:type="numbering" w:customStyle="1" w:styleId="11532">
    <w:name w:val="Нет списка1153"/>
    <w:next w:val="a8"/>
    <w:uiPriority w:val="99"/>
    <w:semiHidden/>
    <w:unhideWhenUsed/>
    <w:rsid w:val="0018489B"/>
  </w:style>
  <w:style w:type="numbering" w:customStyle="1" w:styleId="12331">
    <w:name w:val="Стиль1233"/>
    <w:uiPriority w:val="99"/>
    <w:rsid w:val="0018489B"/>
  </w:style>
  <w:style w:type="numbering" w:customStyle="1" w:styleId="11533">
    <w:name w:val="Заглавие 1153"/>
    <w:basedOn w:val="a8"/>
    <w:uiPriority w:val="99"/>
    <w:rsid w:val="0018489B"/>
  </w:style>
  <w:style w:type="numbering" w:customStyle="1" w:styleId="12332">
    <w:name w:val="Раздел 1.233"/>
    <w:uiPriority w:val="99"/>
    <w:rsid w:val="0018489B"/>
  </w:style>
  <w:style w:type="numbering" w:customStyle="1" w:styleId="11143">
    <w:name w:val="Нет списка11143"/>
    <w:next w:val="a8"/>
    <w:uiPriority w:val="99"/>
    <w:semiHidden/>
    <w:unhideWhenUsed/>
    <w:rsid w:val="0018489B"/>
  </w:style>
  <w:style w:type="numbering" w:customStyle="1" w:styleId="2133">
    <w:name w:val="Нет списка2133"/>
    <w:next w:val="a8"/>
    <w:uiPriority w:val="99"/>
    <w:semiHidden/>
    <w:unhideWhenUsed/>
    <w:rsid w:val="0018489B"/>
  </w:style>
  <w:style w:type="numbering" w:customStyle="1" w:styleId="111332">
    <w:name w:val="Заглавие 11133"/>
    <w:basedOn w:val="a8"/>
    <w:uiPriority w:val="99"/>
    <w:rsid w:val="0018489B"/>
  </w:style>
  <w:style w:type="numbering" w:customStyle="1" w:styleId="3430">
    <w:name w:val="Нет списка343"/>
    <w:next w:val="a8"/>
    <w:uiPriority w:val="99"/>
    <w:semiHidden/>
    <w:unhideWhenUsed/>
    <w:rsid w:val="0018489B"/>
  </w:style>
  <w:style w:type="numbering" w:customStyle="1" w:styleId="12430">
    <w:name w:val="Заглавие 1243"/>
    <w:basedOn w:val="a8"/>
    <w:uiPriority w:val="99"/>
    <w:rsid w:val="0018489B"/>
  </w:style>
  <w:style w:type="numbering" w:customStyle="1" w:styleId="111333">
    <w:name w:val="Раздел 1.1133"/>
    <w:uiPriority w:val="99"/>
    <w:rsid w:val="0018489B"/>
  </w:style>
  <w:style w:type="numbering" w:customStyle="1" w:styleId="111430">
    <w:name w:val="Стиль11143"/>
    <w:uiPriority w:val="99"/>
    <w:rsid w:val="0018489B"/>
  </w:style>
  <w:style w:type="numbering" w:customStyle="1" w:styleId="13430">
    <w:name w:val="Заглавие 1343"/>
    <w:basedOn w:val="a8"/>
    <w:uiPriority w:val="99"/>
    <w:rsid w:val="0018489B"/>
  </w:style>
  <w:style w:type="numbering" w:customStyle="1" w:styleId="434">
    <w:name w:val="Нет списка434"/>
    <w:next w:val="a8"/>
    <w:uiPriority w:val="99"/>
    <w:semiHidden/>
    <w:unhideWhenUsed/>
    <w:rsid w:val="0018489B"/>
  </w:style>
  <w:style w:type="numbering" w:customStyle="1" w:styleId="12333">
    <w:name w:val="Нет списка1233"/>
    <w:next w:val="a8"/>
    <w:uiPriority w:val="99"/>
    <w:semiHidden/>
    <w:unhideWhenUsed/>
    <w:rsid w:val="0018489B"/>
  </w:style>
  <w:style w:type="numbering" w:customStyle="1" w:styleId="13331">
    <w:name w:val="Стиль1333"/>
    <w:uiPriority w:val="99"/>
    <w:rsid w:val="0018489B"/>
  </w:style>
  <w:style w:type="numbering" w:customStyle="1" w:styleId="14330">
    <w:name w:val="Заглавие 1433"/>
    <w:basedOn w:val="a8"/>
    <w:uiPriority w:val="99"/>
    <w:rsid w:val="0018489B"/>
  </w:style>
  <w:style w:type="numbering" w:customStyle="1" w:styleId="13332">
    <w:name w:val="Раздел 1.333"/>
    <w:uiPriority w:val="99"/>
    <w:rsid w:val="0018489B"/>
  </w:style>
  <w:style w:type="numbering" w:customStyle="1" w:styleId="112330">
    <w:name w:val="Нет списка11233"/>
    <w:next w:val="a8"/>
    <w:uiPriority w:val="99"/>
    <w:semiHidden/>
    <w:unhideWhenUsed/>
    <w:rsid w:val="0018489B"/>
  </w:style>
  <w:style w:type="numbering" w:customStyle="1" w:styleId="2233">
    <w:name w:val="Нет списка2233"/>
    <w:next w:val="a8"/>
    <w:uiPriority w:val="99"/>
    <w:semiHidden/>
    <w:unhideWhenUsed/>
    <w:rsid w:val="0018489B"/>
  </w:style>
  <w:style w:type="numbering" w:customStyle="1" w:styleId="112331">
    <w:name w:val="Заглавие 11233"/>
    <w:basedOn w:val="a8"/>
    <w:uiPriority w:val="99"/>
    <w:rsid w:val="0018489B"/>
  </w:style>
  <w:style w:type="numbering" w:customStyle="1" w:styleId="3133">
    <w:name w:val="Нет списка3133"/>
    <w:next w:val="a8"/>
    <w:uiPriority w:val="99"/>
    <w:semiHidden/>
    <w:unhideWhenUsed/>
    <w:rsid w:val="0018489B"/>
  </w:style>
  <w:style w:type="numbering" w:customStyle="1" w:styleId="121330">
    <w:name w:val="Заглавие 12133"/>
    <w:basedOn w:val="a8"/>
    <w:uiPriority w:val="99"/>
    <w:rsid w:val="0018489B"/>
  </w:style>
  <w:style w:type="numbering" w:customStyle="1" w:styleId="112332">
    <w:name w:val="Раздел 1.1233"/>
    <w:uiPriority w:val="99"/>
    <w:rsid w:val="0018489B"/>
  </w:style>
  <w:style w:type="numbering" w:customStyle="1" w:styleId="112333">
    <w:name w:val="Стиль11233"/>
    <w:uiPriority w:val="99"/>
    <w:rsid w:val="0018489B"/>
  </w:style>
  <w:style w:type="numbering" w:customStyle="1" w:styleId="131330">
    <w:name w:val="Заглавие 13133"/>
    <w:basedOn w:val="a8"/>
    <w:uiPriority w:val="99"/>
    <w:rsid w:val="0018489B"/>
  </w:style>
  <w:style w:type="numbering" w:customStyle="1" w:styleId="534">
    <w:name w:val="Нет списка534"/>
    <w:next w:val="a8"/>
    <w:uiPriority w:val="99"/>
    <w:semiHidden/>
    <w:unhideWhenUsed/>
    <w:rsid w:val="0018489B"/>
  </w:style>
  <w:style w:type="numbering" w:customStyle="1" w:styleId="940">
    <w:name w:val="Нет списка94"/>
    <w:next w:val="a8"/>
    <w:uiPriority w:val="99"/>
    <w:semiHidden/>
    <w:unhideWhenUsed/>
    <w:rsid w:val="0018489B"/>
  </w:style>
  <w:style w:type="numbering" w:customStyle="1" w:styleId="1731">
    <w:name w:val="Стиль173"/>
    <w:uiPriority w:val="99"/>
    <w:rsid w:val="0018489B"/>
  </w:style>
  <w:style w:type="numbering" w:customStyle="1" w:styleId="1633">
    <w:name w:val="Нет списка163"/>
    <w:next w:val="a8"/>
    <w:uiPriority w:val="99"/>
    <w:semiHidden/>
    <w:unhideWhenUsed/>
    <w:rsid w:val="0018489B"/>
  </w:style>
  <w:style w:type="numbering" w:customStyle="1" w:styleId="11630">
    <w:name w:val="Раздел 1.163"/>
    <w:uiPriority w:val="99"/>
    <w:rsid w:val="0018489B"/>
  </w:style>
  <w:style w:type="numbering" w:customStyle="1" w:styleId="11631">
    <w:name w:val="Стиль1163"/>
    <w:uiPriority w:val="99"/>
    <w:rsid w:val="0018489B"/>
  </w:style>
  <w:style w:type="numbering" w:customStyle="1" w:styleId="1732">
    <w:name w:val="Раздел 1.73"/>
    <w:uiPriority w:val="99"/>
    <w:rsid w:val="0018489B"/>
  </w:style>
  <w:style w:type="numbering" w:customStyle="1" w:styleId="1830">
    <w:name w:val="Заглавие 183"/>
    <w:uiPriority w:val="99"/>
    <w:rsid w:val="0018489B"/>
  </w:style>
  <w:style w:type="numbering" w:customStyle="1" w:styleId="2631">
    <w:name w:val="Нет списка263"/>
    <w:next w:val="a8"/>
    <w:uiPriority w:val="99"/>
    <w:semiHidden/>
    <w:unhideWhenUsed/>
    <w:rsid w:val="0018489B"/>
  </w:style>
  <w:style w:type="numbering" w:customStyle="1" w:styleId="11632">
    <w:name w:val="Нет списка1163"/>
    <w:next w:val="a8"/>
    <w:uiPriority w:val="99"/>
    <w:semiHidden/>
    <w:unhideWhenUsed/>
    <w:rsid w:val="0018489B"/>
  </w:style>
  <w:style w:type="numbering" w:customStyle="1" w:styleId="12431">
    <w:name w:val="Стиль1243"/>
    <w:uiPriority w:val="99"/>
    <w:rsid w:val="0018489B"/>
  </w:style>
  <w:style w:type="numbering" w:customStyle="1" w:styleId="11633">
    <w:name w:val="Заглавие 1163"/>
    <w:basedOn w:val="a8"/>
    <w:uiPriority w:val="99"/>
    <w:rsid w:val="0018489B"/>
  </w:style>
  <w:style w:type="numbering" w:customStyle="1" w:styleId="12432">
    <w:name w:val="Раздел 1.243"/>
    <w:uiPriority w:val="99"/>
    <w:rsid w:val="0018489B"/>
  </w:style>
  <w:style w:type="numbering" w:customStyle="1" w:styleId="11153">
    <w:name w:val="Нет списка11153"/>
    <w:next w:val="a8"/>
    <w:uiPriority w:val="99"/>
    <w:semiHidden/>
    <w:unhideWhenUsed/>
    <w:rsid w:val="0018489B"/>
  </w:style>
  <w:style w:type="numbering" w:customStyle="1" w:styleId="2143">
    <w:name w:val="Нет списка2143"/>
    <w:next w:val="a8"/>
    <w:uiPriority w:val="99"/>
    <w:semiHidden/>
    <w:unhideWhenUsed/>
    <w:rsid w:val="0018489B"/>
  </w:style>
  <w:style w:type="numbering" w:customStyle="1" w:styleId="111431">
    <w:name w:val="Заглавие 11143"/>
    <w:basedOn w:val="a8"/>
    <w:uiPriority w:val="99"/>
    <w:rsid w:val="0018489B"/>
  </w:style>
  <w:style w:type="numbering" w:customStyle="1" w:styleId="3530">
    <w:name w:val="Нет списка353"/>
    <w:next w:val="a8"/>
    <w:uiPriority w:val="99"/>
    <w:semiHidden/>
    <w:unhideWhenUsed/>
    <w:rsid w:val="0018489B"/>
  </w:style>
  <w:style w:type="numbering" w:customStyle="1" w:styleId="12530">
    <w:name w:val="Заглавие 1253"/>
    <w:basedOn w:val="a8"/>
    <w:uiPriority w:val="99"/>
    <w:rsid w:val="0018489B"/>
  </w:style>
  <w:style w:type="numbering" w:customStyle="1" w:styleId="111432">
    <w:name w:val="Раздел 1.1143"/>
    <w:uiPriority w:val="99"/>
    <w:rsid w:val="0018489B"/>
  </w:style>
  <w:style w:type="numbering" w:customStyle="1" w:styleId="111530">
    <w:name w:val="Стиль11153"/>
    <w:uiPriority w:val="99"/>
    <w:rsid w:val="0018489B"/>
  </w:style>
  <w:style w:type="numbering" w:customStyle="1" w:styleId="13530">
    <w:name w:val="Заглавие 1353"/>
    <w:basedOn w:val="a8"/>
    <w:uiPriority w:val="99"/>
    <w:rsid w:val="0018489B"/>
  </w:style>
  <w:style w:type="numbering" w:customStyle="1" w:styleId="4430">
    <w:name w:val="Нет списка443"/>
    <w:next w:val="a8"/>
    <w:uiPriority w:val="99"/>
    <w:semiHidden/>
    <w:unhideWhenUsed/>
    <w:rsid w:val="0018489B"/>
  </w:style>
  <w:style w:type="numbering" w:customStyle="1" w:styleId="12433">
    <w:name w:val="Нет списка1243"/>
    <w:next w:val="a8"/>
    <w:uiPriority w:val="99"/>
    <w:semiHidden/>
    <w:unhideWhenUsed/>
    <w:rsid w:val="0018489B"/>
  </w:style>
  <w:style w:type="numbering" w:customStyle="1" w:styleId="13431">
    <w:name w:val="Стиль1343"/>
    <w:uiPriority w:val="99"/>
    <w:rsid w:val="0018489B"/>
  </w:style>
  <w:style w:type="numbering" w:customStyle="1" w:styleId="14430">
    <w:name w:val="Заглавие 1443"/>
    <w:basedOn w:val="a8"/>
    <w:uiPriority w:val="99"/>
    <w:rsid w:val="0018489B"/>
  </w:style>
  <w:style w:type="numbering" w:customStyle="1" w:styleId="13432">
    <w:name w:val="Раздел 1.343"/>
    <w:uiPriority w:val="99"/>
    <w:rsid w:val="0018489B"/>
  </w:style>
  <w:style w:type="numbering" w:customStyle="1" w:styleId="11243">
    <w:name w:val="Нет списка11243"/>
    <w:next w:val="a8"/>
    <w:uiPriority w:val="99"/>
    <w:semiHidden/>
    <w:unhideWhenUsed/>
    <w:rsid w:val="0018489B"/>
  </w:style>
  <w:style w:type="numbering" w:customStyle="1" w:styleId="2243">
    <w:name w:val="Нет списка2243"/>
    <w:next w:val="a8"/>
    <w:uiPriority w:val="99"/>
    <w:semiHidden/>
    <w:unhideWhenUsed/>
    <w:rsid w:val="0018489B"/>
  </w:style>
  <w:style w:type="numbering" w:customStyle="1" w:styleId="112430">
    <w:name w:val="Заглавие 11243"/>
    <w:basedOn w:val="a8"/>
    <w:uiPriority w:val="99"/>
    <w:rsid w:val="0018489B"/>
  </w:style>
  <w:style w:type="numbering" w:customStyle="1" w:styleId="3143">
    <w:name w:val="Нет списка3143"/>
    <w:next w:val="a8"/>
    <w:uiPriority w:val="99"/>
    <w:semiHidden/>
    <w:unhideWhenUsed/>
    <w:rsid w:val="0018489B"/>
  </w:style>
  <w:style w:type="numbering" w:customStyle="1" w:styleId="121430">
    <w:name w:val="Заглавие 12143"/>
    <w:basedOn w:val="a8"/>
    <w:uiPriority w:val="99"/>
    <w:rsid w:val="0018489B"/>
  </w:style>
  <w:style w:type="numbering" w:customStyle="1" w:styleId="112431">
    <w:name w:val="Раздел 1.1243"/>
    <w:uiPriority w:val="99"/>
    <w:rsid w:val="0018489B"/>
  </w:style>
  <w:style w:type="numbering" w:customStyle="1" w:styleId="112432">
    <w:name w:val="Стиль11243"/>
    <w:uiPriority w:val="99"/>
    <w:rsid w:val="0018489B"/>
  </w:style>
  <w:style w:type="numbering" w:customStyle="1" w:styleId="131430">
    <w:name w:val="Заглавие 13143"/>
    <w:basedOn w:val="a8"/>
    <w:uiPriority w:val="99"/>
    <w:rsid w:val="0018489B"/>
  </w:style>
  <w:style w:type="numbering" w:customStyle="1" w:styleId="543">
    <w:name w:val="Нет списка543"/>
    <w:next w:val="a8"/>
    <w:uiPriority w:val="99"/>
    <w:semiHidden/>
    <w:unhideWhenUsed/>
    <w:rsid w:val="0018489B"/>
  </w:style>
  <w:style w:type="numbering" w:customStyle="1" w:styleId="1040">
    <w:name w:val="Нет списка104"/>
    <w:next w:val="a8"/>
    <w:uiPriority w:val="99"/>
    <w:semiHidden/>
    <w:unhideWhenUsed/>
    <w:rsid w:val="0018489B"/>
  </w:style>
  <w:style w:type="numbering" w:customStyle="1" w:styleId="1831">
    <w:name w:val="Стиль183"/>
    <w:uiPriority w:val="99"/>
    <w:rsid w:val="0018489B"/>
  </w:style>
  <w:style w:type="numbering" w:customStyle="1" w:styleId="1733">
    <w:name w:val="Нет списка173"/>
    <w:next w:val="a8"/>
    <w:uiPriority w:val="99"/>
    <w:semiHidden/>
    <w:unhideWhenUsed/>
    <w:rsid w:val="0018489B"/>
  </w:style>
  <w:style w:type="numbering" w:customStyle="1" w:styleId="11730">
    <w:name w:val="Раздел 1.173"/>
    <w:uiPriority w:val="99"/>
    <w:rsid w:val="0018489B"/>
  </w:style>
  <w:style w:type="numbering" w:customStyle="1" w:styleId="11731">
    <w:name w:val="Стиль1173"/>
    <w:uiPriority w:val="99"/>
    <w:rsid w:val="0018489B"/>
  </w:style>
  <w:style w:type="numbering" w:customStyle="1" w:styleId="1832">
    <w:name w:val="Раздел 1.83"/>
    <w:uiPriority w:val="99"/>
    <w:rsid w:val="0018489B"/>
  </w:style>
  <w:style w:type="numbering" w:customStyle="1" w:styleId="1930">
    <w:name w:val="Заглавие 193"/>
    <w:uiPriority w:val="99"/>
    <w:rsid w:val="0018489B"/>
  </w:style>
  <w:style w:type="numbering" w:customStyle="1" w:styleId="2730">
    <w:name w:val="Нет списка273"/>
    <w:next w:val="a8"/>
    <w:uiPriority w:val="99"/>
    <w:semiHidden/>
    <w:unhideWhenUsed/>
    <w:rsid w:val="0018489B"/>
  </w:style>
  <w:style w:type="numbering" w:customStyle="1" w:styleId="11732">
    <w:name w:val="Нет списка1173"/>
    <w:next w:val="a8"/>
    <w:uiPriority w:val="99"/>
    <w:semiHidden/>
    <w:unhideWhenUsed/>
    <w:rsid w:val="0018489B"/>
  </w:style>
  <w:style w:type="numbering" w:customStyle="1" w:styleId="12531">
    <w:name w:val="Стиль1253"/>
    <w:uiPriority w:val="99"/>
    <w:rsid w:val="0018489B"/>
  </w:style>
  <w:style w:type="numbering" w:customStyle="1" w:styleId="11733">
    <w:name w:val="Заглавие 1173"/>
    <w:basedOn w:val="a8"/>
    <w:uiPriority w:val="99"/>
    <w:rsid w:val="0018489B"/>
  </w:style>
  <w:style w:type="numbering" w:customStyle="1" w:styleId="12532">
    <w:name w:val="Раздел 1.253"/>
    <w:uiPriority w:val="99"/>
    <w:rsid w:val="0018489B"/>
  </w:style>
  <w:style w:type="numbering" w:customStyle="1" w:styleId="11163">
    <w:name w:val="Нет списка11163"/>
    <w:next w:val="a8"/>
    <w:uiPriority w:val="99"/>
    <w:semiHidden/>
    <w:unhideWhenUsed/>
    <w:rsid w:val="0018489B"/>
  </w:style>
  <w:style w:type="numbering" w:customStyle="1" w:styleId="2153">
    <w:name w:val="Нет списка2153"/>
    <w:next w:val="a8"/>
    <w:uiPriority w:val="99"/>
    <w:semiHidden/>
    <w:unhideWhenUsed/>
    <w:rsid w:val="0018489B"/>
  </w:style>
  <w:style w:type="numbering" w:customStyle="1" w:styleId="111531">
    <w:name w:val="Заглавие 11153"/>
    <w:basedOn w:val="a8"/>
    <w:uiPriority w:val="99"/>
    <w:rsid w:val="0018489B"/>
  </w:style>
  <w:style w:type="numbering" w:customStyle="1" w:styleId="3630">
    <w:name w:val="Нет списка363"/>
    <w:next w:val="a8"/>
    <w:uiPriority w:val="99"/>
    <w:semiHidden/>
    <w:unhideWhenUsed/>
    <w:rsid w:val="0018489B"/>
  </w:style>
  <w:style w:type="numbering" w:customStyle="1" w:styleId="12630">
    <w:name w:val="Заглавие 1263"/>
    <w:basedOn w:val="a8"/>
    <w:uiPriority w:val="99"/>
    <w:rsid w:val="0018489B"/>
  </w:style>
  <w:style w:type="numbering" w:customStyle="1" w:styleId="111532">
    <w:name w:val="Раздел 1.1153"/>
    <w:uiPriority w:val="99"/>
    <w:rsid w:val="0018489B"/>
  </w:style>
  <w:style w:type="numbering" w:customStyle="1" w:styleId="111630">
    <w:name w:val="Стиль11163"/>
    <w:uiPriority w:val="99"/>
    <w:rsid w:val="0018489B"/>
  </w:style>
  <w:style w:type="numbering" w:customStyle="1" w:styleId="13630">
    <w:name w:val="Заглавие 1363"/>
    <w:basedOn w:val="a8"/>
    <w:uiPriority w:val="99"/>
    <w:rsid w:val="0018489B"/>
  </w:style>
  <w:style w:type="numbering" w:customStyle="1" w:styleId="4530">
    <w:name w:val="Нет списка453"/>
    <w:next w:val="a8"/>
    <w:uiPriority w:val="99"/>
    <w:semiHidden/>
    <w:unhideWhenUsed/>
    <w:rsid w:val="0018489B"/>
  </w:style>
  <w:style w:type="numbering" w:customStyle="1" w:styleId="12533">
    <w:name w:val="Нет списка1253"/>
    <w:next w:val="a8"/>
    <w:uiPriority w:val="99"/>
    <w:semiHidden/>
    <w:unhideWhenUsed/>
    <w:rsid w:val="0018489B"/>
  </w:style>
  <w:style w:type="numbering" w:customStyle="1" w:styleId="13531">
    <w:name w:val="Стиль1353"/>
    <w:uiPriority w:val="99"/>
    <w:rsid w:val="0018489B"/>
  </w:style>
  <w:style w:type="numbering" w:customStyle="1" w:styleId="14530">
    <w:name w:val="Заглавие 1453"/>
    <w:basedOn w:val="a8"/>
    <w:uiPriority w:val="99"/>
    <w:rsid w:val="0018489B"/>
  </w:style>
  <w:style w:type="numbering" w:customStyle="1" w:styleId="13532">
    <w:name w:val="Раздел 1.353"/>
    <w:uiPriority w:val="99"/>
    <w:rsid w:val="0018489B"/>
  </w:style>
  <w:style w:type="numbering" w:customStyle="1" w:styleId="11253">
    <w:name w:val="Нет списка11253"/>
    <w:next w:val="a8"/>
    <w:uiPriority w:val="99"/>
    <w:semiHidden/>
    <w:unhideWhenUsed/>
    <w:rsid w:val="0018489B"/>
  </w:style>
  <w:style w:type="numbering" w:customStyle="1" w:styleId="2253">
    <w:name w:val="Нет списка2253"/>
    <w:next w:val="a8"/>
    <w:uiPriority w:val="99"/>
    <w:semiHidden/>
    <w:unhideWhenUsed/>
    <w:rsid w:val="0018489B"/>
  </w:style>
  <w:style w:type="numbering" w:customStyle="1" w:styleId="112530">
    <w:name w:val="Заглавие 11253"/>
    <w:basedOn w:val="a8"/>
    <w:uiPriority w:val="99"/>
    <w:rsid w:val="0018489B"/>
  </w:style>
  <w:style w:type="numbering" w:customStyle="1" w:styleId="3153">
    <w:name w:val="Нет списка3153"/>
    <w:next w:val="a8"/>
    <w:uiPriority w:val="99"/>
    <w:semiHidden/>
    <w:unhideWhenUsed/>
    <w:rsid w:val="0018489B"/>
  </w:style>
  <w:style w:type="numbering" w:customStyle="1" w:styleId="121530">
    <w:name w:val="Заглавие 12153"/>
    <w:basedOn w:val="a8"/>
    <w:uiPriority w:val="99"/>
    <w:rsid w:val="0018489B"/>
  </w:style>
  <w:style w:type="numbering" w:customStyle="1" w:styleId="112531">
    <w:name w:val="Раздел 1.1253"/>
    <w:uiPriority w:val="99"/>
    <w:rsid w:val="0018489B"/>
  </w:style>
  <w:style w:type="numbering" w:customStyle="1" w:styleId="112532">
    <w:name w:val="Стиль11253"/>
    <w:uiPriority w:val="99"/>
    <w:rsid w:val="0018489B"/>
  </w:style>
  <w:style w:type="numbering" w:customStyle="1" w:styleId="131530">
    <w:name w:val="Заглавие 13153"/>
    <w:basedOn w:val="a8"/>
    <w:uiPriority w:val="99"/>
    <w:rsid w:val="0018489B"/>
  </w:style>
  <w:style w:type="numbering" w:customStyle="1" w:styleId="553">
    <w:name w:val="Нет списка553"/>
    <w:next w:val="a8"/>
    <w:uiPriority w:val="99"/>
    <w:semiHidden/>
    <w:unhideWhenUsed/>
    <w:rsid w:val="0018489B"/>
  </w:style>
  <w:style w:type="numbering" w:customStyle="1" w:styleId="1833">
    <w:name w:val="Нет списка183"/>
    <w:next w:val="a8"/>
    <w:uiPriority w:val="99"/>
    <w:semiHidden/>
    <w:unhideWhenUsed/>
    <w:rsid w:val="0018489B"/>
  </w:style>
  <w:style w:type="numbering" w:customStyle="1" w:styleId="1931">
    <w:name w:val="Стиль193"/>
    <w:uiPriority w:val="99"/>
    <w:rsid w:val="0018489B"/>
  </w:style>
  <w:style w:type="numbering" w:customStyle="1" w:styleId="1932">
    <w:name w:val="Нет списка193"/>
    <w:next w:val="a8"/>
    <w:uiPriority w:val="99"/>
    <w:semiHidden/>
    <w:unhideWhenUsed/>
    <w:rsid w:val="0018489B"/>
  </w:style>
  <w:style w:type="numbering" w:customStyle="1" w:styleId="11830">
    <w:name w:val="Раздел 1.183"/>
    <w:uiPriority w:val="99"/>
    <w:rsid w:val="0018489B"/>
  </w:style>
  <w:style w:type="numbering" w:customStyle="1" w:styleId="11831">
    <w:name w:val="Стиль1183"/>
    <w:uiPriority w:val="99"/>
    <w:rsid w:val="0018489B"/>
  </w:style>
  <w:style w:type="numbering" w:customStyle="1" w:styleId="1933">
    <w:name w:val="Раздел 1.93"/>
    <w:uiPriority w:val="99"/>
    <w:rsid w:val="0018489B"/>
  </w:style>
  <w:style w:type="numbering" w:customStyle="1" w:styleId="11030">
    <w:name w:val="Заглавие 1103"/>
    <w:uiPriority w:val="99"/>
    <w:rsid w:val="0018489B"/>
  </w:style>
  <w:style w:type="numbering" w:customStyle="1" w:styleId="2830">
    <w:name w:val="Нет списка283"/>
    <w:next w:val="a8"/>
    <w:uiPriority w:val="99"/>
    <w:semiHidden/>
    <w:unhideWhenUsed/>
    <w:rsid w:val="0018489B"/>
  </w:style>
  <w:style w:type="numbering" w:customStyle="1" w:styleId="11832">
    <w:name w:val="Нет списка1183"/>
    <w:next w:val="a8"/>
    <w:uiPriority w:val="99"/>
    <w:semiHidden/>
    <w:unhideWhenUsed/>
    <w:rsid w:val="0018489B"/>
  </w:style>
  <w:style w:type="numbering" w:customStyle="1" w:styleId="12631">
    <w:name w:val="Стиль1263"/>
    <w:uiPriority w:val="99"/>
    <w:rsid w:val="0018489B"/>
  </w:style>
  <w:style w:type="numbering" w:customStyle="1" w:styleId="11833">
    <w:name w:val="Заглавие 1183"/>
    <w:basedOn w:val="a8"/>
    <w:uiPriority w:val="99"/>
    <w:rsid w:val="0018489B"/>
  </w:style>
  <w:style w:type="numbering" w:customStyle="1" w:styleId="12632">
    <w:name w:val="Раздел 1.263"/>
    <w:uiPriority w:val="99"/>
    <w:rsid w:val="0018489B"/>
  </w:style>
  <w:style w:type="numbering" w:customStyle="1" w:styleId="11173">
    <w:name w:val="Нет списка11173"/>
    <w:next w:val="a8"/>
    <w:uiPriority w:val="99"/>
    <w:semiHidden/>
    <w:unhideWhenUsed/>
    <w:rsid w:val="0018489B"/>
  </w:style>
  <w:style w:type="numbering" w:customStyle="1" w:styleId="2163">
    <w:name w:val="Нет списка2163"/>
    <w:next w:val="a8"/>
    <w:uiPriority w:val="99"/>
    <w:semiHidden/>
    <w:unhideWhenUsed/>
    <w:rsid w:val="0018489B"/>
  </w:style>
  <w:style w:type="numbering" w:customStyle="1" w:styleId="111631">
    <w:name w:val="Заглавие 11163"/>
    <w:basedOn w:val="a8"/>
    <w:uiPriority w:val="99"/>
    <w:rsid w:val="0018489B"/>
  </w:style>
  <w:style w:type="numbering" w:customStyle="1" w:styleId="3730">
    <w:name w:val="Нет списка373"/>
    <w:next w:val="a8"/>
    <w:uiPriority w:val="99"/>
    <w:semiHidden/>
    <w:unhideWhenUsed/>
    <w:rsid w:val="0018489B"/>
  </w:style>
  <w:style w:type="numbering" w:customStyle="1" w:styleId="12730">
    <w:name w:val="Заглавие 1273"/>
    <w:basedOn w:val="a8"/>
    <w:uiPriority w:val="99"/>
    <w:rsid w:val="0018489B"/>
  </w:style>
  <w:style w:type="numbering" w:customStyle="1" w:styleId="111632">
    <w:name w:val="Раздел 1.1163"/>
    <w:uiPriority w:val="99"/>
    <w:rsid w:val="0018489B"/>
  </w:style>
  <w:style w:type="numbering" w:customStyle="1" w:styleId="111730">
    <w:name w:val="Стиль11173"/>
    <w:uiPriority w:val="99"/>
    <w:rsid w:val="0018489B"/>
  </w:style>
  <w:style w:type="numbering" w:customStyle="1" w:styleId="13730">
    <w:name w:val="Заглавие 1373"/>
    <w:basedOn w:val="a8"/>
    <w:uiPriority w:val="99"/>
    <w:rsid w:val="0018489B"/>
  </w:style>
  <w:style w:type="numbering" w:customStyle="1" w:styleId="4630">
    <w:name w:val="Нет списка463"/>
    <w:next w:val="a8"/>
    <w:uiPriority w:val="99"/>
    <w:semiHidden/>
    <w:unhideWhenUsed/>
    <w:rsid w:val="0018489B"/>
  </w:style>
  <w:style w:type="numbering" w:customStyle="1" w:styleId="12633">
    <w:name w:val="Нет списка1263"/>
    <w:next w:val="a8"/>
    <w:uiPriority w:val="99"/>
    <w:semiHidden/>
    <w:unhideWhenUsed/>
    <w:rsid w:val="0018489B"/>
  </w:style>
  <w:style w:type="numbering" w:customStyle="1" w:styleId="13631">
    <w:name w:val="Стиль1363"/>
    <w:uiPriority w:val="99"/>
    <w:rsid w:val="0018489B"/>
  </w:style>
  <w:style w:type="numbering" w:customStyle="1" w:styleId="1463">
    <w:name w:val="Заглавие 1463"/>
    <w:basedOn w:val="a8"/>
    <w:uiPriority w:val="99"/>
    <w:rsid w:val="0018489B"/>
  </w:style>
  <w:style w:type="numbering" w:customStyle="1" w:styleId="13632">
    <w:name w:val="Раздел 1.363"/>
    <w:uiPriority w:val="99"/>
    <w:rsid w:val="0018489B"/>
  </w:style>
  <w:style w:type="numbering" w:customStyle="1" w:styleId="11263">
    <w:name w:val="Нет списка11263"/>
    <w:next w:val="a8"/>
    <w:uiPriority w:val="99"/>
    <w:semiHidden/>
    <w:unhideWhenUsed/>
    <w:rsid w:val="0018489B"/>
  </w:style>
  <w:style w:type="numbering" w:customStyle="1" w:styleId="2263">
    <w:name w:val="Нет списка2263"/>
    <w:next w:val="a8"/>
    <w:uiPriority w:val="99"/>
    <w:semiHidden/>
    <w:unhideWhenUsed/>
    <w:rsid w:val="0018489B"/>
  </w:style>
  <w:style w:type="numbering" w:customStyle="1" w:styleId="112630">
    <w:name w:val="Заглавие 11263"/>
    <w:basedOn w:val="a8"/>
    <w:uiPriority w:val="99"/>
    <w:rsid w:val="0018489B"/>
  </w:style>
  <w:style w:type="numbering" w:customStyle="1" w:styleId="3163">
    <w:name w:val="Нет списка3163"/>
    <w:next w:val="a8"/>
    <w:uiPriority w:val="99"/>
    <w:semiHidden/>
    <w:unhideWhenUsed/>
    <w:rsid w:val="0018489B"/>
  </w:style>
  <w:style w:type="numbering" w:customStyle="1" w:styleId="121630">
    <w:name w:val="Заглавие 12163"/>
    <w:basedOn w:val="a8"/>
    <w:uiPriority w:val="99"/>
    <w:rsid w:val="0018489B"/>
  </w:style>
  <w:style w:type="numbering" w:customStyle="1" w:styleId="112631">
    <w:name w:val="Раздел 1.1263"/>
    <w:uiPriority w:val="99"/>
    <w:rsid w:val="0018489B"/>
  </w:style>
  <w:style w:type="numbering" w:customStyle="1" w:styleId="112632">
    <w:name w:val="Стиль11263"/>
    <w:uiPriority w:val="99"/>
    <w:rsid w:val="0018489B"/>
  </w:style>
  <w:style w:type="numbering" w:customStyle="1" w:styleId="131630">
    <w:name w:val="Заглавие 13163"/>
    <w:basedOn w:val="a8"/>
    <w:uiPriority w:val="99"/>
    <w:rsid w:val="0018489B"/>
  </w:style>
  <w:style w:type="numbering" w:customStyle="1" w:styleId="563">
    <w:name w:val="Нет списка563"/>
    <w:next w:val="a8"/>
    <w:uiPriority w:val="99"/>
    <w:semiHidden/>
    <w:unhideWhenUsed/>
    <w:rsid w:val="0018489B"/>
  </w:style>
  <w:style w:type="numbering" w:customStyle="1" w:styleId="2030">
    <w:name w:val="Нет списка203"/>
    <w:next w:val="a8"/>
    <w:uiPriority w:val="99"/>
    <w:semiHidden/>
    <w:unhideWhenUsed/>
    <w:rsid w:val="0018489B"/>
  </w:style>
  <w:style w:type="numbering" w:customStyle="1" w:styleId="11031">
    <w:name w:val="Стиль1103"/>
    <w:uiPriority w:val="99"/>
    <w:rsid w:val="0018489B"/>
  </w:style>
  <w:style w:type="numbering" w:customStyle="1" w:styleId="11032">
    <w:name w:val="Нет списка1103"/>
    <w:next w:val="a8"/>
    <w:uiPriority w:val="99"/>
    <w:semiHidden/>
    <w:unhideWhenUsed/>
    <w:rsid w:val="0018489B"/>
  </w:style>
  <w:style w:type="numbering" w:customStyle="1" w:styleId="11930">
    <w:name w:val="Раздел 1.193"/>
    <w:uiPriority w:val="99"/>
    <w:rsid w:val="0018489B"/>
  </w:style>
  <w:style w:type="numbering" w:customStyle="1" w:styleId="11931">
    <w:name w:val="Стиль1193"/>
    <w:uiPriority w:val="99"/>
    <w:rsid w:val="0018489B"/>
  </w:style>
  <w:style w:type="numbering" w:customStyle="1" w:styleId="11033">
    <w:name w:val="Раздел 1.103"/>
    <w:uiPriority w:val="99"/>
    <w:rsid w:val="0018489B"/>
  </w:style>
  <w:style w:type="numbering" w:customStyle="1" w:styleId="11932">
    <w:name w:val="Заглавие 1193"/>
    <w:uiPriority w:val="99"/>
    <w:rsid w:val="0018489B"/>
  </w:style>
  <w:style w:type="numbering" w:customStyle="1" w:styleId="2930">
    <w:name w:val="Нет списка293"/>
    <w:next w:val="a8"/>
    <w:uiPriority w:val="99"/>
    <w:semiHidden/>
    <w:unhideWhenUsed/>
    <w:rsid w:val="0018489B"/>
  </w:style>
  <w:style w:type="numbering" w:customStyle="1" w:styleId="11933">
    <w:name w:val="Нет списка1193"/>
    <w:next w:val="a8"/>
    <w:uiPriority w:val="99"/>
    <w:semiHidden/>
    <w:unhideWhenUsed/>
    <w:rsid w:val="0018489B"/>
  </w:style>
  <w:style w:type="numbering" w:customStyle="1" w:styleId="12731">
    <w:name w:val="Стиль1273"/>
    <w:uiPriority w:val="99"/>
    <w:rsid w:val="0018489B"/>
  </w:style>
  <w:style w:type="numbering" w:customStyle="1" w:styleId="111030">
    <w:name w:val="Заглавие 11103"/>
    <w:basedOn w:val="a8"/>
    <w:uiPriority w:val="99"/>
    <w:rsid w:val="0018489B"/>
  </w:style>
  <w:style w:type="numbering" w:customStyle="1" w:styleId="12732">
    <w:name w:val="Раздел 1.273"/>
    <w:uiPriority w:val="99"/>
    <w:rsid w:val="0018489B"/>
  </w:style>
  <w:style w:type="numbering" w:customStyle="1" w:styleId="11183">
    <w:name w:val="Нет списка11183"/>
    <w:next w:val="a8"/>
    <w:uiPriority w:val="99"/>
    <w:semiHidden/>
    <w:unhideWhenUsed/>
    <w:rsid w:val="0018489B"/>
  </w:style>
  <w:style w:type="numbering" w:customStyle="1" w:styleId="2173">
    <w:name w:val="Нет списка2173"/>
    <w:next w:val="a8"/>
    <w:uiPriority w:val="99"/>
    <w:semiHidden/>
    <w:unhideWhenUsed/>
    <w:rsid w:val="0018489B"/>
  </w:style>
  <w:style w:type="numbering" w:customStyle="1" w:styleId="111731">
    <w:name w:val="Заглавие 11173"/>
    <w:basedOn w:val="a8"/>
    <w:uiPriority w:val="99"/>
    <w:rsid w:val="0018489B"/>
  </w:style>
  <w:style w:type="numbering" w:customStyle="1" w:styleId="3830">
    <w:name w:val="Нет списка383"/>
    <w:next w:val="a8"/>
    <w:uiPriority w:val="99"/>
    <w:semiHidden/>
    <w:unhideWhenUsed/>
    <w:rsid w:val="0018489B"/>
  </w:style>
  <w:style w:type="numbering" w:customStyle="1" w:styleId="12830">
    <w:name w:val="Заглавие 1283"/>
    <w:basedOn w:val="a8"/>
    <w:uiPriority w:val="99"/>
    <w:rsid w:val="0018489B"/>
  </w:style>
  <w:style w:type="numbering" w:customStyle="1" w:styleId="111732">
    <w:name w:val="Раздел 1.1173"/>
    <w:uiPriority w:val="99"/>
    <w:rsid w:val="0018489B"/>
  </w:style>
  <w:style w:type="numbering" w:customStyle="1" w:styleId="111830">
    <w:name w:val="Стиль11183"/>
    <w:uiPriority w:val="99"/>
    <w:rsid w:val="0018489B"/>
  </w:style>
  <w:style w:type="numbering" w:customStyle="1" w:styleId="13830">
    <w:name w:val="Заглавие 1383"/>
    <w:basedOn w:val="a8"/>
    <w:uiPriority w:val="99"/>
    <w:rsid w:val="0018489B"/>
  </w:style>
  <w:style w:type="numbering" w:customStyle="1" w:styleId="473">
    <w:name w:val="Нет списка473"/>
    <w:next w:val="a8"/>
    <w:uiPriority w:val="99"/>
    <w:semiHidden/>
    <w:unhideWhenUsed/>
    <w:rsid w:val="0018489B"/>
  </w:style>
  <w:style w:type="numbering" w:customStyle="1" w:styleId="12733">
    <w:name w:val="Нет списка1273"/>
    <w:next w:val="a8"/>
    <w:uiPriority w:val="99"/>
    <w:semiHidden/>
    <w:unhideWhenUsed/>
    <w:rsid w:val="0018489B"/>
  </w:style>
  <w:style w:type="numbering" w:customStyle="1" w:styleId="13731">
    <w:name w:val="Стиль1373"/>
    <w:uiPriority w:val="99"/>
    <w:rsid w:val="0018489B"/>
  </w:style>
  <w:style w:type="numbering" w:customStyle="1" w:styleId="1473">
    <w:name w:val="Заглавие 1473"/>
    <w:basedOn w:val="a8"/>
    <w:uiPriority w:val="99"/>
    <w:rsid w:val="0018489B"/>
  </w:style>
  <w:style w:type="numbering" w:customStyle="1" w:styleId="13732">
    <w:name w:val="Раздел 1.373"/>
    <w:uiPriority w:val="99"/>
    <w:rsid w:val="0018489B"/>
  </w:style>
  <w:style w:type="numbering" w:customStyle="1" w:styleId="11273">
    <w:name w:val="Нет списка11273"/>
    <w:next w:val="a8"/>
    <w:uiPriority w:val="99"/>
    <w:semiHidden/>
    <w:unhideWhenUsed/>
    <w:rsid w:val="0018489B"/>
  </w:style>
  <w:style w:type="numbering" w:customStyle="1" w:styleId="2273">
    <w:name w:val="Нет списка2273"/>
    <w:next w:val="a8"/>
    <w:uiPriority w:val="99"/>
    <w:semiHidden/>
    <w:unhideWhenUsed/>
    <w:rsid w:val="0018489B"/>
  </w:style>
  <w:style w:type="numbering" w:customStyle="1" w:styleId="112730">
    <w:name w:val="Заглавие 11273"/>
    <w:basedOn w:val="a8"/>
    <w:uiPriority w:val="99"/>
    <w:rsid w:val="0018489B"/>
  </w:style>
  <w:style w:type="numbering" w:customStyle="1" w:styleId="3173">
    <w:name w:val="Нет списка3173"/>
    <w:next w:val="a8"/>
    <w:uiPriority w:val="99"/>
    <w:semiHidden/>
    <w:unhideWhenUsed/>
    <w:rsid w:val="0018489B"/>
  </w:style>
  <w:style w:type="numbering" w:customStyle="1" w:styleId="121730">
    <w:name w:val="Заглавие 12173"/>
    <w:basedOn w:val="a8"/>
    <w:uiPriority w:val="99"/>
    <w:rsid w:val="0018489B"/>
  </w:style>
  <w:style w:type="numbering" w:customStyle="1" w:styleId="112731">
    <w:name w:val="Раздел 1.1273"/>
    <w:uiPriority w:val="99"/>
    <w:rsid w:val="0018489B"/>
  </w:style>
  <w:style w:type="numbering" w:customStyle="1" w:styleId="112732">
    <w:name w:val="Стиль11273"/>
    <w:uiPriority w:val="99"/>
    <w:rsid w:val="0018489B"/>
  </w:style>
  <w:style w:type="numbering" w:customStyle="1" w:styleId="13173">
    <w:name w:val="Заглавие 13173"/>
    <w:basedOn w:val="a8"/>
    <w:uiPriority w:val="99"/>
    <w:rsid w:val="0018489B"/>
  </w:style>
  <w:style w:type="numbering" w:customStyle="1" w:styleId="573">
    <w:name w:val="Нет списка573"/>
    <w:next w:val="a8"/>
    <w:uiPriority w:val="99"/>
    <w:semiHidden/>
    <w:unhideWhenUsed/>
    <w:rsid w:val="0018489B"/>
  </w:style>
  <w:style w:type="numbering" w:customStyle="1" w:styleId="3030">
    <w:name w:val="Нет списка303"/>
    <w:next w:val="a8"/>
    <w:uiPriority w:val="99"/>
    <w:semiHidden/>
    <w:unhideWhenUsed/>
    <w:rsid w:val="0018489B"/>
  </w:style>
  <w:style w:type="numbering" w:customStyle="1" w:styleId="12030">
    <w:name w:val="Стиль1203"/>
    <w:uiPriority w:val="99"/>
    <w:rsid w:val="0018489B"/>
  </w:style>
  <w:style w:type="numbering" w:customStyle="1" w:styleId="12031">
    <w:name w:val="Нет списка1203"/>
    <w:next w:val="a8"/>
    <w:uiPriority w:val="99"/>
    <w:semiHidden/>
    <w:unhideWhenUsed/>
    <w:rsid w:val="0018489B"/>
  </w:style>
  <w:style w:type="numbering" w:customStyle="1" w:styleId="111031">
    <w:name w:val="Раздел 1.1103"/>
    <w:uiPriority w:val="99"/>
    <w:rsid w:val="0018489B"/>
  </w:style>
  <w:style w:type="numbering" w:customStyle="1" w:styleId="111032">
    <w:name w:val="Стиль11103"/>
    <w:uiPriority w:val="99"/>
    <w:rsid w:val="0018489B"/>
  </w:style>
  <w:style w:type="numbering" w:customStyle="1" w:styleId="12032">
    <w:name w:val="Раздел 1.203"/>
    <w:uiPriority w:val="99"/>
    <w:rsid w:val="0018489B"/>
  </w:style>
  <w:style w:type="numbering" w:customStyle="1" w:styleId="12033">
    <w:name w:val="Заглавие 1203"/>
    <w:uiPriority w:val="99"/>
    <w:rsid w:val="0018489B"/>
  </w:style>
  <w:style w:type="numbering" w:customStyle="1" w:styleId="2103">
    <w:name w:val="Нет списка2103"/>
    <w:next w:val="a8"/>
    <w:uiPriority w:val="99"/>
    <w:semiHidden/>
    <w:unhideWhenUsed/>
    <w:rsid w:val="0018489B"/>
  </w:style>
  <w:style w:type="numbering" w:customStyle="1" w:styleId="111033">
    <w:name w:val="Нет списка11103"/>
    <w:next w:val="a8"/>
    <w:uiPriority w:val="99"/>
    <w:semiHidden/>
    <w:unhideWhenUsed/>
    <w:rsid w:val="0018489B"/>
  </w:style>
  <w:style w:type="numbering" w:customStyle="1" w:styleId="12831">
    <w:name w:val="Стиль1283"/>
    <w:uiPriority w:val="99"/>
    <w:rsid w:val="0018489B"/>
  </w:style>
  <w:style w:type="numbering" w:customStyle="1" w:styleId="111831">
    <w:name w:val="Заглавие 11183"/>
    <w:basedOn w:val="a8"/>
    <w:uiPriority w:val="99"/>
    <w:rsid w:val="0018489B"/>
  </w:style>
  <w:style w:type="numbering" w:customStyle="1" w:styleId="12832">
    <w:name w:val="Раздел 1.283"/>
    <w:uiPriority w:val="99"/>
    <w:rsid w:val="0018489B"/>
  </w:style>
  <w:style w:type="numbering" w:customStyle="1" w:styleId="11193">
    <w:name w:val="Нет списка11193"/>
    <w:next w:val="a8"/>
    <w:uiPriority w:val="99"/>
    <w:semiHidden/>
    <w:unhideWhenUsed/>
    <w:rsid w:val="0018489B"/>
  </w:style>
  <w:style w:type="numbering" w:customStyle="1" w:styleId="2183">
    <w:name w:val="Нет списка2183"/>
    <w:next w:val="a8"/>
    <w:uiPriority w:val="99"/>
    <w:semiHidden/>
    <w:unhideWhenUsed/>
    <w:rsid w:val="0018489B"/>
  </w:style>
  <w:style w:type="numbering" w:customStyle="1" w:styleId="111930">
    <w:name w:val="Заглавие 11193"/>
    <w:basedOn w:val="a8"/>
    <w:uiPriority w:val="99"/>
    <w:rsid w:val="0018489B"/>
  </w:style>
  <w:style w:type="numbering" w:customStyle="1" w:styleId="393">
    <w:name w:val="Нет списка393"/>
    <w:next w:val="a8"/>
    <w:uiPriority w:val="99"/>
    <w:semiHidden/>
    <w:unhideWhenUsed/>
    <w:rsid w:val="0018489B"/>
  </w:style>
  <w:style w:type="numbering" w:customStyle="1" w:styleId="1293">
    <w:name w:val="Заглавие 1293"/>
    <w:basedOn w:val="a8"/>
    <w:uiPriority w:val="99"/>
    <w:rsid w:val="0018489B"/>
  </w:style>
  <w:style w:type="numbering" w:customStyle="1" w:styleId="111832">
    <w:name w:val="Раздел 1.1183"/>
    <w:uiPriority w:val="99"/>
    <w:rsid w:val="0018489B"/>
  </w:style>
  <w:style w:type="numbering" w:customStyle="1" w:styleId="111931">
    <w:name w:val="Стиль11193"/>
    <w:uiPriority w:val="99"/>
    <w:rsid w:val="0018489B"/>
  </w:style>
  <w:style w:type="numbering" w:customStyle="1" w:styleId="13930">
    <w:name w:val="Заглавие 1393"/>
    <w:basedOn w:val="a8"/>
    <w:uiPriority w:val="99"/>
    <w:rsid w:val="0018489B"/>
  </w:style>
  <w:style w:type="numbering" w:customStyle="1" w:styleId="483">
    <w:name w:val="Нет списка483"/>
    <w:next w:val="a8"/>
    <w:uiPriority w:val="99"/>
    <w:semiHidden/>
    <w:unhideWhenUsed/>
    <w:rsid w:val="0018489B"/>
  </w:style>
  <w:style w:type="numbering" w:customStyle="1" w:styleId="12833">
    <w:name w:val="Нет списка1283"/>
    <w:next w:val="a8"/>
    <w:uiPriority w:val="99"/>
    <w:semiHidden/>
    <w:unhideWhenUsed/>
    <w:rsid w:val="0018489B"/>
  </w:style>
  <w:style w:type="numbering" w:customStyle="1" w:styleId="13831">
    <w:name w:val="Стиль1383"/>
    <w:uiPriority w:val="99"/>
    <w:rsid w:val="0018489B"/>
  </w:style>
  <w:style w:type="numbering" w:customStyle="1" w:styleId="1483">
    <w:name w:val="Заглавие 1483"/>
    <w:basedOn w:val="a8"/>
    <w:uiPriority w:val="99"/>
    <w:rsid w:val="0018489B"/>
  </w:style>
  <w:style w:type="numbering" w:customStyle="1" w:styleId="13832">
    <w:name w:val="Раздел 1.383"/>
    <w:uiPriority w:val="99"/>
    <w:rsid w:val="0018489B"/>
  </w:style>
  <w:style w:type="numbering" w:customStyle="1" w:styleId="11283">
    <w:name w:val="Нет списка11283"/>
    <w:next w:val="a8"/>
    <w:uiPriority w:val="99"/>
    <w:semiHidden/>
    <w:unhideWhenUsed/>
    <w:rsid w:val="0018489B"/>
  </w:style>
  <w:style w:type="numbering" w:customStyle="1" w:styleId="2283">
    <w:name w:val="Нет списка2283"/>
    <w:next w:val="a8"/>
    <w:uiPriority w:val="99"/>
    <w:semiHidden/>
    <w:unhideWhenUsed/>
    <w:rsid w:val="0018489B"/>
  </w:style>
  <w:style w:type="numbering" w:customStyle="1" w:styleId="112830">
    <w:name w:val="Заглавие 11283"/>
    <w:basedOn w:val="a8"/>
    <w:uiPriority w:val="99"/>
    <w:rsid w:val="0018489B"/>
  </w:style>
  <w:style w:type="numbering" w:customStyle="1" w:styleId="3183">
    <w:name w:val="Нет списка3183"/>
    <w:next w:val="a8"/>
    <w:uiPriority w:val="99"/>
    <w:semiHidden/>
    <w:unhideWhenUsed/>
    <w:rsid w:val="0018489B"/>
  </w:style>
  <w:style w:type="numbering" w:customStyle="1" w:styleId="12183">
    <w:name w:val="Заглавие 12183"/>
    <w:basedOn w:val="a8"/>
    <w:uiPriority w:val="99"/>
    <w:rsid w:val="0018489B"/>
  </w:style>
  <w:style w:type="numbering" w:customStyle="1" w:styleId="112831">
    <w:name w:val="Раздел 1.1283"/>
    <w:uiPriority w:val="99"/>
    <w:rsid w:val="0018489B"/>
  </w:style>
  <w:style w:type="numbering" w:customStyle="1" w:styleId="112832">
    <w:name w:val="Стиль11283"/>
    <w:uiPriority w:val="99"/>
    <w:rsid w:val="0018489B"/>
  </w:style>
  <w:style w:type="numbering" w:customStyle="1" w:styleId="13183">
    <w:name w:val="Заглавие 13183"/>
    <w:basedOn w:val="a8"/>
    <w:uiPriority w:val="99"/>
    <w:rsid w:val="0018489B"/>
  </w:style>
  <w:style w:type="numbering" w:customStyle="1" w:styleId="583">
    <w:name w:val="Нет списка583"/>
    <w:next w:val="a8"/>
    <w:uiPriority w:val="99"/>
    <w:semiHidden/>
    <w:unhideWhenUsed/>
    <w:rsid w:val="0018489B"/>
  </w:style>
  <w:style w:type="numbering" w:customStyle="1" w:styleId="403">
    <w:name w:val="Нет списка403"/>
    <w:next w:val="a8"/>
    <w:uiPriority w:val="99"/>
    <w:semiHidden/>
    <w:unhideWhenUsed/>
    <w:rsid w:val="0018489B"/>
  </w:style>
  <w:style w:type="numbering" w:customStyle="1" w:styleId="12930">
    <w:name w:val="Стиль1293"/>
    <w:uiPriority w:val="99"/>
    <w:rsid w:val="0018489B"/>
  </w:style>
  <w:style w:type="numbering" w:customStyle="1" w:styleId="12931">
    <w:name w:val="Нет списка1293"/>
    <w:next w:val="a8"/>
    <w:uiPriority w:val="99"/>
    <w:semiHidden/>
    <w:unhideWhenUsed/>
    <w:rsid w:val="0018489B"/>
  </w:style>
  <w:style w:type="numbering" w:customStyle="1" w:styleId="111932">
    <w:name w:val="Раздел 1.1193"/>
    <w:uiPriority w:val="99"/>
    <w:rsid w:val="0018489B"/>
  </w:style>
  <w:style w:type="numbering" w:customStyle="1" w:styleId="112030">
    <w:name w:val="Стиль11203"/>
    <w:uiPriority w:val="99"/>
    <w:rsid w:val="0018489B"/>
  </w:style>
  <w:style w:type="numbering" w:customStyle="1" w:styleId="12932">
    <w:name w:val="Раздел 1.293"/>
    <w:uiPriority w:val="99"/>
    <w:rsid w:val="0018489B"/>
  </w:style>
  <w:style w:type="numbering" w:customStyle="1" w:styleId="13030">
    <w:name w:val="Заглавие 1303"/>
    <w:uiPriority w:val="99"/>
    <w:rsid w:val="0018489B"/>
  </w:style>
  <w:style w:type="numbering" w:customStyle="1" w:styleId="2193">
    <w:name w:val="Нет списка2193"/>
    <w:next w:val="a8"/>
    <w:uiPriority w:val="99"/>
    <w:semiHidden/>
    <w:unhideWhenUsed/>
    <w:rsid w:val="0018489B"/>
  </w:style>
  <w:style w:type="numbering" w:customStyle="1" w:styleId="112031">
    <w:name w:val="Нет списка11203"/>
    <w:next w:val="a8"/>
    <w:uiPriority w:val="99"/>
    <w:semiHidden/>
    <w:unhideWhenUsed/>
    <w:rsid w:val="0018489B"/>
  </w:style>
  <w:style w:type="numbering" w:customStyle="1" w:styleId="121030">
    <w:name w:val="Стиль12103"/>
    <w:uiPriority w:val="99"/>
    <w:rsid w:val="0018489B"/>
  </w:style>
  <w:style w:type="numbering" w:customStyle="1" w:styleId="112032">
    <w:name w:val="Заглавие 11203"/>
    <w:basedOn w:val="a8"/>
    <w:uiPriority w:val="99"/>
    <w:rsid w:val="0018489B"/>
  </w:style>
  <w:style w:type="numbering" w:customStyle="1" w:styleId="121031">
    <w:name w:val="Раздел 1.2103"/>
    <w:uiPriority w:val="99"/>
    <w:rsid w:val="0018489B"/>
  </w:style>
  <w:style w:type="numbering" w:customStyle="1" w:styleId="1111030">
    <w:name w:val="Нет списка111103"/>
    <w:next w:val="a8"/>
    <w:uiPriority w:val="99"/>
    <w:semiHidden/>
    <w:unhideWhenUsed/>
    <w:rsid w:val="0018489B"/>
  </w:style>
  <w:style w:type="numbering" w:customStyle="1" w:styleId="21103">
    <w:name w:val="Нет списка21103"/>
    <w:next w:val="a8"/>
    <w:uiPriority w:val="99"/>
    <w:semiHidden/>
    <w:unhideWhenUsed/>
    <w:rsid w:val="0018489B"/>
  </w:style>
  <w:style w:type="numbering" w:customStyle="1" w:styleId="1111031">
    <w:name w:val="Заглавие 111103"/>
    <w:basedOn w:val="a8"/>
    <w:uiPriority w:val="99"/>
    <w:rsid w:val="0018489B"/>
  </w:style>
  <w:style w:type="numbering" w:customStyle="1" w:styleId="3103">
    <w:name w:val="Нет списка3103"/>
    <w:next w:val="a8"/>
    <w:uiPriority w:val="99"/>
    <w:semiHidden/>
    <w:unhideWhenUsed/>
    <w:rsid w:val="0018489B"/>
  </w:style>
  <w:style w:type="numbering" w:customStyle="1" w:styleId="121032">
    <w:name w:val="Заглавие 12103"/>
    <w:basedOn w:val="a8"/>
    <w:uiPriority w:val="99"/>
    <w:rsid w:val="0018489B"/>
  </w:style>
  <w:style w:type="numbering" w:customStyle="1" w:styleId="1111032">
    <w:name w:val="Раздел 1.11103"/>
    <w:uiPriority w:val="99"/>
    <w:rsid w:val="0018489B"/>
  </w:style>
  <w:style w:type="numbering" w:customStyle="1" w:styleId="1111033">
    <w:name w:val="Стиль111103"/>
    <w:uiPriority w:val="99"/>
    <w:rsid w:val="0018489B"/>
  </w:style>
  <w:style w:type="numbering" w:customStyle="1" w:styleId="131030">
    <w:name w:val="Заглавие 13103"/>
    <w:basedOn w:val="a8"/>
    <w:uiPriority w:val="99"/>
    <w:rsid w:val="0018489B"/>
  </w:style>
  <w:style w:type="numbering" w:customStyle="1" w:styleId="493">
    <w:name w:val="Нет списка493"/>
    <w:next w:val="a8"/>
    <w:uiPriority w:val="99"/>
    <w:semiHidden/>
    <w:unhideWhenUsed/>
    <w:rsid w:val="0018489B"/>
  </w:style>
  <w:style w:type="numbering" w:customStyle="1" w:styleId="121033">
    <w:name w:val="Нет списка12103"/>
    <w:next w:val="a8"/>
    <w:uiPriority w:val="99"/>
    <w:semiHidden/>
    <w:unhideWhenUsed/>
    <w:rsid w:val="0018489B"/>
  </w:style>
  <w:style w:type="numbering" w:customStyle="1" w:styleId="13931">
    <w:name w:val="Стиль1393"/>
    <w:uiPriority w:val="99"/>
    <w:rsid w:val="0018489B"/>
  </w:style>
  <w:style w:type="numbering" w:customStyle="1" w:styleId="1493">
    <w:name w:val="Заглавие 1493"/>
    <w:basedOn w:val="a8"/>
    <w:uiPriority w:val="99"/>
    <w:rsid w:val="0018489B"/>
  </w:style>
  <w:style w:type="numbering" w:customStyle="1" w:styleId="13932">
    <w:name w:val="Раздел 1.393"/>
    <w:uiPriority w:val="99"/>
    <w:rsid w:val="0018489B"/>
  </w:style>
  <w:style w:type="numbering" w:customStyle="1" w:styleId="11293">
    <w:name w:val="Нет списка11293"/>
    <w:next w:val="a8"/>
    <w:uiPriority w:val="99"/>
    <w:semiHidden/>
    <w:unhideWhenUsed/>
    <w:rsid w:val="0018489B"/>
  </w:style>
  <w:style w:type="numbering" w:customStyle="1" w:styleId="2293">
    <w:name w:val="Нет списка2293"/>
    <w:next w:val="a8"/>
    <w:uiPriority w:val="99"/>
    <w:semiHidden/>
    <w:unhideWhenUsed/>
    <w:rsid w:val="0018489B"/>
  </w:style>
  <w:style w:type="numbering" w:customStyle="1" w:styleId="112930">
    <w:name w:val="Заглавие 11293"/>
    <w:basedOn w:val="a8"/>
    <w:uiPriority w:val="99"/>
    <w:rsid w:val="0018489B"/>
  </w:style>
  <w:style w:type="numbering" w:customStyle="1" w:styleId="3193">
    <w:name w:val="Нет списка3193"/>
    <w:next w:val="a8"/>
    <w:uiPriority w:val="99"/>
    <w:semiHidden/>
    <w:unhideWhenUsed/>
    <w:rsid w:val="0018489B"/>
  </w:style>
  <w:style w:type="numbering" w:customStyle="1" w:styleId="12193">
    <w:name w:val="Заглавие 12193"/>
    <w:basedOn w:val="a8"/>
    <w:uiPriority w:val="99"/>
    <w:rsid w:val="0018489B"/>
  </w:style>
  <w:style w:type="numbering" w:customStyle="1" w:styleId="112931">
    <w:name w:val="Раздел 1.1293"/>
    <w:uiPriority w:val="99"/>
    <w:rsid w:val="0018489B"/>
  </w:style>
  <w:style w:type="numbering" w:customStyle="1" w:styleId="112932">
    <w:name w:val="Стиль11293"/>
    <w:uiPriority w:val="99"/>
    <w:rsid w:val="0018489B"/>
  </w:style>
  <w:style w:type="numbering" w:customStyle="1" w:styleId="13193">
    <w:name w:val="Заглавие 13193"/>
    <w:basedOn w:val="a8"/>
    <w:uiPriority w:val="99"/>
    <w:rsid w:val="0018489B"/>
  </w:style>
  <w:style w:type="numbering" w:customStyle="1" w:styleId="593">
    <w:name w:val="Нет списка593"/>
    <w:next w:val="a8"/>
    <w:uiPriority w:val="99"/>
    <w:semiHidden/>
    <w:unhideWhenUsed/>
    <w:rsid w:val="0018489B"/>
  </w:style>
  <w:style w:type="numbering" w:customStyle="1" w:styleId="503">
    <w:name w:val="Нет списка503"/>
    <w:next w:val="a8"/>
    <w:uiPriority w:val="99"/>
    <w:semiHidden/>
    <w:unhideWhenUsed/>
    <w:rsid w:val="0018489B"/>
  </w:style>
  <w:style w:type="numbering" w:customStyle="1" w:styleId="13031">
    <w:name w:val="Стиль1303"/>
    <w:uiPriority w:val="99"/>
    <w:rsid w:val="0018489B"/>
  </w:style>
  <w:style w:type="numbering" w:customStyle="1" w:styleId="13032">
    <w:name w:val="Нет списка1303"/>
    <w:next w:val="a8"/>
    <w:uiPriority w:val="99"/>
    <w:semiHidden/>
    <w:unhideWhenUsed/>
    <w:rsid w:val="0018489B"/>
  </w:style>
  <w:style w:type="numbering" w:customStyle="1" w:styleId="112033">
    <w:name w:val="Раздел 1.1203"/>
    <w:uiPriority w:val="99"/>
    <w:rsid w:val="0018489B"/>
  </w:style>
  <w:style w:type="numbering" w:customStyle="1" w:styleId="113030">
    <w:name w:val="Стиль11303"/>
    <w:uiPriority w:val="99"/>
    <w:rsid w:val="0018489B"/>
  </w:style>
  <w:style w:type="numbering" w:customStyle="1" w:styleId="13033">
    <w:name w:val="Раздел 1.303"/>
    <w:uiPriority w:val="99"/>
    <w:rsid w:val="0018489B"/>
  </w:style>
  <w:style w:type="numbering" w:customStyle="1" w:styleId="1403">
    <w:name w:val="Заглавие 1403"/>
    <w:uiPriority w:val="99"/>
    <w:rsid w:val="0018489B"/>
  </w:style>
  <w:style w:type="numbering" w:customStyle="1" w:styleId="2203">
    <w:name w:val="Нет списка2203"/>
    <w:next w:val="a8"/>
    <w:uiPriority w:val="99"/>
    <w:semiHidden/>
    <w:unhideWhenUsed/>
    <w:rsid w:val="0018489B"/>
  </w:style>
  <w:style w:type="numbering" w:customStyle="1" w:styleId="113031">
    <w:name w:val="Нет списка11303"/>
    <w:next w:val="a8"/>
    <w:uiPriority w:val="99"/>
    <w:semiHidden/>
    <w:unhideWhenUsed/>
    <w:rsid w:val="0018489B"/>
  </w:style>
  <w:style w:type="numbering" w:customStyle="1" w:styleId="1211131">
    <w:name w:val="Стиль121113"/>
    <w:uiPriority w:val="99"/>
    <w:rsid w:val="0018489B"/>
  </w:style>
  <w:style w:type="numbering" w:customStyle="1" w:styleId="113032">
    <w:name w:val="Заглавие 11303"/>
    <w:basedOn w:val="a8"/>
    <w:uiPriority w:val="99"/>
    <w:rsid w:val="0018489B"/>
  </w:style>
  <w:style w:type="numbering" w:customStyle="1" w:styleId="1211132">
    <w:name w:val="Раздел 1.21113"/>
    <w:uiPriority w:val="99"/>
    <w:rsid w:val="0018489B"/>
  </w:style>
  <w:style w:type="numbering" w:customStyle="1" w:styleId="11111130">
    <w:name w:val="Нет списка1111113"/>
    <w:next w:val="a8"/>
    <w:uiPriority w:val="99"/>
    <w:semiHidden/>
    <w:unhideWhenUsed/>
    <w:rsid w:val="0018489B"/>
  </w:style>
  <w:style w:type="numbering" w:customStyle="1" w:styleId="211113">
    <w:name w:val="Нет списка211113"/>
    <w:next w:val="a8"/>
    <w:uiPriority w:val="99"/>
    <w:semiHidden/>
    <w:unhideWhenUsed/>
    <w:rsid w:val="0018489B"/>
  </w:style>
  <w:style w:type="numbering" w:customStyle="1" w:styleId="11111131">
    <w:name w:val="Заглавие 1111113"/>
    <w:basedOn w:val="a8"/>
    <w:uiPriority w:val="99"/>
    <w:rsid w:val="0018489B"/>
  </w:style>
  <w:style w:type="numbering" w:customStyle="1" w:styleId="3203">
    <w:name w:val="Нет списка3203"/>
    <w:next w:val="a8"/>
    <w:uiPriority w:val="99"/>
    <w:semiHidden/>
    <w:unhideWhenUsed/>
    <w:rsid w:val="0018489B"/>
  </w:style>
  <w:style w:type="numbering" w:customStyle="1" w:styleId="12203">
    <w:name w:val="Заглавие 12203"/>
    <w:basedOn w:val="a8"/>
    <w:uiPriority w:val="99"/>
    <w:rsid w:val="0018489B"/>
  </w:style>
  <w:style w:type="numbering" w:customStyle="1" w:styleId="11111132">
    <w:name w:val="Раздел 1.111113"/>
    <w:uiPriority w:val="99"/>
    <w:rsid w:val="0018489B"/>
  </w:style>
  <w:style w:type="numbering" w:customStyle="1" w:styleId="11111133">
    <w:name w:val="Стиль1111113"/>
    <w:uiPriority w:val="99"/>
    <w:rsid w:val="0018489B"/>
  </w:style>
  <w:style w:type="numbering" w:customStyle="1" w:styleId="13203">
    <w:name w:val="Заглавие 13203"/>
    <w:basedOn w:val="a8"/>
    <w:uiPriority w:val="99"/>
    <w:rsid w:val="0018489B"/>
  </w:style>
  <w:style w:type="numbering" w:customStyle="1" w:styleId="4103">
    <w:name w:val="Нет списка4103"/>
    <w:next w:val="a8"/>
    <w:uiPriority w:val="99"/>
    <w:semiHidden/>
    <w:unhideWhenUsed/>
    <w:rsid w:val="0018489B"/>
  </w:style>
  <w:style w:type="numbering" w:customStyle="1" w:styleId="1211133">
    <w:name w:val="Нет списка121113"/>
    <w:next w:val="a8"/>
    <w:uiPriority w:val="99"/>
    <w:semiHidden/>
    <w:unhideWhenUsed/>
    <w:rsid w:val="0018489B"/>
  </w:style>
  <w:style w:type="numbering" w:customStyle="1" w:styleId="131031">
    <w:name w:val="Стиль13103"/>
    <w:uiPriority w:val="99"/>
    <w:rsid w:val="0018489B"/>
  </w:style>
  <w:style w:type="numbering" w:customStyle="1" w:styleId="14103">
    <w:name w:val="Заглавие 14103"/>
    <w:basedOn w:val="a8"/>
    <w:uiPriority w:val="99"/>
    <w:rsid w:val="0018489B"/>
  </w:style>
  <w:style w:type="numbering" w:customStyle="1" w:styleId="131032">
    <w:name w:val="Раздел 1.3103"/>
    <w:uiPriority w:val="99"/>
    <w:rsid w:val="0018489B"/>
  </w:style>
  <w:style w:type="numbering" w:customStyle="1" w:styleId="1121030">
    <w:name w:val="Нет списка112103"/>
    <w:next w:val="a8"/>
    <w:uiPriority w:val="99"/>
    <w:semiHidden/>
    <w:unhideWhenUsed/>
    <w:rsid w:val="0018489B"/>
  </w:style>
  <w:style w:type="numbering" w:customStyle="1" w:styleId="22103">
    <w:name w:val="Нет списка22103"/>
    <w:next w:val="a8"/>
    <w:uiPriority w:val="99"/>
    <w:semiHidden/>
    <w:unhideWhenUsed/>
    <w:rsid w:val="0018489B"/>
  </w:style>
  <w:style w:type="numbering" w:customStyle="1" w:styleId="1121031">
    <w:name w:val="Заглавие 112103"/>
    <w:basedOn w:val="a8"/>
    <w:uiPriority w:val="99"/>
    <w:rsid w:val="0018489B"/>
  </w:style>
  <w:style w:type="numbering" w:customStyle="1" w:styleId="31103">
    <w:name w:val="Нет списка31103"/>
    <w:next w:val="a8"/>
    <w:uiPriority w:val="99"/>
    <w:semiHidden/>
    <w:unhideWhenUsed/>
    <w:rsid w:val="0018489B"/>
  </w:style>
  <w:style w:type="numbering" w:customStyle="1" w:styleId="121103">
    <w:name w:val="Заглавие 121103"/>
    <w:basedOn w:val="a8"/>
    <w:uiPriority w:val="99"/>
    <w:rsid w:val="0018489B"/>
  </w:style>
  <w:style w:type="numbering" w:customStyle="1" w:styleId="1121032">
    <w:name w:val="Раздел 1.12103"/>
    <w:uiPriority w:val="99"/>
    <w:rsid w:val="0018489B"/>
  </w:style>
  <w:style w:type="numbering" w:customStyle="1" w:styleId="1121033">
    <w:name w:val="Стиль112103"/>
    <w:uiPriority w:val="99"/>
    <w:rsid w:val="0018489B"/>
  </w:style>
  <w:style w:type="numbering" w:customStyle="1" w:styleId="131103">
    <w:name w:val="Заглавие 131103"/>
    <w:basedOn w:val="a8"/>
    <w:uiPriority w:val="99"/>
    <w:rsid w:val="0018489B"/>
  </w:style>
  <w:style w:type="numbering" w:customStyle="1" w:styleId="5103">
    <w:name w:val="Нет списка5103"/>
    <w:next w:val="a8"/>
    <w:uiPriority w:val="99"/>
    <w:semiHidden/>
    <w:unhideWhenUsed/>
    <w:rsid w:val="0018489B"/>
  </w:style>
  <w:style w:type="numbering" w:customStyle="1" w:styleId="603">
    <w:name w:val="Нет списка603"/>
    <w:next w:val="a8"/>
    <w:uiPriority w:val="99"/>
    <w:semiHidden/>
    <w:unhideWhenUsed/>
    <w:rsid w:val="0018489B"/>
  </w:style>
  <w:style w:type="table" w:customStyle="1" w:styleId="850">
    <w:name w:val="Сетка таблицы85"/>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4">
    <w:name w:val="Нет списка1323"/>
    <w:next w:val="a8"/>
    <w:uiPriority w:val="99"/>
    <w:semiHidden/>
    <w:unhideWhenUsed/>
    <w:rsid w:val="0018489B"/>
  </w:style>
  <w:style w:type="numbering" w:customStyle="1" w:styleId="24204">
    <w:name w:val="Статья / Раздел24204"/>
    <w:rsid w:val="0018489B"/>
  </w:style>
  <w:style w:type="table" w:customStyle="1" w:styleId="425">
    <w:name w:val="Сетка таблицы425"/>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
    <w:name w:val="Сетка таблицы525"/>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Сетка таблицы1145"/>
    <w:basedOn w:val="a7"/>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4">
    <w:name w:val="1 / 1.1 / 1.1.1144"/>
    <w:rsid w:val="0018489B"/>
  </w:style>
  <w:style w:type="table" w:customStyle="1" w:styleId="615">
    <w:name w:val="Сетка таблицы615"/>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03">
    <w:name w:val="Нет списка2303"/>
    <w:next w:val="a8"/>
    <w:uiPriority w:val="99"/>
    <w:semiHidden/>
    <w:unhideWhenUsed/>
    <w:rsid w:val="0018489B"/>
  </w:style>
  <w:style w:type="numbering" w:customStyle="1" w:styleId="113230">
    <w:name w:val="Нет списка11323"/>
    <w:next w:val="a8"/>
    <w:uiPriority w:val="99"/>
    <w:semiHidden/>
    <w:unhideWhenUsed/>
    <w:rsid w:val="0018489B"/>
  </w:style>
  <w:style w:type="table" w:customStyle="1" w:styleId="12250">
    <w:name w:val="Сетка таблицы1225"/>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6">
    <w:name w:val="Сетка таблицы716"/>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23">
    <w:name w:val="Нет списка21123"/>
    <w:next w:val="a8"/>
    <w:uiPriority w:val="99"/>
    <w:semiHidden/>
    <w:unhideWhenUsed/>
    <w:rsid w:val="0018489B"/>
  </w:style>
  <w:style w:type="numbering" w:customStyle="1" w:styleId="3223">
    <w:name w:val="Нет списка3223"/>
    <w:next w:val="a8"/>
    <w:uiPriority w:val="99"/>
    <w:semiHidden/>
    <w:unhideWhenUsed/>
    <w:rsid w:val="0018489B"/>
  </w:style>
  <w:style w:type="numbering" w:customStyle="1" w:styleId="4123">
    <w:name w:val="Нет списка4123"/>
    <w:next w:val="a8"/>
    <w:uiPriority w:val="99"/>
    <w:semiHidden/>
    <w:unhideWhenUsed/>
    <w:rsid w:val="0018489B"/>
  </w:style>
  <w:style w:type="numbering" w:customStyle="1" w:styleId="5123">
    <w:name w:val="Нет списка5123"/>
    <w:next w:val="a8"/>
    <w:uiPriority w:val="99"/>
    <w:semiHidden/>
    <w:unhideWhenUsed/>
    <w:rsid w:val="0018489B"/>
  </w:style>
  <w:style w:type="numbering" w:customStyle="1" w:styleId="624">
    <w:name w:val="Нет списка624"/>
    <w:next w:val="a8"/>
    <w:uiPriority w:val="99"/>
    <w:semiHidden/>
    <w:unhideWhenUsed/>
    <w:rsid w:val="0018489B"/>
  </w:style>
  <w:style w:type="numbering" w:customStyle="1" w:styleId="7140">
    <w:name w:val="Нет списка714"/>
    <w:next w:val="a8"/>
    <w:uiPriority w:val="99"/>
    <w:semiHidden/>
    <w:unhideWhenUsed/>
    <w:rsid w:val="0018489B"/>
  </w:style>
  <w:style w:type="numbering" w:customStyle="1" w:styleId="8130">
    <w:name w:val="Нет списка813"/>
    <w:next w:val="a8"/>
    <w:uiPriority w:val="99"/>
    <w:semiHidden/>
    <w:unhideWhenUsed/>
    <w:rsid w:val="0018489B"/>
  </w:style>
  <w:style w:type="numbering" w:customStyle="1" w:styleId="121231">
    <w:name w:val="Нет списка12123"/>
    <w:next w:val="a8"/>
    <w:uiPriority w:val="99"/>
    <w:semiHidden/>
    <w:unhideWhenUsed/>
    <w:rsid w:val="0018489B"/>
  </w:style>
  <w:style w:type="numbering" w:customStyle="1" w:styleId="22123">
    <w:name w:val="Нет списка22123"/>
    <w:next w:val="a8"/>
    <w:uiPriority w:val="99"/>
    <w:semiHidden/>
    <w:unhideWhenUsed/>
    <w:rsid w:val="0018489B"/>
  </w:style>
  <w:style w:type="numbering" w:customStyle="1" w:styleId="31123">
    <w:name w:val="Нет списка31123"/>
    <w:next w:val="a8"/>
    <w:uiPriority w:val="99"/>
    <w:semiHidden/>
    <w:unhideWhenUsed/>
    <w:rsid w:val="0018489B"/>
  </w:style>
  <w:style w:type="numbering" w:customStyle="1" w:styleId="4132">
    <w:name w:val="Нет списка4132"/>
    <w:next w:val="a8"/>
    <w:uiPriority w:val="99"/>
    <w:semiHidden/>
    <w:unhideWhenUsed/>
    <w:rsid w:val="0018489B"/>
  </w:style>
  <w:style w:type="numbering" w:customStyle="1" w:styleId="5132">
    <w:name w:val="Нет списка5132"/>
    <w:next w:val="a8"/>
    <w:uiPriority w:val="99"/>
    <w:semiHidden/>
    <w:unhideWhenUsed/>
    <w:rsid w:val="0018489B"/>
  </w:style>
  <w:style w:type="numbering" w:customStyle="1" w:styleId="6113">
    <w:name w:val="Нет списка6113"/>
    <w:next w:val="a8"/>
    <w:uiPriority w:val="99"/>
    <w:semiHidden/>
    <w:unhideWhenUsed/>
    <w:rsid w:val="0018489B"/>
  </w:style>
  <w:style w:type="numbering" w:customStyle="1" w:styleId="7113">
    <w:name w:val="Нет списка7113"/>
    <w:next w:val="a8"/>
    <w:uiPriority w:val="99"/>
    <w:semiHidden/>
    <w:unhideWhenUsed/>
    <w:rsid w:val="0018489B"/>
  </w:style>
  <w:style w:type="numbering" w:customStyle="1" w:styleId="9130">
    <w:name w:val="Нет списка913"/>
    <w:next w:val="a8"/>
    <w:uiPriority w:val="99"/>
    <w:semiHidden/>
    <w:unhideWhenUsed/>
    <w:rsid w:val="0018489B"/>
  </w:style>
  <w:style w:type="numbering" w:customStyle="1" w:styleId="13323">
    <w:name w:val="Нет списка1332"/>
    <w:next w:val="a8"/>
    <w:uiPriority w:val="99"/>
    <w:semiHidden/>
    <w:unhideWhenUsed/>
    <w:rsid w:val="0018489B"/>
  </w:style>
  <w:style w:type="numbering" w:customStyle="1" w:styleId="2322">
    <w:name w:val="Нет списка2322"/>
    <w:next w:val="a8"/>
    <w:uiPriority w:val="99"/>
    <w:semiHidden/>
    <w:unhideWhenUsed/>
    <w:rsid w:val="0018489B"/>
  </w:style>
  <w:style w:type="numbering" w:customStyle="1" w:styleId="3232">
    <w:name w:val="Нет списка3232"/>
    <w:next w:val="a8"/>
    <w:uiPriority w:val="99"/>
    <w:semiHidden/>
    <w:unhideWhenUsed/>
    <w:rsid w:val="0018489B"/>
  </w:style>
  <w:style w:type="numbering" w:customStyle="1" w:styleId="4213">
    <w:name w:val="Нет списка4213"/>
    <w:next w:val="a8"/>
    <w:uiPriority w:val="99"/>
    <w:semiHidden/>
    <w:unhideWhenUsed/>
    <w:rsid w:val="0018489B"/>
  </w:style>
  <w:style w:type="numbering" w:customStyle="1" w:styleId="5213">
    <w:name w:val="Нет списка5213"/>
    <w:next w:val="a8"/>
    <w:uiPriority w:val="99"/>
    <w:semiHidden/>
    <w:unhideWhenUsed/>
    <w:rsid w:val="0018489B"/>
  </w:style>
  <w:style w:type="numbering" w:customStyle="1" w:styleId="6213">
    <w:name w:val="Нет списка6213"/>
    <w:next w:val="a8"/>
    <w:uiPriority w:val="99"/>
    <w:semiHidden/>
    <w:unhideWhenUsed/>
    <w:rsid w:val="0018489B"/>
  </w:style>
  <w:style w:type="numbering" w:customStyle="1" w:styleId="723">
    <w:name w:val="Нет списка723"/>
    <w:next w:val="a8"/>
    <w:uiPriority w:val="99"/>
    <w:semiHidden/>
    <w:unhideWhenUsed/>
    <w:rsid w:val="0018489B"/>
  </w:style>
  <w:style w:type="numbering" w:customStyle="1" w:styleId="1013">
    <w:name w:val="Нет списка1013"/>
    <w:next w:val="a8"/>
    <w:uiPriority w:val="99"/>
    <w:semiHidden/>
    <w:unhideWhenUsed/>
    <w:rsid w:val="0018489B"/>
  </w:style>
  <w:style w:type="numbering" w:customStyle="1" w:styleId="14134">
    <w:name w:val="Нет списка1413"/>
    <w:next w:val="a8"/>
    <w:uiPriority w:val="99"/>
    <w:semiHidden/>
    <w:unhideWhenUsed/>
    <w:rsid w:val="0018489B"/>
  </w:style>
  <w:style w:type="numbering" w:customStyle="1" w:styleId="2413">
    <w:name w:val="Нет списка2413"/>
    <w:next w:val="a8"/>
    <w:uiPriority w:val="99"/>
    <w:semiHidden/>
    <w:unhideWhenUsed/>
    <w:rsid w:val="0018489B"/>
  </w:style>
  <w:style w:type="numbering" w:customStyle="1" w:styleId="3313">
    <w:name w:val="Нет списка3313"/>
    <w:next w:val="a8"/>
    <w:uiPriority w:val="99"/>
    <w:semiHidden/>
    <w:unhideWhenUsed/>
    <w:rsid w:val="0018489B"/>
  </w:style>
  <w:style w:type="numbering" w:customStyle="1" w:styleId="4313">
    <w:name w:val="Нет списка4313"/>
    <w:next w:val="a8"/>
    <w:uiPriority w:val="99"/>
    <w:semiHidden/>
    <w:unhideWhenUsed/>
    <w:rsid w:val="0018489B"/>
  </w:style>
  <w:style w:type="numbering" w:customStyle="1" w:styleId="5313">
    <w:name w:val="Нет списка5313"/>
    <w:next w:val="a8"/>
    <w:uiPriority w:val="99"/>
    <w:semiHidden/>
    <w:unhideWhenUsed/>
    <w:rsid w:val="0018489B"/>
  </w:style>
  <w:style w:type="numbering" w:customStyle="1" w:styleId="633">
    <w:name w:val="Нет списка633"/>
    <w:next w:val="a8"/>
    <w:uiPriority w:val="99"/>
    <w:semiHidden/>
    <w:unhideWhenUsed/>
    <w:rsid w:val="0018489B"/>
  </w:style>
  <w:style w:type="numbering" w:customStyle="1" w:styleId="733">
    <w:name w:val="Нет списка733"/>
    <w:next w:val="a8"/>
    <w:uiPriority w:val="99"/>
    <w:semiHidden/>
    <w:unhideWhenUsed/>
    <w:rsid w:val="0018489B"/>
  </w:style>
  <w:style w:type="numbering" w:customStyle="1" w:styleId="1503">
    <w:name w:val="Заглавие 1503"/>
    <w:basedOn w:val="a8"/>
    <w:uiPriority w:val="99"/>
    <w:rsid w:val="0018489B"/>
  </w:style>
  <w:style w:type="numbering" w:customStyle="1" w:styleId="643">
    <w:name w:val="Нет списка643"/>
    <w:next w:val="a8"/>
    <w:uiPriority w:val="99"/>
    <w:semiHidden/>
    <w:unhideWhenUsed/>
    <w:rsid w:val="0018489B"/>
  </w:style>
  <w:style w:type="numbering" w:customStyle="1" w:styleId="13423">
    <w:name w:val="Нет списка1342"/>
    <w:next w:val="a8"/>
    <w:uiPriority w:val="99"/>
    <w:semiHidden/>
    <w:unhideWhenUsed/>
    <w:rsid w:val="0018489B"/>
  </w:style>
  <w:style w:type="numbering" w:customStyle="1" w:styleId="242013">
    <w:name w:val="Статья / Раздел242013"/>
    <w:rsid w:val="0018489B"/>
  </w:style>
  <w:style w:type="numbering" w:customStyle="1" w:styleId="1111111413">
    <w:name w:val="1 / 1.1 / 1.1.11413"/>
    <w:rsid w:val="0018489B"/>
  </w:style>
  <w:style w:type="numbering" w:customStyle="1" w:styleId="2332">
    <w:name w:val="Нет списка2332"/>
    <w:next w:val="a8"/>
    <w:uiPriority w:val="99"/>
    <w:semiHidden/>
    <w:unhideWhenUsed/>
    <w:rsid w:val="0018489B"/>
  </w:style>
  <w:style w:type="numbering" w:customStyle="1" w:styleId="113320">
    <w:name w:val="Нет списка11332"/>
    <w:next w:val="a8"/>
    <w:uiPriority w:val="99"/>
    <w:semiHidden/>
    <w:unhideWhenUsed/>
    <w:rsid w:val="0018489B"/>
  </w:style>
  <w:style w:type="table" w:customStyle="1" w:styleId="-533">
    <w:name w:val="Светлая заливка - Акцент 533"/>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3">
    <w:name w:val="Светлая заливка - Акцент 5123"/>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33">
    <w:name w:val="Нет списка21133"/>
    <w:next w:val="a8"/>
    <w:uiPriority w:val="99"/>
    <w:semiHidden/>
    <w:unhideWhenUsed/>
    <w:rsid w:val="0018489B"/>
  </w:style>
  <w:style w:type="numbering" w:customStyle="1" w:styleId="3242">
    <w:name w:val="Нет списка3242"/>
    <w:next w:val="a8"/>
    <w:uiPriority w:val="99"/>
    <w:semiHidden/>
    <w:unhideWhenUsed/>
    <w:rsid w:val="0018489B"/>
  </w:style>
  <w:style w:type="numbering" w:customStyle="1" w:styleId="4142">
    <w:name w:val="Нет списка4142"/>
    <w:next w:val="a8"/>
    <w:uiPriority w:val="99"/>
    <w:semiHidden/>
    <w:unhideWhenUsed/>
    <w:rsid w:val="0018489B"/>
  </w:style>
  <w:style w:type="numbering" w:customStyle="1" w:styleId="5142">
    <w:name w:val="Нет списка5142"/>
    <w:next w:val="a8"/>
    <w:uiPriority w:val="99"/>
    <w:semiHidden/>
    <w:unhideWhenUsed/>
    <w:rsid w:val="0018489B"/>
  </w:style>
  <w:style w:type="numbering" w:customStyle="1" w:styleId="6520">
    <w:name w:val="Нет списка652"/>
    <w:next w:val="a8"/>
    <w:uiPriority w:val="99"/>
    <w:semiHidden/>
    <w:unhideWhenUsed/>
    <w:rsid w:val="0018489B"/>
  </w:style>
  <w:style w:type="numbering" w:customStyle="1" w:styleId="743">
    <w:name w:val="Нет списка743"/>
    <w:next w:val="a8"/>
    <w:uiPriority w:val="99"/>
    <w:semiHidden/>
    <w:unhideWhenUsed/>
    <w:rsid w:val="0018489B"/>
  </w:style>
  <w:style w:type="numbering" w:customStyle="1" w:styleId="8220">
    <w:name w:val="Нет списка822"/>
    <w:next w:val="a8"/>
    <w:uiPriority w:val="99"/>
    <w:semiHidden/>
    <w:unhideWhenUsed/>
    <w:rsid w:val="0018489B"/>
  </w:style>
  <w:style w:type="numbering" w:customStyle="1" w:styleId="121331">
    <w:name w:val="Нет списка12133"/>
    <w:next w:val="a8"/>
    <w:uiPriority w:val="99"/>
    <w:semiHidden/>
    <w:unhideWhenUsed/>
    <w:rsid w:val="0018489B"/>
  </w:style>
  <w:style w:type="table" w:customStyle="1" w:styleId="-5213">
    <w:name w:val="Светлая заливка - Акцент 5213"/>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113">
    <w:name w:val="Светлая заливка - Акцент 51113"/>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32">
    <w:name w:val="Нет списка22132"/>
    <w:next w:val="a8"/>
    <w:uiPriority w:val="99"/>
    <w:semiHidden/>
    <w:unhideWhenUsed/>
    <w:rsid w:val="0018489B"/>
  </w:style>
  <w:style w:type="numbering" w:customStyle="1" w:styleId="31132">
    <w:name w:val="Нет списка31132"/>
    <w:next w:val="a8"/>
    <w:uiPriority w:val="99"/>
    <w:semiHidden/>
    <w:unhideWhenUsed/>
    <w:rsid w:val="0018489B"/>
  </w:style>
  <w:style w:type="numbering" w:customStyle="1" w:styleId="4152">
    <w:name w:val="Нет списка4152"/>
    <w:next w:val="a8"/>
    <w:uiPriority w:val="99"/>
    <w:semiHidden/>
    <w:unhideWhenUsed/>
    <w:rsid w:val="0018489B"/>
  </w:style>
  <w:style w:type="numbering" w:customStyle="1" w:styleId="5152">
    <w:name w:val="Нет списка5152"/>
    <w:next w:val="a8"/>
    <w:uiPriority w:val="99"/>
    <w:semiHidden/>
    <w:unhideWhenUsed/>
    <w:rsid w:val="0018489B"/>
  </w:style>
  <w:style w:type="numbering" w:customStyle="1" w:styleId="6122">
    <w:name w:val="Нет списка6122"/>
    <w:next w:val="a8"/>
    <w:uiPriority w:val="99"/>
    <w:semiHidden/>
    <w:unhideWhenUsed/>
    <w:rsid w:val="0018489B"/>
  </w:style>
  <w:style w:type="numbering" w:customStyle="1" w:styleId="7122">
    <w:name w:val="Нет списка7122"/>
    <w:next w:val="a8"/>
    <w:uiPriority w:val="99"/>
    <w:semiHidden/>
    <w:unhideWhenUsed/>
    <w:rsid w:val="0018489B"/>
  </w:style>
  <w:style w:type="numbering" w:customStyle="1" w:styleId="922">
    <w:name w:val="Нет списка922"/>
    <w:next w:val="a8"/>
    <w:uiPriority w:val="99"/>
    <w:semiHidden/>
    <w:unhideWhenUsed/>
    <w:rsid w:val="0018489B"/>
  </w:style>
  <w:style w:type="numbering" w:customStyle="1" w:styleId="13523">
    <w:name w:val="Нет списка1352"/>
    <w:next w:val="a8"/>
    <w:uiPriority w:val="99"/>
    <w:semiHidden/>
    <w:unhideWhenUsed/>
    <w:rsid w:val="0018489B"/>
  </w:style>
  <w:style w:type="numbering" w:customStyle="1" w:styleId="2342">
    <w:name w:val="Нет списка2342"/>
    <w:next w:val="a8"/>
    <w:uiPriority w:val="99"/>
    <w:semiHidden/>
    <w:unhideWhenUsed/>
    <w:rsid w:val="0018489B"/>
  </w:style>
  <w:style w:type="numbering" w:customStyle="1" w:styleId="3252">
    <w:name w:val="Нет списка3252"/>
    <w:next w:val="a8"/>
    <w:uiPriority w:val="99"/>
    <w:semiHidden/>
    <w:unhideWhenUsed/>
    <w:rsid w:val="0018489B"/>
  </w:style>
  <w:style w:type="numbering" w:customStyle="1" w:styleId="4222">
    <w:name w:val="Нет списка4222"/>
    <w:next w:val="a8"/>
    <w:uiPriority w:val="99"/>
    <w:semiHidden/>
    <w:unhideWhenUsed/>
    <w:rsid w:val="0018489B"/>
  </w:style>
  <w:style w:type="numbering" w:customStyle="1" w:styleId="5222">
    <w:name w:val="Нет списка5222"/>
    <w:next w:val="a8"/>
    <w:uiPriority w:val="99"/>
    <w:semiHidden/>
    <w:unhideWhenUsed/>
    <w:rsid w:val="0018489B"/>
  </w:style>
  <w:style w:type="numbering" w:customStyle="1" w:styleId="6222">
    <w:name w:val="Нет списка6222"/>
    <w:next w:val="a8"/>
    <w:uiPriority w:val="99"/>
    <w:semiHidden/>
    <w:unhideWhenUsed/>
    <w:rsid w:val="0018489B"/>
  </w:style>
  <w:style w:type="numbering" w:customStyle="1" w:styleId="7213">
    <w:name w:val="Нет списка7213"/>
    <w:next w:val="a8"/>
    <w:uiPriority w:val="99"/>
    <w:semiHidden/>
    <w:unhideWhenUsed/>
    <w:rsid w:val="0018489B"/>
  </w:style>
  <w:style w:type="numbering" w:customStyle="1" w:styleId="1022">
    <w:name w:val="Нет списка1022"/>
    <w:next w:val="a8"/>
    <w:uiPriority w:val="99"/>
    <w:semiHidden/>
    <w:unhideWhenUsed/>
    <w:rsid w:val="0018489B"/>
  </w:style>
  <w:style w:type="numbering" w:customStyle="1" w:styleId="14221">
    <w:name w:val="Нет списка1422"/>
    <w:next w:val="a8"/>
    <w:uiPriority w:val="99"/>
    <w:semiHidden/>
    <w:unhideWhenUsed/>
    <w:rsid w:val="0018489B"/>
  </w:style>
  <w:style w:type="numbering" w:customStyle="1" w:styleId="2422">
    <w:name w:val="Нет списка2422"/>
    <w:next w:val="a8"/>
    <w:uiPriority w:val="99"/>
    <w:semiHidden/>
    <w:unhideWhenUsed/>
    <w:rsid w:val="0018489B"/>
  </w:style>
  <w:style w:type="numbering" w:customStyle="1" w:styleId="3322">
    <w:name w:val="Нет списка3322"/>
    <w:next w:val="a8"/>
    <w:uiPriority w:val="99"/>
    <w:semiHidden/>
    <w:unhideWhenUsed/>
    <w:rsid w:val="0018489B"/>
  </w:style>
  <w:style w:type="numbering" w:customStyle="1" w:styleId="4322">
    <w:name w:val="Нет списка4322"/>
    <w:next w:val="a8"/>
    <w:uiPriority w:val="99"/>
    <w:semiHidden/>
    <w:unhideWhenUsed/>
    <w:rsid w:val="0018489B"/>
  </w:style>
  <w:style w:type="numbering" w:customStyle="1" w:styleId="5322">
    <w:name w:val="Нет списка5322"/>
    <w:next w:val="a8"/>
    <w:uiPriority w:val="99"/>
    <w:semiHidden/>
    <w:unhideWhenUsed/>
    <w:rsid w:val="0018489B"/>
  </w:style>
  <w:style w:type="numbering" w:customStyle="1" w:styleId="6313">
    <w:name w:val="Нет списка6313"/>
    <w:next w:val="a8"/>
    <w:uiPriority w:val="99"/>
    <w:semiHidden/>
    <w:unhideWhenUsed/>
    <w:rsid w:val="0018489B"/>
  </w:style>
  <w:style w:type="numbering" w:customStyle="1" w:styleId="7313">
    <w:name w:val="Нет списка7313"/>
    <w:next w:val="a8"/>
    <w:uiPriority w:val="99"/>
    <w:semiHidden/>
    <w:unhideWhenUsed/>
    <w:rsid w:val="0018489B"/>
  </w:style>
  <w:style w:type="numbering" w:customStyle="1" w:styleId="1523">
    <w:name w:val="Заглавие 1523"/>
    <w:basedOn w:val="a8"/>
    <w:uiPriority w:val="99"/>
    <w:rsid w:val="0018489B"/>
    <w:pPr>
      <w:numPr>
        <w:numId w:val="14"/>
      </w:numPr>
    </w:pPr>
  </w:style>
  <w:style w:type="numbering" w:customStyle="1" w:styleId="662">
    <w:name w:val="Нет списка662"/>
    <w:next w:val="a8"/>
    <w:uiPriority w:val="99"/>
    <w:semiHidden/>
    <w:unhideWhenUsed/>
    <w:rsid w:val="0018489B"/>
  </w:style>
  <w:style w:type="numbering" w:customStyle="1" w:styleId="111111220">
    <w:name w:val="1 / 1.1 / 1.1.122"/>
    <w:rsid w:val="0018489B"/>
  </w:style>
  <w:style w:type="numbering" w:customStyle="1" w:styleId="11111115112">
    <w:name w:val="1 / 1.1 / 1.1.115112"/>
    <w:rsid w:val="0018489B"/>
  </w:style>
  <w:style w:type="numbering" w:customStyle="1" w:styleId="242024">
    <w:name w:val="Статья / Раздел242024"/>
    <w:rsid w:val="0018489B"/>
    <w:pPr>
      <w:numPr>
        <w:numId w:val="20"/>
      </w:numPr>
    </w:pPr>
  </w:style>
  <w:style w:type="numbering" w:customStyle="1" w:styleId="1111111423">
    <w:name w:val="1 / 1.1 / 1.1.11423"/>
    <w:rsid w:val="0018489B"/>
  </w:style>
  <w:style w:type="numbering" w:customStyle="1" w:styleId="1111111424">
    <w:name w:val="1 / 1.1 / 1.1.11424"/>
    <w:rsid w:val="0018489B"/>
  </w:style>
  <w:style w:type="table" w:customStyle="1" w:styleId="394">
    <w:name w:val="Сетка таблицы39"/>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0">
    <w:name w:val="Нет списка70"/>
    <w:next w:val="a8"/>
    <w:uiPriority w:val="99"/>
    <w:semiHidden/>
    <w:unhideWhenUsed/>
    <w:rsid w:val="0018489B"/>
  </w:style>
  <w:style w:type="numbering" w:customStyle="1" w:styleId="1464">
    <w:name w:val="Стиль146"/>
    <w:uiPriority w:val="99"/>
    <w:rsid w:val="0018489B"/>
  </w:style>
  <w:style w:type="numbering" w:customStyle="1" w:styleId="1404">
    <w:name w:val="Нет списка140"/>
    <w:next w:val="a8"/>
    <w:uiPriority w:val="99"/>
    <w:semiHidden/>
    <w:unhideWhenUsed/>
    <w:rsid w:val="0018489B"/>
  </w:style>
  <w:style w:type="numbering" w:customStyle="1" w:styleId="11362">
    <w:name w:val="Раздел 1.136"/>
    <w:uiPriority w:val="99"/>
    <w:rsid w:val="0018489B"/>
  </w:style>
  <w:style w:type="numbering" w:customStyle="1" w:styleId="11370">
    <w:name w:val="Стиль1137"/>
    <w:uiPriority w:val="99"/>
    <w:rsid w:val="0018489B"/>
  </w:style>
  <w:style w:type="numbering" w:customStyle="1" w:styleId="1465">
    <w:name w:val="Раздел 1.46"/>
    <w:uiPriority w:val="99"/>
    <w:rsid w:val="0018489B"/>
  </w:style>
  <w:style w:type="numbering" w:customStyle="1" w:styleId="1570">
    <w:name w:val="Заглавие 157"/>
    <w:uiPriority w:val="99"/>
    <w:rsid w:val="0018489B"/>
  </w:style>
  <w:style w:type="numbering" w:customStyle="1" w:styleId="239">
    <w:name w:val="Нет списка239"/>
    <w:next w:val="a8"/>
    <w:uiPriority w:val="99"/>
    <w:semiHidden/>
    <w:unhideWhenUsed/>
    <w:rsid w:val="0018489B"/>
  </w:style>
  <w:style w:type="numbering" w:customStyle="1" w:styleId="1138">
    <w:name w:val="Нет списка1138"/>
    <w:next w:val="a8"/>
    <w:uiPriority w:val="99"/>
    <w:semiHidden/>
    <w:unhideWhenUsed/>
    <w:rsid w:val="0018489B"/>
  </w:style>
  <w:style w:type="numbering" w:customStyle="1" w:styleId="12180">
    <w:name w:val="Стиль1218"/>
    <w:uiPriority w:val="99"/>
    <w:rsid w:val="0018489B"/>
  </w:style>
  <w:style w:type="numbering" w:customStyle="1" w:styleId="11371">
    <w:name w:val="Заглавие 1137"/>
    <w:basedOn w:val="a8"/>
    <w:uiPriority w:val="99"/>
    <w:rsid w:val="0018489B"/>
  </w:style>
  <w:style w:type="numbering" w:customStyle="1" w:styleId="12184">
    <w:name w:val="Раздел 1.218"/>
    <w:uiPriority w:val="99"/>
    <w:rsid w:val="0018489B"/>
  </w:style>
  <w:style w:type="numbering" w:customStyle="1" w:styleId="11118">
    <w:name w:val="Нет списка11118"/>
    <w:next w:val="a8"/>
    <w:uiPriority w:val="99"/>
    <w:semiHidden/>
    <w:unhideWhenUsed/>
    <w:rsid w:val="0018489B"/>
  </w:style>
  <w:style w:type="numbering" w:customStyle="1" w:styleId="2118">
    <w:name w:val="Нет списка2118"/>
    <w:next w:val="a8"/>
    <w:uiPriority w:val="99"/>
    <w:semiHidden/>
    <w:unhideWhenUsed/>
    <w:rsid w:val="0018489B"/>
  </w:style>
  <w:style w:type="numbering" w:customStyle="1" w:styleId="111180">
    <w:name w:val="Заглавие 11118"/>
    <w:basedOn w:val="a8"/>
    <w:uiPriority w:val="99"/>
    <w:rsid w:val="0018489B"/>
  </w:style>
  <w:style w:type="numbering" w:customStyle="1" w:styleId="3300">
    <w:name w:val="Нет списка330"/>
    <w:next w:val="a8"/>
    <w:uiPriority w:val="99"/>
    <w:semiHidden/>
    <w:unhideWhenUsed/>
    <w:rsid w:val="0018489B"/>
  </w:style>
  <w:style w:type="numbering" w:customStyle="1" w:styleId="1227">
    <w:name w:val="Заглавие 1227"/>
    <w:basedOn w:val="a8"/>
    <w:uiPriority w:val="99"/>
    <w:rsid w:val="0018489B"/>
  </w:style>
  <w:style w:type="numbering" w:customStyle="1" w:styleId="111181">
    <w:name w:val="Раздел 1.1118"/>
    <w:uiPriority w:val="99"/>
    <w:rsid w:val="0018489B"/>
  </w:style>
  <w:style w:type="numbering" w:customStyle="1" w:styleId="111182">
    <w:name w:val="Стиль11118"/>
    <w:uiPriority w:val="99"/>
    <w:rsid w:val="0018489B"/>
  </w:style>
  <w:style w:type="numbering" w:customStyle="1" w:styleId="1327">
    <w:name w:val="Заглавие 1327"/>
    <w:basedOn w:val="a8"/>
    <w:uiPriority w:val="99"/>
    <w:rsid w:val="0018489B"/>
  </w:style>
  <w:style w:type="numbering" w:customStyle="1" w:styleId="4200">
    <w:name w:val="Нет списка420"/>
    <w:next w:val="a8"/>
    <w:uiPriority w:val="99"/>
    <w:semiHidden/>
    <w:unhideWhenUsed/>
    <w:rsid w:val="0018489B"/>
  </w:style>
  <w:style w:type="numbering" w:customStyle="1" w:styleId="12185">
    <w:name w:val="Нет списка1218"/>
    <w:next w:val="a8"/>
    <w:uiPriority w:val="99"/>
    <w:semiHidden/>
    <w:unhideWhenUsed/>
    <w:rsid w:val="0018489B"/>
  </w:style>
  <w:style w:type="numbering" w:customStyle="1" w:styleId="13170">
    <w:name w:val="Стиль1317"/>
    <w:uiPriority w:val="99"/>
    <w:rsid w:val="0018489B"/>
  </w:style>
  <w:style w:type="numbering" w:customStyle="1" w:styleId="1417">
    <w:name w:val="Заглавие 1417"/>
    <w:basedOn w:val="a8"/>
    <w:uiPriority w:val="99"/>
    <w:rsid w:val="0018489B"/>
  </w:style>
  <w:style w:type="numbering" w:customStyle="1" w:styleId="13174">
    <w:name w:val="Раздел 1.317"/>
    <w:uiPriority w:val="99"/>
    <w:rsid w:val="0018489B"/>
  </w:style>
  <w:style w:type="numbering" w:customStyle="1" w:styleId="11217">
    <w:name w:val="Нет списка11217"/>
    <w:next w:val="a8"/>
    <w:uiPriority w:val="99"/>
    <w:semiHidden/>
    <w:unhideWhenUsed/>
    <w:rsid w:val="0018489B"/>
  </w:style>
  <w:style w:type="numbering" w:customStyle="1" w:styleId="2218">
    <w:name w:val="Нет списка2218"/>
    <w:next w:val="a8"/>
    <w:uiPriority w:val="99"/>
    <w:semiHidden/>
    <w:unhideWhenUsed/>
    <w:rsid w:val="0018489B"/>
  </w:style>
  <w:style w:type="numbering" w:customStyle="1" w:styleId="112170">
    <w:name w:val="Заглавие 11217"/>
    <w:basedOn w:val="a8"/>
    <w:uiPriority w:val="99"/>
    <w:rsid w:val="0018489B"/>
  </w:style>
  <w:style w:type="numbering" w:customStyle="1" w:styleId="3118">
    <w:name w:val="Нет списка3118"/>
    <w:next w:val="a8"/>
    <w:uiPriority w:val="99"/>
    <w:semiHidden/>
    <w:unhideWhenUsed/>
    <w:rsid w:val="0018489B"/>
  </w:style>
  <w:style w:type="numbering" w:customStyle="1" w:styleId="12117">
    <w:name w:val="Заглавие 12117"/>
    <w:basedOn w:val="a8"/>
    <w:uiPriority w:val="99"/>
    <w:rsid w:val="0018489B"/>
  </w:style>
  <w:style w:type="numbering" w:customStyle="1" w:styleId="112171">
    <w:name w:val="Раздел 1.1217"/>
    <w:uiPriority w:val="99"/>
    <w:rsid w:val="0018489B"/>
  </w:style>
  <w:style w:type="numbering" w:customStyle="1" w:styleId="112172">
    <w:name w:val="Стиль11217"/>
    <w:uiPriority w:val="99"/>
    <w:rsid w:val="0018489B"/>
  </w:style>
  <w:style w:type="numbering" w:customStyle="1" w:styleId="13117">
    <w:name w:val="Заглавие 13117"/>
    <w:basedOn w:val="a8"/>
    <w:uiPriority w:val="99"/>
    <w:rsid w:val="0018489B"/>
  </w:style>
  <w:style w:type="numbering" w:customStyle="1" w:styleId="5200">
    <w:name w:val="Нет списка520"/>
    <w:next w:val="a8"/>
    <w:uiPriority w:val="99"/>
    <w:semiHidden/>
    <w:unhideWhenUsed/>
    <w:rsid w:val="0018489B"/>
  </w:style>
  <w:style w:type="numbering" w:customStyle="1" w:styleId="6150">
    <w:name w:val="Нет списка615"/>
    <w:next w:val="a8"/>
    <w:uiPriority w:val="99"/>
    <w:semiHidden/>
    <w:unhideWhenUsed/>
    <w:rsid w:val="0018489B"/>
  </w:style>
  <w:style w:type="numbering" w:customStyle="1" w:styleId="1474">
    <w:name w:val="Стиль147"/>
    <w:uiPriority w:val="99"/>
    <w:rsid w:val="0018489B"/>
  </w:style>
  <w:style w:type="numbering" w:customStyle="1" w:styleId="13104">
    <w:name w:val="Нет списка1310"/>
    <w:next w:val="a8"/>
    <w:uiPriority w:val="99"/>
    <w:semiHidden/>
    <w:unhideWhenUsed/>
    <w:rsid w:val="0018489B"/>
  </w:style>
  <w:style w:type="numbering" w:customStyle="1" w:styleId="11380">
    <w:name w:val="Стиль1138"/>
    <w:uiPriority w:val="99"/>
    <w:rsid w:val="0018489B"/>
  </w:style>
  <w:style w:type="numbering" w:customStyle="1" w:styleId="1139">
    <w:name w:val="Нет списка1139"/>
    <w:next w:val="a8"/>
    <w:uiPriority w:val="99"/>
    <w:semiHidden/>
    <w:unhideWhenUsed/>
    <w:rsid w:val="0018489B"/>
  </w:style>
  <w:style w:type="numbering" w:customStyle="1" w:styleId="11372">
    <w:name w:val="Раздел 1.137"/>
    <w:uiPriority w:val="99"/>
    <w:rsid w:val="0018489B"/>
  </w:style>
  <w:style w:type="numbering" w:customStyle="1" w:styleId="11119">
    <w:name w:val="Стиль11119"/>
    <w:uiPriority w:val="99"/>
    <w:rsid w:val="0018489B"/>
  </w:style>
  <w:style w:type="numbering" w:customStyle="1" w:styleId="1475">
    <w:name w:val="Раздел 1.47"/>
    <w:uiPriority w:val="99"/>
    <w:rsid w:val="0018489B"/>
  </w:style>
  <w:style w:type="numbering" w:customStyle="1" w:styleId="1580">
    <w:name w:val="Заглавие 158"/>
    <w:uiPriority w:val="99"/>
    <w:rsid w:val="0018489B"/>
  </w:style>
  <w:style w:type="numbering" w:customStyle="1" w:styleId="23100">
    <w:name w:val="Нет списка2310"/>
    <w:next w:val="a8"/>
    <w:uiPriority w:val="99"/>
    <w:semiHidden/>
    <w:unhideWhenUsed/>
    <w:rsid w:val="0018489B"/>
  </w:style>
  <w:style w:type="numbering" w:customStyle="1" w:styleId="111190">
    <w:name w:val="Нет списка11119"/>
    <w:next w:val="a8"/>
    <w:uiPriority w:val="99"/>
    <w:semiHidden/>
    <w:unhideWhenUsed/>
    <w:rsid w:val="0018489B"/>
  </w:style>
  <w:style w:type="numbering" w:customStyle="1" w:styleId="12190">
    <w:name w:val="Стиль1219"/>
    <w:uiPriority w:val="99"/>
    <w:rsid w:val="0018489B"/>
  </w:style>
  <w:style w:type="numbering" w:customStyle="1" w:styleId="11381">
    <w:name w:val="Заглавие 1138"/>
    <w:basedOn w:val="a8"/>
    <w:uiPriority w:val="99"/>
    <w:rsid w:val="0018489B"/>
  </w:style>
  <w:style w:type="numbering" w:customStyle="1" w:styleId="12194">
    <w:name w:val="Раздел 1.219"/>
    <w:uiPriority w:val="99"/>
    <w:rsid w:val="0018489B"/>
  </w:style>
  <w:style w:type="numbering" w:customStyle="1" w:styleId="1111140">
    <w:name w:val="Нет списка111114"/>
    <w:next w:val="a8"/>
    <w:uiPriority w:val="99"/>
    <w:semiHidden/>
    <w:unhideWhenUsed/>
    <w:rsid w:val="0018489B"/>
  </w:style>
  <w:style w:type="numbering" w:customStyle="1" w:styleId="2119">
    <w:name w:val="Нет списка2119"/>
    <w:next w:val="a8"/>
    <w:uiPriority w:val="99"/>
    <w:semiHidden/>
    <w:unhideWhenUsed/>
    <w:rsid w:val="0018489B"/>
  </w:style>
  <w:style w:type="numbering" w:customStyle="1" w:styleId="111191">
    <w:name w:val="Заглавие 11119"/>
    <w:basedOn w:val="a8"/>
    <w:uiPriority w:val="99"/>
    <w:rsid w:val="0018489B"/>
  </w:style>
  <w:style w:type="numbering" w:customStyle="1" w:styleId="32100">
    <w:name w:val="Нет списка3210"/>
    <w:next w:val="a8"/>
    <w:uiPriority w:val="99"/>
    <w:semiHidden/>
    <w:unhideWhenUsed/>
    <w:rsid w:val="0018489B"/>
  </w:style>
  <w:style w:type="numbering" w:customStyle="1" w:styleId="1228">
    <w:name w:val="Заглавие 1228"/>
    <w:basedOn w:val="a8"/>
    <w:uiPriority w:val="99"/>
    <w:rsid w:val="0018489B"/>
  </w:style>
  <w:style w:type="numbering" w:customStyle="1" w:styleId="111192">
    <w:name w:val="Раздел 1.1119"/>
    <w:uiPriority w:val="99"/>
    <w:rsid w:val="0018489B"/>
  </w:style>
  <w:style w:type="numbering" w:customStyle="1" w:styleId="1111141">
    <w:name w:val="Стиль111114"/>
    <w:uiPriority w:val="99"/>
    <w:rsid w:val="0018489B"/>
  </w:style>
  <w:style w:type="numbering" w:customStyle="1" w:styleId="1328">
    <w:name w:val="Заглавие 1328"/>
    <w:basedOn w:val="a8"/>
    <w:uiPriority w:val="99"/>
    <w:rsid w:val="0018489B"/>
  </w:style>
  <w:style w:type="numbering" w:customStyle="1" w:styleId="41100">
    <w:name w:val="Нет списка4110"/>
    <w:next w:val="a8"/>
    <w:uiPriority w:val="99"/>
    <w:semiHidden/>
    <w:unhideWhenUsed/>
    <w:rsid w:val="0018489B"/>
  </w:style>
  <w:style w:type="numbering" w:customStyle="1" w:styleId="12195">
    <w:name w:val="Нет списка1219"/>
    <w:next w:val="a8"/>
    <w:uiPriority w:val="99"/>
    <w:semiHidden/>
    <w:unhideWhenUsed/>
    <w:rsid w:val="0018489B"/>
  </w:style>
  <w:style w:type="numbering" w:customStyle="1" w:styleId="13180">
    <w:name w:val="Стиль1318"/>
    <w:uiPriority w:val="99"/>
    <w:rsid w:val="0018489B"/>
  </w:style>
  <w:style w:type="numbering" w:customStyle="1" w:styleId="1418">
    <w:name w:val="Заглавие 1418"/>
    <w:basedOn w:val="a8"/>
    <w:uiPriority w:val="99"/>
    <w:rsid w:val="0018489B"/>
  </w:style>
  <w:style w:type="numbering" w:customStyle="1" w:styleId="13184">
    <w:name w:val="Раздел 1.318"/>
    <w:uiPriority w:val="99"/>
    <w:rsid w:val="0018489B"/>
  </w:style>
  <w:style w:type="numbering" w:customStyle="1" w:styleId="11218">
    <w:name w:val="Нет списка11218"/>
    <w:next w:val="a8"/>
    <w:uiPriority w:val="99"/>
    <w:semiHidden/>
    <w:unhideWhenUsed/>
    <w:rsid w:val="0018489B"/>
  </w:style>
  <w:style w:type="numbering" w:customStyle="1" w:styleId="2219">
    <w:name w:val="Нет списка2219"/>
    <w:next w:val="a8"/>
    <w:uiPriority w:val="99"/>
    <w:semiHidden/>
    <w:unhideWhenUsed/>
    <w:rsid w:val="0018489B"/>
  </w:style>
  <w:style w:type="numbering" w:customStyle="1" w:styleId="112180">
    <w:name w:val="Заглавие 11218"/>
    <w:basedOn w:val="a8"/>
    <w:uiPriority w:val="99"/>
    <w:rsid w:val="0018489B"/>
  </w:style>
  <w:style w:type="numbering" w:customStyle="1" w:styleId="3119">
    <w:name w:val="Нет списка3119"/>
    <w:next w:val="a8"/>
    <w:uiPriority w:val="99"/>
    <w:semiHidden/>
    <w:unhideWhenUsed/>
    <w:rsid w:val="0018489B"/>
  </w:style>
  <w:style w:type="numbering" w:customStyle="1" w:styleId="12118">
    <w:name w:val="Заглавие 12118"/>
    <w:basedOn w:val="a8"/>
    <w:uiPriority w:val="99"/>
    <w:rsid w:val="0018489B"/>
  </w:style>
  <w:style w:type="numbering" w:customStyle="1" w:styleId="112181">
    <w:name w:val="Раздел 1.1218"/>
    <w:uiPriority w:val="99"/>
    <w:rsid w:val="0018489B"/>
  </w:style>
  <w:style w:type="numbering" w:customStyle="1" w:styleId="112182">
    <w:name w:val="Стиль11218"/>
    <w:uiPriority w:val="99"/>
    <w:rsid w:val="0018489B"/>
  </w:style>
  <w:style w:type="numbering" w:customStyle="1" w:styleId="13118">
    <w:name w:val="Заглавие 13118"/>
    <w:basedOn w:val="a8"/>
    <w:uiPriority w:val="99"/>
    <w:rsid w:val="0018489B"/>
  </w:style>
  <w:style w:type="numbering" w:customStyle="1" w:styleId="51100">
    <w:name w:val="Нет списка5110"/>
    <w:next w:val="a8"/>
    <w:uiPriority w:val="99"/>
    <w:semiHidden/>
    <w:unhideWhenUsed/>
    <w:rsid w:val="0018489B"/>
  </w:style>
  <w:style w:type="numbering" w:customStyle="1" w:styleId="616">
    <w:name w:val="Нет списка616"/>
    <w:next w:val="a8"/>
    <w:uiPriority w:val="99"/>
    <w:semiHidden/>
    <w:unhideWhenUsed/>
    <w:rsid w:val="0018489B"/>
  </w:style>
  <w:style w:type="numbering" w:customStyle="1" w:styleId="14141">
    <w:name w:val="Стиль1414"/>
    <w:uiPriority w:val="99"/>
    <w:rsid w:val="0018489B"/>
  </w:style>
  <w:style w:type="numbering" w:customStyle="1" w:styleId="13144">
    <w:name w:val="Нет списка1314"/>
    <w:next w:val="a8"/>
    <w:uiPriority w:val="99"/>
    <w:semiHidden/>
    <w:unhideWhenUsed/>
    <w:rsid w:val="0018489B"/>
  </w:style>
  <w:style w:type="numbering" w:customStyle="1" w:styleId="113140">
    <w:name w:val="Раздел 1.1314"/>
    <w:uiPriority w:val="99"/>
    <w:rsid w:val="0018489B"/>
  </w:style>
  <w:style w:type="numbering" w:customStyle="1" w:styleId="113141">
    <w:name w:val="Стиль11314"/>
    <w:uiPriority w:val="99"/>
    <w:rsid w:val="0018489B"/>
  </w:style>
  <w:style w:type="numbering" w:customStyle="1" w:styleId="14142">
    <w:name w:val="Раздел 1.414"/>
    <w:uiPriority w:val="99"/>
    <w:rsid w:val="0018489B"/>
  </w:style>
  <w:style w:type="numbering" w:customStyle="1" w:styleId="15140">
    <w:name w:val="Заглавие 1514"/>
    <w:uiPriority w:val="99"/>
    <w:rsid w:val="0018489B"/>
  </w:style>
  <w:style w:type="numbering" w:customStyle="1" w:styleId="2314">
    <w:name w:val="Нет списка2314"/>
    <w:next w:val="a8"/>
    <w:uiPriority w:val="99"/>
    <w:semiHidden/>
    <w:unhideWhenUsed/>
    <w:rsid w:val="0018489B"/>
  </w:style>
  <w:style w:type="numbering" w:customStyle="1" w:styleId="113142">
    <w:name w:val="Нет списка11314"/>
    <w:next w:val="a8"/>
    <w:uiPriority w:val="99"/>
    <w:semiHidden/>
    <w:unhideWhenUsed/>
    <w:rsid w:val="0018489B"/>
  </w:style>
  <w:style w:type="numbering" w:customStyle="1" w:styleId="121141">
    <w:name w:val="Стиль12114"/>
    <w:uiPriority w:val="99"/>
    <w:rsid w:val="0018489B"/>
  </w:style>
  <w:style w:type="numbering" w:customStyle="1" w:styleId="113143">
    <w:name w:val="Заглавие 11314"/>
    <w:basedOn w:val="a8"/>
    <w:uiPriority w:val="99"/>
    <w:rsid w:val="0018489B"/>
  </w:style>
  <w:style w:type="numbering" w:customStyle="1" w:styleId="121142">
    <w:name w:val="Раздел 1.2114"/>
    <w:uiPriority w:val="99"/>
    <w:rsid w:val="0018489B"/>
  </w:style>
  <w:style w:type="numbering" w:customStyle="1" w:styleId="111240">
    <w:name w:val="Нет списка11124"/>
    <w:next w:val="a8"/>
    <w:uiPriority w:val="99"/>
    <w:semiHidden/>
    <w:unhideWhenUsed/>
    <w:rsid w:val="0018489B"/>
  </w:style>
  <w:style w:type="numbering" w:customStyle="1" w:styleId="21114">
    <w:name w:val="Нет списка21114"/>
    <w:next w:val="a8"/>
    <w:uiPriority w:val="99"/>
    <w:semiHidden/>
    <w:unhideWhenUsed/>
    <w:rsid w:val="0018489B"/>
  </w:style>
  <w:style w:type="numbering" w:customStyle="1" w:styleId="1111142">
    <w:name w:val="Заглавие 111114"/>
    <w:basedOn w:val="a8"/>
    <w:uiPriority w:val="99"/>
    <w:rsid w:val="0018489B"/>
  </w:style>
  <w:style w:type="numbering" w:customStyle="1" w:styleId="3214">
    <w:name w:val="Нет списка3214"/>
    <w:next w:val="a8"/>
    <w:uiPriority w:val="99"/>
    <w:semiHidden/>
    <w:unhideWhenUsed/>
    <w:rsid w:val="0018489B"/>
  </w:style>
  <w:style w:type="numbering" w:customStyle="1" w:styleId="122140">
    <w:name w:val="Заглавие 12214"/>
    <w:basedOn w:val="a8"/>
    <w:uiPriority w:val="99"/>
    <w:rsid w:val="0018489B"/>
  </w:style>
  <w:style w:type="numbering" w:customStyle="1" w:styleId="1111143">
    <w:name w:val="Раздел 1.11114"/>
    <w:uiPriority w:val="99"/>
    <w:rsid w:val="0018489B"/>
  </w:style>
  <w:style w:type="numbering" w:customStyle="1" w:styleId="111241">
    <w:name w:val="Стиль11124"/>
    <w:uiPriority w:val="99"/>
    <w:rsid w:val="0018489B"/>
  </w:style>
  <w:style w:type="numbering" w:customStyle="1" w:styleId="132140">
    <w:name w:val="Заглавие 13214"/>
    <w:basedOn w:val="a8"/>
    <w:uiPriority w:val="99"/>
    <w:rsid w:val="0018489B"/>
  </w:style>
  <w:style w:type="numbering" w:customStyle="1" w:styleId="4114">
    <w:name w:val="Нет списка4114"/>
    <w:next w:val="a8"/>
    <w:uiPriority w:val="99"/>
    <w:semiHidden/>
    <w:unhideWhenUsed/>
    <w:rsid w:val="0018489B"/>
  </w:style>
  <w:style w:type="numbering" w:customStyle="1" w:styleId="121143">
    <w:name w:val="Нет списка12114"/>
    <w:next w:val="a8"/>
    <w:uiPriority w:val="99"/>
    <w:semiHidden/>
    <w:unhideWhenUsed/>
    <w:rsid w:val="0018489B"/>
  </w:style>
  <w:style w:type="numbering" w:customStyle="1" w:styleId="131141">
    <w:name w:val="Стиль13114"/>
    <w:uiPriority w:val="99"/>
    <w:rsid w:val="0018489B"/>
  </w:style>
  <w:style w:type="numbering" w:customStyle="1" w:styleId="141140">
    <w:name w:val="Заглавие 14114"/>
    <w:basedOn w:val="a8"/>
    <w:uiPriority w:val="99"/>
    <w:rsid w:val="0018489B"/>
  </w:style>
  <w:style w:type="numbering" w:customStyle="1" w:styleId="131142">
    <w:name w:val="Раздел 1.3114"/>
    <w:uiPriority w:val="99"/>
    <w:rsid w:val="0018489B"/>
  </w:style>
  <w:style w:type="numbering" w:customStyle="1" w:styleId="112114">
    <w:name w:val="Нет списка112114"/>
    <w:next w:val="a8"/>
    <w:uiPriority w:val="99"/>
    <w:semiHidden/>
    <w:unhideWhenUsed/>
    <w:rsid w:val="0018489B"/>
  </w:style>
  <w:style w:type="numbering" w:customStyle="1" w:styleId="22114">
    <w:name w:val="Нет списка22114"/>
    <w:next w:val="a8"/>
    <w:uiPriority w:val="99"/>
    <w:semiHidden/>
    <w:unhideWhenUsed/>
    <w:rsid w:val="0018489B"/>
  </w:style>
  <w:style w:type="numbering" w:customStyle="1" w:styleId="1121140">
    <w:name w:val="Заглавие 112114"/>
    <w:basedOn w:val="a8"/>
    <w:uiPriority w:val="99"/>
    <w:rsid w:val="0018489B"/>
  </w:style>
  <w:style w:type="numbering" w:customStyle="1" w:styleId="31114">
    <w:name w:val="Нет списка31114"/>
    <w:next w:val="a8"/>
    <w:uiPriority w:val="99"/>
    <w:semiHidden/>
    <w:unhideWhenUsed/>
    <w:rsid w:val="0018489B"/>
  </w:style>
  <w:style w:type="numbering" w:customStyle="1" w:styleId="1211140">
    <w:name w:val="Заглавие 121114"/>
    <w:basedOn w:val="a8"/>
    <w:uiPriority w:val="99"/>
    <w:rsid w:val="001848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604">
      <w:bodyDiv w:val="1"/>
      <w:marLeft w:val="0"/>
      <w:marRight w:val="0"/>
      <w:marTop w:val="0"/>
      <w:marBottom w:val="0"/>
      <w:divBdr>
        <w:top w:val="none" w:sz="0" w:space="0" w:color="auto"/>
        <w:left w:val="none" w:sz="0" w:space="0" w:color="auto"/>
        <w:bottom w:val="none" w:sz="0" w:space="0" w:color="auto"/>
        <w:right w:val="none" w:sz="0" w:space="0" w:color="auto"/>
      </w:divBdr>
    </w:div>
    <w:div w:id="1668223">
      <w:bodyDiv w:val="1"/>
      <w:marLeft w:val="0"/>
      <w:marRight w:val="0"/>
      <w:marTop w:val="0"/>
      <w:marBottom w:val="0"/>
      <w:divBdr>
        <w:top w:val="none" w:sz="0" w:space="0" w:color="auto"/>
        <w:left w:val="none" w:sz="0" w:space="0" w:color="auto"/>
        <w:bottom w:val="none" w:sz="0" w:space="0" w:color="auto"/>
        <w:right w:val="none" w:sz="0" w:space="0" w:color="auto"/>
      </w:divBdr>
    </w:div>
    <w:div w:id="9843395">
      <w:bodyDiv w:val="1"/>
      <w:marLeft w:val="0"/>
      <w:marRight w:val="0"/>
      <w:marTop w:val="0"/>
      <w:marBottom w:val="0"/>
      <w:divBdr>
        <w:top w:val="none" w:sz="0" w:space="0" w:color="auto"/>
        <w:left w:val="none" w:sz="0" w:space="0" w:color="auto"/>
        <w:bottom w:val="none" w:sz="0" w:space="0" w:color="auto"/>
        <w:right w:val="none" w:sz="0" w:space="0" w:color="auto"/>
      </w:divBdr>
    </w:div>
    <w:div w:id="9987643">
      <w:bodyDiv w:val="1"/>
      <w:marLeft w:val="0"/>
      <w:marRight w:val="0"/>
      <w:marTop w:val="0"/>
      <w:marBottom w:val="0"/>
      <w:divBdr>
        <w:top w:val="none" w:sz="0" w:space="0" w:color="auto"/>
        <w:left w:val="none" w:sz="0" w:space="0" w:color="auto"/>
        <w:bottom w:val="none" w:sz="0" w:space="0" w:color="auto"/>
        <w:right w:val="none" w:sz="0" w:space="0" w:color="auto"/>
      </w:divBdr>
    </w:div>
    <w:div w:id="13384089">
      <w:bodyDiv w:val="1"/>
      <w:marLeft w:val="0"/>
      <w:marRight w:val="0"/>
      <w:marTop w:val="0"/>
      <w:marBottom w:val="0"/>
      <w:divBdr>
        <w:top w:val="none" w:sz="0" w:space="0" w:color="auto"/>
        <w:left w:val="none" w:sz="0" w:space="0" w:color="auto"/>
        <w:bottom w:val="none" w:sz="0" w:space="0" w:color="auto"/>
        <w:right w:val="none" w:sz="0" w:space="0" w:color="auto"/>
      </w:divBdr>
    </w:div>
    <w:div w:id="15234809">
      <w:bodyDiv w:val="1"/>
      <w:marLeft w:val="0"/>
      <w:marRight w:val="0"/>
      <w:marTop w:val="0"/>
      <w:marBottom w:val="0"/>
      <w:divBdr>
        <w:top w:val="none" w:sz="0" w:space="0" w:color="auto"/>
        <w:left w:val="none" w:sz="0" w:space="0" w:color="auto"/>
        <w:bottom w:val="none" w:sz="0" w:space="0" w:color="auto"/>
        <w:right w:val="none" w:sz="0" w:space="0" w:color="auto"/>
      </w:divBdr>
    </w:div>
    <w:div w:id="16585911">
      <w:bodyDiv w:val="1"/>
      <w:marLeft w:val="0"/>
      <w:marRight w:val="0"/>
      <w:marTop w:val="0"/>
      <w:marBottom w:val="0"/>
      <w:divBdr>
        <w:top w:val="none" w:sz="0" w:space="0" w:color="auto"/>
        <w:left w:val="none" w:sz="0" w:space="0" w:color="auto"/>
        <w:bottom w:val="none" w:sz="0" w:space="0" w:color="auto"/>
        <w:right w:val="none" w:sz="0" w:space="0" w:color="auto"/>
      </w:divBdr>
    </w:div>
    <w:div w:id="16660043">
      <w:bodyDiv w:val="1"/>
      <w:marLeft w:val="0"/>
      <w:marRight w:val="0"/>
      <w:marTop w:val="0"/>
      <w:marBottom w:val="0"/>
      <w:divBdr>
        <w:top w:val="none" w:sz="0" w:space="0" w:color="auto"/>
        <w:left w:val="none" w:sz="0" w:space="0" w:color="auto"/>
        <w:bottom w:val="none" w:sz="0" w:space="0" w:color="auto"/>
        <w:right w:val="none" w:sz="0" w:space="0" w:color="auto"/>
      </w:divBdr>
    </w:div>
    <w:div w:id="23482499">
      <w:bodyDiv w:val="1"/>
      <w:marLeft w:val="0"/>
      <w:marRight w:val="0"/>
      <w:marTop w:val="0"/>
      <w:marBottom w:val="0"/>
      <w:divBdr>
        <w:top w:val="none" w:sz="0" w:space="0" w:color="auto"/>
        <w:left w:val="none" w:sz="0" w:space="0" w:color="auto"/>
        <w:bottom w:val="none" w:sz="0" w:space="0" w:color="auto"/>
        <w:right w:val="none" w:sz="0" w:space="0" w:color="auto"/>
      </w:divBdr>
    </w:div>
    <w:div w:id="24791993">
      <w:bodyDiv w:val="1"/>
      <w:marLeft w:val="0"/>
      <w:marRight w:val="0"/>
      <w:marTop w:val="0"/>
      <w:marBottom w:val="0"/>
      <w:divBdr>
        <w:top w:val="none" w:sz="0" w:space="0" w:color="auto"/>
        <w:left w:val="none" w:sz="0" w:space="0" w:color="auto"/>
        <w:bottom w:val="none" w:sz="0" w:space="0" w:color="auto"/>
        <w:right w:val="none" w:sz="0" w:space="0" w:color="auto"/>
      </w:divBdr>
    </w:div>
    <w:div w:id="27607192">
      <w:bodyDiv w:val="1"/>
      <w:marLeft w:val="0"/>
      <w:marRight w:val="0"/>
      <w:marTop w:val="0"/>
      <w:marBottom w:val="0"/>
      <w:divBdr>
        <w:top w:val="none" w:sz="0" w:space="0" w:color="auto"/>
        <w:left w:val="none" w:sz="0" w:space="0" w:color="auto"/>
        <w:bottom w:val="none" w:sz="0" w:space="0" w:color="auto"/>
        <w:right w:val="none" w:sz="0" w:space="0" w:color="auto"/>
      </w:divBdr>
    </w:div>
    <w:div w:id="27995001">
      <w:bodyDiv w:val="1"/>
      <w:marLeft w:val="0"/>
      <w:marRight w:val="0"/>
      <w:marTop w:val="0"/>
      <w:marBottom w:val="0"/>
      <w:divBdr>
        <w:top w:val="none" w:sz="0" w:space="0" w:color="auto"/>
        <w:left w:val="none" w:sz="0" w:space="0" w:color="auto"/>
        <w:bottom w:val="none" w:sz="0" w:space="0" w:color="auto"/>
        <w:right w:val="none" w:sz="0" w:space="0" w:color="auto"/>
      </w:divBdr>
    </w:div>
    <w:div w:id="29886850">
      <w:bodyDiv w:val="1"/>
      <w:marLeft w:val="0"/>
      <w:marRight w:val="0"/>
      <w:marTop w:val="0"/>
      <w:marBottom w:val="0"/>
      <w:divBdr>
        <w:top w:val="none" w:sz="0" w:space="0" w:color="auto"/>
        <w:left w:val="none" w:sz="0" w:space="0" w:color="auto"/>
        <w:bottom w:val="none" w:sz="0" w:space="0" w:color="auto"/>
        <w:right w:val="none" w:sz="0" w:space="0" w:color="auto"/>
      </w:divBdr>
    </w:div>
    <w:div w:id="32001872">
      <w:bodyDiv w:val="1"/>
      <w:marLeft w:val="0"/>
      <w:marRight w:val="0"/>
      <w:marTop w:val="0"/>
      <w:marBottom w:val="0"/>
      <w:divBdr>
        <w:top w:val="none" w:sz="0" w:space="0" w:color="auto"/>
        <w:left w:val="none" w:sz="0" w:space="0" w:color="auto"/>
        <w:bottom w:val="none" w:sz="0" w:space="0" w:color="auto"/>
        <w:right w:val="none" w:sz="0" w:space="0" w:color="auto"/>
      </w:divBdr>
    </w:div>
    <w:div w:id="33386514">
      <w:bodyDiv w:val="1"/>
      <w:marLeft w:val="0"/>
      <w:marRight w:val="0"/>
      <w:marTop w:val="0"/>
      <w:marBottom w:val="0"/>
      <w:divBdr>
        <w:top w:val="none" w:sz="0" w:space="0" w:color="auto"/>
        <w:left w:val="none" w:sz="0" w:space="0" w:color="auto"/>
        <w:bottom w:val="none" w:sz="0" w:space="0" w:color="auto"/>
        <w:right w:val="none" w:sz="0" w:space="0" w:color="auto"/>
      </w:divBdr>
    </w:div>
    <w:div w:id="34233441">
      <w:bodyDiv w:val="1"/>
      <w:marLeft w:val="0"/>
      <w:marRight w:val="0"/>
      <w:marTop w:val="0"/>
      <w:marBottom w:val="0"/>
      <w:divBdr>
        <w:top w:val="none" w:sz="0" w:space="0" w:color="auto"/>
        <w:left w:val="none" w:sz="0" w:space="0" w:color="auto"/>
        <w:bottom w:val="none" w:sz="0" w:space="0" w:color="auto"/>
        <w:right w:val="none" w:sz="0" w:space="0" w:color="auto"/>
      </w:divBdr>
    </w:div>
    <w:div w:id="38751604">
      <w:bodyDiv w:val="1"/>
      <w:marLeft w:val="0"/>
      <w:marRight w:val="0"/>
      <w:marTop w:val="0"/>
      <w:marBottom w:val="0"/>
      <w:divBdr>
        <w:top w:val="none" w:sz="0" w:space="0" w:color="auto"/>
        <w:left w:val="none" w:sz="0" w:space="0" w:color="auto"/>
        <w:bottom w:val="none" w:sz="0" w:space="0" w:color="auto"/>
        <w:right w:val="none" w:sz="0" w:space="0" w:color="auto"/>
      </w:divBdr>
    </w:div>
    <w:div w:id="40247466">
      <w:bodyDiv w:val="1"/>
      <w:marLeft w:val="0"/>
      <w:marRight w:val="0"/>
      <w:marTop w:val="0"/>
      <w:marBottom w:val="0"/>
      <w:divBdr>
        <w:top w:val="none" w:sz="0" w:space="0" w:color="auto"/>
        <w:left w:val="none" w:sz="0" w:space="0" w:color="auto"/>
        <w:bottom w:val="none" w:sz="0" w:space="0" w:color="auto"/>
        <w:right w:val="none" w:sz="0" w:space="0" w:color="auto"/>
      </w:divBdr>
    </w:div>
    <w:div w:id="44187575">
      <w:bodyDiv w:val="1"/>
      <w:marLeft w:val="0"/>
      <w:marRight w:val="0"/>
      <w:marTop w:val="0"/>
      <w:marBottom w:val="0"/>
      <w:divBdr>
        <w:top w:val="none" w:sz="0" w:space="0" w:color="auto"/>
        <w:left w:val="none" w:sz="0" w:space="0" w:color="auto"/>
        <w:bottom w:val="none" w:sz="0" w:space="0" w:color="auto"/>
        <w:right w:val="none" w:sz="0" w:space="0" w:color="auto"/>
      </w:divBdr>
    </w:div>
    <w:div w:id="45447995">
      <w:bodyDiv w:val="1"/>
      <w:marLeft w:val="0"/>
      <w:marRight w:val="0"/>
      <w:marTop w:val="0"/>
      <w:marBottom w:val="0"/>
      <w:divBdr>
        <w:top w:val="none" w:sz="0" w:space="0" w:color="auto"/>
        <w:left w:val="none" w:sz="0" w:space="0" w:color="auto"/>
        <w:bottom w:val="none" w:sz="0" w:space="0" w:color="auto"/>
        <w:right w:val="none" w:sz="0" w:space="0" w:color="auto"/>
      </w:divBdr>
    </w:div>
    <w:div w:id="47002775">
      <w:bodyDiv w:val="1"/>
      <w:marLeft w:val="0"/>
      <w:marRight w:val="0"/>
      <w:marTop w:val="0"/>
      <w:marBottom w:val="0"/>
      <w:divBdr>
        <w:top w:val="none" w:sz="0" w:space="0" w:color="auto"/>
        <w:left w:val="none" w:sz="0" w:space="0" w:color="auto"/>
        <w:bottom w:val="none" w:sz="0" w:space="0" w:color="auto"/>
        <w:right w:val="none" w:sz="0" w:space="0" w:color="auto"/>
      </w:divBdr>
    </w:div>
    <w:div w:id="52698682">
      <w:bodyDiv w:val="1"/>
      <w:marLeft w:val="0"/>
      <w:marRight w:val="0"/>
      <w:marTop w:val="0"/>
      <w:marBottom w:val="0"/>
      <w:divBdr>
        <w:top w:val="none" w:sz="0" w:space="0" w:color="auto"/>
        <w:left w:val="none" w:sz="0" w:space="0" w:color="auto"/>
        <w:bottom w:val="none" w:sz="0" w:space="0" w:color="auto"/>
        <w:right w:val="none" w:sz="0" w:space="0" w:color="auto"/>
      </w:divBdr>
    </w:div>
    <w:div w:id="57483054">
      <w:bodyDiv w:val="1"/>
      <w:marLeft w:val="0"/>
      <w:marRight w:val="0"/>
      <w:marTop w:val="0"/>
      <w:marBottom w:val="0"/>
      <w:divBdr>
        <w:top w:val="none" w:sz="0" w:space="0" w:color="auto"/>
        <w:left w:val="none" w:sz="0" w:space="0" w:color="auto"/>
        <w:bottom w:val="none" w:sz="0" w:space="0" w:color="auto"/>
        <w:right w:val="none" w:sz="0" w:space="0" w:color="auto"/>
      </w:divBdr>
    </w:div>
    <w:div w:id="57751772">
      <w:bodyDiv w:val="1"/>
      <w:marLeft w:val="0"/>
      <w:marRight w:val="0"/>
      <w:marTop w:val="0"/>
      <w:marBottom w:val="0"/>
      <w:divBdr>
        <w:top w:val="none" w:sz="0" w:space="0" w:color="auto"/>
        <w:left w:val="none" w:sz="0" w:space="0" w:color="auto"/>
        <w:bottom w:val="none" w:sz="0" w:space="0" w:color="auto"/>
        <w:right w:val="none" w:sz="0" w:space="0" w:color="auto"/>
      </w:divBdr>
    </w:div>
    <w:div w:id="64375495">
      <w:bodyDiv w:val="1"/>
      <w:marLeft w:val="0"/>
      <w:marRight w:val="0"/>
      <w:marTop w:val="0"/>
      <w:marBottom w:val="0"/>
      <w:divBdr>
        <w:top w:val="none" w:sz="0" w:space="0" w:color="auto"/>
        <w:left w:val="none" w:sz="0" w:space="0" w:color="auto"/>
        <w:bottom w:val="none" w:sz="0" w:space="0" w:color="auto"/>
        <w:right w:val="none" w:sz="0" w:space="0" w:color="auto"/>
      </w:divBdr>
    </w:div>
    <w:div w:id="68767654">
      <w:bodyDiv w:val="1"/>
      <w:marLeft w:val="0"/>
      <w:marRight w:val="0"/>
      <w:marTop w:val="0"/>
      <w:marBottom w:val="0"/>
      <w:divBdr>
        <w:top w:val="none" w:sz="0" w:space="0" w:color="auto"/>
        <w:left w:val="none" w:sz="0" w:space="0" w:color="auto"/>
        <w:bottom w:val="none" w:sz="0" w:space="0" w:color="auto"/>
        <w:right w:val="none" w:sz="0" w:space="0" w:color="auto"/>
      </w:divBdr>
    </w:div>
    <w:div w:id="69272622">
      <w:bodyDiv w:val="1"/>
      <w:marLeft w:val="0"/>
      <w:marRight w:val="0"/>
      <w:marTop w:val="0"/>
      <w:marBottom w:val="0"/>
      <w:divBdr>
        <w:top w:val="none" w:sz="0" w:space="0" w:color="auto"/>
        <w:left w:val="none" w:sz="0" w:space="0" w:color="auto"/>
        <w:bottom w:val="none" w:sz="0" w:space="0" w:color="auto"/>
        <w:right w:val="none" w:sz="0" w:space="0" w:color="auto"/>
      </w:divBdr>
    </w:div>
    <w:div w:id="69281155">
      <w:bodyDiv w:val="1"/>
      <w:marLeft w:val="0"/>
      <w:marRight w:val="0"/>
      <w:marTop w:val="0"/>
      <w:marBottom w:val="0"/>
      <w:divBdr>
        <w:top w:val="none" w:sz="0" w:space="0" w:color="auto"/>
        <w:left w:val="none" w:sz="0" w:space="0" w:color="auto"/>
        <w:bottom w:val="none" w:sz="0" w:space="0" w:color="auto"/>
        <w:right w:val="none" w:sz="0" w:space="0" w:color="auto"/>
      </w:divBdr>
    </w:div>
    <w:div w:id="73600016">
      <w:bodyDiv w:val="1"/>
      <w:marLeft w:val="0"/>
      <w:marRight w:val="0"/>
      <w:marTop w:val="0"/>
      <w:marBottom w:val="0"/>
      <w:divBdr>
        <w:top w:val="none" w:sz="0" w:space="0" w:color="auto"/>
        <w:left w:val="none" w:sz="0" w:space="0" w:color="auto"/>
        <w:bottom w:val="none" w:sz="0" w:space="0" w:color="auto"/>
        <w:right w:val="none" w:sz="0" w:space="0" w:color="auto"/>
      </w:divBdr>
    </w:div>
    <w:div w:id="74278409">
      <w:bodyDiv w:val="1"/>
      <w:marLeft w:val="0"/>
      <w:marRight w:val="0"/>
      <w:marTop w:val="0"/>
      <w:marBottom w:val="0"/>
      <w:divBdr>
        <w:top w:val="none" w:sz="0" w:space="0" w:color="auto"/>
        <w:left w:val="none" w:sz="0" w:space="0" w:color="auto"/>
        <w:bottom w:val="none" w:sz="0" w:space="0" w:color="auto"/>
        <w:right w:val="none" w:sz="0" w:space="0" w:color="auto"/>
      </w:divBdr>
    </w:div>
    <w:div w:id="94060498">
      <w:bodyDiv w:val="1"/>
      <w:marLeft w:val="0"/>
      <w:marRight w:val="0"/>
      <w:marTop w:val="0"/>
      <w:marBottom w:val="0"/>
      <w:divBdr>
        <w:top w:val="none" w:sz="0" w:space="0" w:color="auto"/>
        <w:left w:val="none" w:sz="0" w:space="0" w:color="auto"/>
        <w:bottom w:val="none" w:sz="0" w:space="0" w:color="auto"/>
        <w:right w:val="none" w:sz="0" w:space="0" w:color="auto"/>
      </w:divBdr>
    </w:div>
    <w:div w:id="99186847">
      <w:bodyDiv w:val="1"/>
      <w:marLeft w:val="0"/>
      <w:marRight w:val="0"/>
      <w:marTop w:val="0"/>
      <w:marBottom w:val="0"/>
      <w:divBdr>
        <w:top w:val="none" w:sz="0" w:space="0" w:color="auto"/>
        <w:left w:val="none" w:sz="0" w:space="0" w:color="auto"/>
        <w:bottom w:val="none" w:sz="0" w:space="0" w:color="auto"/>
        <w:right w:val="none" w:sz="0" w:space="0" w:color="auto"/>
      </w:divBdr>
    </w:div>
    <w:div w:id="99958631">
      <w:bodyDiv w:val="1"/>
      <w:marLeft w:val="0"/>
      <w:marRight w:val="0"/>
      <w:marTop w:val="0"/>
      <w:marBottom w:val="0"/>
      <w:divBdr>
        <w:top w:val="none" w:sz="0" w:space="0" w:color="auto"/>
        <w:left w:val="none" w:sz="0" w:space="0" w:color="auto"/>
        <w:bottom w:val="none" w:sz="0" w:space="0" w:color="auto"/>
        <w:right w:val="none" w:sz="0" w:space="0" w:color="auto"/>
      </w:divBdr>
    </w:div>
    <w:div w:id="104470853">
      <w:bodyDiv w:val="1"/>
      <w:marLeft w:val="0"/>
      <w:marRight w:val="0"/>
      <w:marTop w:val="0"/>
      <w:marBottom w:val="0"/>
      <w:divBdr>
        <w:top w:val="none" w:sz="0" w:space="0" w:color="auto"/>
        <w:left w:val="none" w:sz="0" w:space="0" w:color="auto"/>
        <w:bottom w:val="none" w:sz="0" w:space="0" w:color="auto"/>
        <w:right w:val="none" w:sz="0" w:space="0" w:color="auto"/>
      </w:divBdr>
    </w:div>
    <w:div w:id="104737227">
      <w:bodyDiv w:val="1"/>
      <w:marLeft w:val="0"/>
      <w:marRight w:val="0"/>
      <w:marTop w:val="0"/>
      <w:marBottom w:val="0"/>
      <w:divBdr>
        <w:top w:val="none" w:sz="0" w:space="0" w:color="auto"/>
        <w:left w:val="none" w:sz="0" w:space="0" w:color="auto"/>
        <w:bottom w:val="none" w:sz="0" w:space="0" w:color="auto"/>
        <w:right w:val="none" w:sz="0" w:space="0" w:color="auto"/>
      </w:divBdr>
    </w:div>
    <w:div w:id="121459066">
      <w:bodyDiv w:val="1"/>
      <w:marLeft w:val="0"/>
      <w:marRight w:val="0"/>
      <w:marTop w:val="0"/>
      <w:marBottom w:val="0"/>
      <w:divBdr>
        <w:top w:val="none" w:sz="0" w:space="0" w:color="auto"/>
        <w:left w:val="none" w:sz="0" w:space="0" w:color="auto"/>
        <w:bottom w:val="none" w:sz="0" w:space="0" w:color="auto"/>
        <w:right w:val="none" w:sz="0" w:space="0" w:color="auto"/>
      </w:divBdr>
    </w:div>
    <w:div w:id="126626919">
      <w:bodyDiv w:val="1"/>
      <w:marLeft w:val="0"/>
      <w:marRight w:val="0"/>
      <w:marTop w:val="0"/>
      <w:marBottom w:val="0"/>
      <w:divBdr>
        <w:top w:val="none" w:sz="0" w:space="0" w:color="auto"/>
        <w:left w:val="none" w:sz="0" w:space="0" w:color="auto"/>
        <w:bottom w:val="none" w:sz="0" w:space="0" w:color="auto"/>
        <w:right w:val="none" w:sz="0" w:space="0" w:color="auto"/>
      </w:divBdr>
    </w:div>
    <w:div w:id="129714080">
      <w:bodyDiv w:val="1"/>
      <w:marLeft w:val="0"/>
      <w:marRight w:val="0"/>
      <w:marTop w:val="0"/>
      <w:marBottom w:val="0"/>
      <w:divBdr>
        <w:top w:val="none" w:sz="0" w:space="0" w:color="auto"/>
        <w:left w:val="none" w:sz="0" w:space="0" w:color="auto"/>
        <w:bottom w:val="none" w:sz="0" w:space="0" w:color="auto"/>
        <w:right w:val="none" w:sz="0" w:space="0" w:color="auto"/>
      </w:divBdr>
    </w:div>
    <w:div w:id="134226082">
      <w:bodyDiv w:val="1"/>
      <w:marLeft w:val="0"/>
      <w:marRight w:val="0"/>
      <w:marTop w:val="0"/>
      <w:marBottom w:val="0"/>
      <w:divBdr>
        <w:top w:val="none" w:sz="0" w:space="0" w:color="auto"/>
        <w:left w:val="none" w:sz="0" w:space="0" w:color="auto"/>
        <w:bottom w:val="none" w:sz="0" w:space="0" w:color="auto"/>
        <w:right w:val="none" w:sz="0" w:space="0" w:color="auto"/>
      </w:divBdr>
    </w:div>
    <w:div w:id="136804427">
      <w:bodyDiv w:val="1"/>
      <w:marLeft w:val="0"/>
      <w:marRight w:val="0"/>
      <w:marTop w:val="0"/>
      <w:marBottom w:val="0"/>
      <w:divBdr>
        <w:top w:val="none" w:sz="0" w:space="0" w:color="auto"/>
        <w:left w:val="none" w:sz="0" w:space="0" w:color="auto"/>
        <w:bottom w:val="none" w:sz="0" w:space="0" w:color="auto"/>
        <w:right w:val="none" w:sz="0" w:space="0" w:color="auto"/>
      </w:divBdr>
    </w:div>
    <w:div w:id="139159574">
      <w:bodyDiv w:val="1"/>
      <w:marLeft w:val="0"/>
      <w:marRight w:val="0"/>
      <w:marTop w:val="0"/>
      <w:marBottom w:val="0"/>
      <w:divBdr>
        <w:top w:val="none" w:sz="0" w:space="0" w:color="auto"/>
        <w:left w:val="none" w:sz="0" w:space="0" w:color="auto"/>
        <w:bottom w:val="none" w:sz="0" w:space="0" w:color="auto"/>
        <w:right w:val="none" w:sz="0" w:space="0" w:color="auto"/>
      </w:divBdr>
    </w:div>
    <w:div w:id="141773101">
      <w:bodyDiv w:val="1"/>
      <w:marLeft w:val="0"/>
      <w:marRight w:val="0"/>
      <w:marTop w:val="0"/>
      <w:marBottom w:val="0"/>
      <w:divBdr>
        <w:top w:val="none" w:sz="0" w:space="0" w:color="auto"/>
        <w:left w:val="none" w:sz="0" w:space="0" w:color="auto"/>
        <w:bottom w:val="none" w:sz="0" w:space="0" w:color="auto"/>
        <w:right w:val="none" w:sz="0" w:space="0" w:color="auto"/>
      </w:divBdr>
    </w:div>
    <w:div w:id="142041797">
      <w:bodyDiv w:val="1"/>
      <w:marLeft w:val="0"/>
      <w:marRight w:val="0"/>
      <w:marTop w:val="0"/>
      <w:marBottom w:val="0"/>
      <w:divBdr>
        <w:top w:val="none" w:sz="0" w:space="0" w:color="auto"/>
        <w:left w:val="none" w:sz="0" w:space="0" w:color="auto"/>
        <w:bottom w:val="none" w:sz="0" w:space="0" w:color="auto"/>
        <w:right w:val="none" w:sz="0" w:space="0" w:color="auto"/>
      </w:divBdr>
    </w:div>
    <w:div w:id="142234254">
      <w:bodyDiv w:val="1"/>
      <w:marLeft w:val="0"/>
      <w:marRight w:val="0"/>
      <w:marTop w:val="0"/>
      <w:marBottom w:val="0"/>
      <w:divBdr>
        <w:top w:val="none" w:sz="0" w:space="0" w:color="auto"/>
        <w:left w:val="none" w:sz="0" w:space="0" w:color="auto"/>
        <w:bottom w:val="none" w:sz="0" w:space="0" w:color="auto"/>
        <w:right w:val="none" w:sz="0" w:space="0" w:color="auto"/>
      </w:divBdr>
    </w:div>
    <w:div w:id="148064521">
      <w:bodyDiv w:val="1"/>
      <w:marLeft w:val="0"/>
      <w:marRight w:val="0"/>
      <w:marTop w:val="0"/>
      <w:marBottom w:val="0"/>
      <w:divBdr>
        <w:top w:val="none" w:sz="0" w:space="0" w:color="auto"/>
        <w:left w:val="none" w:sz="0" w:space="0" w:color="auto"/>
        <w:bottom w:val="none" w:sz="0" w:space="0" w:color="auto"/>
        <w:right w:val="none" w:sz="0" w:space="0" w:color="auto"/>
      </w:divBdr>
    </w:div>
    <w:div w:id="148177466">
      <w:bodyDiv w:val="1"/>
      <w:marLeft w:val="0"/>
      <w:marRight w:val="0"/>
      <w:marTop w:val="0"/>
      <w:marBottom w:val="0"/>
      <w:divBdr>
        <w:top w:val="none" w:sz="0" w:space="0" w:color="auto"/>
        <w:left w:val="none" w:sz="0" w:space="0" w:color="auto"/>
        <w:bottom w:val="none" w:sz="0" w:space="0" w:color="auto"/>
        <w:right w:val="none" w:sz="0" w:space="0" w:color="auto"/>
      </w:divBdr>
    </w:div>
    <w:div w:id="149637429">
      <w:bodyDiv w:val="1"/>
      <w:marLeft w:val="0"/>
      <w:marRight w:val="0"/>
      <w:marTop w:val="0"/>
      <w:marBottom w:val="0"/>
      <w:divBdr>
        <w:top w:val="none" w:sz="0" w:space="0" w:color="auto"/>
        <w:left w:val="none" w:sz="0" w:space="0" w:color="auto"/>
        <w:bottom w:val="none" w:sz="0" w:space="0" w:color="auto"/>
        <w:right w:val="none" w:sz="0" w:space="0" w:color="auto"/>
      </w:divBdr>
    </w:div>
    <w:div w:id="150097208">
      <w:bodyDiv w:val="1"/>
      <w:marLeft w:val="0"/>
      <w:marRight w:val="0"/>
      <w:marTop w:val="0"/>
      <w:marBottom w:val="0"/>
      <w:divBdr>
        <w:top w:val="none" w:sz="0" w:space="0" w:color="auto"/>
        <w:left w:val="none" w:sz="0" w:space="0" w:color="auto"/>
        <w:bottom w:val="none" w:sz="0" w:space="0" w:color="auto"/>
        <w:right w:val="none" w:sz="0" w:space="0" w:color="auto"/>
      </w:divBdr>
    </w:div>
    <w:div w:id="158081001">
      <w:bodyDiv w:val="1"/>
      <w:marLeft w:val="0"/>
      <w:marRight w:val="0"/>
      <w:marTop w:val="0"/>
      <w:marBottom w:val="0"/>
      <w:divBdr>
        <w:top w:val="none" w:sz="0" w:space="0" w:color="auto"/>
        <w:left w:val="none" w:sz="0" w:space="0" w:color="auto"/>
        <w:bottom w:val="none" w:sz="0" w:space="0" w:color="auto"/>
        <w:right w:val="none" w:sz="0" w:space="0" w:color="auto"/>
      </w:divBdr>
    </w:div>
    <w:div w:id="161312404">
      <w:bodyDiv w:val="1"/>
      <w:marLeft w:val="0"/>
      <w:marRight w:val="0"/>
      <w:marTop w:val="0"/>
      <w:marBottom w:val="0"/>
      <w:divBdr>
        <w:top w:val="none" w:sz="0" w:space="0" w:color="auto"/>
        <w:left w:val="none" w:sz="0" w:space="0" w:color="auto"/>
        <w:bottom w:val="none" w:sz="0" w:space="0" w:color="auto"/>
        <w:right w:val="none" w:sz="0" w:space="0" w:color="auto"/>
      </w:divBdr>
    </w:div>
    <w:div w:id="163975288">
      <w:bodyDiv w:val="1"/>
      <w:marLeft w:val="0"/>
      <w:marRight w:val="0"/>
      <w:marTop w:val="0"/>
      <w:marBottom w:val="0"/>
      <w:divBdr>
        <w:top w:val="none" w:sz="0" w:space="0" w:color="auto"/>
        <w:left w:val="none" w:sz="0" w:space="0" w:color="auto"/>
        <w:bottom w:val="none" w:sz="0" w:space="0" w:color="auto"/>
        <w:right w:val="none" w:sz="0" w:space="0" w:color="auto"/>
      </w:divBdr>
    </w:div>
    <w:div w:id="164787706">
      <w:bodyDiv w:val="1"/>
      <w:marLeft w:val="0"/>
      <w:marRight w:val="0"/>
      <w:marTop w:val="0"/>
      <w:marBottom w:val="0"/>
      <w:divBdr>
        <w:top w:val="none" w:sz="0" w:space="0" w:color="auto"/>
        <w:left w:val="none" w:sz="0" w:space="0" w:color="auto"/>
        <w:bottom w:val="none" w:sz="0" w:space="0" w:color="auto"/>
        <w:right w:val="none" w:sz="0" w:space="0" w:color="auto"/>
      </w:divBdr>
    </w:div>
    <w:div w:id="168444350">
      <w:bodyDiv w:val="1"/>
      <w:marLeft w:val="0"/>
      <w:marRight w:val="0"/>
      <w:marTop w:val="0"/>
      <w:marBottom w:val="0"/>
      <w:divBdr>
        <w:top w:val="none" w:sz="0" w:space="0" w:color="auto"/>
        <w:left w:val="none" w:sz="0" w:space="0" w:color="auto"/>
        <w:bottom w:val="none" w:sz="0" w:space="0" w:color="auto"/>
        <w:right w:val="none" w:sz="0" w:space="0" w:color="auto"/>
      </w:divBdr>
    </w:div>
    <w:div w:id="168520794">
      <w:bodyDiv w:val="1"/>
      <w:marLeft w:val="0"/>
      <w:marRight w:val="0"/>
      <w:marTop w:val="0"/>
      <w:marBottom w:val="0"/>
      <w:divBdr>
        <w:top w:val="none" w:sz="0" w:space="0" w:color="auto"/>
        <w:left w:val="none" w:sz="0" w:space="0" w:color="auto"/>
        <w:bottom w:val="none" w:sz="0" w:space="0" w:color="auto"/>
        <w:right w:val="none" w:sz="0" w:space="0" w:color="auto"/>
      </w:divBdr>
    </w:div>
    <w:div w:id="175733703">
      <w:bodyDiv w:val="1"/>
      <w:marLeft w:val="0"/>
      <w:marRight w:val="0"/>
      <w:marTop w:val="0"/>
      <w:marBottom w:val="0"/>
      <w:divBdr>
        <w:top w:val="none" w:sz="0" w:space="0" w:color="auto"/>
        <w:left w:val="none" w:sz="0" w:space="0" w:color="auto"/>
        <w:bottom w:val="none" w:sz="0" w:space="0" w:color="auto"/>
        <w:right w:val="none" w:sz="0" w:space="0" w:color="auto"/>
      </w:divBdr>
    </w:div>
    <w:div w:id="176235849">
      <w:bodyDiv w:val="1"/>
      <w:marLeft w:val="0"/>
      <w:marRight w:val="0"/>
      <w:marTop w:val="0"/>
      <w:marBottom w:val="0"/>
      <w:divBdr>
        <w:top w:val="none" w:sz="0" w:space="0" w:color="auto"/>
        <w:left w:val="none" w:sz="0" w:space="0" w:color="auto"/>
        <w:bottom w:val="none" w:sz="0" w:space="0" w:color="auto"/>
        <w:right w:val="none" w:sz="0" w:space="0" w:color="auto"/>
      </w:divBdr>
    </w:div>
    <w:div w:id="179246499">
      <w:bodyDiv w:val="1"/>
      <w:marLeft w:val="0"/>
      <w:marRight w:val="0"/>
      <w:marTop w:val="0"/>
      <w:marBottom w:val="0"/>
      <w:divBdr>
        <w:top w:val="none" w:sz="0" w:space="0" w:color="auto"/>
        <w:left w:val="none" w:sz="0" w:space="0" w:color="auto"/>
        <w:bottom w:val="none" w:sz="0" w:space="0" w:color="auto"/>
        <w:right w:val="none" w:sz="0" w:space="0" w:color="auto"/>
      </w:divBdr>
    </w:div>
    <w:div w:id="182520516">
      <w:bodyDiv w:val="1"/>
      <w:marLeft w:val="0"/>
      <w:marRight w:val="0"/>
      <w:marTop w:val="0"/>
      <w:marBottom w:val="0"/>
      <w:divBdr>
        <w:top w:val="none" w:sz="0" w:space="0" w:color="auto"/>
        <w:left w:val="none" w:sz="0" w:space="0" w:color="auto"/>
        <w:bottom w:val="none" w:sz="0" w:space="0" w:color="auto"/>
        <w:right w:val="none" w:sz="0" w:space="0" w:color="auto"/>
      </w:divBdr>
    </w:div>
    <w:div w:id="182520786">
      <w:bodyDiv w:val="1"/>
      <w:marLeft w:val="0"/>
      <w:marRight w:val="0"/>
      <w:marTop w:val="0"/>
      <w:marBottom w:val="0"/>
      <w:divBdr>
        <w:top w:val="none" w:sz="0" w:space="0" w:color="auto"/>
        <w:left w:val="none" w:sz="0" w:space="0" w:color="auto"/>
        <w:bottom w:val="none" w:sz="0" w:space="0" w:color="auto"/>
        <w:right w:val="none" w:sz="0" w:space="0" w:color="auto"/>
      </w:divBdr>
    </w:div>
    <w:div w:id="184444304">
      <w:bodyDiv w:val="1"/>
      <w:marLeft w:val="0"/>
      <w:marRight w:val="0"/>
      <w:marTop w:val="0"/>
      <w:marBottom w:val="0"/>
      <w:divBdr>
        <w:top w:val="none" w:sz="0" w:space="0" w:color="auto"/>
        <w:left w:val="none" w:sz="0" w:space="0" w:color="auto"/>
        <w:bottom w:val="none" w:sz="0" w:space="0" w:color="auto"/>
        <w:right w:val="none" w:sz="0" w:space="0" w:color="auto"/>
      </w:divBdr>
    </w:div>
    <w:div w:id="184830603">
      <w:bodyDiv w:val="1"/>
      <w:marLeft w:val="0"/>
      <w:marRight w:val="0"/>
      <w:marTop w:val="0"/>
      <w:marBottom w:val="0"/>
      <w:divBdr>
        <w:top w:val="none" w:sz="0" w:space="0" w:color="auto"/>
        <w:left w:val="none" w:sz="0" w:space="0" w:color="auto"/>
        <w:bottom w:val="none" w:sz="0" w:space="0" w:color="auto"/>
        <w:right w:val="none" w:sz="0" w:space="0" w:color="auto"/>
      </w:divBdr>
    </w:div>
    <w:div w:id="185405746">
      <w:bodyDiv w:val="1"/>
      <w:marLeft w:val="0"/>
      <w:marRight w:val="0"/>
      <w:marTop w:val="0"/>
      <w:marBottom w:val="0"/>
      <w:divBdr>
        <w:top w:val="none" w:sz="0" w:space="0" w:color="auto"/>
        <w:left w:val="none" w:sz="0" w:space="0" w:color="auto"/>
        <w:bottom w:val="none" w:sz="0" w:space="0" w:color="auto"/>
        <w:right w:val="none" w:sz="0" w:space="0" w:color="auto"/>
      </w:divBdr>
    </w:div>
    <w:div w:id="188834933">
      <w:bodyDiv w:val="1"/>
      <w:marLeft w:val="0"/>
      <w:marRight w:val="0"/>
      <w:marTop w:val="0"/>
      <w:marBottom w:val="0"/>
      <w:divBdr>
        <w:top w:val="none" w:sz="0" w:space="0" w:color="auto"/>
        <w:left w:val="none" w:sz="0" w:space="0" w:color="auto"/>
        <w:bottom w:val="none" w:sz="0" w:space="0" w:color="auto"/>
        <w:right w:val="none" w:sz="0" w:space="0" w:color="auto"/>
      </w:divBdr>
    </w:div>
    <w:div w:id="189346719">
      <w:bodyDiv w:val="1"/>
      <w:marLeft w:val="0"/>
      <w:marRight w:val="0"/>
      <w:marTop w:val="0"/>
      <w:marBottom w:val="0"/>
      <w:divBdr>
        <w:top w:val="none" w:sz="0" w:space="0" w:color="auto"/>
        <w:left w:val="none" w:sz="0" w:space="0" w:color="auto"/>
        <w:bottom w:val="none" w:sz="0" w:space="0" w:color="auto"/>
        <w:right w:val="none" w:sz="0" w:space="0" w:color="auto"/>
      </w:divBdr>
    </w:div>
    <w:div w:id="189953331">
      <w:bodyDiv w:val="1"/>
      <w:marLeft w:val="0"/>
      <w:marRight w:val="0"/>
      <w:marTop w:val="0"/>
      <w:marBottom w:val="0"/>
      <w:divBdr>
        <w:top w:val="none" w:sz="0" w:space="0" w:color="auto"/>
        <w:left w:val="none" w:sz="0" w:space="0" w:color="auto"/>
        <w:bottom w:val="none" w:sz="0" w:space="0" w:color="auto"/>
        <w:right w:val="none" w:sz="0" w:space="0" w:color="auto"/>
      </w:divBdr>
    </w:div>
    <w:div w:id="189999785">
      <w:bodyDiv w:val="1"/>
      <w:marLeft w:val="0"/>
      <w:marRight w:val="0"/>
      <w:marTop w:val="0"/>
      <w:marBottom w:val="0"/>
      <w:divBdr>
        <w:top w:val="none" w:sz="0" w:space="0" w:color="auto"/>
        <w:left w:val="none" w:sz="0" w:space="0" w:color="auto"/>
        <w:bottom w:val="none" w:sz="0" w:space="0" w:color="auto"/>
        <w:right w:val="none" w:sz="0" w:space="0" w:color="auto"/>
      </w:divBdr>
    </w:div>
    <w:div w:id="198205130">
      <w:bodyDiv w:val="1"/>
      <w:marLeft w:val="0"/>
      <w:marRight w:val="0"/>
      <w:marTop w:val="0"/>
      <w:marBottom w:val="0"/>
      <w:divBdr>
        <w:top w:val="none" w:sz="0" w:space="0" w:color="auto"/>
        <w:left w:val="none" w:sz="0" w:space="0" w:color="auto"/>
        <w:bottom w:val="none" w:sz="0" w:space="0" w:color="auto"/>
        <w:right w:val="none" w:sz="0" w:space="0" w:color="auto"/>
      </w:divBdr>
    </w:div>
    <w:div w:id="198780364">
      <w:bodyDiv w:val="1"/>
      <w:marLeft w:val="0"/>
      <w:marRight w:val="0"/>
      <w:marTop w:val="0"/>
      <w:marBottom w:val="0"/>
      <w:divBdr>
        <w:top w:val="none" w:sz="0" w:space="0" w:color="auto"/>
        <w:left w:val="none" w:sz="0" w:space="0" w:color="auto"/>
        <w:bottom w:val="none" w:sz="0" w:space="0" w:color="auto"/>
        <w:right w:val="none" w:sz="0" w:space="0" w:color="auto"/>
      </w:divBdr>
    </w:div>
    <w:div w:id="199979882">
      <w:bodyDiv w:val="1"/>
      <w:marLeft w:val="0"/>
      <w:marRight w:val="0"/>
      <w:marTop w:val="0"/>
      <w:marBottom w:val="0"/>
      <w:divBdr>
        <w:top w:val="none" w:sz="0" w:space="0" w:color="auto"/>
        <w:left w:val="none" w:sz="0" w:space="0" w:color="auto"/>
        <w:bottom w:val="none" w:sz="0" w:space="0" w:color="auto"/>
        <w:right w:val="none" w:sz="0" w:space="0" w:color="auto"/>
      </w:divBdr>
      <w:divsChild>
        <w:div w:id="1134634719">
          <w:marLeft w:val="0"/>
          <w:marRight w:val="0"/>
          <w:marTop w:val="0"/>
          <w:marBottom w:val="0"/>
          <w:divBdr>
            <w:top w:val="none" w:sz="0" w:space="0" w:color="auto"/>
            <w:left w:val="none" w:sz="0" w:space="0" w:color="auto"/>
            <w:bottom w:val="none" w:sz="0" w:space="0" w:color="auto"/>
            <w:right w:val="none" w:sz="0" w:space="0" w:color="auto"/>
          </w:divBdr>
        </w:div>
      </w:divsChild>
    </w:div>
    <w:div w:id="210121082">
      <w:bodyDiv w:val="1"/>
      <w:marLeft w:val="0"/>
      <w:marRight w:val="0"/>
      <w:marTop w:val="0"/>
      <w:marBottom w:val="0"/>
      <w:divBdr>
        <w:top w:val="none" w:sz="0" w:space="0" w:color="auto"/>
        <w:left w:val="none" w:sz="0" w:space="0" w:color="auto"/>
        <w:bottom w:val="none" w:sz="0" w:space="0" w:color="auto"/>
        <w:right w:val="none" w:sz="0" w:space="0" w:color="auto"/>
      </w:divBdr>
    </w:div>
    <w:div w:id="213783648">
      <w:bodyDiv w:val="1"/>
      <w:marLeft w:val="0"/>
      <w:marRight w:val="0"/>
      <w:marTop w:val="0"/>
      <w:marBottom w:val="0"/>
      <w:divBdr>
        <w:top w:val="none" w:sz="0" w:space="0" w:color="auto"/>
        <w:left w:val="none" w:sz="0" w:space="0" w:color="auto"/>
        <w:bottom w:val="none" w:sz="0" w:space="0" w:color="auto"/>
        <w:right w:val="none" w:sz="0" w:space="0" w:color="auto"/>
      </w:divBdr>
    </w:div>
    <w:div w:id="219247376">
      <w:bodyDiv w:val="1"/>
      <w:marLeft w:val="0"/>
      <w:marRight w:val="0"/>
      <w:marTop w:val="0"/>
      <w:marBottom w:val="0"/>
      <w:divBdr>
        <w:top w:val="none" w:sz="0" w:space="0" w:color="auto"/>
        <w:left w:val="none" w:sz="0" w:space="0" w:color="auto"/>
        <w:bottom w:val="none" w:sz="0" w:space="0" w:color="auto"/>
        <w:right w:val="none" w:sz="0" w:space="0" w:color="auto"/>
      </w:divBdr>
    </w:div>
    <w:div w:id="221017787">
      <w:bodyDiv w:val="1"/>
      <w:marLeft w:val="0"/>
      <w:marRight w:val="0"/>
      <w:marTop w:val="0"/>
      <w:marBottom w:val="0"/>
      <w:divBdr>
        <w:top w:val="none" w:sz="0" w:space="0" w:color="auto"/>
        <w:left w:val="none" w:sz="0" w:space="0" w:color="auto"/>
        <w:bottom w:val="none" w:sz="0" w:space="0" w:color="auto"/>
        <w:right w:val="none" w:sz="0" w:space="0" w:color="auto"/>
      </w:divBdr>
    </w:div>
    <w:div w:id="225577381">
      <w:bodyDiv w:val="1"/>
      <w:marLeft w:val="0"/>
      <w:marRight w:val="0"/>
      <w:marTop w:val="0"/>
      <w:marBottom w:val="0"/>
      <w:divBdr>
        <w:top w:val="none" w:sz="0" w:space="0" w:color="auto"/>
        <w:left w:val="none" w:sz="0" w:space="0" w:color="auto"/>
        <w:bottom w:val="none" w:sz="0" w:space="0" w:color="auto"/>
        <w:right w:val="none" w:sz="0" w:space="0" w:color="auto"/>
      </w:divBdr>
    </w:div>
    <w:div w:id="231040101">
      <w:bodyDiv w:val="1"/>
      <w:marLeft w:val="0"/>
      <w:marRight w:val="0"/>
      <w:marTop w:val="0"/>
      <w:marBottom w:val="0"/>
      <w:divBdr>
        <w:top w:val="none" w:sz="0" w:space="0" w:color="auto"/>
        <w:left w:val="none" w:sz="0" w:space="0" w:color="auto"/>
        <w:bottom w:val="none" w:sz="0" w:space="0" w:color="auto"/>
        <w:right w:val="none" w:sz="0" w:space="0" w:color="auto"/>
      </w:divBdr>
    </w:div>
    <w:div w:id="247739295">
      <w:bodyDiv w:val="1"/>
      <w:marLeft w:val="0"/>
      <w:marRight w:val="0"/>
      <w:marTop w:val="0"/>
      <w:marBottom w:val="0"/>
      <w:divBdr>
        <w:top w:val="none" w:sz="0" w:space="0" w:color="auto"/>
        <w:left w:val="none" w:sz="0" w:space="0" w:color="auto"/>
        <w:bottom w:val="none" w:sz="0" w:space="0" w:color="auto"/>
        <w:right w:val="none" w:sz="0" w:space="0" w:color="auto"/>
      </w:divBdr>
    </w:div>
    <w:div w:id="253707252">
      <w:bodyDiv w:val="1"/>
      <w:marLeft w:val="0"/>
      <w:marRight w:val="0"/>
      <w:marTop w:val="0"/>
      <w:marBottom w:val="0"/>
      <w:divBdr>
        <w:top w:val="none" w:sz="0" w:space="0" w:color="auto"/>
        <w:left w:val="none" w:sz="0" w:space="0" w:color="auto"/>
        <w:bottom w:val="none" w:sz="0" w:space="0" w:color="auto"/>
        <w:right w:val="none" w:sz="0" w:space="0" w:color="auto"/>
      </w:divBdr>
    </w:div>
    <w:div w:id="254017790">
      <w:bodyDiv w:val="1"/>
      <w:marLeft w:val="0"/>
      <w:marRight w:val="0"/>
      <w:marTop w:val="0"/>
      <w:marBottom w:val="0"/>
      <w:divBdr>
        <w:top w:val="none" w:sz="0" w:space="0" w:color="auto"/>
        <w:left w:val="none" w:sz="0" w:space="0" w:color="auto"/>
        <w:bottom w:val="none" w:sz="0" w:space="0" w:color="auto"/>
        <w:right w:val="none" w:sz="0" w:space="0" w:color="auto"/>
      </w:divBdr>
    </w:div>
    <w:div w:id="255871532">
      <w:bodyDiv w:val="1"/>
      <w:marLeft w:val="0"/>
      <w:marRight w:val="0"/>
      <w:marTop w:val="0"/>
      <w:marBottom w:val="0"/>
      <w:divBdr>
        <w:top w:val="none" w:sz="0" w:space="0" w:color="auto"/>
        <w:left w:val="none" w:sz="0" w:space="0" w:color="auto"/>
        <w:bottom w:val="none" w:sz="0" w:space="0" w:color="auto"/>
        <w:right w:val="none" w:sz="0" w:space="0" w:color="auto"/>
      </w:divBdr>
    </w:div>
    <w:div w:id="256792688">
      <w:bodyDiv w:val="1"/>
      <w:marLeft w:val="0"/>
      <w:marRight w:val="0"/>
      <w:marTop w:val="0"/>
      <w:marBottom w:val="0"/>
      <w:divBdr>
        <w:top w:val="none" w:sz="0" w:space="0" w:color="auto"/>
        <w:left w:val="none" w:sz="0" w:space="0" w:color="auto"/>
        <w:bottom w:val="none" w:sz="0" w:space="0" w:color="auto"/>
        <w:right w:val="none" w:sz="0" w:space="0" w:color="auto"/>
      </w:divBdr>
    </w:div>
    <w:div w:id="263920951">
      <w:bodyDiv w:val="1"/>
      <w:marLeft w:val="0"/>
      <w:marRight w:val="0"/>
      <w:marTop w:val="0"/>
      <w:marBottom w:val="0"/>
      <w:divBdr>
        <w:top w:val="none" w:sz="0" w:space="0" w:color="auto"/>
        <w:left w:val="none" w:sz="0" w:space="0" w:color="auto"/>
        <w:bottom w:val="none" w:sz="0" w:space="0" w:color="auto"/>
        <w:right w:val="none" w:sz="0" w:space="0" w:color="auto"/>
      </w:divBdr>
    </w:div>
    <w:div w:id="281035894">
      <w:bodyDiv w:val="1"/>
      <w:marLeft w:val="0"/>
      <w:marRight w:val="0"/>
      <w:marTop w:val="0"/>
      <w:marBottom w:val="0"/>
      <w:divBdr>
        <w:top w:val="none" w:sz="0" w:space="0" w:color="auto"/>
        <w:left w:val="none" w:sz="0" w:space="0" w:color="auto"/>
        <w:bottom w:val="none" w:sz="0" w:space="0" w:color="auto"/>
        <w:right w:val="none" w:sz="0" w:space="0" w:color="auto"/>
      </w:divBdr>
    </w:div>
    <w:div w:id="285356243">
      <w:bodyDiv w:val="1"/>
      <w:marLeft w:val="0"/>
      <w:marRight w:val="0"/>
      <w:marTop w:val="0"/>
      <w:marBottom w:val="0"/>
      <w:divBdr>
        <w:top w:val="none" w:sz="0" w:space="0" w:color="auto"/>
        <w:left w:val="none" w:sz="0" w:space="0" w:color="auto"/>
        <w:bottom w:val="none" w:sz="0" w:space="0" w:color="auto"/>
        <w:right w:val="none" w:sz="0" w:space="0" w:color="auto"/>
      </w:divBdr>
    </w:div>
    <w:div w:id="290020804">
      <w:bodyDiv w:val="1"/>
      <w:marLeft w:val="0"/>
      <w:marRight w:val="0"/>
      <w:marTop w:val="0"/>
      <w:marBottom w:val="0"/>
      <w:divBdr>
        <w:top w:val="none" w:sz="0" w:space="0" w:color="auto"/>
        <w:left w:val="none" w:sz="0" w:space="0" w:color="auto"/>
        <w:bottom w:val="none" w:sz="0" w:space="0" w:color="auto"/>
        <w:right w:val="none" w:sz="0" w:space="0" w:color="auto"/>
      </w:divBdr>
    </w:div>
    <w:div w:id="290285533">
      <w:bodyDiv w:val="1"/>
      <w:marLeft w:val="0"/>
      <w:marRight w:val="0"/>
      <w:marTop w:val="0"/>
      <w:marBottom w:val="0"/>
      <w:divBdr>
        <w:top w:val="none" w:sz="0" w:space="0" w:color="auto"/>
        <w:left w:val="none" w:sz="0" w:space="0" w:color="auto"/>
        <w:bottom w:val="none" w:sz="0" w:space="0" w:color="auto"/>
        <w:right w:val="none" w:sz="0" w:space="0" w:color="auto"/>
      </w:divBdr>
    </w:div>
    <w:div w:id="293219580">
      <w:bodyDiv w:val="1"/>
      <w:marLeft w:val="0"/>
      <w:marRight w:val="0"/>
      <w:marTop w:val="0"/>
      <w:marBottom w:val="0"/>
      <w:divBdr>
        <w:top w:val="none" w:sz="0" w:space="0" w:color="auto"/>
        <w:left w:val="none" w:sz="0" w:space="0" w:color="auto"/>
        <w:bottom w:val="none" w:sz="0" w:space="0" w:color="auto"/>
        <w:right w:val="none" w:sz="0" w:space="0" w:color="auto"/>
      </w:divBdr>
    </w:div>
    <w:div w:id="293800355">
      <w:bodyDiv w:val="1"/>
      <w:marLeft w:val="0"/>
      <w:marRight w:val="0"/>
      <w:marTop w:val="0"/>
      <w:marBottom w:val="0"/>
      <w:divBdr>
        <w:top w:val="none" w:sz="0" w:space="0" w:color="auto"/>
        <w:left w:val="none" w:sz="0" w:space="0" w:color="auto"/>
        <w:bottom w:val="none" w:sz="0" w:space="0" w:color="auto"/>
        <w:right w:val="none" w:sz="0" w:space="0" w:color="auto"/>
      </w:divBdr>
    </w:div>
    <w:div w:id="295766269">
      <w:bodyDiv w:val="1"/>
      <w:marLeft w:val="0"/>
      <w:marRight w:val="0"/>
      <w:marTop w:val="0"/>
      <w:marBottom w:val="0"/>
      <w:divBdr>
        <w:top w:val="none" w:sz="0" w:space="0" w:color="auto"/>
        <w:left w:val="none" w:sz="0" w:space="0" w:color="auto"/>
        <w:bottom w:val="none" w:sz="0" w:space="0" w:color="auto"/>
        <w:right w:val="none" w:sz="0" w:space="0" w:color="auto"/>
      </w:divBdr>
    </w:div>
    <w:div w:id="300111124">
      <w:bodyDiv w:val="1"/>
      <w:marLeft w:val="0"/>
      <w:marRight w:val="0"/>
      <w:marTop w:val="0"/>
      <w:marBottom w:val="0"/>
      <w:divBdr>
        <w:top w:val="none" w:sz="0" w:space="0" w:color="auto"/>
        <w:left w:val="none" w:sz="0" w:space="0" w:color="auto"/>
        <w:bottom w:val="none" w:sz="0" w:space="0" w:color="auto"/>
        <w:right w:val="none" w:sz="0" w:space="0" w:color="auto"/>
      </w:divBdr>
    </w:div>
    <w:div w:id="300892122">
      <w:bodyDiv w:val="1"/>
      <w:marLeft w:val="0"/>
      <w:marRight w:val="0"/>
      <w:marTop w:val="0"/>
      <w:marBottom w:val="0"/>
      <w:divBdr>
        <w:top w:val="none" w:sz="0" w:space="0" w:color="auto"/>
        <w:left w:val="none" w:sz="0" w:space="0" w:color="auto"/>
        <w:bottom w:val="none" w:sz="0" w:space="0" w:color="auto"/>
        <w:right w:val="none" w:sz="0" w:space="0" w:color="auto"/>
      </w:divBdr>
    </w:div>
    <w:div w:id="309092679">
      <w:bodyDiv w:val="1"/>
      <w:marLeft w:val="0"/>
      <w:marRight w:val="0"/>
      <w:marTop w:val="0"/>
      <w:marBottom w:val="0"/>
      <w:divBdr>
        <w:top w:val="none" w:sz="0" w:space="0" w:color="auto"/>
        <w:left w:val="none" w:sz="0" w:space="0" w:color="auto"/>
        <w:bottom w:val="none" w:sz="0" w:space="0" w:color="auto"/>
        <w:right w:val="none" w:sz="0" w:space="0" w:color="auto"/>
      </w:divBdr>
    </w:div>
    <w:div w:id="309528362">
      <w:bodyDiv w:val="1"/>
      <w:marLeft w:val="0"/>
      <w:marRight w:val="0"/>
      <w:marTop w:val="0"/>
      <w:marBottom w:val="0"/>
      <w:divBdr>
        <w:top w:val="none" w:sz="0" w:space="0" w:color="auto"/>
        <w:left w:val="none" w:sz="0" w:space="0" w:color="auto"/>
        <w:bottom w:val="none" w:sz="0" w:space="0" w:color="auto"/>
        <w:right w:val="none" w:sz="0" w:space="0" w:color="auto"/>
      </w:divBdr>
    </w:div>
    <w:div w:id="322396790">
      <w:bodyDiv w:val="1"/>
      <w:marLeft w:val="0"/>
      <w:marRight w:val="0"/>
      <w:marTop w:val="0"/>
      <w:marBottom w:val="0"/>
      <w:divBdr>
        <w:top w:val="none" w:sz="0" w:space="0" w:color="auto"/>
        <w:left w:val="none" w:sz="0" w:space="0" w:color="auto"/>
        <w:bottom w:val="none" w:sz="0" w:space="0" w:color="auto"/>
        <w:right w:val="none" w:sz="0" w:space="0" w:color="auto"/>
      </w:divBdr>
    </w:div>
    <w:div w:id="325206899">
      <w:bodyDiv w:val="1"/>
      <w:marLeft w:val="0"/>
      <w:marRight w:val="0"/>
      <w:marTop w:val="0"/>
      <w:marBottom w:val="0"/>
      <w:divBdr>
        <w:top w:val="none" w:sz="0" w:space="0" w:color="auto"/>
        <w:left w:val="none" w:sz="0" w:space="0" w:color="auto"/>
        <w:bottom w:val="none" w:sz="0" w:space="0" w:color="auto"/>
        <w:right w:val="none" w:sz="0" w:space="0" w:color="auto"/>
      </w:divBdr>
    </w:div>
    <w:div w:id="326595984">
      <w:bodyDiv w:val="1"/>
      <w:marLeft w:val="0"/>
      <w:marRight w:val="0"/>
      <w:marTop w:val="0"/>
      <w:marBottom w:val="0"/>
      <w:divBdr>
        <w:top w:val="none" w:sz="0" w:space="0" w:color="auto"/>
        <w:left w:val="none" w:sz="0" w:space="0" w:color="auto"/>
        <w:bottom w:val="none" w:sz="0" w:space="0" w:color="auto"/>
        <w:right w:val="none" w:sz="0" w:space="0" w:color="auto"/>
      </w:divBdr>
    </w:div>
    <w:div w:id="332074886">
      <w:bodyDiv w:val="1"/>
      <w:marLeft w:val="0"/>
      <w:marRight w:val="0"/>
      <w:marTop w:val="0"/>
      <w:marBottom w:val="0"/>
      <w:divBdr>
        <w:top w:val="none" w:sz="0" w:space="0" w:color="auto"/>
        <w:left w:val="none" w:sz="0" w:space="0" w:color="auto"/>
        <w:bottom w:val="none" w:sz="0" w:space="0" w:color="auto"/>
        <w:right w:val="none" w:sz="0" w:space="0" w:color="auto"/>
      </w:divBdr>
    </w:div>
    <w:div w:id="333000600">
      <w:bodyDiv w:val="1"/>
      <w:marLeft w:val="0"/>
      <w:marRight w:val="0"/>
      <w:marTop w:val="0"/>
      <w:marBottom w:val="0"/>
      <w:divBdr>
        <w:top w:val="none" w:sz="0" w:space="0" w:color="auto"/>
        <w:left w:val="none" w:sz="0" w:space="0" w:color="auto"/>
        <w:bottom w:val="none" w:sz="0" w:space="0" w:color="auto"/>
        <w:right w:val="none" w:sz="0" w:space="0" w:color="auto"/>
      </w:divBdr>
    </w:div>
    <w:div w:id="335885192">
      <w:bodyDiv w:val="1"/>
      <w:marLeft w:val="0"/>
      <w:marRight w:val="0"/>
      <w:marTop w:val="0"/>
      <w:marBottom w:val="0"/>
      <w:divBdr>
        <w:top w:val="none" w:sz="0" w:space="0" w:color="auto"/>
        <w:left w:val="none" w:sz="0" w:space="0" w:color="auto"/>
        <w:bottom w:val="none" w:sz="0" w:space="0" w:color="auto"/>
        <w:right w:val="none" w:sz="0" w:space="0" w:color="auto"/>
      </w:divBdr>
    </w:div>
    <w:div w:id="337847415">
      <w:bodyDiv w:val="1"/>
      <w:marLeft w:val="0"/>
      <w:marRight w:val="0"/>
      <w:marTop w:val="0"/>
      <w:marBottom w:val="0"/>
      <w:divBdr>
        <w:top w:val="none" w:sz="0" w:space="0" w:color="auto"/>
        <w:left w:val="none" w:sz="0" w:space="0" w:color="auto"/>
        <w:bottom w:val="none" w:sz="0" w:space="0" w:color="auto"/>
        <w:right w:val="none" w:sz="0" w:space="0" w:color="auto"/>
      </w:divBdr>
    </w:div>
    <w:div w:id="340203860">
      <w:bodyDiv w:val="1"/>
      <w:marLeft w:val="0"/>
      <w:marRight w:val="0"/>
      <w:marTop w:val="0"/>
      <w:marBottom w:val="0"/>
      <w:divBdr>
        <w:top w:val="none" w:sz="0" w:space="0" w:color="auto"/>
        <w:left w:val="none" w:sz="0" w:space="0" w:color="auto"/>
        <w:bottom w:val="none" w:sz="0" w:space="0" w:color="auto"/>
        <w:right w:val="none" w:sz="0" w:space="0" w:color="auto"/>
      </w:divBdr>
    </w:div>
    <w:div w:id="340663369">
      <w:bodyDiv w:val="1"/>
      <w:marLeft w:val="0"/>
      <w:marRight w:val="0"/>
      <w:marTop w:val="0"/>
      <w:marBottom w:val="0"/>
      <w:divBdr>
        <w:top w:val="none" w:sz="0" w:space="0" w:color="auto"/>
        <w:left w:val="none" w:sz="0" w:space="0" w:color="auto"/>
        <w:bottom w:val="none" w:sz="0" w:space="0" w:color="auto"/>
        <w:right w:val="none" w:sz="0" w:space="0" w:color="auto"/>
      </w:divBdr>
    </w:div>
    <w:div w:id="345206342">
      <w:bodyDiv w:val="1"/>
      <w:marLeft w:val="0"/>
      <w:marRight w:val="0"/>
      <w:marTop w:val="0"/>
      <w:marBottom w:val="0"/>
      <w:divBdr>
        <w:top w:val="none" w:sz="0" w:space="0" w:color="auto"/>
        <w:left w:val="none" w:sz="0" w:space="0" w:color="auto"/>
        <w:bottom w:val="none" w:sz="0" w:space="0" w:color="auto"/>
        <w:right w:val="none" w:sz="0" w:space="0" w:color="auto"/>
      </w:divBdr>
    </w:div>
    <w:div w:id="347416712">
      <w:bodyDiv w:val="1"/>
      <w:marLeft w:val="0"/>
      <w:marRight w:val="0"/>
      <w:marTop w:val="0"/>
      <w:marBottom w:val="0"/>
      <w:divBdr>
        <w:top w:val="none" w:sz="0" w:space="0" w:color="auto"/>
        <w:left w:val="none" w:sz="0" w:space="0" w:color="auto"/>
        <w:bottom w:val="none" w:sz="0" w:space="0" w:color="auto"/>
        <w:right w:val="none" w:sz="0" w:space="0" w:color="auto"/>
      </w:divBdr>
    </w:div>
    <w:div w:id="349839875">
      <w:bodyDiv w:val="1"/>
      <w:marLeft w:val="0"/>
      <w:marRight w:val="0"/>
      <w:marTop w:val="0"/>
      <w:marBottom w:val="0"/>
      <w:divBdr>
        <w:top w:val="none" w:sz="0" w:space="0" w:color="auto"/>
        <w:left w:val="none" w:sz="0" w:space="0" w:color="auto"/>
        <w:bottom w:val="none" w:sz="0" w:space="0" w:color="auto"/>
        <w:right w:val="none" w:sz="0" w:space="0" w:color="auto"/>
      </w:divBdr>
    </w:div>
    <w:div w:id="351496547">
      <w:bodyDiv w:val="1"/>
      <w:marLeft w:val="0"/>
      <w:marRight w:val="0"/>
      <w:marTop w:val="0"/>
      <w:marBottom w:val="0"/>
      <w:divBdr>
        <w:top w:val="none" w:sz="0" w:space="0" w:color="auto"/>
        <w:left w:val="none" w:sz="0" w:space="0" w:color="auto"/>
        <w:bottom w:val="none" w:sz="0" w:space="0" w:color="auto"/>
        <w:right w:val="none" w:sz="0" w:space="0" w:color="auto"/>
      </w:divBdr>
    </w:div>
    <w:div w:id="352072851">
      <w:bodyDiv w:val="1"/>
      <w:marLeft w:val="0"/>
      <w:marRight w:val="0"/>
      <w:marTop w:val="0"/>
      <w:marBottom w:val="0"/>
      <w:divBdr>
        <w:top w:val="none" w:sz="0" w:space="0" w:color="auto"/>
        <w:left w:val="none" w:sz="0" w:space="0" w:color="auto"/>
        <w:bottom w:val="none" w:sz="0" w:space="0" w:color="auto"/>
        <w:right w:val="none" w:sz="0" w:space="0" w:color="auto"/>
      </w:divBdr>
    </w:div>
    <w:div w:id="357974621">
      <w:bodyDiv w:val="1"/>
      <w:marLeft w:val="0"/>
      <w:marRight w:val="0"/>
      <w:marTop w:val="0"/>
      <w:marBottom w:val="0"/>
      <w:divBdr>
        <w:top w:val="none" w:sz="0" w:space="0" w:color="auto"/>
        <w:left w:val="none" w:sz="0" w:space="0" w:color="auto"/>
        <w:bottom w:val="none" w:sz="0" w:space="0" w:color="auto"/>
        <w:right w:val="none" w:sz="0" w:space="0" w:color="auto"/>
      </w:divBdr>
    </w:div>
    <w:div w:id="357976753">
      <w:bodyDiv w:val="1"/>
      <w:marLeft w:val="0"/>
      <w:marRight w:val="0"/>
      <w:marTop w:val="0"/>
      <w:marBottom w:val="0"/>
      <w:divBdr>
        <w:top w:val="none" w:sz="0" w:space="0" w:color="auto"/>
        <w:left w:val="none" w:sz="0" w:space="0" w:color="auto"/>
        <w:bottom w:val="none" w:sz="0" w:space="0" w:color="auto"/>
        <w:right w:val="none" w:sz="0" w:space="0" w:color="auto"/>
      </w:divBdr>
    </w:div>
    <w:div w:id="359546893">
      <w:bodyDiv w:val="1"/>
      <w:marLeft w:val="0"/>
      <w:marRight w:val="0"/>
      <w:marTop w:val="0"/>
      <w:marBottom w:val="0"/>
      <w:divBdr>
        <w:top w:val="none" w:sz="0" w:space="0" w:color="auto"/>
        <w:left w:val="none" w:sz="0" w:space="0" w:color="auto"/>
        <w:bottom w:val="none" w:sz="0" w:space="0" w:color="auto"/>
        <w:right w:val="none" w:sz="0" w:space="0" w:color="auto"/>
      </w:divBdr>
    </w:div>
    <w:div w:id="363750981">
      <w:bodyDiv w:val="1"/>
      <w:marLeft w:val="0"/>
      <w:marRight w:val="0"/>
      <w:marTop w:val="0"/>
      <w:marBottom w:val="0"/>
      <w:divBdr>
        <w:top w:val="none" w:sz="0" w:space="0" w:color="auto"/>
        <w:left w:val="none" w:sz="0" w:space="0" w:color="auto"/>
        <w:bottom w:val="none" w:sz="0" w:space="0" w:color="auto"/>
        <w:right w:val="none" w:sz="0" w:space="0" w:color="auto"/>
      </w:divBdr>
    </w:div>
    <w:div w:id="364183790">
      <w:bodyDiv w:val="1"/>
      <w:marLeft w:val="0"/>
      <w:marRight w:val="0"/>
      <w:marTop w:val="0"/>
      <w:marBottom w:val="0"/>
      <w:divBdr>
        <w:top w:val="none" w:sz="0" w:space="0" w:color="auto"/>
        <w:left w:val="none" w:sz="0" w:space="0" w:color="auto"/>
        <w:bottom w:val="none" w:sz="0" w:space="0" w:color="auto"/>
        <w:right w:val="none" w:sz="0" w:space="0" w:color="auto"/>
      </w:divBdr>
    </w:div>
    <w:div w:id="365444927">
      <w:bodyDiv w:val="1"/>
      <w:marLeft w:val="0"/>
      <w:marRight w:val="0"/>
      <w:marTop w:val="0"/>
      <w:marBottom w:val="0"/>
      <w:divBdr>
        <w:top w:val="none" w:sz="0" w:space="0" w:color="auto"/>
        <w:left w:val="none" w:sz="0" w:space="0" w:color="auto"/>
        <w:bottom w:val="none" w:sz="0" w:space="0" w:color="auto"/>
        <w:right w:val="none" w:sz="0" w:space="0" w:color="auto"/>
      </w:divBdr>
    </w:div>
    <w:div w:id="368575812">
      <w:bodyDiv w:val="1"/>
      <w:marLeft w:val="0"/>
      <w:marRight w:val="0"/>
      <w:marTop w:val="0"/>
      <w:marBottom w:val="0"/>
      <w:divBdr>
        <w:top w:val="none" w:sz="0" w:space="0" w:color="auto"/>
        <w:left w:val="none" w:sz="0" w:space="0" w:color="auto"/>
        <w:bottom w:val="none" w:sz="0" w:space="0" w:color="auto"/>
        <w:right w:val="none" w:sz="0" w:space="0" w:color="auto"/>
      </w:divBdr>
    </w:div>
    <w:div w:id="370344876">
      <w:bodyDiv w:val="1"/>
      <w:marLeft w:val="0"/>
      <w:marRight w:val="0"/>
      <w:marTop w:val="0"/>
      <w:marBottom w:val="0"/>
      <w:divBdr>
        <w:top w:val="none" w:sz="0" w:space="0" w:color="auto"/>
        <w:left w:val="none" w:sz="0" w:space="0" w:color="auto"/>
        <w:bottom w:val="none" w:sz="0" w:space="0" w:color="auto"/>
        <w:right w:val="none" w:sz="0" w:space="0" w:color="auto"/>
      </w:divBdr>
    </w:div>
    <w:div w:id="370958096">
      <w:bodyDiv w:val="1"/>
      <w:marLeft w:val="0"/>
      <w:marRight w:val="0"/>
      <w:marTop w:val="0"/>
      <w:marBottom w:val="0"/>
      <w:divBdr>
        <w:top w:val="none" w:sz="0" w:space="0" w:color="auto"/>
        <w:left w:val="none" w:sz="0" w:space="0" w:color="auto"/>
        <w:bottom w:val="none" w:sz="0" w:space="0" w:color="auto"/>
        <w:right w:val="none" w:sz="0" w:space="0" w:color="auto"/>
      </w:divBdr>
    </w:div>
    <w:div w:id="375813407">
      <w:bodyDiv w:val="1"/>
      <w:marLeft w:val="0"/>
      <w:marRight w:val="0"/>
      <w:marTop w:val="0"/>
      <w:marBottom w:val="0"/>
      <w:divBdr>
        <w:top w:val="none" w:sz="0" w:space="0" w:color="auto"/>
        <w:left w:val="none" w:sz="0" w:space="0" w:color="auto"/>
        <w:bottom w:val="none" w:sz="0" w:space="0" w:color="auto"/>
        <w:right w:val="none" w:sz="0" w:space="0" w:color="auto"/>
      </w:divBdr>
    </w:div>
    <w:div w:id="377048071">
      <w:bodyDiv w:val="1"/>
      <w:marLeft w:val="0"/>
      <w:marRight w:val="0"/>
      <w:marTop w:val="0"/>
      <w:marBottom w:val="0"/>
      <w:divBdr>
        <w:top w:val="none" w:sz="0" w:space="0" w:color="auto"/>
        <w:left w:val="none" w:sz="0" w:space="0" w:color="auto"/>
        <w:bottom w:val="none" w:sz="0" w:space="0" w:color="auto"/>
        <w:right w:val="none" w:sz="0" w:space="0" w:color="auto"/>
      </w:divBdr>
    </w:div>
    <w:div w:id="377512051">
      <w:bodyDiv w:val="1"/>
      <w:marLeft w:val="0"/>
      <w:marRight w:val="0"/>
      <w:marTop w:val="0"/>
      <w:marBottom w:val="0"/>
      <w:divBdr>
        <w:top w:val="none" w:sz="0" w:space="0" w:color="auto"/>
        <w:left w:val="none" w:sz="0" w:space="0" w:color="auto"/>
        <w:bottom w:val="none" w:sz="0" w:space="0" w:color="auto"/>
        <w:right w:val="none" w:sz="0" w:space="0" w:color="auto"/>
      </w:divBdr>
    </w:div>
    <w:div w:id="378668648">
      <w:bodyDiv w:val="1"/>
      <w:marLeft w:val="0"/>
      <w:marRight w:val="0"/>
      <w:marTop w:val="0"/>
      <w:marBottom w:val="0"/>
      <w:divBdr>
        <w:top w:val="none" w:sz="0" w:space="0" w:color="auto"/>
        <w:left w:val="none" w:sz="0" w:space="0" w:color="auto"/>
        <w:bottom w:val="none" w:sz="0" w:space="0" w:color="auto"/>
        <w:right w:val="none" w:sz="0" w:space="0" w:color="auto"/>
      </w:divBdr>
    </w:div>
    <w:div w:id="380058680">
      <w:bodyDiv w:val="1"/>
      <w:marLeft w:val="0"/>
      <w:marRight w:val="0"/>
      <w:marTop w:val="0"/>
      <w:marBottom w:val="0"/>
      <w:divBdr>
        <w:top w:val="none" w:sz="0" w:space="0" w:color="auto"/>
        <w:left w:val="none" w:sz="0" w:space="0" w:color="auto"/>
        <w:bottom w:val="none" w:sz="0" w:space="0" w:color="auto"/>
        <w:right w:val="none" w:sz="0" w:space="0" w:color="auto"/>
      </w:divBdr>
    </w:div>
    <w:div w:id="386340869">
      <w:bodyDiv w:val="1"/>
      <w:marLeft w:val="0"/>
      <w:marRight w:val="0"/>
      <w:marTop w:val="0"/>
      <w:marBottom w:val="0"/>
      <w:divBdr>
        <w:top w:val="none" w:sz="0" w:space="0" w:color="auto"/>
        <w:left w:val="none" w:sz="0" w:space="0" w:color="auto"/>
        <w:bottom w:val="none" w:sz="0" w:space="0" w:color="auto"/>
        <w:right w:val="none" w:sz="0" w:space="0" w:color="auto"/>
      </w:divBdr>
    </w:div>
    <w:div w:id="389964264">
      <w:bodyDiv w:val="1"/>
      <w:marLeft w:val="0"/>
      <w:marRight w:val="0"/>
      <w:marTop w:val="0"/>
      <w:marBottom w:val="0"/>
      <w:divBdr>
        <w:top w:val="none" w:sz="0" w:space="0" w:color="auto"/>
        <w:left w:val="none" w:sz="0" w:space="0" w:color="auto"/>
        <w:bottom w:val="none" w:sz="0" w:space="0" w:color="auto"/>
        <w:right w:val="none" w:sz="0" w:space="0" w:color="auto"/>
      </w:divBdr>
    </w:div>
    <w:div w:id="391125218">
      <w:bodyDiv w:val="1"/>
      <w:marLeft w:val="0"/>
      <w:marRight w:val="0"/>
      <w:marTop w:val="0"/>
      <w:marBottom w:val="0"/>
      <w:divBdr>
        <w:top w:val="none" w:sz="0" w:space="0" w:color="auto"/>
        <w:left w:val="none" w:sz="0" w:space="0" w:color="auto"/>
        <w:bottom w:val="none" w:sz="0" w:space="0" w:color="auto"/>
        <w:right w:val="none" w:sz="0" w:space="0" w:color="auto"/>
      </w:divBdr>
    </w:div>
    <w:div w:id="394161565">
      <w:bodyDiv w:val="1"/>
      <w:marLeft w:val="0"/>
      <w:marRight w:val="0"/>
      <w:marTop w:val="0"/>
      <w:marBottom w:val="0"/>
      <w:divBdr>
        <w:top w:val="none" w:sz="0" w:space="0" w:color="auto"/>
        <w:left w:val="none" w:sz="0" w:space="0" w:color="auto"/>
        <w:bottom w:val="none" w:sz="0" w:space="0" w:color="auto"/>
        <w:right w:val="none" w:sz="0" w:space="0" w:color="auto"/>
      </w:divBdr>
    </w:div>
    <w:div w:id="394935749">
      <w:bodyDiv w:val="1"/>
      <w:marLeft w:val="0"/>
      <w:marRight w:val="0"/>
      <w:marTop w:val="0"/>
      <w:marBottom w:val="0"/>
      <w:divBdr>
        <w:top w:val="none" w:sz="0" w:space="0" w:color="auto"/>
        <w:left w:val="none" w:sz="0" w:space="0" w:color="auto"/>
        <w:bottom w:val="none" w:sz="0" w:space="0" w:color="auto"/>
        <w:right w:val="none" w:sz="0" w:space="0" w:color="auto"/>
      </w:divBdr>
    </w:div>
    <w:div w:id="397824715">
      <w:bodyDiv w:val="1"/>
      <w:marLeft w:val="0"/>
      <w:marRight w:val="0"/>
      <w:marTop w:val="0"/>
      <w:marBottom w:val="0"/>
      <w:divBdr>
        <w:top w:val="none" w:sz="0" w:space="0" w:color="auto"/>
        <w:left w:val="none" w:sz="0" w:space="0" w:color="auto"/>
        <w:bottom w:val="none" w:sz="0" w:space="0" w:color="auto"/>
        <w:right w:val="none" w:sz="0" w:space="0" w:color="auto"/>
      </w:divBdr>
    </w:div>
    <w:div w:id="401367884">
      <w:bodyDiv w:val="1"/>
      <w:marLeft w:val="0"/>
      <w:marRight w:val="0"/>
      <w:marTop w:val="0"/>
      <w:marBottom w:val="0"/>
      <w:divBdr>
        <w:top w:val="none" w:sz="0" w:space="0" w:color="auto"/>
        <w:left w:val="none" w:sz="0" w:space="0" w:color="auto"/>
        <w:bottom w:val="none" w:sz="0" w:space="0" w:color="auto"/>
        <w:right w:val="none" w:sz="0" w:space="0" w:color="auto"/>
      </w:divBdr>
    </w:div>
    <w:div w:id="402800673">
      <w:bodyDiv w:val="1"/>
      <w:marLeft w:val="0"/>
      <w:marRight w:val="0"/>
      <w:marTop w:val="0"/>
      <w:marBottom w:val="0"/>
      <w:divBdr>
        <w:top w:val="none" w:sz="0" w:space="0" w:color="auto"/>
        <w:left w:val="none" w:sz="0" w:space="0" w:color="auto"/>
        <w:bottom w:val="none" w:sz="0" w:space="0" w:color="auto"/>
        <w:right w:val="none" w:sz="0" w:space="0" w:color="auto"/>
      </w:divBdr>
    </w:div>
    <w:div w:id="406806441">
      <w:bodyDiv w:val="1"/>
      <w:marLeft w:val="0"/>
      <w:marRight w:val="0"/>
      <w:marTop w:val="0"/>
      <w:marBottom w:val="0"/>
      <w:divBdr>
        <w:top w:val="none" w:sz="0" w:space="0" w:color="auto"/>
        <w:left w:val="none" w:sz="0" w:space="0" w:color="auto"/>
        <w:bottom w:val="none" w:sz="0" w:space="0" w:color="auto"/>
        <w:right w:val="none" w:sz="0" w:space="0" w:color="auto"/>
      </w:divBdr>
    </w:div>
    <w:div w:id="409231459">
      <w:bodyDiv w:val="1"/>
      <w:marLeft w:val="0"/>
      <w:marRight w:val="0"/>
      <w:marTop w:val="0"/>
      <w:marBottom w:val="0"/>
      <w:divBdr>
        <w:top w:val="none" w:sz="0" w:space="0" w:color="auto"/>
        <w:left w:val="none" w:sz="0" w:space="0" w:color="auto"/>
        <w:bottom w:val="none" w:sz="0" w:space="0" w:color="auto"/>
        <w:right w:val="none" w:sz="0" w:space="0" w:color="auto"/>
      </w:divBdr>
    </w:div>
    <w:div w:id="416710445">
      <w:bodyDiv w:val="1"/>
      <w:marLeft w:val="0"/>
      <w:marRight w:val="0"/>
      <w:marTop w:val="0"/>
      <w:marBottom w:val="0"/>
      <w:divBdr>
        <w:top w:val="none" w:sz="0" w:space="0" w:color="auto"/>
        <w:left w:val="none" w:sz="0" w:space="0" w:color="auto"/>
        <w:bottom w:val="none" w:sz="0" w:space="0" w:color="auto"/>
        <w:right w:val="none" w:sz="0" w:space="0" w:color="auto"/>
      </w:divBdr>
    </w:div>
    <w:div w:id="419642416">
      <w:bodyDiv w:val="1"/>
      <w:marLeft w:val="0"/>
      <w:marRight w:val="0"/>
      <w:marTop w:val="0"/>
      <w:marBottom w:val="0"/>
      <w:divBdr>
        <w:top w:val="none" w:sz="0" w:space="0" w:color="auto"/>
        <w:left w:val="none" w:sz="0" w:space="0" w:color="auto"/>
        <w:bottom w:val="none" w:sz="0" w:space="0" w:color="auto"/>
        <w:right w:val="none" w:sz="0" w:space="0" w:color="auto"/>
      </w:divBdr>
    </w:div>
    <w:div w:id="422343044">
      <w:bodyDiv w:val="1"/>
      <w:marLeft w:val="0"/>
      <w:marRight w:val="0"/>
      <w:marTop w:val="0"/>
      <w:marBottom w:val="0"/>
      <w:divBdr>
        <w:top w:val="none" w:sz="0" w:space="0" w:color="auto"/>
        <w:left w:val="none" w:sz="0" w:space="0" w:color="auto"/>
        <w:bottom w:val="none" w:sz="0" w:space="0" w:color="auto"/>
        <w:right w:val="none" w:sz="0" w:space="0" w:color="auto"/>
      </w:divBdr>
    </w:div>
    <w:div w:id="426274042">
      <w:bodyDiv w:val="1"/>
      <w:marLeft w:val="0"/>
      <w:marRight w:val="0"/>
      <w:marTop w:val="0"/>
      <w:marBottom w:val="0"/>
      <w:divBdr>
        <w:top w:val="none" w:sz="0" w:space="0" w:color="auto"/>
        <w:left w:val="none" w:sz="0" w:space="0" w:color="auto"/>
        <w:bottom w:val="none" w:sz="0" w:space="0" w:color="auto"/>
        <w:right w:val="none" w:sz="0" w:space="0" w:color="auto"/>
      </w:divBdr>
    </w:div>
    <w:div w:id="427392235">
      <w:bodyDiv w:val="1"/>
      <w:marLeft w:val="0"/>
      <w:marRight w:val="0"/>
      <w:marTop w:val="0"/>
      <w:marBottom w:val="0"/>
      <w:divBdr>
        <w:top w:val="none" w:sz="0" w:space="0" w:color="auto"/>
        <w:left w:val="none" w:sz="0" w:space="0" w:color="auto"/>
        <w:bottom w:val="none" w:sz="0" w:space="0" w:color="auto"/>
        <w:right w:val="none" w:sz="0" w:space="0" w:color="auto"/>
      </w:divBdr>
    </w:div>
    <w:div w:id="438526371">
      <w:bodyDiv w:val="1"/>
      <w:marLeft w:val="0"/>
      <w:marRight w:val="0"/>
      <w:marTop w:val="0"/>
      <w:marBottom w:val="0"/>
      <w:divBdr>
        <w:top w:val="none" w:sz="0" w:space="0" w:color="auto"/>
        <w:left w:val="none" w:sz="0" w:space="0" w:color="auto"/>
        <w:bottom w:val="none" w:sz="0" w:space="0" w:color="auto"/>
        <w:right w:val="none" w:sz="0" w:space="0" w:color="auto"/>
      </w:divBdr>
    </w:div>
    <w:div w:id="446193806">
      <w:bodyDiv w:val="1"/>
      <w:marLeft w:val="0"/>
      <w:marRight w:val="0"/>
      <w:marTop w:val="0"/>
      <w:marBottom w:val="0"/>
      <w:divBdr>
        <w:top w:val="none" w:sz="0" w:space="0" w:color="auto"/>
        <w:left w:val="none" w:sz="0" w:space="0" w:color="auto"/>
        <w:bottom w:val="none" w:sz="0" w:space="0" w:color="auto"/>
        <w:right w:val="none" w:sz="0" w:space="0" w:color="auto"/>
      </w:divBdr>
    </w:div>
    <w:div w:id="450440237">
      <w:bodyDiv w:val="1"/>
      <w:marLeft w:val="0"/>
      <w:marRight w:val="0"/>
      <w:marTop w:val="0"/>
      <w:marBottom w:val="0"/>
      <w:divBdr>
        <w:top w:val="none" w:sz="0" w:space="0" w:color="auto"/>
        <w:left w:val="none" w:sz="0" w:space="0" w:color="auto"/>
        <w:bottom w:val="none" w:sz="0" w:space="0" w:color="auto"/>
        <w:right w:val="none" w:sz="0" w:space="0" w:color="auto"/>
      </w:divBdr>
    </w:div>
    <w:div w:id="454100953">
      <w:bodyDiv w:val="1"/>
      <w:marLeft w:val="0"/>
      <w:marRight w:val="0"/>
      <w:marTop w:val="0"/>
      <w:marBottom w:val="0"/>
      <w:divBdr>
        <w:top w:val="none" w:sz="0" w:space="0" w:color="auto"/>
        <w:left w:val="none" w:sz="0" w:space="0" w:color="auto"/>
        <w:bottom w:val="none" w:sz="0" w:space="0" w:color="auto"/>
        <w:right w:val="none" w:sz="0" w:space="0" w:color="auto"/>
      </w:divBdr>
    </w:div>
    <w:div w:id="454131564">
      <w:bodyDiv w:val="1"/>
      <w:marLeft w:val="0"/>
      <w:marRight w:val="0"/>
      <w:marTop w:val="0"/>
      <w:marBottom w:val="0"/>
      <w:divBdr>
        <w:top w:val="none" w:sz="0" w:space="0" w:color="auto"/>
        <w:left w:val="none" w:sz="0" w:space="0" w:color="auto"/>
        <w:bottom w:val="none" w:sz="0" w:space="0" w:color="auto"/>
        <w:right w:val="none" w:sz="0" w:space="0" w:color="auto"/>
      </w:divBdr>
    </w:div>
    <w:div w:id="455489836">
      <w:bodyDiv w:val="1"/>
      <w:marLeft w:val="0"/>
      <w:marRight w:val="0"/>
      <w:marTop w:val="0"/>
      <w:marBottom w:val="0"/>
      <w:divBdr>
        <w:top w:val="none" w:sz="0" w:space="0" w:color="auto"/>
        <w:left w:val="none" w:sz="0" w:space="0" w:color="auto"/>
        <w:bottom w:val="none" w:sz="0" w:space="0" w:color="auto"/>
        <w:right w:val="none" w:sz="0" w:space="0" w:color="auto"/>
      </w:divBdr>
    </w:div>
    <w:div w:id="456030398">
      <w:bodyDiv w:val="1"/>
      <w:marLeft w:val="0"/>
      <w:marRight w:val="0"/>
      <w:marTop w:val="0"/>
      <w:marBottom w:val="0"/>
      <w:divBdr>
        <w:top w:val="none" w:sz="0" w:space="0" w:color="auto"/>
        <w:left w:val="none" w:sz="0" w:space="0" w:color="auto"/>
        <w:bottom w:val="none" w:sz="0" w:space="0" w:color="auto"/>
        <w:right w:val="none" w:sz="0" w:space="0" w:color="auto"/>
      </w:divBdr>
    </w:div>
    <w:div w:id="458301058">
      <w:bodyDiv w:val="1"/>
      <w:marLeft w:val="0"/>
      <w:marRight w:val="0"/>
      <w:marTop w:val="0"/>
      <w:marBottom w:val="0"/>
      <w:divBdr>
        <w:top w:val="none" w:sz="0" w:space="0" w:color="auto"/>
        <w:left w:val="none" w:sz="0" w:space="0" w:color="auto"/>
        <w:bottom w:val="none" w:sz="0" w:space="0" w:color="auto"/>
        <w:right w:val="none" w:sz="0" w:space="0" w:color="auto"/>
      </w:divBdr>
    </w:div>
    <w:div w:id="464934523">
      <w:bodyDiv w:val="1"/>
      <w:marLeft w:val="0"/>
      <w:marRight w:val="0"/>
      <w:marTop w:val="0"/>
      <w:marBottom w:val="0"/>
      <w:divBdr>
        <w:top w:val="none" w:sz="0" w:space="0" w:color="auto"/>
        <w:left w:val="none" w:sz="0" w:space="0" w:color="auto"/>
        <w:bottom w:val="none" w:sz="0" w:space="0" w:color="auto"/>
        <w:right w:val="none" w:sz="0" w:space="0" w:color="auto"/>
      </w:divBdr>
    </w:div>
    <w:div w:id="467168512">
      <w:bodyDiv w:val="1"/>
      <w:marLeft w:val="0"/>
      <w:marRight w:val="0"/>
      <w:marTop w:val="0"/>
      <w:marBottom w:val="0"/>
      <w:divBdr>
        <w:top w:val="none" w:sz="0" w:space="0" w:color="auto"/>
        <w:left w:val="none" w:sz="0" w:space="0" w:color="auto"/>
        <w:bottom w:val="none" w:sz="0" w:space="0" w:color="auto"/>
        <w:right w:val="none" w:sz="0" w:space="0" w:color="auto"/>
      </w:divBdr>
    </w:div>
    <w:div w:id="468012428">
      <w:bodyDiv w:val="1"/>
      <w:marLeft w:val="0"/>
      <w:marRight w:val="0"/>
      <w:marTop w:val="0"/>
      <w:marBottom w:val="0"/>
      <w:divBdr>
        <w:top w:val="none" w:sz="0" w:space="0" w:color="auto"/>
        <w:left w:val="none" w:sz="0" w:space="0" w:color="auto"/>
        <w:bottom w:val="none" w:sz="0" w:space="0" w:color="auto"/>
        <w:right w:val="none" w:sz="0" w:space="0" w:color="auto"/>
      </w:divBdr>
    </w:div>
    <w:div w:id="470945471">
      <w:bodyDiv w:val="1"/>
      <w:marLeft w:val="0"/>
      <w:marRight w:val="0"/>
      <w:marTop w:val="0"/>
      <w:marBottom w:val="0"/>
      <w:divBdr>
        <w:top w:val="none" w:sz="0" w:space="0" w:color="auto"/>
        <w:left w:val="none" w:sz="0" w:space="0" w:color="auto"/>
        <w:bottom w:val="none" w:sz="0" w:space="0" w:color="auto"/>
        <w:right w:val="none" w:sz="0" w:space="0" w:color="auto"/>
      </w:divBdr>
    </w:div>
    <w:div w:id="473446860">
      <w:bodyDiv w:val="1"/>
      <w:marLeft w:val="0"/>
      <w:marRight w:val="0"/>
      <w:marTop w:val="0"/>
      <w:marBottom w:val="0"/>
      <w:divBdr>
        <w:top w:val="none" w:sz="0" w:space="0" w:color="auto"/>
        <w:left w:val="none" w:sz="0" w:space="0" w:color="auto"/>
        <w:bottom w:val="none" w:sz="0" w:space="0" w:color="auto"/>
        <w:right w:val="none" w:sz="0" w:space="0" w:color="auto"/>
      </w:divBdr>
    </w:div>
    <w:div w:id="477497992">
      <w:bodyDiv w:val="1"/>
      <w:marLeft w:val="0"/>
      <w:marRight w:val="0"/>
      <w:marTop w:val="0"/>
      <w:marBottom w:val="0"/>
      <w:divBdr>
        <w:top w:val="none" w:sz="0" w:space="0" w:color="auto"/>
        <w:left w:val="none" w:sz="0" w:space="0" w:color="auto"/>
        <w:bottom w:val="none" w:sz="0" w:space="0" w:color="auto"/>
        <w:right w:val="none" w:sz="0" w:space="0" w:color="auto"/>
      </w:divBdr>
    </w:div>
    <w:div w:id="486896319">
      <w:bodyDiv w:val="1"/>
      <w:marLeft w:val="0"/>
      <w:marRight w:val="0"/>
      <w:marTop w:val="0"/>
      <w:marBottom w:val="0"/>
      <w:divBdr>
        <w:top w:val="none" w:sz="0" w:space="0" w:color="auto"/>
        <w:left w:val="none" w:sz="0" w:space="0" w:color="auto"/>
        <w:bottom w:val="none" w:sz="0" w:space="0" w:color="auto"/>
        <w:right w:val="none" w:sz="0" w:space="0" w:color="auto"/>
      </w:divBdr>
    </w:div>
    <w:div w:id="489828561">
      <w:bodyDiv w:val="1"/>
      <w:marLeft w:val="0"/>
      <w:marRight w:val="0"/>
      <w:marTop w:val="0"/>
      <w:marBottom w:val="0"/>
      <w:divBdr>
        <w:top w:val="none" w:sz="0" w:space="0" w:color="auto"/>
        <w:left w:val="none" w:sz="0" w:space="0" w:color="auto"/>
        <w:bottom w:val="none" w:sz="0" w:space="0" w:color="auto"/>
        <w:right w:val="none" w:sz="0" w:space="0" w:color="auto"/>
      </w:divBdr>
    </w:div>
    <w:div w:id="491726495">
      <w:bodyDiv w:val="1"/>
      <w:marLeft w:val="0"/>
      <w:marRight w:val="0"/>
      <w:marTop w:val="0"/>
      <w:marBottom w:val="0"/>
      <w:divBdr>
        <w:top w:val="none" w:sz="0" w:space="0" w:color="auto"/>
        <w:left w:val="none" w:sz="0" w:space="0" w:color="auto"/>
        <w:bottom w:val="none" w:sz="0" w:space="0" w:color="auto"/>
        <w:right w:val="none" w:sz="0" w:space="0" w:color="auto"/>
      </w:divBdr>
    </w:div>
    <w:div w:id="491919260">
      <w:bodyDiv w:val="1"/>
      <w:marLeft w:val="0"/>
      <w:marRight w:val="0"/>
      <w:marTop w:val="0"/>
      <w:marBottom w:val="0"/>
      <w:divBdr>
        <w:top w:val="none" w:sz="0" w:space="0" w:color="auto"/>
        <w:left w:val="none" w:sz="0" w:space="0" w:color="auto"/>
        <w:bottom w:val="none" w:sz="0" w:space="0" w:color="auto"/>
        <w:right w:val="none" w:sz="0" w:space="0" w:color="auto"/>
      </w:divBdr>
    </w:div>
    <w:div w:id="492259071">
      <w:bodyDiv w:val="1"/>
      <w:marLeft w:val="0"/>
      <w:marRight w:val="0"/>
      <w:marTop w:val="0"/>
      <w:marBottom w:val="0"/>
      <w:divBdr>
        <w:top w:val="none" w:sz="0" w:space="0" w:color="auto"/>
        <w:left w:val="none" w:sz="0" w:space="0" w:color="auto"/>
        <w:bottom w:val="none" w:sz="0" w:space="0" w:color="auto"/>
        <w:right w:val="none" w:sz="0" w:space="0" w:color="auto"/>
      </w:divBdr>
    </w:div>
    <w:div w:id="493643982">
      <w:bodyDiv w:val="1"/>
      <w:marLeft w:val="0"/>
      <w:marRight w:val="0"/>
      <w:marTop w:val="0"/>
      <w:marBottom w:val="0"/>
      <w:divBdr>
        <w:top w:val="none" w:sz="0" w:space="0" w:color="auto"/>
        <w:left w:val="none" w:sz="0" w:space="0" w:color="auto"/>
        <w:bottom w:val="none" w:sz="0" w:space="0" w:color="auto"/>
        <w:right w:val="none" w:sz="0" w:space="0" w:color="auto"/>
      </w:divBdr>
    </w:div>
    <w:div w:id="498421748">
      <w:bodyDiv w:val="1"/>
      <w:marLeft w:val="0"/>
      <w:marRight w:val="0"/>
      <w:marTop w:val="0"/>
      <w:marBottom w:val="0"/>
      <w:divBdr>
        <w:top w:val="none" w:sz="0" w:space="0" w:color="auto"/>
        <w:left w:val="none" w:sz="0" w:space="0" w:color="auto"/>
        <w:bottom w:val="none" w:sz="0" w:space="0" w:color="auto"/>
        <w:right w:val="none" w:sz="0" w:space="0" w:color="auto"/>
      </w:divBdr>
    </w:div>
    <w:div w:id="498542474">
      <w:bodyDiv w:val="1"/>
      <w:marLeft w:val="0"/>
      <w:marRight w:val="0"/>
      <w:marTop w:val="0"/>
      <w:marBottom w:val="0"/>
      <w:divBdr>
        <w:top w:val="none" w:sz="0" w:space="0" w:color="auto"/>
        <w:left w:val="none" w:sz="0" w:space="0" w:color="auto"/>
        <w:bottom w:val="none" w:sz="0" w:space="0" w:color="auto"/>
        <w:right w:val="none" w:sz="0" w:space="0" w:color="auto"/>
      </w:divBdr>
    </w:div>
    <w:div w:id="510610687">
      <w:bodyDiv w:val="1"/>
      <w:marLeft w:val="0"/>
      <w:marRight w:val="0"/>
      <w:marTop w:val="0"/>
      <w:marBottom w:val="0"/>
      <w:divBdr>
        <w:top w:val="none" w:sz="0" w:space="0" w:color="auto"/>
        <w:left w:val="none" w:sz="0" w:space="0" w:color="auto"/>
        <w:bottom w:val="none" w:sz="0" w:space="0" w:color="auto"/>
        <w:right w:val="none" w:sz="0" w:space="0" w:color="auto"/>
      </w:divBdr>
    </w:div>
    <w:div w:id="514881117">
      <w:bodyDiv w:val="1"/>
      <w:marLeft w:val="0"/>
      <w:marRight w:val="0"/>
      <w:marTop w:val="0"/>
      <w:marBottom w:val="0"/>
      <w:divBdr>
        <w:top w:val="none" w:sz="0" w:space="0" w:color="auto"/>
        <w:left w:val="none" w:sz="0" w:space="0" w:color="auto"/>
        <w:bottom w:val="none" w:sz="0" w:space="0" w:color="auto"/>
        <w:right w:val="none" w:sz="0" w:space="0" w:color="auto"/>
      </w:divBdr>
    </w:div>
    <w:div w:id="517431632">
      <w:bodyDiv w:val="1"/>
      <w:marLeft w:val="0"/>
      <w:marRight w:val="0"/>
      <w:marTop w:val="0"/>
      <w:marBottom w:val="0"/>
      <w:divBdr>
        <w:top w:val="none" w:sz="0" w:space="0" w:color="auto"/>
        <w:left w:val="none" w:sz="0" w:space="0" w:color="auto"/>
        <w:bottom w:val="none" w:sz="0" w:space="0" w:color="auto"/>
        <w:right w:val="none" w:sz="0" w:space="0" w:color="auto"/>
      </w:divBdr>
    </w:div>
    <w:div w:id="519316119">
      <w:bodyDiv w:val="1"/>
      <w:marLeft w:val="0"/>
      <w:marRight w:val="0"/>
      <w:marTop w:val="0"/>
      <w:marBottom w:val="0"/>
      <w:divBdr>
        <w:top w:val="none" w:sz="0" w:space="0" w:color="auto"/>
        <w:left w:val="none" w:sz="0" w:space="0" w:color="auto"/>
        <w:bottom w:val="none" w:sz="0" w:space="0" w:color="auto"/>
        <w:right w:val="none" w:sz="0" w:space="0" w:color="auto"/>
      </w:divBdr>
    </w:div>
    <w:div w:id="523986070">
      <w:bodyDiv w:val="1"/>
      <w:marLeft w:val="0"/>
      <w:marRight w:val="0"/>
      <w:marTop w:val="0"/>
      <w:marBottom w:val="0"/>
      <w:divBdr>
        <w:top w:val="none" w:sz="0" w:space="0" w:color="auto"/>
        <w:left w:val="none" w:sz="0" w:space="0" w:color="auto"/>
        <w:bottom w:val="none" w:sz="0" w:space="0" w:color="auto"/>
        <w:right w:val="none" w:sz="0" w:space="0" w:color="auto"/>
      </w:divBdr>
    </w:div>
    <w:div w:id="524054300">
      <w:bodyDiv w:val="1"/>
      <w:marLeft w:val="0"/>
      <w:marRight w:val="0"/>
      <w:marTop w:val="0"/>
      <w:marBottom w:val="0"/>
      <w:divBdr>
        <w:top w:val="none" w:sz="0" w:space="0" w:color="auto"/>
        <w:left w:val="none" w:sz="0" w:space="0" w:color="auto"/>
        <w:bottom w:val="none" w:sz="0" w:space="0" w:color="auto"/>
        <w:right w:val="none" w:sz="0" w:space="0" w:color="auto"/>
      </w:divBdr>
    </w:div>
    <w:div w:id="525102666">
      <w:bodyDiv w:val="1"/>
      <w:marLeft w:val="0"/>
      <w:marRight w:val="0"/>
      <w:marTop w:val="0"/>
      <w:marBottom w:val="0"/>
      <w:divBdr>
        <w:top w:val="none" w:sz="0" w:space="0" w:color="auto"/>
        <w:left w:val="none" w:sz="0" w:space="0" w:color="auto"/>
        <w:bottom w:val="none" w:sz="0" w:space="0" w:color="auto"/>
        <w:right w:val="none" w:sz="0" w:space="0" w:color="auto"/>
      </w:divBdr>
    </w:div>
    <w:div w:id="526219076">
      <w:bodyDiv w:val="1"/>
      <w:marLeft w:val="0"/>
      <w:marRight w:val="0"/>
      <w:marTop w:val="0"/>
      <w:marBottom w:val="0"/>
      <w:divBdr>
        <w:top w:val="none" w:sz="0" w:space="0" w:color="auto"/>
        <w:left w:val="none" w:sz="0" w:space="0" w:color="auto"/>
        <w:bottom w:val="none" w:sz="0" w:space="0" w:color="auto"/>
        <w:right w:val="none" w:sz="0" w:space="0" w:color="auto"/>
      </w:divBdr>
    </w:div>
    <w:div w:id="527721082">
      <w:bodyDiv w:val="1"/>
      <w:marLeft w:val="0"/>
      <w:marRight w:val="0"/>
      <w:marTop w:val="0"/>
      <w:marBottom w:val="0"/>
      <w:divBdr>
        <w:top w:val="none" w:sz="0" w:space="0" w:color="auto"/>
        <w:left w:val="none" w:sz="0" w:space="0" w:color="auto"/>
        <w:bottom w:val="none" w:sz="0" w:space="0" w:color="auto"/>
        <w:right w:val="none" w:sz="0" w:space="0" w:color="auto"/>
      </w:divBdr>
    </w:div>
    <w:div w:id="533349463">
      <w:bodyDiv w:val="1"/>
      <w:marLeft w:val="0"/>
      <w:marRight w:val="0"/>
      <w:marTop w:val="0"/>
      <w:marBottom w:val="0"/>
      <w:divBdr>
        <w:top w:val="none" w:sz="0" w:space="0" w:color="auto"/>
        <w:left w:val="none" w:sz="0" w:space="0" w:color="auto"/>
        <w:bottom w:val="none" w:sz="0" w:space="0" w:color="auto"/>
        <w:right w:val="none" w:sz="0" w:space="0" w:color="auto"/>
      </w:divBdr>
    </w:div>
    <w:div w:id="535628191">
      <w:bodyDiv w:val="1"/>
      <w:marLeft w:val="0"/>
      <w:marRight w:val="0"/>
      <w:marTop w:val="0"/>
      <w:marBottom w:val="0"/>
      <w:divBdr>
        <w:top w:val="none" w:sz="0" w:space="0" w:color="auto"/>
        <w:left w:val="none" w:sz="0" w:space="0" w:color="auto"/>
        <w:bottom w:val="none" w:sz="0" w:space="0" w:color="auto"/>
        <w:right w:val="none" w:sz="0" w:space="0" w:color="auto"/>
      </w:divBdr>
    </w:div>
    <w:div w:id="536167594">
      <w:bodyDiv w:val="1"/>
      <w:marLeft w:val="0"/>
      <w:marRight w:val="0"/>
      <w:marTop w:val="0"/>
      <w:marBottom w:val="0"/>
      <w:divBdr>
        <w:top w:val="none" w:sz="0" w:space="0" w:color="auto"/>
        <w:left w:val="none" w:sz="0" w:space="0" w:color="auto"/>
        <w:bottom w:val="none" w:sz="0" w:space="0" w:color="auto"/>
        <w:right w:val="none" w:sz="0" w:space="0" w:color="auto"/>
      </w:divBdr>
    </w:div>
    <w:div w:id="536890080">
      <w:bodyDiv w:val="1"/>
      <w:marLeft w:val="0"/>
      <w:marRight w:val="0"/>
      <w:marTop w:val="0"/>
      <w:marBottom w:val="0"/>
      <w:divBdr>
        <w:top w:val="none" w:sz="0" w:space="0" w:color="auto"/>
        <w:left w:val="none" w:sz="0" w:space="0" w:color="auto"/>
        <w:bottom w:val="none" w:sz="0" w:space="0" w:color="auto"/>
        <w:right w:val="none" w:sz="0" w:space="0" w:color="auto"/>
      </w:divBdr>
    </w:div>
    <w:div w:id="538128280">
      <w:bodyDiv w:val="1"/>
      <w:marLeft w:val="0"/>
      <w:marRight w:val="0"/>
      <w:marTop w:val="0"/>
      <w:marBottom w:val="0"/>
      <w:divBdr>
        <w:top w:val="none" w:sz="0" w:space="0" w:color="auto"/>
        <w:left w:val="none" w:sz="0" w:space="0" w:color="auto"/>
        <w:bottom w:val="none" w:sz="0" w:space="0" w:color="auto"/>
        <w:right w:val="none" w:sz="0" w:space="0" w:color="auto"/>
      </w:divBdr>
    </w:div>
    <w:div w:id="550968113">
      <w:bodyDiv w:val="1"/>
      <w:marLeft w:val="0"/>
      <w:marRight w:val="0"/>
      <w:marTop w:val="0"/>
      <w:marBottom w:val="0"/>
      <w:divBdr>
        <w:top w:val="none" w:sz="0" w:space="0" w:color="auto"/>
        <w:left w:val="none" w:sz="0" w:space="0" w:color="auto"/>
        <w:bottom w:val="none" w:sz="0" w:space="0" w:color="auto"/>
        <w:right w:val="none" w:sz="0" w:space="0" w:color="auto"/>
      </w:divBdr>
    </w:div>
    <w:div w:id="551238713">
      <w:bodyDiv w:val="1"/>
      <w:marLeft w:val="0"/>
      <w:marRight w:val="0"/>
      <w:marTop w:val="0"/>
      <w:marBottom w:val="0"/>
      <w:divBdr>
        <w:top w:val="none" w:sz="0" w:space="0" w:color="auto"/>
        <w:left w:val="none" w:sz="0" w:space="0" w:color="auto"/>
        <w:bottom w:val="none" w:sz="0" w:space="0" w:color="auto"/>
        <w:right w:val="none" w:sz="0" w:space="0" w:color="auto"/>
      </w:divBdr>
    </w:div>
    <w:div w:id="557785722">
      <w:bodyDiv w:val="1"/>
      <w:marLeft w:val="0"/>
      <w:marRight w:val="0"/>
      <w:marTop w:val="0"/>
      <w:marBottom w:val="0"/>
      <w:divBdr>
        <w:top w:val="none" w:sz="0" w:space="0" w:color="auto"/>
        <w:left w:val="none" w:sz="0" w:space="0" w:color="auto"/>
        <w:bottom w:val="none" w:sz="0" w:space="0" w:color="auto"/>
        <w:right w:val="none" w:sz="0" w:space="0" w:color="auto"/>
      </w:divBdr>
    </w:div>
    <w:div w:id="557939466">
      <w:bodyDiv w:val="1"/>
      <w:marLeft w:val="0"/>
      <w:marRight w:val="0"/>
      <w:marTop w:val="0"/>
      <w:marBottom w:val="0"/>
      <w:divBdr>
        <w:top w:val="none" w:sz="0" w:space="0" w:color="auto"/>
        <w:left w:val="none" w:sz="0" w:space="0" w:color="auto"/>
        <w:bottom w:val="none" w:sz="0" w:space="0" w:color="auto"/>
        <w:right w:val="none" w:sz="0" w:space="0" w:color="auto"/>
      </w:divBdr>
    </w:div>
    <w:div w:id="558632093">
      <w:bodyDiv w:val="1"/>
      <w:marLeft w:val="0"/>
      <w:marRight w:val="0"/>
      <w:marTop w:val="0"/>
      <w:marBottom w:val="0"/>
      <w:divBdr>
        <w:top w:val="none" w:sz="0" w:space="0" w:color="auto"/>
        <w:left w:val="none" w:sz="0" w:space="0" w:color="auto"/>
        <w:bottom w:val="none" w:sz="0" w:space="0" w:color="auto"/>
        <w:right w:val="none" w:sz="0" w:space="0" w:color="auto"/>
      </w:divBdr>
    </w:div>
    <w:div w:id="565338015">
      <w:bodyDiv w:val="1"/>
      <w:marLeft w:val="0"/>
      <w:marRight w:val="0"/>
      <w:marTop w:val="0"/>
      <w:marBottom w:val="0"/>
      <w:divBdr>
        <w:top w:val="none" w:sz="0" w:space="0" w:color="auto"/>
        <w:left w:val="none" w:sz="0" w:space="0" w:color="auto"/>
        <w:bottom w:val="none" w:sz="0" w:space="0" w:color="auto"/>
        <w:right w:val="none" w:sz="0" w:space="0" w:color="auto"/>
      </w:divBdr>
    </w:div>
    <w:div w:id="574048701">
      <w:bodyDiv w:val="1"/>
      <w:marLeft w:val="0"/>
      <w:marRight w:val="0"/>
      <w:marTop w:val="0"/>
      <w:marBottom w:val="0"/>
      <w:divBdr>
        <w:top w:val="none" w:sz="0" w:space="0" w:color="auto"/>
        <w:left w:val="none" w:sz="0" w:space="0" w:color="auto"/>
        <w:bottom w:val="none" w:sz="0" w:space="0" w:color="auto"/>
        <w:right w:val="none" w:sz="0" w:space="0" w:color="auto"/>
      </w:divBdr>
    </w:div>
    <w:div w:id="574243429">
      <w:bodyDiv w:val="1"/>
      <w:marLeft w:val="0"/>
      <w:marRight w:val="0"/>
      <w:marTop w:val="0"/>
      <w:marBottom w:val="0"/>
      <w:divBdr>
        <w:top w:val="none" w:sz="0" w:space="0" w:color="auto"/>
        <w:left w:val="none" w:sz="0" w:space="0" w:color="auto"/>
        <w:bottom w:val="none" w:sz="0" w:space="0" w:color="auto"/>
        <w:right w:val="none" w:sz="0" w:space="0" w:color="auto"/>
      </w:divBdr>
    </w:div>
    <w:div w:id="575284452">
      <w:bodyDiv w:val="1"/>
      <w:marLeft w:val="0"/>
      <w:marRight w:val="0"/>
      <w:marTop w:val="0"/>
      <w:marBottom w:val="0"/>
      <w:divBdr>
        <w:top w:val="none" w:sz="0" w:space="0" w:color="auto"/>
        <w:left w:val="none" w:sz="0" w:space="0" w:color="auto"/>
        <w:bottom w:val="none" w:sz="0" w:space="0" w:color="auto"/>
        <w:right w:val="none" w:sz="0" w:space="0" w:color="auto"/>
      </w:divBdr>
    </w:div>
    <w:div w:id="579483311">
      <w:bodyDiv w:val="1"/>
      <w:marLeft w:val="0"/>
      <w:marRight w:val="0"/>
      <w:marTop w:val="0"/>
      <w:marBottom w:val="0"/>
      <w:divBdr>
        <w:top w:val="none" w:sz="0" w:space="0" w:color="auto"/>
        <w:left w:val="none" w:sz="0" w:space="0" w:color="auto"/>
        <w:bottom w:val="none" w:sz="0" w:space="0" w:color="auto"/>
        <w:right w:val="none" w:sz="0" w:space="0" w:color="auto"/>
      </w:divBdr>
    </w:div>
    <w:div w:id="579563924">
      <w:bodyDiv w:val="1"/>
      <w:marLeft w:val="0"/>
      <w:marRight w:val="0"/>
      <w:marTop w:val="0"/>
      <w:marBottom w:val="0"/>
      <w:divBdr>
        <w:top w:val="none" w:sz="0" w:space="0" w:color="auto"/>
        <w:left w:val="none" w:sz="0" w:space="0" w:color="auto"/>
        <w:bottom w:val="none" w:sz="0" w:space="0" w:color="auto"/>
        <w:right w:val="none" w:sz="0" w:space="0" w:color="auto"/>
      </w:divBdr>
    </w:div>
    <w:div w:id="580873163">
      <w:bodyDiv w:val="1"/>
      <w:marLeft w:val="0"/>
      <w:marRight w:val="0"/>
      <w:marTop w:val="0"/>
      <w:marBottom w:val="0"/>
      <w:divBdr>
        <w:top w:val="none" w:sz="0" w:space="0" w:color="auto"/>
        <w:left w:val="none" w:sz="0" w:space="0" w:color="auto"/>
        <w:bottom w:val="none" w:sz="0" w:space="0" w:color="auto"/>
        <w:right w:val="none" w:sz="0" w:space="0" w:color="auto"/>
      </w:divBdr>
    </w:div>
    <w:div w:id="581918278">
      <w:bodyDiv w:val="1"/>
      <w:marLeft w:val="0"/>
      <w:marRight w:val="0"/>
      <w:marTop w:val="0"/>
      <w:marBottom w:val="0"/>
      <w:divBdr>
        <w:top w:val="none" w:sz="0" w:space="0" w:color="auto"/>
        <w:left w:val="none" w:sz="0" w:space="0" w:color="auto"/>
        <w:bottom w:val="none" w:sz="0" w:space="0" w:color="auto"/>
        <w:right w:val="none" w:sz="0" w:space="0" w:color="auto"/>
      </w:divBdr>
    </w:div>
    <w:div w:id="582184396">
      <w:bodyDiv w:val="1"/>
      <w:marLeft w:val="0"/>
      <w:marRight w:val="0"/>
      <w:marTop w:val="0"/>
      <w:marBottom w:val="0"/>
      <w:divBdr>
        <w:top w:val="none" w:sz="0" w:space="0" w:color="auto"/>
        <w:left w:val="none" w:sz="0" w:space="0" w:color="auto"/>
        <w:bottom w:val="none" w:sz="0" w:space="0" w:color="auto"/>
        <w:right w:val="none" w:sz="0" w:space="0" w:color="auto"/>
      </w:divBdr>
    </w:div>
    <w:div w:id="586420276">
      <w:bodyDiv w:val="1"/>
      <w:marLeft w:val="0"/>
      <w:marRight w:val="0"/>
      <w:marTop w:val="0"/>
      <w:marBottom w:val="0"/>
      <w:divBdr>
        <w:top w:val="none" w:sz="0" w:space="0" w:color="auto"/>
        <w:left w:val="none" w:sz="0" w:space="0" w:color="auto"/>
        <w:bottom w:val="none" w:sz="0" w:space="0" w:color="auto"/>
        <w:right w:val="none" w:sz="0" w:space="0" w:color="auto"/>
      </w:divBdr>
    </w:div>
    <w:div w:id="588274508">
      <w:bodyDiv w:val="1"/>
      <w:marLeft w:val="0"/>
      <w:marRight w:val="0"/>
      <w:marTop w:val="0"/>
      <w:marBottom w:val="0"/>
      <w:divBdr>
        <w:top w:val="none" w:sz="0" w:space="0" w:color="auto"/>
        <w:left w:val="none" w:sz="0" w:space="0" w:color="auto"/>
        <w:bottom w:val="none" w:sz="0" w:space="0" w:color="auto"/>
        <w:right w:val="none" w:sz="0" w:space="0" w:color="auto"/>
      </w:divBdr>
    </w:div>
    <w:div w:id="591670397">
      <w:bodyDiv w:val="1"/>
      <w:marLeft w:val="0"/>
      <w:marRight w:val="0"/>
      <w:marTop w:val="0"/>
      <w:marBottom w:val="0"/>
      <w:divBdr>
        <w:top w:val="none" w:sz="0" w:space="0" w:color="auto"/>
        <w:left w:val="none" w:sz="0" w:space="0" w:color="auto"/>
        <w:bottom w:val="none" w:sz="0" w:space="0" w:color="auto"/>
        <w:right w:val="none" w:sz="0" w:space="0" w:color="auto"/>
      </w:divBdr>
    </w:div>
    <w:div w:id="594627692">
      <w:bodyDiv w:val="1"/>
      <w:marLeft w:val="0"/>
      <w:marRight w:val="0"/>
      <w:marTop w:val="0"/>
      <w:marBottom w:val="0"/>
      <w:divBdr>
        <w:top w:val="none" w:sz="0" w:space="0" w:color="auto"/>
        <w:left w:val="none" w:sz="0" w:space="0" w:color="auto"/>
        <w:bottom w:val="none" w:sz="0" w:space="0" w:color="auto"/>
        <w:right w:val="none" w:sz="0" w:space="0" w:color="auto"/>
      </w:divBdr>
    </w:div>
    <w:div w:id="599413492">
      <w:bodyDiv w:val="1"/>
      <w:marLeft w:val="0"/>
      <w:marRight w:val="0"/>
      <w:marTop w:val="0"/>
      <w:marBottom w:val="0"/>
      <w:divBdr>
        <w:top w:val="none" w:sz="0" w:space="0" w:color="auto"/>
        <w:left w:val="none" w:sz="0" w:space="0" w:color="auto"/>
        <w:bottom w:val="none" w:sz="0" w:space="0" w:color="auto"/>
        <w:right w:val="none" w:sz="0" w:space="0" w:color="auto"/>
      </w:divBdr>
    </w:div>
    <w:div w:id="600920774">
      <w:bodyDiv w:val="1"/>
      <w:marLeft w:val="0"/>
      <w:marRight w:val="0"/>
      <w:marTop w:val="0"/>
      <w:marBottom w:val="0"/>
      <w:divBdr>
        <w:top w:val="none" w:sz="0" w:space="0" w:color="auto"/>
        <w:left w:val="none" w:sz="0" w:space="0" w:color="auto"/>
        <w:bottom w:val="none" w:sz="0" w:space="0" w:color="auto"/>
        <w:right w:val="none" w:sz="0" w:space="0" w:color="auto"/>
      </w:divBdr>
    </w:div>
    <w:div w:id="601645876">
      <w:bodyDiv w:val="1"/>
      <w:marLeft w:val="0"/>
      <w:marRight w:val="0"/>
      <w:marTop w:val="0"/>
      <w:marBottom w:val="0"/>
      <w:divBdr>
        <w:top w:val="none" w:sz="0" w:space="0" w:color="auto"/>
        <w:left w:val="none" w:sz="0" w:space="0" w:color="auto"/>
        <w:bottom w:val="none" w:sz="0" w:space="0" w:color="auto"/>
        <w:right w:val="none" w:sz="0" w:space="0" w:color="auto"/>
      </w:divBdr>
    </w:div>
    <w:div w:id="605619978">
      <w:bodyDiv w:val="1"/>
      <w:marLeft w:val="0"/>
      <w:marRight w:val="0"/>
      <w:marTop w:val="0"/>
      <w:marBottom w:val="0"/>
      <w:divBdr>
        <w:top w:val="none" w:sz="0" w:space="0" w:color="auto"/>
        <w:left w:val="none" w:sz="0" w:space="0" w:color="auto"/>
        <w:bottom w:val="none" w:sz="0" w:space="0" w:color="auto"/>
        <w:right w:val="none" w:sz="0" w:space="0" w:color="auto"/>
      </w:divBdr>
    </w:div>
    <w:div w:id="609551591">
      <w:bodyDiv w:val="1"/>
      <w:marLeft w:val="0"/>
      <w:marRight w:val="0"/>
      <w:marTop w:val="0"/>
      <w:marBottom w:val="0"/>
      <w:divBdr>
        <w:top w:val="none" w:sz="0" w:space="0" w:color="auto"/>
        <w:left w:val="none" w:sz="0" w:space="0" w:color="auto"/>
        <w:bottom w:val="none" w:sz="0" w:space="0" w:color="auto"/>
        <w:right w:val="none" w:sz="0" w:space="0" w:color="auto"/>
      </w:divBdr>
    </w:div>
    <w:div w:id="611087711">
      <w:bodyDiv w:val="1"/>
      <w:marLeft w:val="0"/>
      <w:marRight w:val="0"/>
      <w:marTop w:val="0"/>
      <w:marBottom w:val="0"/>
      <w:divBdr>
        <w:top w:val="none" w:sz="0" w:space="0" w:color="auto"/>
        <w:left w:val="none" w:sz="0" w:space="0" w:color="auto"/>
        <w:bottom w:val="none" w:sz="0" w:space="0" w:color="auto"/>
        <w:right w:val="none" w:sz="0" w:space="0" w:color="auto"/>
      </w:divBdr>
    </w:div>
    <w:div w:id="611591226">
      <w:bodyDiv w:val="1"/>
      <w:marLeft w:val="0"/>
      <w:marRight w:val="0"/>
      <w:marTop w:val="0"/>
      <w:marBottom w:val="0"/>
      <w:divBdr>
        <w:top w:val="none" w:sz="0" w:space="0" w:color="auto"/>
        <w:left w:val="none" w:sz="0" w:space="0" w:color="auto"/>
        <w:bottom w:val="none" w:sz="0" w:space="0" w:color="auto"/>
        <w:right w:val="none" w:sz="0" w:space="0" w:color="auto"/>
      </w:divBdr>
    </w:div>
    <w:div w:id="616720453">
      <w:bodyDiv w:val="1"/>
      <w:marLeft w:val="0"/>
      <w:marRight w:val="0"/>
      <w:marTop w:val="0"/>
      <w:marBottom w:val="0"/>
      <w:divBdr>
        <w:top w:val="none" w:sz="0" w:space="0" w:color="auto"/>
        <w:left w:val="none" w:sz="0" w:space="0" w:color="auto"/>
        <w:bottom w:val="none" w:sz="0" w:space="0" w:color="auto"/>
        <w:right w:val="none" w:sz="0" w:space="0" w:color="auto"/>
      </w:divBdr>
    </w:div>
    <w:div w:id="621152963">
      <w:bodyDiv w:val="1"/>
      <w:marLeft w:val="0"/>
      <w:marRight w:val="0"/>
      <w:marTop w:val="0"/>
      <w:marBottom w:val="0"/>
      <w:divBdr>
        <w:top w:val="none" w:sz="0" w:space="0" w:color="auto"/>
        <w:left w:val="none" w:sz="0" w:space="0" w:color="auto"/>
        <w:bottom w:val="none" w:sz="0" w:space="0" w:color="auto"/>
        <w:right w:val="none" w:sz="0" w:space="0" w:color="auto"/>
      </w:divBdr>
    </w:div>
    <w:div w:id="622542705">
      <w:bodyDiv w:val="1"/>
      <w:marLeft w:val="0"/>
      <w:marRight w:val="0"/>
      <w:marTop w:val="0"/>
      <w:marBottom w:val="0"/>
      <w:divBdr>
        <w:top w:val="none" w:sz="0" w:space="0" w:color="auto"/>
        <w:left w:val="none" w:sz="0" w:space="0" w:color="auto"/>
        <w:bottom w:val="none" w:sz="0" w:space="0" w:color="auto"/>
        <w:right w:val="none" w:sz="0" w:space="0" w:color="auto"/>
      </w:divBdr>
    </w:div>
    <w:div w:id="624778434">
      <w:bodyDiv w:val="1"/>
      <w:marLeft w:val="0"/>
      <w:marRight w:val="0"/>
      <w:marTop w:val="0"/>
      <w:marBottom w:val="0"/>
      <w:divBdr>
        <w:top w:val="none" w:sz="0" w:space="0" w:color="auto"/>
        <w:left w:val="none" w:sz="0" w:space="0" w:color="auto"/>
        <w:bottom w:val="none" w:sz="0" w:space="0" w:color="auto"/>
        <w:right w:val="none" w:sz="0" w:space="0" w:color="auto"/>
      </w:divBdr>
    </w:div>
    <w:div w:id="626932444">
      <w:bodyDiv w:val="1"/>
      <w:marLeft w:val="0"/>
      <w:marRight w:val="0"/>
      <w:marTop w:val="0"/>
      <w:marBottom w:val="0"/>
      <w:divBdr>
        <w:top w:val="none" w:sz="0" w:space="0" w:color="auto"/>
        <w:left w:val="none" w:sz="0" w:space="0" w:color="auto"/>
        <w:bottom w:val="none" w:sz="0" w:space="0" w:color="auto"/>
        <w:right w:val="none" w:sz="0" w:space="0" w:color="auto"/>
      </w:divBdr>
    </w:div>
    <w:div w:id="629169003">
      <w:bodyDiv w:val="1"/>
      <w:marLeft w:val="0"/>
      <w:marRight w:val="0"/>
      <w:marTop w:val="0"/>
      <w:marBottom w:val="0"/>
      <w:divBdr>
        <w:top w:val="none" w:sz="0" w:space="0" w:color="auto"/>
        <w:left w:val="none" w:sz="0" w:space="0" w:color="auto"/>
        <w:bottom w:val="none" w:sz="0" w:space="0" w:color="auto"/>
        <w:right w:val="none" w:sz="0" w:space="0" w:color="auto"/>
      </w:divBdr>
    </w:div>
    <w:div w:id="629673038">
      <w:bodyDiv w:val="1"/>
      <w:marLeft w:val="0"/>
      <w:marRight w:val="0"/>
      <w:marTop w:val="0"/>
      <w:marBottom w:val="0"/>
      <w:divBdr>
        <w:top w:val="none" w:sz="0" w:space="0" w:color="auto"/>
        <w:left w:val="none" w:sz="0" w:space="0" w:color="auto"/>
        <w:bottom w:val="none" w:sz="0" w:space="0" w:color="auto"/>
        <w:right w:val="none" w:sz="0" w:space="0" w:color="auto"/>
      </w:divBdr>
    </w:div>
    <w:div w:id="632174961">
      <w:bodyDiv w:val="1"/>
      <w:marLeft w:val="0"/>
      <w:marRight w:val="0"/>
      <w:marTop w:val="0"/>
      <w:marBottom w:val="0"/>
      <w:divBdr>
        <w:top w:val="none" w:sz="0" w:space="0" w:color="auto"/>
        <w:left w:val="none" w:sz="0" w:space="0" w:color="auto"/>
        <w:bottom w:val="none" w:sz="0" w:space="0" w:color="auto"/>
        <w:right w:val="none" w:sz="0" w:space="0" w:color="auto"/>
      </w:divBdr>
    </w:div>
    <w:div w:id="634530271">
      <w:bodyDiv w:val="1"/>
      <w:marLeft w:val="0"/>
      <w:marRight w:val="0"/>
      <w:marTop w:val="0"/>
      <w:marBottom w:val="0"/>
      <w:divBdr>
        <w:top w:val="none" w:sz="0" w:space="0" w:color="auto"/>
        <w:left w:val="none" w:sz="0" w:space="0" w:color="auto"/>
        <w:bottom w:val="none" w:sz="0" w:space="0" w:color="auto"/>
        <w:right w:val="none" w:sz="0" w:space="0" w:color="auto"/>
      </w:divBdr>
    </w:div>
    <w:div w:id="638000882">
      <w:bodyDiv w:val="1"/>
      <w:marLeft w:val="0"/>
      <w:marRight w:val="0"/>
      <w:marTop w:val="0"/>
      <w:marBottom w:val="0"/>
      <w:divBdr>
        <w:top w:val="none" w:sz="0" w:space="0" w:color="auto"/>
        <w:left w:val="none" w:sz="0" w:space="0" w:color="auto"/>
        <w:bottom w:val="none" w:sz="0" w:space="0" w:color="auto"/>
        <w:right w:val="none" w:sz="0" w:space="0" w:color="auto"/>
      </w:divBdr>
    </w:div>
    <w:div w:id="640959691">
      <w:bodyDiv w:val="1"/>
      <w:marLeft w:val="0"/>
      <w:marRight w:val="0"/>
      <w:marTop w:val="0"/>
      <w:marBottom w:val="0"/>
      <w:divBdr>
        <w:top w:val="none" w:sz="0" w:space="0" w:color="auto"/>
        <w:left w:val="none" w:sz="0" w:space="0" w:color="auto"/>
        <w:bottom w:val="none" w:sz="0" w:space="0" w:color="auto"/>
        <w:right w:val="none" w:sz="0" w:space="0" w:color="auto"/>
      </w:divBdr>
    </w:div>
    <w:div w:id="646280201">
      <w:bodyDiv w:val="1"/>
      <w:marLeft w:val="0"/>
      <w:marRight w:val="0"/>
      <w:marTop w:val="0"/>
      <w:marBottom w:val="0"/>
      <w:divBdr>
        <w:top w:val="none" w:sz="0" w:space="0" w:color="auto"/>
        <w:left w:val="none" w:sz="0" w:space="0" w:color="auto"/>
        <w:bottom w:val="none" w:sz="0" w:space="0" w:color="auto"/>
        <w:right w:val="none" w:sz="0" w:space="0" w:color="auto"/>
      </w:divBdr>
    </w:div>
    <w:div w:id="653795410">
      <w:bodyDiv w:val="1"/>
      <w:marLeft w:val="0"/>
      <w:marRight w:val="0"/>
      <w:marTop w:val="0"/>
      <w:marBottom w:val="0"/>
      <w:divBdr>
        <w:top w:val="none" w:sz="0" w:space="0" w:color="auto"/>
        <w:left w:val="none" w:sz="0" w:space="0" w:color="auto"/>
        <w:bottom w:val="none" w:sz="0" w:space="0" w:color="auto"/>
        <w:right w:val="none" w:sz="0" w:space="0" w:color="auto"/>
      </w:divBdr>
    </w:div>
    <w:div w:id="654530672">
      <w:bodyDiv w:val="1"/>
      <w:marLeft w:val="0"/>
      <w:marRight w:val="0"/>
      <w:marTop w:val="0"/>
      <w:marBottom w:val="0"/>
      <w:divBdr>
        <w:top w:val="none" w:sz="0" w:space="0" w:color="auto"/>
        <w:left w:val="none" w:sz="0" w:space="0" w:color="auto"/>
        <w:bottom w:val="none" w:sz="0" w:space="0" w:color="auto"/>
        <w:right w:val="none" w:sz="0" w:space="0" w:color="auto"/>
      </w:divBdr>
    </w:div>
    <w:div w:id="655382763">
      <w:bodyDiv w:val="1"/>
      <w:marLeft w:val="0"/>
      <w:marRight w:val="0"/>
      <w:marTop w:val="0"/>
      <w:marBottom w:val="0"/>
      <w:divBdr>
        <w:top w:val="none" w:sz="0" w:space="0" w:color="auto"/>
        <w:left w:val="none" w:sz="0" w:space="0" w:color="auto"/>
        <w:bottom w:val="none" w:sz="0" w:space="0" w:color="auto"/>
        <w:right w:val="none" w:sz="0" w:space="0" w:color="auto"/>
      </w:divBdr>
    </w:div>
    <w:div w:id="656497233">
      <w:bodyDiv w:val="1"/>
      <w:marLeft w:val="0"/>
      <w:marRight w:val="0"/>
      <w:marTop w:val="0"/>
      <w:marBottom w:val="0"/>
      <w:divBdr>
        <w:top w:val="none" w:sz="0" w:space="0" w:color="auto"/>
        <w:left w:val="none" w:sz="0" w:space="0" w:color="auto"/>
        <w:bottom w:val="none" w:sz="0" w:space="0" w:color="auto"/>
        <w:right w:val="none" w:sz="0" w:space="0" w:color="auto"/>
      </w:divBdr>
    </w:div>
    <w:div w:id="660889267">
      <w:bodyDiv w:val="1"/>
      <w:marLeft w:val="0"/>
      <w:marRight w:val="0"/>
      <w:marTop w:val="0"/>
      <w:marBottom w:val="0"/>
      <w:divBdr>
        <w:top w:val="none" w:sz="0" w:space="0" w:color="auto"/>
        <w:left w:val="none" w:sz="0" w:space="0" w:color="auto"/>
        <w:bottom w:val="none" w:sz="0" w:space="0" w:color="auto"/>
        <w:right w:val="none" w:sz="0" w:space="0" w:color="auto"/>
      </w:divBdr>
    </w:div>
    <w:div w:id="661080568">
      <w:bodyDiv w:val="1"/>
      <w:marLeft w:val="0"/>
      <w:marRight w:val="0"/>
      <w:marTop w:val="0"/>
      <w:marBottom w:val="0"/>
      <w:divBdr>
        <w:top w:val="none" w:sz="0" w:space="0" w:color="auto"/>
        <w:left w:val="none" w:sz="0" w:space="0" w:color="auto"/>
        <w:bottom w:val="none" w:sz="0" w:space="0" w:color="auto"/>
        <w:right w:val="none" w:sz="0" w:space="0" w:color="auto"/>
      </w:divBdr>
    </w:div>
    <w:div w:id="669986935">
      <w:bodyDiv w:val="1"/>
      <w:marLeft w:val="0"/>
      <w:marRight w:val="0"/>
      <w:marTop w:val="0"/>
      <w:marBottom w:val="0"/>
      <w:divBdr>
        <w:top w:val="none" w:sz="0" w:space="0" w:color="auto"/>
        <w:left w:val="none" w:sz="0" w:space="0" w:color="auto"/>
        <w:bottom w:val="none" w:sz="0" w:space="0" w:color="auto"/>
        <w:right w:val="none" w:sz="0" w:space="0" w:color="auto"/>
      </w:divBdr>
    </w:div>
    <w:div w:id="673841671">
      <w:bodyDiv w:val="1"/>
      <w:marLeft w:val="0"/>
      <w:marRight w:val="0"/>
      <w:marTop w:val="0"/>
      <w:marBottom w:val="0"/>
      <w:divBdr>
        <w:top w:val="none" w:sz="0" w:space="0" w:color="auto"/>
        <w:left w:val="none" w:sz="0" w:space="0" w:color="auto"/>
        <w:bottom w:val="none" w:sz="0" w:space="0" w:color="auto"/>
        <w:right w:val="none" w:sz="0" w:space="0" w:color="auto"/>
      </w:divBdr>
    </w:div>
    <w:div w:id="676614657">
      <w:bodyDiv w:val="1"/>
      <w:marLeft w:val="0"/>
      <w:marRight w:val="0"/>
      <w:marTop w:val="0"/>
      <w:marBottom w:val="0"/>
      <w:divBdr>
        <w:top w:val="none" w:sz="0" w:space="0" w:color="auto"/>
        <w:left w:val="none" w:sz="0" w:space="0" w:color="auto"/>
        <w:bottom w:val="none" w:sz="0" w:space="0" w:color="auto"/>
        <w:right w:val="none" w:sz="0" w:space="0" w:color="auto"/>
      </w:divBdr>
    </w:div>
    <w:div w:id="685988162">
      <w:bodyDiv w:val="1"/>
      <w:marLeft w:val="0"/>
      <w:marRight w:val="0"/>
      <w:marTop w:val="0"/>
      <w:marBottom w:val="0"/>
      <w:divBdr>
        <w:top w:val="none" w:sz="0" w:space="0" w:color="auto"/>
        <w:left w:val="none" w:sz="0" w:space="0" w:color="auto"/>
        <w:bottom w:val="none" w:sz="0" w:space="0" w:color="auto"/>
        <w:right w:val="none" w:sz="0" w:space="0" w:color="auto"/>
      </w:divBdr>
    </w:div>
    <w:div w:id="690301234">
      <w:bodyDiv w:val="1"/>
      <w:marLeft w:val="0"/>
      <w:marRight w:val="0"/>
      <w:marTop w:val="0"/>
      <w:marBottom w:val="0"/>
      <w:divBdr>
        <w:top w:val="none" w:sz="0" w:space="0" w:color="auto"/>
        <w:left w:val="none" w:sz="0" w:space="0" w:color="auto"/>
        <w:bottom w:val="none" w:sz="0" w:space="0" w:color="auto"/>
        <w:right w:val="none" w:sz="0" w:space="0" w:color="auto"/>
      </w:divBdr>
    </w:div>
    <w:div w:id="695233661">
      <w:bodyDiv w:val="1"/>
      <w:marLeft w:val="0"/>
      <w:marRight w:val="0"/>
      <w:marTop w:val="0"/>
      <w:marBottom w:val="0"/>
      <w:divBdr>
        <w:top w:val="none" w:sz="0" w:space="0" w:color="auto"/>
        <w:left w:val="none" w:sz="0" w:space="0" w:color="auto"/>
        <w:bottom w:val="none" w:sz="0" w:space="0" w:color="auto"/>
        <w:right w:val="none" w:sz="0" w:space="0" w:color="auto"/>
      </w:divBdr>
    </w:div>
    <w:div w:id="698706750">
      <w:bodyDiv w:val="1"/>
      <w:marLeft w:val="0"/>
      <w:marRight w:val="0"/>
      <w:marTop w:val="0"/>
      <w:marBottom w:val="0"/>
      <w:divBdr>
        <w:top w:val="none" w:sz="0" w:space="0" w:color="auto"/>
        <w:left w:val="none" w:sz="0" w:space="0" w:color="auto"/>
        <w:bottom w:val="none" w:sz="0" w:space="0" w:color="auto"/>
        <w:right w:val="none" w:sz="0" w:space="0" w:color="auto"/>
      </w:divBdr>
    </w:div>
    <w:div w:id="706224866">
      <w:bodyDiv w:val="1"/>
      <w:marLeft w:val="0"/>
      <w:marRight w:val="0"/>
      <w:marTop w:val="0"/>
      <w:marBottom w:val="0"/>
      <w:divBdr>
        <w:top w:val="none" w:sz="0" w:space="0" w:color="auto"/>
        <w:left w:val="none" w:sz="0" w:space="0" w:color="auto"/>
        <w:bottom w:val="none" w:sz="0" w:space="0" w:color="auto"/>
        <w:right w:val="none" w:sz="0" w:space="0" w:color="auto"/>
      </w:divBdr>
    </w:div>
    <w:div w:id="710812086">
      <w:bodyDiv w:val="1"/>
      <w:marLeft w:val="0"/>
      <w:marRight w:val="0"/>
      <w:marTop w:val="0"/>
      <w:marBottom w:val="0"/>
      <w:divBdr>
        <w:top w:val="none" w:sz="0" w:space="0" w:color="auto"/>
        <w:left w:val="none" w:sz="0" w:space="0" w:color="auto"/>
        <w:bottom w:val="none" w:sz="0" w:space="0" w:color="auto"/>
        <w:right w:val="none" w:sz="0" w:space="0" w:color="auto"/>
      </w:divBdr>
    </w:div>
    <w:div w:id="715082438">
      <w:bodyDiv w:val="1"/>
      <w:marLeft w:val="0"/>
      <w:marRight w:val="0"/>
      <w:marTop w:val="0"/>
      <w:marBottom w:val="0"/>
      <w:divBdr>
        <w:top w:val="none" w:sz="0" w:space="0" w:color="auto"/>
        <w:left w:val="none" w:sz="0" w:space="0" w:color="auto"/>
        <w:bottom w:val="none" w:sz="0" w:space="0" w:color="auto"/>
        <w:right w:val="none" w:sz="0" w:space="0" w:color="auto"/>
      </w:divBdr>
    </w:div>
    <w:div w:id="720636206">
      <w:bodyDiv w:val="1"/>
      <w:marLeft w:val="0"/>
      <w:marRight w:val="0"/>
      <w:marTop w:val="0"/>
      <w:marBottom w:val="0"/>
      <w:divBdr>
        <w:top w:val="none" w:sz="0" w:space="0" w:color="auto"/>
        <w:left w:val="none" w:sz="0" w:space="0" w:color="auto"/>
        <w:bottom w:val="none" w:sz="0" w:space="0" w:color="auto"/>
        <w:right w:val="none" w:sz="0" w:space="0" w:color="auto"/>
      </w:divBdr>
    </w:div>
    <w:div w:id="722488893">
      <w:bodyDiv w:val="1"/>
      <w:marLeft w:val="0"/>
      <w:marRight w:val="0"/>
      <w:marTop w:val="0"/>
      <w:marBottom w:val="0"/>
      <w:divBdr>
        <w:top w:val="none" w:sz="0" w:space="0" w:color="auto"/>
        <w:left w:val="none" w:sz="0" w:space="0" w:color="auto"/>
        <w:bottom w:val="none" w:sz="0" w:space="0" w:color="auto"/>
        <w:right w:val="none" w:sz="0" w:space="0" w:color="auto"/>
      </w:divBdr>
    </w:div>
    <w:div w:id="723218229">
      <w:bodyDiv w:val="1"/>
      <w:marLeft w:val="0"/>
      <w:marRight w:val="0"/>
      <w:marTop w:val="0"/>
      <w:marBottom w:val="0"/>
      <w:divBdr>
        <w:top w:val="none" w:sz="0" w:space="0" w:color="auto"/>
        <w:left w:val="none" w:sz="0" w:space="0" w:color="auto"/>
        <w:bottom w:val="none" w:sz="0" w:space="0" w:color="auto"/>
        <w:right w:val="none" w:sz="0" w:space="0" w:color="auto"/>
      </w:divBdr>
    </w:div>
    <w:div w:id="725296082">
      <w:bodyDiv w:val="1"/>
      <w:marLeft w:val="0"/>
      <w:marRight w:val="0"/>
      <w:marTop w:val="0"/>
      <w:marBottom w:val="0"/>
      <w:divBdr>
        <w:top w:val="none" w:sz="0" w:space="0" w:color="auto"/>
        <w:left w:val="none" w:sz="0" w:space="0" w:color="auto"/>
        <w:bottom w:val="none" w:sz="0" w:space="0" w:color="auto"/>
        <w:right w:val="none" w:sz="0" w:space="0" w:color="auto"/>
      </w:divBdr>
    </w:div>
    <w:div w:id="728458096">
      <w:bodyDiv w:val="1"/>
      <w:marLeft w:val="0"/>
      <w:marRight w:val="0"/>
      <w:marTop w:val="0"/>
      <w:marBottom w:val="0"/>
      <w:divBdr>
        <w:top w:val="none" w:sz="0" w:space="0" w:color="auto"/>
        <w:left w:val="none" w:sz="0" w:space="0" w:color="auto"/>
        <w:bottom w:val="none" w:sz="0" w:space="0" w:color="auto"/>
        <w:right w:val="none" w:sz="0" w:space="0" w:color="auto"/>
      </w:divBdr>
    </w:div>
    <w:div w:id="729421872">
      <w:bodyDiv w:val="1"/>
      <w:marLeft w:val="0"/>
      <w:marRight w:val="0"/>
      <w:marTop w:val="0"/>
      <w:marBottom w:val="0"/>
      <w:divBdr>
        <w:top w:val="none" w:sz="0" w:space="0" w:color="auto"/>
        <w:left w:val="none" w:sz="0" w:space="0" w:color="auto"/>
        <w:bottom w:val="none" w:sz="0" w:space="0" w:color="auto"/>
        <w:right w:val="none" w:sz="0" w:space="0" w:color="auto"/>
      </w:divBdr>
    </w:div>
    <w:div w:id="730422323">
      <w:bodyDiv w:val="1"/>
      <w:marLeft w:val="0"/>
      <w:marRight w:val="0"/>
      <w:marTop w:val="0"/>
      <w:marBottom w:val="0"/>
      <w:divBdr>
        <w:top w:val="none" w:sz="0" w:space="0" w:color="auto"/>
        <w:left w:val="none" w:sz="0" w:space="0" w:color="auto"/>
        <w:bottom w:val="none" w:sz="0" w:space="0" w:color="auto"/>
        <w:right w:val="none" w:sz="0" w:space="0" w:color="auto"/>
      </w:divBdr>
    </w:div>
    <w:div w:id="733359106">
      <w:bodyDiv w:val="1"/>
      <w:marLeft w:val="0"/>
      <w:marRight w:val="0"/>
      <w:marTop w:val="0"/>
      <w:marBottom w:val="0"/>
      <w:divBdr>
        <w:top w:val="none" w:sz="0" w:space="0" w:color="auto"/>
        <w:left w:val="none" w:sz="0" w:space="0" w:color="auto"/>
        <w:bottom w:val="none" w:sz="0" w:space="0" w:color="auto"/>
        <w:right w:val="none" w:sz="0" w:space="0" w:color="auto"/>
      </w:divBdr>
    </w:div>
    <w:div w:id="736972006">
      <w:bodyDiv w:val="1"/>
      <w:marLeft w:val="0"/>
      <w:marRight w:val="0"/>
      <w:marTop w:val="0"/>
      <w:marBottom w:val="0"/>
      <w:divBdr>
        <w:top w:val="none" w:sz="0" w:space="0" w:color="auto"/>
        <w:left w:val="none" w:sz="0" w:space="0" w:color="auto"/>
        <w:bottom w:val="none" w:sz="0" w:space="0" w:color="auto"/>
        <w:right w:val="none" w:sz="0" w:space="0" w:color="auto"/>
      </w:divBdr>
    </w:div>
    <w:div w:id="749349103">
      <w:bodyDiv w:val="1"/>
      <w:marLeft w:val="0"/>
      <w:marRight w:val="0"/>
      <w:marTop w:val="0"/>
      <w:marBottom w:val="0"/>
      <w:divBdr>
        <w:top w:val="none" w:sz="0" w:space="0" w:color="auto"/>
        <w:left w:val="none" w:sz="0" w:space="0" w:color="auto"/>
        <w:bottom w:val="none" w:sz="0" w:space="0" w:color="auto"/>
        <w:right w:val="none" w:sz="0" w:space="0" w:color="auto"/>
      </w:divBdr>
    </w:div>
    <w:div w:id="749892911">
      <w:bodyDiv w:val="1"/>
      <w:marLeft w:val="0"/>
      <w:marRight w:val="0"/>
      <w:marTop w:val="0"/>
      <w:marBottom w:val="0"/>
      <w:divBdr>
        <w:top w:val="none" w:sz="0" w:space="0" w:color="auto"/>
        <w:left w:val="none" w:sz="0" w:space="0" w:color="auto"/>
        <w:bottom w:val="none" w:sz="0" w:space="0" w:color="auto"/>
        <w:right w:val="none" w:sz="0" w:space="0" w:color="auto"/>
      </w:divBdr>
    </w:div>
    <w:div w:id="750545310">
      <w:bodyDiv w:val="1"/>
      <w:marLeft w:val="0"/>
      <w:marRight w:val="0"/>
      <w:marTop w:val="0"/>
      <w:marBottom w:val="0"/>
      <w:divBdr>
        <w:top w:val="none" w:sz="0" w:space="0" w:color="auto"/>
        <w:left w:val="none" w:sz="0" w:space="0" w:color="auto"/>
        <w:bottom w:val="none" w:sz="0" w:space="0" w:color="auto"/>
        <w:right w:val="none" w:sz="0" w:space="0" w:color="auto"/>
      </w:divBdr>
    </w:div>
    <w:div w:id="752166722">
      <w:bodyDiv w:val="1"/>
      <w:marLeft w:val="0"/>
      <w:marRight w:val="0"/>
      <w:marTop w:val="0"/>
      <w:marBottom w:val="0"/>
      <w:divBdr>
        <w:top w:val="none" w:sz="0" w:space="0" w:color="auto"/>
        <w:left w:val="none" w:sz="0" w:space="0" w:color="auto"/>
        <w:bottom w:val="none" w:sz="0" w:space="0" w:color="auto"/>
        <w:right w:val="none" w:sz="0" w:space="0" w:color="auto"/>
      </w:divBdr>
    </w:div>
    <w:div w:id="758909288">
      <w:bodyDiv w:val="1"/>
      <w:marLeft w:val="0"/>
      <w:marRight w:val="0"/>
      <w:marTop w:val="0"/>
      <w:marBottom w:val="0"/>
      <w:divBdr>
        <w:top w:val="none" w:sz="0" w:space="0" w:color="auto"/>
        <w:left w:val="none" w:sz="0" w:space="0" w:color="auto"/>
        <w:bottom w:val="none" w:sz="0" w:space="0" w:color="auto"/>
        <w:right w:val="none" w:sz="0" w:space="0" w:color="auto"/>
      </w:divBdr>
    </w:div>
    <w:div w:id="761028711">
      <w:bodyDiv w:val="1"/>
      <w:marLeft w:val="0"/>
      <w:marRight w:val="0"/>
      <w:marTop w:val="0"/>
      <w:marBottom w:val="0"/>
      <w:divBdr>
        <w:top w:val="none" w:sz="0" w:space="0" w:color="auto"/>
        <w:left w:val="none" w:sz="0" w:space="0" w:color="auto"/>
        <w:bottom w:val="none" w:sz="0" w:space="0" w:color="auto"/>
        <w:right w:val="none" w:sz="0" w:space="0" w:color="auto"/>
      </w:divBdr>
    </w:div>
    <w:div w:id="761728810">
      <w:bodyDiv w:val="1"/>
      <w:marLeft w:val="0"/>
      <w:marRight w:val="0"/>
      <w:marTop w:val="0"/>
      <w:marBottom w:val="0"/>
      <w:divBdr>
        <w:top w:val="none" w:sz="0" w:space="0" w:color="auto"/>
        <w:left w:val="none" w:sz="0" w:space="0" w:color="auto"/>
        <w:bottom w:val="none" w:sz="0" w:space="0" w:color="auto"/>
        <w:right w:val="none" w:sz="0" w:space="0" w:color="auto"/>
      </w:divBdr>
    </w:div>
    <w:div w:id="764612441">
      <w:bodyDiv w:val="1"/>
      <w:marLeft w:val="0"/>
      <w:marRight w:val="0"/>
      <w:marTop w:val="0"/>
      <w:marBottom w:val="0"/>
      <w:divBdr>
        <w:top w:val="none" w:sz="0" w:space="0" w:color="auto"/>
        <w:left w:val="none" w:sz="0" w:space="0" w:color="auto"/>
        <w:bottom w:val="none" w:sz="0" w:space="0" w:color="auto"/>
        <w:right w:val="none" w:sz="0" w:space="0" w:color="auto"/>
      </w:divBdr>
    </w:div>
    <w:div w:id="764696014">
      <w:bodyDiv w:val="1"/>
      <w:marLeft w:val="0"/>
      <w:marRight w:val="0"/>
      <w:marTop w:val="0"/>
      <w:marBottom w:val="0"/>
      <w:divBdr>
        <w:top w:val="none" w:sz="0" w:space="0" w:color="auto"/>
        <w:left w:val="none" w:sz="0" w:space="0" w:color="auto"/>
        <w:bottom w:val="none" w:sz="0" w:space="0" w:color="auto"/>
        <w:right w:val="none" w:sz="0" w:space="0" w:color="auto"/>
      </w:divBdr>
    </w:div>
    <w:div w:id="770662820">
      <w:bodyDiv w:val="1"/>
      <w:marLeft w:val="0"/>
      <w:marRight w:val="0"/>
      <w:marTop w:val="0"/>
      <w:marBottom w:val="0"/>
      <w:divBdr>
        <w:top w:val="none" w:sz="0" w:space="0" w:color="auto"/>
        <w:left w:val="none" w:sz="0" w:space="0" w:color="auto"/>
        <w:bottom w:val="none" w:sz="0" w:space="0" w:color="auto"/>
        <w:right w:val="none" w:sz="0" w:space="0" w:color="auto"/>
      </w:divBdr>
    </w:div>
    <w:div w:id="774137385">
      <w:bodyDiv w:val="1"/>
      <w:marLeft w:val="0"/>
      <w:marRight w:val="0"/>
      <w:marTop w:val="0"/>
      <w:marBottom w:val="0"/>
      <w:divBdr>
        <w:top w:val="none" w:sz="0" w:space="0" w:color="auto"/>
        <w:left w:val="none" w:sz="0" w:space="0" w:color="auto"/>
        <w:bottom w:val="none" w:sz="0" w:space="0" w:color="auto"/>
        <w:right w:val="none" w:sz="0" w:space="0" w:color="auto"/>
      </w:divBdr>
    </w:div>
    <w:div w:id="778987950">
      <w:bodyDiv w:val="1"/>
      <w:marLeft w:val="0"/>
      <w:marRight w:val="0"/>
      <w:marTop w:val="0"/>
      <w:marBottom w:val="0"/>
      <w:divBdr>
        <w:top w:val="none" w:sz="0" w:space="0" w:color="auto"/>
        <w:left w:val="none" w:sz="0" w:space="0" w:color="auto"/>
        <w:bottom w:val="none" w:sz="0" w:space="0" w:color="auto"/>
        <w:right w:val="none" w:sz="0" w:space="0" w:color="auto"/>
      </w:divBdr>
    </w:div>
    <w:div w:id="779377030">
      <w:bodyDiv w:val="1"/>
      <w:marLeft w:val="0"/>
      <w:marRight w:val="0"/>
      <w:marTop w:val="0"/>
      <w:marBottom w:val="0"/>
      <w:divBdr>
        <w:top w:val="none" w:sz="0" w:space="0" w:color="auto"/>
        <w:left w:val="none" w:sz="0" w:space="0" w:color="auto"/>
        <w:bottom w:val="none" w:sz="0" w:space="0" w:color="auto"/>
        <w:right w:val="none" w:sz="0" w:space="0" w:color="auto"/>
      </w:divBdr>
    </w:div>
    <w:div w:id="783235630">
      <w:bodyDiv w:val="1"/>
      <w:marLeft w:val="0"/>
      <w:marRight w:val="0"/>
      <w:marTop w:val="0"/>
      <w:marBottom w:val="0"/>
      <w:divBdr>
        <w:top w:val="none" w:sz="0" w:space="0" w:color="auto"/>
        <w:left w:val="none" w:sz="0" w:space="0" w:color="auto"/>
        <w:bottom w:val="none" w:sz="0" w:space="0" w:color="auto"/>
        <w:right w:val="none" w:sz="0" w:space="0" w:color="auto"/>
      </w:divBdr>
    </w:div>
    <w:div w:id="783696504">
      <w:bodyDiv w:val="1"/>
      <w:marLeft w:val="0"/>
      <w:marRight w:val="0"/>
      <w:marTop w:val="0"/>
      <w:marBottom w:val="0"/>
      <w:divBdr>
        <w:top w:val="none" w:sz="0" w:space="0" w:color="auto"/>
        <w:left w:val="none" w:sz="0" w:space="0" w:color="auto"/>
        <w:bottom w:val="none" w:sz="0" w:space="0" w:color="auto"/>
        <w:right w:val="none" w:sz="0" w:space="0" w:color="auto"/>
      </w:divBdr>
    </w:div>
    <w:div w:id="791904179">
      <w:bodyDiv w:val="1"/>
      <w:marLeft w:val="0"/>
      <w:marRight w:val="0"/>
      <w:marTop w:val="0"/>
      <w:marBottom w:val="0"/>
      <w:divBdr>
        <w:top w:val="none" w:sz="0" w:space="0" w:color="auto"/>
        <w:left w:val="none" w:sz="0" w:space="0" w:color="auto"/>
        <w:bottom w:val="none" w:sz="0" w:space="0" w:color="auto"/>
        <w:right w:val="none" w:sz="0" w:space="0" w:color="auto"/>
      </w:divBdr>
    </w:div>
    <w:div w:id="792594885">
      <w:bodyDiv w:val="1"/>
      <w:marLeft w:val="0"/>
      <w:marRight w:val="0"/>
      <w:marTop w:val="0"/>
      <w:marBottom w:val="0"/>
      <w:divBdr>
        <w:top w:val="none" w:sz="0" w:space="0" w:color="auto"/>
        <w:left w:val="none" w:sz="0" w:space="0" w:color="auto"/>
        <w:bottom w:val="none" w:sz="0" w:space="0" w:color="auto"/>
        <w:right w:val="none" w:sz="0" w:space="0" w:color="auto"/>
      </w:divBdr>
    </w:div>
    <w:div w:id="797917913">
      <w:bodyDiv w:val="1"/>
      <w:marLeft w:val="0"/>
      <w:marRight w:val="0"/>
      <w:marTop w:val="0"/>
      <w:marBottom w:val="0"/>
      <w:divBdr>
        <w:top w:val="none" w:sz="0" w:space="0" w:color="auto"/>
        <w:left w:val="none" w:sz="0" w:space="0" w:color="auto"/>
        <w:bottom w:val="none" w:sz="0" w:space="0" w:color="auto"/>
        <w:right w:val="none" w:sz="0" w:space="0" w:color="auto"/>
      </w:divBdr>
    </w:div>
    <w:div w:id="801314728">
      <w:bodyDiv w:val="1"/>
      <w:marLeft w:val="0"/>
      <w:marRight w:val="0"/>
      <w:marTop w:val="0"/>
      <w:marBottom w:val="0"/>
      <w:divBdr>
        <w:top w:val="none" w:sz="0" w:space="0" w:color="auto"/>
        <w:left w:val="none" w:sz="0" w:space="0" w:color="auto"/>
        <w:bottom w:val="none" w:sz="0" w:space="0" w:color="auto"/>
        <w:right w:val="none" w:sz="0" w:space="0" w:color="auto"/>
      </w:divBdr>
    </w:div>
    <w:div w:id="806901446">
      <w:bodyDiv w:val="1"/>
      <w:marLeft w:val="0"/>
      <w:marRight w:val="0"/>
      <w:marTop w:val="0"/>
      <w:marBottom w:val="0"/>
      <w:divBdr>
        <w:top w:val="none" w:sz="0" w:space="0" w:color="auto"/>
        <w:left w:val="none" w:sz="0" w:space="0" w:color="auto"/>
        <w:bottom w:val="none" w:sz="0" w:space="0" w:color="auto"/>
        <w:right w:val="none" w:sz="0" w:space="0" w:color="auto"/>
      </w:divBdr>
    </w:div>
    <w:div w:id="812210980">
      <w:bodyDiv w:val="1"/>
      <w:marLeft w:val="0"/>
      <w:marRight w:val="0"/>
      <w:marTop w:val="0"/>
      <w:marBottom w:val="0"/>
      <w:divBdr>
        <w:top w:val="none" w:sz="0" w:space="0" w:color="auto"/>
        <w:left w:val="none" w:sz="0" w:space="0" w:color="auto"/>
        <w:bottom w:val="none" w:sz="0" w:space="0" w:color="auto"/>
        <w:right w:val="none" w:sz="0" w:space="0" w:color="auto"/>
      </w:divBdr>
    </w:div>
    <w:div w:id="819349233">
      <w:bodyDiv w:val="1"/>
      <w:marLeft w:val="0"/>
      <w:marRight w:val="0"/>
      <w:marTop w:val="0"/>
      <w:marBottom w:val="0"/>
      <w:divBdr>
        <w:top w:val="none" w:sz="0" w:space="0" w:color="auto"/>
        <w:left w:val="none" w:sz="0" w:space="0" w:color="auto"/>
        <w:bottom w:val="none" w:sz="0" w:space="0" w:color="auto"/>
        <w:right w:val="none" w:sz="0" w:space="0" w:color="auto"/>
      </w:divBdr>
    </w:div>
    <w:div w:id="830634238">
      <w:bodyDiv w:val="1"/>
      <w:marLeft w:val="0"/>
      <w:marRight w:val="0"/>
      <w:marTop w:val="0"/>
      <w:marBottom w:val="0"/>
      <w:divBdr>
        <w:top w:val="none" w:sz="0" w:space="0" w:color="auto"/>
        <w:left w:val="none" w:sz="0" w:space="0" w:color="auto"/>
        <w:bottom w:val="none" w:sz="0" w:space="0" w:color="auto"/>
        <w:right w:val="none" w:sz="0" w:space="0" w:color="auto"/>
      </w:divBdr>
    </w:div>
    <w:div w:id="834029249">
      <w:bodyDiv w:val="1"/>
      <w:marLeft w:val="0"/>
      <w:marRight w:val="0"/>
      <w:marTop w:val="0"/>
      <w:marBottom w:val="0"/>
      <w:divBdr>
        <w:top w:val="none" w:sz="0" w:space="0" w:color="auto"/>
        <w:left w:val="none" w:sz="0" w:space="0" w:color="auto"/>
        <w:bottom w:val="none" w:sz="0" w:space="0" w:color="auto"/>
        <w:right w:val="none" w:sz="0" w:space="0" w:color="auto"/>
      </w:divBdr>
    </w:div>
    <w:div w:id="834152825">
      <w:bodyDiv w:val="1"/>
      <w:marLeft w:val="0"/>
      <w:marRight w:val="0"/>
      <w:marTop w:val="0"/>
      <w:marBottom w:val="0"/>
      <w:divBdr>
        <w:top w:val="none" w:sz="0" w:space="0" w:color="auto"/>
        <w:left w:val="none" w:sz="0" w:space="0" w:color="auto"/>
        <w:bottom w:val="none" w:sz="0" w:space="0" w:color="auto"/>
        <w:right w:val="none" w:sz="0" w:space="0" w:color="auto"/>
      </w:divBdr>
    </w:div>
    <w:div w:id="839389333">
      <w:bodyDiv w:val="1"/>
      <w:marLeft w:val="0"/>
      <w:marRight w:val="0"/>
      <w:marTop w:val="0"/>
      <w:marBottom w:val="0"/>
      <w:divBdr>
        <w:top w:val="none" w:sz="0" w:space="0" w:color="auto"/>
        <w:left w:val="none" w:sz="0" w:space="0" w:color="auto"/>
        <w:bottom w:val="none" w:sz="0" w:space="0" w:color="auto"/>
        <w:right w:val="none" w:sz="0" w:space="0" w:color="auto"/>
      </w:divBdr>
    </w:div>
    <w:div w:id="843785634">
      <w:bodyDiv w:val="1"/>
      <w:marLeft w:val="0"/>
      <w:marRight w:val="0"/>
      <w:marTop w:val="0"/>
      <w:marBottom w:val="0"/>
      <w:divBdr>
        <w:top w:val="none" w:sz="0" w:space="0" w:color="auto"/>
        <w:left w:val="none" w:sz="0" w:space="0" w:color="auto"/>
        <w:bottom w:val="none" w:sz="0" w:space="0" w:color="auto"/>
        <w:right w:val="none" w:sz="0" w:space="0" w:color="auto"/>
      </w:divBdr>
    </w:div>
    <w:div w:id="848133162">
      <w:bodyDiv w:val="1"/>
      <w:marLeft w:val="0"/>
      <w:marRight w:val="0"/>
      <w:marTop w:val="0"/>
      <w:marBottom w:val="0"/>
      <w:divBdr>
        <w:top w:val="none" w:sz="0" w:space="0" w:color="auto"/>
        <w:left w:val="none" w:sz="0" w:space="0" w:color="auto"/>
        <w:bottom w:val="none" w:sz="0" w:space="0" w:color="auto"/>
        <w:right w:val="none" w:sz="0" w:space="0" w:color="auto"/>
      </w:divBdr>
    </w:div>
    <w:div w:id="851383476">
      <w:bodyDiv w:val="1"/>
      <w:marLeft w:val="0"/>
      <w:marRight w:val="0"/>
      <w:marTop w:val="0"/>
      <w:marBottom w:val="0"/>
      <w:divBdr>
        <w:top w:val="none" w:sz="0" w:space="0" w:color="auto"/>
        <w:left w:val="none" w:sz="0" w:space="0" w:color="auto"/>
        <w:bottom w:val="none" w:sz="0" w:space="0" w:color="auto"/>
        <w:right w:val="none" w:sz="0" w:space="0" w:color="auto"/>
      </w:divBdr>
    </w:div>
    <w:div w:id="853568621">
      <w:bodyDiv w:val="1"/>
      <w:marLeft w:val="0"/>
      <w:marRight w:val="0"/>
      <w:marTop w:val="0"/>
      <w:marBottom w:val="0"/>
      <w:divBdr>
        <w:top w:val="none" w:sz="0" w:space="0" w:color="auto"/>
        <w:left w:val="none" w:sz="0" w:space="0" w:color="auto"/>
        <w:bottom w:val="none" w:sz="0" w:space="0" w:color="auto"/>
        <w:right w:val="none" w:sz="0" w:space="0" w:color="auto"/>
      </w:divBdr>
    </w:div>
    <w:div w:id="857817962">
      <w:bodyDiv w:val="1"/>
      <w:marLeft w:val="0"/>
      <w:marRight w:val="0"/>
      <w:marTop w:val="0"/>
      <w:marBottom w:val="0"/>
      <w:divBdr>
        <w:top w:val="none" w:sz="0" w:space="0" w:color="auto"/>
        <w:left w:val="none" w:sz="0" w:space="0" w:color="auto"/>
        <w:bottom w:val="none" w:sz="0" w:space="0" w:color="auto"/>
        <w:right w:val="none" w:sz="0" w:space="0" w:color="auto"/>
      </w:divBdr>
    </w:div>
    <w:div w:id="859780547">
      <w:bodyDiv w:val="1"/>
      <w:marLeft w:val="0"/>
      <w:marRight w:val="0"/>
      <w:marTop w:val="0"/>
      <w:marBottom w:val="0"/>
      <w:divBdr>
        <w:top w:val="none" w:sz="0" w:space="0" w:color="auto"/>
        <w:left w:val="none" w:sz="0" w:space="0" w:color="auto"/>
        <w:bottom w:val="none" w:sz="0" w:space="0" w:color="auto"/>
        <w:right w:val="none" w:sz="0" w:space="0" w:color="auto"/>
      </w:divBdr>
    </w:div>
    <w:div w:id="860357602">
      <w:bodyDiv w:val="1"/>
      <w:marLeft w:val="0"/>
      <w:marRight w:val="0"/>
      <w:marTop w:val="0"/>
      <w:marBottom w:val="0"/>
      <w:divBdr>
        <w:top w:val="none" w:sz="0" w:space="0" w:color="auto"/>
        <w:left w:val="none" w:sz="0" w:space="0" w:color="auto"/>
        <w:bottom w:val="none" w:sz="0" w:space="0" w:color="auto"/>
        <w:right w:val="none" w:sz="0" w:space="0" w:color="auto"/>
      </w:divBdr>
    </w:div>
    <w:div w:id="864944651">
      <w:bodyDiv w:val="1"/>
      <w:marLeft w:val="0"/>
      <w:marRight w:val="0"/>
      <w:marTop w:val="0"/>
      <w:marBottom w:val="0"/>
      <w:divBdr>
        <w:top w:val="none" w:sz="0" w:space="0" w:color="auto"/>
        <w:left w:val="none" w:sz="0" w:space="0" w:color="auto"/>
        <w:bottom w:val="none" w:sz="0" w:space="0" w:color="auto"/>
        <w:right w:val="none" w:sz="0" w:space="0" w:color="auto"/>
      </w:divBdr>
    </w:div>
    <w:div w:id="868493718">
      <w:bodyDiv w:val="1"/>
      <w:marLeft w:val="0"/>
      <w:marRight w:val="0"/>
      <w:marTop w:val="0"/>
      <w:marBottom w:val="0"/>
      <w:divBdr>
        <w:top w:val="none" w:sz="0" w:space="0" w:color="auto"/>
        <w:left w:val="none" w:sz="0" w:space="0" w:color="auto"/>
        <w:bottom w:val="none" w:sz="0" w:space="0" w:color="auto"/>
        <w:right w:val="none" w:sz="0" w:space="0" w:color="auto"/>
      </w:divBdr>
    </w:div>
    <w:div w:id="871304999">
      <w:bodyDiv w:val="1"/>
      <w:marLeft w:val="0"/>
      <w:marRight w:val="0"/>
      <w:marTop w:val="0"/>
      <w:marBottom w:val="0"/>
      <w:divBdr>
        <w:top w:val="none" w:sz="0" w:space="0" w:color="auto"/>
        <w:left w:val="none" w:sz="0" w:space="0" w:color="auto"/>
        <w:bottom w:val="none" w:sz="0" w:space="0" w:color="auto"/>
        <w:right w:val="none" w:sz="0" w:space="0" w:color="auto"/>
      </w:divBdr>
    </w:div>
    <w:div w:id="874776244">
      <w:bodyDiv w:val="1"/>
      <w:marLeft w:val="0"/>
      <w:marRight w:val="0"/>
      <w:marTop w:val="0"/>
      <w:marBottom w:val="0"/>
      <w:divBdr>
        <w:top w:val="none" w:sz="0" w:space="0" w:color="auto"/>
        <w:left w:val="none" w:sz="0" w:space="0" w:color="auto"/>
        <w:bottom w:val="none" w:sz="0" w:space="0" w:color="auto"/>
        <w:right w:val="none" w:sz="0" w:space="0" w:color="auto"/>
      </w:divBdr>
    </w:div>
    <w:div w:id="879171423">
      <w:bodyDiv w:val="1"/>
      <w:marLeft w:val="0"/>
      <w:marRight w:val="0"/>
      <w:marTop w:val="0"/>
      <w:marBottom w:val="0"/>
      <w:divBdr>
        <w:top w:val="none" w:sz="0" w:space="0" w:color="auto"/>
        <w:left w:val="none" w:sz="0" w:space="0" w:color="auto"/>
        <w:bottom w:val="none" w:sz="0" w:space="0" w:color="auto"/>
        <w:right w:val="none" w:sz="0" w:space="0" w:color="auto"/>
      </w:divBdr>
    </w:div>
    <w:div w:id="879320873">
      <w:bodyDiv w:val="1"/>
      <w:marLeft w:val="0"/>
      <w:marRight w:val="0"/>
      <w:marTop w:val="0"/>
      <w:marBottom w:val="0"/>
      <w:divBdr>
        <w:top w:val="none" w:sz="0" w:space="0" w:color="auto"/>
        <w:left w:val="none" w:sz="0" w:space="0" w:color="auto"/>
        <w:bottom w:val="none" w:sz="0" w:space="0" w:color="auto"/>
        <w:right w:val="none" w:sz="0" w:space="0" w:color="auto"/>
      </w:divBdr>
    </w:div>
    <w:div w:id="887304916">
      <w:bodyDiv w:val="1"/>
      <w:marLeft w:val="0"/>
      <w:marRight w:val="0"/>
      <w:marTop w:val="0"/>
      <w:marBottom w:val="0"/>
      <w:divBdr>
        <w:top w:val="none" w:sz="0" w:space="0" w:color="auto"/>
        <w:left w:val="none" w:sz="0" w:space="0" w:color="auto"/>
        <w:bottom w:val="none" w:sz="0" w:space="0" w:color="auto"/>
        <w:right w:val="none" w:sz="0" w:space="0" w:color="auto"/>
      </w:divBdr>
    </w:div>
    <w:div w:id="893656900">
      <w:bodyDiv w:val="1"/>
      <w:marLeft w:val="0"/>
      <w:marRight w:val="0"/>
      <w:marTop w:val="0"/>
      <w:marBottom w:val="0"/>
      <w:divBdr>
        <w:top w:val="none" w:sz="0" w:space="0" w:color="auto"/>
        <w:left w:val="none" w:sz="0" w:space="0" w:color="auto"/>
        <w:bottom w:val="none" w:sz="0" w:space="0" w:color="auto"/>
        <w:right w:val="none" w:sz="0" w:space="0" w:color="auto"/>
      </w:divBdr>
    </w:div>
    <w:div w:id="900673780">
      <w:bodyDiv w:val="1"/>
      <w:marLeft w:val="0"/>
      <w:marRight w:val="0"/>
      <w:marTop w:val="0"/>
      <w:marBottom w:val="0"/>
      <w:divBdr>
        <w:top w:val="none" w:sz="0" w:space="0" w:color="auto"/>
        <w:left w:val="none" w:sz="0" w:space="0" w:color="auto"/>
        <w:bottom w:val="none" w:sz="0" w:space="0" w:color="auto"/>
        <w:right w:val="none" w:sz="0" w:space="0" w:color="auto"/>
      </w:divBdr>
    </w:div>
    <w:div w:id="900751891">
      <w:bodyDiv w:val="1"/>
      <w:marLeft w:val="0"/>
      <w:marRight w:val="0"/>
      <w:marTop w:val="0"/>
      <w:marBottom w:val="0"/>
      <w:divBdr>
        <w:top w:val="none" w:sz="0" w:space="0" w:color="auto"/>
        <w:left w:val="none" w:sz="0" w:space="0" w:color="auto"/>
        <w:bottom w:val="none" w:sz="0" w:space="0" w:color="auto"/>
        <w:right w:val="none" w:sz="0" w:space="0" w:color="auto"/>
      </w:divBdr>
    </w:div>
    <w:div w:id="905458239">
      <w:bodyDiv w:val="1"/>
      <w:marLeft w:val="0"/>
      <w:marRight w:val="0"/>
      <w:marTop w:val="0"/>
      <w:marBottom w:val="0"/>
      <w:divBdr>
        <w:top w:val="none" w:sz="0" w:space="0" w:color="auto"/>
        <w:left w:val="none" w:sz="0" w:space="0" w:color="auto"/>
        <w:bottom w:val="none" w:sz="0" w:space="0" w:color="auto"/>
        <w:right w:val="none" w:sz="0" w:space="0" w:color="auto"/>
      </w:divBdr>
    </w:div>
    <w:div w:id="905602216">
      <w:bodyDiv w:val="1"/>
      <w:marLeft w:val="0"/>
      <w:marRight w:val="0"/>
      <w:marTop w:val="0"/>
      <w:marBottom w:val="0"/>
      <w:divBdr>
        <w:top w:val="none" w:sz="0" w:space="0" w:color="auto"/>
        <w:left w:val="none" w:sz="0" w:space="0" w:color="auto"/>
        <w:bottom w:val="none" w:sz="0" w:space="0" w:color="auto"/>
        <w:right w:val="none" w:sz="0" w:space="0" w:color="auto"/>
      </w:divBdr>
    </w:div>
    <w:div w:id="906961118">
      <w:bodyDiv w:val="1"/>
      <w:marLeft w:val="0"/>
      <w:marRight w:val="0"/>
      <w:marTop w:val="0"/>
      <w:marBottom w:val="0"/>
      <w:divBdr>
        <w:top w:val="none" w:sz="0" w:space="0" w:color="auto"/>
        <w:left w:val="none" w:sz="0" w:space="0" w:color="auto"/>
        <w:bottom w:val="none" w:sz="0" w:space="0" w:color="auto"/>
        <w:right w:val="none" w:sz="0" w:space="0" w:color="auto"/>
      </w:divBdr>
    </w:div>
    <w:div w:id="908418872">
      <w:bodyDiv w:val="1"/>
      <w:marLeft w:val="0"/>
      <w:marRight w:val="0"/>
      <w:marTop w:val="0"/>
      <w:marBottom w:val="0"/>
      <w:divBdr>
        <w:top w:val="none" w:sz="0" w:space="0" w:color="auto"/>
        <w:left w:val="none" w:sz="0" w:space="0" w:color="auto"/>
        <w:bottom w:val="none" w:sz="0" w:space="0" w:color="auto"/>
        <w:right w:val="none" w:sz="0" w:space="0" w:color="auto"/>
      </w:divBdr>
    </w:div>
    <w:div w:id="908616476">
      <w:bodyDiv w:val="1"/>
      <w:marLeft w:val="0"/>
      <w:marRight w:val="0"/>
      <w:marTop w:val="0"/>
      <w:marBottom w:val="0"/>
      <w:divBdr>
        <w:top w:val="none" w:sz="0" w:space="0" w:color="auto"/>
        <w:left w:val="none" w:sz="0" w:space="0" w:color="auto"/>
        <w:bottom w:val="none" w:sz="0" w:space="0" w:color="auto"/>
        <w:right w:val="none" w:sz="0" w:space="0" w:color="auto"/>
      </w:divBdr>
    </w:div>
    <w:div w:id="909264919">
      <w:bodyDiv w:val="1"/>
      <w:marLeft w:val="0"/>
      <w:marRight w:val="0"/>
      <w:marTop w:val="0"/>
      <w:marBottom w:val="0"/>
      <w:divBdr>
        <w:top w:val="none" w:sz="0" w:space="0" w:color="auto"/>
        <w:left w:val="none" w:sz="0" w:space="0" w:color="auto"/>
        <w:bottom w:val="none" w:sz="0" w:space="0" w:color="auto"/>
        <w:right w:val="none" w:sz="0" w:space="0" w:color="auto"/>
      </w:divBdr>
    </w:div>
    <w:div w:id="910777298">
      <w:bodyDiv w:val="1"/>
      <w:marLeft w:val="0"/>
      <w:marRight w:val="0"/>
      <w:marTop w:val="0"/>
      <w:marBottom w:val="0"/>
      <w:divBdr>
        <w:top w:val="none" w:sz="0" w:space="0" w:color="auto"/>
        <w:left w:val="none" w:sz="0" w:space="0" w:color="auto"/>
        <w:bottom w:val="none" w:sz="0" w:space="0" w:color="auto"/>
        <w:right w:val="none" w:sz="0" w:space="0" w:color="auto"/>
      </w:divBdr>
    </w:div>
    <w:div w:id="915016621">
      <w:bodyDiv w:val="1"/>
      <w:marLeft w:val="0"/>
      <w:marRight w:val="0"/>
      <w:marTop w:val="0"/>
      <w:marBottom w:val="0"/>
      <w:divBdr>
        <w:top w:val="none" w:sz="0" w:space="0" w:color="auto"/>
        <w:left w:val="none" w:sz="0" w:space="0" w:color="auto"/>
        <w:bottom w:val="none" w:sz="0" w:space="0" w:color="auto"/>
        <w:right w:val="none" w:sz="0" w:space="0" w:color="auto"/>
      </w:divBdr>
    </w:div>
    <w:div w:id="915092362">
      <w:bodyDiv w:val="1"/>
      <w:marLeft w:val="0"/>
      <w:marRight w:val="0"/>
      <w:marTop w:val="0"/>
      <w:marBottom w:val="0"/>
      <w:divBdr>
        <w:top w:val="none" w:sz="0" w:space="0" w:color="auto"/>
        <w:left w:val="none" w:sz="0" w:space="0" w:color="auto"/>
        <w:bottom w:val="none" w:sz="0" w:space="0" w:color="auto"/>
        <w:right w:val="none" w:sz="0" w:space="0" w:color="auto"/>
      </w:divBdr>
    </w:div>
    <w:div w:id="923800911">
      <w:bodyDiv w:val="1"/>
      <w:marLeft w:val="0"/>
      <w:marRight w:val="0"/>
      <w:marTop w:val="0"/>
      <w:marBottom w:val="0"/>
      <w:divBdr>
        <w:top w:val="none" w:sz="0" w:space="0" w:color="auto"/>
        <w:left w:val="none" w:sz="0" w:space="0" w:color="auto"/>
        <w:bottom w:val="none" w:sz="0" w:space="0" w:color="auto"/>
        <w:right w:val="none" w:sz="0" w:space="0" w:color="auto"/>
      </w:divBdr>
    </w:div>
    <w:div w:id="926235675">
      <w:bodyDiv w:val="1"/>
      <w:marLeft w:val="0"/>
      <w:marRight w:val="0"/>
      <w:marTop w:val="0"/>
      <w:marBottom w:val="0"/>
      <w:divBdr>
        <w:top w:val="none" w:sz="0" w:space="0" w:color="auto"/>
        <w:left w:val="none" w:sz="0" w:space="0" w:color="auto"/>
        <w:bottom w:val="none" w:sz="0" w:space="0" w:color="auto"/>
        <w:right w:val="none" w:sz="0" w:space="0" w:color="auto"/>
      </w:divBdr>
    </w:div>
    <w:div w:id="926889576">
      <w:bodyDiv w:val="1"/>
      <w:marLeft w:val="0"/>
      <w:marRight w:val="0"/>
      <w:marTop w:val="0"/>
      <w:marBottom w:val="0"/>
      <w:divBdr>
        <w:top w:val="none" w:sz="0" w:space="0" w:color="auto"/>
        <w:left w:val="none" w:sz="0" w:space="0" w:color="auto"/>
        <w:bottom w:val="none" w:sz="0" w:space="0" w:color="auto"/>
        <w:right w:val="none" w:sz="0" w:space="0" w:color="auto"/>
      </w:divBdr>
    </w:div>
    <w:div w:id="929697712">
      <w:bodyDiv w:val="1"/>
      <w:marLeft w:val="0"/>
      <w:marRight w:val="0"/>
      <w:marTop w:val="0"/>
      <w:marBottom w:val="0"/>
      <w:divBdr>
        <w:top w:val="none" w:sz="0" w:space="0" w:color="auto"/>
        <w:left w:val="none" w:sz="0" w:space="0" w:color="auto"/>
        <w:bottom w:val="none" w:sz="0" w:space="0" w:color="auto"/>
        <w:right w:val="none" w:sz="0" w:space="0" w:color="auto"/>
      </w:divBdr>
    </w:div>
    <w:div w:id="929851577">
      <w:bodyDiv w:val="1"/>
      <w:marLeft w:val="0"/>
      <w:marRight w:val="0"/>
      <w:marTop w:val="0"/>
      <w:marBottom w:val="0"/>
      <w:divBdr>
        <w:top w:val="none" w:sz="0" w:space="0" w:color="auto"/>
        <w:left w:val="none" w:sz="0" w:space="0" w:color="auto"/>
        <w:bottom w:val="none" w:sz="0" w:space="0" w:color="auto"/>
        <w:right w:val="none" w:sz="0" w:space="0" w:color="auto"/>
      </w:divBdr>
    </w:div>
    <w:div w:id="930699579">
      <w:bodyDiv w:val="1"/>
      <w:marLeft w:val="0"/>
      <w:marRight w:val="0"/>
      <w:marTop w:val="0"/>
      <w:marBottom w:val="0"/>
      <w:divBdr>
        <w:top w:val="none" w:sz="0" w:space="0" w:color="auto"/>
        <w:left w:val="none" w:sz="0" w:space="0" w:color="auto"/>
        <w:bottom w:val="none" w:sz="0" w:space="0" w:color="auto"/>
        <w:right w:val="none" w:sz="0" w:space="0" w:color="auto"/>
      </w:divBdr>
    </w:div>
    <w:div w:id="931202380">
      <w:bodyDiv w:val="1"/>
      <w:marLeft w:val="0"/>
      <w:marRight w:val="0"/>
      <w:marTop w:val="0"/>
      <w:marBottom w:val="0"/>
      <w:divBdr>
        <w:top w:val="none" w:sz="0" w:space="0" w:color="auto"/>
        <w:left w:val="none" w:sz="0" w:space="0" w:color="auto"/>
        <w:bottom w:val="none" w:sz="0" w:space="0" w:color="auto"/>
        <w:right w:val="none" w:sz="0" w:space="0" w:color="auto"/>
      </w:divBdr>
    </w:div>
    <w:div w:id="944463719">
      <w:bodyDiv w:val="1"/>
      <w:marLeft w:val="0"/>
      <w:marRight w:val="0"/>
      <w:marTop w:val="0"/>
      <w:marBottom w:val="0"/>
      <w:divBdr>
        <w:top w:val="none" w:sz="0" w:space="0" w:color="auto"/>
        <w:left w:val="none" w:sz="0" w:space="0" w:color="auto"/>
        <w:bottom w:val="none" w:sz="0" w:space="0" w:color="auto"/>
        <w:right w:val="none" w:sz="0" w:space="0" w:color="auto"/>
      </w:divBdr>
    </w:div>
    <w:div w:id="945692022">
      <w:bodyDiv w:val="1"/>
      <w:marLeft w:val="0"/>
      <w:marRight w:val="0"/>
      <w:marTop w:val="0"/>
      <w:marBottom w:val="0"/>
      <w:divBdr>
        <w:top w:val="none" w:sz="0" w:space="0" w:color="auto"/>
        <w:left w:val="none" w:sz="0" w:space="0" w:color="auto"/>
        <w:bottom w:val="none" w:sz="0" w:space="0" w:color="auto"/>
        <w:right w:val="none" w:sz="0" w:space="0" w:color="auto"/>
      </w:divBdr>
    </w:div>
    <w:div w:id="946160447">
      <w:bodyDiv w:val="1"/>
      <w:marLeft w:val="0"/>
      <w:marRight w:val="0"/>
      <w:marTop w:val="0"/>
      <w:marBottom w:val="0"/>
      <w:divBdr>
        <w:top w:val="none" w:sz="0" w:space="0" w:color="auto"/>
        <w:left w:val="none" w:sz="0" w:space="0" w:color="auto"/>
        <w:bottom w:val="none" w:sz="0" w:space="0" w:color="auto"/>
        <w:right w:val="none" w:sz="0" w:space="0" w:color="auto"/>
      </w:divBdr>
    </w:div>
    <w:div w:id="950209616">
      <w:bodyDiv w:val="1"/>
      <w:marLeft w:val="0"/>
      <w:marRight w:val="0"/>
      <w:marTop w:val="0"/>
      <w:marBottom w:val="0"/>
      <w:divBdr>
        <w:top w:val="none" w:sz="0" w:space="0" w:color="auto"/>
        <w:left w:val="none" w:sz="0" w:space="0" w:color="auto"/>
        <w:bottom w:val="none" w:sz="0" w:space="0" w:color="auto"/>
        <w:right w:val="none" w:sz="0" w:space="0" w:color="auto"/>
      </w:divBdr>
    </w:div>
    <w:div w:id="952127781">
      <w:bodyDiv w:val="1"/>
      <w:marLeft w:val="0"/>
      <w:marRight w:val="0"/>
      <w:marTop w:val="0"/>
      <w:marBottom w:val="0"/>
      <w:divBdr>
        <w:top w:val="none" w:sz="0" w:space="0" w:color="auto"/>
        <w:left w:val="none" w:sz="0" w:space="0" w:color="auto"/>
        <w:bottom w:val="none" w:sz="0" w:space="0" w:color="auto"/>
        <w:right w:val="none" w:sz="0" w:space="0" w:color="auto"/>
      </w:divBdr>
    </w:div>
    <w:div w:id="952589999">
      <w:bodyDiv w:val="1"/>
      <w:marLeft w:val="0"/>
      <w:marRight w:val="0"/>
      <w:marTop w:val="0"/>
      <w:marBottom w:val="0"/>
      <w:divBdr>
        <w:top w:val="none" w:sz="0" w:space="0" w:color="auto"/>
        <w:left w:val="none" w:sz="0" w:space="0" w:color="auto"/>
        <w:bottom w:val="none" w:sz="0" w:space="0" w:color="auto"/>
        <w:right w:val="none" w:sz="0" w:space="0" w:color="auto"/>
      </w:divBdr>
    </w:div>
    <w:div w:id="954796100">
      <w:bodyDiv w:val="1"/>
      <w:marLeft w:val="0"/>
      <w:marRight w:val="0"/>
      <w:marTop w:val="0"/>
      <w:marBottom w:val="0"/>
      <w:divBdr>
        <w:top w:val="none" w:sz="0" w:space="0" w:color="auto"/>
        <w:left w:val="none" w:sz="0" w:space="0" w:color="auto"/>
        <w:bottom w:val="none" w:sz="0" w:space="0" w:color="auto"/>
        <w:right w:val="none" w:sz="0" w:space="0" w:color="auto"/>
      </w:divBdr>
    </w:div>
    <w:div w:id="956911885">
      <w:bodyDiv w:val="1"/>
      <w:marLeft w:val="0"/>
      <w:marRight w:val="0"/>
      <w:marTop w:val="0"/>
      <w:marBottom w:val="0"/>
      <w:divBdr>
        <w:top w:val="none" w:sz="0" w:space="0" w:color="auto"/>
        <w:left w:val="none" w:sz="0" w:space="0" w:color="auto"/>
        <w:bottom w:val="none" w:sz="0" w:space="0" w:color="auto"/>
        <w:right w:val="none" w:sz="0" w:space="0" w:color="auto"/>
      </w:divBdr>
    </w:div>
    <w:div w:id="958755090">
      <w:bodyDiv w:val="1"/>
      <w:marLeft w:val="0"/>
      <w:marRight w:val="0"/>
      <w:marTop w:val="0"/>
      <w:marBottom w:val="0"/>
      <w:divBdr>
        <w:top w:val="none" w:sz="0" w:space="0" w:color="auto"/>
        <w:left w:val="none" w:sz="0" w:space="0" w:color="auto"/>
        <w:bottom w:val="none" w:sz="0" w:space="0" w:color="auto"/>
        <w:right w:val="none" w:sz="0" w:space="0" w:color="auto"/>
      </w:divBdr>
    </w:div>
    <w:div w:id="964580942">
      <w:bodyDiv w:val="1"/>
      <w:marLeft w:val="0"/>
      <w:marRight w:val="0"/>
      <w:marTop w:val="0"/>
      <w:marBottom w:val="0"/>
      <w:divBdr>
        <w:top w:val="none" w:sz="0" w:space="0" w:color="auto"/>
        <w:left w:val="none" w:sz="0" w:space="0" w:color="auto"/>
        <w:bottom w:val="none" w:sz="0" w:space="0" w:color="auto"/>
        <w:right w:val="none" w:sz="0" w:space="0" w:color="auto"/>
      </w:divBdr>
    </w:div>
    <w:div w:id="965623511">
      <w:bodyDiv w:val="1"/>
      <w:marLeft w:val="0"/>
      <w:marRight w:val="0"/>
      <w:marTop w:val="0"/>
      <w:marBottom w:val="0"/>
      <w:divBdr>
        <w:top w:val="none" w:sz="0" w:space="0" w:color="auto"/>
        <w:left w:val="none" w:sz="0" w:space="0" w:color="auto"/>
        <w:bottom w:val="none" w:sz="0" w:space="0" w:color="auto"/>
        <w:right w:val="none" w:sz="0" w:space="0" w:color="auto"/>
      </w:divBdr>
    </w:div>
    <w:div w:id="967124658">
      <w:bodyDiv w:val="1"/>
      <w:marLeft w:val="0"/>
      <w:marRight w:val="0"/>
      <w:marTop w:val="0"/>
      <w:marBottom w:val="0"/>
      <w:divBdr>
        <w:top w:val="none" w:sz="0" w:space="0" w:color="auto"/>
        <w:left w:val="none" w:sz="0" w:space="0" w:color="auto"/>
        <w:bottom w:val="none" w:sz="0" w:space="0" w:color="auto"/>
        <w:right w:val="none" w:sz="0" w:space="0" w:color="auto"/>
      </w:divBdr>
    </w:div>
    <w:div w:id="967202702">
      <w:bodyDiv w:val="1"/>
      <w:marLeft w:val="0"/>
      <w:marRight w:val="0"/>
      <w:marTop w:val="0"/>
      <w:marBottom w:val="0"/>
      <w:divBdr>
        <w:top w:val="none" w:sz="0" w:space="0" w:color="auto"/>
        <w:left w:val="none" w:sz="0" w:space="0" w:color="auto"/>
        <w:bottom w:val="none" w:sz="0" w:space="0" w:color="auto"/>
        <w:right w:val="none" w:sz="0" w:space="0" w:color="auto"/>
      </w:divBdr>
    </w:div>
    <w:div w:id="967659355">
      <w:bodyDiv w:val="1"/>
      <w:marLeft w:val="0"/>
      <w:marRight w:val="0"/>
      <w:marTop w:val="0"/>
      <w:marBottom w:val="0"/>
      <w:divBdr>
        <w:top w:val="none" w:sz="0" w:space="0" w:color="auto"/>
        <w:left w:val="none" w:sz="0" w:space="0" w:color="auto"/>
        <w:bottom w:val="none" w:sz="0" w:space="0" w:color="auto"/>
        <w:right w:val="none" w:sz="0" w:space="0" w:color="auto"/>
      </w:divBdr>
    </w:div>
    <w:div w:id="967979009">
      <w:bodyDiv w:val="1"/>
      <w:marLeft w:val="0"/>
      <w:marRight w:val="0"/>
      <w:marTop w:val="0"/>
      <w:marBottom w:val="0"/>
      <w:divBdr>
        <w:top w:val="none" w:sz="0" w:space="0" w:color="auto"/>
        <w:left w:val="none" w:sz="0" w:space="0" w:color="auto"/>
        <w:bottom w:val="none" w:sz="0" w:space="0" w:color="auto"/>
        <w:right w:val="none" w:sz="0" w:space="0" w:color="auto"/>
      </w:divBdr>
    </w:div>
    <w:div w:id="971792622">
      <w:bodyDiv w:val="1"/>
      <w:marLeft w:val="0"/>
      <w:marRight w:val="0"/>
      <w:marTop w:val="0"/>
      <w:marBottom w:val="0"/>
      <w:divBdr>
        <w:top w:val="none" w:sz="0" w:space="0" w:color="auto"/>
        <w:left w:val="none" w:sz="0" w:space="0" w:color="auto"/>
        <w:bottom w:val="none" w:sz="0" w:space="0" w:color="auto"/>
        <w:right w:val="none" w:sz="0" w:space="0" w:color="auto"/>
      </w:divBdr>
    </w:div>
    <w:div w:id="979962425">
      <w:bodyDiv w:val="1"/>
      <w:marLeft w:val="0"/>
      <w:marRight w:val="0"/>
      <w:marTop w:val="0"/>
      <w:marBottom w:val="0"/>
      <w:divBdr>
        <w:top w:val="none" w:sz="0" w:space="0" w:color="auto"/>
        <w:left w:val="none" w:sz="0" w:space="0" w:color="auto"/>
        <w:bottom w:val="none" w:sz="0" w:space="0" w:color="auto"/>
        <w:right w:val="none" w:sz="0" w:space="0" w:color="auto"/>
      </w:divBdr>
    </w:div>
    <w:div w:id="980690352">
      <w:bodyDiv w:val="1"/>
      <w:marLeft w:val="0"/>
      <w:marRight w:val="0"/>
      <w:marTop w:val="0"/>
      <w:marBottom w:val="0"/>
      <w:divBdr>
        <w:top w:val="none" w:sz="0" w:space="0" w:color="auto"/>
        <w:left w:val="none" w:sz="0" w:space="0" w:color="auto"/>
        <w:bottom w:val="none" w:sz="0" w:space="0" w:color="auto"/>
        <w:right w:val="none" w:sz="0" w:space="0" w:color="auto"/>
      </w:divBdr>
    </w:div>
    <w:div w:id="985859641">
      <w:bodyDiv w:val="1"/>
      <w:marLeft w:val="0"/>
      <w:marRight w:val="0"/>
      <w:marTop w:val="0"/>
      <w:marBottom w:val="0"/>
      <w:divBdr>
        <w:top w:val="none" w:sz="0" w:space="0" w:color="auto"/>
        <w:left w:val="none" w:sz="0" w:space="0" w:color="auto"/>
        <w:bottom w:val="none" w:sz="0" w:space="0" w:color="auto"/>
        <w:right w:val="none" w:sz="0" w:space="0" w:color="auto"/>
      </w:divBdr>
    </w:div>
    <w:div w:id="990065756">
      <w:bodyDiv w:val="1"/>
      <w:marLeft w:val="0"/>
      <w:marRight w:val="0"/>
      <w:marTop w:val="0"/>
      <w:marBottom w:val="0"/>
      <w:divBdr>
        <w:top w:val="none" w:sz="0" w:space="0" w:color="auto"/>
        <w:left w:val="none" w:sz="0" w:space="0" w:color="auto"/>
        <w:bottom w:val="none" w:sz="0" w:space="0" w:color="auto"/>
        <w:right w:val="none" w:sz="0" w:space="0" w:color="auto"/>
      </w:divBdr>
    </w:div>
    <w:div w:id="999620873">
      <w:bodyDiv w:val="1"/>
      <w:marLeft w:val="0"/>
      <w:marRight w:val="0"/>
      <w:marTop w:val="0"/>
      <w:marBottom w:val="0"/>
      <w:divBdr>
        <w:top w:val="none" w:sz="0" w:space="0" w:color="auto"/>
        <w:left w:val="none" w:sz="0" w:space="0" w:color="auto"/>
        <w:bottom w:val="none" w:sz="0" w:space="0" w:color="auto"/>
        <w:right w:val="none" w:sz="0" w:space="0" w:color="auto"/>
      </w:divBdr>
    </w:div>
    <w:div w:id="1000736374">
      <w:bodyDiv w:val="1"/>
      <w:marLeft w:val="0"/>
      <w:marRight w:val="0"/>
      <w:marTop w:val="0"/>
      <w:marBottom w:val="0"/>
      <w:divBdr>
        <w:top w:val="none" w:sz="0" w:space="0" w:color="auto"/>
        <w:left w:val="none" w:sz="0" w:space="0" w:color="auto"/>
        <w:bottom w:val="none" w:sz="0" w:space="0" w:color="auto"/>
        <w:right w:val="none" w:sz="0" w:space="0" w:color="auto"/>
      </w:divBdr>
    </w:div>
    <w:div w:id="1002245602">
      <w:bodyDiv w:val="1"/>
      <w:marLeft w:val="0"/>
      <w:marRight w:val="0"/>
      <w:marTop w:val="0"/>
      <w:marBottom w:val="0"/>
      <w:divBdr>
        <w:top w:val="none" w:sz="0" w:space="0" w:color="auto"/>
        <w:left w:val="none" w:sz="0" w:space="0" w:color="auto"/>
        <w:bottom w:val="none" w:sz="0" w:space="0" w:color="auto"/>
        <w:right w:val="none" w:sz="0" w:space="0" w:color="auto"/>
      </w:divBdr>
    </w:div>
    <w:div w:id="1002925823">
      <w:bodyDiv w:val="1"/>
      <w:marLeft w:val="0"/>
      <w:marRight w:val="0"/>
      <w:marTop w:val="0"/>
      <w:marBottom w:val="0"/>
      <w:divBdr>
        <w:top w:val="none" w:sz="0" w:space="0" w:color="auto"/>
        <w:left w:val="none" w:sz="0" w:space="0" w:color="auto"/>
        <w:bottom w:val="none" w:sz="0" w:space="0" w:color="auto"/>
        <w:right w:val="none" w:sz="0" w:space="0" w:color="auto"/>
      </w:divBdr>
    </w:div>
    <w:div w:id="1008946878">
      <w:bodyDiv w:val="1"/>
      <w:marLeft w:val="0"/>
      <w:marRight w:val="0"/>
      <w:marTop w:val="0"/>
      <w:marBottom w:val="0"/>
      <w:divBdr>
        <w:top w:val="none" w:sz="0" w:space="0" w:color="auto"/>
        <w:left w:val="none" w:sz="0" w:space="0" w:color="auto"/>
        <w:bottom w:val="none" w:sz="0" w:space="0" w:color="auto"/>
        <w:right w:val="none" w:sz="0" w:space="0" w:color="auto"/>
      </w:divBdr>
    </w:div>
    <w:div w:id="1009873722">
      <w:bodyDiv w:val="1"/>
      <w:marLeft w:val="0"/>
      <w:marRight w:val="0"/>
      <w:marTop w:val="0"/>
      <w:marBottom w:val="0"/>
      <w:divBdr>
        <w:top w:val="none" w:sz="0" w:space="0" w:color="auto"/>
        <w:left w:val="none" w:sz="0" w:space="0" w:color="auto"/>
        <w:bottom w:val="none" w:sz="0" w:space="0" w:color="auto"/>
        <w:right w:val="none" w:sz="0" w:space="0" w:color="auto"/>
      </w:divBdr>
    </w:div>
    <w:div w:id="1018315348">
      <w:bodyDiv w:val="1"/>
      <w:marLeft w:val="0"/>
      <w:marRight w:val="0"/>
      <w:marTop w:val="0"/>
      <w:marBottom w:val="0"/>
      <w:divBdr>
        <w:top w:val="none" w:sz="0" w:space="0" w:color="auto"/>
        <w:left w:val="none" w:sz="0" w:space="0" w:color="auto"/>
        <w:bottom w:val="none" w:sz="0" w:space="0" w:color="auto"/>
        <w:right w:val="none" w:sz="0" w:space="0" w:color="auto"/>
      </w:divBdr>
    </w:div>
    <w:div w:id="1024743405">
      <w:bodyDiv w:val="1"/>
      <w:marLeft w:val="0"/>
      <w:marRight w:val="0"/>
      <w:marTop w:val="0"/>
      <w:marBottom w:val="0"/>
      <w:divBdr>
        <w:top w:val="none" w:sz="0" w:space="0" w:color="auto"/>
        <w:left w:val="none" w:sz="0" w:space="0" w:color="auto"/>
        <w:bottom w:val="none" w:sz="0" w:space="0" w:color="auto"/>
        <w:right w:val="none" w:sz="0" w:space="0" w:color="auto"/>
      </w:divBdr>
    </w:div>
    <w:div w:id="1026322061">
      <w:bodyDiv w:val="1"/>
      <w:marLeft w:val="0"/>
      <w:marRight w:val="0"/>
      <w:marTop w:val="0"/>
      <w:marBottom w:val="0"/>
      <w:divBdr>
        <w:top w:val="none" w:sz="0" w:space="0" w:color="auto"/>
        <w:left w:val="none" w:sz="0" w:space="0" w:color="auto"/>
        <w:bottom w:val="none" w:sz="0" w:space="0" w:color="auto"/>
        <w:right w:val="none" w:sz="0" w:space="0" w:color="auto"/>
      </w:divBdr>
    </w:div>
    <w:div w:id="1027098399">
      <w:bodyDiv w:val="1"/>
      <w:marLeft w:val="0"/>
      <w:marRight w:val="0"/>
      <w:marTop w:val="0"/>
      <w:marBottom w:val="0"/>
      <w:divBdr>
        <w:top w:val="none" w:sz="0" w:space="0" w:color="auto"/>
        <w:left w:val="none" w:sz="0" w:space="0" w:color="auto"/>
        <w:bottom w:val="none" w:sz="0" w:space="0" w:color="auto"/>
        <w:right w:val="none" w:sz="0" w:space="0" w:color="auto"/>
      </w:divBdr>
    </w:div>
    <w:div w:id="1032848308">
      <w:bodyDiv w:val="1"/>
      <w:marLeft w:val="0"/>
      <w:marRight w:val="0"/>
      <w:marTop w:val="0"/>
      <w:marBottom w:val="0"/>
      <w:divBdr>
        <w:top w:val="none" w:sz="0" w:space="0" w:color="auto"/>
        <w:left w:val="none" w:sz="0" w:space="0" w:color="auto"/>
        <w:bottom w:val="none" w:sz="0" w:space="0" w:color="auto"/>
        <w:right w:val="none" w:sz="0" w:space="0" w:color="auto"/>
      </w:divBdr>
    </w:div>
    <w:div w:id="1035349405">
      <w:bodyDiv w:val="1"/>
      <w:marLeft w:val="0"/>
      <w:marRight w:val="0"/>
      <w:marTop w:val="0"/>
      <w:marBottom w:val="0"/>
      <w:divBdr>
        <w:top w:val="none" w:sz="0" w:space="0" w:color="auto"/>
        <w:left w:val="none" w:sz="0" w:space="0" w:color="auto"/>
        <w:bottom w:val="none" w:sz="0" w:space="0" w:color="auto"/>
        <w:right w:val="none" w:sz="0" w:space="0" w:color="auto"/>
      </w:divBdr>
    </w:div>
    <w:div w:id="1038897241">
      <w:bodyDiv w:val="1"/>
      <w:marLeft w:val="0"/>
      <w:marRight w:val="0"/>
      <w:marTop w:val="0"/>
      <w:marBottom w:val="0"/>
      <w:divBdr>
        <w:top w:val="none" w:sz="0" w:space="0" w:color="auto"/>
        <w:left w:val="none" w:sz="0" w:space="0" w:color="auto"/>
        <w:bottom w:val="none" w:sz="0" w:space="0" w:color="auto"/>
        <w:right w:val="none" w:sz="0" w:space="0" w:color="auto"/>
      </w:divBdr>
    </w:div>
    <w:div w:id="1040521138">
      <w:bodyDiv w:val="1"/>
      <w:marLeft w:val="0"/>
      <w:marRight w:val="0"/>
      <w:marTop w:val="0"/>
      <w:marBottom w:val="0"/>
      <w:divBdr>
        <w:top w:val="none" w:sz="0" w:space="0" w:color="auto"/>
        <w:left w:val="none" w:sz="0" w:space="0" w:color="auto"/>
        <w:bottom w:val="none" w:sz="0" w:space="0" w:color="auto"/>
        <w:right w:val="none" w:sz="0" w:space="0" w:color="auto"/>
      </w:divBdr>
    </w:div>
    <w:div w:id="1045058082">
      <w:bodyDiv w:val="1"/>
      <w:marLeft w:val="0"/>
      <w:marRight w:val="0"/>
      <w:marTop w:val="0"/>
      <w:marBottom w:val="0"/>
      <w:divBdr>
        <w:top w:val="none" w:sz="0" w:space="0" w:color="auto"/>
        <w:left w:val="none" w:sz="0" w:space="0" w:color="auto"/>
        <w:bottom w:val="none" w:sz="0" w:space="0" w:color="auto"/>
        <w:right w:val="none" w:sz="0" w:space="0" w:color="auto"/>
      </w:divBdr>
    </w:div>
    <w:div w:id="1048527819">
      <w:bodyDiv w:val="1"/>
      <w:marLeft w:val="0"/>
      <w:marRight w:val="0"/>
      <w:marTop w:val="0"/>
      <w:marBottom w:val="0"/>
      <w:divBdr>
        <w:top w:val="none" w:sz="0" w:space="0" w:color="auto"/>
        <w:left w:val="none" w:sz="0" w:space="0" w:color="auto"/>
        <w:bottom w:val="none" w:sz="0" w:space="0" w:color="auto"/>
        <w:right w:val="none" w:sz="0" w:space="0" w:color="auto"/>
      </w:divBdr>
    </w:div>
    <w:div w:id="1049301338">
      <w:bodyDiv w:val="1"/>
      <w:marLeft w:val="0"/>
      <w:marRight w:val="0"/>
      <w:marTop w:val="0"/>
      <w:marBottom w:val="0"/>
      <w:divBdr>
        <w:top w:val="none" w:sz="0" w:space="0" w:color="auto"/>
        <w:left w:val="none" w:sz="0" w:space="0" w:color="auto"/>
        <w:bottom w:val="none" w:sz="0" w:space="0" w:color="auto"/>
        <w:right w:val="none" w:sz="0" w:space="0" w:color="auto"/>
      </w:divBdr>
    </w:div>
    <w:div w:id="1049694061">
      <w:bodyDiv w:val="1"/>
      <w:marLeft w:val="0"/>
      <w:marRight w:val="0"/>
      <w:marTop w:val="0"/>
      <w:marBottom w:val="0"/>
      <w:divBdr>
        <w:top w:val="none" w:sz="0" w:space="0" w:color="auto"/>
        <w:left w:val="none" w:sz="0" w:space="0" w:color="auto"/>
        <w:bottom w:val="none" w:sz="0" w:space="0" w:color="auto"/>
        <w:right w:val="none" w:sz="0" w:space="0" w:color="auto"/>
      </w:divBdr>
    </w:div>
    <w:div w:id="1052735212">
      <w:bodyDiv w:val="1"/>
      <w:marLeft w:val="0"/>
      <w:marRight w:val="0"/>
      <w:marTop w:val="0"/>
      <w:marBottom w:val="0"/>
      <w:divBdr>
        <w:top w:val="none" w:sz="0" w:space="0" w:color="auto"/>
        <w:left w:val="none" w:sz="0" w:space="0" w:color="auto"/>
        <w:bottom w:val="none" w:sz="0" w:space="0" w:color="auto"/>
        <w:right w:val="none" w:sz="0" w:space="0" w:color="auto"/>
      </w:divBdr>
    </w:div>
    <w:div w:id="1056052487">
      <w:bodyDiv w:val="1"/>
      <w:marLeft w:val="0"/>
      <w:marRight w:val="0"/>
      <w:marTop w:val="0"/>
      <w:marBottom w:val="0"/>
      <w:divBdr>
        <w:top w:val="none" w:sz="0" w:space="0" w:color="auto"/>
        <w:left w:val="none" w:sz="0" w:space="0" w:color="auto"/>
        <w:bottom w:val="none" w:sz="0" w:space="0" w:color="auto"/>
        <w:right w:val="none" w:sz="0" w:space="0" w:color="auto"/>
      </w:divBdr>
    </w:div>
    <w:div w:id="1057704672">
      <w:bodyDiv w:val="1"/>
      <w:marLeft w:val="0"/>
      <w:marRight w:val="0"/>
      <w:marTop w:val="0"/>
      <w:marBottom w:val="0"/>
      <w:divBdr>
        <w:top w:val="none" w:sz="0" w:space="0" w:color="auto"/>
        <w:left w:val="none" w:sz="0" w:space="0" w:color="auto"/>
        <w:bottom w:val="none" w:sz="0" w:space="0" w:color="auto"/>
        <w:right w:val="none" w:sz="0" w:space="0" w:color="auto"/>
      </w:divBdr>
    </w:div>
    <w:div w:id="1060438847">
      <w:bodyDiv w:val="1"/>
      <w:marLeft w:val="0"/>
      <w:marRight w:val="0"/>
      <w:marTop w:val="0"/>
      <w:marBottom w:val="0"/>
      <w:divBdr>
        <w:top w:val="none" w:sz="0" w:space="0" w:color="auto"/>
        <w:left w:val="none" w:sz="0" w:space="0" w:color="auto"/>
        <w:bottom w:val="none" w:sz="0" w:space="0" w:color="auto"/>
        <w:right w:val="none" w:sz="0" w:space="0" w:color="auto"/>
      </w:divBdr>
    </w:div>
    <w:div w:id="1063522676">
      <w:bodyDiv w:val="1"/>
      <w:marLeft w:val="0"/>
      <w:marRight w:val="0"/>
      <w:marTop w:val="0"/>
      <w:marBottom w:val="0"/>
      <w:divBdr>
        <w:top w:val="none" w:sz="0" w:space="0" w:color="auto"/>
        <w:left w:val="none" w:sz="0" w:space="0" w:color="auto"/>
        <w:bottom w:val="none" w:sz="0" w:space="0" w:color="auto"/>
        <w:right w:val="none" w:sz="0" w:space="0" w:color="auto"/>
      </w:divBdr>
    </w:div>
    <w:div w:id="1066076290">
      <w:bodyDiv w:val="1"/>
      <w:marLeft w:val="0"/>
      <w:marRight w:val="0"/>
      <w:marTop w:val="0"/>
      <w:marBottom w:val="0"/>
      <w:divBdr>
        <w:top w:val="none" w:sz="0" w:space="0" w:color="auto"/>
        <w:left w:val="none" w:sz="0" w:space="0" w:color="auto"/>
        <w:bottom w:val="none" w:sz="0" w:space="0" w:color="auto"/>
        <w:right w:val="none" w:sz="0" w:space="0" w:color="auto"/>
      </w:divBdr>
    </w:div>
    <w:div w:id="1066218126">
      <w:bodyDiv w:val="1"/>
      <w:marLeft w:val="0"/>
      <w:marRight w:val="0"/>
      <w:marTop w:val="0"/>
      <w:marBottom w:val="0"/>
      <w:divBdr>
        <w:top w:val="none" w:sz="0" w:space="0" w:color="auto"/>
        <w:left w:val="none" w:sz="0" w:space="0" w:color="auto"/>
        <w:bottom w:val="none" w:sz="0" w:space="0" w:color="auto"/>
        <w:right w:val="none" w:sz="0" w:space="0" w:color="auto"/>
      </w:divBdr>
    </w:div>
    <w:div w:id="1066417728">
      <w:bodyDiv w:val="1"/>
      <w:marLeft w:val="0"/>
      <w:marRight w:val="0"/>
      <w:marTop w:val="0"/>
      <w:marBottom w:val="0"/>
      <w:divBdr>
        <w:top w:val="none" w:sz="0" w:space="0" w:color="auto"/>
        <w:left w:val="none" w:sz="0" w:space="0" w:color="auto"/>
        <w:bottom w:val="none" w:sz="0" w:space="0" w:color="auto"/>
        <w:right w:val="none" w:sz="0" w:space="0" w:color="auto"/>
      </w:divBdr>
    </w:div>
    <w:div w:id="1070928127">
      <w:bodyDiv w:val="1"/>
      <w:marLeft w:val="0"/>
      <w:marRight w:val="0"/>
      <w:marTop w:val="0"/>
      <w:marBottom w:val="0"/>
      <w:divBdr>
        <w:top w:val="none" w:sz="0" w:space="0" w:color="auto"/>
        <w:left w:val="none" w:sz="0" w:space="0" w:color="auto"/>
        <w:bottom w:val="none" w:sz="0" w:space="0" w:color="auto"/>
        <w:right w:val="none" w:sz="0" w:space="0" w:color="auto"/>
      </w:divBdr>
    </w:div>
    <w:div w:id="1072049900">
      <w:bodyDiv w:val="1"/>
      <w:marLeft w:val="0"/>
      <w:marRight w:val="0"/>
      <w:marTop w:val="0"/>
      <w:marBottom w:val="0"/>
      <w:divBdr>
        <w:top w:val="none" w:sz="0" w:space="0" w:color="auto"/>
        <w:left w:val="none" w:sz="0" w:space="0" w:color="auto"/>
        <w:bottom w:val="none" w:sz="0" w:space="0" w:color="auto"/>
        <w:right w:val="none" w:sz="0" w:space="0" w:color="auto"/>
      </w:divBdr>
    </w:div>
    <w:div w:id="1074009347">
      <w:bodyDiv w:val="1"/>
      <w:marLeft w:val="0"/>
      <w:marRight w:val="0"/>
      <w:marTop w:val="0"/>
      <w:marBottom w:val="0"/>
      <w:divBdr>
        <w:top w:val="none" w:sz="0" w:space="0" w:color="auto"/>
        <w:left w:val="none" w:sz="0" w:space="0" w:color="auto"/>
        <w:bottom w:val="none" w:sz="0" w:space="0" w:color="auto"/>
        <w:right w:val="none" w:sz="0" w:space="0" w:color="auto"/>
      </w:divBdr>
    </w:div>
    <w:div w:id="1076592003">
      <w:bodyDiv w:val="1"/>
      <w:marLeft w:val="0"/>
      <w:marRight w:val="0"/>
      <w:marTop w:val="0"/>
      <w:marBottom w:val="0"/>
      <w:divBdr>
        <w:top w:val="none" w:sz="0" w:space="0" w:color="auto"/>
        <w:left w:val="none" w:sz="0" w:space="0" w:color="auto"/>
        <w:bottom w:val="none" w:sz="0" w:space="0" w:color="auto"/>
        <w:right w:val="none" w:sz="0" w:space="0" w:color="auto"/>
      </w:divBdr>
    </w:div>
    <w:div w:id="1077823419">
      <w:bodyDiv w:val="1"/>
      <w:marLeft w:val="0"/>
      <w:marRight w:val="0"/>
      <w:marTop w:val="0"/>
      <w:marBottom w:val="0"/>
      <w:divBdr>
        <w:top w:val="none" w:sz="0" w:space="0" w:color="auto"/>
        <w:left w:val="none" w:sz="0" w:space="0" w:color="auto"/>
        <w:bottom w:val="none" w:sz="0" w:space="0" w:color="auto"/>
        <w:right w:val="none" w:sz="0" w:space="0" w:color="auto"/>
      </w:divBdr>
    </w:div>
    <w:div w:id="1080908112">
      <w:bodyDiv w:val="1"/>
      <w:marLeft w:val="0"/>
      <w:marRight w:val="0"/>
      <w:marTop w:val="0"/>
      <w:marBottom w:val="0"/>
      <w:divBdr>
        <w:top w:val="none" w:sz="0" w:space="0" w:color="auto"/>
        <w:left w:val="none" w:sz="0" w:space="0" w:color="auto"/>
        <w:bottom w:val="none" w:sz="0" w:space="0" w:color="auto"/>
        <w:right w:val="none" w:sz="0" w:space="0" w:color="auto"/>
      </w:divBdr>
    </w:div>
    <w:div w:id="1089697718">
      <w:bodyDiv w:val="1"/>
      <w:marLeft w:val="0"/>
      <w:marRight w:val="0"/>
      <w:marTop w:val="0"/>
      <w:marBottom w:val="0"/>
      <w:divBdr>
        <w:top w:val="none" w:sz="0" w:space="0" w:color="auto"/>
        <w:left w:val="none" w:sz="0" w:space="0" w:color="auto"/>
        <w:bottom w:val="none" w:sz="0" w:space="0" w:color="auto"/>
        <w:right w:val="none" w:sz="0" w:space="0" w:color="auto"/>
      </w:divBdr>
    </w:div>
    <w:div w:id="1092162132">
      <w:bodyDiv w:val="1"/>
      <w:marLeft w:val="0"/>
      <w:marRight w:val="0"/>
      <w:marTop w:val="0"/>
      <w:marBottom w:val="0"/>
      <w:divBdr>
        <w:top w:val="none" w:sz="0" w:space="0" w:color="auto"/>
        <w:left w:val="none" w:sz="0" w:space="0" w:color="auto"/>
        <w:bottom w:val="none" w:sz="0" w:space="0" w:color="auto"/>
        <w:right w:val="none" w:sz="0" w:space="0" w:color="auto"/>
      </w:divBdr>
    </w:div>
    <w:div w:id="1099789332">
      <w:bodyDiv w:val="1"/>
      <w:marLeft w:val="0"/>
      <w:marRight w:val="0"/>
      <w:marTop w:val="0"/>
      <w:marBottom w:val="0"/>
      <w:divBdr>
        <w:top w:val="none" w:sz="0" w:space="0" w:color="auto"/>
        <w:left w:val="none" w:sz="0" w:space="0" w:color="auto"/>
        <w:bottom w:val="none" w:sz="0" w:space="0" w:color="auto"/>
        <w:right w:val="none" w:sz="0" w:space="0" w:color="auto"/>
      </w:divBdr>
    </w:div>
    <w:div w:id="1104224355">
      <w:bodyDiv w:val="1"/>
      <w:marLeft w:val="0"/>
      <w:marRight w:val="0"/>
      <w:marTop w:val="0"/>
      <w:marBottom w:val="0"/>
      <w:divBdr>
        <w:top w:val="none" w:sz="0" w:space="0" w:color="auto"/>
        <w:left w:val="none" w:sz="0" w:space="0" w:color="auto"/>
        <w:bottom w:val="none" w:sz="0" w:space="0" w:color="auto"/>
        <w:right w:val="none" w:sz="0" w:space="0" w:color="auto"/>
      </w:divBdr>
    </w:div>
    <w:div w:id="1105542815">
      <w:bodyDiv w:val="1"/>
      <w:marLeft w:val="0"/>
      <w:marRight w:val="0"/>
      <w:marTop w:val="0"/>
      <w:marBottom w:val="0"/>
      <w:divBdr>
        <w:top w:val="none" w:sz="0" w:space="0" w:color="auto"/>
        <w:left w:val="none" w:sz="0" w:space="0" w:color="auto"/>
        <w:bottom w:val="none" w:sz="0" w:space="0" w:color="auto"/>
        <w:right w:val="none" w:sz="0" w:space="0" w:color="auto"/>
      </w:divBdr>
    </w:div>
    <w:div w:id="1109810342">
      <w:bodyDiv w:val="1"/>
      <w:marLeft w:val="0"/>
      <w:marRight w:val="0"/>
      <w:marTop w:val="0"/>
      <w:marBottom w:val="0"/>
      <w:divBdr>
        <w:top w:val="none" w:sz="0" w:space="0" w:color="auto"/>
        <w:left w:val="none" w:sz="0" w:space="0" w:color="auto"/>
        <w:bottom w:val="none" w:sz="0" w:space="0" w:color="auto"/>
        <w:right w:val="none" w:sz="0" w:space="0" w:color="auto"/>
      </w:divBdr>
    </w:div>
    <w:div w:id="1110853633">
      <w:bodyDiv w:val="1"/>
      <w:marLeft w:val="0"/>
      <w:marRight w:val="0"/>
      <w:marTop w:val="0"/>
      <w:marBottom w:val="0"/>
      <w:divBdr>
        <w:top w:val="none" w:sz="0" w:space="0" w:color="auto"/>
        <w:left w:val="none" w:sz="0" w:space="0" w:color="auto"/>
        <w:bottom w:val="none" w:sz="0" w:space="0" w:color="auto"/>
        <w:right w:val="none" w:sz="0" w:space="0" w:color="auto"/>
      </w:divBdr>
    </w:div>
    <w:div w:id="1114641060">
      <w:bodyDiv w:val="1"/>
      <w:marLeft w:val="0"/>
      <w:marRight w:val="0"/>
      <w:marTop w:val="0"/>
      <w:marBottom w:val="0"/>
      <w:divBdr>
        <w:top w:val="none" w:sz="0" w:space="0" w:color="auto"/>
        <w:left w:val="none" w:sz="0" w:space="0" w:color="auto"/>
        <w:bottom w:val="none" w:sz="0" w:space="0" w:color="auto"/>
        <w:right w:val="none" w:sz="0" w:space="0" w:color="auto"/>
      </w:divBdr>
    </w:div>
    <w:div w:id="1124805753">
      <w:bodyDiv w:val="1"/>
      <w:marLeft w:val="0"/>
      <w:marRight w:val="0"/>
      <w:marTop w:val="0"/>
      <w:marBottom w:val="0"/>
      <w:divBdr>
        <w:top w:val="none" w:sz="0" w:space="0" w:color="auto"/>
        <w:left w:val="none" w:sz="0" w:space="0" w:color="auto"/>
        <w:bottom w:val="none" w:sz="0" w:space="0" w:color="auto"/>
        <w:right w:val="none" w:sz="0" w:space="0" w:color="auto"/>
      </w:divBdr>
    </w:div>
    <w:div w:id="1128546881">
      <w:bodyDiv w:val="1"/>
      <w:marLeft w:val="0"/>
      <w:marRight w:val="0"/>
      <w:marTop w:val="0"/>
      <w:marBottom w:val="0"/>
      <w:divBdr>
        <w:top w:val="none" w:sz="0" w:space="0" w:color="auto"/>
        <w:left w:val="none" w:sz="0" w:space="0" w:color="auto"/>
        <w:bottom w:val="none" w:sz="0" w:space="0" w:color="auto"/>
        <w:right w:val="none" w:sz="0" w:space="0" w:color="auto"/>
      </w:divBdr>
    </w:div>
    <w:div w:id="1129587988">
      <w:bodyDiv w:val="1"/>
      <w:marLeft w:val="0"/>
      <w:marRight w:val="0"/>
      <w:marTop w:val="0"/>
      <w:marBottom w:val="0"/>
      <w:divBdr>
        <w:top w:val="none" w:sz="0" w:space="0" w:color="auto"/>
        <w:left w:val="none" w:sz="0" w:space="0" w:color="auto"/>
        <w:bottom w:val="none" w:sz="0" w:space="0" w:color="auto"/>
        <w:right w:val="none" w:sz="0" w:space="0" w:color="auto"/>
      </w:divBdr>
    </w:div>
    <w:div w:id="1132752148">
      <w:bodyDiv w:val="1"/>
      <w:marLeft w:val="0"/>
      <w:marRight w:val="0"/>
      <w:marTop w:val="0"/>
      <w:marBottom w:val="0"/>
      <w:divBdr>
        <w:top w:val="none" w:sz="0" w:space="0" w:color="auto"/>
        <w:left w:val="none" w:sz="0" w:space="0" w:color="auto"/>
        <w:bottom w:val="none" w:sz="0" w:space="0" w:color="auto"/>
        <w:right w:val="none" w:sz="0" w:space="0" w:color="auto"/>
      </w:divBdr>
    </w:div>
    <w:div w:id="1132796227">
      <w:bodyDiv w:val="1"/>
      <w:marLeft w:val="0"/>
      <w:marRight w:val="0"/>
      <w:marTop w:val="0"/>
      <w:marBottom w:val="0"/>
      <w:divBdr>
        <w:top w:val="none" w:sz="0" w:space="0" w:color="auto"/>
        <w:left w:val="none" w:sz="0" w:space="0" w:color="auto"/>
        <w:bottom w:val="none" w:sz="0" w:space="0" w:color="auto"/>
        <w:right w:val="none" w:sz="0" w:space="0" w:color="auto"/>
      </w:divBdr>
    </w:div>
    <w:div w:id="1133065319">
      <w:bodyDiv w:val="1"/>
      <w:marLeft w:val="0"/>
      <w:marRight w:val="0"/>
      <w:marTop w:val="0"/>
      <w:marBottom w:val="0"/>
      <w:divBdr>
        <w:top w:val="none" w:sz="0" w:space="0" w:color="auto"/>
        <w:left w:val="none" w:sz="0" w:space="0" w:color="auto"/>
        <w:bottom w:val="none" w:sz="0" w:space="0" w:color="auto"/>
        <w:right w:val="none" w:sz="0" w:space="0" w:color="auto"/>
      </w:divBdr>
    </w:div>
    <w:div w:id="1134326755">
      <w:bodyDiv w:val="1"/>
      <w:marLeft w:val="0"/>
      <w:marRight w:val="0"/>
      <w:marTop w:val="0"/>
      <w:marBottom w:val="0"/>
      <w:divBdr>
        <w:top w:val="none" w:sz="0" w:space="0" w:color="auto"/>
        <w:left w:val="none" w:sz="0" w:space="0" w:color="auto"/>
        <w:bottom w:val="none" w:sz="0" w:space="0" w:color="auto"/>
        <w:right w:val="none" w:sz="0" w:space="0" w:color="auto"/>
      </w:divBdr>
    </w:div>
    <w:div w:id="1136023745">
      <w:bodyDiv w:val="1"/>
      <w:marLeft w:val="0"/>
      <w:marRight w:val="0"/>
      <w:marTop w:val="0"/>
      <w:marBottom w:val="0"/>
      <w:divBdr>
        <w:top w:val="none" w:sz="0" w:space="0" w:color="auto"/>
        <w:left w:val="none" w:sz="0" w:space="0" w:color="auto"/>
        <w:bottom w:val="none" w:sz="0" w:space="0" w:color="auto"/>
        <w:right w:val="none" w:sz="0" w:space="0" w:color="auto"/>
      </w:divBdr>
    </w:div>
    <w:div w:id="1138373317">
      <w:bodyDiv w:val="1"/>
      <w:marLeft w:val="0"/>
      <w:marRight w:val="0"/>
      <w:marTop w:val="0"/>
      <w:marBottom w:val="0"/>
      <w:divBdr>
        <w:top w:val="none" w:sz="0" w:space="0" w:color="auto"/>
        <w:left w:val="none" w:sz="0" w:space="0" w:color="auto"/>
        <w:bottom w:val="none" w:sz="0" w:space="0" w:color="auto"/>
        <w:right w:val="none" w:sz="0" w:space="0" w:color="auto"/>
      </w:divBdr>
    </w:div>
    <w:div w:id="1138382586">
      <w:bodyDiv w:val="1"/>
      <w:marLeft w:val="0"/>
      <w:marRight w:val="0"/>
      <w:marTop w:val="0"/>
      <w:marBottom w:val="0"/>
      <w:divBdr>
        <w:top w:val="none" w:sz="0" w:space="0" w:color="auto"/>
        <w:left w:val="none" w:sz="0" w:space="0" w:color="auto"/>
        <w:bottom w:val="none" w:sz="0" w:space="0" w:color="auto"/>
        <w:right w:val="none" w:sz="0" w:space="0" w:color="auto"/>
      </w:divBdr>
    </w:div>
    <w:div w:id="1142426597">
      <w:bodyDiv w:val="1"/>
      <w:marLeft w:val="0"/>
      <w:marRight w:val="0"/>
      <w:marTop w:val="0"/>
      <w:marBottom w:val="0"/>
      <w:divBdr>
        <w:top w:val="none" w:sz="0" w:space="0" w:color="auto"/>
        <w:left w:val="none" w:sz="0" w:space="0" w:color="auto"/>
        <w:bottom w:val="none" w:sz="0" w:space="0" w:color="auto"/>
        <w:right w:val="none" w:sz="0" w:space="0" w:color="auto"/>
      </w:divBdr>
    </w:div>
    <w:div w:id="1144010242">
      <w:bodyDiv w:val="1"/>
      <w:marLeft w:val="0"/>
      <w:marRight w:val="0"/>
      <w:marTop w:val="0"/>
      <w:marBottom w:val="0"/>
      <w:divBdr>
        <w:top w:val="none" w:sz="0" w:space="0" w:color="auto"/>
        <w:left w:val="none" w:sz="0" w:space="0" w:color="auto"/>
        <w:bottom w:val="none" w:sz="0" w:space="0" w:color="auto"/>
        <w:right w:val="none" w:sz="0" w:space="0" w:color="auto"/>
      </w:divBdr>
    </w:div>
    <w:div w:id="1145048115">
      <w:bodyDiv w:val="1"/>
      <w:marLeft w:val="0"/>
      <w:marRight w:val="0"/>
      <w:marTop w:val="0"/>
      <w:marBottom w:val="0"/>
      <w:divBdr>
        <w:top w:val="none" w:sz="0" w:space="0" w:color="auto"/>
        <w:left w:val="none" w:sz="0" w:space="0" w:color="auto"/>
        <w:bottom w:val="none" w:sz="0" w:space="0" w:color="auto"/>
        <w:right w:val="none" w:sz="0" w:space="0" w:color="auto"/>
      </w:divBdr>
    </w:div>
    <w:div w:id="1145470475">
      <w:bodyDiv w:val="1"/>
      <w:marLeft w:val="0"/>
      <w:marRight w:val="0"/>
      <w:marTop w:val="0"/>
      <w:marBottom w:val="0"/>
      <w:divBdr>
        <w:top w:val="none" w:sz="0" w:space="0" w:color="auto"/>
        <w:left w:val="none" w:sz="0" w:space="0" w:color="auto"/>
        <w:bottom w:val="none" w:sz="0" w:space="0" w:color="auto"/>
        <w:right w:val="none" w:sz="0" w:space="0" w:color="auto"/>
      </w:divBdr>
    </w:div>
    <w:div w:id="1146819045">
      <w:bodyDiv w:val="1"/>
      <w:marLeft w:val="0"/>
      <w:marRight w:val="0"/>
      <w:marTop w:val="0"/>
      <w:marBottom w:val="0"/>
      <w:divBdr>
        <w:top w:val="none" w:sz="0" w:space="0" w:color="auto"/>
        <w:left w:val="none" w:sz="0" w:space="0" w:color="auto"/>
        <w:bottom w:val="none" w:sz="0" w:space="0" w:color="auto"/>
        <w:right w:val="none" w:sz="0" w:space="0" w:color="auto"/>
      </w:divBdr>
    </w:div>
    <w:div w:id="1149900308">
      <w:bodyDiv w:val="1"/>
      <w:marLeft w:val="0"/>
      <w:marRight w:val="0"/>
      <w:marTop w:val="0"/>
      <w:marBottom w:val="0"/>
      <w:divBdr>
        <w:top w:val="none" w:sz="0" w:space="0" w:color="auto"/>
        <w:left w:val="none" w:sz="0" w:space="0" w:color="auto"/>
        <w:bottom w:val="none" w:sz="0" w:space="0" w:color="auto"/>
        <w:right w:val="none" w:sz="0" w:space="0" w:color="auto"/>
      </w:divBdr>
    </w:div>
    <w:div w:id="1153444685">
      <w:bodyDiv w:val="1"/>
      <w:marLeft w:val="0"/>
      <w:marRight w:val="0"/>
      <w:marTop w:val="0"/>
      <w:marBottom w:val="0"/>
      <w:divBdr>
        <w:top w:val="none" w:sz="0" w:space="0" w:color="auto"/>
        <w:left w:val="none" w:sz="0" w:space="0" w:color="auto"/>
        <w:bottom w:val="none" w:sz="0" w:space="0" w:color="auto"/>
        <w:right w:val="none" w:sz="0" w:space="0" w:color="auto"/>
      </w:divBdr>
    </w:div>
    <w:div w:id="1161044513">
      <w:bodyDiv w:val="1"/>
      <w:marLeft w:val="0"/>
      <w:marRight w:val="0"/>
      <w:marTop w:val="0"/>
      <w:marBottom w:val="0"/>
      <w:divBdr>
        <w:top w:val="none" w:sz="0" w:space="0" w:color="auto"/>
        <w:left w:val="none" w:sz="0" w:space="0" w:color="auto"/>
        <w:bottom w:val="none" w:sz="0" w:space="0" w:color="auto"/>
        <w:right w:val="none" w:sz="0" w:space="0" w:color="auto"/>
      </w:divBdr>
    </w:div>
    <w:div w:id="1163398973">
      <w:bodyDiv w:val="1"/>
      <w:marLeft w:val="0"/>
      <w:marRight w:val="0"/>
      <w:marTop w:val="0"/>
      <w:marBottom w:val="0"/>
      <w:divBdr>
        <w:top w:val="none" w:sz="0" w:space="0" w:color="auto"/>
        <w:left w:val="none" w:sz="0" w:space="0" w:color="auto"/>
        <w:bottom w:val="none" w:sz="0" w:space="0" w:color="auto"/>
        <w:right w:val="none" w:sz="0" w:space="0" w:color="auto"/>
      </w:divBdr>
    </w:div>
    <w:div w:id="1165389916">
      <w:bodyDiv w:val="1"/>
      <w:marLeft w:val="0"/>
      <w:marRight w:val="0"/>
      <w:marTop w:val="0"/>
      <w:marBottom w:val="0"/>
      <w:divBdr>
        <w:top w:val="none" w:sz="0" w:space="0" w:color="auto"/>
        <w:left w:val="none" w:sz="0" w:space="0" w:color="auto"/>
        <w:bottom w:val="none" w:sz="0" w:space="0" w:color="auto"/>
        <w:right w:val="none" w:sz="0" w:space="0" w:color="auto"/>
      </w:divBdr>
    </w:div>
    <w:div w:id="1166093475">
      <w:bodyDiv w:val="1"/>
      <w:marLeft w:val="0"/>
      <w:marRight w:val="0"/>
      <w:marTop w:val="0"/>
      <w:marBottom w:val="0"/>
      <w:divBdr>
        <w:top w:val="none" w:sz="0" w:space="0" w:color="auto"/>
        <w:left w:val="none" w:sz="0" w:space="0" w:color="auto"/>
        <w:bottom w:val="none" w:sz="0" w:space="0" w:color="auto"/>
        <w:right w:val="none" w:sz="0" w:space="0" w:color="auto"/>
      </w:divBdr>
    </w:div>
    <w:div w:id="1166439266">
      <w:bodyDiv w:val="1"/>
      <w:marLeft w:val="0"/>
      <w:marRight w:val="0"/>
      <w:marTop w:val="0"/>
      <w:marBottom w:val="0"/>
      <w:divBdr>
        <w:top w:val="none" w:sz="0" w:space="0" w:color="auto"/>
        <w:left w:val="none" w:sz="0" w:space="0" w:color="auto"/>
        <w:bottom w:val="none" w:sz="0" w:space="0" w:color="auto"/>
        <w:right w:val="none" w:sz="0" w:space="0" w:color="auto"/>
      </w:divBdr>
    </w:div>
    <w:div w:id="1167479715">
      <w:bodyDiv w:val="1"/>
      <w:marLeft w:val="0"/>
      <w:marRight w:val="0"/>
      <w:marTop w:val="0"/>
      <w:marBottom w:val="0"/>
      <w:divBdr>
        <w:top w:val="none" w:sz="0" w:space="0" w:color="auto"/>
        <w:left w:val="none" w:sz="0" w:space="0" w:color="auto"/>
        <w:bottom w:val="none" w:sz="0" w:space="0" w:color="auto"/>
        <w:right w:val="none" w:sz="0" w:space="0" w:color="auto"/>
      </w:divBdr>
      <w:divsChild>
        <w:div w:id="674265351">
          <w:marLeft w:val="0"/>
          <w:marRight w:val="0"/>
          <w:marTop w:val="0"/>
          <w:marBottom w:val="0"/>
          <w:divBdr>
            <w:top w:val="none" w:sz="0" w:space="0" w:color="auto"/>
            <w:left w:val="none" w:sz="0" w:space="0" w:color="auto"/>
            <w:bottom w:val="none" w:sz="0" w:space="0" w:color="auto"/>
            <w:right w:val="none" w:sz="0" w:space="0" w:color="auto"/>
          </w:divBdr>
          <w:divsChild>
            <w:div w:id="70011803">
              <w:marLeft w:val="0"/>
              <w:marRight w:val="0"/>
              <w:marTop w:val="0"/>
              <w:marBottom w:val="0"/>
              <w:divBdr>
                <w:top w:val="none" w:sz="0" w:space="0" w:color="auto"/>
                <w:left w:val="none" w:sz="0" w:space="0" w:color="auto"/>
                <w:bottom w:val="none" w:sz="0" w:space="0" w:color="auto"/>
                <w:right w:val="none" w:sz="0" w:space="0" w:color="auto"/>
              </w:divBdr>
            </w:div>
          </w:divsChild>
        </w:div>
        <w:div w:id="1044447661">
          <w:marLeft w:val="0"/>
          <w:marRight w:val="0"/>
          <w:marTop w:val="0"/>
          <w:marBottom w:val="0"/>
          <w:divBdr>
            <w:top w:val="none" w:sz="0" w:space="0" w:color="auto"/>
            <w:left w:val="none" w:sz="0" w:space="0" w:color="auto"/>
            <w:bottom w:val="none" w:sz="0" w:space="0" w:color="auto"/>
            <w:right w:val="none" w:sz="0" w:space="0" w:color="auto"/>
          </w:divBdr>
          <w:divsChild>
            <w:div w:id="763958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365214">
      <w:bodyDiv w:val="1"/>
      <w:marLeft w:val="0"/>
      <w:marRight w:val="0"/>
      <w:marTop w:val="0"/>
      <w:marBottom w:val="0"/>
      <w:divBdr>
        <w:top w:val="none" w:sz="0" w:space="0" w:color="auto"/>
        <w:left w:val="none" w:sz="0" w:space="0" w:color="auto"/>
        <w:bottom w:val="none" w:sz="0" w:space="0" w:color="auto"/>
        <w:right w:val="none" w:sz="0" w:space="0" w:color="auto"/>
      </w:divBdr>
    </w:div>
    <w:div w:id="1170408623">
      <w:bodyDiv w:val="1"/>
      <w:marLeft w:val="0"/>
      <w:marRight w:val="0"/>
      <w:marTop w:val="0"/>
      <w:marBottom w:val="0"/>
      <w:divBdr>
        <w:top w:val="none" w:sz="0" w:space="0" w:color="auto"/>
        <w:left w:val="none" w:sz="0" w:space="0" w:color="auto"/>
        <w:bottom w:val="none" w:sz="0" w:space="0" w:color="auto"/>
        <w:right w:val="none" w:sz="0" w:space="0" w:color="auto"/>
      </w:divBdr>
    </w:div>
    <w:div w:id="1171526747">
      <w:bodyDiv w:val="1"/>
      <w:marLeft w:val="0"/>
      <w:marRight w:val="0"/>
      <w:marTop w:val="0"/>
      <w:marBottom w:val="0"/>
      <w:divBdr>
        <w:top w:val="none" w:sz="0" w:space="0" w:color="auto"/>
        <w:left w:val="none" w:sz="0" w:space="0" w:color="auto"/>
        <w:bottom w:val="none" w:sz="0" w:space="0" w:color="auto"/>
        <w:right w:val="none" w:sz="0" w:space="0" w:color="auto"/>
      </w:divBdr>
    </w:div>
    <w:div w:id="1172797936">
      <w:bodyDiv w:val="1"/>
      <w:marLeft w:val="0"/>
      <w:marRight w:val="0"/>
      <w:marTop w:val="0"/>
      <w:marBottom w:val="0"/>
      <w:divBdr>
        <w:top w:val="none" w:sz="0" w:space="0" w:color="auto"/>
        <w:left w:val="none" w:sz="0" w:space="0" w:color="auto"/>
        <w:bottom w:val="none" w:sz="0" w:space="0" w:color="auto"/>
        <w:right w:val="none" w:sz="0" w:space="0" w:color="auto"/>
      </w:divBdr>
    </w:div>
    <w:div w:id="1175340712">
      <w:bodyDiv w:val="1"/>
      <w:marLeft w:val="0"/>
      <w:marRight w:val="0"/>
      <w:marTop w:val="0"/>
      <w:marBottom w:val="0"/>
      <w:divBdr>
        <w:top w:val="none" w:sz="0" w:space="0" w:color="auto"/>
        <w:left w:val="none" w:sz="0" w:space="0" w:color="auto"/>
        <w:bottom w:val="none" w:sz="0" w:space="0" w:color="auto"/>
        <w:right w:val="none" w:sz="0" w:space="0" w:color="auto"/>
      </w:divBdr>
    </w:div>
    <w:div w:id="1175994573">
      <w:bodyDiv w:val="1"/>
      <w:marLeft w:val="0"/>
      <w:marRight w:val="0"/>
      <w:marTop w:val="0"/>
      <w:marBottom w:val="0"/>
      <w:divBdr>
        <w:top w:val="none" w:sz="0" w:space="0" w:color="auto"/>
        <w:left w:val="none" w:sz="0" w:space="0" w:color="auto"/>
        <w:bottom w:val="none" w:sz="0" w:space="0" w:color="auto"/>
        <w:right w:val="none" w:sz="0" w:space="0" w:color="auto"/>
      </w:divBdr>
    </w:div>
    <w:div w:id="1178423019">
      <w:bodyDiv w:val="1"/>
      <w:marLeft w:val="0"/>
      <w:marRight w:val="0"/>
      <w:marTop w:val="0"/>
      <w:marBottom w:val="0"/>
      <w:divBdr>
        <w:top w:val="none" w:sz="0" w:space="0" w:color="auto"/>
        <w:left w:val="none" w:sz="0" w:space="0" w:color="auto"/>
        <w:bottom w:val="none" w:sz="0" w:space="0" w:color="auto"/>
        <w:right w:val="none" w:sz="0" w:space="0" w:color="auto"/>
      </w:divBdr>
    </w:div>
    <w:div w:id="1187210889">
      <w:bodyDiv w:val="1"/>
      <w:marLeft w:val="0"/>
      <w:marRight w:val="0"/>
      <w:marTop w:val="0"/>
      <w:marBottom w:val="0"/>
      <w:divBdr>
        <w:top w:val="none" w:sz="0" w:space="0" w:color="auto"/>
        <w:left w:val="none" w:sz="0" w:space="0" w:color="auto"/>
        <w:bottom w:val="none" w:sz="0" w:space="0" w:color="auto"/>
        <w:right w:val="none" w:sz="0" w:space="0" w:color="auto"/>
      </w:divBdr>
    </w:div>
    <w:div w:id="1191148120">
      <w:bodyDiv w:val="1"/>
      <w:marLeft w:val="0"/>
      <w:marRight w:val="0"/>
      <w:marTop w:val="0"/>
      <w:marBottom w:val="0"/>
      <w:divBdr>
        <w:top w:val="none" w:sz="0" w:space="0" w:color="auto"/>
        <w:left w:val="none" w:sz="0" w:space="0" w:color="auto"/>
        <w:bottom w:val="none" w:sz="0" w:space="0" w:color="auto"/>
        <w:right w:val="none" w:sz="0" w:space="0" w:color="auto"/>
      </w:divBdr>
    </w:div>
    <w:div w:id="1196231002">
      <w:bodyDiv w:val="1"/>
      <w:marLeft w:val="0"/>
      <w:marRight w:val="0"/>
      <w:marTop w:val="0"/>
      <w:marBottom w:val="0"/>
      <w:divBdr>
        <w:top w:val="none" w:sz="0" w:space="0" w:color="auto"/>
        <w:left w:val="none" w:sz="0" w:space="0" w:color="auto"/>
        <w:bottom w:val="none" w:sz="0" w:space="0" w:color="auto"/>
        <w:right w:val="none" w:sz="0" w:space="0" w:color="auto"/>
      </w:divBdr>
    </w:div>
    <w:div w:id="1202935531">
      <w:bodyDiv w:val="1"/>
      <w:marLeft w:val="0"/>
      <w:marRight w:val="0"/>
      <w:marTop w:val="0"/>
      <w:marBottom w:val="0"/>
      <w:divBdr>
        <w:top w:val="none" w:sz="0" w:space="0" w:color="auto"/>
        <w:left w:val="none" w:sz="0" w:space="0" w:color="auto"/>
        <w:bottom w:val="none" w:sz="0" w:space="0" w:color="auto"/>
        <w:right w:val="none" w:sz="0" w:space="0" w:color="auto"/>
      </w:divBdr>
    </w:div>
    <w:div w:id="1210998135">
      <w:bodyDiv w:val="1"/>
      <w:marLeft w:val="0"/>
      <w:marRight w:val="0"/>
      <w:marTop w:val="0"/>
      <w:marBottom w:val="0"/>
      <w:divBdr>
        <w:top w:val="none" w:sz="0" w:space="0" w:color="auto"/>
        <w:left w:val="none" w:sz="0" w:space="0" w:color="auto"/>
        <w:bottom w:val="none" w:sz="0" w:space="0" w:color="auto"/>
        <w:right w:val="none" w:sz="0" w:space="0" w:color="auto"/>
      </w:divBdr>
    </w:div>
    <w:div w:id="1214653633">
      <w:bodyDiv w:val="1"/>
      <w:marLeft w:val="0"/>
      <w:marRight w:val="0"/>
      <w:marTop w:val="0"/>
      <w:marBottom w:val="0"/>
      <w:divBdr>
        <w:top w:val="none" w:sz="0" w:space="0" w:color="auto"/>
        <w:left w:val="none" w:sz="0" w:space="0" w:color="auto"/>
        <w:bottom w:val="none" w:sz="0" w:space="0" w:color="auto"/>
        <w:right w:val="none" w:sz="0" w:space="0" w:color="auto"/>
      </w:divBdr>
    </w:div>
    <w:div w:id="1220020449">
      <w:bodyDiv w:val="1"/>
      <w:marLeft w:val="0"/>
      <w:marRight w:val="0"/>
      <w:marTop w:val="0"/>
      <w:marBottom w:val="0"/>
      <w:divBdr>
        <w:top w:val="none" w:sz="0" w:space="0" w:color="auto"/>
        <w:left w:val="none" w:sz="0" w:space="0" w:color="auto"/>
        <w:bottom w:val="none" w:sz="0" w:space="0" w:color="auto"/>
        <w:right w:val="none" w:sz="0" w:space="0" w:color="auto"/>
      </w:divBdr>
    </w:div>
    <w:div w:id="1221600040">
      <w:bodyDiv w:val="1"/>
      <w:marLeft w:val="0"/>
      <w:marRight w:val="0"/>
      <w:marTop w:val="0"/>
      <w:marBottom w:val="0"/>
      <w:divBdr>
        <w:top w:val="none" w:sz="0" w:space="0" w:color="auto"/>
        <w:left w:val="none" w:sz="0" w:space="0" w:color="auto"/>
        <w:bottom w:val="none" w:sz="0" w:space="0" w:color="auto"/>
        <w:right w:val="none" w:sz="0" w:space="0" w:color="auto"/>
      </w:divBdr>
    </w:div>
    <w:div w:id="1223058820">
      <w:bodyDiv w:val="1"/>
      <w:marLeft w:val="0"/>
      <w:marRight w:val="0"/>
      <w:marTop w:val="0"/>
      <w:marBottom w:val="0"/>
      <w:divBdr>
        <w:top w:val="none" w:sz="0" w:space="0" w:color="auto"/>
        <w:left w:val="none" w:sz="0" w:space="0" w:color="auto"/>
        <w:bottom w:val="none" w:sz="0" w:space="0" w:color="auto"/>
        <w:right w:val="none" w:sz="0" w:space="0" w:color="auto"/>
      </w:divBdr>
    </w:div>
    <w:div w:id="1225288655">
      <w:bodyDiv w:val="1"/>
      <w:marLeft w:val="0"/>
      <w:marRight w:val="0"/>
      <w:marTop w:val="0"/>
      <w:marBottom w:val="0"/>
      <w:divBdr>
        <w:top w:val="none" w:sz="0" w:space="0" w:color="auto"/>
        <w:left w:val="none" w:sz="0" w:space="0" w:color="auto"/>
        <w:bottom w:val="none" w:sz="0" w:space="0" w:color="auto"/>
        <w:right w:val="none" w:sz="0" w:space="0" w:color="auto"/>
      </w:divBdr>
    </w:div>
    <w:div w:id="1228111110">
      <w:bodyDiv w:val="1"/>
      <w:marLeft w:val="0"/>
      <w:marRight w:val="0"/>
      <w:marTop w:val="0"/>
      <w:marBottom w:val="0"/>
      <w:divBdr>
        <w:top w:val="none" w:sz="0" w:space="0" w:color="auto"/>
        <w:left w:val="none" w:sz="0" w:space="0" w:color="auto"/>
        <w:bottom w:val="none" w:sz="0" w:space="0" w:color="auto"/>
        <w:right w:val="none" w:sz="0" w:space="0" w:color="auto"/>
      </w:divBdr>
    </w:div>
    <w:div w:id="1230653092">
      <w:bodyDiv w:val="1"/>
      <w:marLeft w:val="0"/>
      <w:marRight w:val="0"/>
      <w:marTop w:val="0"/>
      <w:marBottom w:val="0"/>
      <w:divBdr>
        <w:top w:val="none" w:sz="0" w:space="0" w:color="auto"/>
        <w:left w:val="none" w:sz="0" w:space="0" w:color="auto"/>
        <w:bottom w:val="none" w:sz="0" w:space="0" w:color="auto"/>
        <w:right w:val="none" w:sz="0" w:space="0" w:color="auto"/>
      </w:divBdr>
    </w:div>
    <w:div w:id="1233543966">
      <w:bodyDiv w:val="1"/>
      <w:marLeft w:val="0"/>
      <w:marRight w:val="0"/>
      <w:marTop w:val="0"/>
      <w:marBottom w:val="0"/>
      <w:divBdr>
        <w:top w:val="none" w:sz="0" w:space="0" w:color="auto"/>
        <w:left w:val="none" w:sz="0" w:space="0" w:color="auto"/>
        <w:bottom w:val="none" w:sz="0" w:space="0" w:color="auto"/>
        <w:right w:val="none" w:sz="0" w:space="0" w:color="auto"/>
      </w:divBdr>
    </w:div>
    <w:div w:id="1244415039">
      <w:bodyDiv w:val="1"/>
      <w:marLeft w:val="0"/>
      <w:marRight w:val="0"/>
      <w:marTop w:val="0"/>
      <w:marBottom w:val="0"/>
      <w:divBdr>
        <w:top w:val="none" w:sz="0" w:space="0" w:color="auto"/>
        <w:left w:val="none" w:sz="0" w:space="0" w:color="auto"/>
        <w:bottom w:val="none" w:sz="0" w:space="0" w:color="auto"/>
        <w:right w:val="none" w:sz="0" w:space="0" w:color="auto"/>
      </w:divBdr>
    </w:div>
    <w:div w:id="1246568807">
      <w:bodyDiv w:val="1"/>
      <w:marLeft w:val="0"/>
      <w:marRight w:val="0"/>
      <w:marTop w:val="0"/>
      <w:marBottom w:val="0"/>
      <w:divBdr>
        <w:top w:val="none" w:sz="0" w:space="0" w:color="auto"/>
        <w:left w:val="none" w:sz="0" w:space="0" w:color="auto"/>
        <w:bottom w:val="none" w:sz="0" w:space="0" w:color="auto"/>
        <w:right w:val="none" w:sz="0" w:space="0" w:color="auto"/>
      </w:divBdr>
    </w:div>
    <w:div w:id="1252353569">
      <w:bodyDiv w:val="1"/>
      <w:marLeft w:val="0"/>
      <w:marRight w:val="0"/>
      <w:marTop w:val="0"/>
      <w:marBottom w:val="0"/>
      <w:divBdr>
        <w:top w:val="none" w:sz="0" w:space="0" w:color="auto"/>
        <w:left w:val="none" w:sz="0" w:space="0" w:color="auto"/>
        <w:bottom w:val="none" w:sz="0" w:space="0" w:color="auto"/>
        <w:right w:val="none" w:sz="0" w:space="0" w:color="auto"/>
      </w:divBdr>
    </w:div>
    <w:div w:id="1258758107">
      <w:bodyDiv w:val="1"/>
      <w:marLeft w:val="0"/>
      <w:marRight w:val="0"/>
      <w:marTop w:val="0"/>
      <w:marBottom w:val="0"/>
      <w:divBdr>
        <w:top w:val="none" w:sz="0" w:space="0" w:color="auto"/>
        <w:left w:val="none" w:sz="0" w:space="0" w:color="auto"/>
        <w:bottom w:val="none" w:sz="0" w:space="0" w:color="auto"/>
        <w:right w:val="none" w:sz="0" w:space="0" w:color="auto"/>
      </w:divBdr>
    </w:div>
    <w:div w:id="1259103038">
      <w:bodyDiv w:val="1"/>
      <w:marLeft w:val="0"/>
      <w:marRight w:val="0"/>
      <w:marTop w:val="0"/>
      <w:marBottom w:val="0"/>
      <w:divBdr>
        <w:top w:val="none" w:sz="0" w:space="0" w:color="auto"/>
        <w:left w:val="none" w:sz="0" w:space="0" w:color="auto"/>
        <w:bottom w:val="none" w:sz="0" w:space="0" w:color="auto"/>
        <w:right w:val="none" w:sz="0" w:space="0" w:color="auto"/>
      </w:divBdr>
    </w:div>
    <w:div w:id="1274051035">
      <w:bodyDiv w:val="1"/>
      <w:marLeft w:val="0"/>
      <w:marRight w:val="0"/>
      <w:marTop w:val="0"/>
      <w:marBottom w:val="0"/>
      <w:divBdr>
        <w:top w:val="none" w:sz="0" w:space="0" w:color="auto"/>
        <w:left w:val="none" w:sz="0" w:space="0" w:color="auto"/>
        <w:bottom w:val="none" w:sz="0" w:space="0" w:color="auto"/>
        <w:right w:val="none" w:sz="0" w:space="0" w:color="auto"/>
      </w:divBdr>
    </w:div>
    <w:div w:id="1274171792">
      <w:bodyDiv w:val="1"/>
      <w:marLeft w:val="0"/>
      <w:marRight w:val="0"/>
      <w:marTop w:val="0"/>
      <w:marBottom w:val="0"/>
      <w:divBdr>
        <w:top w:val="none" w:sz="0" w:space="0" w:color="auto"/>
        <w:left w:val="none" w:sz="0" w:space="0" w:color="auto"/>
        <w:bottom w:val="none" w:sz="0" w:space="0" w:color="auto"/>
        <w:right w:val="none" w:sz="0" w:space="0" w:color="auto"/>
      </w:divBdr>
    </w:div>
    <w:div w:id="1276863813">
      <w:bodyDiv w:val="1"/>
      <w:marLeft w:val="0"/>
      <w:marRight w:val="0"/>
      <w:marTop w:val="0"/>
      <w:marBottom w:val="0"/>
      <w:divBdr>
        <w:top w:val="none" w:sz="0" w:space="0" w:color="auto"/>
        <w:left w:val="none" w:sz="0" w:space="0" w:color="auto"/>
        <w:bottom w:val="none" w:sz="0" w:space="0" w:color="auto"/>
        <w:right w:val="none" w:sz="0" w:space="0" w:color="auto"/>
      </w:divBdr>
    </w:div>
    <w:div w:id="1276984040">
      <w:bodyDiv w:val="1"/>
      <w:marLeft w:val="0"/>
      <w:marRight w:val="0"/>
      <w:marTop w:val="0"/>
      <w:marBottom w:val="0"/>
      <w:divBdr>
        <w:top w:val="none" w:sz="0" w:space="0" w:color="auto"/>
        <w:left w:val="none" w:sz="0" w:space="0" w:color="auto"/>
        <w:bottom w:val="none" w:sz="0" w:space="0" w:color="auto"/>
        <w:right w:val="none" w:sz="0" w:space="0" w:color="auto"/>
      </w:divBdr>
    </w:div>
    <w:div w:id="1286472880">
      <w:bodyDiv w:val="1"/>
      <w:marLeft w:val="0"/>
      <w:marRight w:val="0"/>
      <w:marTop w:val="0"/>
      <w:marBottom w:val="0"/>
      <w:divBdr>
        <w:top w:val="none" w:sz="0" w:space="0" w:color="auto"/>
        <w:left w:val="none" w:sz="0" w:space="0" w:color="auto"/>
        <w:bottom w:val="none" w:sz="0" w:space="0" w:color="auto"/>
        <w:right w:val="none" w:sz="0" w:space="0" w:color="auto"/>
      </w:divBdr>
    </w:div>
    <w:div w:id="1288851840">
      <w:bodyDiv w:val="1"/>
      <w:marLeft w:val="0"/>
      <w:marRight w:val="0"/>
      <w:marTop w:val="0"/>
      <w:marBottom w:val="0"/>
      <w:divBdr>
        <w:top w:val="none" w:sz="0" w:space="0" w:color="auto"/>
        <w:left w:val="none" w:sz="0" w:space="0" w:color="auto"/>
        <w:bottom w:val="none" w:sz="0" w:space="0" w:color="auto"/>
        <w:right w:val="none" w:sz="0" w:space="0" w:color="auto"/>
      </w:divBdr>
    </w:div>
    <w:div w:id="1290282880">
      <w:bodyDiv w:val="1"/>
      <w:marLeft w:val="0"/>
      <w:marRight w:val="0"/>
      <w:marTop w:val="0"/>
      <w:marBottom w:val="0"/>
      <w:divBdr>
        <w:top w:val="none" w:sz="0" w:space="0" w:color="auto"/>
        <w:left w:val="none" w:sz="0" w:space="0" w:color="auto"/>
        <w:bottom w:val="none" w:sz="0" w:space="0" w:color="auto"/>
        <w:right w:val="none" w:sz="0" w:space="0" w:color="auto"/>
      </w:divBdr>
    </w:div>
    <w:div w:id="1302349804">
      <w:bodyDiv w:val="1"/>
      <w:marLeft w:val="0"/>
      <w:marRight w:val="0"/>
      <w:marTop w:val="0"/>
      <w:marBottom w:val="0"/>
      <w:divBdr>
        <w:top w:val="none" w:sz="0" w:space="0" w:color="auto"/>
        <w:left w:val="none" w:sz="0" w:space="0" w:color="auto"/>
        <w:bottom w:val="none" w:sz="0" w:space="0" w:color="auto"/>
        <w:right w:val="none" w:sz="0" w:space="0" w:color="auto"/>
      </w:divBdr>
    </w:div>
    <w:div w:id="1305043253">
      <w:bodyDiv w:val="1"/>
      <w:marLeft w:val="0"/>
      <w:marRight w:val="0"/>
      <w:marTop w:val="0"/>
      <w:marBottom w:val="0"/>
      <w:divBdr>
        <w:top w:val="none" w:sz="0" w:space="0" w:color="auto"/>
        <w:left w:val="none" w:sz="0" w:space="0" w:color="auto"/>
        <w:bottom w:val="none" w:sz="0" w:space="0" w:color="auto"/>
        <w:right w:val="none" w:sz="0" w:space="0" w:color="auto"/>
      </w:divBdr>
    </w:div>
    <w:div w:id="1309239509">
      <w:bodyDiv w:val="1"/>
      <w:marLeft w:val="0"/>
      <w:marRight w:val="0"/>
      <w:marTop w:val="0"/>
      <w:marBottom w:val="0"/>
      <w:divBdr>
        <w:top w:val="none" w:sz="0" w:space="0" w:color="auto"/>
        <w:left w:val="none" w:sz="0" w:space="0" w:color="auto"/>
        <w:bottom w:val="none" w:sz="0" w:space="0" w:color="auto"/>
        <w:right w:val="none" w:sz="0" w:space="0" w:color="auto"/>
      </w:divBdr>
    </w:div>
    <w:div w:id="1310329882">
      <w:bodyDiv w:val="1"/>
      <w:marLeft w:val="0"/>
      <w:marRight w:val="0"/>
      <w:marTop w:val="0"/>
      <w:marBottom w:val="0"/>
      <w:divBdr>
        <w:top w:val="none" w:sz="0" w:space="0" w:color="auto"/>
        <w:left w:val="none" w:sz="0" w:space="0" w:color="auto"/>
        <w:bottom w:val="none" w:sz="0" w:space="0" w:color="auto"/>
        <w:right w:val="none" w:sz="0" w:space="0" w:color="auto"/>
      </w:divBdr>
    </w:div>
    <w:div w:id="1316449357">
      <w:bodyDiv w:val="1"/>
      <w:marLeft w:val="0"/>
      <w:marRight w:val="0"/>
      <w:marTop w:val="0"/>
      <w:marBottom w:val="0"/>
      <w:divBdr>
        <w:top w:val="none" w:sz="0" w:space="0" w:color="auto"/>
        <w:left w:val="none" w:sz="0" w:space="0" w:color="auto"/>
        <w:bottom w:val="none" w:sz="0" w:space="0" w:color="auto"/>
        <w:right w:val="none" w:sz="0" w:space="0" w:color="auto"/>
      </w:divBdr>
    </w:div>
    <w:div w:id="1317801220">
      <w:bodyDiv w:val="1"/>
      <w:marLeft w:val="0"/>
      <w:marRight w:val="0"/>
      <w:marTop w:val="0"/>
      <w:marBottom w:val="0"/>
      <w:divBdr>
        <w:top w:val="none" w:sz="0" w:space="0" w:color="auto"/>
        <w:left w:val="none" w:sz="0" w:space="0" w:color="auto"/>
        <w:bottom w:val="none" w:sz="0" w:space="0" w:color="auto"/>
        <w:right w:val="none" w:sz="0" w:space="0" w:color="auto"/>
      </w:divBdr>
    </w:div>
    <w:div w:id="1321420968">
      <w:bodyDiv w:val="1"/>
      <w:marLeft w:val="0"/>
      <w:marRight w:val="0"/>
      <w:marTop w:val="0"/>
      <w:marBottom w:val="0"/>
      <w:divBdr>
        <w:top w:val="none" w:sz="0" w:space="0" w:color="auto"/>
        <w:left w:val="none" w:sz="0" w:space="0" w:color="auto"/>
        <w:bottom w:val="none" w:sz="0" w:space="0" w:color="auto"/>
        <w:right w:val="none" w:sz="0" w:space="0" w:color="auto"/>
      </w:divBdr>
    </w:div>
    <w:div w:id="1325813097">
      <w:bodyDiv w:val="1"/>
      <w:marLeft w:val="0"/>
      <w:marRight w:val="0"/>
      <w:marTop w:val="0"/>
      <w:marBottom w:val="0"/>
      <w:divBdr>
        <w:top w:val="none" w:sz="0" w:space="0" w:color="auto"/>
        <w:left w:val="none" w:sz="0" w:space="0" w:color="auto"/>
        <w:bottom w:val="none" w:sz="0" w:space="0" w:color="auto"/>
        <w:right w:val="none" w:sz="0" w:space="0" w:color="auto"/>
      </w:divBdr>
    </w:div>
    <w:div w:id="1329022999">
      <w:bodyDiv w:val="1"/>
      <w:marLeft w:val="0"/>
      <w:marRight w:val="0"/>
      <w:marTop w:val="0"/>
      <w:marBottom w:val="0"/>
      <w:divBdr>
        <w:top w:val="none" w:sz="0" w:space="0" w:color="auto"/>
        <w:left w:val="none" w:sz="0" w:space="0" w:color="auto"/>
        <w:bottom w:val="none" w:sz="0" w:space="0" w:color="auto"/>
        <w:right w:val="none" w:sz="0" w:space="0" w:color="auto"/>
      </w:divBdr>
    </w:div>
    <w:div w:id="1332023526">
      <w:bodyDiv w:val="1"/>
      <w:marLeft w:val="0"/>
      <w:marRight w:val="0"/>
      <w:marTop w:val="0"/>
      <w:marBottom w:val="0"/>
      <w:divBdr>
        <w:top w:val="none" w:sz="0" w:space="0" w:color="auto"/>
        <w:left w:val="none" w:sz="0" w:space="0" w:color="auto"/>
        <w:bottom w:val="none" w:sz="0" w:space="0" w:color="auto"/>
        <w:right w:val="none" w:sz="0" w:space="0" w:color="auto"/>
      </w:divBdr>
    </w:div>
    <w:div w:id="1335232091">
      <w:bodyDiv w:val="1"/>
      <w:marLeft w:val="0"/>
      <w:marRight w:val="0"/>
      <w:marTop w:val="0"/>
      <w:marBottom w:val="0"/>
      <w:divBdr>
        <w:top w:val="none" w:sz="0" w:space="0" w:color="auto"/>
        <w:left w:val="none" w:sz="0" w:space="0" w:color="auto"/>
        <w:bottom w:val="none" w:sz="0" w:space="0" w:color="auto"/>
        <w:right w:val="none" w:sz="0" w:space="0" w:color="auto"/>
      </w:divBdr>
    </w:div>
    <w:div w:id="1340885320">
      <w:bodyDiv w:val="1"/>
      <w:marLeft w:val="0"/>
      <w:marRight w:val="0"/>
      <w:marTop w:val="0"/>
      <w:marBottom w:val="0"/>
      <w:divBdr>
        <w:top w:val="none" w:sz="0" w:space="0" w:color="auto"/>
        <w:left w:val="none" w:sz="0" w:space="0" w:color="auto"/>
        <w:bottom w:val="none" w:sz="0" w:space="0" w:color="auto"/>
        <w:right w:val="none" w:sz="0" w:space="0" w:color="auto"/>
      </w:divBdr>
    </w:div>
    <w:div w:id="1343434274">
      <w:bodyDiv w:val="1"/>
      <w:marLeft w:val="0"/>
      <w:marRight w:val="0"/>
      <w:marTop w:val="0"/>
      <w:marBottom w:val="0"/>
      <w:divBdr>
        <w:top w:val="none" w:sz="0" w:space="0" w:color="auto"/>
        <w:left w:val="none" w:sz="0" w:space="0" w:color="auto"/>
        <w:bottom w:val="none" w:sz="0" w:space="0" w:color="auto"/>
        <w:right w:val="none" w:sz="0" w:space="0" w:color="auto"/>
      </w:divBdr>
    </w:div>
    <w:div w:id="1344285614">
      <w:bodyDiv w:val="1"/>
      <w:marLeft w:val="0"/>
      <w:marRight w:val="0"/>
      <w:marTop w:val="0"/>
      <w:marBottom w:val="0"/>
      <w:divBdr>
        <w:top w:val="none" w:sz="0" w:space="0" w:color="auto"/>
        <w:left w:val="none" w:sz="0" w:space="0" w:color="auto"/>
        <w:bottom w:val="none" w:sz="0" w:space="0" w:color="auto"/>
        <w:right w:val="none" w:sz="0" w:space="0" w:color="auto"/>
      </w:divBdr>
    </w:div>
    <w:div w:id="1344554765">
      <w:bodyDiv w:val="1"/>
      <w:marLeft w:val="0"/>
      <w:marRight w:val="0"/>
      <w:marTop w:val="0"/>
      <w:marBottom w:val="0"/>
      <w:divBdr>
        <w:top w:val="none" w:sz="0" w:space="0" w:color="auto"/>
        <w:left w:val="none" w:sz="0" w:space="0" w:color="auto"/>
        <w:bottom w:val="none" w:sz="0" w:space="0" w:color="auto"/>
        <w:right w:val="none" w:sz="0" w:space="0" w:color="auto"/>
      </w:divBdr>
    </w:div>
    <w:div w:id="1346782957">
      <w:bodyDiv w:val="1"/>
      <w:marLeft w:val="0"/>
      <w:marRight w:val="0"/>
      <w:marTop w:val="0"/>
      <w:marBottom w:val="0"/>
      <w:divBdr>
        <w:top w:val="none" w:sz="0" w:space="0" w:color="auto"/>
        <w:left w:val="none" w:sz="0" w:space="0" w:color="auto"/>
        <w:bottom w:val="none" w:sz="0" w:space="0" w:color="auto"/>
        <w:right w:val="none" w:sz="0" w:space="0" w:color="auto"/>
      </w:divBdr>
    </w:div>
    <w:div w:id="1347634703">
      <w:bodyDiv w:val="1"/>
      <w:marLeft w:val="0"/>
      <w:marRight w:val="0"/>
      <w:marTop w:val="0"/>
      <w:marBottom w:val="0"/>
      <w:divBdr>
        <w:top w:val="none" w:sz="0" w:space="0" w:color="auto"/>
        <w:left w:val="none" w:sz="0" w:space="0" w:color="auto"/>
        <w:bottom w:val="none" w:sz="0" w:space="0" w:color="auto"/>
        <w:right w:val="none" w:sz="0" w:space="0" w:color="auto"/>
      </w:divBdr>
    </w:div>
    <w:div w:id="1356149163">
      <w:bodyDiv w:val="1"/>
      <w:marLeft w:val="0"/>
      <w:marRight w:val="0"/>
      <w:marTop w:val="0"/>
      <w:marBottom w:val="0"/>
      <w:divBdr>
        <w:top w:val="none" w:sz="0" w:space="0" w:color="auto"/>
        <w:left w:val="none" w:sz="0" w:space="0" w:color="auto"/>
        <w:bottom w:val="none" w:sz="0" w:space="0" w:color="auto"/>
        <w:right w:val="none" w:sz="0" w:space="0" w:color="auto"/>
      </w:divBdr>
    </w:div>
    <w:div w:id="1362903099">
      <w:bodyDiv w:val="1"/>
      <w:marLeft w:val="0"/>
      <w:marRight w:val="0"/>
      <w:marTop w:val="0"/>
      <w:marBottom w:val="0"/>
      <w:divBdr>
        <w:top w:val="none" w:sz="0" w:space="0" w:color="auto"/>
        <w:left w:val="none" w:sz="0" w:space="0" w:color="auto"/>
        <w:bottom w:val="none" w:sz="0" w:space="0" w:color="auto"/>
        <w:right w:val="none" w:sz="0" w:space="0" w:color="auto"/>
      </w:divBdr>
    </w:div>
    <w:div w:id="1363826026">
      <w:bodyDiv w:val="1"/>
      <w:marLeft w:val="0"/>
      <w:marRight w:val="0"/>
      <w:marTop w:val="0"/>
      <w:marBottom w:val="0"/>
      <w:divBdr>
        <w:top w:val="none" w:sz="0" w:space="0" w:color="auto"/>
        <w:left w:val="none" w:sz="0" w:space="0" w:color="auto"/>
        <w:bottom w:val="none" w:sz="0" w:space="0" w:color="auto"/>
        <w:right w:val="none" w:sz="0" w:space="0" w:color="auto"/>
      </w:divBdr>
    </w:div>
    <w:div w:id="1364476746">
      <w:bodyDiv w:val="1"/>
      <w:marLeft w:val="0"/>
      <w:marRight w:val="0"/>
      <w:marTop w:val="0"/>
      <w:marBottom w:val="0"/>
      <w:divBdr>
        <w:top w:val="none" w:sz="0" w:space="0" w:color="auto"/>
        <w:left w:val="none" w:sz="0" w:space="0" w:color="auto"/>
        <w:bottom w:val="none" w:sz="0" w:space="0" w:color="auto"/>
        <w:right w:val="none" w:sz="0" w:space="0" w:color="auto"/>
      </w:divBdr>
    </w:div>
    <w:div w:id="1367372875">
      <w:bodyDiv w:val="1"/>
      <w:marLeft w:val="0"/>
      <w:marRight w:val="0"/>
      <w:marTop w:val="0"/>
      <w:marBottom w:val="0"/>
      <w:divBdr>
        <w:top w:val="none" w:sz="0" w:space="0" w:color="auto"/>
        <w:left w:val="none" w:sz="0" w:space="0" w:color="auto"/>
        <w:bottom w:val="none" w:sz="0" w:space="0" w:color="auto"/>
        <w:right w:val="none" w:sz="0" w:space="0" w:color="auto"/>
      </w:divBdr>
    </w:div>
    <w:div w:id="1368022628">
      <w:bodyDiv w:val="1"/>
      <w:marLeft w:val="0"/>
      <w:marRight w:val="0"/>
      <w:marTop w:val="0"/>
      <w:marBottom w:val="0"/>
      <w:divBdr>
        <w:top w:val="none" w:sz="0" w:space="0" w:color="auto"/>
        <w:left w:val="none" w:sz="0" w:space="0" w:color="auto"/>
        <w:bottom w:val="none" w:sz="0" w:space="0" w:color="auto"/>
        <w:right w:val="none" w:sz="0" w:space="0" w:color="auto"/>
      </w:divBdr>
    </w:div>
    <w:div w:id="1371027074">
      <w:bodyDiv w:val="1"/>
      <w:marLeft w:val="0"/>
      <w:marRight w:val="0"/>
      <w:marTop w:val="0"/>
      <w:marBottom w:val="0"/>
      <w:divBdr>
        <w:top w:val="none" w:sz="0" w:space="0" w:color="auto"/>
        <w:left w:val="none" w:sz="0" w:space="0" w:color="auto"/>
        <w:bottom w:val="none" w:sz="0" w:space="0" w:color="auto"/>
        <w:right w:val="none" w:sz="0" w:space="0" w:color="auto"/>
      </w:divBdr>
    </w:div>
    <w:div w:id="1373840736">
      <w:bodyDiv w:val="1"/>
      <w:marLeft w:val="0"/>
      <w:marRight w:val="0"/>
      <w:marTop w:val="0"/>
      <w:marBottom w:val="0"/>
      <w:divBdr>
        <w:top w:val="none" w:sz="0" w:space="0" w:color="auto"/>
        <w:left w:val="none" w:sz="0" w:space="0" w:color="auto"/>
        <w:bottom w:val="none" w:sz="0" w:space="0" w:color="auto"/>
        <w:right w:val="none" w:sz="0" w:space="0" w:color="auto"/>
      </w:divBdr>
    </w:div>
    <w:div w:id="1376197699">
      <w:bodyDiv w:val="1"/>
      <w:marLeft w:val="0"/>
      <w:marRight w:val="0"/>
      <w:marTop w:val="0"/>
      <w:marBottom w:val="0"/>
      <w:divBdr>
        <w:top w:val="none" w:sz="0" w:space="0" w:color="auto"/>
        <w:left w:val="none" w:sz="0" w:space="0" w:color="auto"/>
        <w:bottom w:val="none" w:sz="0" w:space="0" w:color="auto"/>
        <w:right w:val="none" w:sz="0" w:space="0" w:color="auto"/>
      </w:divBdr>
    </w:div>
    <w:div w:id="1384983144">
      <w:bodyDiv w:val="1"/>
      <w:marLeft w:val="0"/>
      <w:marRight w:val="0"/>
      <w:marTop w:val="0"/>
      <w:marBottom w:val="0"/>
      <w:divBdr>
        <w:top w:val="none" w:sz="0" w:space="0" w:color="auto"/>
        <w:left w:val="none" w:sz="0" w:space="0" w:color="auto"/>
        <w:bottom w:val="none" w:sz="0" w:space="0" w:color="auto"/>
        <w:right w:val="none" w:sz="0" w:space="0" w:color="auto"/>
      </w:divBdr>
    </w:div>
    <w:div w:id="1388409368">
      <w:bodyDiv w:val="1"/>
      <w:marLeft w:val="0"/>
      <w:marRight w:val="0"/>
      <w:marTop w:val="0"/>
      <w:marBottom w:val="0"/>
      <w:divBdr>
        <w:top w:val="none" w:sz="0" w:space="0" w:color="auto"/>
        <w:left w:val="none" w:sz="0" w:space="0" w:color="auto"/>
        <w:bottom w:val="none" w:sz="0" w:space="0" w:color="auto"/>
        <w:right w:val="none" w:sz="0" w:space="0" w:color="auto"/>
      </w:divBdr>
    </w:div>
    <w:div w:id="1390297775">
      <w:bodyDiv w:val="1"/>
      <w:marLeft w:val="0"/>
      <w:marRight w:val="0"/>
      <w:marTop w:val="0"/>
      <w:marBottom w:val="0"/>
      <w:divBdr>
        <w:top w:val="none" w:sz="0" w:space="0" w:color="auto"/>
        <w:left w:val="none" w:sz="0" w:space="0" w:color="auto"/>
        <w:bottom w:val="none" w:sz="0" w:space="0" w:color="auto"/>
        <w:right w:val="none" w:sz="0" w:space="0" w:color="auto"/>
      </w:divBdr>
    </w:div>
    <w:div w:id="1401907438">
      <w:bodyDiv w:val="1"/>
      <w:marLeft w:val="0"/>
      <w:marRight w:val="0"/>
      <w:marTop w:val="0"/>
      <w:marBottom w:val="0"/>
      <w:divBdr>
        <w:top w:val="none" w:sz="0" w:space="0" w:color="auto"/>
        <w:left w:val="none" w:sz="0" w:space="0" w:color="auto"/>
        <w:bottom w:val="none" w:sz="0" w:space="0" w:color="auto"/>
        <w:right w:val="none" w:sz="0" w:space="0" w:color="auto"/>
      </w:divBdr>
    </w:div>
    <w:div w:id="1406802331">
      <w:bodyDiv w:val="1"/>
      <w:marLeft w:val="0"/>
      <w:marRight w:val="0"/>
      <w:marTop w:val="0"/>
      <w:marBottom w:val="0"/>
      <w:divBdr>
        <w:top w:val="none" w:sz="0" w:space="0" w:color="auto"/>
        <w:left w:val="none" w:sz="0" w:space="0" w:color="auto"/>
        <w:bottom w:val="none" w:sz="0" w:space="0" w:color="auto"/>
        <w:right w:val="none" w:sz="0" w:space="0" w:color="auto"/>
      </w:divBdr>
    </w:div>
    <w:div w:id="1407192576">
      <w:bodyDiv w:val="1"/>
      <w:marLeft w:val="0"/>
      <w:marRight w:val="0"/>
      <w:marTop w:val="0"/>
      <w:marBottom w:val="0"/>
      <w:divBdr>
        <w:top w:val="none" w:sz="0" w:space="0" w:color="auto"/>
        <w:left w:val="none" w:sz="0" w:space="0" w:color="auto"/>
        <w:bottom w:val="none" w:sz="0" w:space="0" w:color="auto"/>
        <w:right w:val="none" w:sz="0" w:space="0" w:color="auto"/>
      </w:divBdr>
    </w:div>
    <w:div w:id="1408192425">
      <w:bodyDiv w:val="1"/>
      <w:marLeft w:val="0"/>
      <w:marRight w:val="0"/>
      <w:marTop w:val="0"/>
      <w:marBottom w:val="0"/>
      <w:divBdr>
        <w:top w:val="none" w:sz="0" w:space="0" w:color="auto"/>
        <w:left w:val="none" w:sz="0" w:space="0" w:color="auto"/>
        <w:bottom w:val="none" w:sz="0" w:space="0" w:color="auto"/>
        <w:right w:val="none" w:sz="0" w:space="0" w:color="auto"/>
      </w:divBdr>
    </w:div>
    <w:div w:id="1412971216">
      <w:bodyDiv w:val="1"/>
      <w:marLeft w:val="0"/>
      <w:marRight w:val="0"/>
      <w:marTop w:val="0"/>
      <w:marBottom w:val="0"/>
      <w:divBdr>
        <w:top w:val="none" w:sz="0" w:space="0" w:color="auto"/>
        <w:left w:val="none" w:sz="0" w:space="0" w:color="auto"/>
        <w:bottom w:val="none" w:sz="0" w:space="0" w:color="auto"/>
        <w:right w:val="none" w:sz="0" w:space="0" w:color="auto"/>
      </w:divBdr>
    </w:div>
    <w:div w:id="1413359645">
      <w:bodyDiv w:val="1"/>
      <w:marLeft w:val="0"/>
      <w:marRight w:val="0"/>
      <w:marTop w:val="0"/>
      <w:marBottom w:val="0"/>
      <w:divBdr>
        <w:top w:val="none" w:sz="0" w:space="0" w:color="auto"/>
        <w:left w:val="none" w:sz="0" w:space="0" w:color="auto"/>
        <w:bottom w:val="none" w:sz="0" w:space="0" w:color="auto"/>
        <w:right w:val="none" w:sz="0" w:space="0" w:color="auto"/>
      </w:divBdr>
    </w:div>
    <w:div w:id="1415979641">
      <w:bodyDiv w:val="1"/>
      <w:marLeft w:val="0"/>
      <w:marRight w:val="0"/>
      <w:marTop w:val="0"/>
      <w:marBottom w:val="0"/>
      <w:divBdr>
        <w:top w:val="none" w:sz="0" w:space="0" w:color="auto"/>
        <w:left w:val="none" w:sz="0" w:space="0" w:color="auto"/>
        <w:bottom w:val="none" w:sz="0" w:space="0" w:color="auto"/>
        <w:right w:val="none" w:sz="0" w:space="0" w:color="auto"/>
      </w:divBdr>
    </w:div>
    <w:div w:id="1418357567">
      <w:bodyDiv w:val="1"/>
      <w:marLeft w:val="0"/>
      <w:marRight w:val="0"/>
      <w:marTop w:val="0"/>
      <w:marBottom w:val="0"/>
      <w:divBdr>
        <w:top w:val="none" w:sz="0" w:space="0" w:color="auto"/>
        <w:left w:val="none" w:sz="0" w:space="0" w:color="auto"/>
        <w:bottom w:val="none" w:sz="0" w:space="0" w:color="auto"/>
        <w:right w:val="none" w:sz="0" w:space="0" w:color="auto"/>
      </w:divBdr>
    </w:div>
    <w:div w:id="1425807587">
      <w:bodyDiv w:val="1"/>
      <w:marLeft w:val="0"/>
      <w:marRight w:val="0"/>
      <w:marTop w:val="0"/>
      <w:marBottom w:val="0"/>
      <w:divBdr>
        <w:top w:val="none" w:sz="0" w:space="0" w:color="auto"/>
        <w:left w:val="none" w:sz="0" w:space="0" w:color="auto"/>
        <w:bottom w:val="none" w:sz="0" w:space="0" w:color="auto"/>
        <w:right w:val="none" w:sz="0" w:space="0" w:color="auto"/>
      </w:divBdr>
    </w:div>
    <w:div w:id="1428118816">
      <w:bodyDiv w:val="1"/>
      <w:marLeft w:val="0"/>
      <w:marRight w:val="0"/>
      <w:marTop w:val="0"/>
      <w:marBottom w:val="0"/>
      <w:divBdr>
        <w:top w:val="none" w:sz="0" w:space="0" w:color="auto"/>
        <w:left w:val="none" w:sz="0" w:space="0" w:color="auto"/>
        <w:bottom w:val="none" w:sz="0" w:space="0" w:color="auto"/>
        <w:right w:val="none" w:sz="0" w:space="0" w:color="auto"/>
      </w:divBdr>
    </w:div>
    <w:div w:id="1434285674">
      <w:bodyDiv w:val="1"/>
      <w:marLeft w:val="0"/>
      <w:marRight w:val="0"/>
      <w:marTop w:val="0"/>
      <w:marBottom w:val="0"/>
      <w:divBdr>
        <w:top w:val="none" w:sz="0" w:space="0" w:color="auto"/>
        <w:left w:val="none" w:sz="0" w:space="0" w:color="auto"/>
        <w:bottom w:val="none" w:sz="0" w:space="0" w:color="auto"/>
        <w:right w:val="none" w:sz="0" w:space="0" w:color="auto"/>
      </w:divBdr>
    </w:div>
    <w:div w:id="1438065013">
      <w:bodyDiv w:val="1"/>
      <w:marLeft w:val="0"/>
      <w:marRight w:val="0"/>
      <w:marTop w:val="0"/>
      <w:marBottom w:val="0"/>
      <w:divBdr>
        <w:top w:val="none" w:sz="0" w:space="0" w:color="auto"/>
        <w:left w:val="none" w:sz="0" w:space="0" w:color="auto"/>
        <w:bottom w:val="none" w:sz="0" w:space="0" w:color="auto"/>
        <w:right w:val="none" w:sz="0" w:space="0" w:color="auto"/>
      </w:divBdr>
    </w:div>
    <w:div w:id="1439181811">
      <w:bodyDiv w:val="1"/>
      <w:marLeft w:val="0"/>
      <w:marRight w:val="0"/>
      <w:marTop w:val="0"/>
      <w:marBottom w:val="0"/>
      <w:divBdr>
        <w:top w:val="none" w:sz="0" w:space="0" w:color="auto"/>
        <w:left w:val="none" w:sz="0" w:space="0" w:color="auto"/>
        <w:bottom w:val="none" w:sz="0" w:space="0" w:color="auto"/>
        <w:right w:val="none" w:sz="0" w:space="0" w:color="auto"/>
      </w:divBdr>
    </w:div>
    <w:div w:id="1439839172">
      <w:bodyDiv w:val="1"/>
      <w:marLeft w:val="0"/>
      <w:marRight w:val="0"/>
      <w:marTop w:val="0"/>
      <w:marBottom w:val="0"/>
      <w:divBdr>
        <w:top w:val="none" w:sz="0" w:space="0" w:color="auto"/>
        <w:left w:val="none" w:sz="0" w:space="0" w:color="auto"/>
        <w:bottom w:val="none" w:sz="0" w:space="0" w:color="auto"/>
        <w:right w:val="none" w:sz="0" w:space="0" w:color="auto"/>
      </w:divBdr>
    </w:div>
    <w:div w:id="1440948875">
      <w:bodyDiv w:val="1"/>
      <w:marLeft w:val="0"/>
      <w:marRight w:val="0"/>
      <w:marTop w:val="0"/>
      <w:marBottom w:val="0"/>
      <w:divBdr>
        <w:top w:val="none" w:sz="0" w:space="0" w:color="auto"/>
        <w:left w:val="none" w:sz="0" w:space="0" w:color="auto"/>
        <w:bottom w:val="none" w:sz="0" w:space="0" w:color="auto"/>
        <w:right w:val="none" w:sz="0" w:space="0" w:color="auto"/>
      </w:divBdr>
    </w:div>
    <w:div w:id="1448041091">
      <w:bodyDiv w:val="1"/>
      <w:marLeft w:val="0"/>
      <w:marRight w:val="0"/>
      <w:marTop w:val="0"/>
      <w:marBottom w:val="0"/>
      <w:divBdr>
        <w:top w:val="none" w:sz="0" w:space="0" w:color="auto"/>
        <w:left w:val="none" w:sz="0" w:space="0" w:color="auto"/>
        <w:bottom w:val="none" w:sz="0" w:space="0" w:color="auto"/>
        <w:right w:val="none" w:sz="0" w:space="0" w:color="auto"/>
      </w:divBdr>
    </w:div>
    <w:div w:id="1449204844">
      <w:bodyDiv w:val="1"/>
      <w:marLeft w:val="0"/>
      <w:marRight w:val="0"/>
      <w:marTop w:val="0"/>
      <w:marBottom w:val="0"/>
      <w:divBdr>
        <w:top w:val="none" w:sz="0" w:space="0" w:color="auto"/>
        <w:left w:val="none" w:sz="0" w:space="0" w:color="auto"/>
        <w:bottom w:val="none" w:sz="0" w:space="0" w:color="auto"/>
        <w:right w:val="none" w:sz="0" w:space="0" w:color="auto"/>
      </w:divBdr>
    </w:div>
    <w:div w:id="1452242706">
      <w:bodyDiv w:val="1"/>
      <w:marLeft w:val="0"/>
      <w:marRight w:val="0"/>
      <w:marTop w:val="0"/>
      <w:marBottom w:val="0"/>
      <w:divBdr>
        <w:top w:val="none" w:sz="0" w:space="0" w:color="auto"/>
        <w:left w:val="none" w:sz="0" w:space="0" w:color="auto"/>
        <w:bottom w:val="none" w:sz="0" w:space="0" w:color="auto"/>
        <w:right w:val="none" w:sz="0" w:space="0" w:color="auto"/>
      </w:divBdr>
    </w:div>
    <w:div w:id="1452358351">
      <w:bodyDiv w:val="1"/>
      <w:marLeft w:val="0"/>
      <w:marRight w:val="0"/>
      <w:marTop w:val="0"/>
      <w:marBottom w:val="0"/>
      <w:divBdr>
        <w:top w:val="none" w:sz="0" w:space="0" w:color="auto"/>
        <w:left w:val="none" w:sz="0" w:space="0" w:color="auto"/>
        <w:bottom w:val="none" w:sz="0" w:space="0" w:color="auto"/>
        <w:right w:val="none" w:sz="0" w:space="0" w:color="auto"/>
      </w:divBdr>
    </w:div>
    <w:div w:id="1456946347">
      <w:bodyDiv w:val="1"/>
      <w:marLeft w:val="0"/>
      <w:marRight w:val="0"/>
      <w:marTop w:val="0"/>
      <w:marBottom w:val="0"/>
      <w:divBdr>
        <w:top w:val="none" w:sz="0" w:space="0" w:color="auto"/>
        <w:left w:val="none" w:sz="0" w:space="0" w:color="auto"/>
        <w:bottom w:val="none" w:sz="0" w:space="0" w:color="auto"/>
        <w:right w:val="none" w:sz="0" w:space="0" w:color="auto"/>
      </w:divBdr>
    </w:div>
    <w:div w:id="1457024110">
      <w:bodyDiv w:val="1"/>
      <w:marLeft w:val="0"/>
      <w:marRight w:val="0"/>
      <w:marTop w:val="0"/>
      <w:marBottom w:val="0"/>
      <w:divBdr>
        <w:top w:val="none" w:sz="0" w:space="0" w:color="auto"/>
        <w:left w:val="none" w:sz="0" w:space="0" w:color="auto"/>
        <w:bottom w:val="none" w:sz="0" w:space="0" w:color="auto"/>
        <w:right w:val="none" w:sz="0" w:space="0" w:color="auto"/>
      </w:divBdr>
    </w:div>
    <w:div w:id="1459302323">
      <w:bodyDiv w:val="1"/>
      <w:marLeft w:val="0"/>
      <w:marRight w:val="0"/>
      <w:marTop w:val="0"/>
      <w:marBottom w:val="0"/>
      <w:divBdr>
        <w:top w:val="none" w:sz="0" w:space="0" w:color="auto"/>
        <w:left w:val="none" w:sz="0" w:space="0" w:color="auto"/>
        <w:bottom w:val="none" w:sz="0" w:space="0" w:color="auto"/>
        <w:right w:val="none" w:sz="0" w:space="0" w:color="auto"/>
      </w:divBdr>
    </w:div>
    <w:div w:id="1467044374">
      <w:bodyDiv w:val="1"/>
      <w:marLeft w:val="0"/>
      <w:marRight w:val="0"/>
      <w:marTop w:val="0"/>
      <w:marBottom w:val="0"/>
      <w:divBdr>
        <w:top w:val="none" w:sz="0" w:space="0" w:color="auto"/>
        <w:left w:val="none" w:sz="0" w:space="0" w:color="auto"/>
        <w:bottom w:val="none" w:sz="0" w:space="0" w:color="auto"/>
        <w:right w:val="none" w:sz="0" w:space="0" w:color="auto"/>
      </w:divBdr>
    </w:div>
    <w:div w:id="1472165531">
      <w:bodyDiv w:val="1"/>
      <w:marLeft w:val="0"/>
      <w:marRight w:val="0"/>
      <w:marTop w:val="0"/>
      <w:marBottom w:val="0"/>
      <w:divBdr>
        <w:top w:val="none" w:sz="0" w:space="0" w:color="auto"/>
        <w:left w:val="none" w:sz="0" w:space="0" w:color="auto"/>
        <w:bottom w:val="none" w:sz="0" w:space="0" w:color="auto"/>
        <w:right w:val="none" w:sz="0" w:space="0" w:color="auto"/>
      </w:divBdr>
    </w:div>
    <w:div w:id="1474103702">
      <w:bodyDiv w:val="1"/>
      <w:marLeft w:val="0"/>
      <w:marRight w:val="0"/>
      <w:marTop w:val="0"/>
      <w:marBottom w:val="0"/>
      <w:divBdr>
        <w:top w:val="none" w:sz="0" w:space="0" w:color="auto"/>
        <w:left w:val="none" w:sz="0" w:space="0" w:color="auto"/>
        <w:bottom w:val="none" w:sz="0" w:space="0" w:color="auto"/>
        <w:right w:val="none" w:sz="0" w:space="0" w:color="auto"/>
      </w:divBdr>
    </w:div>
    <w:div w:id="1476339916">
      <w:bodyDiv w:val="1"/>
      <w:marLeft w:val="0"/>
      <w:marRight w:val="0"/>
      <w:marTop w:val="0"/>
      <w:marBottom w:val="0"/>
      <w:divBdr>
        <w:top w:val="none" w:sz="0" w:space="0" w:color="auto"/>
        <w:left w:val="none" w:sz="0" w:space="0" w:color="auto"/>
        <w:bottom w:val="none" w:sz="0" w:space="0" w:color="auto"/>
        <w:right w:val="none" w:sz="0" w:space="0" w:color="auto"/>
      </w:divBdr>
    </w:div>
    <w:div w:id="1483695917">
      <w:bodyDiv w:val="1"/>
      <w:marLeft w:val="0"/>
      <w:marRight w:val="0"/>
      <w:marTop w:val="0"/>
      <w:marBottom w:val="0"/>
      <w:divBdr>
        <w:top w:val="none" w:sz="0" w:space="0" w:color="auto"/>
        <w:left w:val="none" w:sz="0" w:space="0" w:color="auto"/>
        <w:bottom w:val="none" w:sz="0" w:space="0" w:color="auto"/>
        <w:right w:val="none" w:sz="0" w:space="0" w:color="auto"/>
      </w:divBdr>
    </w:div>
    <w:div w:id="1487552579">
      <w:bodyDiv w:val="1"/>
      <w:marLeft w:val="0"/>
      <w:marRight w:val="0"/>
      <w:marTop w:val="0"/>
      <w:marBottom w:val="0"/>
      <w:divBdr>
        <w:top w:val="none" w:sz="0" w:space="0" w:color="auto"/>
        <w:left w:val="none" w:sz="0" w:space="0" w:color="auto"/>
        <w:bottom w:val="none" w:sz="0" w:space="0" w:color="auto"/>
        <w:right w:val="none" w:sz="0" w:space="0" w:color="auto"/>
      </w:divBdr>
    </w:div>
    <w:div w:id="1487933831">
      <w:bodyDiv w:val="1"/>
      <w:marLeft w:val="0"/>
      <w:marRight w:val="0"/>
      <w:marTop w:val="0"/>
      <w:marBottom w:val="0"/>
      <w:divBdr>
        <w:top w:val="none" w:sz="0" w:space="0" w:color="auto"/>
        <w:left w:val="none" w:sz="0" w:space="0" w:color="auto"/>
        <w:bottom w:val="none" w:sz="0" w:space="0" w:color="auto"/>
        <w:right w:val="none" w:sz="0" w:space="0" w:color="auto"/>
      </w:divBdr>
    </w:div>
    <w:div w:id="1490439842">
      <w:bodyDiv w:val="1"/>
      <w:marLeft w:val="0"/>
      <w:marRight w:val="0"/>
      <w:marTop w:val="0"/>
      <w:marBottom w:val="0"/>
      <w:divBdr>
        <w:top w:val="none" w:sz="0" w:space="0" w:color="auto"/>
        <w:left w:val="none" w:sz="0" w:space="0" w:color="auto"/>
        <w:bottom w:val="none" w:sz="0" w:space="0" w:color="auto"/>
        <w:right w:val="none" w:sz="0" w:space="0" w:color="auto"/>
      </w:divBdr>
    </w:div>
    <w:div w:id="1490899173">
      <w:bodyDiv w:val="1"/>
      <w:marLeft w:val="0"/>
      <w:marRight w:val="0"/>
      <w:marTop w:val="0"/>
      <w:marBottom w:val="0"/>
      <w:divBdr>
        <w:top w:val="none" w:sz="0" w:space="0" w:color="auto"/>
        <w:left w:val="none" w:sz="0" w:space="0" w:color="auto"/>
        <w:bottom w:val="none" w:sz="0" w:space="0" w:color="auto"/>
        <w:right w:val="none" w:sz="0" w:space="0" w:color="auto"/>
      </w:divBdr>
    </w:div>
    <w:div w:id="1491023922">
      <w:bodyDiv w:val="1"/>
      <w:marLeft w:val="0"/>
      <w:marRight w:val="0"/>
      <w:marTop w:val="0"/>
      <w:marBottom w:val="0"/>
      <w:divBdr>
        <w:top w:val="none" w:sz="0" w:space="0" w:color="auto"/>
        <w:left w:val="none" w:sz="0" w:space="0" w:color="auto"/>
        <w:bottom w:val="none" w:sz="0" w:space="0" w:color="auto"/>
        <w:right w:val="none" w:sz="0" w:space="0" w:color="auto"/>
      </w:divBdr>
    </w:div>
    <w:div w:id="1491213454">
      <w:bodyDiv w:val="1"/>
      <w:marLeft w:val="0"/>
      <w:marRight w:val="0"/>
      <w:marTop w:val="0"/>
      <w:marBottom w:val="0"/>
      <w:divBdr>
        <w:top w:val="none" w:sz="0" w:space="0" w:color="auto"/>
        <w:left w:val="none" w:sz="0" w:space="0" w:color="auto"/>
        <w:bottom w:val="none" w:sz="0" w:space="0" w:color="auto"/>
        <w:right w:val="none" w:sz="0" w:space="0" w:color="auto"/>
      </w:divBdr>
    </w:div>
    <w:div w:id="1494833452">
      <w:bodyDiv w:val="1"/>
      <w:marLeft w:val="0"/>
      <w:marRight w:val="0"/>
      <w:marTop w:val="0"/>
      <w:marBottom w:val="0"/>
      <w:divBdr>
        <w:top w:val="none" w:sz="0" w:space="0" w:color="auto"/>
        <w:left w:val="none" w:sz="0" w:space="0" w:color="auto"/>
        <w:bottom w:val="none" w:sz="0" w:space="0" w:color="auto"/>
        <w:right w:val="none" w:sz="0" w:space="0" w:color="auto"/>
      </w:divBdr>
    </w:div>
    <w:div w:id="1495488254">
      <w:bodyDiv w:val="1"/>
      <w:marLeft w:val="0"/>
      <w:marRight w:val="0"/>
      <w:marTop w:val="0"/>
      <w:marBottom w:val="0"/>
      <w:divBdr>
        <w:top w:val="none" w:sz="0" w:space="0" w:color="auto"/>
        <w:left w:val="none" w:sz="0" w:space="0" w:color="auto"/>
        <w:bottom w:val="none" w:sz="0" w:space="0" w:color="auto"/>
        <w:right w:val="none" w:sz="0" w:space="0" w:color="auto"/>
      </w:divBdr>
    </w:div>
    <w:div w:id="1501970322">
      <w:bodyDiv w:val="1"/>
      <w:marLeft w:val="0"/>
      <w:marRight w:val="0"/>
      <w:marTop w:val="0"/>
      <w:marBottom w:val="0"/>
      <w:divBdr>
        <w:top w:val="none" w:sz="0" w:space="0" w:color="auto"/>
        <w:left w:val="none" w:sz="0" w:space="0" w:color="auto"/>
        <w:bottom w:val="none" w:sz="0" w:space="0" w:color="auto"/>
        <w:right w:val="none" w:sz="0" w:space="0" w:color="auto"/>
      </w:divBdr>
    </w:div>
    <w:div w:id="1506700110">
      <w:bodyDiv w:val="1"/>
      <w:marLeft w:val="0"/>
      <w:marRight w:val="0"/>
      <w:marTop w:val="0"/>
      <w:marBottom w:val="0"/>
      <w:divBdr>
        <w:top w:val="none" w:sz="0" w:space="0" w:color="auto"/>
        <w:left w:val="none" w:sz="0" w:space="0" w:color="auto"/>
        <w:bottom w:val="none" w:sz="0" w:space="0" w:color="auto"/>
        <w:right w:val="none" w:sz="0" w:space="0" w:color="auto"/>
      </w:divBdr>
    </w:div>
    <w:div w:id="1510215220">
      <w:bodyDiv w:val="1"/>
      <w:marLeft w:val="0"/>
      <w:marRight w:val="0"/>
      <w:marTop w:val="0"/>
      <w:marBottom w:val="0"/>
      <w:divBdr>
        <w:top w:val="none" w:sz="0" w:space="0" w:color="auto"/>
        <w:left w:val="none" w:sz="0" w:space="0" w:color="auto"/>
        <w:bottom w:val="none" w:sz="0" w:space="0" w:color="auto"/>
        <w:right w:val="none" w:sz="0" w:space="0" w:color="auto"/>
      </w:divBdr>
    </w:div>
    <w:div w:id="1513907687">
      <w:bodyDiv w:val="1"/>
      <w:marLeft w:val="0"/>
      <w:marRight w:val="0"/>
      <w:marTop w:val="0"/>
      <w:marBottom w:val="0"/>
      <w:divBdr>
        <w:top w:val="none" w:sz="0" w:space="0" w:color="auto"/>
        <w:left w:val="none" w:sz="0" w:space="0" w:color="auto"/>
        <w:bottom w:val="none" w:sz="0" w:space="0" w:color="auto"/>
        <w:right w:val="none" w:sz="0" w:space="0" w:color="auto"/>
      </w:divBdr>
    </w:div>
    <w:div w:id="1525481575">
      <w:bodyDiv w:val="1"/>
      <w:marLeft w:val="0"/>
      <w:marRight w:val="0"/>
      <w:marTop w:val="0"/>
      <w:marBottom w:val="0"/>
      <w:divBdr>
        <w:top w:val="none" w:sz="0" w:space="0" w:color="auto"/>
        <w:left w:val="none" w:sz="0" w:space="0" w:color="auto"/>
        <w:bottom w:val="none" w:sz="0" w:space="0" w:color="auto"/>
        <w:right w:val="none" w:sz="0" w:space="0" w:color="auto"/>
      </w:divBdr>
    </w:div>
    <w:div w:id="1526361575">
      <w:bodyDiv w:val="1"/>
      <w:marLeft w:val="0"/>
      <w:marRight w:val="0"/>
      <w:marTop w:val="0"/>
      <w:marBottom w:val="0"/>
      <w:divBdr>
        <w:top w:val="none" w:sz="0" w:space="0" w:color="auto"/>
        <w:left w:val="none" w:sz="0" w:space="0" w:color="auto"/>
        <w:bottom w:val="none" w:sz="0" w:space="0" w:color="auto"/>
        <w:right w:val="none" w:sz="0" w:space="0" w:color="auto"/>
      </w:divBdr>
    </w:div>
    <w:div w:id="1527407256">
      <w:bodyDiv w:val="1"/>
      <w:marLeft w:val="0"/>
      <w:marRight w:val="0"/>
      <w:marTop w:val="0"/>
      <w:marBottom w:val="0"/>
      <w:divBdr>
        <w:top w:val="none" w:sz="0" w:space="0" w:color="auto"/>
        <w:left w:val="none" w:sz="0" w:space="0" w:color="auto"/>
        <w:bottom w:val="none" w:sz="0" w:space="0" w:color="auto"/>
        <w:right w:val="none" w:sz="0" w:space="0" w:color="auto"/>
      </w:divBdr>
    </w:div>
    <w:div w:id="1527787681">
      <w:bodyDiv w:val="1"/>
      <w:marLeft w:val="0"/>
      <w:marRight w:val="0"/>
      <w:marTop w:val="0"/>
      <w:marBottom w:val="0"/>
      <w:divBdr>
        <w:top w:val="none" w:sz="0" w:space="0" w:color="auto"/>
        <w:left w:val="none" w:sz="0" w:space="0" w:color="auto"/>
        <w:bottom w:val="none" w:sz="0" w:space="0" w:color="auto"/>
        <w:right w:val="none" w:sz="0" w:space="0" w:color="auto"/>
      </w:divBdr>
    </w:div>
    <w:div w:id="1532263255">
      <w:bodyDiv w:val="1"/>
      <w:marLeft w:val="0"/>
      <w:marRight w:val="0"/>
      <w:marTop w:val="0"/>
      <w:marBottom w:val="0"/>
      <w:divBdr>
        <w:top w:val="none" w:sz="0" w:space="0" w:color="auto"/>
        <w:left w:val="none" w:sz="0" w:space="0" w:color="auto"/>
        <w:bottom w:val="none" w:sz="0" w:space="0" w:color="auto"/>
        <w:right w:val="none" w:sz="0" w:space="0" w:color="auto"/>
      </w:divBdr>
    </w:div>
    <w:div w:id="1535119321">
      <w:bodyDiv w:val="1"/>
      <w:marLeft w:val="0"/>
      <w:marRight w:val="0"/>
      <w:marTop w:val="0"/>
      <w:marBottom w:val="0"/>
      <w:divBdr>
        <w:top w:val="none" w:sz="0" w:space="0" w:color="auto"/>
        <w:left w:val="none" w:sz="0" w:space="0" w:color="auto"/>
        <w:bottom w:val="none" w:sz="0" w:space="0" w:color="auto"/>
        <w:right w:val="none" w:sz="0" w:space="0" w:color="auto"/>
      </w:divBdr>
    </w:div>
    <w:div w:id="1539467677">
      <w:bodyDiv w:val="1"/>
      <w:marLeft w:val="0"/>
      <w:marRight w:val="0"/>
      <w:marTop w:val="0"/>
      <w:marBottom w:val="0"/>
      <w:divBdr>
        <w:top w:val="none" w:sz="0" w:space="0" w:color="auto"/>
        <w:left w:val="none" w:sz="0" w:space="0" w:color="auto"/>
        <w:bottom w:val="none" w:sz="0" w:space="0" w:color="auto"/>
        <w:right w:val="none" w:sz="0" w:space="0" w:color="auto"/>
      </w:divBdr>
    </w:div>
    <w:div w:id="1544101324">
      <w:bodyDiv w:val="1"/>
      <w:marLeft w:val="0"/>
      <w:marRight w:val="0"/>
      <w:marTop w:val="0"/>
      <w:marBottom w:val="0"/>
      <w:divBdr>
        <w:top w:val="none" w:sz="0" w:space="0" w:color="auto"/>
        <w:left w:val="none" w:sz="0" w:space="0" w:color="auto"/>
        <w:bottom w:val="none" w:sz="0" w:space="0" w:color="auto"/>
        <w:right w:val="none" w:sz="0" w:space="0" w:color="auto"/>
      </w:divBdr>
    </w:div>
    <w:div w:id="1544514204">
      <w:bodyDiv w:val="1"/>
      <w:marLeft w:val="0"/>
      <w:marRight w:val="0"/>
      <w:marTop w:val="0"/>
      <w:marBottom w:val="0"/>
      <w:divBdr>
        <w:top w:val="none" w:sz="0" w:space="0" w:color="auto"/>
        <w:left w:val="none" w:sz="0" w:space="0" w:color="auto"/>
        <w:bottom w:val="none" w:sz="0" w:space="0" w:color="auto"/>
        <w:right w:val="none" w:sz="0" w:space="0" w:color="auto"/>
      </w:divBdr>
    </w:div>
    <w:div w:id="1546796269">
      <w:bodyDiv w:val="1"/>
      <w:marLeft w:val="0"/>
      <w:marRight w:val="0"/>
      <w:marTop w:val="0"/>
      <w:marBottom w:val="0"/>
      <w:divBdr>
        <w:top w:val="none" w:sz="0" w:space="0" w:color="auto"/>
        <w:left w:val="none" w:sz="0" w:space="0" w:color="auto"/>
        <w:bottom w:val="none" w:sz="0" w:space="0" w:color="auto"/>
        <w:right w:val="none" w:sz="0" w:space="0" w:color="auto"/>
      </w:divBdr>
    </w:div>
    <w:div w:id="1547329695">
      <w:bodyDiv w:val="1"/>
      <w:marLeft w:val="0"/>
      <w:marRight w:val="0"/>
      <w:marTop w:val="0"/>
      <w:marBottom w:val="0"/>
      <w:divBdr>
        <w:top w:val="none" w:sz="0" w:space="0" w:color="auto"/>
        <w:left w:val="none" w:sz="0" w:space="0" w:color="auto"/>
        <w:bottom w:val="none" w:sz="0" w:space="0" w:color="auto"/>
        <w:right w:val="none" w:sz="0" w:space="0" w:color="auto"/>
      </w:divBdr>
    </w:div>
    <w:div w:id="1551722933">
      <w:bodyDiv w:val="1"/>
      <w:marLeft w:val="0"/>
      <w:marRight w:val="0"/>
      <w:marTop w:val="0"/>
      <w:marBottom w:val="0"/>
      <w:divBdr>
        <w:top w:val="none" w:sz="0" w:space="0" w:color="auto"/>
        <w:left w:val="none" w:sz="0" w:space="0" w:color="auto"/>
        <w:bottom w:val="none" w:sz="0" w:space="0" w:color="auto"/>
        <w:right w:val="none" w:sz="0" w:space="0" w:color="auto"/>
      </w:divBdr>
    </w:div>
    <w:div w:id="1552033532">
      <w:bodyDiv w:val="1"/>
      <w:marLeft w:val="0"/>
      <w:marRight w:val="0"/>
      <w:marTop w:val="0"/>
      <w:marBottom w:val="0"/>
      <w:divBdr>
        <w:top w:val="none" w:sz="0" w:space="0" w:color="auto"/>
        <w:left w:val="none" w:sz="0" w:space="0" w:color="auto"/>
        <w:bottom w:val="none" w:sz="0" w:space="0" w:color="auto"/>
        <w:right w:val="none" w:sz="0" w:space="0" w:color="auto"/>
      </w:divBdr>
    </w:div>
    <w:div w:id="1552767425">
      <w:bodyDiv w:val="1"/>
      <w:marLeft w:val="0"/>
      <w:marRight w:val="0"/>
      <w:marTop w:val="0"/>
      <w:marBottom w:val="0"/>
      <w:divBdr>
        <w:top w:val="none" w:sz="0" w:space="0" w:color="auto"/>
        <w:left w:val="none" w:sz="0" w:space="0" w:color="auto"/>
        <w:bottom w:val="none" w:sz="0" w:space="0" w:color="auto"/>
        <w:right w:val="none" w:sz="0" w:space="0" w:color="auto"/>
      </w:divBdr>
    </w:div>
    <w:div w:id="1555265922">
      <w:bodyDiv w:val="1"/>
      <w:marLeft w:val="0"/>
      <w:marRight w:val="0"/>
      <w:marTop w:val="0"/>
      <w:marBottom w:val="0"/>
      <w:divBdr>
        <w:top w:val="none" w:sz="0" w:space="0" w:color="auto"/>
        <w:left w:val="none" w:sz="0" w:space="0" w:color="auto"/>
        <w:bottom w:val="none" w:sz="0" w:space="0" w:color="auto"/>
        <w:right w:val="none" w:sz="0" w:space="0" w:color="auto"/>
      </w:divBdr>
    </w:div>
    <w:div w:id="1557204130">
      <w:bodyDiv w:val="1"/>
      <w:marLeft w:val="0"/>
      <w:marRight w:val="0"/>
      <w:marTop w:val="0"/>
      <w:marBottom w:val="0"/>
      <w:divBdr>
        <w:top w:val="none" w:sz="0" w:space="0" w:color="auto"/>
        <w:left w:val="none" w:sz="0" w:space="0" w:color="auto"/>
        <w:bottom w:val="none" w:sz="0" w:space="0" w:color="auto"/>
        <w:right w:val="none" w:sz="0" w:space="0" w:color="auto"/>
      </w:divBdr>
    </w:div>
    <w:div w:id="1560164015">
      <w:bodyDiv w:val="1"/>
      <w:marLeft w:val="0"/>
      <w:marRight w:val="0"/>
      <w:marTop w:val="0"/>
      <w:marBottom w:val="0"/>
      <w:divBdr>
        <w:top w:val="none" w:sz="0" w:space="0" w:color="auto"/>
        <w:left w:val="none" w:sz="0" w:space="0" w:color="auto"/>
        <w:bottom w:val="none" w:sz="0" w:space="0" w:color="auto"/>
        <w:right w:val="none" w:sz="0" w:space="0" w:color="auto"/>
      </w:divBdr>
    </w:div>
    <w:div w:id="1562326595">
      <w:bodyDiv w:val="1"/>
      <w:marLeft w:val="0"/>
      <w:marRight w:val="0"/>
      <w:marTop w:val="0"/>
      <w:marBottom w:val="0"/>
      <w:divBdr>
        <w:top w:val="none" w:sz="0" w:space="0" w:color="auto"/>
        <w:left w:val="none" w:sz="0" w:space="0" w:color="auto"/>
        <w:bottom w:val="none" w:sz="0" w:space="0" w:color="auto"/>
        <w:right w:val="none" w:sz="0" w:space="0" w:color="auto"/>
      </w:divBdr>
    </w:div>
    <w:div w:id="1567455609">
      <w:bodyDiv w:val="1"/>
      <w:marLeft w:val="0"/>
      <w:marRight w:val="0"/>
      <w:marTop w:val="0"/>
      <w:marBottom w:val="0"/>
      <w:divBdr>
        <w:top w:val="none" w:sz="0" w:space="0" w:color="auto"/>
        <w:left w:val="none" w:sz="0" w:space="0" w:color="auto"/>
        <w:bottom w:val="none" w:sz="0" w:space="0" w:color="auto"/>
        <w:right w:val="none" w:sz="0" w:space="0" w:color="auto"/>
      </w:divBdr>
    </w:div>
    <w:div w:id="1568414994">
      <w:bodyDiv w:val="1"/>
      <w:marLeft w:val="0"/>
      <w:marRight w:val="0"/>
      <w:marTop w:val="0"/>
      <w:marBottom w:val="0"/>
      <w:divBdr>
        <w:top w:val="none" w:sz="0" w:space="0" w:color="auto"/>
        <w:left w:val="none" w:sz="0" w:space="0" w:color="auto"/>
        <w:bottom w:val="none" w:sz="0" w:space="0" w:color="auto"/>
        <w:right w:val="none" w:sz="0" w:space="0" w:color="auto"/>
      </w:divBdr>
    </w:div>
    <w:div w:id="1569337036">
      <w:bodyDiv w:val="1"/>
      <w:marLeft w:val="0"/>
      <w:marRight w:val="0"/>
      <w:marTop w:val="0"/>
      <w:marBottom w:val="0"/>
      <w:divBdr>
        <w:top w:val="none" w:sz="0" w:space="0" w:color="auto"/>
        <w:left w:val="none" w:sz="0" w:space="0" w:color="auto"/>
        <w:bottom w:val="none" w:sz="0" w:space="0" w:color="auto"/>
        <w:right w:val="none" w:sz="0" w:space="0" w:color="auto"/>
      </w:divBdr>
    </w:div>
    <w:div w:id="1570118748">
      <w:bodyDiv w:val="1"/>
      <w:marLeft w:val="0"/>
      <w:marRight w:val="0"/>
      <w:marTop w:val="0"/>
      <w:marBottom w:val="0"/>
      <w:divBdr>
        <w:top w:val="none" w:sz="0" w:space="0" w:color="auto"/>
        <w:left w:val="none" w:sz="0" w:space="0" w:color="auto"/>
        <w:bottom w:val="none" w:sz="0" w:space="0" w:color="auto"/>
        <w:right w:val="none" w:sz="0" w:space="0" w:color="auto"/>
      </w:divBdr>
    </w:div>
    <w:div w:id="1572613846">
      <w:bodyDiv w:val="1"/>
      <w:marLeft w:val="0"/>
      <w:marRight w:val="0"/>
      <w:marTop w:val="0"/>
      <w:marBottom w:val="0"/>
      <w:divBdr>
        <w:top w:val="none" w:sz="0" w:space="0" w:color="auto"/>
        <w:left w:val="none" w:sz="0" w:space="0" w:color="auto"/>
        <w:bottom w:val="none" w:sz="0" w:space="0" w:color="auto"/>
        <w:right w:val="none" w:sz="0" w:space="0" w:color="auto"/>
      </w:divBdr>
    </w:div>
    <w:div w:id="1574923812">
      <w:bodyDiv w:val="1"/>
      <w:marLeft w:val="0"/>
      <w:marRight w:val="0"/>
      <w:marTop w:val="0"/>
      <w:marBottom w:val="0"/>
      <w:divBdr>
        <w:top w:val="none" w:sz="0" w:space="0" w:color="auto"/>
        <w:left w:val="none" w:sz="0" w:space="0" w:color="auto"/>
        <w:bottom w:val="none" w:sz="0" w:space="0" w:color="auto"/>
        <w:right w:val="none" w:sz="0" w:space="0" w:color="auto"/>
      </w:divBdr>
    </w:div>
    <w:div w:id="1577058812">
      <w:bodyDiv w:val="1"/>
      <w:marLeft w:val="0"/>
      <w:marRight w:val="0"/>
      <w:marTop w:val="0"/>
      <w:marBottom w:val="0"/>
      <w:divBdr>
        <w:top w:val="none" w:sz="0" w:space="0" w:color="auto"/>
        <w:left w:val="none" w:sz="0" w:space="0" w:color="auto"/>
        <w:bottom w:val="none" w:sz="0" w:space="0" w:color="auto"/>
        <w:right w:val="none" w:sz="0" w:space="0" w:color="auto"/>
      </w:divBdr>
    </w:div>
    <w:div w:id="1578051654">
      <w:bodyDiv w:val="1"/>
      <w:marLeft w:val="0"/>
      <w:marRight w:val="0"/>
      <w:marTop w:val="0"/>
      <w:marBottom w:val="0"/>
      <w:divBdr>
        <w:top w:val="none" w:sz="0" w:space="0" w:color="auto"/>
        <w:left w:val="none" w:sz="0" w:space="0" w:color="auto"/>
        <w:bottom w:val="none" w:sz="0" w:space="0" w:color="auto"/>
        <w:right w:val="none" w:sz="0" w:space="0" w:color="auto"/>
      </w:divBdr>
    </w:div>
    <w:div w:id="1583173629">
      <w:bodyDiv w:val="1"/>
      <w:marLeft w:val="0"/>
      <w:marRight w:val="0"/>
      <w:marTop w:val="0"/>
      <w:marBottom w:val="0"/>
      <w:divBdr>
        <w:top w:val="none" w:sz="0" w:space="0" w:color="auto"/>
        <w:left w:val="none" w:sz="0" w:space="0" w:color="auto"/>
        <w:bottom w:val="none" w:sz="0" w:space="0" w:color="auto"/>
        <w:right w:val="none" w:sz="0" w:space="0" w:color="auto"/>
      </w:divBdr>
    </w:div>
    <w:div w:id="1585334564">
      <w:bodyDiv w:val="1"/>
      <w:marLeft w:val="0"/>
      <w:marRight w:val="0"/>
      <w:marTop w:val="0"/>
      <w:marBottom w:val="0"/>
      <w:divBdr>
        <w:top w:val="none" w:sz="0" w:space="0" w:color="auto"/>
        <w:left w:val="none" w:sz="0" w:space="0" w:color="auto"/>
        <w:bottom w:val="none" w:sz="0" w:space="0" w:color="auto"/>
        <w:right w:val="none" w:sz="0" w:space="0" w:color="auto"/>
      </w:divBdr>
    </w:div>
    <w:div w:id="1585412736">
      <w:bodyDiv w:val="1"/>
      <w:marLeft w:val="0"/>
      <w:marRight w:val="0"/>
      <w:marTop w:val="0"/>
      <w:marBottom w:val="0"/>
      <w:divBdr>
        <w:top w:val="none" w:sz="0" w:space="0" w:color="auto"/>
        <w:left w:val="none" w:sz="0" w:space="0" w:color="auto"/>
        <w:bottom w:val="none" w:sz="0" w:space="0" w:color="auto"/>
        <w:right w:val="none" w:sz="0" w:space="0" w:color="auto"/>
      </w:divBdr>
    </w:div>
    <w:div w:id="1601642983">
      <w:bodyDiv w:val="1"/>
      <w:marLeft w:val="0"/>
      <w:marRight w:val="0"/>
      <w:marTop w:val="0"/>
      <w:marBottom w:val="0"/>
      <w:divBdr>
        <w:top w:val="none" w:sz="0" w:space="0" w:color="auto"/>
        <w:left w:val="none" w:sz="0" w:space="0" w:color="auto"/>
        <w:bottom w:val="none" w:sz="0" w:space="0" w:color="auto"/>
        <w:right w:val="none" w:sz="0" w:space="0" w:color="auto"/>
      </w:divBdr>
    </w:div>
    <w:div w:id="1604726212">
      <w:bodyDiv w:val="1"/>
      <w:marLeft w:val="0"/>
      <w:marRight w:val="0"/>
      <w:marTop w:val="0"/>
      <w:marBottom w:val="0"/>
      <w:divBdr>
        <w:top w:val="none" w:sz="0" w:space="0" w:color="auto"/>
        <w:left w:val="none" w:sz="0" w:space="0" w:color="auto"/>
        <w:bottom w:val="none" w:sz="0" w:space="0" w:color="auto"/>
        <w:right w:val="none" w:sz="0" w:space="0" w:color="auto"/>
      </w:divBdr>
    </w:div>
    <w:div w:id="1604729195">
      <w:bodyDiv w:val="1"/>
      <w:marLeft w:val="0"/>
      <w:marRight w:val="0"/>
      <w:marTop w:val="0"/>
      <w:marBottom w:val="0"/>
      <w:divBdr>
        <w:top w:val="none" w:sz="0" w:space="0" w:color="auto"/>
        <w:left w:val="none" w:sz="0" w:space="0" w:color="auto"/>
        <w:bottom w:val="none" w:sz="0" w:space="0" w:color="auto"/>
        <w:right w:val="none" w:sz="0" w:space="0" w:color="auto"/>
      </w:divBdr>
    </w:div>
    <w:div w:id="1607033621">
      <w:bodyDiv w:val="1"/>
      <w:marLeft w:val="0"/>
      <w:marRight w:val="0"/>
      <w:marTop w:val="0"/>
      <w:marBottom w:val="0"/>
      <w:divBdr>
        <w:top w:val="none" w:sz="0" w:space="0" w:color="auto"/>
        <w:left w:val="none" w:sz="0" w:space="0" w:color="auto"/>
        <w:bottom w:val="none" w:sz="0" w:space="0" w:color="auto"/>
        <w:right w:val="none" w:sz="0" w:space="0" w:color="auto"/>
      </w:divBdr>
    </w:div>
    <w:div w:id="1610041217">
      <w:bodyDiv w:val="1"/>
      <w:marLeft w:val="0"/>
      <w:marRight w:val="0"/>
      <w:marTop w:val="0"/>
      <w:marBottom w:val="0"/>
      <w:divBdr>
        <w:top w:val="none" w:sz="0" w:space="0" w:color="auto"/>
        <w:left w:val="none" w:sz="0" w:space="0" w:color="auto"/>
        <w:bottom w:val="none" w:sz="0" w:space="0" w:color="auto"/>
        <w:right w:val="none" w:sz="0" w:space="0" w:color="auto"/>
      </w:divBdr>
    </w:div>
    <w:div w:id="1610550079">
      <w:bodyDiv w:val="1"/>
      <w:marLeft w:val="0"/>
      <w:marRight w:val="0"/>
      <w:marTop w:val="0"/>
      <w:marBottom w:val="0"/>
      <w:divBdr>
        <w:top w:val="none" w:sz="0" w:space="0" w:color="auto"/>
        <w:left w:val="none" w:sz="0" w:space="0" w:color="auto"/>
        <w:bottom w:val="none" w:sz="0" w:space="0" w:color="auto"/>
        <w:right w:val="none" w:sz="0" w:space="0" w:color="auto"/>
      </w:divBdr>
    </w:div>
    <w:div w:id="1613436528">
      <w:bodyDiv w:val="1"/>
      <w:marLeft w:val="0"/>
      <w:marRight w:val="0"/>
      <w:marTop w:val="0"/>
      <w:marBottom w:val="0"/>
      <w:divBdr>
        <w:top w:val="none" w:sz="0" w:space="0" w:color="auto"/>
        <w:left w:val="none" w:sz="0" w:space="0" w:color="auto"/>
        <w:bottom w:val="none" w:sz="0" w:space="0" w:color="auto"/>
        <w:right w:val="none" w:sz="0" w:space="0" w:color="auto"/>
      </w:divBdr>
    </w:div>
    <w:div w:id="1620868697">
      <w:bodyDiv w:val="1"/>
      <w:marLeft w:val="0"/>
      <w:marRight w:val="0"/>
      <w:marTop w:val="0"/>
      <w:marBottom w:val="0"/>
      <w:divBdr>
        <w:top w:val="none" w:sz="0" w:space="0" w:color="auto"/>
        <w:left w:val="none" w:sz="0" w:space="0" w:color="auto"/>
        <w:bottom w:val="none" w:sz="0" w:space="0" w:color="auto"/>
        <w:right w:val="none" w:sz="0" w:space="0" w:color="auto"/>
      </w:divBdr>
    </w:div>
    <w:div w:id="1620918009">
      <w:bodyDiv w:val="1"/>
      <w:marLeft w:val="0"/>
      <w:marRight w:val="0"/>
      <w:marTop w:val="0"/>
      <w:marBottom w:val="0"/>
      <w:divBdr>
        <w:top w:val="none" w:sz="0" w:space="0" w:color="auto"/>
        <w:left w:val="none" w:sz="0" w:space="0" w:color="auto"/>
        <w:bottom w:val="none" w:sz="0" w:space="0" w:color="auto"/>
        <w:right w:val="none" w:sz="0" w:space="0" w:color="auto"/>
      </w:divBdr>
    </w:div>
    <w:div w:id="1624311016">
      <w:bodyDiv w:val="1"/>
      <w:marLeft w:val="0"/>
      <w:marRight w:val="0"/>
      <w:marTop w:val="0"/>
      <w:marBottom w:val="0"/>
      <w:divBdr>
        <w:top w:val="none" w:sz="0" w:space="0" w:color="auto"/>
        <w:left w:val="none" w:sz="0" w:space="0" w:color="auto"/>
        <w:bottom w:val="none" w:sz="0" w:space="0" w:color="auto"/>
        <w:right w:val="none" w:sz="0" w:space="0" w:color="auto"/>
      </w:divBdr>
    </w:div>
    <w:div w:id="1627159115">
      <w:bodyDiv w:val="1"/>
      <w:marLeft w:val="0"/>
      <w:marRight w:val="0"/>
      <w:marTop w:val="0"/>
      <w:marBottom w:val="0"/>
      <w:divBdr>
        <w:top w:val="none" w:sz="0" w:space="0" w:color="auto"/>
        <w:left w:val="none" w:sz="0" w:space="0" w:color="auto"/>
        <w:bottom w:val="none" w:sz="0" w:space="0" w:color="auto"/>
        <w:right w:val="none" w:sz="0" w:space="0" w:color="auto"/>
      </w:divBdr>
    </w:div>
    <w:div w:id="1638221962">
      <w:bodyDiv w:val="1"/>
      <w:marLeft w:val="0"/>
      <w:marRight w:val="0"/>
      <w:marTop w:val="0"/>
      <w:marBottom w:val="0"/>
      <w:divBdr>
        <w:top w:val="none" w:sz="0" w:space="0" w:color="auto"/>
        <w:left w:val="none" w:sz="0" w:space="0" w:color="auto"/>
        <w:bottom w:val="none" w:sz="0" w:space="0" w:color="auto"/>
        <w:right w:val="none" w:sz="0" w:space="0" w:color="auto"/>
      </w:divBdr>
    </w:div>
    <w:div w:id="1640332564">
      <w:bodyDiv w:val="1"/>
      <w:marLeft w:val="0"/>
      <w:marRight w:val="0"/>
      <w:marTop w:val="0"/>
      <w:marBottom w:val="0"/>
      <w:divBdr>
        <w:top w:val="none" w:sz="0" w:space="0" w:color="auto"/>
        <w:left w:val="none" w:sz="0" w:space="0" w:color="auto"/>
        <w:bottom w:val="none" w:sz="0" w:space="0" w:color="auto"/>
        <w:right w:val="none" w:sz="0" w:space="0" w:color="auto"/>
      </w:divBdr>
    </w:div>
    <w:div w:id="1640576811">
      <w:bodyDiv w:val="1"/>
      <w:marLeft w:val="0"/>
      <w:marRight w:val="0"/>
      <w:marTop w:val="0"/>
      <w:marBottom w:val="0"/>
      <w:divBdr>
        <w:top w:val="none" w:sz="0" w:space="0" w:color="auto"/>
        <w:left w:val="none" w:sz="0" w:space="0" w:color="auto"/>
        <w:bottom w:val="none" w:sz="0" w:space="0" w:color="auto"/>
        <w:right w:val="none" w:sz="0" w:space="0" w:color="auto"/>
      </w:divBdr>
    </w:div>
    <w:div w:id="1641426050">
      <w:bodyDiv w:val="1"/>
      <w:marLeft w:val="0"/>
      <w:marRight w:val="0"/>
      <w:marTop w:val="0"/>
      <w:marBottom w:val="0"/>
      <w:divBdr>
        <w:top w:val="none" w:sz="0" w:space="0" w:color="auto"/>
        <w:left w:val="none" w:sz="0" w:space="0" w:color="auto"/>
        <w:bottom w:val="none" w:sz="0" w:space="0" w:color="auto"/>
        <w:right w:val="none" w:sz="0" w:space="0" w:color="auto"/>
      </w:divBdr>
    </w:div>
    <w:div w:id="1643391581">
      <w:bodyDiv w:val="1"/>
      <w:marLeft w:val="0"/>
      <w:marRight w:val="0"/>
      <w:marTop w:val="0"/>
      <w:marBottom w:val="0"/>
      <w:divBdr>
        <w:top w:val="none" w:sz="0" w:space="0" w:color="auto"/>
        <w:left w:val="none" w:sz="0" w:space="0" w:color="auto"/>
        <w:bottom w:val="none" w:sz="0" w:space="0" w:color="auto"/>
        <w:right w:val="none" w:sz="0" w:space="0" w:color="auto"/>
      </w:divBdr>
    </w:div>
    <w:div w:id="1644233805">
      <w:bodyDiv w:val="1"/>
      <w:marLeft w:val="0"/>
      <w:marRight w:val="0"/>
      <w:marTop w:val="0"/>
      <w:marBottom w:val="0"/>
      <w:divBdr>
        <w:top w:val="none" w:sz="0" w:space="0" w:color="auto"/>
        <w:left w:val="none" w:sz="0" w:space="0" w:color="auto"/>
        <w:bottom w:val="none" w:sz="0" w:space="0" w:color="auto"/>
        <w:right w:val="none" w:sz="0" w:space="0" w:color="auto"/>
      </w:divBdr>
    </w:div>
    <w:div w:id="1645623850">
      <w:bodyDiv w:val="1"/>
      <w:marLeft w:val="0"/>
      <w:marRight w:val="0"/>
      <w:marTop w:val="0"/>
      <w:marBottom w:val="0"/>
      <w:divBdr>
        <w:top w:val="none" w:sz="0" w:space="0" w:color="auto"/>
        <w:left w:val="none" w:sz="0" w:space="0" w:color="auto"/>
        <w:bottom w:val="none" w:sz="0" w:space="0" w:color="auto"/>
        <w:right w:val="none" w:sz="0" w:space="0" w:color="auto"/>
      </w:divBdr>
    </w:div>
    <w:div w:id="1645623911">
      <w:bodyDiv w:val="1"/>
      <w:marLeft w:val="0"/>
      <w:marRight w:val="0"/>
      <w:marTop w:val="0"/>
      <w:marBottom w:val="0"/>
      <w:divBdr>
        <w:top w:val="none" w:sz="0" w:space="0" w:color="auto"/>
        <w:left w:val="none" w:sz="0" w:space="0" w:color="auto"/>
        <w:bottom w:val="none" w:sz="0" w:space="0" w:color="auto"/>
        <w:right w:val="none" w:sz="0" w:space="0" w:color="auto"/>
      </w:divBdr>
    </w:div>
    <w:div w:id="1649095503">
      <w:bodyDiv w:val="1"/>
      <w:marLeft w:val="0"/>
      <w:marRight w:val="0"/>
      <w:marTop w:val="0"/>
      <w:marBottom w:val="0"/>
      <w:divBdr>
        <w:top w:val="none" w:sz="0" w:space="0" w:color="auto"/>
        <w:left w:val="none" w:sz="0" w:space="0" w:color="auto"/>
        <w:bottom w:val="none" w:sz="0" w:space="0" w:color="auto"/>
        <w:right w:val="none" w:sz="0" w:space="0" w:color="auto"/>
      </w:divBdr>
    </w:div>
    <w:div w:id="1650943418">
      <w:bodyDiv w:val="1"/>
      <w:marLeft w:val="0"/>
      <w:marRight w:val="0"/>
      <w:marTop w:val="0"/>
      <w:marBottom w:val="0"/>
      <w:divBdr>
        <w:top w:val="none" w:sz="0" w:space="0" w:color="auto"/>
        <w:left w:val="none" w:sz="0" w:space="0" w:color="auto"/>
        <w:bottom w:val="none" w:sz="0" w:space="0" w:color="auto"/>
        <w:right w:val="none" w:sz="0" w:space="0" w:color="auto"/>
      </w:divBdr>
    </w:div>
    <w:div w:id="1650983819">
      <w:bodyDiv w:val="1"/>
      <w:marLeft w:val="0"/>
      <w:marRight w:val="0"/>
      <w:marTop w:val="0"/>
      <w:marBottom w:val="0"/>
      <w:divBdr>
        <w:top w:val="none" w:sz="0" w:space="0" w:color="auto"/>
        <w:left w:val="none" w:sz="0" w:space="0" w:color="auto"/>
        <w:bottom w:val="none" w:sz="0" w:space="0" w:color="auto"/>
        <w:right w:val="none" w:sz="0" w:space="0" w:color="auto"/>
      </w:divBdr>
    </w:div>
    <w:div w:id="1652178801">
      <w:bodyDiv w:val="1"/>
      <w:marLeft w:val="0"/>
      <w:marRight w:val="0"/>
      <w:marTop w:val="0"/>
      <w:marBottom w:val="0"/>
      <w:divBdr>
        <w:top w:val="none" w:sz="0" w:space="0" w:color="auto"/>
        <w:left w:val="none" w:sz="0" w:space="0" w:color="auto"/>
        <w:bottom w:val="none" w:sz="0" w:space="0" w:color="auto"/>
        <w:right w:val="none" w:sz="0" w:space="0" w:color="auto"/>
      </w:divBdr>
    </w:div>
    <w:div w:id="1670255368">
      <w:bodyDiv w:val="1"/>
      <w:marLeft w:val="0"/>
      <w:marRight w:val="0"/>
      <w:marTop w:val="0"/>
      <w:marBottom w:val="0"/>
      <w:divBdr>
        <w:top w:val="none" w:sz="0" w:space="0" w:color="auto"/>
        <w:left w:val="none" w:sz="0" w:space="0" w:color="auto"/>
        <w:bottom w:val="none" w:sz="0" w:space="0" w:color="auto"/>
        <w:right w:val="none" w:sz="0" w:space="0" w:color="auto"/>
      </w:divBdr>
    </w:div>
    <w:div w:id="1673951686">
      <w:bodyDiv w:val="1"/>
      <w:marLeft w:val="0"/>
      <w:marRight w:val="0"/>
      <w:marTop w:val="0"/>
      <w:marBottom w:val="0"/>
      <w:divBdr>
        <w:top w:val="none" w:sz="0" w:space="0" w:color="auto"/>
        <w:left w:val="none" w:sz="0" w:space="0" w:color="auto"/>
        <w:bottom w:val="none" w:sz="0" w:space="0" w:color="auto"/>
        <w:right w:val="none" w:sz="0" w:space="0" w:color="auto"/>
      </w:divBdr>
    </w:div>
    <w:div w:id="1678312435">
      <w:bodyDiv w:val="1"/>
      <w:marLeft w:val="0"/>
      <w:marRight w:val="0"/>
      <w:marTop w:val="0"/>
      <w:marBottom w:val="0"/>
      <w:divBdr>
        <w:top w:val="none" w:sz="0" w:space="0" w:color="auto"/>
        <w:left w:val="none" w:sz="0" w:space="0" w:color="auto"/>
        <w:bottom w:val="none" w:sz="0" w:space="0" w:color="auto"/>
        <w:right w:val="none" w:sz="0" w:space="0" w:color="auto"/>
      </w:divBdr>
    </w:div>
    <w:div w:id="1680040209">
      <w:bodyDiv w:val="1"/>
      <w:marLeft w:val="0"/>
      <w:marRight w:val="0"/>
      <w:marTop w:val="0"/>
      <w:marBottom w:val="0"/>
      <w:divBdr>
        <w:top w:val="none" w:sz="0" w:space="0" w:color="auto"/>
        <w:left w:val="none" w:sz="0" w:space="0" w:color="auto"/>
        <w:bottom w:val="none" w:sz="0" w:space="0" w:color="auto"/>
        <w:right w:val="none" w:sz="0" w:space="0" w:color="auto"/>
      </w:divBdr>
    </w:div>
    <w:div w:id="1687750372">
      <w:bodyDiv w:val="1"/>
      <w:marLeft w:val="0"/>
      <w:marRight w:val="0"/>
      <w:marTop w:val="0"/>
      <w:marBottom w:val="0"/>
      <w:divBdr>
        <w:top w:val="none" w:sz="0" w:space="0" w:color="auto"/>
        <w:left w:val="none" w:sz="0" w:space="0" w:color="auto"/>
        <w:bottom w:val="none" w:sz="0" w:space="0" w:color="auto"/>
        <w:right w:val="none" w:sz="0" w:space="0" w:color="auto"/>
      </w:divBdr>
    </w:div>
    <w:div w:id="1689139386">
      <w:bodyDiv w:val="1"/>
      <w:marLeft w:val="0"/>
      <w:marRight w:val="0"/>
      <w:marTop w:val="0"/>
      <w:marBottom w:val="0"/>
      <w:divBdr>
        <w:top w:val="none" w:sz="0" w:space="0" w:color="auto"/>
        <w:left w:val="none" w:sz="0" w:space="0" w:color="auto"/>
        <w:bottom w:val="none" w:sz="0" w:space="0" w:color="auto"/>
        <w:right w:val="none" w:sz="0" w:space="0" w:color="auto"/>
      </w:divBdr>
    </w:div>
    <w:div w:id="1690519258">
      <w:bodyDiv w:val="1"/>
      <w:marLeft w:val="0"/>
      <w:marRight w:val="0"/>
      <w:marTop w:val="0"/>
      <w:marBottom w:val="0"/>
      <w:divBdr>
        <w:top w:val="none" w:sz="0" w:space="0" w:color="auto"/>
        <w:left w:val="none" w:sz="0" w:space="0" w:color="auto"/>
        <w:bottom w:val="none" w:sz="0" w:space="0" w:color="auto"/>
        <w:right w:val="none" w:sz="0" w:space="0" w:color="auto"/>
      </w:divBdr>
    </w:div>
    <w:div w:id="1693803819">
      <w:bodyDiv w:val="1"/>
      <w:marLeft w:val="0"/>
      <w:marRight w:val="0"/>
      <w:marTop w:val="0"/>
      <w:marBottom w:val="0"/>
      <w:divBdr>
        <w:top w:val="none" w:sz="0" w:space="0" w:color="auto"/>
        <w:left w:val="none" w:sz="0" w:space="0" w:color="auto"/>
        <w:bottom w:val="none" w:sz="0" w:space="0" w:color="auto"/>
        <w:right w:val="none" w:sz="0" w:space="0" w:color="auto"/>
      </w:divBdr>
    </w:div>
    <w:div w:id="1699355408">
      <w:bodyDiv w:val="1"/>
      <w:marLeft w:val="0"/>
      <w:marRight w:val="0"/>
      <w:marTop w:val="0"/>
      <w:marBottom w:val="0"/>
      <w:divBdr>
        <w:top w:val="none" w:sz="0" w:space="0" w:color="auto"/>
        <w:left w:val="none" w:sz="0" w:space="0" w:color="auto"/>
        <w:bottom w:val="none" w:sz="0" w:space="0" w:color="auto"/>
        <w:right w:val="none" w:sz="0" w:space="0" w:color="auto"/>
      </w:divBdr>
    </w:div>
    <w:div w:id="1703823489">
      <w:bodyDiv w:val="1"/>
      <w:marLeft w:val="0"/>
      <w:marRight w:val="0"/>
      <w:marTop w:val="0"/>
      <w:marBottom w:val="0"/>
      <w:divBdr>
        <w:top w:val="none" w:sz="0" w:space="0" w:color="auto"/>
        <w:left w:val="none" w:sz="0" w:space="0" w:color="auto"/>
        <w:bottom w:val="none" w:sz="0" w:space="0" w:color="auto"/>
        <w:right w:val="none" w:sz="0" w:space="0" w:color="auto"/>
      </w:divBdr>
    </w:div>
    <w:div w:id="1704011413">
      <w:bodyDiv w:val="1"/>
      <w:marLeft w:val="0"/>
      <w:marRight w:val="0"/>
      <w:marTop w:val="0"/>
      <w:marBottom w:val="0"/>
      <w:divBdr>
        <w:top w:val="none" w:sz="0" w:space="0" w:color="auto"/>
        <w:left w:val="none" w:sz="0" w:space="0" w:color="auto"/>
        <w:bottom w:val="none" w:sz="0" w:space="0" w:color="auto"/>
        <w:right w:val="none" w:sz="0" w:space="0" w:color="auto"/>
      </w:divBdr>
    </w:div>
    <w:div w:id="1704866148">
      <w:bodyDiv w:val="1"/>
      <w:marLeft w:val="0"/>
      <w:marRight w:val="0"/>
      <w:marTop w:val="0"/>
      <w:marBottom w:val="0"/>
      <w:divBdr>
        <w:top w:val="none" w:sz="0" w:space="0" w:color="auto"/>
        <w:left w:val="none" w:sz="0" w:space="0" w:color="auto"/>
        <w:bottom w:val="none" w:sz="0" w:space="0" w:color="auto"/>
        <w:right w:val="none" w:sz="0" w:space="0" w:color="auto"/>
      </w:divBdr>
    </w:div>
    <w:div w:id="1706441909">
      <w:bodyDiv w:val="1"/>
      <w:marLeft w:val="0"/>
      <w:marRight w:val="0"/>
      <w:marTop w:val="0"/>
      <w:marBottom w:val="0"/>
      <w:divBdr>
        <w:top w:val="none" w:sz="0" w:space="0" w:color="auto"/>
        <w:left w:val="none" w:sz="0" w:space="0" w:color="auto"/>
        <w:bottom w:val="none" w:sz="0" w:space="0" w:color="auto"/>
        <w:right w:val="none" w:sz="0" w:space="0" w:color="auto"/>
      </w:divBdr>
    </w:div>
    <w:div w:id="1707365102">
      <w:bodyDiv w:val="1"/>
      <w:marLeft w:val="0"/>
      <w:marRight w:val="0"/>
      <w:marTop w:val="0"/>
      <w:marBottom w:val="0"/>
      <w:divBdr>
        <w:top w:val="none" w:sz="0" w:space="0" w:color="auto"/>
        <w:left w:val="none" w:sz="0" w:space="0" w:color="auto"/>
        <w:bottom w:val="none" w:sz="0" w:space="0" w:color="auto"/>
        <w:right w:val="none" w:sz="0" w:space="0" w:color="auto"/>
      </w:divBdr>
    </w:div>
    <w:div w:id="1714191318">
      <w:bodyDiv w:val="1"/>
      <w:marLeft w:val="0"/>
      <w:marRight w:val="0"/>
      <w:marTop w:val="0"/>
      <w:marBottom w:val="0"/>
      <w:divBdr>
        <w:top w:val="none" w:sz="0" w:space="0" w:color="auto"/>
        <w:left w:val="none" w:sz="0" w:space="0" w:color="auto"/>
        <w:bottom w:val="none" w:sz="0" w:space="0" w:color="auto"/>
        <w:right w:val="none" w:sz="0" w:space="0" w:color="auto"/>
      </w:divBdr>
    </w:div>
    <w:div w:id="1721632181">
      <w:bodyDiv w:val="1"/>
      <w:marLeft w:val="0"/>
      <w:marRight w:val="0"/>
      <w:marTop w:val="0"/>
      <w:marBottom w:val="0"/>
      <w:divBdr>
        <w:top w:val="none" w:sz="0" w:space="0" w:color="auto"/>
        <w:left w:val="none" w:sz="0" w:space="0" w:color="auto"/>
        <w:bottom w:val="none" w:sz="0" w:space="0" w:color="auto"/>
        <w:right w:val="none" w:sz="0" w:space="0" w:color="auto"/>
      </w:divBdr>
    </w:div>
    <w:div w:id="1729566748">
      <w:bodyDiv w:val="1"/>
      <w:marLeft w:val="0"/>
      <w:marRight w:val="0"/>
      <w:marTop w:val="0"/>
      <w:marBottom w:val="0"/>
      <w:divBdr>
        <w:top w:val="none" w:sz="0" w:space="0" w:color="auto"/>
        <w:left w:val="none" w:sz="0" w:space="0" w:color="auto"/>
        <w:bottom w:val="none" w:sz="0" w:space="0" w:color="auto"/>
        <w:right w:val="none" w:sz="0" w:space="0" w:color="auto"/>
      </w:divBdr>
    </w:div>
    <w:div w:id="1732119045">
      <w:bodyDiv w:val="1"/>
      <w:marLeft w:val="0"/>
      <w:marRight w:val="0"/>
      <w:marTop w:val="0"/>
      <w:marBottom w:val="0"/>
      <w:divBdr>
        <w:top w:val="none" w:sz="0" w:space="0" w:color="auto"/>
        <w:left w:val="none" w:sz="0" w:space="0" w:color="auto"/>
        <w:bottom w:val="none" w:sz="0" w:space="0" w:color="auto"/>
        <w:right w:val="none" w:sz="0" w:space="0" w:color="auto"/>
      </w:divBdr>
    </w:div>
    <w:div w:id="1735346551">
      <w:bodyDiv w:val="1"/>
      <w:marLeft w:val="0"/>
      <w:marRight w:val="0"/>
      <w:marTop w:val="0"/>
      <w:marBottom w:val="0"/>
      <w:divBdr>
        <w:top w:val="none" w:sz="0" w:space="0" w:color="auto"/>
        <w:left w:val="none" w:sz="0" w:space="0" w:color="auto"/>
        <w:bottom w:val="none" w:sz="0" w:space="0" w:color="auto"/>
        <w:right w:val="none" w:sz="0" w:space="0" w:color="auto"/>
      </w:divBdr>
    </w:div>
    <w:div w:id="1735546806">
      <w:bodyDiv w:val="1"/>
      <w:marLeft w:val="0"/>
      <w:marRight w:val="0"/>
      <w:marTop w:val="0"/>
      <w:marBottom w:val="0"/>
      <w:divBdr>
        <w:top w:val="none" w:sz="0" w:space="0" w:color="auto"/>
        <w:left w:val="none" w:sz="0" w:space="0" w:color="auto"/>
        <w:bottom w:val="none" w:sz="0" w:space="0" w:color="auto"/>
        <w:right w:val="none" w:sz="0" w:space="0" w:color="auto"/>
      </w:divBdr>
    </w:div>
    <w:div w:id="1740209019">
      <w:bodyDiv w:val="1"/>
      <w:marLeft w:val="0"/>
      <w:marRight w:val="0"/>
      <w:marTop w:val="0"/>
      <w:marBottom w:val="0"/>
      <w:divBdr>
        <w:top w:val="none" w:sz="0" w:space="0" w:color="auto"/>
        <w:left w:val="none" w:sz="0" w:space="0" w:color="auto"/>
        <w:bottom w:val="none" w:sz="0" w:space="0" w:color="auto"/>
        <w:right w:val="none" w:sz="0" w:space="0" w:color="auto"/>
      </w:divBdr>
    </w:div>
    <w:div w:id="1744373390">
      <w:bodyDiv w:val="1"/>
      <w:marLeft w:val="0"/>
      <w:marRight w:val="0"/>
      <w:marTop w:val="0"/>
      <w:marBottom w:val="0"/>
      <w:divBdr>
        <w:top w:val="none" w:sz="0" w:space="0" w:color="auto"/>
        <w:left w:val="none" w:sz="0" w:space="0" w:color="auto"/>
        <w:bottom w:val="none" w:sz="0" w:space="0" w:color="auto"/>
        <w:right w:val="none" w:sz="0" w:space="0" w:color="auto"/>
      </w:divBdr>
    </w:div>
    <w:div w:id="1756633401">
      <w:bodyDiv w:val="1"/>
      <w:marLeft w:val="0"/>
      <w:marRight w:val="0"/>
      <w:marTop w:val="0"/>
      <w:marBottom w:val="0"/>
      <w:divBdr>
        <w:top w:val="none" w:sz="0" w:space="0" w:color="auto"/>
        <w:left w:val="none" w:sz="0" w:space="0" w:color="auto"/>
        <w:bottom w:val="none" w:sz="0" w:space="0" w:color="auto"/>
        <w:right w:val="none" w:sz="0" w:space="0" w:color="auto"/>
      </w:divBdr>
    </w:div>
    <w:div w:id="1767921979">
      <w:bodyDiv w:val="1"/>
      <w:marLeft w:val="0"/>
      <w:marRight w:val="0"/>
      <w:marTop w:val="0"/>
      <w:marBottom w:val="0"/>
      <w:divBdr>
        <w:top w:val="none" w:sz="0" w:space="0" w:color="auto"/>
        <w:left w:val="none" w:sz="0" w:space="0" w:color="auto"/>
        <w:bottom w:val="none" w:sz="0" w:space="0" w:color="auto"/>
        <w:right w:val="none" w:sz="0" w:space="0" w:color="auto"/>
      </w:divBdr>
    </w:div>
    <w:div w:id="1769891773">
      <w:bodyDiv w:val="1"/>
      <w:marLeft w:val="0"/>
      <w:marRight w:val="0"/>
      <w:marTop w:val="0"/>
      <w:marBottom w:val="0"/>
      <w:divBdr>
        <w:top w:val="none" w:sz="0" w:space="0" w:color="auto"/>
        <w:left w:val="none" w:sz="0" w:space="0" w:color="auto"/>
        <w:bottom w:val="none" w:sz="0" w:space="0" w:color="auto"/>
        <w:right w:val="none" w:sz="0" w:space="0" w:color="auto"/>
      </w:divBdr>
    </w:div>
    <w:div w:id="1772774787">
      <w:bodyDiv w:val="1"/>
      <w:marLeft w:val="0"/>
      <w:marRight w:val="0"/>
      <w:marTop w:val="0"/>
      <w:marBottom w:val="0"/>
      <w:divBdr>
        <w:top w:val="none" w:sz="0" w:space="0" w:color="auto"/>
        <w:left w:val="none" w:sz="0" w:space="0" w:color="auto"/>
        <w:bottom w:val="none" w:sz="0" w:space="0" w:color="auto"/>
        <w:right w:val="none" w:sz="0" w:space="0" w:color="auto"/>
      </w:divBdr>
    </w:div>
    <w:div w:id="1778403699">
      <w:bodyDiv w:val="1"/>
      <w:marLeft w:val="0"/>
      <w:marRight w:val="0"/>
      <w:marTop w:val="0"/>
      <w:marBottom w:val="0"/>
      <w:divBdr>
        <w:top w:val="none" w:sz="0" w:space="0" w:color="auto"/>
        <w:left w:val="none" w:sz="0" w:space="0" w:color="auto"/>
        <w:bottom w:val="none" w:sz="0" w:space="0" w:color="auto"/>
        <w:right w:val="none" w:sz="0" w:space="0" w:color="auto"/>
      </w:divBdr>
    </w:div>
    <w:div w:id="1780292032">
      <w:bodyDiv w:val="1"/>
      <w:marLeft w:val="0"/>
      <w:marRight w:val="0"/>
      <w:marTop w:val="0"/>
      <w:marBottom w:val="0"/>
      <w:divBdr>
        <w:top w:val="none" w:sz="0" w:space="0" w:color="auto"/>
        <w:left w:val="none" w:sz="0" w:space="0" w:color="auto"/>
        <w:bottom w:val="none" w:sz="0" w:space="0" w:color="auto"/>
        <w:right w:val="none" w:sz="0" w:space="0" w:color="auto"/>
      </w:divBdr>
    </w:div>
    <w:div w:id="1785878752">
      <w:bodyDiv w:val="1"/>
      <w:marLeft w:val="0"/>
      <w:marRight w:val="0"/>
      <w:marTop w:val="0"/>
      <w:marBottom w:val="0"/>
      <w:divBdr>
        <w:top w:val="none" w:sz="0" w:space="0" w:color="auto"/>
        <w:left w:val="none" w:sz="0" w:space="0" w:color="auto"/>
        <w:bottom w:val="none" w:sz="0" w:space="0" w:color="auto"/>
        <w:right w:val="none" w:sz="0" w:space="0" w:color="auto"/>
      </w:divBdr>
    </w:div>
    <w:div w:id="1786003131">
      <w:bodyDiv w:val="1"/>
      <w:marLeft w:val="0"/>
      <w:marRight w:val="0"/>
      <w:marTop w:val="0"/>
      <w:marBottom w:val="0"/>
      <w:divBdr>
        <w:top w:val="none" w:sz="0" w:space="0" w:color="auto"/>
        <w:left w:val="none" w:sz="0" w:space="0" w:color="auto"/>
        <w:bottom w:val="none" w:sz="0" w:space="0" w:color="auto"/>
        <w:right w:val="none" w:sz="0" w:space="0" w:color="auto"/>
      </w:divBdr>
    </w:div>
    <w:div w:id="1786577710">
      <w:bodyDiv w:val="1"/>
      <w:marLeft w:val="0"/>
      <w:marRight w:val="0"/>
      <w:marTop w:val="0"/>
      <w:marBottom w:val="0"/>
      <w:divBdr>
        <w:top w:val="none" w:sz="0" w:space="0" w:color="auto"/>
        <w:left w:val="none" w:sz="0" w:space="0" w:color="auto"/>
        <w:bottom w:val="none" w:sz="0" w:space="0" w:color="auto"/>
        <w:right w:val="none" w:sz="0" w:space="0" w:color="auto"/>
      </w:divBdr>
    </w:div>
    <w:div w:id="1789203397">
      <w:bodyDiv w:val="1"/>
      <w:marLeft w:val="0"/>
      <w:marRight w:val="0"/>
      <w:marTop w:val="0"/>
      <w:marBottom w:val="0"/>
      <w:divBdr>
        <w:top w:val="none" w:sz="0" w:space="0" w:color="auto"/>
        <w:left w:val="none" w:sz="0" w:space="0" w:color="auto"/>
        <w:bottom w:val="none" w:sz="0" w:space="0" w:color="auto"/>
        <w:right w:val="none" w:sz="0" w:space="0" w:color="auto"/>
      </w:divBdr>
    </w:div>
    <w:div w:id="1790784758">
      <w:bodyDiv w:val="1"/>
      <w:marLeft w:val="0"/>
      <w:marRight w:val="0"/>
      <w:marTop w:val="0"/>
      <w:marBottom w:val="0"/>
      <w:divBdr>
        <w:top w:val="none" w:sz="0" w:space="0" w:color="auto"/>
        <w:left w:val="none" w:sz="0" w:space="0" w:color="auto"/>
        <w:bottom w:val="none" w:sz="0" w:space="0" w:color="auto"/>
        <w:right w:val="none" w:sz="0" w:space="0" w:color="auto"/>
      </w:divBdr>
    </w:div>
    <w:div w:id="1793283961">
      <w:bodyDiv w:val="1"/>
      <w:marLeft w:val="0"/>
      <w:marRight w:val="0"/>
      <w:marTop w:val="0"/>
      <w:marBottom w:val="0"/>
      <w:divBdr>
        <w:top w:val="none" w:sz="0" w:space="0" w:color="auto"/>
        <w:left w:val="none" w:sz="0" w:space="0" w:color="auto"/>
        <w:bottom w:val="none" w:sz="0" w:space="0" w:color="auto"/>
        <w:right w:val="none" w:sz="0" w:space="0" w:color="auto"/>
      </w:divBdr>
    </w:div>
    <w:div w:id="1795707490">
      <w:bodyDiv w:val="1"/>
      <w:marLeft w:val="0"/>
      <w:marRight w:val="0"/>
      <w:marTop w:val="0"/>
      <w:marBottom w:val="0"/>
      <w:divBdr>
        <w:top w:val="none" w:sz="0" w:space="0" w:color="auto"/>
        <w:left w:val="none" w:sz="0" w:space="0" w:color="auto"/>
        <w:bottom w:val="none" w:sz="0" w:space="0" w:color="auto"/>
        <w:right w:val="none" w:sz="0" w:space="0" w:color="auto"/>
      </w:divBdr>
    </w:div>
    <w:div w:id="1798841084">
      <w:bodyDiv w:val="1"/>
      <w:marLeft w:val="0"/>
      <w:marRight w:val="0"/>
      <w:marTop w:val="0"/>
      <w:marBottom w:val="0"/>
      <w:divBdr>
        <w:top w:val="none" w:sz="0" w:space="0" w:color="auto"/>
        <w:left w:val="none" w:sz="0" w:space="0" w:color="auto"/>
        <w:bottom w:val="none" w:sz="0" w:space="0" w:color="auto"/>
        <w:right w:val="none" w:sz="0" w:space="0" w:color="auto"/>
      </w:divBdr>
    </w:div>
    <w:div w:id="1801339498">
      <w:bodyDiv w:val="1"/>
      <w:marLeft w:val="0"/>
      <w:marRight w:val="0"/>
      <w:marTop w:val="0"/>
      <w:marBottom w:val="0"/>
      <w:divBdr>
        <w:top w:val="none" w:sz="0" w:space="0" w:color="auto"/>
        <w:left w:val="none" w:sz="0" w:space="0" w:color="auto"/>
        <w:bottom w:val="none" w:sz="0" w:space="0" w:color="auto"/>
        <w:right w:val="none" w:sz="0" w:space="0" w:color="auto"/>
      </w:divBdr>
    </w:div>
    <w:div w:id="1804152544">
      <w:bodyDiv w:val="1"/>
      <w:marLeft w:val="0"/>
      <w:marRight w:val="0"/>
      <w:marTop w:val="0"/>
      <w:marBottom w:val="0"/>
      <w:divBdr>
        <w:top w:val="none" w:sz="0" w:space="0" w:color="auto"/>
        <w:left w:val="none" w:sz="0" w:space="0" w:color="auto"/>
        <w:bottom w:val="none" w:sz="0" w:space="0" w:color="auto"/>
        <w:right w:val="none" w:sz="0" w:space="0" w:color="auto"/>
      </w:divBdr>
    </w:div>
    <w:div w:id="1806704518">
      <w:bodyDiv w:val="1"/>
      <w:marLeft w:val="0"/>
      <w:marRight w:val="0"/>
      <w:marTop w:val="0"/>
      <w:marBottom w:val="0"/>
      <w:divBdr>
        <w:top w:val="none" w:sz="0" w:space="0" w:color="auto"/>
        <w:left w:val="none" w:sz="0" w:space="0" w:color="auto"/>
        <w:bottom w:val="none" w:sz="0" w:space="0" w:color="auto"/>
        <w:right w:val="none" w:sz="0" w:space="0" w:color="auto"/>
      </w:divBdr>
    </w:div>
    <w:div w:id="1808351787">
      <w:bodyDiv w:val="1"/>
      <w:marLeft w:val="0"/>
      <w:marRight w:val="0"/>
      <w:marTop w:val="0"/>
      <w:marBottom w:val="0"/>
      <w:divBdr>
        <w:top w:val="none" w:sz="0" w:space="0" w:color="auto"/>
        <w:left w:val="none" w:sz="0" w:space="0" w:color="auto"/>
        <w:bottom w:val="none" w:sz="0" w:space="0" w:color="auto"/>
        <w:right w:val="none" w:sz="0" w:space="0" w:color="auto"/>
      </w:divBdr>
    </w:div>
    <w:div w:id="1809862645">
      <w:bodyDiv w:val="1"/>
      <w:marLeft w:val="0"/>
      <w:marRight w:val="0"/>
      <w:marTop w:val="0"/>
      <w:marBottom w:val="0"/>
      <w:divBdr>
        <w:top w:val="none" w:sz="0" w:space="0" w:color="auto"/>
        <w:left w:val="none" w:sz="0" w:space="0" w:color="auto"/>
        <w:bottom w:val="none" w:sz="0" w:space="0" w:color="auto"/>
        <w:right w:val="none" w:sz="0" w:space="0" w:color="auto"/>
      </w:divBdr>
    </w:div>
    <w:div w:id="1810323921">
      <w:bodyDiv w:val="1"/>
      <w:marLeft w:val="0"/>
      <w:marRight w:val="0"/>
      <w:marTop w:val="0"/>
      <w:marBottom w:val="0"/>
      <w:divBdr>
        <w:top w:val="none" w:sz="0" w:space="0" w:color="auto"/>
        <w:left w:val="none" w:sz="0" w:space="0" w:color="auto"/>
        <w:bottom w:val="none" w:sz="0" w:space="0" w:color="auto"/>
        <w:right w:val="none" w:sz="0" w:space="0" w:color="auto"/>
      </w:divBdr>
    </w:div>
    <w:div w:id="1812795397">
      <w:bodyDiv w:val="1"/>
      <w:marLeft w:val="0"/>
      <w:marRight w:val="0"/>
      <w:marTop w:val="0"/>
      <w:marBottom w:val="0"/>
      <w:divBdr>
        <w:top w:val="none" w:sz="0" w:space="0" w:color="auto"/>
        <w:left w:val="none" w:sz="0" w:space="0" w:color="auto"/>
        <w:bottom w:val="none" w:sz="0" w:space="0" w:color="auto"/>
        <w:right w:val="none" w:sz="0" w:space="0" w:color="auto"/>
      </w:divBdr>
    </w:div>
    <w:div w:id="1816333248">
      <w:bodyDiv w:val="1"/>
      <w:marLeft w:val="0"/>
      <w:marRight w:val="0"/>
      <w:marTop w:val="0"/>
      <w:marBottom w:val="0"/>
      <w:divBdr>
        <w:top w:val="none" w:sz="0" w:space="0" w:color="auto"/>
        <w:left w:val="none" w:sz="0" w:space="0" w:color="auto"/>
        <w:bottom w:val="none" w:sz="0" w:space="0" w:color="auto"/>
        <w:right w:val="none" w:sz="0" w:space="0" w:color="auto"/>
      </w:divBdr>
    </w:div>
    <w:div w:id="1818372729">
      <w:bodyDiv w:val="1"/>
      <w:marLeft w:val="0"/>
      <w:marRight w:val="0"/>
      <w:marTop w:val="0"/>
      <w:marBottom w:val="0"/>
      <w:divBdr>
        <w:top w:val="none" w:sz="0" w:space="0" w:color="auto"/>
        <w:left w:val="none" w:sz="0" w:space="0" w:color="auto"/>
        <w:bottom w:val="none" w:sz="0" w:space="0" w:color="auto"/>
        <w:right w:val="none" w:sz="0" w:space="0" w:color="auto"/>
      </w:divBdr>
    </w:div>
    <w:div w:id="1820464259">
      <w:bodyDiv w:val="1"/>
      <w:marLeft w:val="0"/>
      <w:marRight w:val="0"/>
      <w:marTop w:val="0"/>
      <w:marBottom w:val="0"/>
      <w:divBdr>
        <w:top w:val="none" w:sz="0" w:space="0" w:color="auto"/>
        <w:left w:val="none" w:sz="0" w:space="0" w:color="auto"/>
        <w:bottom w:val="none" w:sz="0" w:space="0" w:color="auto"/>
        <w:right w:val="none" w:sz="0" w:space="0" w:color="auto"/>
      </w:divBdr>
    </w:div>
    <w:div w:id="1822889899">
      <w:bodyDiv w:val="1"/>
      <w:marLeft w:val="0"/>
      <w:marRight w:val="0"/>
      <w:marTop w:val="0"/>
      <w:marBottom w:val="0"/>
      <w:divBdr>
        <w:top w:val="none" w:sz="0" w:space="0" w:color="auto"/>
        <w:left w:val="none" w:sz="0" w:space="0" w:color="auto"/>
        <w:bottom w:val="none" w:sz="0" w:space="0" w:color="auto"/>
        <w:right w:val="none" w:sz="0" w:space="0" w:color="auto"/>
      </w:divBdr>
    </w:div>
    <w:div w:id="1826126500">
      <w:bodyDiv w:val="1"/>
      <w:marLeft w:val="0"/>
      <w:marRight w:val="0"/>
      <w:marTop w:val="0"/>
      <w:marBottom w:val="0"/>
      <w:divBdr>
        <w:top w:val="none" w:sz="0" w:space="0" w:color="auto"/>
        <w:left w:val="none" w:sz="0" w:space="0" w:color="auto"/>
        <w:bottom w:val="none" w:sz="0" w:space="0" w:color="auto"/>
        <w:right w:val="none" w:sz="0" w:space="0" w:color="auto"/>
      </w:divBdr>
    </w:div>
    <w:div w:id="1827740753">
      <w:bodyDiv w:val="1"/>
      <w:marLeft w:val="0"/>
      <w:marRight w:val="0"/>
      <w:marTop w:val="0"/>
      <w:marBottom w:val="0"/>
      <w:divBdr>
        <w:top w:val="none" w:sz="0" w:space="0" w:color="auto"/>
        <w:left w:val="none" w:sz="0" w:space="0" w:color="auto"/>
        <w:bottom w:val="none" w:sz="0" w:space="0" w:color="auto"/>
        <w:right w:val="none" w:sz="0" w:space="0" w:color="auto"/>
      </w:divBdr>
    </w:div>
    <w:div w:id="1828132956">
      <w:bodyDiv w:val="1"/>
      <w:marLeft w:val="0"/>
      <w:marRight w:val="0"/>
      <w:marTop w:val="0"/>
      <w:marBottom w:val="0"/>
      <w:divBdr>
        <w:top w:val="none" w:sz="0" w:space="0" w:color="auto"/>
        <w:left w:val="none" w:sz="0" w:space="0" w:color="auto"/>
        <w:bottom w:val="none" w:sz="0" w:space="0" w:color="auto"/>
        <w:right w:val="none" w:sz="0" w:space="0" w:color="auto"/>
      </w:divBdr>
    </w:div>
    <w:div w:id="1829589199">
      <w:bodyDiv w:val="1"/>
      <w:marLeft w:val="0"/>
      <w:marRight w:val="0"/>
      <w:marTop w:val="0"/>
      <w:marBottom w:val="0"/>
      <w:divBdr>
        <w:top w:val="none" w:sz="0" w:space="0" w:color="auto"/>
        <w:left w:val="none" w:sz="0" w:space="0" w:color="auto"/>
        <w:bottom w:val="none" w:sz="0" w:space="0" w:color="auto"/>
        <w:right w:val="none" w:sz="0" w:space="0" w:color="auto"/>
      </w:divBdr>
    </w:div>
    <w:div w:id="1833374456">
      <w:bodyDiv w:val="1"/>
      <w:marLeft w:val="0"/>
      <w:marRight w:val="0"/>
      <w:marTop w:val="0"/>
      <w:marBottom w:val="0"/>
      <w:divBdr>
        <w:top w:val="none" w:sz="0" w:space="0" w:color="auto"/>
        <w:left w:val="none" w:sz="0" w:space="0" w:color="auto"/>
        <w:bottom w:val="none" w:sz="0" w:space="0" w:color="auto"/>
        <w:right w:val="none" w:sz="0" w:space="0" w:color="auto"/>
      </w:divBdr>
    </w:div>
    <w:div w:id="1837190901">
      <w:bodyDiv w:val="1"/>
      <w:marLeft w:val="0"/>
      <w:marRight w:val="0"/>
      <w:marTop w:val="0"/>
      <w:marBottom w:val="0"/>
      <w:divBdr>
        <w:top w:val="none" w:sz="0" w:space="0" w:color="auto"/>
        <w:left w:val="none" w:sz="0" w:space="0" w:color="auto"/>
        <w:bottom w:val="none" w:sz="0" w:space="0" w:color="auto"/>
        <w:right w:val="none" w:sz="0" w:space="0" w:color="auto"/>
      </w:divBdr>
    </w:div>
    <w:div w:id="1841115138">
      <w:bodyDiv w:val="1"/>
      <w:marLeft w:val="0"/>
      <w:marRight w:val="0"/>
      <w:marTop w:val="0"/>
      <w:marBottom w:val="0"/>
      <w:divBdr>
        <w:top w:val="none" w:sz="0" w:space="0" w:color="auto"/>
        <w:left w:val="none" w:sz="0" w:space="0" w:color="auto"/>
        <w:bottom w:val="none" w:sz="0" w:space="0" w:color="auto"/>
        <w:right w:val="none" w:sz="0" w:space="0" w:color="auto"/>
      </w:divBdr>
    </w:div>
    <w:div w:id="1843619557">
      <w:bodyDiv w:val="1"/>
      <w:marLeft w:val="0"/>
      <w:marRight w:val="0"/>
      <w:marTop w:val="0"/>
      <w:marBottom w:val="0"/>
      <w:divBdr>
        <w:top w:val="none" w:sz="0" w:space="0" w:color="auto"/>
        <w:left w:val="none" w:sz="0" w:space="0" w:color="auto"/>
        <w:bottom w:val="none" w:sz="0" w:space="0" w:color="auto"/>
        <w:right w:val="none" w:sz="0" w:space="0" w:color="auto"/>
      </w:divBdr>
    </w:div>
    <w:div w:id="1845508549">
      <w:bodyDiv w:val="1"/>
      <w:marLeft w:val="0"/>
      <w:marRight w:val="0"/>
      <w:marTop w:val="0"/>
      <w:marBottom w:val="0"/>
      <w:divBdr>
        <w:top w:val="none" w:sz="0" w:space="0" w:color="auto"/>
        <w:left w:val="none" w:sz="0" w:space="0" w:color="auto"/>
        <w:bottom w:val="none" w:sz="0" w:space="0" w:color="auto"/>
        <w:right w:val="none" w:sz="0" w:space="0" w:color="auto"/>
      </w:divBdr>
    </w:div>
    <w:div w:id="1848253172">
      <w:bodyDiv w:val="1"/>
      <w:marLeft w:val="0"/>
      <w:marRight w:val="0"/>
      <w:marTop w:val="0"/>
      <w:marBottom w:val="0"/>
      <w:divBdr>
        <w:top w:val="none" w:sz="0" w:space="0" w:color="auto"/>
        <w:left w:val="none" w:sz="0" w:space="0" w:color="auto"/>
        <w:bottom w:val="none" w:sz="0" w:space="0" w:color="auto"/>
        <w:right w:val="none" w:sz="0" w:space="0" w:color="auto"/>
      </w:divBdr>
    </w:div>
    <w:div w:id="1850557711">
      <w:bodyDiv w:val="1"/>
      <w:marLeft w:val="0"/>
      <w:marRight w:val="0"/>
      <w:marTop w:val="0"/>
      <w:marBottom w:val="0"/>
      <w:divBdr>
        <w:top w:val="none" w:sz="0" w:space="0" w:color="auto"/>
        <w:left w:val="none" w:sz="0" w:space="0" w:color="auto"/>
        <w:bottom w:val="none" w:sz="0" w:space="0" w:color="auto"/>
        <w:right w:val="none" w:sz="0" w:space="0" w:color="auto"/>
      </w:divBdr>
    </w:div>
    <w:div w:id="1851064649">
      <w:bodyDiv w:val="1"/>
      <w:marLeft w:val="0"/>
      <w:marRight w:val="0"/>
      <w:marTop w:val="0"/>
      <w:marBottom w:val="0"/>
      <w:divBdr>
        <w:top w:val="none" w:sz="0" w:space="0" w:color="auto"/>
        <w:left w:val="none" w:sz="0" w:space="0" w:color="auto"/>
        <w:bottom w:val="none" w:sz="0" w:space="0" w:color="auto"/>
        <w:right w:val="none" w:sz="0" w:space="0" w:color="auto"/>
      </w:divBdr>
    </w:div>
    <w:div w:id="1857040745">
      <w:bodyDiv w:val="1"/>
      <w:marLeft w:val="0"/>
      <w:marRight w:val="0"/>
      <w:marTop w:val="0"/>
      <w:marBottom w:val="0"/>
      <w:divBdr>
        <w:top w:val="none" w:sz="0" w:space="0" w:color="auto"/>
        <w:left w:val="none" w:sz="0" w:space="0" w:color="auto"/>
        <w:bottom w:val="none" w:sz="0" w:space="0" w:color="auto"/>
        <w:right w:val="none" w:sz="0" w:space="0" w:color="auto"/>
      </w:divBdr>
    </w:div>
    <w:div w:id="1858080255">
      <w:bodyDiv w:val="1"/>
      <w:marLeft w:val="0"/>
      <w:marRight w:val="0"/>
      <w:marTop w:val="0"/>
      <w:marBottom w:val="0"/>
      <w:divBdr>
        <w:top w:val="none" w:sz="0" w:space="0" w:color="auto"/>
        <w:left w:val="none" w:sz="0" w:space="0" w:color="auto"/>
        <w:bottom w:val="none" w:sz="0" w:space="0" w:color="auto"/>
        <w:right w:val="none" w:sz="0" w:space="0" w:color="auto"/>
      </w:divBdr>
    </w:div>
    <w:div w:id="1862815927">
      <w:bodyDiv w:val="1"/>
      <w:marLeft w:val="0"/>
      <w:marRight w:val="0"/>
      <w:marTop w:val="0"/>
      <w:marBottom w:val="0"/>
      <w:divBdr>
        <w:top w:val="none" w:sz="0" w:space="0" w:color="auto"/>
        <w:left w:val="none" w:sz="0" w:space="0" w:color="auto"/>
        <w:bottom w:val="none" w:sz="0" w:space="0" w:color="auto"/>
        <w:right w:val="none" w:sz="0" w:space="0" w:color="auto"/>
      </w:divBdr>
    </w:div>
    <w:div w:id="1865094164">
      <w:bodyDiv w:val="1"/>
      <w:marLeft w:val="0"/>
      <w:marRight w:val="0"/>
      <w:marTop w:val="0"/>
      <w:marBottom w:val="0"/>
      <w:divBdr>
        <w:top w:val="none" w:sz="0" w:space="0" w:color="auto"/>
        <w:left w:val="none" w:sz="0" w:space="0" w:color="auto"/>
        <w:bottom w:val="none" w:sz="0" w:space="0" w:color="auto"/>
        <w:right w:val="none" w:sz="0" w:space="0" w:color="auto"/>
      </w:divBdr>
    </w:div>
    <w:div w:id="1866862607">
      <w:bodyDiv w:val="1"/>
      <w:marLeft w:val="0"/>
      <w:marRight w:val="0"/>
      <w:marTop w:val="0"/>
      <w:marBottom w:val="0"/>
      <w:divBdr>
        <w:top w:val="none" w:sz="0" w:space="0" w:color="auto"/>
        <w:left w:val="none" w:sz="0" w:space="0" w:color="auto"/>
        <w:bottom w:val="none" w:sz="0" w:space="0" w:color="auto"/>
        <w:right w:val="none" w:sz="0" w:space="0" w:color="auto"/>
      </w:divBdr>
    </w:div>
    <w:div w:id="1866941342">
      <w:bodyDiv w:val="1"/>
      <w:marLeft w:val="0"/>
      <w:marRight w:val="0"/>
      <w:marTop w:val="0"/>
      <w:marBottom w:val="0"/>
      <w:divBdr>
        <w:top w:val="none" w:sz="0" w:space="0" w:color="auto"/>
        <w:left w:val="none" w:sz="0" w:space="0" w:color="auto"/>
        <w:bottom w:val="none" w:sz="0" w:space="0" w:color="auto"/>
        <w:right w:val="none" w:sz="0" w:space="0" w:color="auto"/>
      </w:divBdr>
    </w:div>
    <w:div w:id="1874223164">
      <w:bodyDiv w:val="1"/>
      <w:marLeft w:val="0"/>
      <w:marRight w:val="0"/>
      <w:marTop w:val="0"/>
      <w:marBottom w:val="0"/>
      <w:divBdr>
        <w:top w:val="none" w:sz="0" w:space="0" w:color="auto"/>
        <w:left w:val="none" w:sz="0" w:space="0" w:color="auto"/>
        <w:bottom w:val="none" w:sz="0" w:space="0" w:color="auto"/>
        <w:right w:val="none" w:sz="0" w:space="0" w:color="auto"/>
      </w:divBdr>
    </w:div>
    <w:div w:id="1878393114">
      <w:bodyDiv w:val="1"/>
      <w:marLeft w:val="0"/>
      <w:marRight w:val="0"/>
      <w:marTop w:val="0"/>
      <w:marBottom w:val="0"/>
      <w:divBdr>
        <w:top w:val="none" w:sz="0" w:space="0" w:color="auto"/>
        <w:left w:val="none" w:sz="0" w:space="0" w:color="auto"/>
        <w:bottom w:val="none" w:sz="0" w:space="0" w:color="auto"/>
        <w:right w:val="none" w:sz="0" w:space="0" w:color="auto"/>
      </w:divBdr>
    </w:div>
    <w:div w:id="1883975355">
      <w:bodyDiv w:val="1"/>
      <w:marLeft w:val="0"/>
      <w:marRight w:val="0"/>
      <w:marTop w:val="0"/>
      <w:marBottom w:val="0"/>
      <w:divBdr>
        <w:top w:val="none" w:sz="0" w:space="0" w:color="auto"/>
        <w:left w:val="none" w:sz="0" w:space="0" w:color="auto"/>
        <w:bottom w:val="none" w:sz="0" w:space="0" w:color="auto"/>
        <w:right w:val="none" w:sz="0" w:space="0" w:color="auto"/>
      </w:divBdr>
    </w:div>
    <w:div w:id="1885093745">
      <w:bodyDiv w:val="1"/>
      <w:marLeft w:val="0"/>
      <w:marRight w:val="0"/>
      <w:marTop w:val="0"/>
      <w:marBottom w:val="0"/>
      <w:divBdr>
        <w:top w:val="none" w:sz="0" w:space="0" w:color="auto"/>
        <w:left w:val="none" w:sz="0" w:space="0" w:color="auto"/>
        <w:bottom w:val="none" w:sz="0" w:space="0" w:color="auto"/>
        <w:right w:val="none" w:sz="0" w:space="0" w:color="auto"/>
      </w:divBdr>
    </w:div>
    <w:div w:id="1890259080">
      <w:bodyDiv w:val="1"/>
      <w:marLeft w:val="0"/>
      <w:marRight w:val="0"/>
      <w:marTop w:val="0"/>
      <w:marBottom w:val="0"/>
      <w:divBdr>
        <w:top w:val="none" w:sz="0" w:space="0" w:color="auto"/>
        <w:left w:val="none" w:sz="0" w:space="0" w:color="auto"/>
        <w:bottom w:val="none" w:sz="0" w:space="0" w:color="auto"/>
        <w:right w:val="none" w:sz="0" w:space="0" w:color="auto"/>
      </w:divBdr>
    </w:div>
    <w:div w:id="1892426572">
      <w:bodyDiv w:val="1"/>
      <w:marLeft w:val="0"/>
      <w:marRight w:val="0"/>
      <w:marTop w:val="0"/>
      <w:marBottom w:val="0"/>
      <w:divBdr>
        <w:top w:val="none" w:sz="0" w:space="0" w:color="auto"/>
        <w:left w:val="none" w:sz="0" w:space="0" w:color="auto"/>
        <w:bottom w:val="none" w:sz="0" w:space="0" w:color="auto"/>
        <w:right w:val="none" w:sz="0" w:space="0" w:color="auto"/>
      </w:divBdr>
    </w:div>
    <w:div w:id="1900943955">
      <w:bodyDiv w:val="1"/>
      <w:marLeft w:val="0"/>
      <w:marRight w:val="0"/>
      <w:marTop w:val="0"/>
      <w:marBottom w:val="0"/>
      <w:divBdr>
        <w:top w:val="none" w:sz="0" w:space="0" w:color="auto"/>
        <w:left w:val="none" w:sz="0" w:space="0" w:color="auto"/>
        <w:bottom w:val="none" w:sz="0" w:space="0" w:color="auto"/>
        <w:right w:val="none" w:sz="0" w:space="0" w:color="auto"/>
      </w:divBdr>
    </w:div>
    <w:div w:id="1912034634">
      <w:bodyDiv w:val="1"/>
      <w:marLeft w:val="0"/>
      <w:marRight w:val="0"/>
      <w:marTop w:val="0"/>
      <w:marBottom w:val="0"/>
      <w:divBdr>
        <w:top w:val="none" w:sz="0" w:space="0" w:color="auto"/>
        <w:left w:val="none" w:sz="0" w:space="0" w:color="auto"/>
        <w:bottom w:val="none" w:sz="0" w:space="0" w:color="auto"/>
        <w:right w:val="none" w:sz="0" w:space="0" w:color="auto"/>
      </w:divBdr>
    </w:div>
    <w:div w:id="1919827250">
      <w:bodyDiv w:val="1"/>
      <w:marLeft w:val="0"/>
      <w:marRight w:val="0"/>
      <w:marTop w:val="0"/>
      <w:marBottom w:val="0"/>
      <w:divBdr>
        <w:top w:val="none" w:sz="0" w:space="0" w:color="auto"/>
        <w:left w:val="none" w:sz="0" w:space="0" w:color="auto"/>
        <w:bottom w:val="none" w:sz="0" w:space="0" w:color="auto"/>
        <w:right w:val="none" w:sz="0" w:space="0" w:color="auto"/>
      </w:divBdr>
    </w:div>
    <w:div w:id="1925215917">
      <w:bodyDiv w:val="1"/>
      <w:marLeft w:val="0"/>
      <w:marRight w:val="0"/>
      <w:marTop w:val="0"/>
      <w:marBottom w:val="0"/>
      <w:divBdr>
        <w:top w:val="none" w:sz="0" w:space="0" w:color="auto"/>
        <w:left w:val="none" w:sz="0" w:space="0" w:color="auto"/>
        <w:bottom w:val="none" w:sz="0" w:space="0" w:color="auto"/>
        <w:right w:val="none" w:sz="0" w:space="0" w:color="auto"/>
      </w:divBdr>
    </w:div>
    <w:div w:id="1927691286">
      <w:bodyDiv w:val="1"/>
      <w:marLeft w:val="0"/>
      <w:marRight w:val="0"/>
      <w:marTop w:val="0"/>
      <w:marBottom w:val="0"/>
      <w:divBdr>
        <w:top w:val="none" w:sz="0" w:space="0" w:color="auto"/>
        <w:left w:val="none" w:sz="0" w:space="0" w:color="auto"/>
        <w:bottom w:val="none" w:sz="0" w:space="0" w:color="auto"/>
        <w:right w:val="none" w:sz="0" w:space="0" w:color="auto"/>
      </w:divBdr>
    </w:div>
    <w:div w:id="1928615058">
      <w:bodyDiv w:val="1"/>
      <w:marLeft w:val="0"/>
      <w:marRight w:val="0"/>
      <w:marTop w:val="0"/>
      <w:marBottom w:val="0"/>
      <w:divBdr>
        <w:top w:val="none" w:sz="0" w:space="0" w:color="auto"/>
        <w:left w:val="none" w:sz="0" w:space="0" w:color="auto"/>
        <w:bottom w:val="none" w:sz="0" w:space="0" w:color="auto"/>
        <w:right w:val="none" w:sz="0" w:space="0" w:color="auto"/>
      </w:divBdr>
    </w:div>
    <w:div w:id="1933008021">
      <w:bodyDiv w:val="1"/>
      <w:marLeft w:val="0"/>
      <w:marRight w:val="0"/>
      <w:marTop w:val="0"/>
      <w:marBottom w:val="0"/>
      <w:divBdr>
        <w:top w:val="none" w:sz="0" w:space="0" w:color="auto"/>
        <w:left w:val="none" w:sz="0" w:space="0" w:color="auto"/>
        <w:bottom w:val="none" w:sz="0" w:space="0" w:color="auto"/>
        <w:right w:val="none" w:sz="0" w:space="0" w:color="auto"/>
      </w:divBdr>
    </w:div>
    <w:div w:id="1937639401">
      <w:bodyDiv w:val="1"/>
      <w:marLeft w:val="0"/>
      <w:marRight w:val="0"/>
      <w:marTop w:val="0"/>
      <w:marBottom w:val="0"/>
      <w:divBdr>
        <w:top w:val="none" w:sz="0" w:space="0" w:color="auto"/>
        <w:left w:val="none" w:sz="0" w:space="0" w:color="auto"/>
        <w:bottom w:val="none" w:sz="0" w:space="0" w:color="auto"/>
        <w:right w:val="none" w:sz="0" w:space="0" w:color="auto"/>
      </w:divBdr>
    </w:div>
    <w:div w:id="1938295594">
      <w:bodyDiv w:val="1"/>
      <w:marLeft w:val="0"/>
      <w:marRight w:val="0"/>
      <w:marTop w:val="0"/>
      <w:marBottom w:val="0"/>
      <w:divBdr>
        <w:top w:val="none" w:sz="0" w:space="0" w:color="auto"/>
        <w:left w:val="none" w:sz="0" w:space="0" w:color="auto"/>
        <w:bottom w:val="none" w:sz="0" w:space="0" w:color="auto"/>
        <w:right w:val="none" w:sz="0" w:space="0" w:color="auto"/>
      </w:divBdr>
    </w:div>
    <w:div w:id="1938364667">
      <w:bodyDiv w:val="1"/>
      <w:marLeft w:val="0"/>
      <w:marRight w:val="0"/>
      <w:marTop w:val="0"/>
      <w:marBottom w:val="0"/>
      <w:divBdr>
        <w:top w:val="none" w:sz="0" w:space="0" w:color="auto"/>
        <w:left w:val="none" w:sz="0" w:space="0" w:color="auto"/>
        <w:bottom w:val="none" w:sz="0" w:space="0" w:color="auto"/>
        <w:right w:val="none" w:sz="0" w:space="0" w:color="auto"/>
      </w:divBdr>
    </w:div>
    <w:div w:id="1939096142">
      <w:bodyDiv w:val="1"/>
      <w:marLeft w:val="0"/>
      <w:marRight w:val="0"/>
      <w:marTop w:val="0"/>
      <w:marBottom w:val="0"/>
      <w:divBdr>
        <w:top w:val="none" w:sz="0" w:space="0" w:color="auto"/>
        <w:left w:val="none" w:sz="0" w:space="0" w:color="auto"/>
        <w:bottom w:val="none" w:sz="0" w:space="0" w:color="auto"/>
        <w:right w:val="none" w:sz="0" w:space="0" w:color="auto"/>
      </w:divBdr>
    </w:div>
    <w:div w:id="1940142747">
      <w:bodyDiv w:val="1"/>
      <w:marLeft w:val="0"/>
      <w:marRight w:val="0"/>
      <w:marTop w:val="0"/>
      <w:marBottom w:val="0"/>
      <w:divBdr>
        <w:top w:val="none" w:sz="0" w:space="0" w:color="auto"/>
        <w:left w:val="none" w:sz="0" w:space="0" w:color="auto"/>
        <w:bottom w:val="none" w:sz="0" w:space="0" w:color="auto"/>
        <w:right w:val="none" w:sz="0" w:space="0" w:color="auto"/>
      </w:divBdr>
    </w:div>
    <w:div w:id="1944335712">
      <w:bodyDiv w:val="1"/>
      <w:marLeft w:val="0"/>
      <w:marRight w:val="0"/>
      <w:marTop w:val="0"/>
      <w:marBottom w:val="0"/>
      <w:divBdr>
        <w:top w:val="none" w:sz="0" w:space="0" w:color="auto"/>
        <w:left w:val="none" w:sz="0" w:space="0" w:color="auto"/>
        <w:bottom w:val="none" w:sz="0" w:space="0" w:color="auto"/>
        <w:right w:val="none" w:sz="0" w:space="0" w:color="auto"/>
      </w:divBdr>
    </w:div>
    <w:div w:id="1948855329">
      <w:bodyDiv w:val="1"/>
      <w:marLeft w:val="0"/>
      <w:marRight w:val="0"/>
      <w:marTop w:val="0"/>
      <w:marBottom w:val="0"/>
      <w:divBdr>
        <w:top w:val="none" w:sz="0" w:space="0" w:color="auto"/>
        <w:left w:val="none" w:sz="0" w:space="0" w:color="auto"/>
        <w:bottom w:val="none" w:sz="0" w:space="0" w:color="auto"/>
        <w:right w:val="none" w:sz="0" w:space="0" w:color="auto"/>
      </w:divBdr>
    </w:div>
    <w:div w:id="1953516251">
      <w:bodyDiv w:val="1"/>
      <w:marLeft w:val="0"/>
      <w:marRight w:val="0"/>
      <w:marTop w:val="0"/>
      <w:marBottom w:val="0"/>
      <w:divBdr>
        <w:top w:val="none" w:sz="0" w:space="0" w:color="auto"/>
        <w:left w:val="none" w:sz="0" w:space="0" w:color="auto"/>
        <w:bottom w:val="none" w:sz="0" w:space="0" w:color="auto"/>
        <w:right w:val="none" w:sz="0" w:space="0" w:color="auto"/>
      </w:divBdr>
    </w:div>
    <w:div w:id="1954507420">
      <w:bodyDiv w:val="1"/>
      <w:marLeft w:val="0"/>
      <w:marRight w:val="0"/>
      <w:marTop w:val="0"/>
      <w:marBottom w:val="0"/>
      <w:divBdr>
        <w:top w:val="none" w:sz="0" w:space="0" w:color="auto"/>
        <w:left w:val="none" w:sz="0" w:space="0" w:color="auto"/>
        <w:bottom w:val="none" w:sz="0" w:space="0" w:color="auto"/>
        <w:right w:val="none" w:sz="0" w:space="0" w:color="auto"/>
      </w:divBdr>
    </w:div>
    <w:div w:id="1954969884">
      <w:bodyDiv w:val="1"/>
      <w:marLeft w:val="0"/>
      <w:marRight w:val="0"/>
      <w:marTop w:val="0"/>
      <w:marBottom w:val="0"/>
      <w:divBdr>
        <w:top w:val="none" w:sz="0" w:space="0" w:color="auto"/>
        <w:left w:val="none" w:sz="0" w:space="0" w:color="auto"/>
        <w:bottom w:val="none" w:sz="0" w:space="0" w:color="auto"/>
        <w:right w:val="none" w:sz="0" w:space="0" w:color="auto"/>
      </w:divBdr>
    </w:div>
    <w:div w:id="1955937224">
      <w:bodyDiv w:val="1"/>
      <w:marLeft w:val="0"/>
      <w:marRight w:val="0"/>
      <w:marTop w:val="0"/>
      <w:marBottom w:val="0"/>
      <w:divBdr>
        <w:top w:val="none" w:sz="0" w:space="0" w:color="auto"/>
        <w:left w:val="none" w:sz="0" w:space="0" w:color="auto"/>
        <w:bottom w:val="none" w:sz="0" w:space="0" w:color="auto"/>
        <w:right w:val="none" w:sz="0" w:space="0" w:color="auto"/>
      </w:divBdr>
    </w:div>
    <w:div w:id="1957171993">
      <w:bodyDiv w:val="1"/>
      <w:marLeft w:val="0"/>
      <w:marRight w:val="0"/>
      <w:marTop w:val="0"/>
      <w:marBottom w:val="0"/>
      <w:divBdr>
        <w:top w:val="none" w:sz="0" w:space="0" w:color="auto"/>
        <w:left w:val="none" w:sz="0" w:space="0" w:color="auto"/>
        <w:bottom w:val="none" w:sz="0" w:space="0" w:color="auto"/>
        <w:right w:val="none" w:sz="0" w:space="0" w:color="auto"/>
      </w:divBdr>
    </w:div>
    <w:div w:id="1957448319">
      <w:bodyDiv w:val="1"/>
      <w:marLeft w:val="0"/>
      <w:marRight w:val="0"/>
      <w:marTop w:val="0"/>
      <w:marBottom w:val="0"/>
      <w:divBdr>
        <w:top w:val="none" w:sz="0" w:space="0" w:color="auto"/>
        <w:left w:val="none" w:sz="0" w:space="0" w:color="auto"/>
        <w:bottom w:val="none" w:sz="0" w:space="0" w:color="auto"/>
        <w:right w:val="none" w:sz="0" w:space="0" w:color="auto"/>
      </w:divBdr>
    </w:div>
    <w:div w:id="1966041281">
      <w:bodyDiv w:val="1"/>
      <w:marLeft w:val="0"/>
      <w:marRight w:val="0"/>
      <w:marTop w:val="0"/>
      <w:marBottom w:val="0"/>
      <w:divBdr>
        <w:top w:val="none" w:sz="0" w:space="0" w:color="auto"/>
        <w:left w:val="none" w:sz="0" w:space="0" w:color="auto"/>
        <w:bottom w:val="none" w:sz="0" w:space="0" w:color="auto"/>
        <w:right w:val="none" w:sz="0" w:space="0" w:color="auto"/>
      </w:divBdr>
    </w:div>
    <w:div w:id="1984504635">
      <w:bodyDiv w:val="1"/>
      <w:marLeft w:val="0"/>
      <w:marRight w:val="0"/>
      <w:marTop w:val="0"/>
      <w:marBottom w:val="0"/>
      <w:divBdr>
        <w:top w:val="none" w:sz="0" w:space="0" w:color="auto"/>
        <w:left w:val="none" w:sz="0" w:space="0" w:color="auto"/>
        <w:bottom w:val="none" w:sz="0" w:space="0" w:color="auto"/>
        <w:right w:val="none" w:sz="0" w:space="0" w:color="auto"/>
      </w:divBdr>
    </w:div>
    <w:div w:id="1987709258">
      <w:bodyDiv w:val="1"/>
      <w:marLeft w:val="0"/>
      <w:marRight w:val="0"/>
      <w:marTop w:val="0"/>
      <w:marBottom w:val="0"/>
      <w:divBdr>
        <w:top w:val="none" w:sz="0" w:space="0" w:color="auto"/>
        <w:left w:val="none" w:sz="0" w:space="0" w:color="auto"/>
        <w:bottom w:val="none" w:sz="0" w:space="0" w:color="auto"/>
        <w:right w:val="none" w:sz="0" w:space="0" w:color="auto"/>
      </w:divBdr>
    </w:div>
    <w:div w:id="1988197066">
      <w:bodyDiv w:val="1"/>
      <w:marLeft w:val="0"/>
      <w:marRight w:val="0"/>
      <w:marTop w:val="0"/>
      <w:marBottom w:val="0"/>
      <w:divBdr>
        <w:top w:val="none" w:sz="0" w:space="0" w:color="auto"/>
        <w:left w:val="none" w:sz="0" w:space="0" w:color="auto"/>
        <w:bottom w:val="none" w:sz="0" w:space="0" w:color="auto"/>
        <w:right w:val="none" w:sz="0" w:space="0" w:color="auto"/>
      </w:divBdr>
    </w:div>
    <w:div w:id="1990816461">
      <w:bodyDiv w:val="1"/>
      <w:marLeft w:val="0"/>
      <w:marRight w:val="0"/>
      <w:marTop w:val="0"/>
      <w:marBottom w:val="0"/>
      <w:divBdr>
        <w:top w:val="none" w:sz="0" w:space="0" w:color="auto"/>
        <w:left w:val="none" w:sz="0" w:space="0" w:color="auto"/>
        <w:bottom w:val="none" w:sz="0" w:space="0" w:color="auto"/>
        <w:right w:val="none" w:sz="0" w:space="0" w:color="auto"/>
      </w:divBdr>
    </w:div>
    <w:div w:id="1991594373">
      <w:bodyDiv w:val="1"/>
      <w:marLeft w:val="0"/>
      <w:marRight w:val="0"/>
      <w:marTop w:val="0"/>
      <w:marBottom w:val="0"/>
      <w:divBdr>
        <w:top w:val="none" w:sz="0" w:space="0" w:color="auto"/>
        <w:left w:val="none" w:sz="0" w:space="0" w:color="auto"/>
        <w:bottom w:val="none" w:sz="0" w:space="0" w:color="auto"/>
        <w:right w:val="none" w:sz="0" w:space="0" w:color="auto"/>
      </w:divBdr>
    </w:div>
    <w:div w:id="1992825742">
      <w:bodyDiv w:val="1"/>
      <w:marLeft w:val="0"/>
      <w:marRight w:val="0"/>
      <w:marTop w:val="0"/>
      <w:marBottom w:val="0"/>
      <w:divBdr>
        <w:top w:val="none" w:sz="0" w:space="0" w:color="auto"/>
        <w:left w:val="none" w:sz="0" w:space="0" w:color="auto"/>
        <w:bottom w:val="none" w:sz="0" w:space="0" w:color="auto"/>
        <w:right w:val="none" w:sz="0" w:space="0" w:color="auto"/>
      </w:divBdr>
    </w:div>
    <w:div w:id="1995256663">
      <w:bodyDiv w:val="1"/>
      <w:marLeft w:val="0"/>
      <w:marRight w:val="0"/>
      <w:marTop w:val="0"/>
      <w:marBottom w:val="0"/>
      <w:divBdr>
        <w:top w:val="none" w:sz="0" w:space="0" w:color="auto"/>
        <w:left w:val="none" w:sz="0" w:space="0" w:color="auto"/>
        <w:bottom w:val="none" w:sz="0" w:space="0" w:color="auto"/>
        <w:right w:val="none" w:sz="0" w:space="0" w:color="auto"/>
      </w:divBdr>
    </w:div>
    <w:div w:id="1995256698">
      <w:bodyDiv w:val="1"/>
      <w:marLeft w:val="0"/>
      <w:marRight w:val="0"/>
      <w:marTop w:val="0"/>
      <w:marBottom w:val="0"/>
      <w:divBdr>
        <w:top w:val="none" w:sz="0" w:space="0" w:color="auto"/>
        <w:left w:val="none" w:sz="0" w:space="0" w:color="auto"/>
        <w:bottom w:val="none" w:sz="0" w:space="0" w:color="auto"/>
        <w:right w:val="none" w:sz="0" w:space="0" w:color="auto"/>
      </w:divBdr>
    </w:div>
    <w:div w:id="1996838363">
      <w:bodyDiv w:val="1"/>
      <w:marLeft w:val="0"/>
      <w:marRight w:val="0"/>
      <w:marTop w:val="0"/>
      <w:marBottom w:val="0"/>
      <w:divBdr>
        <w:top w:val="none" w:sz="0" w:space="0" w:color="auto"/>
        <w:left w:val="none" w:sz="0" w:space="0" w:color="auto"/>
        <w:bottom w:val="none" w:sz="0" w:space="0" w:color="auto"/>
        <w:right w:val="none" w:sz="0" w:space="0" w:color="auto"/>
      </w:divBdr>
    </w:div>
    <w:div w:id="2011788362">
      <w:bodyDiv w:val="1"/>
      <w:marLeft w:val="0"/>
      <w:marRight w:val="0"/>
      <w:marTop w:val="0"/>
      <w:marBottom w:val="0"/>
      <w:divBdr>
        <w:top w:val="none" w:sz="0" w:space="0" w:color="auto"/>
        <w:left w:val="none" w:sz="0" w:space="0" w:color="auto"/>
        <w:bottom w:val="none" w:sz="0" w:space="0" w:color="auto"/>
        <w:right w:val="none" w:sz="0" w:space="0" w:color="auto"/>
      </w:divBdr>
    </w:div>
    <w:div w:id="2019773162">
      <w:bodyDiv w:val="1"/>
      <w:marLeft w:val="0"/>
      <w:marRight w:val="0"/>
      <w:marTop w:val="0"/>
      <w:marBottom w:val="0"/>
      <w:divBdr>
        <w:top w:val="none" w:sz="0" w:space="0" w:color="auto"/>
        <w:left w:val="none" w:sz="0" w:space="0" w:color="auto"/>
        <w:bottom w:val="none" w:sz="0" w:space="0" w:color="auto"/>
        <w:right w:val="none" w:sz="0" w:space="0" w:color="auto"/>
      </w:divBdr>
    </w:div>
    <w:div w:id="2022774486">
      <w:bodyDiv w:val="1"/>
      <w:marLeft w:val="0"/>
      <w:marRight w:val="0"/>
      <w:marTop w:val="0"/>
      <w:marBottom w:val="0"/>
      <w:divBdr>
        <w:top w:val="none" w:sz="0" w:space="0" w:color="auto"/>
        <w:left w:val="none" w:sz="0" w:space="0" w:color="auto"/>
        <w:bottom w:val="none" w:sz="0" w:space="0" w:color="auto"/>
        <w:right w:val="none" w:sz="0" w:space="0" w:color="auto"/>
      </w:divBdr>
    </w:div>
    <w:div w:id="2024281529">
      <w:bodyDiv w:val="1"/>
      <w:marLeft w:val="0"/>
      <w:marRight w:val="0"/>
      <w:marTop w:val="0"/>
      <w:marBottom w:val="0"/>
      <w:divBdr>
        <w:top w:val="none" w:sz="0" w:space="0" w:color="auto"/>
        <w:left w:val="none" w:sz="0" w:space="0" w:color="auto"/>
        <w:bottom w:val="none" w:sz="0" w:space="0" w:color="auto"/>
        <w:right w:val="none" w:sz="0" w:space="0" w:color="auto"/>
      </w:divBdr>
    </w:div>
    <w:div w:id="2027824476">
      <w:bodyDiv w:val="1"/>
      <w:marLeft w:val="0"/>
      <w:marRight w:val="0"/>
      <w:marTop w:val="0"/>
      <w:marBottom w:val="0"/>
      <w:divBdr>
        <w:top w:val="none" w:sz="0" w:space="0" w:color="auto"/>
        <w:left w:val="none" w:sz="0" w:space="0" w:color="auto"/>
        <w:bottom w:val="none" w:sz="0" w:space="0" w:color="auto"/>
        <w:right w:val="none" w:sz="0" w:space="0" w:color="auto"/>
      </w:divBdr>
    </w:div>
    <w:div w:id="2028672897">
      <w:bodyDiv w:val="1"/>
      <w:marLeft w:val="0"/>
      <w:marRight w:val="0"/>
      <w:marTop w:val="0"/>
      <w:marBottom w:val="0"/>
      <w:divBdr>
        <w:top w:val="none" w:sz="0" w:space="0" w:color="auto"/>
        <w:left w:val="none" w:sz="0" w:space="0" w:color="auto"/>
        <w:bottom w:val="none" w:sz="0" w:space="0" w:color="auto"/>
        <w:right w:val="none" w:sz="0" w:space="0" w:color="auto"/>
      </w:divBdr>
    </w:div>
    <w:div w:id="2030720106">
      <w:bodyDiv w:val="1"/>
      <w:marLeft w:val="0"/>
      <w:marRight w:val="0"/>
      <w:marTop w:val="0"/>
      <w:marBottom w:val="0"/>
      <w:divBdr>
        <w:top w:val="none" w:sz="0" w:space="0" w:color="auto"/>
        <w:left w:val="none" w:sz="0" w:space="0" w:color="auto"/>
        <w:bottom w:val="none" w:sz="0" w:space="0" w:color="auto"/>
        <w:right w:val="none" w:sz="0" w:space="0" w:color="auto"/>
      </w:divBdr>
    </w:div>
    <w:div w:id="2032105271">
      <w:bodyDiv w:val="1"/>
      <w:marLeft w:val="0"/>
      <w:marRight w:val="0"/>
      <w:marTop w:val="0"/>
      <w:marBottom w:val="0"/>
      <w:divBdr>
        <w:top w:val="none" w:sz="0" w:space="0" w:color="auto"/>
        <w:left w:val="none" w:sz="0" w:space="0" w:color="auto"/>
        <w:bottom w:val="none" w:sz="0" w:space="0" w:color="auto"/>
        <w:right w:val="none" w:sz="0" w:space="0" w:color="auto"/>
      </w:divBdr>
    </w:div>
    <w:div w:id="2045474002">
      <w:bodyDiv w:val="1"/>
      <w:marLeft w:val="0"/>
      <w:marRight w:val="0"/>
      <w:marTop w:val="0"/>
      <w:marBottom w:val="0"/>
      <w:divBdr>
        <w:top w:val="none" w:sz="0" w:space="0" w:color="auto"/>
        <w:left w:val="none" w:sz="0" w:space="0" w:color="auto"/>
        <w:bottom w:val="none" w:sz="0" w:space="0" w:color="auto"/>
        <w:right w:val="none" w:sz="0" w:space="0" w:color="auto"/>
      </w:divBdr>
    </w:div>
    <w:div w:id="2047831923">
      <w:bodyDiv w:val="1"/>
      <w:marLeft w:val="0"/>
      <w:marRight w:val="0"/>
      <w:marTop w:val="0"/>
      <w:marBottom w:val="0"/>
      <w:divBdr>
        <w:top w:val="none" w:sz="0" w:space="0" w:color="auto"/>
        <w:left w:val="none" w:sz="0" w:space="0" w:color="auto"/>
        <w:bottom w:val="none" w:sz="0" w:space="0" w:color="auto"/>
        <w:right w:val="none" w:sz="0" w:space="0" w:color="auto"/>
      </w:divBdr>
    </w:div>
    <w:div w:id="2048096275">
      <w:bodyDiv w:val="1"/>
      <w:marLeft w:val="0"/>
      <w:marRight w:val="0"/>
      <w:marTop w:val="0"/>
      <w:marBottom w:val="0"/>
      <w:divBdr>
        <w:top w:val="none" w:sz="0" w:space="0" w:color="auto"/>
        <w:left w:val="none" w:sz="0" w:space="0" w:color="auto"/>
        <w:bottom w:val="none" w:sz="0" w:space="0" w:color="auto"/>
        <w:right w:val="none" w:sz="0" w:space="0" w:color="auto"/>
      </w:divBdr>
    </w:div>
    <w:div w:id="2051221406">
      <w:bodyDiv w:val="1"/>
      <w:marLeft w:val="0"/>
      <w:marRight w:val="0"/>
      <w:marTop w:val="0"/>
      <w:marBottom w:val="0"/>
      <w:divBdr>
        <w:top w:val="none" w:sz="0" w:space="0" w:color="auto"/>
        <w:left w:val="none" w:sz="0" w:space="0" w:color="auto"/>
        <w:bottom w:val="none" w:sz="0" w:space="0" w:color="auto"/>
        <w:right w:val="none" w:sz="0" w:space="0" w:color="auto"/>
      </w:divBdr>
    </w:div>
    <w:div w:id="2055078126">
      <w:bodyDiv w:val="1"/>
      <w:marLeft w:val="0"/>
      <w:marRight w:val="0"/>
      <w:marTop w:val="0"/>
      <w:marBottom w:val="0"/>
      <w:divBdr>
        <w:top w:val="none" w:sz="0" w:space="0" w:color="auto"/>
        <w:left w:val="none" w:sz="0" w:space="0" w:color="auto"/>
        <w:bottom w:val="none" w:sz="0" w:space="0" w:color="auto"/>
        <w:right w:val="none" w:sz="0" w:space="0" w:color="auto"/>
      </w:divBdr>
    </w:div>
    <w:div w:id="2063403028">
      <w:bodyDiv w:val="1"/>
      <w:marLeft w:val="0"/>
      <w:marRight w:val="0"/>
      <w:marTop w:val="0"/>
      <w:marBottom w:val="0"/>
      <w:divBdr>
        <w:top w:val="none" w:sz="0" w:space="0" w:color="auto"/>
        <w:left w:val="none" w:sz="0" w:space="0" w:color="auto"/>
        <w:bottom w:val="none" w:sz="0" w:space="0" w:color="auto"/>
        <w:right w:val="none" w:sz="0" w:space="0" w:color="auto"/>
      </w:divBdr>
    </w:div>
    <w:div w:id="2065717443">
      <w:bodyDiv w:val="1"/>
      <w:marLeft w:val="0"/>
      <w:marRight w:val="0"/>
      <w:marTop w:val="0"/>
      <w:marBottom w:val="0"/>
      <w:divBdr>
        <w:top w:val="none" w:sz="0" w:space="0" w:color="auto"/>
        <w:left w:val="none" w:sz="0" w:space="0" w:color="auto"/>
        <w:bottom w:val="none" w:sz="0" w:space="0" w:color="auto"/>
        <w:right w:val="none" w:sz="0" w:space="0" w:color="auto"/>
      </w:divBdr>
    </w:div>
    <w:div w:id="2067138251">
      <w:bodyDiv w:val="1"/>
      <w:marLeft w:val="0"/>
      <w:marRight w:val="0"/>
      <w:marTop w:val="0"/>
      <w:marBottom w:val="0"/>
      <w:divBdr>
        <w:top w:val="none" w:sz="0" w:space="0" w:color="auto"/>
        <w:left w:val="none" w:sz="0" w:space="0" w:color="auto"/>
        <w:bottom w:val="none" w:sz="0" w:space="0" w:color="auto"/>
        <w:right w:val="none" w:sz="0" w:space="0" w:color="auto"/>
      </w:divBdr>
    </w:div>
    <w:div w:id="2068063791">
      <w:bodyDiv w:val="1"/>
      <w:marLeft w:val="0"/>
      <w:marRight w:val="0"/>
      <w:marTop w:val="0"/>
      <w:marBottom w:val="0"/>
      <w:divBdr>
        <w:top w:val="none" w:sz="0" w:space="0" w:color="auto"/>
        <w:left w:val="none" w:sz="0" w:space="0" w:color="auto"/>
        <w:bottom w:val="none" w:sz="0" w:space="0" w:color="auto"/>
        <w:right w:val="none" w:sz="0" w:space="0" w:color="auto"/>
      </w:divBdr>
    </w:div>
    <w:div w:id="2068138381">
      <w:bodyDiv w:val="1"/>
      <w:marLeft w:val="0"/>
      <w:marRight w:val="0"/>
      <w:marTop w:val="0"/>
      <w:marBottom w:val="0"/>
      <w:divBdr>
        <w:top w:val="none" w:sz="0" w:space="0" w:color="auto"/>
        <w:left w:val="none" w:sz="0" w:space="0" w:color="auto"/>
        <w:bottom w:val="none" w:sz="0" w:space="0" w:color="auto"/>
        <w:right w:val="none" w:sz="0" w:space="0" w:color="auto"/>
      </w:divBdr>
    </w:div>
    <w:div w:id="2074424359">
      <w:bodyDiv w:val="1"/>
      <w:marLeft w:val="0"/>
      <w:marRight w:val="0"/>
      <w:marTop w:val="0"/>
      <w:marBottom w:val="0"/>
      <w:divBdr>
        <w:top w:val="none" w:sz="0" w:space="0" w:color="auto"/>
        <w:left w:val="none" w:sz="0" w:space="0" w:color="auto"/>
        <w:bottom w:val="none" w:sz="0" w:space="0" w:color="auto"/>
        <w:right w:val="none" w:sz="0" w:space="0" w:color="auto"/>
      </w:divBdr>
    </w:div>
    <w:div w:id="2077705887">
      <w:bodyDiv w:val="1"/>
      <w:marLeft w:val="0"/>
      <w:marRight w:val="0"/>
      <w:marTop w:val="0"/>
      <w:marBottom w:val="0"/>
      <w:divBdr>
        <w:top w:val="none" w:sz="0" w:space="0" w:color="auto"/>
        <w:left w:val="none" w:sz="0" w:space="0" w:color="auto"/>
        <w:bottom w:val="none" w:sz="0" w:space="0" w:color="auto"/>
        <w:right w:val="none" w:sz="0" w:space="0" w:color="auto"/>
      </w:divBdr>
    </w:div>
    <w:div w:id="2079474387">
      <w:bodyDiv w:val="1"/>
      <w:marLeft w:val="0"/>
      <w:marRight w:val="0"/>
      <w:marTop w:val="0"/>
      <w:marBottom w:val="0"/>
      <w:divBdr>
        <w:top w:val="none" w:sz="0" w:space="0" w:color="auto"/>
        <w:left w:val="none" w:sz="0" w:space="0" w:color="auto"/>
        <w:bottom w:val="none" w:sz="0" w:space="0" w:color="auto"/>
        <w:right w:val="none" w:sz="0" w:space="0" w:color="auto"/>
      </w:divBdr>
    </w:div>
    <w:div w:id="2079939487">
      <w:bodyDiv w:val="1"/>
      <w:marLeft w:val="0"/>
      <w:marRight w:val="0"/>
      <w:marTop w:val="0"/>
      <w:marBottom w:val="0"/>
      <w:divBdr>
        <w:top w:val="none" w:sz="0" w:space="0" w:color="auto"/>
        <w:left w:val="none" w:sz="0" w:space="0" w:color="auto"/>
        <w:bottom w:val="none" w:sz="0" w:space="0" w:color="auto"/>
        <w:right w:val="none" w:sz="0" w:space="0" w:color="auto"/>
      </w:divBdr>
    </w:div>
    <w:div w:id="2081056723">
      <w:bodyDiv w:val="1"/>
      <w:marLeft w:val="0"/>
      <w:marRight w:val="0"/>
      <w:marTop w:val="0"/>
      <w:marBottom w:val="0"/>
      <w:divBdr>
        <w:top w:val="none" w:sz="0" w:space="0" w:color="auto"/>
        <w:left w:val="none" w:sz="0" w:space="0" w:color="auto"/>
        <w:bottom w:val="none" w:sz="0" w:space="0" w:color="auto"/>
        <w:right w:val="none" w:sz="0" w:space="0" w:color="auto"/>
      </w:divBdr>
    </w:div>
    <w:div w:id="2082868654">
      <w:bodyDiv w:val="1"/>
      <w:marLeft w:val="0"/>
      <w:marRight w:val="0"/>
      <w:marTop w:val="0"/>
      <w:marBottom w:val="0"/>
      <w:divBdr>
        <w:top w:val="none" w:sz="0" w:space="0" w:color="auto"/>
        <w:left w:val="none" w:sz="0" w:space="0" w:color="auto"/>
        <w:bottom w:val="none" w:sz="0" w:space="0" w:color="auto"/>
        <w:right w:val="none" w:sz="0" w:space="0" w:color="auto"/>
      </w:divBdr>
    </w:div>
    <w:div w:id="2085882157">
      <w:bodyDiv w:val="1"/>
      <w:marLeft w:val="0"/>
      <w:marRight w:val="0"/>
      <w:marTop w:val="0"/>
      <w:marBottom w:val="0"/>
      <w:divBdr>
        <w:top w:val="none" w:sz="0" w:space="0" w:color="auto"/>
        <w:left w:val="none" w:sz="0" w:space="0" w:color="auto"/>
        <w:bottom w:val="none" w:sz="0" w:space="0" w:color="auto"/>
        <w:right w:val="none" w:sz="0" w:space="0" w:color="auto"/>
      </w:divBdr>
    </w:div>
    <w:div w:id="2087801993">
      <w:bodyDiv w:val="1"/>
      <w:marLeft w:val="0"/>
      <w:marRight w:val="0"/>
      <w:marTop w:val="0"/>
      <w:marBottom w:val="0"/>
      <w:divBdr>
        <w:top w:val="none" w:sz="0" w:space="0" w:color="auto"/>
        <w:left w:val="none" w:sz="0" w:space="0" w:color="auto"/>
        <w:bottom w:val="none" w:sz="0" w:space="0" w:color="auto"/>
        <w:right w:val="none" w:sz="0" w:space="0" w:color="auto"/>
      </w:divBdr>
    </w:div>
    <w:div w:id="2088384992">
      <w:bodyDiv w:val="1"/>
      <w:marLeft w:val="0"/>
      <w:marRight w:val="0"/>
      <w:marTop w:val="0"/>
      <w:marBottom w:val="0"/>
      <w:divBdr>
        <w:top w:val="none" w:sz="0" w:space="0" w:color="auto"/>
        <w:left w:val="none" w:sz="0" w:space="0" w:color="auto"/>
        <w:bottom w:val="none" w:sz="0" w:space="0" w:color="auto"/>
        <w:right w:val="none" w:sz="0" w:space="0" w:color="auto"/>
      </w:divBdr>
    </w:div>
    <w:div w:id="2088532338">
      <w:bodyDiv w:val="1"/>
      <w:marLeft w:val="0"/>
      <w:marRight w:val="0"/>
      <w:marTop w:val="0"/>
      <w:marBottom w:val="0"/>
      <w:divBdr>
        <w:top w:val="none" w:sz="0" w:space="0" w:color="auto"/>
        <w:left w:val="none" w:sz="0" w:space="0" w:color="auto"/>
        <w:bottom w:val="none" w:sz="0" w:space="0" w:color="auto"/>
        <w:right w:val="none" w:sz="0" w:space="0" w:color="auto"/>
      </w:divBdr>
    </w:div>
    <w:div w:id="2093508694">
      <w:bodyDiv w:val="1"/>
      <w:marLeft w:val="0"/>
      <w:marRight w:val="0"/>
      <w:marTop w:val="0"/>
      <w:marBottom w:val="0"/>
      <w:divBdr>
        <w:top w:val="none" w:sz="0" w:space="0" w:color="auto"/>
        <w:left w:val="none" w:sz="0" w:space="0" w:color="auto"/>
        <w:bottom w:val="none" w:sz="0" w:space="0" w:color="auto"/>
        <w:right w:val="none" w:sz="0" w:space="0" w:color="auto"/>
      </w:divBdr>
    </w:div>
    <w:div w:id="2093621124">
      <w:bodyDiv w:val="1"/>
      <w:marLeft w:val="0"/>
      <w:marRight w:val="0"/>
      <w:marTop w:val="0"/>
      <w:marBottom w:val="0"/>
      <w:divBdr>
        <w:top w:val="none" w:sz="0" w:space="0" w:color="auto"/>
        <w:left w:val="none" w:sz="0" w:space="0" w:color="auto"/>
        <w:bottom w:val="none" w:sz="0" w:space="0" w:color="auto"/>
        <w:right w:val="none" w:sz="0" w:space="0" w:color="auto"/>
      </w:divBdr>
    </w:div>
    <w:div w:id="2094156797">
      <w:bodyDiv w:val="1"/>
      <w:marLeft w:val="0"/>
      <w:marRight w:val="0"/>
      <w:marTop w:val="0"/>
      <w:marBottom w:val="0"/>
      <w:divBdr>
        <w:top w:val="none" w:sz="0" w:space="0" w:color="auto"/>
        <w:left w:val="none" w:sz="0" w:space="0" w:color="auto"/>
        <w:bottom w:val="none" w:sz="0" w:space="0" w:color="auto"/>
        <w:right w:val="none" w:sz="0" w:space="0" w:color="auto"/>
      </w:divBdr>
    </w:div>
    <w:div w:id="2094929896">
      <w:bodyDiv w:val="1"/>
      <w:marLeft w:val="0"/>
      <w:marRight w:val="0"/>
      <w:marTop w:val="0"/>
      <w:marBottom w:val="0"/>
      <w:divBdr>
        <w:top w:val="none" w:sz="0" w:space="0" w:color="auto"/>
        <w:left w:val="none" w:sz="0" w:space="0" w:color="auto"/>
        <w:bottom w:val="none" w:sz="0" w:space="0" w:color="auto"/>
        <w:right w:val="none" w:sz="0" w:space="0" w:color="auto"/>
      </w:divBdr>
    </w:div>
    <w:div w:id="2101944604">
      <w:bodyDiv w:val="1"/>
      <w:marLeft w:val="0"/>
      <w:marRight w:val="0"/>
      <w:marTop w:val="0"/>
      <w:marBottom w:val="0"/>
      <w:divBdr>
        <w:top w:val="none" w:sz="0" w:space="0" w:color="auto"/>
        <w:left w:val="none" w:sz="0" w:space="0" w:color="auto"/>
        <w:bottom w:val="none" w:sz="0" w:space="0" w:color="auto"/>
        <w:right w:val="none" w:sz="0" w:space="0" w:color="auto"/>
      </w:divBdr>
    </w:div>
    <w:div w:id="2105610378">
      <w:bodyDiv w:val="1"/>
      <w:marLeft w:val="0"/>
      <w:marRight w:val="0"/>
      <w:marTop w:val="0"/>
      <w:marBottom w:val="0"/>
      <w:divBdr>
        <w:top w:val="none" w:sz="0" w:space="0" w:color="auto"/>
        <w:left w:val="none" w:sz="0" w:space="0" w:color="auto"/>
        <w:bottom w:val="none" w:sz="0" w:space="0" w:color="auto"/>
        <w:right w:val="none" w:sz="0" w:space="0" w:color="auto"/>
      </w:divBdr>
    </w:div>
    <w:div w:id="2106732723">
      <w:bodyDiv w:val="1"/>
      <w:marLeft w:val="0"/>
      <w:marRight w:val="0"/>
      <w:marTop w:val="0"/>
      <w:marBottom w:val="0"/>
      <w:divBdr>
        <w:top w:val="none" w:sz="0" w:space="0" w:color="auto"/>
        <w:left w:val="none" w:sz="0" w:space="0" w:color="auto"/>
        <w:bottom w:val="none" w:sz="0" w:space="0" w:color="auto"/>
        <w:right w:val="none" w:sz="0" w:space="0" w:color="auto"/>
      </w:divBdr>
    </w:div>
    <w:div w:id="2115664082">
      <w:bodyDiv w:val="1"/>
      <w:marLeft w:val="0"/>
      <w:marRight w:val="0"/>
      <w:marTop w:val="0"/>
      <w:marBottom w:val="0"/>
      <w:divBdr>
        <w:top w:val="none" w:sz="0" w:space="0" w:color="auto"/>
        <w:left w:val="none" w:sz="0" w:space="0" w:color="auto"/>
        <w:bottom w:val="none" w:sz="0" w:space="0" w:color="auto"/>
        <w:right w:val="none" w:sz="0" w:space="0" w:color="auto"/>
      </w:divBdr>
    </w:div>
    <w:div w:id="2120180234">
      <w:bodyDiv w:val="1"/>
      <w:marLeft w:val="0"/>
      <w:marRight w:val="0"/>
      <w:marTop w:val="0"/>
      <w:marBottom w:val="0"/>
      <w:divBdr>
        <w:top w:val="none" w:sz="0" w:space="0" w:color="auto"/>
        <w:left w:val="none" w:sz="0" w:space="0" w:color="auto"/>
        <w:bottom w:val="none" w:sz="0" w:space="0" w:color="auto"/>
        <w:right w:val="none" w:sz="0" w:space="0" w:color="auto"/>
      </w:divBdr>
    </w:div>
    <w:div w:id="2123498047">
      <w:bodyDiv w:val="1"/>
      <w:marLeft w:val="0"/>
      <w:marRight w:val="0"/>
      <w:marTop w:val="0"/>
      <w:marBottom w:val="0"/>
      <w:divBdr>
        <w:top w:val="none" w:sz="0" w:space="0" w:color="auto"/>
        <w:left w:val="none" w:sz="0" w:space="0" w:color="auto"/>
        <w:bottom w:val="none" w:sz="0" w:space="0" w:color="auto"/>
        <w:right w:val="none" w:sz="0" w:space="0" w:color="auto"/>
      </w:divBdr>
    </w:div>
    <w:div w:id="2128086153">
      <w:bodyDiv w:val="1"/>
      <w:marLeft w:val="0"/>
      <w:marRight w:val="0"/>
      <w:marTop w:val="0"/>
      <w:marBottom w:val="0"/>
      <w:divBdr>
        <w:top w:val="none" w:sz="0" w:space="0" w:color="auto"/>
        <w:left w:val="none" w:sz="0" w:space="0" w:color="auto"/>
        <w:bottom w:val="none" w:sz="0" w:space="0" w:color="auto"/>
        <w:right w:val="none" w:sz="0" w:space="0" w:color="auto"/>
      </w:divBdr>
    </w:div>
    <w:div w:id="2131781812">
      <w:bodyDiv w:val="1"/>
      <w:marLeft w:val="0"/>
      <w:marRight w:val="0"/>
      <w:marTop w:val="0"/>
      <w:marBottom w:val="0"/>
      <w:divBdr>
        <w:top w:val="none" w:sz="0" w:space="0" w:color="auto"/>
        <w:left w:val="none" w:sz="0" w:space="0" w:color="auto"/>
        <w:bottom w:val="none" w:sz="0" w:space="0" w:color="auto"/>
        <w:right w:val="none" w:sz="0" w:space="0" w:color="auto"/>
      </w:divBdr>
    </w:div>
    <w:div w:id="2133328543">
      <w:bodyDiv w:val="1"/>
      <w:marLeft w:val="0"/>
      <w:marRight w:val="0"/>
      <w:marTop w:val="0"/>
      <w:marBottom w:val="0"/>
      <w:divBdr>
        <w:top w:val="none" w:sz="0" w:space="0" w:color="auto"/>
        <w:left w:val="none" w:sz="0" w:space="0" w:color="auto"/>
        <w:bottom w:val="none" w:sz="0" w:space="0" w:color="auto"/>
        <w:right w:val="none" w:sz="0" w:space="0" w:color="auto"/>
      </w:divBdr>
    </w:div>
    <w:div w:id="2133744151">
      <w:bodyDiv w:val="1"/>
      <w:marLeft w:val="0"/>
      <w:marRight w:val="0"/>
      <w:marTop w:val="0"/>
      <w:marBottom w:val="0"/>
      <w:divBdr>
        <w:top w:val="none" w:sz="0" w:space="0" w:color="auto"/>
        <w:left w:val="none" w:sz="0" w:space="0" w:color="auto"/>
        <w:bottom w:val="none" w:sz="0" w:space="0" w:color="auto"/>
        <w:right w:val="none" w:sz="0" w:space="0" w:color="auto"/>
      </w:divBdr>
    </w:div>
    <w:div w:id="2135560494">
      <w:bodyDiv w:val="1"/>
      <w:marLeft w:val="0"/>
      <w:marRight w:val="0"/>
      <w:marTop w:val="0"/>
      <w:marBottom w:val="0"/>
      <w:divBdr>
        <w:top w:val="none" w:sz="0" w:space="0" w:color="auto"/>
        <w:left w:val="none" w:sz="0" w:space="0" w:color="auto"/>
        <w:bottom w:val="none" w:sz="0" w:space="0" w:color="auto"/>
        <w:right w:val="none" w:sz="0" w:space="0" w:color="auto"/>
      </w:divBdr>
    </w:div>
    <w:div w:id="2136023232">
      <w:bodyDiv w:val="1"/>
      <w:marLeft w:val="0"/>
      <w:marRight w:val="0"/>
      <w:marTop w:val="0"/>
      <w:marBottom w:val="0"/>
      <w:divBdr>
        <w:top w:val="none" w:sz="0" w:space="0" w:color="auto"/>
        <w:left w:val="none" w:sz="0" w:space="0" w:color="auto"/>
        <w:bottom w:val="none" w:sz="0" w:space="0" w:color="auto"/>
        <w:right w:val="none" w:sz="0" w:space="0" w:color="auto"/>
      </w:divBdr>
    </w:div>
    <w:div w:id="2137411524">
      <w:bodyDiv w:val="1"/>
      <w:marLeft w:val="0"/>
      <w:marRight w:val="0"/>
      <w:marTop w:val="0"/>
      <w:marBottom w:val="0"/>
      <w:divBdr>
        <w:top w:val="none" w:sz="0" w:space="0" w:color="auto"/>
        <w:left w:val="none" w:sz="0" w:space="0" w:color="auto"/>
        <w:bottom w:val="none" w:sz="0" w:space="0" w:color="auto"/>
        <w:right w:val="none" w:sz="0" w:space="0" w:color="auto"/>
      </w:divBdr>
    </w:div>
    <w:div w:id="2140107081">
      <w:bodyDiv w:val="1"/>
      <w:marLeft w:val="0"/>
      <w:marRight w:val="0"/>
      <w:marTop w:val="0"/>
      <w:marBottom w:val="0"/>
      <w:divBdr>
        <w:top w:val="none" w:sz="0" w:space="0" w:color="auto"/>
        <w:left w:val="none" w:sz="0" w:space="0" w:color="auto"/>
        <w:bottom w:val="none" w:sz="0" w:space="0" w:color="auto"/>
        <w:right w:val="none" w:sz="0" w:space="0" w:color="auto"/>
      </w:divBdr>
    </w:div>
    <w:div w:id="2142843857">
      <w:bodyDiv w:val="1"/>
      <w:marLeft w:val="0"/>
      <w:marRight w:val="0"/>
      <w:marTop w:val="0"/>
      <w:marBottom w:val="0"/>
      <w:divBdr>
        <w:top w:val="none" w:sz="0" w:space="0" w:color="auto"/>
        <w:left w:val="none" w:sz="0" w:space="0" w:color="auto"/>
        <w:bottom w:val="none" w:sz="0" w:space="0" w:color="auto"/>
        <w:right w:val="none" w:sz="0" w:space="0" w:color="auto"/>
      </w:divBdr>
    </w:div>
    <w:div w:id="2143451196">
      <w:bodyDiv w:val="1"/>
      <w:marLeft w:val="0"/>
      <w:marRight w:val="0"/>
      <w:marTop w:val="0"/>
      <w:marBottom w:val="0"/>
      <w:divBdr>
        <w:top w:val="none" w:sz="0" w:space="0" w:color="auto"/>
        <w:left w:val="none" w:sz="0" w:space="0" w:color="auto"/>
        <w:bottom w:val="none" w:sz="0" w:space="0" w:color="auto"/>
        <w:right w:val="none" w:sz="0" w:space="0" w:color="auto"/>
      </w:divBdr>
    </w:div>
    <w:div w:id="2143691636">
      <w:bodyDiv w:val="1"/>
      <w:marLeft w:val="0"/>
      <w:marRight w:val="0"/>
      <w:marTop w:val="0"/>
      <w:marBottom w:val="0"/>
      <w:divBdr>
        <w:top w:val="none" w:sz="0" w:space="0" w:color="auto"/>
        <w:left w:val="none" w:sz="0" w:space="0" w:color="auto"/>
        <w:bottom w:val="none" w:sz="0" w:space="0" w:color="auto"/>
        <w:right w:val="none" w:sz="0" w:space="0" w:color="auto"/>
      </w:divBdr>
    </w:div>
    <w:div w:id="2144611242">
      <w:bodyDiv w:val="1"/>
      <w:marLeft w:val="0"/>
      <w:marRight w:val="0"/>
      <w:marTop w:val="0"/>
      <w:marBottom w:val="0"/>
      <w:divBdr>
        <w:top w:val="none" w:sz="0" w:space="0" w:color="auto"/>
        <w:left w:val="none" w:sz="0" w:space="0" w:color="auto"/>
        <w:bottom w:val="none" w:sz="0" w:space="0" w:color="auto"/>
        <w:right w:val="none" w:sz="0" w:space="0" w:color="auto"/>
      </w:divBdr>
    </w:div>
    <w:div w:id="2146195154">
      <w:bodyDiv w:val="1"/>
      <w:marLeft w:val="0"/>
      <w:marRight w:val="0"/>
      <w:marTop w:val="0"/>
      <w:marBottom w:val="0"/>
      <w:divBdr>
        <w:top w:val="none" w:sz="0" w:space="0" w:color="auto"/>
        <w:left w:val="none" w:sz="0" w:space="0" w:color="auto"/>
        <w:bottom w:val="none" w:sz="0" w:space="0" w:color="auto"/>
        <w:right w:val="none" w:sz="0" w:space="0" w:color="auto"/>
      </w:divBdr>
    </w:div>
    <w:div w:id="2147358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1DAD5-6163-4C41-B8E2-34E7C158A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22</Pages>
  <Words>11812</Words>
  <Characters>67332</Characters>
  <Application>Microsoft Office Word</Application>
  <DocSecurity>0</DocSecurity>
  <Lines>561</Lines>
  <Paragraphs>157</Paragraphs>
  <ScaleCrop>false</ScaleCrop>
  <HeadingPairs>
    <vt:vector size="2" baseType="variant">
      <vt:variant>
        <vt:lpstr>Название</vt:lpstr>
      </vt:variant>
      <vt:variant>
        <vt:i4>1</vt:i4>
      </vt:variant>
    </vt:vector>
  </HeadingPairs>
  <TitlesOfParts>
    <vt:vector size="1" baseType="lpstr">
      <vt:lpstr>Обосновывающие материалы (Шаблон)</vt:lpstr>
    </vt:vector>
  </TitlesOfParts>
  <Manager>Березник М.И.</Manager>
  <Company>ИТЦ "КЭР"</Company>
  <LinksUpToDate>false</LinksUpToDate>
  <CharactersWithSpaces>78987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Обосновывающие материалы (Шаблон)</dc:title>
  <dc:subject>Схема теплоснабжения</dc:subject>
  <dc:creator>bpi</dc:creator>
  <cp:lastModifiedBy>Морсковатых Константин Юрьевич</cp:lastModifiedBy>
  <cp:revision>87</cp:revision>
  <cp:lastPrinted>2023-05-03T16:08:00Z</cp:lastPrinted>
  <dcterms:created xsi:type="dcterms:W3CDTF">2026-02-14T13:48:00Z</dcterms:created>
  <dcterms:modified xsi:type="dcterms:W3CDTF">2026-05-17T13:21:00Z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ifrDocumenta">
    <vt:lpwstr>Схема_ТС_ОМ.1.1.</vt:lpwstr>
  </property>
  <property fmtid="{D5CDD505-2E9C-101B-9397-08002B2CF9AE}" pid="3" name="Клиент">
    <vt:lpwstr>ХМАО</vt:lpwstr>
  </property>
  <property fmtid="{D5CDD505-2E9C-101B-9397-08002B2CF9AE}" pid="4" name="Состояние">
    <vt:lpwstr>Итоговый</vt:lpwstr>
  </property>
</Properties>
</file>